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F5" w:rsidRDefault="00643DF5" w:rsidP="00095D8D">
      <w:pPr>
        <w:spacing w:after="0" w:line="360" w:lineRule="auto"/>
        <w:ind w:left="-284" w:righ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b/>
          <w:bCs/>
          <w:color w:val="800000"/>
          <w:kern w:val="36"/>
          <w:sz w:val="24"/>
          <w:szCs w:val="24"/>
          <w:lang w:eastAsia="ru-RU"/>
        </w:rPr>
        <w:t>ИГРЫ ДЛЯ ФОРМИРОВАНИЯ ЛЕКСИКО-ГРАММАТИЧЕСКИХ ОПЕРАЦИЙ</w:t>
      </w:r>
    </w:p>
    <w:p w:rsidR="007A7DE4" w:rsidRPr="002661A6" w:rsidRDefault="007A7DE4" w:rsidP="00095D8D">
      <w:pPr>
        <w:spacing w:after="0" w:line="360" w:lineRule="auto"/>
        <w:ind w:left="-284" w:righ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«Узнай по описанию</w:t>
      </w:r>
      <w:r w:rsidRPr="007A7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643DF5" w:rsidRPr="00C11BE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C1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и уточнение словаря прилагательных.</w:t>
      </w:r>
    </w:p>
    <w:p w:rsidR="00643DF5" w:rsidRPr="00C11BE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Инструкция</w:t>
      </w:r>
      <w:r w:rsidRPr="00C1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1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 загадку и скажи, о ком она.</w:t>
      </w:r>
      <w:r w:rsidRPr="00C11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43DF5" w:rsidRPr="00643DF5" w:rsidRDefault="00643DF5" w:rsidP="00095D8D">
      <w:pPr>
        <w:numPr>
          <w:ilvl w:val="0"/>
          <w:numId w:val="1"/>
        </w:num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кого можно сказать: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косолапый, неповоротливый</w:t>
      </w:r>
      <w:r w:rsidRPr="00C11B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3DF5" w:rsidRPr="00C11BE5" w:rsidRDefault="00643DF5" w:rsidP="00095D8D">
      <w:pPr>
        <w:numPr>
          <w:ilvl w:val="0"/>
          <w:numId w:val="1"/>
        </w:num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Лежебока, сладкоежка, бурый и лохматый, кто это?</w:t>
      </w:r>
    </w:p>
    <w:p w:rsidR="00643DF5" w:rsidRPr="00C11BE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Pr="00C11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1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картинки.</w:t>
      </w:r>
    </w:p>
    <w:p w:rsidR="007A7DE4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B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проведения</w:t>
      </w:r>
      <w:r w:rsidRPr="00C1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1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предлагается послушать загадки и отгадать их. При правильном ответе предъявляется предметная картинка и ребенка просят еще раз назвать прилагательные, описывающие ее.</w:t>
      </w:r>
      <w:r w:rsidRPr="00C11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0BBB" w:rsidRPr="00C50BBB" w:rsidRDefault="00C50BBB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284" w:right="-284"/>
        <w:jc w:val="both"/>
        <w:rPr>
          <w:sz w:val="28"/>
          <w:szCs w:val="28"/>
        </w:rPr>
      </w:pPr>
      <w:r w:rsidRPr="007A7DE4">
        <w:rPr>
          <w:rStyle w:val="a4"/>
          <w:b/>
          <w:bCs/>
          <w:sz w:val="28"/>
          <w:szCs w:val="28"/>
        </w:rPr>
        <w:t>Игра «Кто как голос подает»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Цель:</w:t>
      </w:r>
      <w:r w:rsidRPr="00643DF5">
        <w:t xml:space="preserve"> обогащение и уточнение глагольного словаря.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Инструкция</w:t>
      </w:r>
      <w:r w:rsidRPr="00817C96">
        <w:rPr>
          <w:b/>
        </w:rPr>
        <w:t>:</w:t>
      </w:r>
      <w:r w:rsidRPr="00643DF5">
        <w:t xml:space="preserve"> скажи, кто как голос подает?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Оборудование:</w:t>
      </w:r>
      <w:r w:rsidRPr="00643DF5">
        <w:rPr>
          <w:u w:val="single"/>
        </w:rPr>
        <w:t xml:space="preserve"> </w:t>
      </w:r>
      <w:r w:rsidRPr="00643DF5">
        <w:t>предметные картинки.</w:t>
      </w:r>
    </w:p>
    <w:p w:rsid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Ход проведения</w:t>
      </w:r>
      <w:r w:rsidRPr="00643DF5">
        <w:t xml:space="preserve">. Ребенку предлагается рассмотреть картинки и сказать, кто как подает голос. </w:t>
      </w:r>
      <w:proofErr w:type="gramStart"/>
      <w:r w:rsidRPr="00643DF5">
        <w:t>( Голубь воркует, корова мычит, воробей чирикает, кош</w:t>
      </w:r>
      <w:r w:rsidRPr="00643DF5">
        <w:softHyphen/>
        <w:t>ка мяукает, петух кукарекает, собака лает, курица кудах</w:t>
      </w:r>
      <w:r w:rsidRPr="00643DF5">
        <w:softHyphen/>
        <w:t>чет, свинья хрюкает, гусь гогочет, мышка пищит, утка кря</w:t>
      </w:r>
      <w:r w:rsidRPr="00643DF5">
        <w:softHyphen/>
        <w:t xml:space="preserve">кает, волк воет, кукушка кукует, </w:t>
      </w:r>
      <w:r w:rsidRPr="00643DF5">
        <w:rPr>
          <w:b/>
          <w:u w:val="single"/>
        </w:rPr>
        <w:t>медведь рычит</w:t>
      </w:r>
      <w:r w:rsidRPr="00643DF5">
        <w:t>).</w:t>
      </w:r>
      <w:proofErr w:type="gramEnd"/>
    </w:p>
    <w:p w:rsidR="007A7DE4" w:rsidRPr="00643DF5" w:rsidRDefault="007A7DE4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</w:p>
    <w:p w:rsidR="00643DF5" w:rsidRPr="007A7DE4" w:rsidRDefault="00643DF5" w:rsidP="00095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284" w:right="-284"/>
        <w:jc w:val="both"/>
        <w:rPr>
          <w:sz w:val="28"/>
          <w:szCs w:val="28"/>
        </w:rPr>
      </w:pPr>
      <w:r w:rsidRPr="007A7DE4">
        <w:rPr>
          <w:rStyle w:val="a4"/>
          <w:b/>
          <w:bCs/>
          <w:sz w:val="28"/>
          <w:szCs w:val="28"/>
        </w:rPr>
        <w:t>Игра «Назови ласково»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Цель:</w:t>
      </w:r>
      <w:r w:rsidRPr="00643DF5">
        <w:t xml:space="preserve"> обучение употреблению существительных с уменьшительно-ласкательными суффиксами.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Инструкция</w:t>
      </w:r>
      <w:r w:rsidRPr="00643DF5">
        <w:t>: сегодня мы пойдем в гости к медведю. Медведь маленький, и его можно назвать «</w:t>
      </w:r>
      <w:r w:rsidRPr="00643DF5">
        <w:rPr>
          <w:rStyle w:val="a4"/>
        </w:rPr>
        <w:t>медвежонок</w:t>
      </w:r>
      <w:r w:rsidRPr="00643DF5">
        <w:t xml:space="preserve">». Все предметы для </w:t>
      </w:r>
      <w:proofErr w:type="spellStart"/>
      <w:r w:rsidRPr="00643DF5">
        <w:t>медвеженка</w:t>
      </w:r>
      <w:proofErr w:type="spellEnd"/>
      <w:r w:rsidRPr="00643DF5">
        <w:t xml:space="preserve"> тоже маленькие и поэтому их надо называть ласково.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Оборудование:</w:t>
      </w:r>
      <w:r w:rsidRPr="00643DF5">
        <w:rPr>
          <w:u w:val="single"/>
        </w:rPr>
        <w:t xml:space="preserve"> </w:t>
      </w:r>
      <w:r w:rsidRPr="00643DF5">
        <w:t xml:space="preserve"> медвежонок и вещи из его домика-берлоги</w:t>
      </w:r>
    </w:p>
    <w:p w:rsid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Ход проведения</w:t>
      </w:r>
      <w:r w:rsidRPr="00817C96">
        <w:rPr>
          <w:b/>
        </w:rPr>
        <w:t>.</w:t>
      </w:r>
      <w:r w:rsidRPr="00643DF5">
        <w:t xml:space="preserve"> Логопед предлагает детям пригласить в гости медведя. </w:t>
      </w:r>
      <w:proofErr w:type="gramStart"/>
      <w:r w:rsidRPr="00643DF5">
        <w:t>В процессе игры дети воспроизводят уменьшительно-ласкательные формы существительных (столик, шкафчик, стульчик, тарелочка, ложечка, вилочка, яблочко, орешек, шишечка и др.).</w:t>
      </w:r>
      <w:proofErr w:type="gramEnd"/>
    </w:p>
    <w:p w:rsidR="007A7DE4" w:rsidRPr="00643DF5" w:rsidRDefault="007A7DE4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</w:p>
    <w:p w:rsidR="00643DF5" w:rsidRPr="007A7DE4" w:rsidRDefault="00643DF5" w:rsidP="00095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284" w:right="-284"/>
        <w:jc w:val="both"/>
        <w:rPr>
          <w:sz w:val="28"/>
          <w:szCs w:val="28"/>
        </w:rPr>
      </w:pPr>
      <w:r w:rsidRPr="007A7DE4">
        <w:rPr>
          <w:rStyle w:val="a4"/>
          <w:b/>
          <w:bCs/>
          <w:sz w:val="28"/>
          <w:szCs w:val="28"/>
        </w:rPr>
        <w:t>Игра «Кто что делает?»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Цель:</w:t>
      </w:r>
      <w:r w:rsidRPr="00643DF5">
        <w:t xml:space="preserve"> обучение словообразованию приставочных глаголов.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Оборудование:</w:t>
      </w:r>
      <w:r w:rsidRPr="00643DF5">
        <w:rPr>
          <w:u w:val="single"/>
        </w:rPr>
        <w:t xml:space="preserve"> </w:t>
      </w:r>
      <w:r w:rsidRPr="00643DF5">
        <w:t>картинки с изображением действий.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Ход проведения и инструкция</w:t>
      </w:r>
      <w:r w:rsidRPr="00817C96">
        <w:rPr>
          <w:b/>
        </w:rPr>
        <w:t>:</w:t>
      </w:r>
      <w:r w:rsidRPr="00643DF5">
        <w:t xml:space="preserve"> ребенку показывают картинки и предлагают ответить на вопрос: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643DF5">
        <w:lastRenderedPageBreak/>
        <w:t>- Что делает медведь?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643DF5">
        <w:t>- Что делает медведица?</w:t>
      </w:r>
    </w:p>
    <w:p w:rsidR="00C50BBB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643DF5">
        <w:t>- Что делает медвежонок?</w:t>
      </w:r>
    </w:p>
    <w:p w:rsidR="00643DF5" w:rsidRPr="007A7DE4" w:rsidRDefault="00643DF5" w:rsidP="00095D8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284" w:right="-284"/>
        <w:jc w:val="both"/>
        <w:rPr>
          <w:sz w:val="28"/>
          <w:szCs w:val="28"/>
        </w:rPr>
      </w:pPr>
      <w:r w:rsidRPr="007A7DE4">
        <w:rPr>
          <w:rStyle w:val="a4"/>
          <w:b/>
          <w:bCs/>
          <w:sz w:val="28"/>
          <w:szCs w:val="28"/>
        </w:rPr>
        <w:t>Игра «Как зовут папу, маму и детеныша (детены</w:t>
      </w:r>
      <w:r w:rsidRPr="007A7DE4">
        <w:rPr>
          <w:rStyle w:val="a4"/>
          <w:b/>
          <w:bCs/>
          <w:sz w:val="28"/>
          <w:szCs w:val="28"/>
        </w:rPr>
        <w:softHyphen/>
        <w:t>шей)?»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Цель:</w:t>
      </w:r>
      <w:r w:rsidRPr="00643DF5">
        <w:t xml:space="preserve"> обучение употреблению названий детенышей животных.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Оборудование:</w:t>
      </w:r>
      <w:r w:rsidRPr="00643DF5">
        <w:rPr>
          <w:u w:val="single"/>
        </w:rPr>
        <w:t xml:space="preserve"> </w:t>
      </w:r>
      <w:r w:rsidRPr="00643DF5">
        <w:t>предметные картинки с изображением семейки животных.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817C96">
        <w:rPr>
          <w:b/>
          <w:u w:val="single"/>
        </w:rPr>
        <w:t>Инструкция и ход проведения</w:t>
      </w:r>
      <w:r w:rsidRPr="00643DF5">
        <w:t>: На доске картинка по сказке «Три медведя».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643DF5">
        <w:t>- Какую сказку вам напоминает эта картинка? (Сказ</w:t>
      </w:r>
      <w:r w:rsidRPr="00643DF5">
        <w:softHyphen/>
        <w:t>ку «Три медведя»)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643DF5">
        <w:t xml:space="preserve">- Вспомните, как звали папу, маму и детеныша в этой сказке. </w:t>
      </w:r>
      <w:proofErr w:type="gramStart"/>
      <w:r w:rsidRPr="00643DF5">
        <w:t>(Папа - медведь Михаил Иванович, мама - медве</w:t>
      </w:r>
      <w:r w:rsidRPr="00643DF5">
        <w:softHyphen/>
        <w:t>дица - Настасья Петровна, детеныш - медвежонок Мишутка.)</w:t>
      </w:r>
      <w:proofErr w:type="gramEnd"/>
      <w:r w:rsidRPr="00643DF5">
        <w:t xml:space="preserve"> Правильно, три медведя - это медведь, медведица и мед</w:t>
      </w:r>
      <w:r w:rsidRPr="00643DF5">
        <w:softHyphen/>
        <w:t>вежонок. В каждой лесной семье папа, мама и детеныш на</w:t>
      </w:r>
      <w:r w:rsidRPr="00643DF5">
        <w:softHyphen/>
        <w:t>зываются по-разному.</w:t>
      </w:r>
    </w:p>
    <w:p w:rsidR="00643DF5" w:rsidRP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proofErr w:type="gramStart"/>
      <w:r w:rsidRPr="00643DF5">
        <w:t>Дети называют по картинкам папу, маму и детены</w:t>
      </w:r>
      <w:r w:rsidRPr="00643DF5">
        <w:softHyphen/>
        <w:t>ша (можно и детенышей во множественном числе) живот</w:t>
      </w:r>
      <w:r w:rsidRPr="00643DF5">
        <w:softHyphen/>
        <w:t>ных: лис - лиса - лисенок, заяц - зайчиха - зайчонок, волк - волчица - волчонок, еж - ежиха - ежонок, лев - львица - львенок, тигр - тигрица - тигренок, слон - слониха - слоненок.</w:t>
      </w:r>
      <w:proofErr w:type="gramEnd"/>
    </w:p>
    <w:p w:rsidR="00643DF5" w:rsidRDefault="00643DF5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  <w:r w:rsidRPr="00643DF5">
        <w:t xml:space="preserve">- А как называются папа, мама, детеныши у домашних животных? </w:t>
      </w:r>
      <w:proofErr w:type="gramStart"/>
      <w:r w:rsidRPr="00643DF5">
        <w:t>(Бык - корова - теленок, пес - собака - щенок, кролик - крольчиха - крольчонок, кот - кошка - котенок)</w:t>
      </w:r>
      <w:proofErr w:type="gramEnd"/>
    </w:p>
    <w:p w:rsidR="007A7DE4" w:rsidRPr="00643DF5" w:rsidRDefault="007A7DE4" w:rsidP="00095D8D">
      <w:pPr>
        <w:pStyle w:val="a3"/>
        <w:spacing w:before="0" w:beforeAutospacing="0" w:after="0" w:afterAutospacing="0" w:line="360" w:lineRule="auto"/>
        <w:ind w:left="-284" w:right="-284" w:firstLine="284"/>
        <w:jc w:val="both"/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«Угадай игрушку»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</w:t>
      </w:r>
      <w:r w:rsidRPr="00643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формировать умение находить предмет, ориентируясь на его признаки и действия.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показывает ребенку 3—4 игрушки, он называет их. Надо сразу научить </w:t>
      </w: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предмет: «Это... (</w:t>
      </w:r>
      <w:r w:rsidRPr="00643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медведь,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заяц, лиса, утенок)». Взрослый рассказывает о каждой игрушке, называя внешние признаки: «Это мягкая игрушка. Она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коричневая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Хвостик короткий,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ножки косолапые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Любит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неуклюже, но очень ловко лазает по деревьям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Аналогично описываются другие игрушки, ребенок называет их.</w:t>
      </w:r>
    </w:p>
    <w:p w:rsidR="007A7DE4" w:rsidRPr="003F2662" w:rsidRDefault="007A7DE4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«Скажи какой»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учить выделять и называть признаки предмета.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достает из коробки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(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 их («Это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а ребенок называет признаки («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мягкий, косолапый, коричневый, лохматый…и т.д.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7A7DE4" w:rsidRPr="003F2662" w:rsidRDefault="007A7DE4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Исправь ошибку»</w:t>
      </w:r>
      <w:r w:rsidRPr="007A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учить видеть несоответствие изображенных на рисунке признаков знакомых объектов и назвать их.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Взрослый рисует сам или показывает картинку и предлагает ребенку найти неточности: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кушает банан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медвежонок с ушами зайца; и т.п. Ребенок исправляет: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коричневый и кушает мед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мед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вежонка круглые маленькие ушки.</w:t>
      </w:r>
    </w:p>
    <w:p w:rsidR="007A7DE4" w:rsidRDefault="007A7DE4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1B" w:rsidRPr="003F2662" w:rsidRDefault="002C2E1B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 увидит и назовет»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 и обозначать словом внешние признаки предмета. 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и ребенок рассматривают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вида (глаза,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шерсти, лапы…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Затем приходит зайчик. Они говорят, что у него серая (мягкая, пушистая) шубка, длинные уши, одним словом можно сказать: заяц </w:t>
      </w: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длинно... </w:t>
      </w:r>
      <w:proofErr w:type="spell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ухий</w:t>
      </w:r>
      <w:proofErr w:type="spellEnd"/>
      <w:proofErr w:type="gramEnd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(длинноухий). А хвост у зайца... (короткий), значит, он короткохвостый. Кошка гладкая, пушистая, лапы у нее б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елые, значит, она... </w:t>
      </w:r>
      <w:proofErr w:type="spellStart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белолапая</w:t>
      </w:r>
      <w:proofErr w:type="spellEnd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DE4" w:rsidRPr="003F2662" w:rsidRDefault="007A7DE4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«Сравни медвежат»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учить различать предметы (игрушки) по характерным признакам.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рассмотреть двух медвежат разной окраски: один черный и большой, другой — коричневый и маленький.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Назови, кто это и чем они отличаются. Один медведь большой, он черный.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его можно назвать, чтобы было видно, что он черный? (Черныш.) Что он может делать? (Рычать, есть малину, мед, бегать.)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назвать другого медведя, чтобы было понятно, что он маленький? (Малыш.)</w:t>
      </w:r>
    </w:p>
    <w:p w:rsidR="007A7DE4" w:rsidRPr="003F2662" w:rsidRDefault="007A7DE4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Сравни разных </w:t>
      </w:r>
      <w:proofErr w:type="gramStart"/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зверят</w:t>
      </w:r>
      <w:proofErr w:type="gramEnd"/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учить сравнивать разных животных, выделяя противоположные признаки.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рассмотреть мишку и мышку.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Мишка большой, а мышка... (маленькая). </w:t>
      </w: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gramEnd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Мишка… (толстый, толстопятый, косолапый)? А мышка какая… (маленькая, серенькая, быстрая, ловкая)? Что любит Мишка… (мед, малину), а мышка любит... (сыр, сухарики).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Лапы у Мишки толстые, а у мышки... (тоненькие). Мишка кричит громким, грубым голосом, а мышка... (тоненьким). А у кого хвост длиннее? У мышки хвост длинный, а у Мишки... (короткий).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можно сравнить и других животных — лису и зайца, волка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медведя.</w:t>
      </w:r>
    </w:p>
    <w:p w:rsidR="007A7DE4" w:rsidRPr="003F2662" w:rsidRDefault="007A7DE4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F5" w:rsidRPr="007A7DE4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A7D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«Кто лучше похвалит»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уметь называть признаки животных по образцу взрослого. Взрослый берет себе одну игрушку (медведя), а ребенку дает зайца. И начинает: «У меня медведь».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А у меня заяц.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 медведя коричневая шубка.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у зайца </w:t>
      </w: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медведя маленькие круглые ушки.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у зайца уши длинные.</w:t>
      </w:r>
    </w:p>
    <w:p w:rsidR="00B4463D" w:rsidRDefault="00B4463D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1B" w:rsidRPr="003F2662" w:rsidRDefault="002C2E1B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F5" w:rsidRPr="00B4463D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«Поручения»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упражняться в образовании форм повелительного наклонения глаголов.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ребенку на машине приезжают игрушки: Мышка и Мишка.</w:t>
      </w:r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Хочешь, чтобы Мишка покатал Мышку? Надо попросить его: «Мишка, поезжай!» А сейчас ты попроси Мишку, чтобы он спел, потанцевал, а мышке скажи, чтобы она спряталась, легла на бочок, на спинку. </w:t>
      </w: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(Мышка, ляг на бочок!</w:t>
      </w:r>
      <w:proofErr w:type="gramEnd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спой!)</w:t>
      </w:r>
      <w:proofErr w:type="gramEnd"/>
    </w:p>
    <w:p w:rsid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давать Мышке и Мишке разные задания: попрыгать, поскакать, побегать, поиграть и т.п.</w:t>
      </w:r>
    </w:p>
    <w:p w:rsidR="00B4463D" w:rsidRPr="003F2662" w:rsidRDefault="00B4463D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DF5" w:rsidRPr="00B4463D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«Кто что умеет делать»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подобрать глаголы, обозначающие характерные действия животных.</w:t>
      </w:r>
    </w:p>
    <w:p w:rsidR="00643DF5" w:rsidRP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показывают картинки животных, а он говорит, чт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они любят делать, как кричат. 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</w:p>
    <w:p w:rsidR="00643DF5" w:rsidRPr="00643DF5" w:rsidRDefault="00643DF5" w:rsidP="00095D8D">
      <w:pPr>
        <w:pStyle w:val="a5"/>
        <w:numPr>
          <w:ilvl w:val="0"/>
          <w:numId w:val="2"/>
        </w:num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- рычит, лазает по деревьям, спит в берлоге, собирает малину, кушает мед.</w:t>
      </w:r>
    </w:p>
    <w:p w:rsidR="00643DF5" w:rsidRPr="00643DF5" w:rsidRDefault="00643DF5" w:rsidP="00095D8D">
      <w:pPr>
        <w:pStyle w:val="a5"/>
        <w:numPr>
          <w:ilvl w:val="0"/>
          <w:numId w:val="2"/>
        </w:num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— мяукает, мурлычет, царапается, лакает молоко, ловит мышей, играет с клубком; </w:t>
      </w:r>
      <w:proofErr w:type="gramEnd"/>
    </w:p>
    <w:p w:rsidR="00643DF5" w:rsidRDefault="00643DF5" w:rsidP="00095D8D">
      <w:pPr>
        <w:pStyle w:val="a5"/>
        <w:numPr>
          <w:ilvl w:val="0"/>
          <w:numId w:val="2"/>
        </w:num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— лает, сторожит дом, грызет кости, рычит, виляет хвостом, бегает.</w:t>
      </w:r>
    </w:p>
    <w:p w:rsidR="00643DF5" w:rsidRDefault="00643DF5" w:rsidP="00095D8D">
      <w:pPr>
        <w:pStyle w:val="a5"/>
        <w:numPr>
          <w:ilvl w:val="0"/>
          <w:numId w:val="2"/>
        </w:num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игру можно проводить на разные темы. </w:t>
      </w:r>
    </w:p>
    <w:p w:rsidR="00B4463D" w:rsidRPr="00C50BBB" w:rsidRDefault="00B4463D" w:rsidP="00095D8D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3DF5" w:rsidRPr="00B4463D" w:rsidRDefault="00643DF5" w:rsidP="00095D8D">
      <w:pPr>
        <w:pStyle w:val="a5"/>
        <w:numPr>
          <w:ilvl w:val="0"/>
          <w:numId w:val="3"/>
        </w:numPr>
        <w:spacing w:after="0" w:line="36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«Кто больше слов скажет»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3F2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называть качества, признаки и действия животных, обращая внимание не только на внешний вид героев, но и на черты характера.</w:t>
      </w:r>
    </w:p>
    <w:p w:rsidR="00643DF5" w:rsidRPr="003F2662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показывает ребенку картинку — например,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предлагает сказать о не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он, что умеет делать, какой он </w:t>
      </w:r>
      <w:r w:rsidRPr="003F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характеру, тем самым давая простор для подбора слов разных частей речи и называя не только внешние черты персонажа: </w:t>
      </w:r>
      <w:r w:rsidRPr="00643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- бурый, неповоротливый, косолапый, сладкоежка, лохматый, свирепый, справедливый, и др.</w:t>
      </w:r>
      <w:proofErr w:type="gramEnd"/>
    </w:p>
    <w:p w:rsidR="00643DF5" w:rsidRPr="00643DF5" w:rsidRDefault="00643DF5" w:rsidP="00095D8D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009" w:rsidRPr="00643DF5" w:rsidRDefault="001A0009" w:rsidP="00095D8D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A0009" w:rsidRPr="00643DF5" w:rsidSect="00D75B7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2F"/>
    <w:multiLevelType w:val="hybridMultilevel"/>
    <w:tmpl w:val="57DE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0676B"/>
    <w:multiLevelType w:val="multilevel"/>
    <w:tmpl w:val="5E2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7839"/>
    <w:multiLevelType w:val="hybridMultilevel"/>
    <w:tmpl w:val="8F6CC8F8"/>
    <w:lvl w:ilvl="0" w:tplc="25E41762">
      <w:start w:val="1"/>
      <w:numFmt w:val="decimal"/>
      <w:lvlText w:val="%1."/>
      <w:lvlJc w:val="left"/>
      <w:pPr>
        <w:ind w:left="153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7480"/>
    <w:rsid w:val="00077948"/>
    <w:rsid w:val="00095D8D"/>
    <w:rsid w:val="001A0009"/>
    <w:rsid w:val="002C2E1B"/>
    <w:rsid w:val="005C7480"/>
    <w:rsid w:val="00643DF5"/>
    <w:rsid w:val="007A7DE4"/>
    <w:rsid w:val="00817C96"/>
    <w:rsid w:val="00B4463D"/>
    <w:rsid w:val="00C5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DF5"/>
    <w:rPr>
      <w:i/>
      <w:iCs/>
    </w:rPr>
  </w:style>
  <w:style w:type="paragraph" w:styleId="a5">
    <w:name w:val="List Paragraph"/>
    <w:basedOn w:val="a"/>
    <w:uiPriority w:val="34"/>
    <w:qFormat/>
    <w:rsid w:val="00643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DF5"/>
    <w:rPr>
      <w:i/>
      <w:iCs/>
    </w:rPr>
  </w:style>
  <w:style w:type="paragraph" w:styleId="a5">
    <w:name w:val="List Paragraph"/>
    <w:basedOn w:val="a"/>
    <w:uiPriority w:val="34"/>
    <w:qFormat/>
    <w:rsid w:val="00643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Svetlana</cp:lastModifiedBy>
  <cp:revision>8</cp:revision>
  <dcterms:created xsi:type="dcterms:W3CDTF">2013-02-18T20:02:00Z</dcterms:created>
  <dcterms:modified xsi:type="dcterms:W3CDTF">2016-03-10T03:46:00Z</dcterms:modified>
</cp:coreProperties>
</file>