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CC" w:rsidRDefault="005071CC" w:rsidP="005071CC">
      <w:pPr>
        <w:jc w:val="center"/>
      </w:pPr>
      <w:r>
        <w:t>Муниципальное автономное дошкольное образовательное учреждение «детский сад комбинированного вида №5»</w:t>
      </w: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</w:pPr>
    </w:p>
    <w:p w:rsidR="005071CC" w:rsidRDefault="005071CC" w:rsidP="005071CC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Разработческий</w:t>
      </w:r>
      <w:proofErr w:type="spellEnd"/>
      <w:r>
        <w:rPr>
          <w:b/>
          <w:sz w:val="56"/>
          <w:szCs w:val="56"/>
        </w:rPr>
        <w:t xml:space="preserve"> семинар</w:t>
      </w:r>
    </w:p>
    <w:p w:rsidR="005071CC" w:rsidRDefault="005071CC" w:rsidP="005071C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>
        <w:rPr>
          <w:sz w:val="56"/>
          <w:szCs w:val="56"/>
        </w:rPr>
        <w:t>Составление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индивидуальных программ</w:t>
      </w:r>
      <w:r>
        <w:rPr>
          <w:sz w:val="56"/>
          <w:szCs w:val="56"/>
        </w:rPr>
        <w:t xml:space="preserve"> сопровождения </w:t>
      </w:r>
      <w:r>
        <w:rPr>
          <w:sz w:val="56"/>
          <w:szCs w:val="56"/>
        </w:rPr>
        <w:t>детей с ОВЗ</w:t>
      </w:r>
      <w:r>
        <w:rPr>
          <w:sz w:val="56"/>
          <w:szCs w:val="56"/>
        </w:rPr>
        <w:t>»</w:t>
      </w:r>
    </w:p>
    <w:p w:rsidR="005071CC" w:rsidRDefault="005071CC" w:rsidP="005071CC">
      <w:pPr>
        <w:jc w:val="center"/>
        <w:rPr>
          <w:rFonts w:ascii="Bookman Old Style" w:hAnsi="Bookman Old Style"/>
          <w:sz w:val="40"/>
          <w:szCs w:val="40"/>
        </w:rPr>
      </w:pPr>
    </w:p>
    <w:p w:rsidR="005071CC" w:rsidRDefault="005071CC" w:rsidP="005071CC">
      <w:pPr>
        <w:jc w:val="center"/>
        <w:rPr>
          <w:rFonts w:ascii="Bookman Old Style" w:hAnsi="Bookman Old Style"/>
          <w:sz w:val="40"/>
          <w:szCs w:val="40"/>
        </w:rPr>
      </w:pPr>
    </w:p>
    <w:p w:rsidR="005071CC" w:rsidRDefault="005071CC" w:rsidP="005071CC">
      <w:pPr>
        <w:rPr>
          <w:rFonts w:ascii="Bookman Old Style" w:hAnsi="Bookman Old Style"/>
          <w:sz w:val="40"/>
          <w:szCs w:val="40"/>
        </w:rPr>
      </w:pPr>
      <w:r>
        <w:rPr>
          <w:b/>
          <w:sz w:val="48"/>
          <w:szCs w:val="48"/>
        </w:rPr>
        <w:t xml:space="preserve"> </w:t>
      </w:r>
    </w:p>
    <w:p w:rsidR="005071CC" w:rsidRDefault="005071CC" w:rsidP="005071CC">
      <w:pPr>
        <w:rPr>
          <w:rFonts w:ascii="Bookman Old Style" w:hAnsi="Bookman Old Style"/>
          <w:sz w:val="40"/>
          <w:szCs w:val="40"/>
        </w:rPr>
      </w:pPr>
    </w:p>
    <w:p w:rsidR="005071CC" w:rsidRDefault="005071CC" w:rsidP="005071CC">
      <w:pPr>
        <w:rPr>
          <w:rFonts w:ascii="Bookman Old Style" w:hAnsi="Bookman Old Style"/>
          <w:sz w:val="40"/>
          <w:szCs w:val="40"/>
        </w:rPr>
      </w:pPr>
    </w:p>
    <w:p w:rsidR="005071CC" w:rsidRDefault="005071CC" w:rsidP="005071CC">
      <w:pPr>
        <w:rPr>
          <w:rFonts w:ascii="Bookman Old Style" w:hAnsi="Bookman Old Style"/>
          <w:sz w:val="40"/>
          <w:szCs w:val="40"/>
        </w:rPr>
      </w:pPr>
    </w:p>
    <w:p w:rsidR="005071CC" w:rsidRDefault="005071CC" w:rsidP="005071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86EAF">
        <w:rPr>
          <w:sz w:val="28"/>
          <w:szCs w:val="28"/>
        </w:rPr>
        <w:t xml:space="preserve">                     Подготовили</w:t>
      </w:r>
      <w:r>
        <w:rPr>
          <w:sz w:val="28"/>
          <w:szCs w:val="28"/>
        </w:rPr>
        <w:t>:</w:t>
      </w:r>
    </w:p>
    <w:p w:rsidR="005071CC" w:rsidRDefault="005071CC" w:rsidP="005071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старший воспитатель </w:t>
      </w:r>
      <w:proofErr w:type="spellStart"/>
      <w:r>
        <w:rPr>
          <w:sz w:val="28"/>
          <w:szCs w:val="28"/>
        </w:rPr>
        <w:t>Н.В.Винникова</w:t>
      </w:r>
      <w:proofErr w:type="spellEnd"/>
    </w:p>
    <w:p w:rsidR="005071CC" w:rsidRDefault="005071CC" w:rsidP="005071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– логопед </w:t>
      </w:r>
      <w:proofErr w:type="spellStart"/>
      <w:r>
        <w:rPr>
          <w:sz w:val="28"/>
          <w:szCs w:val="28"/>
        </w:rPr>
        <w:t>О.Г.Семкина</w:t>
      </w:r>
      <w:proofErr w:type="spellEnd"/>
    </w:p>
    <w:p w:rsidR="005071CC" w:rsidRDefault="005071CC" w:rsidP="005071CC">
      <w:pPr>
        <w:rPr>
          <w:sz w:val="28"/>
          <w:szCs w:val="28"/>
        </w:rPr>
      </w:pPr>
    </w:p>
    <w:p w:rsidR="005071CC" w:rsidRDefault="005071CC" w:rsidP="005071CC">
      <w:pPr>
        <w:rPr>
          <w:sz w:val="28"/>
          <w:szCs w:val="28"/>
        </w:rPr>
      </w:pPr>
    </w:p>
    <w:p w:rsidR="005071CC" w:rsidRDefault="005071CC" w:rsidP="005071CC">
      <w:pPr>
        <w:rPr>
          <w:sz w:val="28"/>
          <w:szCs w:val="28"/>
        </w:rPr>
      </w:pPr>
    </w:p>
    <w:p w:rsidR="005071CC" w:rsidRDefault="005071CC" w:rsidP="005071CC">
      <w:pPr>
        <w:rPr>
          <w:sz w:val="28"/>
          <w:szCs w:val="28"/>
        </w:rPr>
      </w:pPr>
    </w:p>
    <w:p w:rsidR="005071CC" w:rsidRDefault="005071CC" w:rsidP="005071CC">
      <w:pPr>
        <w:rPr>
          <w:sz w:val="28"/>
          <w:szCs w:val="28"/>
        </w:rPr>
      </w:pPr>
    </w:p>
    <w:p w:rsidR="005071CC" w:rsidRDefault="005071CC" w:rsidP="005071CC">
      <w:pPr>
        <w:rPr>
          <w:sz w:val="28"/>
          <w:szCs w:val="28"/>
        </w:rPr>
      </w:pPr>
    </w:p>
    <w:p w:rsidR="005071CC" w:rsidRDefault="005071CC" w:rsidP="005071CC">
      <w:pPr>
        <w:rPr>
          <w:sz w:val="28"/>
          <w:szCs w:val="28"/>
        </w:rPr>
      </w:pPr>
    </w:p>
    <w:p w:rsidR="005071CC" w:rsidRDefault="005071CC" w:rsidP="005071CC">
      <w:pPr>
        <w:rPr>
          <w:sz w:val="28"/>
          <w:szCs w:val="28"/>
        </w:rPr>
      </w:pPr>
    </w:p>
    <w:p w:rsidR="005071CC" w:rsidRDefault="005071CC" w:rsidP="005071CC">
      <w:pPr>
        <w:rPr>
          <w:sz w:val="28"/>
          <w:szCs w:val="28"/>
        </w:rPr>
      </w:pPr>
    </w:p>
    <w:p w:rsidR="005071CC" w:rsidRPr="000F0BDC" w:rsidRDefault="005071CC" w:rsidP="000F0BDC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Сосновоборск, 2013</w:t>
      </w:r>
      <w:r>
        <w:rPr>
          <w:sz w:val="28"/>
          <w:szCs w:val="28"/>
        </w:rPr>
        <w:t xml:space="preserve">  г.</w:t>
      </w:r>
    </w:p>
    <w:p w:rsidR="005071CC" w:rsidRDefault="005071CC" w:rsidP="005071CC">
      <w:pPr>
        <w:tabs>
          <w:tab w:val="left" w:pos="-3420"/>
        </w:tabs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Pr="005071CC">
        <w:rPr>
          <w:sz w:val="28"/>
          <w:szCs w:val="28"/>
        </w:rPr>
        <w:t>Составление индивидуальных программ сопровождения детей с ОВЗ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071CC" w:rsidRDefault="005071CC" w:rsidP="005071CC">
      <w:pPr>
        <w:tabs>
          <w:tab w:val="left" w:pos="-3420"/>
        </w:tabs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Предназначение: </w:t>
      </w:r>
      <w:r>
        <w:rPr>
          <w:sz w:val="28"/>
          <w:szCs w:val="28"/>
        </w:rPr>
        <w:t xml:space="preserve"> Обучение</w:t>
      </w:r>
      <w:r w:rsidR="000F0BDC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программ </w:t>
      </w:r>
      <w:r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детей с ОВЗ</w:t>
      </w:r>
      <w:r>
        <w:rPr>
          <w:sz w:val="28"/>
          <w:szCs w:val="28"/>
        </w:rPr>
        <w:t>.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071CC" w:rsidRDefault="005071CC" w:rsidP="005071CC">
      <w:pPr>
        <w:numPr>
          <w:ilvl w:val="0"/>
          <w:numId w:val="1"/>
        </w:numPr>
        <w:tabs>
          <w:tab w:val="num" w:pos="-540"/>
          <w:tab w:val="num" w:pos="0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Актуализировать знания </w:t>
      </w:r>
      <w:r w:rsidR="000F0BDC">
        <w:rPr>
          <w:sz w:val="28"/>
          <w:szCs w:val="28"/>
        </w:rPr>
        <w:t xml:space="preserve">педагогов </w:t>
      </w:r>
      <w:r>
        <w:rPr>
          <w:sz w:val="28"/>
          <w:szCs w:val="28"/>
        </w:rPr>
        <w:t xml:space="preserve">о деятельности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на прогностическом и рефлексивном этапах.</w:t>
      </w:r>
    </w:p>
    <w:p w:rsidR="005071CC" w:rsidRDefault="005071CC" w:rsidP="005071CC">
      <w:pPr>
        <w:numPr>
          <w:ilvl w:val="0"/>
          <w:numId w:val="1"/>
        </w:numPr>
        <w:tabs>
          <w:tab w:val="num" w:pos="-540"/>
          <w:tab w:val="num" w:pos="0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Осуществить практические пробы коллегиального принятия решений в ходе прогностического этапа (выделение актуальных проблем ребенка).</w:t>
      </w:r>
    </w:p>
    <w:p w:rsidR="005071CC" w:rsidRPr="005071CC" w:rsidRDefault="005071CC" w:rsidP="005071CC">
      <w:pPr>
        <w:numPr>
          <w:ilvl w:val="0"/>
          <w:numId w:val="1"/>
        </w:numPr>
        <w:tabs>
          <w:tab w:val="num" w:pos="-540"/>
          <w:tab w:val="num" w:pos="0"/>
        </w:tabs>
        <w:ind w:left="-540" w:firstLine="0"/>
        <w:jc w:val="both"/>
        <w:rPr>
          <w:sz w:val="28"/>
          <w:szCs w:val="28"/>
        </w:rPr>
      </w:pPr>
      <w:r w:rsidRPr="005071CC">
        <w:rPr>
          <w:sz w:val="28"/>
          <w:szCs w:val="28"/>
        </w:rPr>
        <w:t xml:space="preserve">Уточнить представления о структуре и содержании </w:t>
      </w:r>
      <w:r w:rsidRPr="005071CC">
        <w:rPr>
          <w:sz w:val="28"/>
          <w:szCs w:val="28"/>
        </w:rPr>
        <w:t>индивидуальных программ сопровождения детей с ОВЗ.</w:t>
      </w:r>
    </w:p>
    <w:p w:rsidR="005071CC" w:rsidRDefault="005071CC" w:rsidP="005071CC">
      <w:pPr>
        <w:tabs>
          <w:tab w:val="left" w:pos="-3420"/>
        </w:tabs>
        <w:ind w:left="-540"/>
        <w:jc w:val="both"/>
        <w:rPr>
          <w:sz w:val="28"/>
          <w:szCs w:val="28"/>
        </w:rPr>
      </w:pPr>
      <w:r w:rsidRPr="005071CC">
        <w:rPr>
          <w:sz w:val="28"/>
          <w:szCs w:val="28"/>
        </w:rPr>
        <w:t xml:space="preserve">4. Осуществить практические пробы </w:t>
      </w:r>
      <w:r>
        <w:rPr>
          <w:sz w:val="28"/>
          <w:szCs w:val="28"/>
        </w:rPr>
        <w:t>по составлению</w:t>
      </w:r>
      <w:r w:rsidRPr="005071C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сопровождения детей с ОВЗ.</w:t>
      </w:r>
    </w:p>
    <w:p w:rsidR="005071CC" w:rsidRPr="005071CC" w:rsidRDefault="005071CC" w:rsidP="005071CC">
      <w:pPr>
        <w:tabs>
          <w:tab w:val="num" w:pos="0"/>
          <w:tab w:val="num" w:pos="780"/>
        </w:tabs>
        <w:jc w:val="both"/>
        <w:rPr>
          <w:sz w:val="28"/>
          <w:szCs w:val="28"/>
        </w:rPr>
      </w:pPr>
    </w:p>
    <w:p w:rsidR="005071CC" w:rsidRDefault="005071CC" w:rsidP="005071CC">
      <w:pPr>
        <w:tabs>
          <w:tab w:val="num" w:pos="780"/>
        </w:tabs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Предполагаемый результат: </w:t>
      </w:r>
      <w:r>
        <w:rPr>
          <w:sz w:val="28"/>
          <w:szCs w:val="28"/>
        </w:rPr>
        <w:t xml:space="preserve">представления участников о коллегиальной деятельности </w:t>
      </w:r>
      <w:proofErr w:type="spellStart"/>
      <w:r w:rsidR="000F0BDC">
        <w:rPr>
          <w:sz w:val="28"/>
          <w:szCs w:val="28"/>
        </w:rPr>
        <w:t>ПМПк</w:t>
      </w:r>
      <w:proofErr w:type="spellEnd"/>
      <w:r w:rsidR="000F0BDC">
        <w:rPr>
          <w:sz w:val="28"/>
          <w:szCs w:val="28"/>
        </w:rPr>
        <w:t xml:space="preserve"> ДОУ</w:t>
      </w:r>
      <w:r>
        <w:rPr>
          <w:sz w:val="28"/>
          <w:szCs w:val="28"/>
        </w:rPr>
        <w:t xml:space="preserve">; </w:t>
      </w:r>
    </w:p>
    <w:p w:rsidR="005071CC" w:rsidRDefault="005071CC" w:rsidP="005071CC">
      <w:pPr>
        <w:tabs>
          <w:tab w:val="num" w:pos="7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умения </w:t>
      </w:r>
      <w:r w:rsidR="000F0BDC">
        <w:rPr>
          <w:sz w:val="28"/>
          <w:szCs w:val="28"/>
        </w:rPr>
        <w:t>по составлению индивидуальных программ сопровождения детей с ОВЗ</w:t>
      </w:r>
      <w:r>
        <w:rPr>
          <w:sz w:val="28"/>
          <w:szCs w:val="28"/>
        </w:rPr>
        <w:t>.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МАДОУ «ДСКВ№5»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>
        <w:rPr>
          <w:sz w:val="28"/>
          <w:szCs w:val="28"/>
        </w:rPr>
        <w:t>:  педагоги МАДОУ «ДСКВ№5»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чел.</w:t>
      </w:r>
    </w:p>
    <w:p w:rsidR="00986EAF" w:rsidRDefault="005071CC" w:rsidP="005071CC">
      <w:pPr>
        <w:ind w:left="-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Ведущие: </w:t>
      </w:r>
      <w:proofErr w:type="spellStart"/>
      <w:r w:rsidRPr="00986EAF">
        <w:rPr>
          <w:sz w:val="28"/>
          <w:szCs w:val="28"/>
        </w:rPr>
        <w:t>Винникова</w:t>
      </w:r>
      <w:proofErr w:type="spellEnd"/>
      <w:r w:rsidRPr="00986EAF">
        <w:rPr>
          <w:sz w:val="28"/>
          <w:szCs w:val="28"/>
        </w:rPr>
        <w:t xml:space="preserve"> Наталья Валерьевна – старший воспитатель ДОУ,</w:t>
      </w:r>
      <w:r>
        <w:rPr>
          <w:b/>
          <w:sz w:val="28"/>
          <w:szCs w:val="28"/>
        </w:rPr>
        <w:t xml:space="preserve"> </w:t>
      </w:r>
    </w:p>
    <w:p w:rsidR="005071CC" w:rsidRDefault="00986EAF" w:rsidP="005071CC">
      <w:pPr>
        <w:ind w:left="-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spellStart"/>
      <w:r w:rsidR="005071CC">
        <w:rPr>
          <w:sz w:val="28"/>
          <w:szCs w:val="28"/>
        </w:rPr>
        <w:t>Семкина</w:t>
      </w:r>
      <w:proofErr w:type="spellEnd"/>
      <w:r w:rsidR="005071CC">
        <w:rPr>
          <w:sz w:val="28"/>
          <w:szCs w:val="28"/>
        </w:rPr>
        <w:t xml:space="preserve"> Оксана</w:t>
      </w:r>
      <w:r w:rsidR="005071CC">
        <w:rPr>
          <w:sz w:val="28"/>
          <w:szCs w:val="28"/>
        </w:rPr>
        <w:t xml:space="preserve"> Геннадьевна – учитель-логопед.</w:t>
      </w: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0F0BDC" w:rsidRDefault="000F0BDC" w:rsidP="005071CC">
      <w:pPr>
        <w:ind w:left="-539"/>
        <w:jc w:val="center"/>
        <w:rPr>
          <w:b/>
          <w:sz w:val="28"/>
          <w:szCs w:val="28"/>
        </w:rPr>
      </w:pPr>
    </w:p>
    <w:p w:rsidR="005071CC" w:rsidRDefault="005071CC" w:rsidP="005071CC">
      <w:pPr>
        <w:ind w:left="-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Режим работы</w:t>
      </w:r>
    </w:p>
    <w:p w:rsidR="00986EAF" w:rsidRDefault="00986EAF" w:rsidP="005071CC">
      <w:pPr>
        <w:ind w:left="-539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528"/>
        <w:gridCol w:w="5245"/>
        <w:gridCol w:w="2490"/>
      </w:tblGrid>
      <w:tr w:rsidR="005071CC" w:rsidTr="00986EAF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 w:rsidP="00986EAF">
            <w:pPr>
              <w:tabs>
                <w:tab w:val="left" w:pos="38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0BD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 w:rsidP="00986EAF">
            <w:pPr>
              <w:tabs>
                <w:tab w:val="left" w:pos="38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0BDC">
              <w:rPr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 w:rsidP="00986EAF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 w:rsidRPr="000F0BD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 w:rsidP="00986EAF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 w:rsidRPr="000F0BD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071CC" w:rsidTr="00986EAF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rPr>
                <w:bCs/>
                <w:sz w:val="28"/>
                <w:szCs w:val="28"/>
              </w:rPr>
            </w:pPr>
            <w:r w:rsidRPr="000F0BDC">
              <w:rPr>
                <w:bCs/>
                <w:sz w:val="28"/>
                <w:szCs w:val="28"/>
              </w:rPr>
              <w:t>09.30-09.40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Открытие семинара   </w:t>
            </w:r>
          </w:p>
          <w:p w:rsidR="005071CC" w:rsidRPr="000F0BDC" w:rsidRDefault="005071CC">
            <w:pPr>
              <w:tabs>
                <w:tab w:val="left" w:pos="382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>Определение предназначения, задач и актуальности семинара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 w:rsidP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старший воспитатель </w:t>
            </w:r>
            <w:proofErr w:type="spellStart"/>
            <w:r w:rsidRPr="000F0BDC">
              <w:rPr>
                <w:sz w:val="28"/>
                <w:szCs w:val="28"/>
              </w:rPr>
              <w:t>Н.В.Винникова</w:t>
            </w:r>
            <w:proofErr w:type="spellEnd"/>
          </w:p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</w:p>
        </w:tc>
      </w:tr>
      <w:tr w:rsidR="005071CC" w:rsidTr="00986EAF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rPr>
                <w:bCs/>
                <w:sz w:val="28"/>
                <w:szCs w:val="28"/>
              </w:rPr>
            </w:pPr>
            <w:r w:rsidRPr="000F0BDC">
              <w:rPr>
                <w:bCs/>
                <w:sz w:val="28"/>
                <w:szCs w:val="28"/>
              </w:rPr>
              <w:t>09.40-09.50</w:t>
            </w:r>
          </w:p>
          <w:p w:rsidR="005071CC" w:rsidRPr="000F0BDC" w:rsidRDefault="005071CC">
            <w:pPr>
              <w:tabs>
                <w:tab w:val="left" w:pos="3820"/>
              </w:tabs>
              <w:rPr>
                <w:bCs/>
                <w:sz w:val="28"/>
                <w:szCs w:val="28"/>
              </w:rPr>
            </w:pPr>
            <w:r w:rsidRPr="000F0BD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Установочный доклад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Деятельность членов </w:t>
            </w:r>
            <w:proofErr w:type="spellStart"/>
            <w:r w:rsidRPr="000F0BDC">
              <w:rPr>
                <w:sz w:val="28"/>
                <w:szCs w:val="28"/>
              </w:rPr>
              <w:t>ПМПконсилиума</w:t>
            </w:r>
            <w:proofErr w:type="spellEnd"/>
            <w:r w:rsidRPr="000F0BDC">
              <w:rPr>
                <w:sz w:val="28"/>
                <w:szCs w:val="28"/>
              </w:rPr>
              <w:t xml:space="preserve"> на прогностическом и рефлексивном этапах (презентация «Этапы работы психолого-медико-педагогического консилиума учреждения»)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 w:rsidP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старший воспитатель </w:t>
            </w:r>
            <w:proofErr w:type="spellStart"/>
            <w:r w:rsidRPr="000F0BDC">
              <w:rPr>
                <w:sz w:val="28"/>
                <w:szCs w:val="28"/>
              </w:rPr>
              <w:t>Н.В.Винникова</w:t>
            </w:r>
            <w:proofErr w:type="spellEnd"/>
          </w:p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</w:p>
        </w:tc>
      </w:tr>
      <w:tr w:rsidR="005071CC" w:rsidTr="00986EAF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rPr>
                <w:bCs/>
                <w:sz w:val="28"/>
                <w:szCs w:val="28"/>
              </w:rPr>
            </w:pPr>
            <w:r w:rsidRPr="000F0BDC">
              <w:rPr>
                <w:bCs/>
                <w:sz w:val="28"/>
                <w:szCs w:val="28"/>
              </w:rPr>
              <w:t xml:space="preserve">09.50-10.20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Работа в группах </w:t>
            </w:r>
          </w:p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>Выделение актуальных проблем ребенка, определение сроков сопровождения, ведущего специалиста.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>Руководители групп</w:t>
            </w:r>
          </w:p>
        </w:tc>
      </w:tr>
      <w:tr w:rsidR="005071CC" w:rsidTr="00986EAF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bCs/>
                <w:sz w:val="28"/>
                <w:szCs w:val="28"/>
              </w:rPr>
            </w:pPr>
            <w:r w:rsidRPr="000F0BDC">
              <w:rPr>
                <w:bCs/>
                <w:sz w:val="28"/>
                <w:szCs w:val="28"/>
              </w:rPr>
              <w:t>10.20- 10.50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>Общее заседание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>Представление результатов работы групп, обсуждение.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0F0BD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старший воспитатель </w:t>
            </w:r>
            <w:proofErr w:type="spellStart"/>
            <w:r w:rsidRPr="000F0BDC">
              <w:rPr>
                <w:sz w:val="28"/>
                <w:szCs w:val="28"/>
              </w:rPr>
              <w:t>Н.В.Винникова</w:t>
            </w:r>
            <w:proofErr w:type="spellEnd"/>
          </w:p>
        </w:tc>
      </w:tr>
      <w:tr w:rsidR="005071CC" w:rsidTr="00986EAF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bCs/>
                <w:sz w:val="28"/>
                <w:szCs w:val="28"/>
              </w:rPr>
            </w:pPr>
            <w:r w:rsidRPr="000F0BDC">
              <w:rPr>
                <w:bCs/>
                <w:sz w:val="28"/>
                <w:szCs w:val="28"/>
              </w:rPr>
              <w:t>10.50-11.00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>Установочный доклад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 w:rsidP="000F0BD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Представление структуры </w:t>
            </w:r>
            <w:r w:rsidR="000F0BDC" w:rsidRPr="000F0BDC">
              <w:rPr>
                <w:sz w:val="28"/>
                <w:szCs w:val="28"/>
              </w:rPr>
              <w:t>ИП</w:t>
            </w:r>
            <w:r w:rsidRPr="000F0BDC">
              <w:rPr>
                <w:sz w:val="28"/>
                <w:szCs w:val="28"/>
              </w:rPr>
              <w:t xml:space="preserve"> сопровождения воспитанника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jc w:val="both"/>
              <w:rPr>
                <w:sz w:val="28"/>
                <w:szCs w:val="28"/>
              </w:rPr>
            </w:pPr>
            <w:proofErr w:type="spellStart"/>
            <w:r w:rsidRPr="000F0BDC">
              <w:rPr>
                <w:sz w:val="28"/>
                <w:szCs w:val="28"/>
              </w:rPr>
              <w:t>Семкина</w:t>
            </w:r>
            <w:proofErr w:type="spellEnd"/>
            <w:r w:rsidRPr="000F0BDC">
              <w:rPr>
                <w:sz w:val="28"/>
                <w:szCs w:val="28"/>
              </w:rPr>
              <w:t xml:space="preserve"> О.Г. учитель-логопед</w:t>
            </w:r>
          </w:p>
        </w:tc>
      </w:tr>
      <w:tr w:rsidR="005071CC" w:rsidTr="00986EAF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rPr>
                <w:b/>
                <w:bCs/>
                <w:sz w:val="28"/>
                <w:szCs w:val="28"/>
              </w:rPr>
            </w:pPr>
            <w:r w:rsidRPr="000F0BDC">
              <w:rPr>
                <w:bCs/>
                <w:sz w:val="28"/>
                <w:szCs w:val="28"/>
              </w:rPr>
              <w:t>11.00-11.50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1CC" w:rsidRPr="000F0BDC" w:rsidRDefault="005071CC">
            <w:pPr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Работа в группах      </w:t>
            </w:r>
          </w:p>
          <w:p w:rsidR="005071CC" w:rsidRPr="000F0BDC" w:rsidRDefault="005071CC">
            <w:pPr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0F0BDC">
            <w:pPr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Составлению индивидуальной программы сопровождения детей с ОВЗ </w:t>
            </w:r>
            <w:r w:rsidR="005071CC" w:rsidRPr="000F0BDC">
              <w:rPr>
                <w:sz w:val="28"/>
                <w:szCs w:val="28"/>
              </w:rPr>
              <w:t>(направления и формы работы, специалисты, предполагаемые результаты)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>
            <w:pPr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>Руководители групп</w:t>
            </w:r>
          </w:p>
        </w:tc>
      </w:tr>
      <w:tr w:rsidR="005071CC" w:rsidTr="00986EAF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rPr>
                <w:bCs/>
                <w:sz w:val="28"/>
                <w:szCs w:val="28"/>
              </w:rPr>
            </w:pPr>
            <w:r w:rsidRPr="000F0BDC">
              <w:rPr>
                <w:bCs/>
                <w:sz w:val="28"/>
                <w:szCs w:val="28"/>
              </w:rPr>
              <w:t xml:space="preserve">11.50-12.20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1CC" w:rsidRPr="000F0BDC" w:rsidRDefault="005071CC">
            <w:pPr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Общее заседание  </w:t>
            </w:r>
          </w:p>
          <w:p w:rsidR="005071CC" w:rsidRPr="000F0BDC" w:rsidRDefault="005071CC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>Представление результатов работы групп, обсуждение.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0F0BDC">
            <w:pPr>
              <w:rPr>
                <w:sz w:val="28"/>
                <w:szCs w:val="28"/>
              </w:rPr>
            </w:pPr>
            <w:proofErr w:type="spellStart"/>
            <w:r w:rsidRPr="000F0BDC">
              <w:rPr>
                <w:sz w:val="28"/>
                <w:szCs w:val="28"/>
              </w:rPr>
              <w:t>Семкина</w:t>
            </w:r>
            <w:proofErr w:type="spellEnd"/>
            <w:r w:rsidRPr="000F0BDC">
              <w:rPr>
                <w:sz w:val="28"/>
                <w:szCs w:val="28"/>
              </w:rPr>
              <w:t xml:space="preserve"> О.Г. учитель-логопед</w:t>
            </w:r>
          </w:p>
        </w:tc>
      </w:tr>
      <w:tr w:rsidR="005071CC" w:rsidTr="00986EAF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tabs>
                <w:tab w:val="left" w:pos="3820"/>
              </w:tabs>
              <w:rPr>
                <w:bCs/>
                <w:sz w:val="28"/>
                <w:szCs w:val="28"/>
              </w:rPr>
            </w:pPr>
            <w:r w:rsidRPr="000F0BDC">
              <w:rPr>
                <w:bCs/>
                <w:sz w:val="28"/>
                <w:szCs w:val="28"/>
              </w:rPr>
              <w:t>12.25-12.30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5071CC">
            <w:pPr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CC" w:rsidRPr="000F0BDC" w:rsidRDefault="005071CC">
            <w:pPr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>Подведение итогов семинара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CC" w:rsidRPr="000F0BDC" w:rsidRDefault="000F0BDC">
            <w:pPr>
              <w:rPr>
                <w:sz w:val="28"/>
                <w:szCs w:val="28"/>
              </w:rPr>
            </w:pPr>
            <w:r w:rsidRPr="000F0BDC">
              <w:rPr>
                <w:sz w:val="28"/>
                <w:szCs w:val="28"/>
              </w:rPr>
              <w:t xml:space="preserve">старший воспитатель </w:t>
            </w:r>
            <w:proofErr w:type="spellStart"/>
            <w:r w:rsidRPr="000F0BDC">
              <w:rPr>
                <w:sz w:val="28"/>
                <w:szCs w:val="28"/>
              </w:rPr>
              <w:t>Н.В.Винникова</w:t>
            </w:r>
            <w:proofErr w:type="spellEnd"/>
          </w:p>
        </w:tc>
      </w:tr>
    </w:tbl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0F0BDC" w:rsidRDefault="000F0BDC" w:rsidP="005071CC">
      <w:pPr>
        <w:jc w:val="center"/>
        <w:rPr>
          <w:b/>
          <w:sz w:val="28"/>
          <w:szCs w:val="28"/>
        </w:rPr>
      </w:pPr>
    </w:p>
    <w:p w:rsidR="005071CC" w:rsidRDefault="005071CC" w:rsidP="00507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семинара</w:t>
      </w:r>
    </w:p>
    <w:p w:rsidR="005071CC" w:rsidRPr="000F0BDC" w:rsidRDefault="005071CC" w:rsidP="000F0BDC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F0BDC">
        <w:rPr>
          <w:b/>
          <w:sz w:val="28"/>
          <w:szCs w:val="28"/>
        </w:rPr>
        <w:t>Открытие семинара</w:t>
      </w:r>
    </w:p>
    <w:p w:rsidR="000F0BDC" w:rsidRDefault="000F0BDC" w:rsidP="000F0BDC">
      <w:pPr>
        <w:tabs>
          <w:tab w:val="left" w:pos="-3420"/>
        </w:tabs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5071CC">
        <w:rPr>
          <w:sz w:val="28"/>
          <w:szCs w:val="28"/>
        </w:rPr>
        <w:t>Составление индивидуальных программ сопровождения детей с ОВЗ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0F0BDC" w:rsidRDefault="000F0BDC" w:rsidP="000F0BDC">
      <w:pPr>
        <w:tabs>
          <w:tab w:val="left" w:pos="-3420"/>
        </w:tabs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Предназначение: </w:t>
      </w:r>
      <w:r>
        <w:rPr>
          <w:sz w:val="28"/>
          <w:szCs w:val="28"/>
        </w:rPr>
        <w:t xml:space="preserve"> Обучение педагогов составлению индивидуальных программ сопровождения детей с ОВЗ.</w:t>
      </w:r>
    </w:p>
    <w:p w:rsidR="000F0BDC" w:rsidRDefault="000F0BDC" w:rsidP="000F0BDC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F0BDC" w:rsidRPr="000F0BDC" w:rsidRDefault="000F0BDC" w:rsidP="000F0BDC">
      <w:pPr>
        <w:pStyle w:val="a3"/>
        <w:numPr>
          <w:ilvl w:val="0"/>
          <w:numId w:val="8"/>
        </w:numPr>
        <w:tabs>
          <w:tab w:val="clear" w:pos="780"/>
          <w:tab w:val="num" w:pos="-567"/>
        </w:tabs>
        <w:ind w:left="142" w:hanging="709"/>
        <w:jc w:val="both"/>
        <w:rPr>
          <w:sz w:val="28"/>
          <w:szCs w:val="28"/>
        </w:rPr>
      </w:pPr>
      <w:r w:rsidRPr="000F0BDC">
        <w:rPr>
          <w:sz w:val="28"/>
          <w:szCs w:val="28"/>
        </w:rPr>
        <w:t xml:space="preserve">Актуализировать знания педагогов о деятельности </w:t>
      </w:r>
      <w:proofErr w:type="spellStart"/>
      <w:r w:rsidRPr="000F0BDC">
        <w:rPr>
          <w:sz w:val="28"/>
          <w:szCs w:val="28"/>
        </w:rPr>
        <w:t>ПМПк</w:t>
      </w:r>
      <w:proofErr w:type="spellEnd"/>
      <w:r w:rsidRPr="000F0BDC">
        <w:rPr>
          <w:sz w:val="28"/>
          <w:szCs w:val="28"/>
        </w:rPr>
        <w:t xml:space="preserve"> на прогностическом и рефлексивном этапах.</w:t>
      </w:r>
    </w:p>
    <w:p w:rsidR="000F0BDC" w:rsidRDefault="000F0BDC" w:rsidP="000F0BDC">
      <w:pPr>
        <w:numPr>
          <w:ilvl w:val="0"/>
          <w:numId w:val="8"/>
        </w:numPr>
        <w:tabs>
          <w:tab w:val="num" w:pos="-540"/>
          <w:tab w:val="num" w:pos="0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Осуществить практические пробы коллегиального принятия решений в ходе прогностического этапа (выделение актуальных проблем ребенка).</w:t>
      </w:r>
    </w:p>
    <w:p w:rsidR="000F0BDC" w:rsidRPr="005071CC" w:rsidRDefault="000F0BDC" w:rsidP="000F0BDC">
      <w:pPr>
        <w:numPr>
          <w:ilvl w:val="0"/>
          <w:numId w:val="8"/>
        </w:numPr>
        <w:tabs>
          <w:tab w:val="num" w:pos="-540"/>
          <w:tab w:val="num" w:pos="0"/>
        </w:tabs>
        <w:ind w:left="-540" w:firstLine="0"/>
        <w:jc w:val="both"/>
        <w:rPr>
          <w:sz w:val="28"/>
          <w:szCs w:val="28"/>
        </w:rPr>
      </w:pPr>
      <w:r w:rsidRPr="005071CC">
        <w:rPr>
          <w:sz w:val="28"/>
          <w:szCs w:val="28"/>
        </w:rPr>
        <w:t>Уточнить представления о структуре и содержании индивидуальных программ сопровождения детей с ОВЗ.</w:t>
      </w:r>
    </w:p>
    <w:p w:rsidR="000F0BDC" w:rsidRDefault="000F0BDC" w:rsidP="000F0BDC">
      <w:pPr>
        <w:tabs>
          <w:tab w:val="left" w:pos="-3420"/>
        </w:tabs>
        <w:ind w:left="-540"/>
        <w:jc w:val="both"/>
        <w:rPr>
          <w:sz w:val="28"/>
          <w:szCs w:val="28"/>
        </w:rPr>
      </w:pPr>
      <w:r w:rsidRPr="005071CC">
        <w:rPr>
          <w:sz w:val="28"/>
          <w:szCs w:val="28"/>
        </w:rPr>
        <w:t xml:space="preserve">4. Осуществить практические пробы </w:t>
      </w:r>
      <w:r>
        <w:rPr>
          <w:sz w:val="28"/>
          <w:szCs w:val="28"/>
        </w:rPr>
        <w:t>по составлению</w:t>
      </w:r>
      <w:r w:rsidRPr="005071C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 программы сопровождения детей с ОВЗ.</w:t>
      </w:r>
    </w:p>
    <w:p w:rsidR="000F0BDC" w:rsidRPr="000F0BDC" w:rsidRDefault="000F0BDC" w:rsidP="000F0BDC">
      <w:pPr>
        <w:pStyle w:val="a3"/>
        <w:ind w:left="-180"/>
        <w:jc w:val="both"/>
        <w:rPr>
          <w:sz w:val="28"/>
          <w:szCs w:val="28"/>
        </w:rPr>
      </w:pPr>
    </w:p>
    <w:p w:rsidR="005071CC" w:rsidRDefault="005071CC" w:rsidP="005071CC">
      <w:pPr>
        <w:tabs>
          <w:tab w:val="num" w:pos="7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Установочный доклад</w:t>
      </w:r>
      <w:r>
        <w:t xml:space="preserve"> </w:t>
      </w:r>
      <w:r>
        <w:rPr>
          <w:sz w:val="28"/>
          <w:szCs w:val="28"/>
        </w:rPr>
        <w:t>«Деятельность членов ПМП</w:t>
      </w:r>
      <w:r w:rsidR="000F0BDC">
        <w:rPr>
          <w:sz w:val="28"/>
          <w:szCs w:val="28"/>
        </w:rPr>
        <w:t xml:space="preserve"> </w:t>
      </w:r>
      <w:r>
        <w:rPr>
          <w:sz w:val="28"/>
          <w:szCs w:val="28"/>
        </w:rPr>
        <w:t>консилиума на прогностическом и рефлексивном этапах»</w:t>
      </w:r>
    </w:p>
    <w:p w:rsidR="005071CC" w:rsidRDefault="005071CC" w:rsidP="005071CC">
      <w:pPr>
        <w:ind w:left="-540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каждого ребенка ведется индивидуальная карта развития, в которую вписываются все данные индивидуального обследования, заключения и рекомендации. </w:t>
      </w:r>
    </w:p>
    <w:p w:rsidR="005071CC" w:rsidRDefault="005071CC" w:rsidP="005071CC">
      <w:pPr>
        <w:numPr>
          <w:ilvl w:val="0"/>
          <w:numId w:val="2"/>
        </w:num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Прогностический</w:t>
      </w:r>
    </w:p>
    <w:p w:rsidR="005071CC" w:rsidRDefault="005071CC" w:rsidP="005071CC">
      <w:pPr>
        <w:numPr>
          <w:ilvl w:val="0"/>
          <w:numId w:val="3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доклады специалистов</w:t>
      </w:r>
    </w:p>
    <w:p w:rsidR="005071CC" w:rsidRDefault="005071CC" w:rsidP="005071CC">
      <w:pPr>
        <w:numPr>
          <w:ilvl w:val="0"/>
          <w:numId w:val="3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выделение основных причин проблемы ребенка</w:t>
      </w:r>
    </w:p>
    <w:p w:rsidR="005071CC" w:rsidRDefault="005071CC" w:rsidP="005071CC">
      <w:pPr>
        <w:ind w:left="-540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. Коллегиальное заключение содержит обобщенную характеристику состояния психофизического развития ребенка и программу специальной помощи, обобщающую рекомендации специалистов. Коллегиальное заключение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и рекомендации подписываются председателем и всеми членами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(разборчиво). </w:t>
      </w:r>
    </w:p>
    <w:p w:rsidR="005071CC" w:rsidRDefault="005071CC" w:rsidP="005071CC">
      <w:pPr>
        <w:numPr>
          <w:ilvl w:val="0"/>
          <w:numId w:val="4"/>
        </w:num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Рефлексивный</w:t>
      </w:r>
    </w:p>
    <w:p w:rsidR="005071CC" w:rsidRDefault="005071CC" w:rsidP="005071CC">
      <w:pPr>
        <w:numPr>
          <w:ilvl w:val="0"/>
          <w:numId w:val="5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индивидуальной программы сопровождения</w:t>
      </w:r>
    </w:p>
    <w:p w:rsidR="005071CC" w:rsidRDefault="005071CC" w:rsidP="005071CC">
      <w:pPr>
        <w:numPr>
          <w:ilvl w:val="0"/>
          <w:numId w:val="5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консилиума оговаривают: 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выбор ведущего специалиста;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сроки реализации программы;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какого рода помощь требуется воспитаннику; 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развивающую и коррекционную работу желательно осуществлять с ним; 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особенности должны быть учтены в процессе коррекционно-развивающей работы и  общения; 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работу могут взять на себя участники консилиума; 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деятельность необходимо осуществлять силами педагогического коллектива; </w:t>
      </w:r>
    </w:p>
    <w:p w:rsidR="005071CC" w:rsidRDefault="005071CC" w:rsidP="005071C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что можно сделать с помощью  педагогов и специалистов различного профиля вне нашего учреждения. 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реализации программы, через три-шесть месяцев на повторном конс</w:t>
      </w:r>
      <w:r w:rsidR="000F0BDC">
        <w:rPr>
          <w:sz w:val="28"/>
          <w:szCs w:val="28"/>
        </w:rPr>
        <w:t xml:space="preserve">илиуме обсуждается степень </w:t>
      </w:r>
      <w:proofErr w:type="spellStart"/>
      <w:r w:rsidR="000F0BDC">
        <w:rPr>
          <w:sz w:val="28"/>
          <w:szCs w:val="28"/>
        </w:rPr>
        <w:t>реше</w:t>
      </w:r>
      <w:r>
        <w:rPr>
          <w:sz w:val="28"/>
          <w:szCs w:val="28"/>
        </w:rPr>
        <w:t>н</w:t>
      </w:r>
      <w:r w:rsidR="000F0BDC">
        <w:rPr>
          <w:sz w:val="28"/>
          <w:szCs w:val="28"/>
        </w:rPr>
        <w:t>н</w:t>
      </w:r>
      <w:r>
        <w:rPr>
          <w:sz w:val="28"/>
          <w:szCs w:val="28"/>
        </w:rPr>
        <w:t>ости</w:t>
      </w:r>
      <w:proofErr w:type="spellEnd"/>
      <w:r>
        <w:rPr>
          <w:sz w:val="28"/>
          <w:szCs w:val="28"/>
        </w:rPr>
        <w:t xml:space="preserve"> индивидуальной проблемы ребенка и эффективность индивидуальной программы сопровождения. В случае необходимости специалистами проектируются новые методы поддержки ребенка. 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материалам консилиума возможно оказание консультативной помощи педагогам, работающим с ребенком, по проблемам обучения, воспитания. </w:t>
      </w:r>
    </w:p>
    <w:p w:rsidR="005071CC" w:rsidRDefault="005071CC" w:rsidP="005071CC">
      <w:pPr>
        <w:tabs>
          <w:tab w:val="left" w:pos="3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Работа в группах </w:t>
      </w:r>
    </w:p>
    <w:p w:rsidR="005071CC" w:rsidRDefault="005071CC" w:rsidP="005071CC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Выделение актуальных проблем ребенка, определение сроков сопровождения, ведущего специалиста</w:t>
      </w:r>
      <w:proofErr w:type="gramStart"/>
      <w:r>
        <w:rPr>
          <w:sz w:val="28"/>
          <w:szCs w:val="28"/>
        </w:rPr>
        <w:t xml:space="preserve"> (</w:t>
      </w:r>
      <w:r w:rsidR="000F0BDC">
        <w:rPr>
          <w:sz w:val="28"/>
          <w:szCs w:val="28"/>
        </w:rPr>
        <w:t>….</w:t>
      </w:r>
      <w:r>
        <w:rPr>
          <w:sz w:val="28"/>
          <w:szCs w:val="28"/>
        </w:rPr>
        <w:t>).</w:t>
      </w:r>
      <w:proofErr w:type="gramEnd"/>
    </w:p>
    <w:p w:rsidR="005071CC" w:rsidRDefault="005071CC" w:rsidP="005071CC">
      <w:pPr>
        <w:tabs>
          <w:tab w:val="left" w:pos="3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Общее заседание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результатов работы групп, обсуждение.</w:t>
      </w:r>
    </w:p>
    <w:p w:rsidR="005071CC" w:rsidRDefault="005071CC" w:rsidP="005071CC">
      <w:pPr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Установочный доклад «</w:t>
      </w:r>
      <w:r>
        <w:rPr>
          <w:sz w:val="28"/>
          <w:szCs w:val="28"/>
        </w:rPr>
        <w:t>Структура плана ПМПС сопровождения воспитанника</w:t>
      </w:r>
      <w:r>
        <w:rPr>
          <w:b/>
          <w:sz w:val="28"/>
          <w:szCs w:val="28"/>
        </w:rPr>
        <w:t>»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дата рождения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данные медицинского и педагогического обследования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коллегиальное заключение </w:t>
      </w:r>
      <w:proofErr w:type="spellStart"/>
      <w:r>
        <w:rPr>
          <w:sz w:val="28"/>
          <w:szCs w:val="28"/>
        </w:rPr>
        <w:t>ПМПк</w:t>
      </w:r>
      <w:proofErr w:type="spellEnd"/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актуальные проблемы ребенка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возможные причины возникновения проблем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потенциальные возможности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цели и задачи работы по ПМП – сопровождению</w:t>
      </w:r>
    </w:p>
    <w:p w:rsidR="005071CC" w:rsidRDefault="005071CC" w:rsidP="005071CC">
      <w:pPr>
        <w:ind w:left="-540" w:right="1075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сопровождения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1566"/>
        <w:gridCol w:w="1705"/>
        <w:gridCol w:w="1775"/>
        <w:gridCol w:w="2333"/>
      </w:tblGrid>
      <w:tr w:rsidR="005071CC" w:rsidTr="00986EAF">
        <w:trPr>
          <w:trHeight w:val="9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CC" w:rsidRDefault="0050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и формы работы</w:t>
            </w:r>
          </w:p>
          <w:p w:rsidR="005071CC" w:rsidRDefault="00507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CC" w:rsidRDefault="0050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CC" w:rsidRDefault="0050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5071CC" w:rsidRDefault="00507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CC" w:rsidRDefault="0050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CC" w:rsidRDefault="0050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Реальные</w:t>
            </w:r>
          </w:p>
          <w:p w:rsidR="005071CC" w:rsidRDefault="0050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результаты </w:t>
            </w:r>
          </w:p>
        </w:tc>
      </w:tr>
    </w:tbl>
    <w:p w:rsidR="005071CC" w:rsidRDefault="005071CC" w:rsidP="005071CC">
      <w:pPr>
        <w:ind w:left="-54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Продумывается работа всех педагогов во взаимодействии.</w:t>
      </w:r>
    </w:p>
    <w:p w:rsidR="005071CC" w:rsidRDefault="005071CC" w:rsidP="005071CC">
      <w:pPr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в группах</w:t>
      </w:r>
    </w:p>
    <w:p w:rsidR="005071CC" w:rsidRDefault="00986EAF" w:rsidP="005071CC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индивидуальной</w:t>
      </w:r>
      <w:r w:rsidR="005071C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5071CC">
        <w:rPr>
          <w:sz w:val="28"/>
          <w:szCs w:val="28"/>
        </w:rPr>
        <w:t xml:space="preserve"> сопровождения воспитанника</w:t>
      </w:r>
      <w:proofErr w:type="gramStart"/>
      <w:r w:rsidR="005071CC">
        <w:t xml:space="preserve"> </w:t>
      </w:r>
      <w:r w:rsidR="005071CC">
        <w:rPr>
          <w:sz w:val="28"/>
          <w:szCs w:val="28"/>
        </w:rPr>
        <w:t>().</w:t>
      </w:r>
      <w:proofErr w:type="gramEnd"/>
    </w:p>
    <w:p w:rsidR="005071CC" w:rsidRDefault="005071CC" w:rsidP="005071CC">
      <w:pPr>
        <w:tabs>
          <w:tab w:val="left" w:pos="3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Общее заседание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результатов работы групп, обсуждение.</w:t>
      </w:r>
    </w:p>
    <w:p w:rsidR="005071CC" w:rsidRDefault="005071CC" w:rsidP="005071CC">
      <w:pPr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Рефлексия</w:t>
      </w: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Отношение участников к организации семинара, актуальности выбранной тематики, какие навыки приобрели участники.</w:t>
      </w:r>
    </w:p>
    <w:p w:rsidR="005071CC" w:rsidRDefault="005071CC" w:rsidP="005071CC">
      <w:pPr>
        <w:ind w:left="-540" w:firstLine="540"/>
        <w:jc w:val="both"/>
        <w:rPr>
          <w:b/>
          <w:sz w:val="28"/>
          <w:szCs w:val="28"/>
        </w:rPr>
      </w:pPr>
    </w:p>
    <w:p w:rsidR="005071CC" w:rsidRDefault="005071CC" w:rsidP="005071CC">
      <w:pPr>
        <w:ind w:left="-540" w:firstLine="540"/>
        <w:jc w:val="both"/>
        <w:rPr>
          <w:sz w:val="28"/>
          <w:szCs w:val="28"/>
        </w:rPr>
      </w:pPr>
    </w:p>
    <w:p w:rsidR="005071CC" w:rsidRDefault="005071CC" w:rsidP="005071CC">
      <w:pPr>
        <w:tabs>
          <w:tab w:val="num" w:pos="780"/>
        </w:tabs>
        <w:ind w:left="-540"/>
        <w:jc w:val="both"/>
        <w:rPr>
          <w:sz w:val="28"/>
          <w:szCs w:val="28"/>
        </w:rPr>
      </w:pPr>
    </w:p>
    <w:p w:rsidR="005071CC" w:rsidRDefault="005071CC" w:rsidP="005071CC">
      <w:pPr>
        <w:tabs>
          <w:tab w:val="num" w:pos="780"/>
        </w:tabs>
        <w:ind w:left="-540"/>
        <w:jc w:val="both"/>
        <w:rPr>
          <w:sz w:val="28"/>
          <w:szCs w:val="28"/>
        </w:rPr>
      </w:pPr>
    </w:p>
    <w:p w:rsidR="005071CC" w:rsidRDefault="005071CC" w:rsidP="005071CC">
      <w:pPr>
        <w:jc w:val="both"/>
        <w:rPr>
          <w:sz w:val="28"/>
          <w:szCs w:val="28"/>
        </w:rPr>
      </w:pPr>
    </w:p>
    <w:p w:rsidR="00420857" w:rsidRDefault="00420857"/>
    <w:sectPr w:rsidR="0042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2898"/>
    <w:multiLevelType w:val="hybridMultilevel"/>
    <w:tmpl w:val="389C1472"/>
    <w:lvl w:ilvl="0" w:tplc="D1FAD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5AF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D21B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20AB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4E8B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F625B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1DC46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F16FA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3EE32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9887F16"/>
    <w:multiLevelType w:val="hybridMultilevel"/>
    <w:tmpl w:val="351C01EE"/>
    <w:lvl w:ilvl="0" w:tplc="84508B0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53638"/>
    <w:multiLevelType w:val="hybridMultilevel"/>
    <w:tmpl w:val="802A5796"/>
    <w:lvl w:ilvl="0" w:tplc="DA686BAE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371A1B9C"/>
    <w:multiLevelType w:val="hybridMultilevel"/>
    <w:tmpl w:val="985CA6F0"/>
    <w:lvl w:ilvl="0" w:tplc="BB8EC2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B5CB6"/>
    <w:multiLevelType w:val="hybridMultilevel"/>
    <w:tmpl w:val="0966059E"/>
    <w:lvl w:ilvl="0" w:tplc="DC101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C27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08C8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A60CD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730144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9787A9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07E58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4A472E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922AD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14A51CF"/>
    <w:multiLevelType w:val="hybridMultilevel"/>
    <w:tmpl w:val="790E7D8C"/>
    <w:lvl w:ilvl="0" w:tplc="019E5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724D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D2D3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30CCB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516024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D5835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1F8CE5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BEABF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4D61FD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D6B2AFE"/>
    <w:multiLevelType w:val="hybridMultilevel"/>
    <w:tmpl w:val="3E9A0D52"/>
    <w:lvl w:ilvl="0" w:tplc="83B66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C82F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C058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D3CB6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1D2E6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8801C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81C8E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2B624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4ACB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50"/>
    <w:rsid w:val="000F0BDC"/>
    <w:rsid w:val="00420857"/>
    <w:rsid w:val="005071CC"/>
    <w:rsid w:val="00721450"/>
    <w:rsid w:val="008B4EAE"/>
    <w:rsid w:val="009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2013-11-05T09:59:00Z</dcterms:created>
  <dcterms:modified xsi:type="dcterms:W3CDTF">2013-11-05T10:23:00Z</dcterms:modified>
</cp:coreProperties>
</file>