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8B" w:rsidRDefault="00FE5B8B" w:rsidP="00FE5B8B">
      <w:pPr>
        <w:jc w:val="center"/>
      </w:pPr>
      <w:r w:rsidRPr="00FE5B8B">
        <w:object w:dxaOrig="10163" w:dyaOrig="14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15.5pt" o:ole="">
            <v:imagedata r:id="rId6" o:title=""/>
          </v:shape>
          <o:OLEObject Type="Embed" ProgID="Word.Document.8" ShapeID="_x0000_i1025" DrawAspect="Content" ObjectID="_1518358666" r:id="rId7">
            <o:FieldCodes>\s</o:FieldCodes>
          </o:OLEObject>
        </w:object>
      </w:r>
    </w:p>
    <w:p w:rsidR="00FE5B8B" w:rsidRPr="00FE5B8B" w:rsidRDefault="00FE5B8B" w:rsidP="00FE5B8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  <w:bookmarkStart w:id="0" w:name="_GoBack"/>
      <w:bookmarkEnd w:id="0"/>
    </w:p>
    <w:p w:rsidR="00FE5B8B" w:rsidRPr="00FE5B8B" w:rsidRDefault="00FE5B8B" w:rsidP="00FE5B8B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B8B" w:rsidRPr="00FE5B8B" w:rsidRDefault="00FE5B8B" w:rsidP="00FE5B8B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технологии разработана на основе требований феде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рального государственного образовательного стандарта начального об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образования (2009 г.).</w:t>
      </w:r>
    </w:p>
    <w:p w:rsidR="00FE5B8B" w:rsidRPr="00FE5B8B" w:rsidRDefault="00FE5B8B" w:rsidP="00FE5B8B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закладываются основы технологического обра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зования, позволяющие, во-первых, дать детям первоначальный </w:t>
      </w: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опыт преобразовательной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художественно-творческой и технико-технологи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ческой </w:t>
      </w: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деятельности,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основанной на образцах духовно-культурного со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держания и современных достижениях науки и техники; во-вторых, создать условия для самовыражения каждого ребёнка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доступных материалов и использования современных инфор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мационных технологий.</w:t>
      </w:r>
    </w:p>
    <w:p w:rsidR="00FE5B8B" w:rsidRPr="00FE5B8B" w:rsidRDefault="00FE5B8B" w:rsidP="00FE5B8B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Уникальная предметно-практическая среда, окружающая ребёнка, и его предметно-</w:t>
      </w:r>
      <w:proofErr w:type="spell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манипулятивная</w:t>
      </w:r>
      <w:proofErr w:type="spell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на уроках технологии поз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воляют успешно реализовывать не только технологическое, но и духов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ное, нравственное, эстетическое и интеллектуальное развитие учащегося. </w:t>
      </w: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является </w:t>
      </w: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основой формирования познавательных способностей 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младших школьников, стремления активно изучать историю духовно-материальной культуры, семейных традиций своего и других народов и уважи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к ним относиться, а также способствует формированию у младших школьников всех элементов учебной деятельности (планирование, ориен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тировка в задании, преобразование, оценка продукта, умение распозна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 ставить задачи, возникающие в контексте практической ситуации, предлагать практические способы решения, добиваться достижения ре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</w:t>
      </w:r>
      <w:proofErr w:type="gram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д.).</w:t>
      </w:r>
    </w:p>
    <w:p w:rsidR="00FE5B8B" w:rsidRPr="00FE5B8B" w:rsidRDefault="00FE5B8B" w:rsidP="00FE5B8B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носит интегрированный характер. Суть интеграции за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ключается в знакомстве с различными явлениями материального мира, объединёнными общими, присущими им закономерностями, которые проявляются в способах реализации человеческой деятельности, в тех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нологиях преобразования сырья, энергии, информации. Практико-ориентированная направленность содержания учебного предмета «Технология» обеспечивает </w:t>
      </w: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интеграцию знаний, полученных при изучении других учебных предметов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создаёт условия для развития инициативности, изобретательности, гибкости мышления.</w:t>
      </w:r>
    </w:p>
    <w:p w:rsidR="00FE5B8B" w:rsidRPr="00FE5B8B" w:rsidRDefault="00FE5B8B" w:rsidP="00FE5B8B">
      <w:pPr>
        <w:widowControl w:val="0"/>
        <w:spacing w:after="0"/>
        <w:ind w:left="4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Изобразительное искусство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даёт возможность использовать средства художественной выразительности в целях гармонизации форм (конструкций при изготовлении изделий на основе законов и правил декоративно-прикладного искусства и дизайна.</w:t>
      </w:r>
      <w:proofErr w:type="gramEnd"/>
    </w:p>
    <w:p w:rsidR="00FE5B8B" w:rsidRPr="00FE5B8B" w:rsidRDefault="00FE5B8B" w:rsidP="00FE5B8B">
      <w:pPr>
        <w:widowControl w:val="0"/>
        <w:spacing w:after="0"/>
        <w:ind w:left="4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Математика —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числами.</w:t>
      </w:r>
    </w:p>
    <w:p w:rsidR="00FE5B8B" w:rsidRPr="00FE5B8B" w:rsidRDefault="00FE5B8B" w:rsidP="00FE5B8B">
      <w:pPr>
        <w:widowControl w:val="0"/>
        <w:spacing w:after="0"/>
        <w:ind w:left="4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Окружающий мир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FE5B8B" w:rsidRPr="00FE5B8B" w:rsidRDefault="00FE5B8B" w:rsidP="00FE5B8B">
      <w:pPr>
        <w:widowControl w:val="0"/>
        <w:spacing w:after="0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Родной язык —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устной речи на основе использования важнейших видов 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речевой деятельности и основных типов учебных текстов</w:t>
      </w:r>
      <w:r w:rsidRPr="00FE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анализа заданий и обсуждения результатов практической дея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(описание конструкции изделия, материалов и способов их обра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ботки; повествование о ходе действий и построении плана деятельности; построение логически связных высказываний в рассуждениях, обоснова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ниях, формулировании выводов).</w:t>
      </w:r>
      <w:proofErr w:type="gramEnd"/>
    </w:p>
    <w:p w:rsidR="00FE5B8B" w:rsidRPr="00FE5B8B" w:rsidRDefault="00FE5B8B" w:rsidP="00FE5B8B">
      <w:pPr>
        <w:widowControl w:val="0"/>
        <w:spacing w:after="0"/>
        <w:ind w:left="4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Литературное чтение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работа с текстами для создания образа, реализуемого в изделии.</w:t>
      </w:r>
    </w:p>
    <w:p w:rsidR="00FE5B8B" w:rsidRPr="00FE5B8B" w:rsidRDefault="00FE5B8B" w:rsidP="00FE5B8B">
      <w:pPr>
        <w:widowControl w:val="0"/>
        <w:spacing w:after="0"/>
        <w:ind w:left="4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Продуктивная деятельность учащихся на уроках технологии создаёт уникальную основу для </w:t>
      </w: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самореализации личности.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включению и элементарную проектную деятельность учащиеся могут применить свои умения, заслужить одобрение и получить признание (например, за прояв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ленную в работе добросовестность, упорство в достижении цели или за ав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торство оригинальной творческой идеи, воплощённой и материальный продукт). Именно так закладываются основы трудолюбия и способности к самовыражению, формируются социально цепные практические умения, опыт преобразовательной деятельности и развития творчества, что созда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ёт предпосылки для более успешной </w:t>
      </w: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социализации,</w:t>
      </w:r>
    </w:p>
    <w:p w:rsidR="00FE5B8B" w:rsidRPr="00FE5B8B" w:rsidRDefault="00FE5B8B" w:rsidP="00FE5B8B">
      <w:pPr>
        <w:widowControl w:val="0"/>
        <w:spacing w:after="0"/>
        <w:ind w:left="4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создания и реализации моделей социального поведе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при работе в малых группах обеспечивает благоприятные условия для </w:t>
      </w: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коммуникативной практики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и для социальной адаптации в целом.</w:t>
      </w:r>
    </w:p>
    <w:p w:rsidR="00FE5B8B" w:rsidRPr="00FE5B8B" w:rsidRDefault="00FE5B8B" w:rsidP="00FE5B8B">
      <w:pPr>
        <w:widowControl w:val="0"/>
        <w:spacing w:after="0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технологии в начальной школе направлено на решение следующих задач: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4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качеств (активности, инициативности, ноли,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 технологического и конструкторского мышления в част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ности);</w:t>
      </w:r>
      <w:proofErr w:type="gramEnd"/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4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мире, созданном умом и ру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ками человека, об истории </w:t>
      </w:r>
      <w:proofErr w:type="spell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мира (от от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крытия способов удовлетворения элементарных жизненных потребностей до начала технического прогресса и современных тех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нологий), о взаимосвязи человека с природой (как источника не только сырьевых ресурсов, энергии, но и вдохновения, идей для реа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лизации технологических замыслов и проектов);</w:t>
      </w:r>
      <w:proofErr w:type="gram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мире профессий и важности правильного выбора профессии;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4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конструкторско-технологических и организационно-экономических знаний, овладение технологиче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приёмами ручной обработки материалов; усвоение правил техники безопасного труда; приобретение навыков самообслужи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4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умениями передачи, поиска, преобра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зования, хранения информации, использования компьютера; поиск (проверка) необходимой информации в словарях, каталоге библио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теки;</w:t>
      </w:r>
      <w:proofErr w:type="gramEnd"/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4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знаний о правилах создания пред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метной и информационной среды для творческого решения неслож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конструкторских, художественно-конструкторских (дизайнер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ских)</w:t>
      </w: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технологических и организационных задач;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4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ганизации;</w:t>
      </w:r>
    </w:p>
    <w:p w:rsidR="00FE5B8B" w:rsidRPr="00FE5B8B" w:rsidRDefault="00FE5B8B" w:rsidP="00FE5B8B">
      <w:pPr>
        <w:widowControl w:val="0"/>
        <w:spacing w:after="0"/>
        <w:ind w:left="4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экологически разумного отношения к природным ре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сурсам, умения видеть положительные и отрицательные стороны технического прогресса, уважения к людям труда и культурному</w:t>
      </w:r>
      <w:r w:rsidRPr="00FE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наследию — результатам трудовой деятельности предшествующих по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колений.</w:t>
      </w:r>
    </w:p>
    <w:p w:rsidR="00FE5B8B" w:rsidRPr="00FE5B8B" w:rsidRDefault="00FE5B8B" w:rsidP="00FE5B8B">
      <w:pPr>
        <w:widowControl w:val="0"/>
        <w:spacing w:after="0"/>
        <w:ind w:left="4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Личностными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технологии является вос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питание и развитие социально и личностно значимых качеств, индивидуальных личностных позиций, ценностных установок (внимательное,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самостоятельность, ответственность, </w:t>
      </w:r>
      <w:r w:rsidRPr="00FE5B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всех народов, толе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</w:rPr>
        <w:t>рантность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трудолюбие, желание трудиться, уважительное отношение</w:t>
      </w:r>
      <w:proofErr w:type="gramEnd"/>
    </w:p>
    <w:p w:rsidR="00FE5B8B" w:rsidRPr="00FE5B8B" w:rsidRDefault="00FE5B8B" w:rsidP="00FE5B8B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</w:rPr>
        <w:t>к своему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чужому труду и результатам труда).</w:t>
      </w:r>
    </w:p>
    <w:p w:rsidR="00FE5B8B" w:rsidRPr="00FE5B8B" w:rsidRDefault="00FE5B8B" w:rsidP="00FE5B8B">
      <w:pPr>
        <w:widowControl w:val="0"/>
        <w:spacing w:after="0"/>
        <w:ind w:left="4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технологии является освоение  учащимися универсальных способов деятельности, применимых  как в рамках образовательного процесса, так и в реальных жизненных </w:t>
      </w:r>
      <w:r w:rsidRPr="00FE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 (умение принять учебную задачу или ситуацию, выделить</w:t>
      </w:r>
      <w:r w:rsidRPr="00FE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составить план действий и применять его для решения практической задачи, осуществлять информационный поиск, необходимую корректировку ходе практической реализации, выполнять самооценку результата.</w:t>
      </w:r>
      <w:proofErr w:type="gramEnd"/>
    </w:p>
    <w:p w:rsidR="00FE5B8B" w:rsidRPr="00FE5B8B" w:rsidRDefault="00FE5B8B" w:rsidP="00FE5B8B">
      <w:pPr>
        <w:widowControl w:val="0"/>
        <w:spacing w:after="0"/>
        <w:ind w:left="4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Предметными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технологии являются доступные возрасту начальные сведения о технике, технологиях и технологической стороне труда мастера, художника, об основах культуры труда элементарные умения предметно-преобразовательной деятельности, умения ориентироваться  в мире профессий, элементарный опыт творческой деятельности.</w:t>
      </w:r>
    </w:p>
    <w:p w:rsidR="00FE5B8B" w:rsidRPr="00FE5B8B" w:rsidRDefault="00FE5B8B" w:rsidP="00FE5B8B">
      <w:pPr>
        <w:widowControl w:val="0"/>
        <w:spacing w:after="0"/>
        <w:ind w:left="4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рассматривается, прежде всего, как средство </w:t>
      </w: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</w:t>
      </w:r>
      <w:proofErr w:type="spellStart"/>
      <w:proofErr w:type="gram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ития</w:t>
      </w:r>
      <w:proofErr w:type="spell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значимых личностных качеств каждого ребёнка, формирования элементарных технико-технологических умений, основ проектной деятельности. Сквозная идея содержания — внутреннее стремление человека к познанию мира, реализации своих жизненных и эсте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ки) на технический прогресс и технических изобретений на развитие на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ук (например, изобретение микроскопа и телескопа), повседневную жизнь людей, общественное сознание, отношение к природе. Особый ак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цент — на результаты научно-технической деятельности человека (глав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образом в XX — начале XXI в.) и на состояние окружающей среды, т. е. на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</w:r>
    </w:p>
    <w:p w:rsidR="00FE5B8B" w:rsidRPr="00FE5B8B" w:rsidRDefault="00FE5B8B" w:rsidP="00FE5B8B">
      <w:pPr>
        <w:widowControl w:val="0"/>
        <w:spacing w:after="0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целенаправленно отобрано, структурировано по двум основным содержательным линиям.</w:t>
      </w:r>
    </w:p>
    <w:p w:rsidR="00FE5B8B" w:rsidRPr="00FE5B8B" w:rsidRDefault="00FE5B8B" w:rsidP="00FE5B8B">
      <w:pPr>
        <w:widowControl w:val="0"/>
        <w:spacing w:after="0"/>
        <w:ind w:left="20" w:righ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Основы технике </w:t>
      </w:r>
      <w:proofErr w:type="gramStart"/>
      <w:r w:rsidRPr="00FE5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-т</w:t>
      </w:r>
      <w:proofErr w:type="gramEnd"/>
      <w:r w:rsidRPr="00FE5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ехнологических знаний и умений, технологи</w:t>
      </w:r>
      <w:r w:rsidRPr="00FE5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ческой культуры.</w:t>
      </w:r>
    </w:p>
    <w:p w:rsidR="00FE5B8B" w:rsidRPr="00FE5B8B" w:rsidRDefault="00FE5B8B" w:rsidP="00FE5B8B">
      <w:pPr>
        <w:widowControl w:val="0"/>
        <w:spacing w:after="0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Линия включает информационно-познавательную и практическую части и построена в основном по концентрическому принципу. </w:t>
      </w: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школе осваиваются элементарные знания и умения по технологии обработки материалов (технологические операции и приёмы разметки, разделения заготовки на части, формообразования, сборки, отделки), ис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пользованию техники в жизнедеятельности человека и т. п. Даются пред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об информации и информационных технологиях, энергии и способах её получения и использовании, об организации труда, мире профессий и т. п.</w:t>
      </w:r>
      <w:proofErr w:type="gramEnd"/>
    </w:p>
    <w:p w:rsidR="00FE5B8B" w:rsidRPr="00FE5B8B" w:rsidRDefault="00FE5B8B" w:rsidP="00FE5B8B">
      <w:pPr>
        <w:widowControl w:val="0"/>
        <w:spacing w:after="0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Концентричность в изучении материала достигается тем, что эле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менты технологических знаний и умений изучаются по принципу укруп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нения содержательных единиц, каковыми </w:t>
      </w: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технологические операции, приёмы и процессы, а также связанные с ни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вопросы экономики и организации производства, общей культуры труда. От класса к 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классу школьники расширяют круг ранее изученных </w:t>
      </w:r>
      <w:proofErr w:type="spell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общетехнологических</w:t>
      </w:r>
      <w:proofErr w:type="spell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осваивая новые приёмы, инструменты, материалы, виды труда.</w:t>
      </w:r>
    </w:p>
    <w:p w:rsidR="00FE5B8B" w:rsidRPr="00FE5B8B" w:rsidRDefault="00FE5B8B" w:rsidP="00FE5B8B">
      <w:pPr>
        <w:widowControl w:val="0"/>
        <w:numPr>
          <w:ilvl w:val="0"/>
          <w:numId w:val="5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технологии</w:t>
      </w:r>
    </w:p>
    <w:p w:rsidR="00FE5B8B" w:rsidRPr="00FE5B8B" w:rsidRDefault="00FE5B8B" w:rsidP="00FE5B8B">
      <w:pPr>
        <w:widowControl w:val="0"/>
        <w:spacing w:after="0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отражает познавательную часть курса, имеет культурологиче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скую направленность. </w:t>
      </w: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построен по линейному принципу и рас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крывает общие закономерности и отдельные этапы практического </w:t>
      </w:r>
      <w:proofErr w:type="spell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освоения человеком окружающего мира, создания культурной среды.</w:t>
      </w:r>
      <w:proofErr w:type="gram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Отражены некоторые страницы истории человечеств</w:t>
      </w: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 стихийного удовлетворения насущных жизненных потребностей древнего человека к зарождению социальных отношений, нашедших своё сражение в целенаправленном освоении окружающего мира и создании материальной культуры. Содержание линии раскрывает учащимся на '</w:t>
      </w: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</w:t>
      </w:r>
      <w:proofErr w:type="gram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представлений закономерности зарождения ремёсел (разделение труда), создания механизмов, использующих силу природных стихий (повышение производительности труда), изобретения парового двигателя и связанного с этим начала технической революции. Даётся так же представление о некоторых великих изобретениях человечества, породивших науки или способствовавших их развитию, о современном техническом прогрессе, его положительном и негативном влиянии на окружающую среду, особенно в экологическом плане. При этом центром внимания является человек, в первую очередь как человек-созидатель — думающий, творящий, стремящийся удовлетворить свои материальные </w:t>
      </w: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духовно-эстетические потребности и при этом рождающий красоту. Особенности представления материала: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4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события, явления, объекты изучаются в их связи с ре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окружающей детей средой;</w:t>
      </w:r>
      <w:proofErr w:type="gramEnd"/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4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преобразующая деятельность человека рассматривается в единстве и взаимосвязи с миром природы; раскрывается их взаимовлияние, как положительное, так и отрицательное, в том числе обсуждаются проблемы экологии;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4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показано, что технологии практических работ из века в век остают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почти неизменными, особенно ручных, ремесленнических (разметка, вырезание, соединение деталей, отделка изделия);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4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знакомство с основными движущими силами про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гресса, в том числе рассматриваются причины и закономерности разделения труда, необходимость повышения производительности труда, этапы развития техники в помощь человеку и т. д.;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4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подчёркивается, что творческая деятельность — естественная, сущ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ностная потребность человека в познании мира и самореализа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— проявляется, в частности, в изобретательстве, стимулирующем развитие производства или наук (физики, химии, астрономии, био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логии, медицины).</w:t>
      </w:r>
      <w:proofErr w:type="gramEnd"/>
    </w:p>
    <w:p w:rsidR="00FE5B8B" w:rsidRPr="00FE5B8B" w:rsidRDefault="00FE5B8B" w:rsidP="00FE5B8B">
      <w:pPr>
        <w:widowControl w:val="0"/>
        <w:spacing w:after="0"/>
        <w:ind w:left="4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линии взаимосвязаны, что позволяет существенно расширить образовательные возможности предмета, приблизить его к окружающе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миру ребёнка в той его части, где человек взаимодействует с техни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кой, предметами быта, материальными продуктами духовном культуры, и представить освоение этого мира как непрерывный процесс историческом развитии.</w:t>
      </w:r>
    </w:p>
    <w:p w:rsidR="00FE5B8B" w:rsidRPr="00FE5B8B" w:rsidRDefault="00FE5B8B" w:rsidP="00FE5B8B">
      <w:pPr>
        <w:widowControl w:val="0"/>
        <w:spacing w:after="0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эти содержательные линии представлены </w:t>
      </w:r>
      <w:r w:rsidRPr="00FE5B8B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четырьмя 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разделами:</w:t>
      </w:r>
    </w:p>
    <w:p w:rsidR="00FE5B8B" w:rsidRPr="00FE5B8B" w:rsidRDefault="00FE5B8B" w:rsidP="00FE5B8B">
      <w:pPr>
        <w:widowControl w:val="0"/>
        <w:numPr>
          <w:ilvl w:val="0"/>
          <w:numId w:val="2"/>
        </w:numPr>
        <w:tabs>
          <w:tab w:val="left" w:pos="6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общетрудовые</w:t>
      </w:r>
      <w:proofErr w:type="spell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самообслуживание.</w:t>
      </w:r>
    </w:p>
    <w:p w:rsidR="00FE5B8B" w:rsidRPr="00FE5B8B" w:rsidRDefault="00FE5B8B" w:rsidP="00FE5B8B">
      <w:pPr>
        <w:widowControl w:val="0"/>
        <w:numPr>
          <w:ilvl w:val="0"/>
          <w:numId w:val="2"/>
        </w:numPr>
        <w:tabs>
          <w:tab w:val="left" w:pos="6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ручной обработки материалов. Элементы графической грамоты.</w:t>
      </w:r>
    </w:p>
    <w:p w:rsidR="00FE5B8B" w:rsidRPr="00FE5B8B" w:rsidRDefault="00FE5B8B" w:rsidP="00FE5B8B">
      <w:pPr>
        <w:widowControl w:val="0"/>
        <w:numPr>
          <w:ilvl w:val="0"/>
          <w:numId w:val="2"/>
        </w:numPr>
        <w:tabs>
          <w:tab w:val="left" w:pos="6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моделирование.</w:t>
      </w:r>
    </w:p>
    <w:p w:rsidR="00FE5B8B" w:rsidRPr="00FE5B8B" w:rsidRDefault="00FE5B8B" w:rsidP="00FE5B8B">
      <w:pPr>
        <w:widowControl w:val="0"/>
        <w:numPr>
          <w:ilvl w:val="0"/>
          <w:numId w:val="2"/>
        </w:numPr>
        <w:tabs>
          <w:tab w:val="left" w:pos="6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информационных технологий (практика работы на компьютере).</w:t>
      </w:r>
    </w:p>
    <w:p w:rsidR="00FE5B8B" w:rsidRPr="00FE5B8B" w:rsidRDefault="00FE5B8B" w:rsidP="00FE5B8B">
      <w:pPr>
        <w:widowControl w:val="0"/>
        <w:spacing w:after="0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предметных знаний и приобретение умений, формирова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</w:t>
      </w:r>
      <w:proofErr w:type="spell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деятельности и становление личностных ка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честв осуществляются в течение всего 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периода обучения. В 1 и 2 классах основное внимание уделяется освоению базовых предметных </w:t>
      </w:r>
      <w:proofErr w:type="spell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</w:t>
      </w:r>
      <w:proofErr w:type="spell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тех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нологических знаний и умений, а также воспитанию личностных (</w:t>
      </w:r>
      <w:proofErr w:type="spell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нравственных</w:t>
      </w:r>
      <w:proofErr w:type="spell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качеств. В содержание включаются задания на развитие основ творческой деятельности. Учтены также требования адаптационно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периода: освоение материала курса в течение первых недель обучения осуществляется в процессе экскурсий, прогулок, игр на воздухе.</w:t>
      </w:r>
    </w:p>
    <w:p w:rsidR="00FE5B8B" w:rsidRPr="00FE5B8B" w:rsidRDefault="00FE5B8B" w:rsidP="00FE5B8B">
      <w:pPr>
        <w:widowControl w:val="0"/>
        <w:spacing w:after="0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и 4 классах освоение предметных знаний и умений осуществля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посредством переноса известного в новые ситуации, на первый план выходит развитие коммуникативных и социальных качеств личности, а также развитие основ творческой деятельности, высшая форма кото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— проект.</w:t>
      </w:r>
    </w:p>
    <w:p w:rsidR="00FE5B8B" w:rsidRPr="00FE5B8B" w:rsidRDefault="00FE5B8B" w:rsidP="00FE5B8B">
      <w:pPr>
        <w:widowControl w:val="0"/>
        <w:spacing w:after="0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и региональные традиции реализуются через напол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познавательной части курса и практических работ содержанием, которое отражает краеведческую направленность. Это могут быть реаль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исторические объекты (сооружения) и изделия, по тематике связан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 ремёслами и промыслами народов, населяющих регион.</w:t>
      </w:r>
    </w:p>
    <w:p w:rsidR="00FE5B8B" w:rsidRPr="00FE5B8B" w:rsidRDefault="00FE5B8B" w:rsidP="00FE5B8B">
      <w:pPr>
        <w:widowControl w:val="0"/>
        <w:spacing w:after="0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учебников и рабочих тетрадей, реализующих данную про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грамму, представлен таким образом, что позволяет учителю на основе учебных тем составить программу внеурочного занятия (факультатива). </w:t>
      </w: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Внеурочные кружковые или факультативные занятия должны планиро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как закрепляющие, расширяющие и углубляющие ранее освоенное на уроках, а также ориентироваться на развитие творческих способностей, предоставлять возможности для посильной самореализации каждого уче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ника.</w:t>
      </w:r>
      <w:proofErr w:type="gram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это касается темы «Практика работы на компьютере».</w:t>
      </w:r>
    </w:p>
    <w:p w:rsidR="00FE5B8B" w:rsidRPr="00FE5B8B" w:rsidRDefault="00FE5B8B" w:rsidP="00FE5B8B">
      <w:pPr>
        <w:widowControl w:val="0"/>
        <w:spacing w:after="0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возможностей обеспечить учеников персональными ком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пьютерами на уроках технологии данная тема реализуется главным обра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в рамках факультатива. Внеурочную проектную деятельность также рекомендуется выстроить как продолжение проектной урочной деятель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(ввиду малого количества учебного времени). Во </w:t>
      </w:r>
      <w:proofErr w:type="spell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учащиеся занимаются поиском, отбором и систематизацией информации, необходимой для выполнения выбранных проектов, делают эскизы и заго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товки к ним. В рамках часов общественно-полезной деятельности возмож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реализация социальных проектов. Решение о конкретном содержании и планировании </w:t>
      </w:r>
      <w:proofErr w:type="spell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учащихся принимает школа. (Более подробные рекомендации по организации внеурочной деятель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учащихся даны в программе далее).</w:t>
      </w:r>
    </w:p>
    <w:p w:rsidR="00FE5B8B" w:rsidRPr="00FE5B8B" w:rsidRDefault="00FE5B8B" w:rsidP="00FE5B8B">
      <w:pPr>
        <w:widowControl w:val="0"/>
        <w:spacing w:after="0"/>
        <w:ind w:left="4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основа курса — организация максимально продуктив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творческой деятельности детей начиная с 1 класса. Репродуктивно осваиваются только технологические приёмы и способы. Главная задача курса — </w:t>
      </w: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 учащихся добывать знания и применять их в своей повседневной жизни, а также пользоваться различного рода источ</w:t>
      </w: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никами информации.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необходимо развивать рефлексивные способности, умение самостоятельно двигаться от незнания к знанию. Этот путь идёт через осознание того, что известно и неизвестно, умение формулировать проблему, намечать пути её решения, выбирать один </w:t>
      </w: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них, проверять его, оценивать полученный результат, а в случае необхо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димости повторять попытку до получения качественного результата.</w:t>
      </w:r>
    </w:p>
    <w:p w:rsidR="00FE5B8B" w:rsidRPr="00FE5B8B" w:rsidRDefault="00FE5B8B" w:rsidP="00FE5B8B">
      <w:pPr>
        <w:widowControl w:val="0"/>
        <w:spacing w:after="0"/>
        <w:ind w:left="4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методы, реализующие развивающие идеи курса, — продуктивные (включают в себя наблюдения, размышления, обсуждения, от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крытия новых знаний, опытные исследования предметной среды и т. п.). С их помощью учитель ставит каждого ребёнка в позицию субъекта сво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его учения, т. е. делает ученика активным участником процесса познания мира. Для этого урок строится так, чтобы в первую очередь обращаться к личному опыту учащихся, а учебник использовать для дополнения это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опыта научной 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информацией с последующим обобщением и практи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 освоением приобретённой информации.</w:t>
      </w:r>
    </w:p>
    <w:p w:rsidR="00FE5B8B" w:rsidRPr="00FE5B8B" w:rsidRDefault="00FE5B8B" w:rsidP="00FE5B8B">
      <w:pPr>
        <w:widowControl w:val="0"/>
        <w:spacing w:after="0"/>
        <w:ind w:left="4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таком подходе результатом освоения содержания курса становиться  не только усвоение заложенных в программе знаний, качественное выполнение  практических и творческих работ, но и личностные изме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E5B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нении 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ученика в его творческом, нравственном, духовном, соци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альном развитии.</w:t>
      </w:r>
    </w:p>
    <w:p w:rsidR="00FE5B8B" w:rsidRPr="00FE5B8B" w:rsidRDefault="00FE5B8B" w:rsidP="00FE5B8B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качества практических работ (предметные результаты обучения) </w:t>
      </w:r>
      <w:proofErr w:type="spellStart"/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</w:t>
      </w:r>
      <w:proofErr w:type="spell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трено</w:t>
      </w:r>
      <w:proofErr w:type="spellEnd"/>
      <w:proofErr w:type="gram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пробных поисковых, тренировочных упражнений, направленных на освоение необходимых</w:t>
      </w:r>
      <w:r w:rsidRPr="00FE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логических приёмов и операций, открытие конструктивных особенностей изделий. Упражнения предваряют изготовление предлагаемых изделий, помогают наглядно и практически искать оптимальные </w:t>
      </w: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 логические</w:t>
      </w:r>
      <w:proofErr w:type="gram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и приёмы и тем самым являются залогом качественного выполнения целостной работы. Их необходимо выполнять на этапе поиска возможных вариантов решения конструкторско-технологической или декоративно-художественной проблемы, выявленной в ре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зультате анализа предложенного образца изделия.</w:t>
      </w:r>
    </w:p>
    <w:p w:rsidR="00FE5B8B" w:rsidRPr="00FE5B8B" w:rsidRDefault="00FE5B8B" w:rsidP="00FE5B8B">
      <w:pPr>
        <w:widowControl w:val="0"/>
        <w:spacing w:after="0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творческих способностей как части </w:t>
      </w:r>
      <w:proofErr w:type="spell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зультатов обучения обеспечивается стимулированием учащихся к поиску и самостоятельному решению конструкторско-технологических и декоративно-художественных задач, опорой наличный опыт учащихся, иллюст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ративный материал, систему вопросов и заданий, активизирующих познавательную поисковую (в том числе проектную) деятельность. 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1а этой основе создаются условия для развития у учащихся умений наблю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дать, сравнивать, вычленять известное и неизвестное, анализировать свои результаты и образцы профессиональной</w:t>
      </w:r>
      <w:proofErr w:type="gram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мастеров, искать оптимальные пути решения возникающих эстетических, конст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руктивных и технологических проблем.</w:t>
      </w:r>
    </w:p>
    <w:p w:rsidR="00FE5B8B" w:rsidRPr="00FE5B8B" w:rsidRDefault="00FE5B8B" w:rsidP="00FE5B8B">
      <w:pPr>
        <w:widowControl w:val="0"/>
        <w:spacing w:after="0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духовно-нравственных качеств личности, уважения к на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следию и традициям народа своей страны и других стран обеспечивает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созерцанием и обсуждением художественных образцов культуры, а также активным включением в доступную художественно-прикладную деятельность на уроках и во время внеурочных занятий.</w:t>
      </w:r>
    </w:p>
    <w:p w:rsidR="00FE5B8B" w:rsidRPr="00FE5B8B" w:rsidRDefault="00FE5B8B" w:rsidP="00FE5B8B">
      <w:pPr>
        <w:widowControl w:val="0"/>
        <w:spacing w:after="0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характера, особенно творческих. </w:t>
      </w: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со 2 класса дети постепенно включаются в доступную</w:t>
      </w:r>
      <w:proofErr w:type="gram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тарную проектную деятельность, которая направлена на развитие твор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качеств личности, коммуникабельности, чувства ответственности, умения искать и пользоваться информацией. Эта деятельность предпо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лагает приобщение учащихся к активному познавательному и практиче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скому поиску: от выдвижения идеи и разработки замысла изделия (ясное целостное представление о будущем изделии и его назначении, выбор конструкции, художественных материалов, инструментов, определение рациональных приёмов и последовательности выполнения) до практи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реализации задуманного. Тематику проектов предлагает учитель либо выбирают сами учащиеся после изучения отдельных тем или целого</w:t>
      </w:r>
    </w:p>
    <w:p w:rsidR="00FE5B8B" w:rsidRPr="00FE5B8B" w:rsidRDefault="00FE5B8B" w:rsidP="00FE5B8B">
      <w:pPr>
        <w:keepNext/>
        <w:keepLines/>
        <w:widowControl w:val="0"/>
        <w:spacing w:after="160"/>
        <w:ind w:left="480" w:hanging="320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bookmarkStart w:id="1" w:name="bookmark1"/>
      <w:r w:rsidRPr="00FE5B8B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Содержание программы</w:t>
      </w:r>
    </w:p>
    <w:p w:rsidR="00FE5B8B" w:rsidRPr="00FE5B8B" w:rsidRDefault="00FE5B8B" w:rsidP="00FE5B8B">
      <w:pPr>
        <w:keepNext/>
        <w:keepLines/>
        <w:widowControl w:val="0"/>
        <w:spacing w:after="160"/>
        <w:ind w:left="480" w:hanging="320"/>
        <w:jc w:val="both"/>
        <w:outlineLvl w:val="1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4 класс (34 ч)</w:t>
      </w:r>
      <w:bookmarkEnd w:id="1"/>
    </w:p>
    <w:p w:rsidR="00FE5B8B" w:rsidRPr="00FE5B8B" w:rsidRDefault="00FE5B8B" w:rsidP="00FE5B8B">
      <w:pPr>
        <w:keepNext/>
        <w:keepLines/>
        <w:widowControl w:val="0"/>
        <w:spacing w:after="0"/>
        <w:ind w:right="8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1.. Общекультурные и </w:t>
      </w:r>
      <w:proofErr w:type="spell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общетрудовые</w:t>
      </w:r>
      <w:proofErr w:type="spell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самообслуживание (14/30 ч)</w:t>
      </w:r>
      <w:bookmarkEnd w:id="2"/>
    </w:p>
    <w:p w:rsidR="00FE5B8B" w:rsidRPr="00FE5B8B" w:rsidRDefault="00FE5B8B" w:rsidP="00FE5B8B">
      <w:pPr>
        <w:widowControl w:val="0"/>
        <w:spacing w:after="0"/>
        <w:ind w:left="1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Преобразовательная деятельность человека в XX—начале XXI в. На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учно-технический 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прогресс: главные открытия, изобретения, современные технологии (промышленные, информационные и др.), их положи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тельное и отрицательное влияние на человека, его жизнедеятельность и </w:t>
      </w: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природу Земли в целом. Угроза экологической катастрофы и роль разума человека в её предотвращении.</w:t>
      </w:r>
    </w:p>
    <w:p w:rsidR="00FE5B8B" w:rsidRPr="00FE5B8B" w:rsidRDefault="00FE5B8B" w:rsidP="00FE5B8B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использования электричества, природных энергоносителей газа, нефти) в промышленности и быту.</w:t>
      </w:r>
      <w:proofErr w:type="gramEnd"/>
    </w:p>
    <w:p w:rsidR="00FE5B8B" w:rsidRPr="00FE5B8B" w:rsidRDefault="00FE5B8B" w:rsidP="00FE5B8B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представления об авиации и космосе, энергии и энергетике, информационно-компьютерных технологиях.</w:t>
      </w:r>
    </w:p>
    <w:p w:rsidR="00FE5B8B" w:rsidRPr="00FE5B8B" w:rsidRDefault="00FE5B8B" w:rsidP="00FE5B8B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яркие изобретения начала XX в. (в обзорном порядке). Нача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XXI в. —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вращения экологических и техногенных катастроф.</w:t>
      </w:r>
    </w:p>
    <w:p w:rsidR="00FE5B8B" w:rsidRPr="00FE5B8B" w:rsidRDefault="00FE5B8B" w:rsidP="00FE5B8B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Дизайн-анализ (анализ конструкторских, технологических и худо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жественных особенностей изделия). Распределение времени при выпол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нении проекта.</w:t>
      </w:r>
    </w:p>
    <w:p w:rsidR="00FE5B8B" w:rsidRPr="00FE5B8B" w:rsidRDefault="00FE5B8B" w:rsidP="00FE5B8B">
      <w:pPr>
        <w:widowControl w:val="0"/>
        <w:spacing w:after="0"/>
        <w:ind w:lef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проекты.</w:t>
      </w:r>
    </w:p>
    <w:p w:rsidR="00FE5B8B" w:rsidRPr="00FE5B8B" w:rsidRDefault="00FE5B8B" w:rsidP="00FE5B8B">
      <w:pPr>
        <w:widowControl w:val="0"/>
        <w:spacing w:after="146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Самообслуживание: пришивание пуговиц, сшивание разрывов по шву. Правила безопасного пользования бытовыми приборами.</w:t>
      </w:r>
    </w:p>
    <w:p w:rsidR="00FE5B8B" w:rsidRPr="00FE5B8B" w:rsidRDefault="00FE5B8B" w:rsidP="00FE5B8B">
      <w:pPr>
        <w:keepNext/>
        <w:keepLines/>
        <w:widowControl w:val="0"/>
        <w:numPr>
          <w:ilvl w:val="0"/>
          <w:numId w:val="3"/>
        </w:numPr>
        <w:tabs>
          <w:tab w:val="left" w:pos="748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ручной обработки материалов.</w:t>
      </w:r>
      <w:bookmarkEnd w:id="3"/>
    </w:p>
    <w:p w:rsidR="00FE5B8B" w:rsidRPr="00FE5B8B" w:rsidRDefault="00FE5B8B" w:rsidP="00FE5B8B">
      <w:pPr>
        <w:keepNext/>
        <w:keepLines/>
        <w:widowControl w:val="0"/>
        <w:spacing w:after="95"/>
        <w:ind w:left="900" w:right="258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графической грамоты (8 ч)</w:t>
      </w:r>
      <w:bookmarkEnd w:id="4"/>
    </w:p>
    <w:p w:rsidR="00FE5B8B" w:rsidRPr="00FE5B8B" w:rsidRDefault="00FE5B8B" w:rsidP="00FE5B8B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Изобретение и использование синтетических материалов с опреде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лёнными заданными свойствами в различных отраслях и профессиях.</w:t>
      </w:r>
    </w:p>
    <w:p w:rsidR="00FE5B8B" w:rsidRPr="00FE5B8B" w:rsidRDefault="00FE5B8B" w:rsidP="00FE5B8B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Нефть как универсальное сырьё. Материалы, получаемые из нефти (пластмасса, стеклоткань, пенопласт и др.). Подбор материалов и инст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рументов в соответствии с замыслом. Синтетические материалы — поли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меры (пластик, поролон). Их происхождение, свойства.</w:t>
      </w:r>
    </w:p>
    <w:p w:rsidR="00FE5B8B" w:rsidRPr="00FE5B8B" w:rsidRDefault="00FE5B8B" w:rsidP="00FE5B8B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FE5B8B" w:rsidRPr="00FE5B8B" w:rsidRDefault="00FE5B8B" w:rsidP="00FE5B8B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(производственный, жилищный, ландшафтный и др.). Его роль и место в современной проектной деятельности. Основные условия дизайна — единство пользы, удобства и красоты. Дизайн одежды в зависи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мости от её назначения, моды, времени. Элементы конструирования моде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отделка петельной строчкой и её вариантами (тамбур, петля</w:t>
      </w: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ёлочки и др.), крестообразной строчкой. Дизайн и маркетинг.</w:t>
      </w:r>
    </w:p>
    <w:p w:rsidR="00FE5B8B" w:rsidRPr="00FE5B8B" w:rsidRDefault="00FE5B8B" w:rsidP="00FE5B8B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B8B" w:rsidRPr="00FE5B8B" w:rsidRDefault="00FE5B8B" w:rsidP="00FE5B8B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5B8B" w:rsidRPr="00FE5B8B" w:rsidSect="00FE5B8B">
          <w:headerReference w:type="even" r:id="rId8"/>
          <w:headerReference w:type="default" r:id="rId9"/>
          <w:headerReference w:type="first" r:id="rId10"/>
          <w:pgSz w:w="11909" w:h="16834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:rsidR="00FE5B8B" w:rsidRPr="00FE5B8B" w:rsidRDefault="00FE5B8B" w:rsidP="00FE5B8B">
      <w:pPr>
        <w:keepNext/>
        <w:keepLines/>
        <w:widowControl w:val="0"/>
        <w:spacing w:after="0"/>
        <w:ind w:left="20" w:right="1160" w:firstLine="90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bookmark7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Результаты изучения технологии в 4 классе </w:t>
      </w:r>
    </w:p>
    <w:p w:rsidR="00FE5B8B" w:rsidRPr="00FE5B8B" w:rsidRDefault="00FE5B8B" w:rsidP="00FE5B8B">
      <w:pPr>
        <w:keepNext/>
        <w:keepLines/>
        <w:widowControl w:val="0"/>
        <w:spacing w:after="0"/>
        <w:ind w:left="20" w:right="1160" w:firstLine="90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</w:t>
      </w:r>
      <w:bookmarkEnd w:id="5"/>
    </w:p>
    <w:p w:rsidR="00FE5B8B" w:rsidRPr="00FE5B8B" w:rsidRDefault="00FE5B8B" w:rsidP="00FE5B8B">
      <w:pPr>
        <w:widowControl w:val="0"/>
        <w:spacing w:after="0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следующих умений: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4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поступки, явления, события с точки зрения собственных ощу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щений, соотносить их с общепринятыми нормами и ценностями;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4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свои чувства и ощущения от наблюдаемых явлений, со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бытий, изделий декоративно-прикладного характера, уважительно относиться к результатам труда мастеров;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4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другие мнения и высказывания, уважительно относить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ним;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78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освоенные изобразительные и конструкторско-техн</w:t>
      </w: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логические знания и умения, </w:t>
      </w: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реализации предложенного или собственного замысла;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78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бережного отношения к результатам тру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людей; уважать людей труда.</w:t>
      </w:r>
    </w:p>
    <w:p w:rsidR="00FE5B8B" w:rsidRPr="00FE5B8B" w:rsidRDefault="00FE5B8B" w:rsidP="00FE5B8B">
      <w:pPr>
        <w:widowControl w:val="0"/>
        <w:spacing w:after="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bookmark8"/>
      <w:proofErr w:type="spellStart"/>
      <w:r w:rsidRPr="00FE5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FE5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  <w:bookmarkEnd w:id="6"/>
    </w:p>
    <w:p w:rsidR="00FE5B8B" w:rsidRPr="00FE5B8B" w:rsidRDefault="00FE5B8B" w:rsidP="00FE5B8B">
      <w:pPr>
        <w:widowControl w:val="0"/>
        <w:spacing w:after="116"/>
        <w:ind w:left="1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цель урока после предваритель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обсуждения;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помощью учителя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предложенное задание, отде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известное от неизвестного;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совместно с учителем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выявлять и формулировать учебную проблему;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пробные поисковые действия (упраж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нения), отбирать оптимальное решение проблемы (задачи);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конструкторско-технологические решения и способы выпол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отдельных этапов изготовления изделий из числа освоенных;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отбирать наиболее подходящие для выполнения задания материалы и инструменты;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задание по коллективно составленному плану, сверять с ним свои действия;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362"/>
        </w:tabs>
        <w:spacing w:after="232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текущий и итоговый контроль выполненной работы, уметь проверять модели в действии, вносить необходимые конст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руктивные доработки.</w:t>
      </w:r>
    </w:p>
    <w:p w:rsidR="00FE5B8B" w:rsidRPr="00FE5B8B" w:rsidRDefault="00FE5B8B" w:rsidP="00FE5B8B">
      <w:pPr>
        <w:widowControl w:val="0"/>
        <w:spacing w:after="112"/>
        <w:ind w:left="1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новые знания в процессе наблюдений, рассуждений и обсуждений материалов учебника, выполнения пробных поиско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упражнений;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сравнивать и классифи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цировать факты и явления; определять причинно-следственные свя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изучаемых явлений, событий, использовать её для выполнения предлагаемых и жизненных задач;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362"/>
        </w:tabs>
        <w:spacing w:after="232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на основе обобщения полученных знаний и освоен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умений.</w:t>
      </w:r>
    </w:p>
    <w:p w:rsidR="00FE5B8B" w:rsidRPr="00FE5B8B" w:rsidRDefault="00FE5B8B" w:rsidP="00FE5B8B">
      <w:pPr>
        <w:widowControl w:val="0"/>
        <w:spacing w:after="108"/>
        <w:ind w:left="1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Формулировать свои мысли с учётом учебных и жизненных речевых ситуаций;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60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высказывать свою точку зрения и пытаться её </w:t>
      </w: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аргументировать;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60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слушать других, уважительно относиться к их мнениям, </w:t>
      </w:r>
      <w:r w:rsidRPr="00FE5B8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пытаться  до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говариваться;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605"/>
        </w:tabs>
        <w:spacing w:after="208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сотрудничать, выполняя различные роли в группе, при совместном решении проблемы (задачи).</w:t>
      </w:r>
    </w:p>
    <w:p w:rsidR="00FE5B8B" w:rsidRPr="00FE5B8B" w:rsidRDefault="00FE5B8B" w:rsidP="00FE5B8B">
      <w:pPr>
        <w:widowControl w:val="0"/>
        <w:spacing w:after="93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bookmark9"/>
      <w:r w:rsidRPr="00FE5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bookmarkEnd w:id="7"/>
    </w:p>
    <w:p w:rsidR="00FE5B8B" w:rsidRPr="00FE5B8B" w:rsidRDefault="00FE5B8B" w:rsidP="00FE5B8B">
      <w:pPr>
        <w:widowControl w:val="0"/>
        <w:numPr>
          <w:ilvl w:val="0"/>
          <w:numId w:val="4"/>
        </w:numPr>
        <w:tabs>
          <w:tab w:val="left" w:pos="605"/>
        </w:tabs>
        <w:spacing w:after="68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FE5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общетрудовые</w:t>
      </w:r>
      <w:proofErr w:type="spellEnd"/>
      <w:r w:rsidRPr="00FE5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компетенции. Основы культуры труда, </w:t>
      </w:r>
      <w:proofErr w:type="spellStart"/>
      <w:r w:rsidRPr="00FE5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самообслумсивание</w:t>
      </w:r>
      <w:proofErr w:type="spellEnd"/>
    </w:p>
    <w:p w:rsidR="00FE5B8B" w:rsidRPr="00FE5B8B" w:rsidRDefault="00FE5B8B" w:rsidP="00FE5B8B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на уровне представлений: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60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творчестве и творчески?: профессиях, мировых достижениях в области техники и искусства (в рамках изученного), о наиболее значи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производствах;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60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правилах дизайна и их учёте при конструирова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изделий (единство формы, функции и декора; стилевая гар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мония);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605"/>
        </w:tabs>
        <w:spacing w:after="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безопасного пользования бытовыми приборами.</w:t>
      </w:r>
    </w:p>
    <w:p w:rsidR="00FE5B8B" w:rsidRPr="00FE5B8B" w:rsidRDefault="00FE5B8B" w:rsidP="00FE5B8B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60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60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и умения, приобретённые в ходе изучения тех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нологии, изобразительного искусства и других учебных предметов, в собственной творческой деятельности;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и защищать природу и материальный мир;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60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пользоваться бытовыми приборами (розетками, электро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чайником, компьютером);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605"/>
        </w:tabs>
        <w:spacing w:after="176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простой ремонт одежды (пришивать пуговицы, сшивать разрывы по шву).</w:t>
      </w:r>
    </w:p>
    <w:p w:rsidR="00FE5B8B" w:rsidRPr="00FE5B8B" w:rsidRDefault="00FE5B8B" w:rsidP="00FE5B8B">
      <w:pPr>
        <w:widowControl w:val="0"/>
        <w:numPr>
          <w:ilvl w:val="0"/>
          <w:numId w:val="4"/>
        </w:numPr>
        <w:tabs>
          <w:tab w:val="left" w:pos="605"/>
        </w:tabs>
        <w:spacing w:after="68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Технология ручной обработки материалов. Основы графической грамоты</w:t>
      </w:r>
    </w:p>
    <w:p w:rsidR="00FE5B8B" w:rsidRPr="00FE5B8B" w:rsidRDefault="00FE5B8B" w:rsidP="00FE5B8B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60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свойства наиболее распространённых искусственных и синтетических материалов (бумаги, металлов, тканей);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60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чтения и выполнения разметки развёрток с по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контрольно-измерительных инструментов;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линии чертежа (осевая и центровая);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работы канцелярским ножом;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петельную строчку, её варианты, их назначение;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44"/>
        </w:tabs>
        <w:spacing w:after="116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нескольких видов информационных технологий и соот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ветствующих способов передачи информации (из реального окру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учащихся).</w:t>
      </w:r>
    </w:p>
    <w:p w:rsidR="00FE5B8B" w:rsidRPr="00FE5B8B" w:rsidRDefault="00FE5B8B" w:rsidP="00FE5B8B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Иметь представление: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дизайне, его месте и роли в современной проектной деятельности;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4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условиях дизайна — единстве пользы, удобства и кра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соты;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4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композиции изделий декоративно-прикладного характера на плос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кости и в объёме;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традициях</w:t>
      </w:r>
      <w:proofErr w:type="gram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декоративно-прикладного искусства в создании изделий;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стилизации природных форм в технике, архитектуре и др.;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художественных техниках (в рамках </w:t>
      </w:r>
      <w:proofErr w:type="gramStart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E5B8B" w:rsidRPr="00FE5B8B" w:rsidRDefault="00FE5B8B" w:rsidP="00FE5B8B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самостоятельно: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простейший чертёж (эскиз) развёрток;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4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разметку развёрток с помощью чертёжных инстру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4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 обосновывать наиболее рациональные технологиче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приёмы изготовления изделий;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рицовку;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4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 и соединять детали петельной строчкой и её ва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риантами;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44"/>
        </w:tabs>
        <w:spacing w:after="176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дополнительную информацию из различ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источников (в том числе из сети Интернет).</w:t>
      </w:r>
    </w:p>
    <w:p w:rsidR="00FE5B8B" w:rsidRPr="00FE5B8B" w:rsidRDefault="00FE5B8B" w:rsidP="00FE5B8B">
      <w:pPr>
        <w:widowControl w:val="0"/>
        <w:numPr>
          <w:ilvl w:val="0"/>
          <w:numId w:val="4"/>
        </w:numPr>
        <w:tabs>
          <w:tab w:val="left" w:pos="544"/>
        </w:tabs>
        <w:spacing w:after="9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Конструирование и моделирование</w:t>
      </w:r>
    </w:p>
    <w:p w:rsidR="00FE5B8B" w:rsidRPr="00FE5B8B" w:rsidRDefault="00FE5B8B" w:rsidP="00FE5B8B">
      <w:pPr>
        <w:widowControl w:val="0"/>
        <w:spacing w:after="79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44"/>
        </w:tabs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способы достижения прочности конструкций.</w:t>
      </w:r>
    </w:p>
    <w:p w:rsidR="00FE5B8B" w:rsidRPr="00FE5B8B" w:rsidRDefault="00FE5B8B" w:rsidP="00FE5B8B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4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конструкцию изделия по заданным условиям;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4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 соединения и соединительный материал в зависи</w:t>
      </w: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мости от требований конструкции.</w:t>
      </w:r>
    </w:p>
    <w:p w:rsidR="00FE5B8B" w:rsidRPr="00FE5B8B" w:rsidRDefault="00FE5B8B" w:rsidP="00FE5B8B">
      <w:pPr>
        <w:widowControl w:val="0"/>
        <w:numPr>
          <w:ilvl w:val="0"/>
          <w:numId w:val="4"/>
        </w:numPr>
        <w:tabs>
          <w:tab w:val="left" w:pos="583"/>
        </w:tabs>
        <w:spacing w:after="60" w:line="240" w:lineRule="auto"/>
        <w:ind w:right="2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Использование компьютерных технологий (практика работы  на компьютере)</w:t>
      </w:r>
    </w:p>
    <w:p w:rsidR="00FE5B8B" w:rsidRPr="00FE5B8B" w:rsidRDefault="00FE5B8B" w:rsidP="00FE5B8B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Иметь представление: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83"/>
        </w:tabs>
        <w:spacing w:after="64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использовании компьютеров в различных сферах жизни и деятельности человека.</w:t>
      </w:r>
    </w:p>
    <w:p w:rsidR="00FE5B8B" w:rsidRPr="00FE5B8B" w:rsidRDefault="00FE5B8B" w:rsidP="00FE5B8B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83"/>
        </w:tabs>
        <w:spacing w:after="6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основное назначение частей компьютера (с которыми работали на уроках).</w:t>
      </w:r>
    </w:p>
    <w:p w:rsidR="00FE5B8B" w:rsidRPr="00FE5B8B" w:rsidRDefault="00FE5B8B" w:rsidP="00FE5B8B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с помощью учителя: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83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небольшие тексты и печатные публикации с использованием изображений на экране компьютера;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83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текст (выбор шрифта, его размера и цвета, выравнивание абзаца);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доступной информацией;</w:t>
      </w:r>
    </w:p>
    <w:p w:rsidR="00FE5B8B" w:rsidRPr="00FE5B8B" w:rsidRDefault="00FE5B8B" w:rsidP="00FE5B8B">
      <w:pPr>
        <w:widowControl w:val="0"/>
        <w:numPr>
          <w:ilvl w:val="0"/>
          <w:numId w:val="1"/>
        </w:numPr>
        <w:tabs>
          <w:tab w:val="left" w:pos="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в программах </w:t>
      </w: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Word</w:t>
      </w: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Power</w:t>
      </w: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Point</w:t>
      </w:r>
      <w:r w:rsidRPr="00FE5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E5B8B" w:rsidRPr="00FE5B8B" w:rsidRDefault="00FE5B8B" w:rsidP="00FE5B8B">
      <w:pPr>
        <w:widowControl w:val="0"/>
        <w:tabs>
          <w:tab w:val="left" w:pos="583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E5B8B" w:rsidRPr="00FE5B8B" w:rsidRDefault="00FE5B8B" w:rsidP="00FE5B8B">
      <w:pPr>
        <w:widowControl w:val="0"/>
        <w:tabs>
          <w:tab w:val="left" w:pos="583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E5B8B" w:rsidRPr="00FE5B8B" w:rsidRDefault="00FE5B8B" w:rsidP="00FE5B8B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рабочей программы (УМК)</w:t>
      </w:r>
    </w:p>
    <w:p w:rsidR="00FE5B8B" w:rsidRPr="00FE5B8B" w:rsidRDefault="00FE5B8B" w:rsidP="00FE5B8B">
      <w:pPr>
        <w:widowControl w:val="0"/>
        <w:spacing w:after="0"/>
        <w:ind w:left="-142" w:firstLine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Литература для учителя:</w:t>
      </w:r>
    </w:p>
    <w:p w:rsidR="00FE5B8B" w:rsidRPr="00FE5B8B" w:rsidRDefault="00FE5B8B" w:rsidP="00FE5B8B">
      <w:pPr>
        <w:widowControl w:val="0"/>
        <w:numPr>
          <w:ilvl w:val="0"/>
          <w:numId w:val="6"/>
        </w:numPr>
        <w:tabs>
          <w:tab w:val="left" w:pos="7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shd w:val="clear" w:color="auto" w:fill="FFFFFF"/>
          <w:lang w:val="en-US"/>
        </w:rPr>
        <w:lastRenderedPageBreak/>
        <w:t>E</w:t>
      </w:r>
      <w:r w:rsidRPr="00FE5B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t>.</w:t>
      </w:r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А. </w:t>
      </w:r>
      <w:proofErr w:type="spellStart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Лутцева</w:t>
      </w:r>
      <w:proofErr w:type="spellEnd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Технология. Ступеньки к мастерству: Учебник для учащихся 4 класса общеобразовательных учреждений. - М.: </w:t>
      </w:r>
      <w:proofErr w:type="spellStart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Вентана</w:t>
      </w:r>
      <w:proofErr w:type="spellEnd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Граф, 2013</w:t>
      </w:r>
    </w:p>
    <w:p w:rsidR="00FE5B8B" w:rsidRPr="00FE5B8B" w:rsidRDefault="00FE5B8B" w:rsidP="00FE5B8B">
      <w:pPr>
        <w:widowControl w:val="0"/>
        <w:numPr>
          <w:ilvl w:val="0"/>
          <w:numId w:val="6"/>
        </w:numPr>
        <w:tabs>
          <w:tab w:val="left" w:pos="7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Е. А. </w:t>
      </w:r>
      <w:proofErr w:type="spellStart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Лутцева</w:t>
      </w:r>
      <w:proofErr w:type="spellEnd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Технология. Учимся мастерству:_ 4 класс: Рабочая тетрадь для учащихся 3 класса общеобразовательных учреждений - М.: </w:t>
      </w:r>
      <w:proofErr w:type="spellStart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Вентана</w:t>
      </w:r>
      <w:proofErr w:type="spellEnd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Граф, 2013,-96 с.: ил. - («Начальная школа XXI века»),</w:t>
      </w:r>
    </w:p>
    <w:p w:rsidR="00FE5B8B" w:rsidRPr="00FE5B8B" w:rsidRDefault="00FE5B8B" w:rsidP="00FE5B8B">
      <w:pPr>
        <w:widowControl w:val="0"/>
        <w:numPr>
          <w:ilvl w:val="0"/>
          <w:numId w:val="6"/>
        </w:numPr>
        <w:tabs>
          <w:tab w:val="left" w:pos="7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Уроки труда в начальной школе. 1-2 классы /авт.-сост. Т. А. </w:t>
      </w:r>
      <w:proofErr w:type="spellStart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Николкина</w:t>
      </w:r>
      <w:proofErr w:type="spellEnd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Т. С. </w:t>
      </w:r>
      <w:proofErr w:type="spellStart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Гулуева</w:t>
      </w:r>
      <w:proofErr w:type="spellEnd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Г. П. Попова. - Волгоград: Учитель, 2006. - 287 с.</w:t>
      </w:r>
    </w:p>
    <w:p w:rsidR="00FE5B8B" w:rsidRPr="00FE5B8B" w:rsidRDefault="00FE5B8B" w:rsidP="00FE5B8B">
      <w:pPr>
        <w:widowControl w:val="0"/>
        <w:spacing w:after="120"/>
        <w:ind w:left="-142" w:right="20" w:firstLine="1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9. Сборник программ к комплекту учебников «Начальная школа XXI века». - 3-е изд., </w:t>
      </w:r>
      <w:proofErr w:type="spellStart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дораб</w:t>
      </w:r>
      <w:proofErr w:type="spellEnd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и доп. - М.: </w:t>
      </w:r>
      <w:proofErr w:type="spellStart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Вентана</w:t>
      </w:r>
      <w:proofErr w:type="spellEnd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Граф, 2014, - 176 с.: Технология. Е. А. </w:t>
      </w:r>
      <w:proofErr w:type="spellStart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Лутцева</w:t>
      </w:r>
      <w:proofErr w:type="spellEnd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E5B8B" w:rsidRPr="00FE5B8B" w:rsidRDefault="00FE5B8B" w:rsidP="00FE5B8B">
      <w:pPr>
        <w:widowControl w:val="0"/>
        <w:spacing w:after="0"/>
        <w:ind w:left="-142" w:firstLine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Литература для учащихся:</w:t>
      </w:r>
    </w:p>
    <w:p w:rsidR="00FE5B8B" w:rsidRPr="00FE5B8B" w:rsidRDefault="00FE5B8B" w:rsidP="00FE5B8B">
      <w:pPr>
        <w:widowControl w:val="0"/>
        <w:numPr>
          <w:ilvl w:val="0"/>
          <w:numId w:val="7"/>
        </w:numPr>
        <w:tabs>
          <w:tab w:val="left" w:pos="7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shd w:val="clear" w:color="auto" w:fill="FFFFFF"/>
          <w:lang w:val="en-US"/>
        </w:rPr>
        <w:t>E</w:t>
      </w:r>
      <w:r w:rsidRPr="00FE5B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t>.</w:t>
      </w:r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А. </w:t>
      </w:r>
      <w:proofErr w:type="spellStart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Лутцева</w:t>
      </w:r>
      <w:proofErr w:type="spellEnd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Технология. Ступеньки к мастерству: Учебник для учащихся 4 класса общеобразовательных учреждений. - М.: </w:t>
      </w:r>
      <w:proofErr w:type="spellStart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Вентана</w:t>
      </w:r>
      <w:proofErr w:type="spellEnd"/>
      <w:r w:rsidRPr="00F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Граф, 2014</w:t>
      </w:r>
    </w:p>
    <w:p w:rsidR="00FE5B8B" w:rsidRPr="00FE5B8B" w:rsidRDefault="00FE5B8B" w:rsidP="00FE5B8B">
      <w:pPr>
        <w:widowControl w:val="0"/>
        <w:tabs>
          <w:tab w:val="left" w:pos="583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8B" w:rsidRPr="00FE5B8B" w:rsidRDefault="00FE5B8B" w:rsidP="00FE5B8B">
      <w:pPr>
        <w:widowControl w:val="0"/>
        <w:spacing w:after="0"/>
        <w:ind w:left="4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8B" w:rsidRPr="00FE5B8B" w:rsidRDefault="00FE5B8B" w:rsidP="00FE5B8B">
      <w:pPr>
        <w:widowControl w:val="0"/>
        <w:spacing w:after="0"/>
        <w:ind w:left="4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8B" w:rsidRPr="00FE5B8B" w:rsidRDefault="00FE5B8B" w:rsidP="00FE5B8B">
      <w:pPr>
        <w:widowControl w:val="0"/>
        <w:spacing w:after="0"/>
        <w:ind w:left="4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8B" w:rsidRPr="00FE5B8B" w:rsidRDefault="00FE5B8B" w:rsidP="00FE5B8B">
      <w:pPr>
        <w:widowControl w:val="0"/>
        <w:spacing w:after="0"/>
        <w:ind w:left="4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8B" w:rsidRPr="00FE5B8B" w:rsidRDefault="00FE5B8B" w:rsidP="00FE5B8B">
      <w:pPr>
        <w:widowControl w:val="0"/>
        <w:spacing w:after="0"/>
        <w:ind w:left="4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8B" w:rsidRPr="00FE5B8B" w:rsidRDefault="00FE5B8B" w:rsidP="00FE5B8B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8B" w:rsidRPr="00FE5B8B" w:rsidRDefault="00FE5B8B" w:rsidP="00FE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5B8B" w:rsidRPr="00FE5B8B" w:rsidRDefault="00FE5B8B" w:rsidP="00FE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5B8B" w:rsidRPr="00FE5B8B" w:rsidRDefault="00FE5B8B" w:rsidP="00FE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FE5B8B" w:rsidRPr="00FE5B8B" w:rsidRDefault="00FE5B8B" w:rsidP="00FE5B8B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018" w:type="dxa"/>
        <w:tblInd w:w="-712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60"/>
        <w:gridCol w:w="160"/>
        <w:gridCol w:w="4892"/>
        <w:gridCol w:w="6306"/>
      </w:tblGrid>
      <w:tr w:rsidR="00FE5B8B" w:rsidRPr="00FE5B8B" w:rsidTr="006E011C">
        <w:trPr>
          <w:trHeight w:val="144"/>
        </w:trPr>
        <w:tc>
          <w:tcPr>
            <w:tcW w:w="16018" w:type="dxa"/>
            <w:gridSpan w:val="4"/>
            <w:vAlign w:val="bottom"/>
          </w:tcPr>
          <w:p w:rsidR="00FE5B8B" w:rsidRPr="00FE5B8B" w:rsidRDefault="00FE5B8B" w:rsidP="00FE5B8B">
            <w:pPr>
              <w:widowControl w:val="0"/>
              <w:ind w:left="142" w:hanging="142"/>
              <w:jc w:val="center"/>
              <w:rPr>
                <w:rFonts w:cs="Courier New"/>
                <w:b/>
                <w:color w:val="000000"/>
                <w:sz w:val="28"/>
                <w:szCs w:val="28"/>
              </w:rPr>
            </w:pPr>
            <w:r w:rsidRPr="00FE5B8B">
              <w:rPr>
                <w:rFonts w:cs="Courier New"/>
                <w:b/>
                <w:color w:val="000000"/>
                <w:sz w:val="28"/>
                <w:szCs w:val="28"/>
                <w:lang w:val="en-US"/>
              </w:rPr>
              <w:t xml:space="preserve">4 </w:t>
            </w:r>
            <w:r w:rsidRPr="00FE5B8B">
              <w:rPr>
                <w:rFonts w:cs="Courier New"/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FE5B8B" w:rsidRPr="00FE5B8B" w:rsidTr="006E011C">
        <w:trPr>
          <w:trHeight w:val="144"/>
        </w:trPr>
        <w:tc>
          <w:tcPr>
            <w:tcW w:w="16018" w:type="dxa"/>
            <w:gridSpan w:val="4"/>
          </w:tcPr>
          <w:p w:rsidR="00FE5B8B" w:rsidRPr="00FE5B8B" w:rsidRDefault="00FE5B8B" w:rsidP="00FE5B8B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Раздел 1. Общекультурные и </w:t>
            </w:r>
            <w:proofErr w:type="spellStart"/>
            <w:r w:rsidRPr="00FE5B8B">
              <w:rPr>
                <w:rFonts w:cs="Courier New"/>
                <w:color w:val="000000"/>
              </w:rPr>
              <w:t>общетрудовые</w:t>
            </w:r>
            <w:proofErr w:type="spellEnd"/>
            <w:r w:rsidRPr="00FE5B8B">
              <w:rPr>
                <w:rFonts w:cs="Courier New"/>
                <w:color w:val="000000"/>
              </w:rPr>
              <w:t xml:space="preserve"> компетенции. </w:t>
            </w:r>
          </w:p>
          <w:p w:rsidR="00FE5B8B" w:rsidRPr="00FE5B8B" w:rsidRDefault="00FE5B8B" w:rsidP="00FE5B8B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Основы культуры труда, самообслуживание (14/28 ч)</w:t>
            </w:r>
          </w:p>
        </w:tc>
      </w:tr>
      <w:tr w:rsidR="00FE5B8B" w:rsidRPr="00FE5B8B" w:rsidTr="006E011C">
        <w:trPr>
          <w:trHeight w:val="144"/>
        </w:trPr>
        <w:tc>
          <w:tcPr>
            <w:tcW w:w="4820" w:type="dxa"/>
            <w:gridSpan w:val="2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Тема 1. Рукотворный мир как результат труда человека (2 ч)</w:t>
            </w:r>
          </w:p>
        </w:tc>
        <w:tc>
          <w:tcPr>
            <w:tcW w:w="4892" w:type="dxa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Человек — творец и созидатель, создатель духовно-культурной и материальной среды. Технические достижения ХХ — начала ХХI </w:t>
            </w:r>
            <w:proofErr w:type="gramStart"/>
            <w:r w:rsidRPr="00FE5B8B">
              <w:rPr>
                <w:rFonts w:cs="Courier New"/>
                <w:color w:val="000000"/>
              </w:rPr>
              <w:t>в</w:t>
            </w:r>
            <w:proofErr w:type="gramEnd"/>
            <w:r w:rsidRPr="00FE5B8B">
              <w:rPr>
                <w:rFonts w:cs="Courier New"/>
                <w:color w:val="000000"/>
              </w:rPr>
              <w:t>.</w:t>
            </w:r>
          </w:p>
        </w:tc>
        <w:tc>
          <w:tcPr>
            <w:tcW w:w="6306" w:type="dxa"/>
            <w:vMerge w:val="restart"/>
          </w:tcPr>
          <w:p w:rsidR="00FE5B8B" w:rsidRPr="00FE5B8B" w:rsidRDefault="00FE5B8B" w:rsidP="00FE5B8B">
            <w:pPr>
              <w:widowControl w:val="0"/>
              <w:rPr>
                <w:rFonts w:cs="Courier New"/>
                <w:i/>
                <w:color w:val="000000"/>
              </w:rPr>
            </w:pPr>
            <w:r w:rsidRPr="00FE5B8B">
              <w:rPr>
                <w:rFonts w:cs="Courier New"/>
                <w:i/>
                <w:color w:val="000000"/>
              </w:rPr>
              <w:t>Под руководством учителя: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коллективно </w:t>
            </w:r>
            <w:r w:rsidRPr="00FE5B8B">
              <w:rPr>
                <w:rFonts w:cs="Courier New"/>
                <w:i/>
                <w:color w:val="000000"/>
              </w:rPr>
              <w:t>разрабатывать</w:t>
            </w:r>
            <w:r w:rsidRPr="00FE5B8B">
              <w:rPr>
                <w:rFonts w:cs="Courier New"/>
                <w:color w:val="000000"/>
              </w:rPr>
              <w:t xml:space="preserve"> несложные тематические проекты и самостоятельно их реализовывать.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i/>
                <w:color w:val="000000"/>
              </w:rPr>
            </w:pPr>
            <w:r w:rsidRPr="00FE5B8B">
              <w:rPr>
                <w:rFonts w:cs="Courier New"/>
                <w:i/>
                <w:color w:val="000000"/>
              </w:rPr>
              <w:t>Самостоятельно: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проводить</w:t>
            </w:r>
            <w:r w:rsidRPr="00FE5B8B">
              <w:rPr>
                <w:rFonts w:cs="Courier New"/>
                <w:color w:val="000000"/>
              </w:rPr>
              <w:t xml:space="preserve"> доступные исследования новых материалов, конструкций с целью дальнейшего их использования в собственной художественно-творческой деятельности;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lastRenderedPageBreak/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анализировать</w:t>
            </w:r>
            <w:r w:rsidRPr="00FE5B8B">
              <w:rPr>
                <w:rFonts w:cs="Courier New"/>
                <w:color w:val="000000"/>
              </w:rPr>
              <w:t xml:space="preserve"> доступные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искать, отбирать</w:t>
            </w:r>
            <w:r w:rsidRPr="00FE5B8B">
              <w:rPr>
                <w:rFonts w:cs="Courier New"/>
                <w:color w:val="000000"/>
              </w:rPr>
              <w:t xml:space="preserve"> и </w:t>
            </w:r>
            <w:r w:rsidRPr="00FE5B8B">
              <w:rPr>
                <w:rFonts w:cs="Courier New"/>
                <w:i/>
                <w:color w:val="000000"/>
              </w:rPr>
              <w:t>использовать</w:t>
            </w:r>
            <w:r w:rsidRPr="00FE5B8B">
              <w:rPr>
                <w:rFonts w:cs="Courier New"/>
                <w:color w:val="000000"/>
              </w:rPr>
              <w:t xml:space="preserve"> необходимую информацию для выполнения предложенного задания;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планировать</w:t>
            </w:r>
            <w:r w:rsidRPr="00FE5B8B">
              <w:rPr>
                <w:rFonts w:cs="Courier New"/>
                <w:color w:val="000000"/>
              </w:rPr>
              <w:t xml:space="preserve">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организовывать</w:t>
            </w:r>
            <w:r w:rsidRPr="00FE5B8B">
              <w:rPr>
                <w:rFonts w:cs="Courier New"/>
                <w:color w:val="000000"/>
              </w:rPr>
              <w:t xml:space="preserve"> свою деятельность, соблюдать приёмы безопасного и рационального труда; работать в малых группах, осуществлять сотрудничество, исполнять разные социальные роли, участвовать в коллективном обсуждении, продуктивно взаимодействовать и сотрудничать со сверстниками и взрослыми;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искать</w:t>
            </w:r>
            <w:r w:rsidRPr="00FE5B8B">
              <w:rPr>
                <w:rFonts w:cs="Courier New"/>
                <w:color w:val="000000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оценивать</w:t>
            </w:r>
            <w:r w:rsidRPr="00FE5B8B">
              <w:rPr>
                <w:rFonts w:cs="Courier New"/>
                <w:color w:val="000000"/>
              </w:rPr>
              <w:t xml:space="preserve"> результат своей деятельности;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обобщать</w:t>
            </w:r>
            <w:r w:rsidRPr="00FE5B8B">
              <w:rPr>
                <w:rFonts w:cs="Courier New"/>
                <w:color w:val="000000"/>
              </w:rPr>
              <w:t xml:space="preserve"> то новое, что освоено</w:t>
            </w:r>
          </w:p>
        </w:tc>
      </w:tr>
      <w:tr w:rsidR="00FE5B8B" w:rsidRPr="00FE5B8B" w:rsidTr="006E011C">
        <w:trPr>
          <w:trHeight w:val="144"/>
        </w:trPr>
        <w:tc>
          <w:tcPr>
            <w:tcW w:w="4820" w:type="dxa"/>
            <w:gridSpan w:val="2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Тема 2. Трудовая деятельность в жизни человека. Основы культуры труда (2 ч)</w:t>
            </w:r>
          </w:p>
        </w:tc>
        <w:tc>
          <w:tcPr>
            <w:tcW w:w="4892" w:type="dxa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Человек — созидатель, изобретатель. Профессии ХХ в. Современные профессии</w:t>
            </w:r>
          </w:p>
        </w:tc>
        <w:tc>
          <w:tcPr>
            <w:tcW w:w="6306" w:type="dxa"/>
            <w:vMerge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</w:p>
        </w:tc>
      </w:tr>
      <w:tr w:rsidR="00FE5B8B" w:rsidRPr="00FE5B8B" w:rsidTr="006E011C">
        <w:trPr>
          <w:trHeight w:val="144"/>
        </w:trPr>
        <w:tc>
          <w:tcPr>
            <w:tcW w:w="4820" w:type="dxa"/>
            <w:gridSpan w:val="2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Тема 3. Природа в художественно-практической </w:t>
            </w:r>
            <w:r w:rsidRPr="00FE5B8B">
              <w:rPr>
                <w:rFonts w:cs="Courier New"/>
                <w:color w:val="000000"/>
              </w:rPr>
              <w:lastRenderedPageBreak/>
              <w:t>деятельности человека (2 ч)</w:t>
            </w:r>
          </w:p>
        </w:tc>
        <w:tc>
          <w:tcPr>
            <w:tcW w:w="4892" w:type="dxa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lastRenderedPageBreak/>
              <w:t xml:space="preserve">Гармония предметного мира и природы, её отражение </w:t>
            </w:r>
            <w:r w:rsidRPr="00FE5B8B">
              <w:rPr>
                <w:rFonts w:cs="Courier New"/>
                <w:color w:val="000000"/>
              </w:rPr>
              <w:lastRenderedPageBreak/>
              <w:t>в народном быту и творчестве.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6306" w:type="dxa"/>
            <w:vMerge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</w:p>
        </w:tc>
      </w:tr>
      <w:tr w:rsidR="00FE5B8B" w:rsidRPr="00FE5B8B" w:rsidTr="006E011C">
        <w:trPr>
          <w:trHeight w:val="144"/>
        </w:trPr>
        <w:tc>
          <w:tcPr>
            <w:tcW w:w="4820" w:type="dxa"/>
            <w:gridSpan w:val="2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lastRenderedPageBreak/>
              <w:t>Тема 4. Природа и техническая среда (4 ч)</w:t>
            </w:r>
          </w:p>
        </w:tc>
        <w:tc>
          <w:tcPr>
            <w:tcW w:w="4892" w:type="dxa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Человек — наблюдатель и изобретатель.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Выражение связи человека и природы (элементы бионики).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Машины и механизмы — помощники человека, их назначение, характерные особенности конструкций.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Человек в информационной среде (мир звуков и образов, компьютер и его возможности).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Проблемы экологии.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Дизайн в художественной и технической деятельности человека (единство формы, функции, оформления, стилевая гармония)</w:t>
            </w:r>
          </w:p>
        </w:tc>
        <w:tc>
          <w:tcPr>
            <w:tcW w:w="6306" w:type="dxa"/>
            <w:vMerge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</w:p>
        </w:tc>
      </w:tr>
      <w:tr w:rsidR="00FE5B8B" w:rsidRPr="00FE5B8B" w:rsidTr="006E011C">
        <w:trPr>
          <w:trHeight w:val="144"/>
        </w:trPr>
        <w:tc>
          <w:tcPr>
            <w:tcW w:w="4820" w:type="dxa"/>
            <w:gridSpan w:val="2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Тема 5. Дом и семья.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Самообслуживание (4ч)</w:t>
            </w:r>
          </w:p>
        </w:tc>
        <w:tc>
          <w:tcPr>
            <w:tcW w:w="4892" w:type="dxa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Декоративное оформление культурно-бытовой среды.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proofErr w:type="gramStart"/>
            <w:r w:rsidRPr="00FE5B8B">
              <w:rPr>
                <w:rFonts w:cs="Courier New"/>
                <w:color w:val="000000"/>
              </w:rPr>
              <w:t>Самообслуживание (пришивание пуговиц, сшивание разрывов по шву.</w:t>
            </w:r>
            <w:proofErr w:type="gramEnd"/>
            <w:r w:rsidRPr="00FE5B8B">
              <w:rPr>
                <w:rFonts w:cs="Courier New"/>
                <w:color w:val="000000"/>
              </w:rPr>
              <w:t xml:space="preserve"> </w:t>
            </w:r>
            <w:proofErr w:type="gramStart"/>
            <w:r w:rsidRPr="00FE5B8B">
              <w:rPr>
                <w:rFonts w:cs="Courier New"/>
                <w:color w:val="000000"/>
              </w:rPr>
              <w:t>Правила безопасного пользования бытовыми приборами), хозяйственно-практическая помощь взрослым.</w:t>
            </w:r>
            <w:proofErr w:type="gramEnd"/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Мир растения (уход за растениями, размножение луковицами и клубнями, пересадка, перевалка)</w:t>
            </w:r>
          </w:p>
        </w:tc>
        <w:tc>
          <w:tcPr>
            <w:tcW w:w="6306" w:type="dxa"/>
            <w:vMerge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</w:p>
        </w:tc>
      </w:tr>
      <w:tr w:rsidR="00FE5B8B" w:rsidRPr="00FE5B8B" w:rsidTr="006E011C">
        <w:trPr>
          <w:trHeight w:val="903"/>
        </w:trPr>
        <w:tc>
          <w:tcPr>
            <w:tcW w:w="16018" w:type="dxa"/>
            <w:gridSpan w:val="4"/>
            <w:vAlign w:val="center"/>
          </w:tcPr>
          <w:p w:rsidR="00FE5B8B" w:rsidRPr="00FE5B8B" w:rsidRDefault="00FE5B8B" w:rsidP="00FE5B8B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Раздел 2. Технология ручной обработки материалов.</w:t>
            </w:r>
          </w:p>
          <w:p w:rsidR="00FE5B8B" w:rsidRPr="00FE5B8B" w:rsidRDefault="00FE5B8B" w:rsidP="00FE5B8B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Элементы графической грамоты (8/16 ч)</w:t>
            </w:r>
          </w:p>
        </w:tc>
      </w:tr>
      <w:tr w:rsidR="00FE5B8B" w:rsidRPr="00FE5B8B" w:rsidTr="006E011C">
        <w:trPr>
          <w:trHeight w:val="20"/>
        </w:trPr>
        <w:tc>
          <w:tcPr>
            <w:tcW w:w="4660" w:type="dxa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Тема 1. Материалы, их свойства, происхождение и использование человеком (1 ч)</w:t>
            </w:r>
          </w:p>
        </w:tc>
        <w:tc>
          <w:tcPr>
            <w:tcW w:w="5052" w:type="dxa"/>
            <w:gridSpan w:val="2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Происхождение и использование синтетических материалов. Использование их свойств в опасных профессиях.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Выбор материалов по их свойствам и в зависимости от назначения изделия.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Бережное использование и экономное расходование материалов. 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Способы обработки материалов для получения различных декоративно-художественных эффектов</w:t>
            </w:r>
          </w:p>
        </w:tc>
        <w:tc>
          <w:tcPr>
            <w:tcW w:w="6306" w:type="dxa"/>
            <w:vMerge w:val="restart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i/>
                <w:color w:val="000000"/>
              </w:rPr>
              <w:t>Самостоятельно</w:t>
            </w:r>
            <w:r w:rsidRPr="00FE5B8B">
              <w:rPr>
                <w:rFonts w:cs="Courier New"/>
                <w:color w:val="000000"/>
              </w:rPr>
              <w:t>: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проводить</w:t>
            </w:r>
            <w:r w:rsidRPr="00FE5B8B">
              <w:rPr>
                <w:rFonts w:cs="Courier New"/>
                <w:color w:val="000000"/>
              </w:rPr>
              <w:t xml:space="preserve"> доступные исследования новых материалов с целью выявления их художественно-технологических особенностей для дальнейшего использования в собственной художественно-творческой деятельности;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анализировать</w:t>
            </w:r>
            <w:r w:rsidRPr="00FE5B8B">
              <w:rPr>
                <w:rFonts w:cs="Courier New"/>
                <w:color w:val="000000"/>
              </w:rPr>
              <w:t xml:space="preserve"> конструкторско-технологические и декоративно-художественные особенности предлагаемых заданий;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осуществлять</w:t>
            </w:r>
            <w:r w:rsidRPr="00FE5B8B">
              <w:rPr>
                <w:rFonts w:cs="Courier New"/>
                <w:color w:val="000000"/>
              </w:rPr>
              <w:t xml:space="preserve"> доступный информационный, практический поиск и открытие нового художественно-технологического знания и умения;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анализировать</w:t>
            </w:r>
            <w:r w:rsidRPr="00FE5B8B">
              <w:rPr>
                <w:rFonts w:cs="Courier New"/>
                <w:color w:val="000000"/>
              </w:rPr>
              <w:t xml:space="preserve"> и </w:t>
            </w:r>
            <w:r w:rsidRPr="00FE5B8B">
              <w:rPr>
                <w:rFonts w:cs="Courier New"/>
                <w:i/>
                <w:color w:val="000000"/>
              </w:rPr>
              <w:t>читать</w:t>
            </w:r>
            <w:r w:rsidRPr="00FE5B8B">
              <w:rPr>
                <w:rFonts w:cs="Courier New"/>
                <w:color w:val="000000"/>
              </w:rPr>
              <w:t xml:space="preserve"> изученные графические изображения (рисунки, простейшие чертежи и эскизы, схемы);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создавать</w:t>
            </w:r>
            <w:r w:rsidRPr="00FE5B8B">
              <w:rPr>
                <w:rFonts w:cs="Courier New"/>
                <w:color w:val="000000"/>
              </w:rPr>
              <w:t xml:space="preserve"> мысленный образ доступного для изготовления объекта </w:t>
            </w:r>
            <w:r w:rsidRPr="00FE5B8B">
              <w:rPr>
                <w:rFonts w:cs="Courier New"/>
                <w:color w:val="000000"/>
              </w:rPr>
              <w:lastRenderedPageBreak/>
              <w:t>с учётом поставленной доступной конструкторско-технологической задачи или с целью передачи определённой художественно-эстетической информации;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воплощать</w:t>
            </w:r>
            <w:r w:rsidRPr="00FE5B8B">
              <w:rPr>
                <w:rFonts w:cs="Courier New"/>
                <w:color w:val="000000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планировать</w:t>
            </w:r>
            <w:r w:rsidRPr="00FE5B8B">
              <w:rPr>
                <w:rFonts w:cs="Courier New"/>
                <w:color w:val="000000"/>
              </w:rPr>
              <w:t xml:space="preserve"> собственную практическую деятельность;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отбирать</w:t>
            </w:r>
            <w:r w:rsidRPr="00FE5B8B">
              <w:rPr>
                <w:rFonts w:cs="Courier New"/>
                <w:color w:val="000000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воплощать</w:t>
            </w:r>
            <w:r w:rsidRPr="00FE5B8B">
              <w:rPr>
                <w:rFonts w:cs="Courier New"/>
                <w:color w:val="000000"/>
              </w:rPr>
              <w:t xml:space="preserve"> мысленный образ в материале с опорой (при необходимости) на освоенные графические изображения;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участвовать</w:t>
            </w:r>
            <w:r w:rsidRPr="00FE5B8B">
              <w:rPr>
                <w:rFonts w:cs="Courier New"/>
                <w:color w:val="000000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осуществлять самоконтроль</w:t>
            </w:r>
            <w:r w:rsidRPr="00FE5B8B">
              <w:rPr>
                <w:rFonts w:cs="Courier New"/>
                <w:color w:val="000000"/>
              </w:rPr>
              <w:t xml:space="preserve"> и корректировку хода работы и конечного результата;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обобщать</w:t>
            </w:r>
            <w:r w:rsidRPr="00FE5B8B">
              <w:rPr>
                <w:rFonts w:cs="Courier New"/>
                <w:color w:val="000000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FE5B8B" w:rsidRPr="00FE5B8B" w:rsidTr="006E011C">
        <w:trPr>
          <w:trHeight w:val="144"/>
        </w:trPr>
        <w:tc>
          <w:tcPr>
            <w:tcW w:w="4660" w:type="dxa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Тема 2. Инструменты и приспособления для обработки материалов (1 ч)</w:t>
            </w:r>
          </w:p>
        </w:tc>
        <w:tc>
          <w:tcPr>
            <w:tcW w:w="5052" w:type="dxa"/>
            <w:gridSpan w:val="2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Подбор инструментов и приспособлений в зависимости от конструктивных и технологических особенностей изделий</w:t>
            </w:r>
          </w:p>
        </w:tc>
        <w:tc>
          <w:tcPr>
            <w:tcW w:w="6306" w:type="dxa"/>
            <w:vMerge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</w:p>
        </w:tc>
      </w:tr>
      <w:tr w:rsidR="00FE5B8B" w:rsidRPr="00FE5B8B" w:rsidTr="006E011C">
        <w:trPr>
          <w:trHeight w:val="144"/>
        </w:trPr>
        <w:tc>
          <w:tcPr>
            <w:tcW w:w="4660" w:type="dxa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lastRenderedPageBreak/>
              <w:t>Тема 3. Общее представление о технологическом процессе (2 ч)</w:t>
            </w:r>
          </w:p>
        </w:tc>
        <w:tc>
          <w:tcPr>
            <w:tcW w:w="5052" w:type="dxa"/>
            <w:gridSpan w:val="2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Представление об устройстве и назначении изделий, подборе материалов и инструментов (в зависимости от назначения изделия и свойств материалов), последовательности практических действий и технологических операций</w:t>
            </w:r>
          </w:p>
        </w:tc>
        <w:tc>
          <w:tcPr>
            <w:tcW w:w="6306" w:type="dxa"/>
            <w:vMerge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</w:p>
        </w:tc>
      </w:tr>
      <w:tr w:rsidR="00FE5B8B" w:rsidRPr="00FE5B8B" w:rsidTr="006E011C">
        <w:trPr>
          <w:trHeight w:val="144"/>
        </w:trPr>
        <w:tc>
          <w:tcPr>
            <w:tcW w:w="4660" w:type="dxa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lastRenderedPageBreak/>
              <w:t>Тема 4. Технологические операции ручной обработки материалов (изготовления изделий из бумаги, картона, ткани и др.) (2 ч)</w:t>
            </w:r>
          </w:p>
        </w:tc>
        <w:tc>
          <w:tcPr>
            <w:tcW w:w="5052" w:type="dxa"/>
            <w:gridSpan w:val="2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Подбор материалов и инструментов в зависимости от конструктивно-технологических особенностей изделия.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Выбор и применение способа разметки, обработки деталей, сборки изделия и его отделки в зависимости от конструктивных особенностей изделия и выбранного материала</w:t>
            </w:r>
          </w:p>
        </w:tc>
        <w:tc>
          <w:tcPr>
            <w:tcW w:w="6306" w:type="dxa"/>
            <w:vMerge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</w:p>
        </w:tc>
      </w:tr>
      <w:tr w:rsidR="00FE5B8B" w:rsidRPr="00FE5B8B" w:rsidTr="006E011C">
        <w:trPr>
          <w:trHeight w:val="144"/>
        </w:trPr>
        <w:tc>
          <w:tcPr>
            <w:tcW w:w="4660" w:type="dxa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Тема 5. Графические изображения в технике и технологии (2 ч)</w:t>
            </w:r>
          </w:p>
        </w:tc>
        <w:tc>
          <w:tcPr>
            <w:tcW w:w="5052" w:type="dxa"/>
            <w:gridSpan w:val="2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Сложные объёмные конструкции и их развёртки. Чтение развёрток.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Разметка с опорой на доступные графические изображения</w:t>
            </w:r>
          </w:p>
        </w:tc>
        <w:tc>
          <w:tcPr>
            <w:tcW w:w="6306" w:type="dxa"/>
            <w:vMerge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</w:p>
        </w:tc>
      </w:tr>
      <w:tr w:rsidR="00FE5B8B" w:rsidRPr="00FE5B8B" w:rsidTr="006E011C">
        <w:trPr>
          <w:trHeight w:val="144"/>
        </w:trPr>
        <w:tc>
          <w:tcPr>
            <w:tcW w:w="4660" w:type="dxa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</w:p>
        </w:tc>
        <w:tc>
          <w:tcPr>
            <w:tcW w:w="5052" w:type="dxa"/>
            <w:gridSpan w:val="2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</w:p>
        </w:tc>
        <w:tc>
          <w:tcPr>
            <w:tcW w:w="6306" w:type="dxa"/>
            <w:vMerge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</w:p>
        </w:tc>
      </w:tr>
      <w:tr w:rsidR="00FE5B8B" w:rsidRPr="00FE5B8B" w:rsidTr="006E011C">
        <w:trPr>
          <w:trHeight w:val="672"/>
        </w:trPr>
        <w:tc>
          <w:tcPr>
            <w:tcW w:w="16018" w:type="dxa"/>
            <w:gridSpan w:val="4"/>
            <w:vAlign w:val="center"/>
          </w:tcPr>
          <w:p w:rsidR="00FE5B8B" w:rsidRPr="00FE5B8B" w:rsidRDefault="00FE5B8B" w:rsidP="00FE5B8B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Раздел 3. Конструирование и моделирование (5/10 ч)</w:t>
            </w:r>
          </w:p>
        </w:tc>
      </w:tr>
      <w:tr w:rsidR="00FE5B8B" w:rsidRPr="00FE5B8B" w:rsidTr="006E011C">
        <w:trPr>
          <w:trHeight w:val="144"/>
        </w:trPr>
        <w:tc>
          <w:tcPr>
            <w:tcW w:w="4660" w:type="dxa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Тема 1. Изделие и его конструкция (1 ч)</w:t>
            </w:r>
          </w:p>
        </w:tc>
        <w:tc>
          <w:tcPr>
            <w:tcW w:w="5052" w:type="dxa"/>
            <w:gridSpan w:val="2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Конструкция объёмных изделий (призмы, пирамиды, конуса) на основе развёрток.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Способы их построения и сборки; изготовление изделий с различными конструктивными особенностями (например, откидные крышки, окна и др.).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Соблюдение основных требований к изделию (соответствие материла, конструкции и внешнего оформления назначению изделия)</w:t>
            </w:r>
          </w:p>
        </w:tc>
        <w:tc>
          <w:tcPr>
            <w:tcW w:w="6306" w:type="dxa"/>
            <w:vMerge w:val="restart"/>
          </w:tcPr>
          <w:p w:rsidR="00FE5B8B" w:rsidRPr="00FE5B8B" w:rsidRDefault="00FE5B8B" w:rsidP="00FE5B8B">
            <w:pPr>
              <w:widowControl w:val="0"/>
              <w:rPr>
                <w:rFonts w:cs="Courier New"/>
                <w:i/>
                <w:color w:val="000000"/>
              </w:rPr>
            </w:pPr>
            <w:r w:rsidRPr="00FE5B8B">
              <w:rPr>
                <w:rFonts w:cs="Courier New"/>
                <w:i/>
                <w:color w:val="000000"/>
              </w:rPr>
              <w:t>Самостоятельно: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характеризовать</w:t>
            </w:r>
            <w:r w:rsidRPr="00FE5B8B">
              <w:rPr>
                <w:rFonts w:cs="Courier New"/>
                <w:color w:val="000000"/>
              </w:rPr>
              <w:t xml:space="preserve"> основные требования к конструкции изделия;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proofErr w:type="gramStart"/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моделировать</w:t>
            </w:r>
            <w:r w:rsidRPr="00FE5B8B">
              <w:rPr>
                <w:rFonts w:cs="Courier New"/>
                <w:color w:val="000000"/>
              </w:rPr>
              <w:t xml:space="preserve"> несложные изделия с разными конструктивными особенностями (в пределах изученного);</w:t>
            </w:r>
            <w:proofErr w:type="gramEnd"/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конструировать</w:t>
            </w:r>
            <w:r w:rsidRPr="00FE5B8B">
              <w:rPr>
                <w:rFonts w:cs="Courier New"/>
                <w:color w:val="000000"/>
              </w:rPr>
              <w:t xml:space="preserve"> объекты с учётом технических и художественно-декоративных условий;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проектировать</w:t>
            </w:r>
            <w:r w:rsidRPr="00FE5B8B">
              <w:rPr>
                <w:rFonts w:cs="Courier New"/>
                <w:color w:val="000000"/>
              </w:rPr>
              <w:t xml:space="preserve"> изделия;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при необходимости </w:t>
            </w:r>
            <w:r w:rsidRPr="00FE5B8B">
              <w:rPr>
                <w:rFonts w:cs="Courier New"/>
                <w:i/>
                <w:color w:val="000000"/>
              </w:rPr>
              <w:t>корректировать</w:t>
            </w:r>
            <w:r w:rsidRPr="00FE5B8B">
              <w:rPr>
                <w:rFonts w:cs="Courier New"/>
                <w:color w:val="000000"/>
              </w:rPr>
              <w:t xml:space="preserve"> конструкцию и технологию её изготовления;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—</w:t>
            </w:r>
            <w:r w:rsidRPr="00FE5B8B">
              <w:rPr>
                <w:rFonts w:ascii="Arial Unicode MS" w:eastAsia="Arial Unicode MS" w:hAnsi="Arial Unicode MS" w:cs="Arial Unicode MS" w:hint="eastAsia"/>
                <w:color w:val="000000"/>
              </w:rPr>
              <w:t> </w:t>
            </w:r>
            <w:r w:rsidRPr="00FE5B8B">
              <w:rPr>
                <w:rFonts w:cs="Courier New"/>
                <w:i/>
                <w:color w:val="000000"/>
              </w:rPr>
              <w:t>планировать</w:t>
            </w:r>
            <w:r w:rsidRPr="00FE5B8B">
              <w:rPr>
                <w:rFonts w:cs="Courier New"/>
                <w:color w:val="000000"/>
              </w:rPr>
              <w:t xml:space="preserve"> последовательность практических действий для реализации замысла, поставленной задачи;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участвовать</w:t>
            </w:r>
            <w:r w:rsidRPr="00FE5B8B">
              <w:rPr>
                <w:rFonts w:cs="Courier New"/>
                <w:color w:val="000000"/>
              </w:rPr>
              <w:t xml:space="preserve"> в совместной творческой деятельности при выполнении учебных практических работ и реализации несложных проектов;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осуществлять</w:t>
            </w:r>
            <w:r w:rsidRPr="00FE5B8B">
              <w:rPr>
                <w:rFonts w:cs="Courier New"/>
                <w:color w:val="000000"/>
              </w:rPr>
              <w:t xml:space="preserve"> </w:t>
            </w:r>
            <w:r w:rsidRPr="00FE5B8B">
              <w:rPr>
                <w:rFonts w:cs="Courier New"/>
                <w:i/>
                <w:color w:val="000000"/>
              </w:rPr>
              <w:t>самоконтроль</w:t>
            </w:r>
            <w:r w:rsidRPr="00FE5B8B">
              <w:rPr>
                <w:rFonts w:cs="Courier New"/>
                <w:color w:val="000000"/>
              </w:rPr>
              <w:t xml:space="preserve"> и корректировку хода работы и </w:t>
            </w:r>
            <w:r w:rsidRPr="00FE5B8B">
              <w:rPr>
                <w:rFonts w:cs="Courier New"/>
                <w:color w:val="000000"/>
              </w:rPr>
              <w:lastRenderedPageBreak/>
              <w:t>конечного результата;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обобщать</w:t>
            </w:r>
            <w:r w:rsidRPr="00FE5B8B">
              <w:rPr>
                <w:rFonts w:cs="Courier New"/>
                <w:color w:val="000000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FE5B8B" w:rsidRPr="00FE5B8B" w:rsidTr="006E011C">
        <w:trPr>
          <w:trHeight w:val="144"/>
        </w:trPr>
        <w:tc>
          <w:tcPr>
            <w:tcW w:w="4660" w:type="dxa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Тема 2. Элементарные представления о конструкции (1 ч)</w:t>
            </w:r>
          </w:p>
        </w:tc>
        <w:tc>
          <w:tcPr>
            <w:tcW w:w="5052" w:type="dxa"/>
            <w:gridSpan w:val="2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Различение конструктивных особенностей изделия (</w:t>
            </w:r>
            <w:proofErr w:type="gramStart"/>
            <w:r w:rsidRPr="00FE5B8B">
              <w:rPr>
                <w:rFonts w:cs="Courier New"/>
                <w:color w:val="000000"/>
              </w:rPr>
              <w:t>разъёмная</w:t>
            </w:r>
            <w:proofErr w:type="gramEnd"/>
            <w:r w:rsidRPr="00FE5B8B">
              <w:rPr>
                <w:rFonts w:cs="Courier New"/>
                <w:color w:val="000000"/>
              </w:rPr>
              <w:t>, неразъёмная, соединение подвижное и неподвижное), выбор способа изготовления сложных конструкций</w:t>
            </w:r>
          </w:p>
        </w:tc>
        <w:tc>
          <w:tcPr>
            <w:tcW w:w="6306" w:type="dxa"/>
            <w:vMerge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</w:p>
        </w:tc>
      </w:tr>
      <w:tr w:rsidR="00FE5B8B" w:rsidRPr="00FE5B8B" w:rsidTr="006E011C">
        <w:trPr>
          <w:trHeight w:val="144"/>
        </w:trPr>
        <w:tc>
          <w:tcPr>
            <w:tcW w:w="4660" w:type="dxa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Тема 3. Конструирование и моделирование несложных объектов (3ч)</w:t>
            </w:r>
          </w:p>
        </w:tc>
        <w:tc>
          <w:tcPr>
            <w:tcW w:w="5052" w:type="dxa"/>
            <w:gridSpan w:val="2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Конструирование и моделирование изделий на основе природных форм и конструкций, простейших </w:t>
            </w:r>
            <w:r w:rsidRPr="00FE5B8B">
              <w:rPr>
                <w:rFonts w:cs="Courier New"/>
                <w:color w:val="000000"/>
              </w:rPr>
              <w:lastRenderedPageBreak/>
              <w:t>технических объектов (моделей, макетов).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Проектирование доступных по сложности конструкций изделий декоративного, культурно-бытового и технического назначения</w:t>
            </w:r>
          </w:p>
        </w:tc>
        <w:tc>
          <w:tcPr>
            <w:tcW w:w="6306" w:type="dxa"/>
            <w:vMerge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</w:p>
        </w:tc>
      </w:tr>
      <w:tr w:rsidR="00FE5B8B" w:rsidRPr="00FE5B8B" w:rsidTr="006E011C">
        <w:trPr>
          <w:trHeight w:val="554"/>
        </w:trPr>
        <w:tc>
          <w:tcPr>
            <w:tcW w:w="16018" w:type="dxa"/>
            <w:gridSpan w:val="4"/>
          </w:tcPr>
          <w:p w:rsidR="00FE5B8B" w:rsidRPr="00FE5B8B" w:rsidRDefault="00FE5B8B" w:rsidP="00FE5B8B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lastRenderedPageBreak/>
              <w:t>Раздел 4. Использование информационных технологий</w:t>
            </w:r>
          </w:p>
          <w:p w:rsidR="00FE5B8B" w:rsidRPr="00FE5B8B" w:rsidRDefault="00FE5B8B" w:rsidP="00FE5B8B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(практика работы на компьютере)* (7/14 ч)</w:t>
            </w:r>
          </w:p>
        </w:tc>
      </w:tr>
      <w:tr w:rsidR="00FE5B8B" w:rsidRPr="00FE5B8B" w:rsidTr="006E011C">
        <w:trPr>
          <w:trHeight w:val="1932"/>
        </w:trPr>
        <w:tc>
          <w:tcPr>
            <w:tcW w:w="4660" w:type="dxa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Тема 1. Компьютерное письмо (3ч)</w:t>
            </w:r>
          </w:p>
        </w:tc>
        <w:tc>
          <w:tcPr>
            <w:tcW w:w="5052" w:type="dxa"/>
            <w:gridSpan w:val="2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Программа </w:t>
            </w:r>
            <w:proofErr w:type="spellStart"/>
            <w:r w:rsidRPr="00FE5B8B">
              <w:rPr>
                <w:rFonts w:cs="Courier New"/>
                <w:i/>
                <w:color w:val="000000"/>
              </w:rPr>
              <w:t>Word</w:t>
            </w:r>
            <w:proofErr w:type="spellEnd"/>
            <w:r w:rsidRPr="00FE5B8B">
              <w:rPr>
                <w:rFonts w:cs="Courier New"/>
                <w:color w:val="000000"/>
              </w:rPr>
              <w:t>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Правила клавиатурного письма.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Создание небольших текстов и печатных публикаций с использованием изображений на экране компьютера.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>Оформление текста (выбор шрифта, его размера и цвета, выравнивание абзаца)</w:t>
            </w:r>
          </w:p>
        </w:tc>
        <w:tc>
          <w:tcPr>
            <w:tcW w:w="6306" w:type="dxa"/>
            <w:vMerge w:val="restart"/>
          </w:tcPr>
          <w:p w:rsidR="00FE5B8B" w:rsidRPr="00FE5B8B" w:rsidRDefault="00FE5B8B" w:rsidP="00FE5B8B">
            <w:pPr>
              <w:widowControl w:val="0"/>
              <w:rPr>
                <w:rFonts w:cs="Courier New"/>
                <w:i/>
                <w:color w:val="000000"/>
              </w:rPr>
            </w:pPr>
            <w:r w:rsidRPr="00FE5B8B">
              <w:rPr>
                <w:rFonts w:cs="Courier New"/>
                <w:i/>
                <w:color w:val="000000"/>
              </w:rPr>
              <w:t>Самостоятельно: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наблюдать</w:t>
            </w:r>
            <w:r w:rsidRPr="00FE5B8B">
              <w:rPr>
                <w:rFonts w:cs="Courier New"/>
                <w:color w:val="000000"/>
              </w:rPr>
              <w:t xml:space="preserve"> образы информационных объектов различной природы, процессы создания информационных объектов с помощью компьютера.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i/>
                <w:color w:val="000000"/>
              </w:rPr>
            </w:pPr>
            <w:r w:rsidRPr="00FE5B8B">
              <w:rPr>
                <w:rFonts w:cs="Courier New"/>
                <w:i/>
                <w:color w:val="000000"/>
              </w:rPr>
              <w:t>С помощью учителя: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proofErr w:type="gramStart"/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исследовать</w:t>
            </w:r>
            <w:r w:rsidRPr="00FE5B8B">
              <w:rPr>
                <w:rFonts w:cs="Courier New"/>
                <w:color w:val="000000"/>
              </w:rPr>
              <w:t xml:space="preserve"> </w:t>
            </w:r>
            <w:r w:rsidRPr="00FE5B8B">
              <w:rPr>
                <w:rFonts w:cs="Courier New"/>
                <w:i/>
                <w:color w:val="000000"/>
              </w:rPr>
              <w:t xml:space="preserve">(наблюдать, сравнивать, сопоставлять) </w:t>
            </w:r>
            <w:r w:rsidRPr="00FE5B8B">
              <w:rPr>
                <w:rFonts w:cs="Courier New"/>
                <w:color w:val="000000"/>
              </w:rPr>
              <w:t xml:space="preserve">технологические свойства, способы обработки элементов информационных объектов: ввод, удаление, копирование и вставку </w:t>
            </w:r>
            <w:r w:rsidRPr="00FE5B8B">
              <w:rPr>
                <w:rFonts w:cs="Courier New"/>
                <w:color w:val="000000"/>
              </w:rPr>
              <w:lastRenderedPageBreak/>
              <w:t>текстов;</w:t>
            </w:r>
            <w:proofErr w:type="gramEnd"/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proofErr w:type="gramStart"/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наблюдать</w:t>
            </w:r>
            <w:r w:rsidRPr="00FE5B8B">
              <w:rPr>
                <w:rFonts w:cs="Courier New"/>
                <w:color w:val="000000"/>
              </w:rPr>
              <w:t xml:space="preserve"> и </w:t>
            </w:r>
            <w:r w:rsidRPr="00FE5B8B">
              <w:rPr>
                <w:rFonts w:cs="Courier New"/>
                <w:i/>
                <w:color w:val="000000"/>
              </w:rPr>
              <w:t>использовать</w:t>
            </w:r>
            <w:r w:rsidRPr="00FE5B8B">
              <w:rPr>
                <w:rFonts w:cs="Courier New"/>
                <w:color w:val="000000"/>
              </w:rPr>
              <w:t xml:space="preserve"> материальные и информационные объекты, инструменты материальных и информационных технологий, элементы информационных объектов (линии, фигуры, текст, таблицы); их свойства: цвет, ширину и шаблоны линий; шрифт, цвет, размер и начертание текста; отступ, интервал и выравнивание абзацев;</w:t>
            </w:r>
            <w:proofErr w:type="gramEnd"/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проектировать</w:t>
            </w:r>
            <w:r w:rsidRPr="00FE5B8B">
              <w:rPr>
                <w:rFonts w:cs="Courier New"/>
                <w:color w:val="000000"/>
              </w:rPr>
              <w:t xml:space="preserve"> информационные изделия: создавать образ в соответствии с 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искать</w:t>
            </w:r>
            <w:r w:rsidRPr="00FE5B8B">
              <w:rPr>
                <w:rFonts w:cs="Courier New"/>
                <w:color w:val="000000"/>
              </w:rPr>
              <w:t xml:space="preserve">, </w:t>
            </w:r>
            <w:r w:rsidRPr="00FE5B8B">
              <w:rPr>
                <w:rFonts w:cs="Courier New"/>
                <w:i/>
                <w:color w:val="000000"/>
              </w:rPr>
              <w:t>отбирать</w:t>
            </w:r>
            <w:r w:rsidRPr="00FE5B8B">
              <w:rPr>
                <w:rFonts w:cs="Courier New"/>
                <w:color w:val="000000"/>
              </w:rPr>
              <w:t xml:space="preserve"> и </w:t>
            </w:r>
            <w:r w:rsidRPr="00FE5B8B">
              <w:rPr>
                <w:rFonts w:cs="Courier New"/>
                <w:i/>
                <w:color w:val="000000"/>
              </w:rPr>
              <w:t>использовать</w:t>
            </w:r>
            <w:r w:rsidRPr="00FE5B8B">
              <w:rPr>
                <w:rFonts w:cs="Courier New"/>
                <w:color w:val="000000"/>
              </w:rPr>
              <w:t xml:space="preserve"> необходимые составные элементы информационной продукции (изображения, тексты, звуки, видео);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отбирать</w:t>
            </w:r>
            <w:r w:rsidRPr="00FE5B8B">
              <w:rPr>
                <w:rFonts w:cs="Courier New"/>
                <w:color w:val="000000"/>
              </w:rPr>
              <w:t xml:space="preserve"> наиболее эффективные способы реализации замысла в зависимости от особенностей конкретной инструментальной среды;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осуществлять</w:t>
            </w:r>
            <w:r w:rsidRPr="00FE5B8B">
              <w:rPr>
                <w:rFonts w:cs="Courier New"/>
                <w:color w:val="000000"/>
              </w:rPr>
              <w:t xml:space="preserve"> </w:t>
            </w:r>
            <w:r w:rsidRPr="00FE5B8B">
              <w:rPr>
                <w:rFonts w:cs="Courier New"/>
                <w:i/>
                <w:color w:val="000000"/>
              </w:rPr>
              <w:t>самоконтроль</w:t>
            </w:r>
            <w:r w:rsidRPr="00FE5B8B">
              <w:rPr>
                <w:rFonts w:cs="Courier New"/>
                <w:color w:val="000000"/>
              </w:rPr>
              <w:t xml:space="preserve"> и корректировку хода работы и конечного результата;</w:t>
            </w:r>
          </w:p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— </w:t>
            </w:r>
            <w:r w:rsidRPr="00FE5B8B">
              <w:rPr>
                <w:rFonts w:cs="Courier New"/>
                <w:i/>
                <w:color w:val="000000"/>
              </w:rPr>
              <w:t>обобщать</w:t>
            </w:r>
            <w:r w:rsidRPr="00FE5B8B">
              <w:rPr>
                <w:rFonts w:cs="Courier New"/>
                <w:color w:val="000000"/>
              </w:rPr>
              <w:t xml:space="preserve"> (осознавать, структурировать и формулировать) то новое, что открыто и усвоено на уроке</w:t>
            </w:r>
          </w:p>
        </w:tc>
      </w:tr>
      <w:tr w:rsidR="00FE5B8B" w:rsidRPr="00FE5B8B" w:rsidTr="006E011C">
        <w:trPr>
          <w:trHeight w:val="7324"/>
        </w:trPr>
        <w:tc>
          <w:tcPr>
            <w:tcW w:w="4660" w:type="dxa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lastRenderedPageBreak/>
              <w:t>Тема 2. Создание презентаций (4/8 ч)</w:t>
            </w:r>
          </w:p>
        </w:tc>
        <w:tc>
          <w:tcPr>
            <w:tcW w:w="5052" w:type="dxa"/>
            <w:gridSpan w:val="2"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  <w:r w:rsidRPr="00FE5B8B">
              <w:rPr>
                <w:rFonts w:cs="Courier New"/>
                <w:color w:val="000000"/>
              </w:rPr>
              <w:t xml:space="preserve">Программа </w:t>
            </w:r>
            <w:proofErr w:type="spellStart"/>
            <w:r w:rsidRPr="00FE5B8B">
              <w:rPr>
                <w:rFonts w:cs="Courier New"/>
                <w:i/>
                <w:color w:val="000000"/>
              </w:rPr>
              <w:t>Power</w:t>
            </w:r>
            <w:proofErr w:type="spellEnd"/>
            <w:r w:rsidRPr="00FE5B8B">
              <w:rPr>
                <w:rFonts w:cs="Courier New"/>
                <w:i/>
                <w:color w:val="000000"/>
              </w:rPr>
              <w:t xml:space="preserve"> </w:t>
            </w:r>
            <w:proofErr w:type="spellStart"/>
            <w:r w:rsidRPr="00FE5B8B">
              <w:rPr>
                <w:rFonts w:cs="Courier New"/>
                <w:i/>
                <w:color w:val="000000"/>
              </w:rPr>
              <w:t>Point</w:t>
            </w:r>
            <w:proofErr w:type="spellEnd"/>
            <w:r w:rsidRPr="00FE5B8B">
              <w:rPr>
                <w:rFonts w:cs="Courier New"/>
                <w:color w:val="000000"/>
              </w:rPr>
              <w:t>. Создание презентаций по готовым шаблонам. Набор текста в разных форматах. Вставка рисунков из компьютерной базы, фотографий. Корректировка их размеров и местоположения на странице</w:t>
            </w:r>
          </w:p>
        </w:tc>
        <w:tc>
          <w:tcPr>
            <w:tcW w:w="6306" w:type="dxa"/>
            <w:vMerge/>
          </w:tcPr>
          <w:p w:rsidR="00FE5B8B" w:rsidRPr="00FE5B8B" w:rsidRDefault="00FE5B8B" w:rsidP="00FE5B8B">
            <w:pPr>
              <w:widowControl w:val="0"/>
              <w:rPr>
                <w:rFonts w:cs="Courier New"/>
                <w:color w:val="000000"/>
              </w:rPr>
            </w:pPr>
          </w:p>
        </w:tc>
      </w:tr>
    </w:tbl>
    <w:p w:rsidR="00FE5B8B" w:rsidRPr="00FE5B8B" w:rsidRDefault="00FE5B8B" w:rsidP="00FE5B8B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5B8B" w:rsidRPr="00FE5B8B" w:rsidSect="006D32E5">
          <w:pgSz w:w="16834" w:h="11909" w:orient="landscape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:rsidR="00FE5B8B" w:rsidRPr="00FE5B8B" w:rsidRDefault="00FE5B8B" w:rsidP="00FE5B8B">
      <w:pPr>
        <w:widowControl w:val="0"/>
        <w:tabs>
          <w:tab w:val="left" w:pos="58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16" w:rsidRDefault="00F20716"/>
    <w:sectPr w:rsidR="00F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E4" w:rsidRDefault="00FE5B8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E4" w:rsidRDefault="00FE5B8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E4" w:rsidRDefault="00FE5B8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8B"/>
    <w:rsid w:val="00F20716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5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5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5779</Words>
  <Characters>32946</Characters>
  <Application>Microsoft Office Word</Application>
  <DocSecurity>0</DocSecurity>
  <Lines>274</Lines>
  <Paragraphs>77</Paragraphs>
  <ScaleCrop>false</ScaleCrop>
  <Company/>
  <LinksUpToDate>false</LinksUpToDate>
  <CharactersWithSpaces>38648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Сосьвинская СОШ</dc:creator>
  <cp:lastModifiedBy>МОУ Сосьвинская СОШ</cp:lastModifiedBy>
  <cp:revision>1</cp:revision>
  <dcterms:created xsi:type="dcterms:W3CDTF">2016-03-01T12:30:00Z</dcterms:created>
  <dcterms:modified xsi:type="dcterms:W3CDTF">2016-03-01T12:31:00Z</dcterms:modified>
</cp:coreProperties>
</file>