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06307" w:rsidRPr="004E6081" w:rsidTr="00357D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06307" w:rsidRPr="004E6081" w:rsidTr="00357D4F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E6081" w:rsidRPr="004E6081" w:rsidRDefault="00206307" w:rsidP="00357D4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2D2A2A"/>
                      <w:kern w:val="36"/>
                      <w:sz w:val="28"/>
                      <w:szCs w:val="28"/>
                    </w:rPr>
                  </w:pPr>
                  <w:hyperlink r:id="rId5" w:history="1">
                    <w:r w:rsidRPr="00E4408F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kern w:val="36"/>
                        <w:sz w:val="28"/>
                        <w:szCs w:val="28"/>
                      </w:rPr>
                      <w:t>Семинар-практикум для родителей "Играем вместе". Детский сад 50. Конспект занятия</w:t>
                    </w:r>
                  </w:hyperlink>
                </w:p>
              </w:tc>
            </w:tr>
          </w:tbl>
          <w:p w:rsidR="00206307" w:rsidRPr="004E6081" w:rsidRDefault="00206307" w:rsidP="00357D4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D2A2A"/>
                <w:sz w:val="28"/>
                <w:szCs w:val="28"/>
              </w:rPr>
            </w:pPr>
          </w:p>
          <w:p w:rsidR="00206307" w:rsidRPr="004E6081" w:rsidRDefault="00206307" w:rsidP="0035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</w:tr>
    </w:tbl>
    <w:p w:rsidR="00206307" w:rsidRDefault="00206307" w:rsidP="0020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08F">
        <w:rPr>
          <w:rFonts w:ascii="Times New Roman" w:eastAsia="Times New Roman" w:hAnsi="Times New Roman" w:cs="Times New Roman"/>
          <w:b/>
          <w:sz w:val="28"/>
          <w:szCs w:val="28"/>
        </w:rPr>
        <w:t>Семинар-практикум « Играем вместе»</w:t>
      </w:r>
    </w:p>
    <w:p w:rsidR="00206307" w:rsidRPr="00E4408F" w:rsidRDefault="00206307" w:rsidP="0020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307" w:rsidRDefault="00206307" w:rsidP="00206307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4408F">
        <w:rPr>
          <w:rFonts w:ascii="Times New Roman" w:hAnsi="Times New Roman" w:cs="Times New Roman"/>
          <w:color w:val="2D2A2A"/>
          <w:sz w:val="28"/>
          <w:szCs w:val="28"/>
        </w:rPr>
        <w:t xml:space="preserve"> Цель семинара – просвещение родителей по вопросам воспитания, развития и обучения дошкольников; расширять знания родителей об особенностях детей дошкольного возраста</w:t>
      </w:r>
    </w:p>
    <w:p w:rsidR="00206307" w:rsidRDefault="00206307" w:rsidP="00206307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206307" w:rsidRPr="00B410CC" w:rsidRDefault="00206307" w:rsidP="00206307">
      <w:pPr>
        <w:spacing w:after="0" w:line="240" w:lineRule="auto"/>
        <w:jc w:val="both"/>
        <w:rPr>
          <w:rFonts w:ascii="Times New Roman" w:eastAsiaTheme="minorHAnsi" w:hAnsi="Times New Roman" w:cs="Times New Roman"/>
          <w:color w:val="2D2A2A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Воспитатель:</w:t>
      </w:r>
      <w:r w:rsidRPr="004E608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 w:rsidRPr="004E6081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Добрый вечер</w:t>
      </w: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,уважаемые родители!Я рада видетьвас в нашем музыкальном зале на семинаре </w:t>
      </w:r>
      <w:r w:rsidRPr="004E608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</w:t>
      </w:r>
      <w:r w:rsidRPr="004E6081">
        <w:rPr>
          <w:rFonts w:ascii="Times New Roman" w:eastAsia="Times New Roman" w:hAnsi="Times New Roman" w:cs="Times New Roman"/>
          <w:color w:val="2D2A2A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е</w:t>
      </w:r>
      <w:r w:rsidRPr="004E608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 тему “Играем вместе”</w:t>
      </w: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206307" w:rsidRPr="004E6081" w:rsidRDefault="00206307" w:rsidP="0020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Прежде чем начать наш семинар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я хотела бы познакомиться с вами. А поможет нам  в этом  мяч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Передавая друг другу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вы должны сказать как вас зовут 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охарактеризовать себя.</w:t>
      </w:r>
    </w:p>
    <w:p w:rsidR="00206307" w:rsidRPr="00B410CC" w:rsidRDefault="00206307" w:rsidP="00206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Упражнение</w:t>
      </w:r>
      <w:r w:rsidRPr="00B410CC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 </w:t>
      </w:r>
      <w:r w:rsidRPr="004E6081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“Знакомство”.</w:t>
      </w:r>
    </w:p>
    <w:p w:rsidR="00206307" w:rsidRPr="00E4408F" w:rsidRDefault="00206307" w:rsidP="0020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E4408F">
        <w:rPr>
          <w:rFonts w:ascii="Times New Roman" w:eastAsia="Times New Roman" w:hAnsi="Times New Roman" w:cs="Times New Roman"/>
          <w:color w:val="2D2A2A"/>
          <w:sz w:val="28"/>
          <w:szCs w:val="28"/>
        </w:rPr>
        <w:t>Ну что ж наше знакомство состоялось. С</w:t>
      </w:r>
      <w:r w:rsidRPr="00E44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кажите, пожалуйста,  что такое игра?</w:t>
      </w:r>
    </w:p>
    <w:p w:rsidR="00206307" w:rsidRPr="00E4408F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440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Ответы родителей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для чего нужна игра?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Родители по очереди высказывают свое мнение по поводу значения игры в жизни их ребенка. Ведущий на доске записывает эти высказывания.После обсуждения ведущий подводит итог, говоря об игре как ведущей деятельности, с помощью которой развиваются все психические функции ребенка</w:t>
      </w:r>
      <w:r w:rsidRPr="00B410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«Какой ваш ребенок»</w:t>
      </w:r>
    </w:p>
    <w:p w:rsidR="00206307" w:rsidRPr="00E4408F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предлагают нарисовать своего 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схематически 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написать 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,которые ему присущи.</w:t>
      </w:r>
    </w:p>
    <w:p w:rsidR="00206307" w:rsidRPr="00E4408F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я хотела бы что  вы около характеристик вашего  ребенка  написали игры,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вашему мнению, ему нравятся или могут  подойти ребенку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Родители выполняют задание. А потом делятся  опытом.  Подводя итог отмечают какие дети ,таковы и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в какой деятельности ребенок не проявляет столько интереса, сколько к игровой. Ему интересно, а значит, познание и развитие происходит легко, с удовольствием.Как вы думаете, для чего нужна игра ребенку?  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(Высказывания родителей).</w:t>
      </w:r>
      <w:r w:rsidRPr="008E73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3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  для ребенка – это способ самореализации, в игре он может стать тем, кем мечтает быть в реальной жизни: учителем, водителем, врачом. Игра – дело серьезное. «Каков ребенок в игре, таков во многом он будет в работе, когда вырастет. Поэтому воспитание будущего деятеля происходит, прежде всего, в игре…» (А.Макаренко).</w:t>
      </w:r>
      <w:r w:rsidRPr="008E73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закрепляет у детей полезные умения и привычки, тренирует силы и ловкость, развивает способности и ум, в игре дети учатся понимать друг друга, помогать сверстникам.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поиграть.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</w:rPr>
      </w:pPr>
      <w:r w:rsidRPr="00B410C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Игра «Разброс мнений»</w:t>
      </w:r>
      <w:r w:rsidRPr="00B410CC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410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Воспитатель раздает с первыми словами предложения, а родители должны его продолжить:</w:t>
      </w:r>
      <w:r w:rsidRPr="00B410CC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410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-Мой ребенок любит играть…</w:t>
      </w:r>
      <w:r w:rsidRPr="00B410CC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410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-Дома мы с детьми играем в игры…</w:t>
      </w:r>
      <w:r w:rsidRPr="00B410CC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B410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-Эти игры могут научить ребенка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10CC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же могут научить игры?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по подгруппам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Вас разделиться на три команды. Каждой команде будет предложена игра Вы должны познакомиться с ее содержанием  и ответить на вопрос : « Какие качества будет развивать данная игра?»</w:t>
      </w:r>
    </w:p>
    <w:p w:rsidR="00206307" w:rsidRDefault="00206307" w:rsidP="0020630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 что похоже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06307" w:rsidRPr="008E73C5" w:rsidRDefault="00206307" w:rsidP="0020630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словечко»</w:t>
      </w:r>
    </w:p>
    <w:p w:rsidR="00206307" w:rsidRDefault="00206307" w:rsidP="0020630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конструктором с заданием «Построй башню»</w:t>
      </w:r>
    </w:p>
    <w:p w:rsidR="00206307" w:rsidRDefault="00206307" w:rsidP="0020630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не стало» и другие.</w:t>
      </w:r>
    </w:p>
    <w:p w:rsidR="00206307" w:rsidRDefault="00206307" w:rsidP="00206307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307" w:rsidRPr="00B410CC" w:rsidRDefault="00206307" w:rsidP="00206307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0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отвечают на вопрос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Им предлагается назвать другие игры на развитие того или иного качества.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при умелой организации взрослых учат терпимости к другим, доброте, отзывчивости, взаимовыручке.</w:t>
      </w:r>
      <w:r w:rsidRPr="00B41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игра – ведущая деятельность в детском возрасте, определяющая развитие интеллектуальных, физических и моральных сил ребенка</w:t>
      </w:r>
    </w:p>
    <w:p w:rsidR="00206307" w:rsidRDefault="00206307" w:rsidP="0020630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Ответьте, пожалуйста, н</w:t>
      </w:r>
      <w:r w:rsidRPr="00F241C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жно ли руководить играми детей?</w:t>
      </w:r>
    </w:p>
    <w:p w:rsidR="00206307" w:rsidRDefault="00206307" w:rsidP="00206307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родителей</w:t>
      </w:r>
    </w:p>
    <w:p w:rsidR="00206307" w:rsidRPr="00E4408F" w:rsidRDefault="00206307" w:rsidP="0020630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Опыт показывает, что </w:t>
      </w:r>
      <w:r w:rsidRPr="00F241CE">
        <w:rPr>
          <w:color w:val="000000"/>
          <w:sz w:val="28"/>
          <w:szCs w:val="28"/>
        </w:rPr>
        <w:t>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206307" w:rsidRDefault="00206307" w:rsidP="00206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 я </w:t>
      </w:r>
      <w:r w:rsidRPr="00E44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Вам выбрать с моей лукошке какой-либо предмет и рассказать как вы </w:t>
      </w:r>
      <w:r w:rsidRPr="00E44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E7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поиграли бы с ним с вашим ребенком  на что будет направлены такая игра.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(Например: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8E7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ашинка-   игра «Поездка в гости», «Строим дорогу»….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 w:rsidRPr="008E7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осуда –«Магазин», «Готовим ужин», «День рождения»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другие).</w:t>
      </w:r>
    </w:p>
    <w:p w:rsidR="00206307" w:rsidRPr="00B410CC" w:rsidRDefault="00206307" w:rsidP="00206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1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разнообразен мир игрушек сегодня. </w:t>
      </w:r>
      <w:r w:rsidRPr="00B410CC">
        <w:rPr>
          <w:rFonts w:ascii="Times New Roman" w:hAnsi="Times New Roman" w:cs="Times New Roman"/>
          <w:bCs/>
          <w:color w:val="2D2A2A"/>
          <w:sz w:val="28"/>
          <w:szCs w:val="28"/>
        </w:rPr>
        <w:t>Какие же игрушки нужны дошкольникам?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Приобретение игрушек для малыша – одна из приятных и вместе с тем чрезвычайно сложных задач, стоящих перед родителями. С одной стороны, изобилие кукол, машинок, паровозиков, меховых зверюшек на прилавках магазинов радует наш глаз. Но с другой стороны, делая покупку, бывает трудно сориентироваться, разобраться и выбрать ту единственную и нужную игрушку, которая будет в полной мере способствовать физическому и умственному развитию малыша, учитывать его возрастные особенности и, возможно, станет самой любимой. Ведь очень часто понравившиеся нам игрушки, к сожалению, не привлекают внимание ребенка, а какой-нибудь сломанный паровозик, который мы давно собираемся выбросить, является любимой игрушкой нашего сынишки. А бывает и так: весь дом заполнен игрушками, но малыш с ними не играет... Вернее, он с радостью встречает каждую новую игрушку, но проходит совсем немного времени, и он ее забывает. Мама и папа, думая, что имеющиеся игрушки чем-то не подходят их ребенку, покупают все новые и новые. Многие родители понимают, что совсем не обязательно и даже не желательно иметь в доме большое количество игрушек. Главное, чтобы все они были в какой-то степени полезными, а не пылились на полках или в ящике.</w:t>
      </w:r>
    </w:p>
    <w:p w:rsidR="00206307" w:rsidRPr="00B410CC" w:rsidRDefault="00206307" w:rsidP="00206307">
      <w:pPr>
        <w:pStyle w:val="a3"/>
        <w:jc w:val="both"/>
        <w:rPr>
          <w:iCs/>
          <w:color w:val="2D2A2A"/>
          <w:sz w:val="28"/>
          <w:szCs w:val="28"/>
        </w:rPr>
      </w:pPr>
      <w:r w:rsidRPr="00B410CC">
        <w:rPr>
          <w:iCs/>
          <w:color w:val="2D2A2A"/>
          <w:sz w:val="28"/>
          <w:szCs w:val="28"/>
        </w:rPr>
        <w:t>Итак, какие существуют правила выбора детских игрушек?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Выбирая игрушку ребенку, следует учитывать его возрастные особенности.</w:t>
      </w:r>
    </w:p>
    <w:p w:rsidR="00206307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 xml:space="preserve">Для развития крупной и мелкой моторики будут полезны строительные кубики, мячи средних размеров, пирамидки, матрешки, баночки и мисочки. </w:t>
      </w:r>
    </w:p>
    <w:p w:rsidR="00206307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 xml:space="preserve">Развитию речи способствуют сюжетно-образные игрушки: куклы, игрушечные животные (мягкие или резиновые), кукольная мебель, машинки, а также игрушки-заместители, то есть те игровые материалы, которые могут заменить ребенку знакомые предметы. К ним относятся бруски различных размеров, большие и маленькие коробки, </w:t>
      </w:r>
      <w:r w:rsidRPr="00E4408F">
        <w:rPr>
          <w:color w:val="2D2A2A"/>
          <w:sz w:val="28"/>
          <w:szCs w:val="28"/>
        </w:rPr>
        <w:lastRenderedPageBreak/>
        <w:t xml:space="preserve">разнообразные по форме дощечки, полоски бумаги, разноцветные лоскутки и пр. </w:t>
      </w:r>
    </w:p>
    <w:p w:rsidR="00206307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8E73C5">
        <w:rPr>
          <w:color w:val="2D2A2A"/>
          <w:sz w:val="28"/>
          <w:szCs w:val="28"/>
        </w:rPr>
        <w:t xml:space="preserve">Выбирая игрушку малышу, следует учитывать его возрастные особенности. Размер игрушки не должен быть ни слишком большим, ни слишком маленьким. Ребенку будет неудобно, а иногда и невозможно, держать в руках, например, огромного мехового медведя, и он может почувствовать себя неуспешным. </w:t>
      </w:r>
    </w:p>
    <w:p w:rsidR="00206307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8E73C5">
        <w:rPr>
          <w:color w:val="2D2A2A"/>
          <w:sz w:val="28"/>
          <w:szCs w:val="28"/>
        </w:rPr>
        <w:t>Прежде всего, игрушка должна быть прочной и безопасной (без остры углов, без вредных химических покрытий). Хорошо, если она будет обращена сразу к нескольким органам чувств ребенка: например, меховой мячик, приятный на ощупь, внутри которого находится твердый пластмассовый шарик, наполненный множеством мелких предметов, гремящих при манипуляциях с мячиком.</w:t>
      </w:r>
    </w:p>
    <w:p w:rsidR="00206307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8E73C5">
        <w:rPr>
          <w:color w:val="2D2A2A"/>
          <w:sz w:val="28"/>
          <w:szCs w:val="28"/>
        </w:rPr>
        <w:t>Желательно, чтобы ребенку было приятно не только смотреть на игрушку, но и захотелось бы использовать ее в играх.</w:t>
      </w:r>
    </w:p>
    <w:p w:rsidR="00206307" w:rsidRPr="008E73C5" w:rsidRDefault="00206307" w:rsidP="00206307">
      <w:pPr>
        <w:pStyle w:val="a3"/>
        <w:numPr>
          <w:ilvl w:val="0"/>
          <w:numId w:val="2"/>
        </w:numPr>
        <w:jc w:val="both"/>
        <w:rPr>
          <w:color w:val="2D2A2A"/>
          <w:sz w:val="28"/>
          <w:szCs w:val="28"/>
        </w:rPr>
      </w:pPr>
      <w:r w:rsidRPr="008E73C5">
        <w:rPr>
          <w:color w:val="2D2A2A"/>
          <w:sz w:val="28"/>
          <w:szCs w:val="28"/>
        </w:rPr>
        <w:t>Игрушка может быть многофункциональной: например, тот же меховой мячик может быть сшит из кусочков меха разно цвета, и тогда его можно использовать для развития восприятия цвета, моторики, сенсорного восприятия.</w:t>
      </w:r>
    </w:p>
    <w:p w:rsidR="00206307" w:rsidRPr="00E4408F" w:rsidRDefault="00206307" w:rsidP="00206307">
      <w:pPr>
        <w:pStyle w:val="a3"/>
        <w:ind w:firstLine="360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Наши исследования, проведенные на основе опроса родителей, показали, что наибольшей популярностью у детей младшего возраста пользуются машинки, на втором месте стоят кубы мячи, затем – куклы, меховые и резиновые игрушки, игрушки на веревочке. Многие родители отмечают, что дети очень любят в своих играх использовать воду, крупу, безопасные предметы, мамину косметику и папины инструменты.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Во все времена огромной популярностью у детей пользовались самодельные игрушки. О том, что это за игрушки и как их можно изготовить самим, мы поговорим подробнее..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Сделать игрушку можно из любого “бросового” материала: из пробок, пластиковых бутылок, картонных коробок и др.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>Покажите малышу, как можно играть с новой игрушкой, и вскоре он не только повторит предложенную вами игру, но и придумает много новых развлечений.</w:t>
      </w:r>
    </w:p>
    <w:p w:rsidR="00206307" w:rsidRPr="00B410CC" w:rsidRDefault="00206307" w:rsidP="0020630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</w:pPr>
      <w:r w:rsidRPr="00B410CC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И самое главное п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18"/>
        </w:rPr>
        <w:t>ри покупке игрушек пользуйтесь простым правилом: игрушки следует выбирать, а не собирать!</w:t>
      </w:r>
    </w:p>
    <w:p w:rsidR="00206307" w:rsidRPr="0040347E" w:rsidRDefault="00206307" w:rsidP="00206307">
      <w:pPr>
        <w:pStyle w:val="a3"/>
        <w:jc w:val="center"/>
        <w:rPr>
          <w:b/>
          <w:color w:val="2D2A2A"/>
          <w:sz w:val="28"/>
          <w:szCs w:val="28"/>
        </w:rPr>
      </w:pPr>
      <w:r w:rsidRPr="0040347E">
        <w:rPr>
          <w:b/>
          <w:color w:val="2D2A2A"/>
          <w:sz w:val="28"/>
          <w:szCs w:val="28"/>
        </w:rPr>
        <w:t>Как вы считаете, сколько должно быть у вашего ребенка игрушек?</w:t>
      </w:r>
    </w:p>
    <w:p w:rsidR="00206307" w:rsidRDefault="00206307" w:rsidP="00206307">
      <w:pPr>
        <w:pStyle w:val="a3"/>
        <w:jc w:val="both"/>
        <w:rPr>
          <w:color w:val="2D2A2A"/>
          <w:sz w:val="28"/>
          <w:szCs w:val="28"/>
        </w:rPr>
      </w:pPr>
      <w:r w:rsidRPr="00E4408F">
        <w:rPr>
          <w:color w:val="2D2A2A"/>
          <w:sz w:val="28"/>
          <w:szCs w:val="28"/>
        </w:rPr>
        <w:t xml:space="preserve">Детский психолог А. С. Спиваковская на этот вопрос отвечает так: “Чем меньше возраст ребенка, тем меньшее число игрушек должно одновременно </w:t>
      </w:r>
      <w:r w:rsidRPr="00E4408F">
        <w:rPr>
          <w:color w:val="2D2A2A"/>
          <w:sz w:val="28"/>
          <w:szCs w:val="28"/>
        </w:rPr>
        <w:lastRenderedPageBreak/>
        <w:t>находиться в поле зрения”. Объем внимания ребенка еще невелик, поэтому большое количество игрушек отвлекает его. Взяв в руки мяч, ребенок тут же перед собой видит интересную машинку, и желание играть с мячом у него пропадает. А если рядом с машинкой лежит старая погремушка, то и машинка оказывается в стороне. Вот и создается впечатление, что ни одна из имеющихся игрушек не подходит малышу</w:t>
      </w:r>
      <w:r>
        <w:rPr>
          <w:color w:val="2D2A2A"/>
          <w:sz w:val="28"/>
          <w:szCs w:val="28"/>
        </w:rPr>
        <w:t>.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Уважаемые родители! Наша встреча подошла к концу В следующий раз мы продолжим эту тему. А сейчас я вам хочу представить памятки, которые помогут вам!</w:t>
      </w:r>
    </w:p>
    <w:p w:rsidR="00206307" w:rsidRPr="00E4408F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E4408F" w:rsidRDefault="00206307" w:rsidP="00206307">
      <w:pPr>
        <w:pStyle w:val="a3"/>
        <w:jc w:val="both"/>
        <w:rPr>
          <w:color w:val="000000"/>
          <w:sz w:val="28"/>
          <w:szCs w:val="28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both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307" w:rsidRDefault="00206307" w:rsidP="00206307">
      <w:pPr>
        <w:pStyle w:val="a3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6307" w:rsidRDefault="00206307" w:rsidP="00206307">
      <w:pPr>
        <w:pStyle w:val="a3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6307" w:rsidRDefault="00206307" w:rsidP="00206307">
      <w:pPr>
        <w:pStyle w:val="a3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6307" w:rsidRDefault="00206307" w:rsidP="00206307">
      <w:pPr>
        <w:pStyle w:val="a3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6307" w:rsidRPr="008E73C5" w:rsidRDefault="00206307" w:rsidP="00206307">
      <w:pPr>
        <w:pStyle w:val="a3"/>
        <w:jc w:val="righ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206307" w:rsidRPr="008E73C5" w:rsidRDefault="00206307" w:rsidP="00206307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8E73C5">
        <w:rPr>
          <w:b/>
          <w:color w:val="000000" w:themeColor="text1"/>
          <w:sz w:val="36"/>
          <w:szCs w:val="28"/>
          <w:shd w:val="clear" w:color="auto" w:fill="FFFFFF"/>
        </w:rPr>
        <w:t>Памятка для родителей с советами по проведению игр</w:t>
      </w:r>
    </w:p>
    <w:p w:rsidR="00206307" w:rsidRDefault="00206307" w:rsidP="00206307">
      <w:pPr>
        <w:pStyle w:val="a3"/>
        <w:contextualSpacing/>
        <w:jc w:val="center"/>
        <w:rPr>
          <w:color w:val="000000"/>
          <w:sz w:val="28"/>
          <w:szCs w:val="28"/>
        </w:rPr>
      </w:pPr>
      <w:r w:rsidRPr="008E73C5">
        <w:rPr>
          <w:color w:val="000000"/>
          <w:sz w:val="28"/>
          <w:szCs w:val="28"/>
        </w:rPr>
        <w:t>Уважаемые родители!</w:t>
      </w:r>
    </w:p>
    <w:p w:rsidR="00206307" w:rsidRPr="008E73C5" w:rsidRDefault="00206307" w:rsidP="00206307">
      <w:pPr>
        <w:pStyle w:val="a3"/>
        <w:contextualSpacing/>
        <w:jc w:val="both"/>
        <w:rPr>
          <w:color w:val="000000"/>
          <w:sz w:val="28"/>
          <w:szCs w:val="28"/>
        </w:rPr>
      </w:pP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первое</w:t>
      </w:r>
      <w:r w:rsidRPr="008E73C5">
        <w:rPr>
          <w:color w:val="000000"/>
          <w:sz w:val="28"/>
          <w:szCs w:val="28"/>
          <w:shd w:val="clear" w:color="auto" w:fill="FFFFFF"/>
        </w:rPr>
        <w:t>: игра не должна включать ни малейшую возможность риска, угрожающего здоровью детей. Однако нельзя выбрасывать из нее трудные правила, выполнить которые нелегко.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второе: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игра требует чувства меры и осторожности. Игра не должна быть излишне азартной, унижать достоинства  играющих. Иногда дети придумывают обидные клички за поражение в игре.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третье:</w:t>
      </w:r>
      <w:r w:rsidRPr="008E73C5">
        <w:rPr>
          <w:color w:val="000000"/>
          <w:sz w:val="28"/>
          <w:szCs w:val="28"/>
          <w:shd w:val="clear" w:color="auto" w:fill="FFFFFF"/>
        </w:rPr>
        <w:t> 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критикуйте. Или учитесь играть вместе с детьми, незаметно и постепенно предлагая свои варианты какого-то дела, или оставьте их в покое. Добровольность – основа игры.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четвертое: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не ждите от ребенка быстрых и замечательных результатов. Не торопите ребенка, не проявляйте свое нетерпение. Самое главное – это те счастливые минуты и часы, что вы проводите со своим ребенком. Играйте, радуйтесь открытиям и победам – разве не ради этого придумываем мы игры, затеи.</w:t>
      </w:r>
      <w:r w:rsidRPr="008E73C5">
        <w:rPr>
          <w:color w:val="000000"/>
          <w:sz w:val="28"/>
          <w:szCs w:val="28"/>
        </w:rPr>
        <w:br/>
      </w:r>
      <w:r w:rsidRPr="008E73C5">
        <w:rPr>
          <w:b/>
          <w:color w:val="000000"/>
          <w:sz w:val="28"/>
          <w:szCs w:val="28"/>
          <w:u w:val="single"/>
          <w:shd w:val="clear" w:color="auto" w:fill="FFFFFF"/>
        </w:rPr>
        <w:t>Правило пятое:</w:t>
      </w:r>
      <w:r w:rsidRPr="008E73C5">
        <w:rPr>
          <w:color w:val="000000"/>
          <w:sz w:val="28"/>
          <w:szCs w:val="28"/>
          <w:shd w:val="clear" w:color="auto" w:fill="FFFFFF"/>
        </w:rPr>
        <w:t xml:space="preserve"> 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«чем бы дитя ни тешилось».</w:t>
      </w:r>
    </w:p>
    <w:p w:rsidR="00206307" w:rsidRPr="00F241CE" w:rsidRDefault="00206307" w:rsidP="00206307">
      <w:pPr>
        <w:spacing w:after="330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t>-Начинать играть с ребёнком следует с самых простых игр, постепенно усложняя игровые задания.</w:t>
      </w: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-Не стоит сразу разучивать очень много игр.</w:t>
      </w: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-Учите ребёнка соблюдать правила игры, а не стараться выиграть и добиться первенства нечестным путём.</w:t>
      </w: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-Внушите ребёнку, что не тактично радоваться, когда другие проигрывают.</w:t>
      </w: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-Поощряйте ребёнка за успехи в игре- словами, баллами и т.д.</w:t>
      </w:r>
      <w:r w:rsidRPr="00F2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-Приучите ребёнка не обижаться, когда проигрывает; не падать духом и не злиться ни на победителя, ни на того, по чьей вине произошло поражение. -Важно, чтобы ребёнок хранил игровые предметы аккуратно, в специально отведённом для них месте</w:t>
      </w:r>
    </w:p>
    <w:p w:rsidR="00206307" w:rsidRPr="008E73C5" w:rsidRDefault="00206307" w:rsidP="00206307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годовалого малыша интересны и полезны будут пластмассовые пирамидки из 3 – 4-х составляющих колец разного цвета, мисочки разных размеров, вкладывающиеся друг в друга, разноцветные кубики. Манипуляции с этими игрушками не только развивают интеллект ребенка, но и доставляют удовольствие и радость, когда у малыша что-то получается так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же, как у взрослого. Очень полезны игрушки каталки и неваляшки. Для 2-летних очень хорош большой разноцветный мяч, который не закатывается под мебель, 7 – 8-составные пирамидки, мягкие, пушистые игрушки, которые уже не тянут в рот, а вот засыпают с ними очень хорошо. Большая пластмассовая машина или коробка уже с этого возраста будут приучать ребенка к аккуратности, самостоятельности, так как в них должны складываться после игры кубики, мячики, резиновые и мягкие игрушки. Хорошо, если уже в этом возрасте у малыша будет свое игровое место в квартире, а у игрушек тоже свой домик.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К трем годам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 игрушек расширяется. К ярким, разноцветным, с четкой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ребенку фигура-игрушка. На этом возрастном этапе ребенок начинает активно включаться в мир реальных жизненных ситуаций, узнает, что люди заняты в жизни работой и имеют разные профессии, сталкиваются с проблемами и находят выход из конфликтов. Поэтому чаще всего ребенок выбирает сюжеты для ролевых игр из той жизни, которая его окружает. Дети играют в «дочки-матери», «в папу и маму», в «магазин», «доктора», «детский сад» и т.п. Игрушки в этом возрасте увеличиваются в размерах (большая кукла, большой медведь и т.д.). Правильной будет покупка «парикмахерских наборов», чайных и столовых сервизов, принадлежностей доктора Айболита, мебели и других предметов, отображающих различные стороны реальности. Стремление ребенка жить общей со взрослыми жизнью свидетельствует о новом этапе в развитии эмоций и социальной адаптации. Основное требование – «бытовые игрушки» должны выглядеть как можно ближе к «оригиналу» и быть достаточно прочными.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 четырем годам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ролевая игра становится основным видом деятельности ребенка. Усложняется содержание игры, многие игрушки становятся «ненужными», так как детская фантазия способна превратить конкретные предметы в воображаемые. Так, карандаш может стать волшебной палочкой, зеленые листья – деньгами, нарисованные орнаменты на бумаге –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со взрослыми. Крупные игрушки к пяти годам постепенно перестают занимать ребенка и перемещаются из игровой зоны на кресла, кровати, 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игрушками, развивается фантазия и воображение, мышление перестает быть конкретным, а эмоциональный мир обогащается.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241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Шестилетнему ребенку</w:t>
      </w:r>
      <w:r w:rsidRPr="00F24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полезнее и интереснее уже не статичные и конкретные игрушки. Он будет рад необычному конструктору, моделям кораблей и самолетов,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подарить, должно приветствоваться родителями, если они хотят развить в ребенке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Ребенок сам готовит себя к смене вида деятельности и школьному обучению</w:t>
      </w:r>
    </w:p>
    <w:p w:rsidR="00206307" w:rsidRPr="008E73C5" w:rsidRDefault="00206307" w:rsidP="00206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pStyle w:val="a3"/>
        <w:jc w:val="both"/>
        <w:rPr>
          <w:color w:val="2D2A2A"/>
          <w:sz w:val="28"/>
          <w:szCs w:val="28"/>
        </w:rPr>
      </w:pPr>
    </w:p>
    <w:p w:rsidR="00206307" w:rsidRPr="008E73C5" w:rsidRDefault="00206307" w:rsidP="00206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06307"/>
    <w:sectPr w:rsidR="00000000" w:rsidSect="00D0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CB5"/>
    <w:multiLevelType w:val="hybridMultilevel"/>
    <w:tmpl w:val="87E4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45949"/>
    <w:multiLevelType w:val="hybridMultilevel"/>
    <w:tmpl w:val="1E62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6307"/>
    <w:rsid w:val="0020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307"/>
  </w:style>
  <w:style w:type="paragraph" w:styleId="a4">
    <w:name w:val="List Paragraph"/>
    <w:basedOn w:val="a"/>
    <w:uiPriority w:val="34"/>
    <w:qFormat/>
    <w:rsid w:val="002063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detsad/psiholog/8520-seminar-praktikum-dlya-roditeley-igraem-vmes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12301</Characters>
  <Application>Microsoft Office Word</Application>
  <DocSecurity>0</DocSecurity>
  <Lines>102</Lines>
  <Paragraphs>28</Paragraphs>
  <ScaleCrop>false</ScaleCrop>
  <Company>Microsoft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2016-02-27T20:12:00Z</dcterms:created>
  <dcterms:modified xsi:type="dcterms:W3CDTF">2016-02-27T20:12:00Z</dcterms:modified>
</cp:coreProperties>
</file>