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5118"/>
        <w:gridCol w:w="4453"/>
      </w:tblGrid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581C7D" w:rsidRDefault="003D0B88" w:rsidP="00EB243F">
            <w:pPr>
              <w:shd w:val="clear" w:color="auto" w:fill="FFFFFF"/>
              <w:ind w:right="108"/>
              <w:jc w:val="center"/>
              <w:rPr>
                <w:b/>
                <w:color w:val="000000"/>
                <w:sz w:val="52"/>
                <w:szCs w:val="52"/>
              </w:rPr>
            </w:pPr>
            <w:r w:rsidRPr="00581C7D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-735965</wp:posOffset>
                  </wp:positionH>
                  <wp:positionV relativeFrom="paragraph">
                    <wp:posOffset>2058035</wp:posOffset>
                  </wp:positionV>
                  <wp:extent cx="4229100" cy="1009650"/>
                  <wp:effectExtent l="19050" t="0" r="0" b="0"/>
                  <wp:wrapNone/>
                  <wp:docPr id="1" name="Рисунок 3" descr="e2d7674f86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2d7674f860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1C7D">
              <w:rPr>
                <w:b/>
                <w:color w:val="000000"/>
                <w:sz w:val="52"/>
                <w:szCs w:val="52"/>
              </w:rPr>
              <w:t>Подвижные игры для детей младшей группы</w:t>
            </w:r>
          </w:p>
        </w:tc>
        <w:tc>
          <w:tcPr>
            <w:tcW w:w="7960" w:type="dxa"/>
            <w:vAlign w:val="center"/>
          </w:tcPr>
          <w:p w:rsidR="003D0B88" w:rsidRPr="00581C7D" w:rsidRDefault="003D0B88" w:rsidP="00EB243F">
            <w:pPr>
              <w:jc w:val="center"/>
              <w:rPr>
                <w:color w:val="333333"/>
                <w:sz w:val="28"/>
                <w:szCs w:val="28"/>
              </w:rPr>
            </w:pPr>
            <w:r w:rsidRPr="00581C7D">
              <w:rPr>
                <w:b/>
                <w:bCs/>
                <w:color w:val="333333"/>
                <w:sz w:val="28"/>
                <w:szCs w:val="28"/>
              </w:rPr>
              <w:t>Догоните меня!</w:t>
            </w:r>
          </w:p>
          <w:p w:rsidR="003D0B88" w:rsidRPr="00581C7D" w:rsidRDefault="003D0B88" w:rsidP="00EB243F">
            <w:pPr>
              <w:rPr>
                <w:color w:val="333333"/>
                <w:sz w:val="28"/>
                <w:szCs w:val="28"/>
              </w:rPr>
            </w:pPr>
            <w:r w:rsidRPr="00581C7D">
              <w:rPr>
                <w:color w:val="333333"/>
                <w:sz w:val="28"/>
                <w:szCs w:val="28"/>
              </w:rPr>
              <w:t>Воспитатель подходит к детям, которые сидят на стульчиках с одной стороны площадки, и говорит: «Толик, Аня, Маша, догоните меня!» Названые дети встают и догоняют воспитателя. Побегав немного, не очень быстро и не очень далеко, он дает себя поймать. При повторении игры количество детей, которые ловят воспитателя, увеличивается. Под конец игры воспитателя ловят уже все дети.</w:t>
            </w:r>
          </w:p>
          <w:p w:rsidR="003D0B88" w:rsidRPr="009C1DB8" w:rsidRDefault="003D0B88" w:rsidP="00EB243F">
            <w:pPr>
              <w:shd w:val="clear" w:color="auto" w:fill="FFFFFF"/>
              <w:ind w:left="7" w:right="119"/>
              <w:jc w:val="center"/>
              <w:rPr>
                <w:sz w:val="22"/>
                <w:szCs w:val="22"/>
              </w:rPr>
            </w:pPr>
          </w:p>
        </w:tc>
      </w:tr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581C7D" w:rsidRDefault="003D0B88" w:rsidP="00EB243F">
            <w:pPr>
              <w:jc w:val="center"/>
              <w:rPr>
                <w:color w:val="333333"/>
                <w:sz w:val="28"/>
                <w:szCs w:val="28"/>
              </w:rPr>
            </w:pPr>
            <w:r w:rsidRPr="00581C7D">
              <w:rPr>
                <w:b/>
                <w:bCs/>
                <w:color w:val="333333"/>
                <w:sz w:val="28"/>
                <w:szCs w:val="28"/>
              </w:rPr>
              <w:t>Найди свой домик!</w:t>
            </w:r>
          </w:p>
          <w:p w:rsidR="003D0B88" w:rsidRPr="00581C7D" w:rsidRDefault="003D0B88" w:rsidP="00EB243F">
            <w:pPr>
              <w:spacing w:after="240"/>
              <w:rPr>
                <w:color w:val="333333"/>
                <w:sz w:val="28"/>
                <w:szCs w:val="28"/>
              </w:rPr>
            </w:pPr>
            <w:r w:rsidRPr="00581C7D">
              <w:rPr>
                <w:color w:val="333333"/>
                <w:sz w:val="28"/>
                <w:szCs w:val="28"/>
              </w:rPr>
              <w:t>Детей необходимо поделить на две группы и посадить на стульчики на противоположных сторонах площадки. На слова воспитателя: «Дети гуляют по площадке, ходят, бегают…, цветы обходят» дети расходятся по площадке, ходят и бегают, кто куда хочет. Воспитатель: «А ну кА дети, не зевайте, как услышите гудок – убегайте!», дает сигнал: «У – у – у». Дети спешат к своим домикам и садятся на свои места. Игра повторяется.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0" w:type="dxa"/>
            <w:vAlign w:val="center"/>
          </w:tcPr>
          <w:p w:rsidR="003D0B88" w:rsidRPr="00581C7D" w:rsidRDefault="003D0B88" w:rsidP="00EB243F">
            <w:pPr>
              <w:jc w:val="center"/>
              <w:rPr>
                <w:color w:val="333333"/>
                <w:sz w:val="28"/>
                <w:szCs w:val="28"/>
              </w:rPr>
            </w:pPr>
            <w:r w:rsidRPr="00581C7D">
              <w:rPr>
                <w:b/>
                <w:bCs/>
                <w:color w:val="333333"/>
                <w:sz w:val="28"/>
                <w:szCs w:val="28"/>
              </w:rPr>
              <w:t>Птички</w:t>
            </w:r>
          </w:p>
          <w:p w:rsidR="003D0B88" w:rsidRPr="00581C7D" w:rsidRDefault="003D0B88" w:rsidP="00EB243F">
            <w:pPr>
              <w:rPr>
                <w:color w:val="333333"/>
                <w:sz w:val="28"/>
                <w:szCs w:val="28"/>
              </w:rPr>
            </w:pPr>
            <w:r w:rsidRPr="00581C7D">
              <w:rPr>
                <w:color w:val="333333"/>
                <w:sz w:val="28"/>
                <w:szCs w:val="28"/>
              </w:rPr>
              <w:t>Дети – «птички» садятся на стульчики, расставленные за начертанной линией. На слова воспитателя: «Ай, птички полетели!» птички летают по всей площадке, кто куда хочет. На слова воспитателя: «Птички в гнезда полетели» дети спешат и садятся на свои стульчики. Воспитатель называет самую ловкую и быструю птичку, которая первая прилетела в свое гнездо. Игра повторяется.</w:t>
            </w:r>
          </w:p>
          <w:p w:rsidR="003D0B88" w:rsidRPr="009C1DB8" w:rsidRDefault="003D0B88" w:rsidP="00EB243F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581C7D" w:rsidRDefault="003D0B88" w:rsidP="00EB243F">
            <w:pPr>
              <w:jc w:val="center"/>
              <w:rPr>
                <w:color w:val="333333"/>
                <w:sz w:val="28"/>
                <w:szCs w:val="28"/>
              </w:rPr>
            </w:pPr>
            <w:r w:rsidRPr="00581C7D">
              <w:rPr>
                <w:b/>
                <w:bCs/>
                <w:color w:val="333333"/>
                <w:sz w:val="28"/>
                <w:szCs w:val="28"/>
              </w:rPr>
              <w:lastRenderedPageBreak/>
              <w:t>Дети в лесу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581C7D">
              <w:rPr>
                <w:color w:val="333333"/>
                <w:sz w:val="28"/>
                <w:szCs w:val="28"/>
              </w:rPr>
              <w:t>Дети сидят на стульчиках, которые стоят с одной стороны площадки. На слова воспитателя:</w:t>
            </w:r>
            <w:r w:rsidRPr="00581C7D">
              <w:rPr>
                <w:color w:val="333333"/>
                <w:sz w:val="28"/>
                <w:szCs w:val="28"/>
              </w:rPr>
              <w:br/>
            </w:r>
            <w:r w:rsidRPr="00581C7D">
              <w:rPr>
                <w:color w:val="333333"/>
                <w:sz w:val="28"/>
                <w:szCs w:val="28"/>
              </w:rPr>
              <w:br/>
              <w:t>Дети по лесочку гуляют,</w:t>
            </w:r>
            <w:r w:rsidRPr="00581C7D">
              <w:rPr>
                <w:color w:val="333333"/>
                <w:sz w:val="28"/>
                <w:szCs w:val="28"/>
              </w:rPr>
              <w:br/>
              <w:t>Листья желтые и красные собирают,</w:t>
            </w:r>
            <w:r w:rsidRPr="00581C7D">
              <w:rPr>
                <w:color w:val="333333"/>
                <w:sz w:val="28"/>
                <w:szCs w:val="28"/>
              </w:rPr>
              <w:br/>
              <w:t>В букеты красиво собирают,</w:t>
            </w:r>
            <w:r w:rsidRPr="00581C7D">
              <w:rPr>
                <w:color w:val="333333"/>
                <w:sz w:val="28"/>
                <w:szCs w:val="28"/>
              </w:rPr>
              <w:br/>
              <w:t>В небо высоко поднимают</w:t>
            </w:r>
            <w:r w:rsidRPr="00581C7D">
              <w:rPr>
                <w:color w:val="333333"/>
                <w:sz w:val="28"/>
                <w:szCs w:val="28"/>
              </w:rPr>
              <w:br/>
              <w:t>Дети расходятся по всей площадке и выполняют соответствующие движения. На слова: «На свои места!» дети бегут к своим стульчикам и садятся на них. Выигрывает тот участник игры, который ни разу не ошибся, правильно выполнял движения</w:t>
            </w:r>
            <w:r w:rsidRPr="009C1DB8">
              <w:rPr>
                <w:color w:val="333333"/>
                <w:sz w:val="22"/>
                <w:szCs w:val="22"/>
              </w:rPr>
              <w:t>.</w:t>
            </w:r>
          </w:p>
          <w:p w:rsidR="003D0B88" w:rsidRPr="009C1DB8" w:rsidRDefault="003D0B88" w:rsidP="00EB243F">
            <w:pPr>
              <w:shd w:val="clear" w:color="auto" w:fill="FFFFFF"/>
              <w:ind w:left="7" w:right="119"/>
              <w:jc w:val="center"/>
              <w:rPr>
                <w:sz w:val="22"/>
                <w:szCs w:val="22"/>
              </w:rPr>
            </w:pPr>
          </w:p>
        </w:tc>
        <w:tc>
          <w:tcPr>
            <w:tcW w:w="7960" w:type="dxa"/>
            <w:vAlign w:val="center"/>
          </w:tcPr>
          <w:p w:rsidR="003D0B88" w:rsidRPr="00581C7D" w:rsidRDefault="003D0B88" w:rsidP="00EB243F">
            <w:pPr>
              <w:jc w:val="center"/>
              <w:rPr>
                <w:color w:val="333333"/>
                <w:sz w:val="24"/>
                <w:szCs w:val="24"/>
              </w:rPr>
            </w:pPr>
            <w:r w:rsidRPr="00581C7D">
              <w:rPr>
                <w:b/>
                <w:bCs/>
                <w:color w:val="333333"/>
                <w:sz w:val="24"/>
                <w:szCs w:val="24"/>
              </w:rPr>
              <w:t>Букет</w:t>
            </w:r>
          </w:p>
          <w:p w:rsidR="003D0B88" w:rsidRPr="009C1DB8" w:rsidRDefault="003D0B88" w:rsidP="00EB243F">
            <w:pPr>
              <w:spacing w:after="240"/>
              <w:rPr>
                <w:color w:val="333333"/>
                <w:sz w:val="22"/>
                <w:szCs w:val="22"/>
              </w:rPr>
            </w:pPr>
            <w:r w:rsidRPr="00581C7D">
              <w:rPr>
                <w:color w:val="333333"/>
                <w:sz w:val="24"/>
                <w:szCs w:val="24"/>
              </w:rPr>
              <w:t>Дети сидят на стульчиках, у каждого из них в руках одинаковые по цвету цветы (одних детей ромашки, у других – гвоздики). Воспитатель встает перед детьми на 5 – 6 шагов отходит назад и говорит: «Я хочу собрать букет белых цветов» (показывает детям ромашку). Дети подходят к воспитателю и высоко поднимают руки – слаживают букет из ромашек. Затем дети возвращаются на свои места. Дальше воспитатель показывает красную гвоздику и говорит, что хочет собрать букет из красных цветов. К ней подходят дети с гвоздикой и так же слаживают букет. Воспитатель называет детей, которые справились с заданием, не ошиблись. Игра повторяется</w:t>
            </w:r>
            <w:r w:rsidRPr="009C1DB8">
              <w:rPr>
                <w:color w:val="333333"/>
                <w:sz w:val="22"/>
                <w:szCs w:val="22"/>
              </w:rPr>
              <w:t>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</w:tr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Игра с косынками</w:t>
            </w:r>
          </w:p>
          <w:p w:rsidR="003D0B88" w:rsidRPr="009C1DB8" w:rsidRDefault="003D0B88" w:rsidP="00EB243F">
            <w:pPr>
              <w:spacing w:after="240"/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 xml:space="preserve">Дети сидят на стульчиках с одной стороны площадки. У каждого из них в руках косынки. Воспитатель стоит в стороне в нарисованном кругу и спрашивает: «Дети, у всех у вас есть косынки?» Дети отвечают, что у всех они есть. На слова воспитателя: 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Вы скорей сюда бегите,</w:t>
            </w:r>
            <w:r w:rsidRPr="009C1DB8">
              <w:rPr>
                <w:color w:val="333333"/>
                <w:sz w:val="22"/>
                <w:szCs w:val="22"/>
              </w:rPr>
              <w:br/>
              <w:t>И косынки покажите!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Дети бегут к воспитателю, встают возле него и показывают косынки в правой и в левой руке. На слова воспитателя: «Походим, побегаем» дети ходят, куда кто хочет. Под бубен воспитателя в конце игры дети садятся на корточки и закрывают свое лицо косынкой. Воспитатель тихонько перебегает в другой круг, который нарисован дальше от детей, и говорит: «Посмотрите, дети, вот где я» и снова завет к себе детей. Игра повторяется.</w:t>
            </w:r>
          </w:p>
          <w:p w:rsidR="003D0B88" w:rsidRPr="009C1DB8" w:rsidRDefault="003D0B88" w:rsidP="00EB243F">
            <w:pPr>
              <w:tabs>
                <w:tab w:val="left" w:pos="142"/>
              </w:tabs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Пузыри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Дети – это как бы не надутые «пузыри». Они приседают в разных концах площадки, а на слова воспитателя: «Пузыри надуваются» дети поднимаются, медленно отводя руки в стороны, как можно дальше назад. На слова воспитателя: «Из пузырей выходит воздух» дети приседают снова на корточки, выдыхая воздух, произносят звук «С- с- с». Воспитатель, стоя на одном месте, претворяется, что надувает пузыри (дети в это время поднимаются). Дальше он произносит: «Пузыри полетели по площадке». После этих слов дети начинают кружиться, прыгать, бегать по площадке. На слова воспитателя: «Пузыри сели!» дети садятся на заранее подготовленные стульчики.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</w:tr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lastRenderedPageBreak/>
              <w:t>Наш поезд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Дети садятся на стульчики, поставленных один за другим, (как вагоны), и поют песенку вместе с воспитателем: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Наш поезд отъезжает,</w:t>
            </w:r>
            <w:r w:rsidRPr="009C1DB8">
              <w:rPr>
                <w:color w:val="333333"/>
                <w:sz w:val="22"/>
                <w:szCs w:val="22"/>
              </w:rPr>
              <w:br/>
              <w:t>Вагоны бегут,</w:t>
            </w:r>
            <w:r w:rsidRPr="009C1DB8">
              <w:rPr>
                <w:color w:val="333333"/>
                <w:sz w:val="22"/>
                <w:szCs w:val="22"/>
              </w:rPr>
              <w:br/>
              <w:t>А в поезде наши</w:t>
            </w:r>
            <w:r w:rsidRPr="009C1DB8">
              <w:rPr>
                <w:color w:val="333333"/>
                <w:sz w:val="22"/>
                <w:szCs w:val="22"/>
              </w:rPr>
              <w:br/>
              <w:t>Ребята сидят.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На слова: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Тук – тук, тук – тук – тук,-</w:t>
            </w:r>
            <w:r w:rsidRPr="009C1DB8">
              <w:rPr>
                <w:color w:val="333333"/>
                <w:sz w:val="22"/>
                <w:szCs w:val="22"/>
              </w:rPr>
              <w:br/>
              <w:t>Нам слышно все:</w:t>
            </w:r>
            <w:r w:rsidRPr="009C1DB8">
              <w:rPr>
                <w:color w:val="333333"/>
                <w:sz w:val="22"/>
                <w:szCs w:val="22"/>
              </w:rPr>
              <w:br/>
              <w:t>Бежит паровоз,</w:t>
            </w:r>
            <w:r w:rsidRPr="009C1DB8">
              <w:rPr>
                <w:color w:val="333333"/>
                <w:sz w:val="22"/>
                <w:szCs w:val="22"/>
              </w:rPr>
              <w:br/>
              <w:t>Он ребят везет.</w:t>
            </w:r>
            <w:r w:rsidRPr="009C1DB8">
              <w:rPr>
                <w:color w:val="333333"/>
                <w:sz w:val="22"/>
                <w:szCs w:val="22"/>
              </w:rPr>
              <w:br/>
            </w:r>
          </w:p>
        </w:tc>
        <w:tc>
          <w:tcPr>
            <w:tcW w:w="7960" w:type="dxa"/>
            <w:vAlign w:val="center"/>
          </w:tcPr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Дети, держась за спинку стула впереди сидящего, в темп песни ритмично топают ногами (как стук колес). Воспитатель поет дальше: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 xml:space="preserve">Ну вот и остановка – </w:t>
            </w:r>
            <w:r w:rsidRPr="009C1DB8">
              <w:rPr>
                <w:color w:val="333333"/>
                <w:sz w:val="22"/>
                <w:szCs w:val="22"/>
              </w:rPr>
              <w:br/>
              <w:t>Пора нам вставать.</w:t>
            </w:r>
            <w:r w:rsidRPr="009C1DB8">
              <w:rPr>
                <w:color w:val="333333"/>
                <w:sz w:val="22"/>
                <w:szCs w:val="22"/>
              </w:rPr>
              <w:br/>
              <w:t>Пойдем в лесочек</w:t>
            </w:r>
            <w:r w:rsidRPr="009C1DB8">
              <w:rPr>
                <w:color w:val="333333"/>
                <w:sz w:val="22"/>
                <w:szCs w:val="22"/>
              </w:rPr>
              <w:br/>
              <w:t>Грибочки собирать!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Дети после третьего куплета встают из своих мест – «выходят из вагонов» и вместе с воспитателем ходят, собирают искусственные грибы, перебегают на следующее место и повторяют то же самое. На слово воспитателя: «паровоз» - первый ребенок, который сидит на стульчике, в виде водителя, гудит. Дети спешат к поезду и едут дальше. Игра повторяется.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</w:tr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Кот и мыши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Дети – «мыши» сидят в норках – на стульчиках с одной стороны площадки. В условленном месте, в стороне, сидит «кот»; роль кота сначала выполняет воспитатель или ребенок, который постарше ребят. Кот засыпает, мышки разбегаются по площадке. Кот просыпается, мяукает и начинает ловить мышей, которые возвращаются в свои норки и садятся на свои места.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Кот, мыши и домик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На одном конце площадки за проведенной линией сидят дети – «мыши», а с боку площадки встает ребенок – «кот». С противоположной стороны площадки – «домик» - расставлены стульчики сидением к центру. Кот засыпает, а мыши в это время переходят домик очень осторожно и тихо стучат пальцами по сидениям стульчиков, как – будто скребутся. На слова воспитателя: «кот» кот мяукает и ловит мышек, которые убегают за нарисованную линию на свои места. При повторении игры выбирают другого кота.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</w:tr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lastRenderedPageBreak/>
              <w:t>Поезд 1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 xml:space="preserve">Дети встают один за другим в колонну. Это вагоны. Первым в колоне, «паровозом» встает воспитатель или кто – 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нибудь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 xml:space="preserve"> из старших детей. Воспитатель дает свисток, дети начинают двигаться вперед, постепенно ускоряя темп ходьбы, которая плавно переходит в бег. 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Подьезджая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 xml:space="preserve"> к станции (к определенному месту), дети на слова воспитателя: «Пришел, пришел, пришел» снова переходят на ходьбу. На слово: «Приехали» дети останавливаются и паровоз выпускает пар (ребенок, который стоит впереди, произносит звук «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ш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 xml:space="preserve"> – 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ш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 xml:space="preserve"> – 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ш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>»). Игра повторяется.</w:t>
            </w:r>
          </w:p>
          <w:p w:rsidR="003D0B88" w:rsidRPr="009C1DB8" w:rsidRDefault="003D0B88" w:rsidP="00EB243F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Красные флажки поднять вверх!</w:t>
            </w:r>
          </w:p>
          <w:p w:rsidR="003D0B88" w:rsidRPr="009C1DB8" w:rsidRDefault="003D0B88" w:rsidP="00EB243F">
            <w:pPr>
              <w:spacing w:after="240"/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Посредине площадки поставлены стульчики в круг, спинками в середину, а в кругу на табуретке вазон. Дети с красными флажками в руках, один за другим идут во круг площадки. Под слова воспитателя: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Весело, радостно дошкольники идут,</w:t>
            </w:r>
            <w:r w:rsidRPr="009C1DB8">
              <w:rPr>
                <w:color w:val="333333"/>
                <w:sz w:val="22"/>
                <w:szCs w:val="22"/>
              </w:rPr>
              <w:br/>
              <w:t>Красные флажки в руках несут</w:t>
            </w:r>
            <w:r w:rsidRPr="009C1DB8">
              <w:rPr>
                <w:color w:val="333333"/>
                <w:sz w:val="22"/>
                <w:szCs w:val="22"/>
              </w:rPr>
              <w:br/>
              <w:t>Раз, два, раз, два, (6 раз)</w:t>
            </w:r>
            <w:r w:rsidRPr="009C1DB8">
              <w:rPr>
                <w:color w:val="333333"/>
                <w:sz w:val="22"/>
                <w:szCs w:val="22"/>
              </w:rPr>
              <w:br/>
              <w:t>Вот так, вот так</w:t>
            </w:r>
            <w:r w:rsidRPr="009C1DB8">
              <w:rPr>
                <w:color w:val="333333"/>
                <w:sz w:val="22"/>
                <w:szCs w:val="22"/>
              </w:rPr>
              <w:br/>
              <w:t>Красные флажки в руках несут.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Дети поднимают флажки и подходят к стульчикам и останавливаются напротив них. На определенный сигнал (слово воспитателя «положили») дети кладут флажки на стульчики. Затем они начинают бегать, прыгать, скакать, кружиться на площадке. На слова воспитателя: «Флажки поднять вверх!» дети спешат к стульчикам, берут флажки обеими руками или сначала правой рукой, а затем левой и поднимают их вверх. Воспитатель называет детей, которые первыми подняли флажки вверх. Игра повторяется с того момента, когда дети положат флажки на свои стульчики.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</w:tr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Найди флажок!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Дети сидят на стульчиках с закрытыми глазами. Воспитатель через несколько шагов от них прячет флажки. На слова воспитателя: «Ищите флажки!» дети встают и идут их искать. Тот, кто нашел флажок, берет его и садится на свое место. Когда все флажки будут найдены, дети ходят с флажками под звуки бубна у воспитателя. Вперед ведет ребенок, который первый нашел флажок. После ходьбы игра повторяется.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Кто найдет флажок?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Воспитатель держит два флажка и, обращаясь к детям, говорит: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Вот у меня в руке</w:t>
            </w:r>
            <w:r w:rsidRPr="009C1DB8">
              <w:rPr>
                <w:color w:val="333333"/>
                <w:sz w:val="22"/>
                <w:szCs w:val="22"/>
              </w:rPr>
              <w:br/>
              <w:t>Два маленьких флажка,</w:t>
            </w:r>
            <w:r w:rsidRPr="009C1DB8">
              <w:rPr>
                <w:color w:val="333333"/>
                <w:sz w:val="22"/>
                <w:szCs w:val="22"/>
              </w:rPr>
              <w:br/>
              <w:t>Но смотреть на них нельзя.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Дети закрывают глаза. Воспитатель продолжает: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В снегу их спрячу.</w:t>
            </w:r>
            <w:r w:rsidRPr="009C1DB8">
              <w:rPr>
                <w:color w:val="333333"/>
                <w:sz w:val="22"/>
                <w:szCs w:val="22"/>
              </w:rPr>
              <w:br/>
              <w:t>Кто хоть один флажок,</w:t>
            </w:r>
            <w:r w:rsidRPr="009C1DB8">
              <w:rPr>
                <w:color w:val="333333"/>
                <w:sz w:val="22"/>
                <w:szCs w:val="22"/>
              </w:rPr>
              <w:br/>
              <w:t>Найдет – тот молодец.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Воспитатель прячет флажки за деревом и говорит: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А теперь те флажки,</w:t>
            </w:r>
            <w:r w:rsidRPr="009C1DB8">
              <w:rPr>
                <w:color w:val="333333"/>
                <w:sz w:val="22"/>
                <w:szCs w:val="22"/>
              </w:rPr>
              <w:br/>
              <w:t>Что держал я в руке,</w:t>
            </w:r>
            <w:r w:rsidRPr="009C1DB8">
              <w:rPr>
                <w:color w:val="333333"/>
                <w:sz w:val="22"/>
                <w:szCs w:val="22"/>
              </w:rPr>
              <w:br/>
              <w:t>Отыскать я разрешаю!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Дети ходят и ищут. Воспитатель говорит: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Кто нашел их в этот миг</w:t>
            </w:r>
            <w:r w:rsidRPr="009C1DB8">
              <w:rPr>
                <w:color w:val="333333"/>
                <w:sz w:val="22"/>
                <w:szCs w:val="22"/>
              </w:rPr>
              <w:br/>
              <w:t>Пусть ко мне он подбежит!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</w:tr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lastRenderedPageBreak/>
              <w:t>Найди мяч!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Дети сидят на стульчиках с одной стороны площадки. Воспитатель, называя имя присутствующего ребенка, подает мяч. Затем все дети встают, поворачиваются в обратную сторону и закрывают глаза.</w:t>
            </w:r>
            <w:r w:rsidRPr="009C1DB8">
              <w:rPr>
                <w:color w:val="333333"/>
                <w:sz w:val="22"/>
                <w:szCs w:val="22"/>
              </w:rPr>
              <w:br/>
              <w:t>Воспитатель поет песенку: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Валю, ты спрячь быстрей</w:t>
            </w:r>
            <w:r w:rsidRPr="009C1DB8">
              <w:rPr>
                <w:color w:val="333333"/>
                <w:sz w:val="22"/>
                <w:szCs w:val="22"/>
              </w:rPr>
              <w:br/>
              <w:t>Мяч большой голубой!</w:t>
            </w:r>
            <w:r w:rsidRPr="009C1DB8">
              <w:rPr>
                <w:color w:val="333333"/>
                <w:sz w:val="22"/>
                <w:szCs w:val="22"/>
              </w:rPr>
              <w:br/>
              <w:t>Мяч этот мы найдем</w:t>
            </w:r>
            <w:r w:rsidRPr="009C1DB8">
              <w:rPr>
                <w:color w:val="333333"/>
                <w:sz w:val="22"/>
                <w:szCs w:val="22"/>
              </w:rPr>
              <w:br/>
              <w:t>И тебе принесем.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Ребенок в это время прячет мяч и возвращается на свое место. Воспитатель, обращаясь ко всем участникам, говорит: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А теперь ищите мяч</w:t>
            </w:r>
            <w:r w:rsidRPr="009C1DB8">
              <w:rPr>
                <w:color w:val="333333"/>
                <w:sz w:val="22"/>
                <w:szCs w:val="22"/>
              </w:rPr>
              <w:br/>
              <w:t>Большой и голубой.</w:t>
            </w:r>
            <w:r w:rsidRPr="009C1DB8">
              <w:rPr>
                <w:color w:val="333333"/>
                <w:sz w:val="22"/>
                <w:szCs w:val="22"/>
              </w:rPr>
              <w:br/>
            </w:r>
            <w:r w:rsidRPr="009C1DB8">
              <w:rPr>
                <w:color w:val="333333"/>
                <w:sz w:val="22"/>
                <w:szCs w:val="22"/>
              </w:rPr>
              <w:br/>
              <w:t>Все дети раскрывают глаза и ищут спрятанный мяч. Кто первый нашел, приносит его Вали, при повторении игры прячет мяч уже она.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Где позвонили?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Дети сидят на стульчиках вокруг площадки или стоят в кругу. Один ребенок выбирается воспитателем в середину круга; ей закрывают глаза цветным колпаком. Воспитатель дает звоночек одному из участников игры, который сидит на стульчике, и предлагает позвонить, когда он поднимет руку. Участник, у которого закрыты глаза, показывает рукой, откуда донесся звук. Если покажет правильно, ей открывают глаза, а тот, кто звонил, поднимает звоночек и показывает его. Если не отгадает, слушает звоночек еще раз. После этого воспитатель выбирает следующего ребенка в середину круга и игра повторяется снова.</w:t>
            </w:r>
          </w:p>
          <w:p w:rsidR="003D0B88" w:rsidRPr="009C1DB8" w:rsidRDefault="003D0B88" w:rsidP="00EB243F">
            <w:pPr>
              <w:jc w:val="center"/>
              <w:rPr>
                <w:sz w:val="22"/>
                <w:szCs w:val="22"/>
              </w:rPr>
            </w:pPr>
          </w:p>
        </w:tc>
      </w:tr>
      <w:tr w:rsidR="003D0B88" w:rsidRPr="009C1DB8" w:rsidTr="00EB243F">
        <w:trPr>
          <w:trHeight w:hRule="exact" w:val="5330"/>
        </w:trPr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Кто разбудил медведя?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 xml:space="preserve">Дети сидят на стульчиках полукругом, а один ребенок с медвежонком на руках сидит спиной к детям. Кто – 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нибудь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 xml:space="preserve"> из детей громко кричит «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ку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 xml:space="preserve"> – 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ка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 xml:space="preserve"> – 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ри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 xml:space="preserve"> – </w:t>
            </w:r>
            <w:proofErr w:type="spellStart"/>
            <w:r w:rsidRPr="009C1DB8">
              <w:rPr>
                <w:color w:val="333333"/>
                <w:sz w:val="22"/>
                <w:szCs w:val="22"/>
              </w:rPr>
              <w:t>ку</w:t>
            </w:r>
            <w:proofErr w:type="spellEnd"/>
            <w:r w:rsidRPr="009C1DB8">
              <w:rPr>
                <w:color w:val="333333"/>
                <w:sz w:val="22"/>
                <w:szCs w:val="22"/>
              </w:rPr>
              <w:t>!» Ребенок обращаясь к медведю со словами «Пойдем поищем петушка», обходит всех детей и, остановившись перед тем, кто кукарекал, говорит: «Ты разбудил медведя». Если он отгадал, то они меняются местами, и игра повторяется.</w:t>
            </w:r>
          </w:p>
          <w:p w:rsidR="003D0B88" w:rsidRPr="009C1DB8" w:rsidRDefault="003D0B88" w:rsidP="00EB243F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0" w:type="dxa"/>
            <w:vAlign w:val="center"/>
          </w:tcPr>
          <w:p w:rsidR="003D0B88" w:rsidRPr="009C1DB8" w:rsidRDefault="003D0B88" w:rsidP="00EB243F">
            <w:pPr>
              <w:jc w:val="center"/>
              <w:rPr>
                <w:color w:val="333333"/>
                <w:sz w:val="22"/>
                <w:szCs w:val="22"/>
              </w:rPr>
            </w:pPr>
            <w:r w:rsidRPr="009C1DB8">
              <w:rPr>
                <w:b/>
                <w:bCs/>
                <w:color w:val="333333"/>
                <w:sz w:val="22"/>
                <w:szCs w:val="22"/>
              </w:rPr>
              <w:t>Бабочка 1</w:t>
            </w:r>
          </w:p>
          <w:p w:rsidR="003D0B88" w:rsidRPr="009C1DB8" w:rsidRDefault="003D0B88" w:rsidP="00EB243F">
            <w:pPr>
              <w:rPr>
                <w:color w:val="333333"/>
                <w:sz w:val="22"/>
                <w:szCs w:val="22"/>
              </w:rPr>
            </w:pPr>
            <w:r w:rsidRPr="009C1DB8">
              <w:rPr>
                <w:color w:val="333333"/>
                <w:sz w:val="22"/>
                <w:szCs w:val="22"/>
              </w:rPr>
              <w:t>Привязать к нитке вырезанную из бумаги бабочку. Бабочку пронести перед лицами детей, которые стоят полукругом или в кругу. Дети дуют на бабочку. Бабочка отлетает от них. Начинать дуть нужно только тогда, когда бабочка уже перед лицом ребенка.</w:t>
            </w:r>
          </w:p>
          <w:p w:rsidR="003D0B88" w:rsidRPr="009C1DB8" w:rsidRDefault="003D0B88" w:rsidP="00EB243F">
            <w:pPr>
              <w:shd w:val="clear" w:color="auto" w:fill="FFFFFF"/>
              <w:spacing w:line="277" w:lineRule="exact"/>
              <w:ind w:left="29" w:right="7" w:firstLine="331"/>
              <w:jc w:val="center"/>
              <w:rPr>
                <w:sz w:val="22"/>
                <w:szCs w:val="22"/>
              </w:rPr>
            </w:pPr>
          </w:p>
        </w:tc>
      </w:tr>
    </w:tbl>
    <w:p w:rsidR="003D0B88" w:rsidRPr="009C1DB8" w:rsidRDefault="003D0B88" w:rsidP="003D0B88"/>
    <w:p w:rsidR="003D0B88" w:rsidRDefault="003D0B88" w:rsidP="003D0B88"/>
    <w:p w:rsidR="003D0B88" w:rsidRDefault="003D0B88" w:rsidP="003D0B88"/>
    <w:p w:rsidR="003D0B88" w:rsidRDefault="003D0B88" w:rsidP="003D0B88"/>
    <w:p w:rsidR="003D0B88" w:rsidRDefault="003D0B88" w:rsidP="003D0B88"/>
    <w:p w:rsidR="003D0B88" w:rsidRDefault="003D0B88" w:rsidP="003D0B88"/>
    <w:p w:rsidR="003D0B88" w:rsidRDefault="003D0B88" w:rsidP="003D0B88"/>
    <w:p w:rsidR="003D0B88" w:rsidRDefault="003D0B88" w:rsidP="003D0B88"/>
    <w:p w:rsidR="007362A9" w:rsidRDefault="007362A9"/>
    <w:sectPr w:rsidR="007362A9" w:rsidSect="0073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0B88"/>
    <w:rsid w:val="003D0B88"/>
    <w:rsid w:val="0073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8129</Characters>
  <Application>Microsoft Office Word</Application>
  <DocSecurity>0</DocSecurity>
  <Lines>67</Lines>
  <Paragraphs>19</Paragraphs>
  <ScaleCrop>false</ScaleCrop>
  <Company>Microsoft</Company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2016-02-29T16:19:00Z</dcterms:created>
  <dcterms:modified xsi:type="dcterms:W3CDTF">2016-02-29T16:19:00Z</dcterms:modified>
</cp:coreProperties>
</file>