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D5" w:rsidRDefault="00B010D5" w:rsidP="00C63851">
      <w:pPr>
        <w:ind w:left="0"/>
        <w:rPr>
          <w:sz w:val="28"/>
          <w:szCs w:val="28"/>
        </w:rPr>
      </w:pPr>
    </w:p>
    <w:p w:rsidR="00C63851" w:rsidRPr="00C63851" w:rsidRDefault="00C63851" w:rsidP="00C63851">
      <w:pPr>
        <w:spacing w:line="276" w:lineRule="auto"/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851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C63851" w:rsidRPr="00C63851" w:rsidRDefault="00C63851" w:rsidP="00C63851">
      <w:pPr>
        <w:spacing w:line="276" w:lineRule="auto"/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8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 дошкольное образовательное учреждение</w:t>
      </w:r>
    </w:p>
    <w:p w:rsidR="00C63851" w:rsidRPr="00C63851" w:rsidRDefault="00C63851" w:rsidP="00C63851">
      <w:pPr>
        <w:spacing w:line="276" w:lineRule="auto"/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851">
        <w:rPr>
          <w:rFonts w:ascii="Times New Roman" w:eastAsia="Times New Roman" w:hAnsi="Times New Roman"/>
          <w:b/>
          <w:sz w:val="28"/>
          <w:szCs w:val="28"/>
          <w:lang w:eastAsia="ru-RU"/>
        </w:rPr>
        <w:t>Белоярского района «Детский сад «Олененок» с. Казым»</w:t>
      </w:r>
    </w:p>
    <w:p w:rsidR="00C63851" w:rsidRPr="00C63851" w:rsidRDefault="00C63851" w:rsidP="00C63851">
      <w:pPr>
        <w:spacing w:line="276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851">
        <w:rPr>
          <w:rFonts w:ascii="Times New Roman" w:eastAsia="Times New Roman" w:hAnsi="Times New Roman"/>
          <w:sz w:val="28"/>
          <w:szCs w:val="28"/>
          <w:lang w:eastAsia="ru-RU"/>
        </w:rPr>
        <w:t>(МАДОУ «Детский сад «Олененок» с. Казым»)</w:t>
      </w:r>
    </w:p>
    <w:p w:rsidR="00C63851" w:rsidRPr="00C63851" w:rsidRDefault="00C63851" w:rsidP="00C63851">
      <w:pPr>
        <w:spacing w:line="276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851" w:rsidRPr="00C63851" w:rsidRDefault="00C63851" w:rsidP="00C63851">
      <w:pPr>
        <w:shd w:val="clear" w:color="auto" w:fill="FFFFFF"/>
        <w:spacing w:line="276" w:lineRule="auto"/>
        <w:ind w:left="0" w:righ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B010D5" w:rsidRDefault="006952A6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B010D5" w:rsidRPr="006952A6" w:rsidRDefault="00B010D5" w:rsidP="00A417C3">
      <w:pPr>
        <w:ind w:left="0" w:right="-2"/>
        <w:jc w:val="center"/>
        <w:rPr>
          <w:rFonts w:ascii="Times New Roman" w:hAnsi="Times New Roman"/>
          <w:b/>
          <w:sz w:val="36"/>
          <w:szCs w:val="36"/>
        </w:rPr>
      </w:pPr>
    </w:p>
    <w:p w:rsidR="00B010D5" w:rsidRPr="00C63851" w:rsidRDefault="00C63851" w:rsidP="00A417C3">
      <w:pPr>
        <w:ind w:left="0" w:right="-2"/>
        <w:jc w:val="center"/>
        <w:rPr>
          <w:rFonts w:ascii="Times New Roman" w:hAnsi="Times New Roman"/>
          <w:b/>
          <w:sz w:val="32"/>
          <w:szCs w:val="32"/>
        </w:rPr>
      </w:pPr>
      <w:r w:rsidRPr="00C63851">
        <w:rPr>
          <w:rFonts w:ascii="Times New Roman" w:hAnsi="Times New Roman"/>
          <w:b/>
          <w:sz w:val="32"/>
          <w:szCs w:val="32"/>
        </w:rPr>
        <w:t xml:space="preserve"> </w:t>
      </w:r>
    </w:p>
    <w:p w:rsidR="00B010D5" w:rsidRPr="00C63851" w:rsidRDefault="00C63851" w:rsidP="00A417C3">
      <w:pPr>
        <w:ind w:left="0" w:right="-2"/>
        <w:jc w:val="center"/>
        <w:rPr>
          <w:rFonts w:ascii="Times New Roman" w:hAnsi="Times New Roman"/>
          <w:b/>
          <w:sz w:val="32"/>
          <w:szCs w:val="32"/>
        </w:rPr>
      </w:pPr>
      <w:r w:rsidRPr="00C63851">
        <w:rPr>
          <w:rFonts w:ascii="Times New Roman" w:hAnsi="Times New Roman"/>
          <w:b/>
          <w:sz w:val="32"/>
          <w:szCs w:val="32"/>
        </w:rPr>
        <w:t>К</w:t>
      </w:r>
      <w:r w:rsidR="00B010D5" w:rsidRPr="00C63851">
        <w:rPr>
          <w:rFonts w:ascii="Times New Roman" w:hAnsi="Times New Roman"/>
          <w:b/>
          <w:sz w:val="32"/>
          <w:szCs w:val="32"/>
        </w:rPr>
        <w:t xml:space="preserve">онспект </w:t>
      </w:r>
      <w:r w:rsidR="001614DE">
        <w:rPr>
          <w:rFonts w:ascii="Times New Roman" w:hAnsi="Times New Roman"/>
          <w:b/>
          <w:sz w:val="32"/>
          <w:szCs w:val="32"/>
        </w:rPr>
        <w:t xml:space="preserve"> опытно-экспериментальной</w:t>
      </w:r>
      <w:bookmarkStart w:id="0" w:name="_GoBack"/>
      <w:bookmarkEnd w:id="0"/>
      <w:r w:rsidRPr="00C63851">
        <w:rPr>
          <w:rFonts w:ascii="Times New Roman" w:hAnsi="Times New Roman"/>
          <w:b/>
          <w:sz w:val="32"/>
          <w:szCs w:val="32"/>
        </w:rPr>
        <w:t xml:space="preserve"> </w:t>
      </w:r>
      <w:r w:rsidR="00B010D5" w:rsidRPr="00C63851">
        <w:rPr>
          <w:rFonts w:ascii="Times New Roman" w:hAnsi="Times New Roman"/>
          <w:b/>
          <w:sz w:val="32"/>
          <w:szCs w:val="32"/>
        </w:rPr>
        <w:t xml:space="preserve"> деятельности </w:t>
      </w:r>
    </w:p>
    <w:p w:rsidR="00B010D5" w:rsidRPr="00C63851" w:rsidRDefault="00C63851" w:rsidP="00A417C3">
      <w:pPr>
        <w:ind w:left="0" w:right="-2"/>
        <w:jc w:val="center"/>
        <w:rPr>
          <w:rFonts w:ascii="Times New Roman" w:hAnsi="Times New Roman"/>
          <w:b/>
          <w:sz w:val="32"/>
          <w:szCs w:val="32"/>
        </w:rPr>
      </w:pPr>
      <w:r w:rsidRPr="00C63851">
        <w:rPr>
          <w:rFonts w:ascii="Times New Roman" w:hAnsi="Times New Roman"/>
          <w:b/>
          <w:sz w:val="32"/>
          <w:szCs w:val="32"/>
        </w:rPr>
        <w:t xml:space="preserve"> </w:t>
      </w:r>
      <w:r w:rsidR="00B010D5" w:rsidRPr="00C63851">
        <w:rPr>
          <w:rFonts w:ascii="Times New Roman" w:hAnsi="Times New Roman"/>
          <w:b/>
          <w:sz w:val="32"/>
          <w:szCs w:val="32"/>
        </w:rPr>
        <w:t xml:space="preserve"> «Тайны магнита»</w:t>
      </w:r>
    </w:p>
    <w:p w:rsidR="00B010D5" w:rsidRPr="00C63851" w:rsidRDefault="00B010D5" w:rsidP="00A417C3">
      <w:pPr>
        <w:ind w:left="0" w:right="-2"/>
        <w:jc w:val="center"/>
        <w:rPr>
          <w:rFonts w:ascii="Times New Roman" w:hAnsi="Times New Roman"/>
          <w:b/>
          <w:sz w:val="32"/>
          <w:szCs w:val="32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C63851">
      <w:pPr>
        <w:ind w:left="0" w:right="-2"/>
        <w:rPr>
          <w:rFonts w:ascii="Times New Roman" w:hAnsi="Times New Roman"/>
          <w:sz w:val="28"/>
          <w:szCs w:val="28"/>
        </w:rPr>
      </w:pPr>
    </w:p>
    <w:p w:rsidR="00B010D5" w:rsidRDefault="006952A6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2B7C4F" wp14:editId="2A4C8A1D">
            <wp:extent cx="2303145" cy="1574165"/>
            <wp:effectExtent l="0" t="0" r="1905" b="6985"/>
            <wp:docPr id="2" name="Рисунок 2" descr="C:\Users\1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B010D5" w:rsidRDefault="00B010D5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C63851" w:rsidRDefault="00C63851" w:rsidP="00C63851">
      <w:pPr>
        <w:ind w:left="0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Попова О. П. </w:t>
      </w:r>
    </w:p>
    <w:p w:rsidR="00C63851" w:rsidRDefault="00C63851" w:rsidP="00C63851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C63851" w:rsidRDefault="00C63851" w:rsidP="00C63851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952A6" w:rsidRDefault="006952A6" w:rsidP="00B010D5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417C3" w:rsidRDefault="00C63851" w:rsidP="00C63851">
      <w:pPr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17C3" w:rsidRDefault="00A417C3" w:rsidP="00A417C3">
      <w:p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C63851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«Социально – коммуникативное развитие», «Художественно – эстетическое развитие».</w:t>
      </w:r>
    </w:p>
    <w:p w:rsidR="00A417C3" w:rsidRPr="00C63851" w:rsidRDefault="00A417C3" w:rsidP="00A417C3">
      <w:pPr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C63851">
        <w:rPr>
          <w:rFonts w:ascii="Times New Roman" w:hAnsi="Times New Roman"/>
          <w:b/>
          <w:sz w:val="28"/>
          <w:szCs w:val="28"/>
        </w:rPr>
        <w:t>Задачи:</w:t>
      </w:r>
    </w:p>
    <w:p w:rsidR="00A417C3" w:rsidRPr="00D134BC" w:rsidRDefault="00A417C3" w:rsidP="00A417C3">
      <w:pPr>
        <w:ind w:left="0"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34BC">
        <w:rPr>
          <w:rFonts w:ascii="Times New Roman" w:hAnsi="Times New Roman"/>
          <w:sz w:val="28"/>
          <w:szCs w:val="28"/>
          <w:u w:val="single"/>
        </w:rPr>
        <w:t>Образовательная область «Познавательное развитие»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417C3" w:rsidRDefault="00A417C3" w:rsidP="00A417C3">
      <w:pPr>
        <w:numPr>
          <w:ilvl w:val="0"/>
          <w:numId w:val="6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опыт детей знаниями о свойствах магнита, познакомить с понятиями «магнетизм», «магнитные силы»;</w:t>
      </w:r>
    </w:p>
    <w:p w:rsidR="00A417C3" w:rsidRDefault="00A417C3" w:rsidP="00A417C3">
      <w:pPr>
        <w:numPr>
          <w:ilvl w:val="0"/>
          <w:numId w:val="6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самостоятельно определять последовательность работы, принимать решения, проверять эти решения, делать выводы, обобщать;</w:t>
      </w:r>
    </w:p>
    <w:p w:rsidR="00A417C3" w:rsidRDefault="00A417C3" w:rsidP="00A417C3">
      <w:pPr>
        <w:ind w:left="0" w:right="-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34BC">
        <w:rPr>
          <w:rFonts w:ascii="Times New Roman" w:hAnsi="Times New Roman"/>
          <w:sz w:val="28"/>
          <w:szCs w:val="28"/>
          <w:u w:val="single"/>
        </w:rPr>
        <w:t>Образовательная область «Социально – коммуникативное развитие»:</w:t>
      </w:r>
    </w:p>
    <w:p w:rsidR="00A417C3" w:rsidRDefault="00A417C3" w:rsidP="00A417C3">
      <w:pPr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7A08B8">
        <w:rPr>
          <w:rFonts w:ascii="Times New Roman" w:hAnsi="Times New Roman"/>
          <w:sz w:val="28"/>
          <w:szCs w:val="28"/>
        </w:rPr>
        <w:t xml:space="preserve">закреплять </w:t>
      </w:r>
      <w:r>
        <w:rPr>
          <w:rFonts w:ascii="Times New Roman" w:hAnsi="Times New Roman"/>
          <w:sz w:val="28"/>
          <w:szCs w:val="28"/>
        </w:rPr>
        <w:t>умение детей соблюдать правила техники безопасности при проведении экспериментов;</w:t>
      </w:r>
    </w:p>
    <w:p w:rsidR="00A417C3" w:rsidRDefault="00A417C3" w:rsidP="00A417C3">
      <w:pPr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активизировать, в речи детей термины «магнетизм», «магнитные силы»;</w:t>
      </w:r>
    </w:p>
    <w:p w:rsidR="00A417C3" w:rsidRDefault="00A417C3" w:rsidP="00A417C3">
      <w:pPr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последовательно высказывать свои мысли, развивать связную речь;</w:t>
      </w:r>
    </w:p>
    <w:p w:rsidR="00A417C3" w:rsidRDefault="00A417C3" w:rsidP="00A417C3">
      <w:pPr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социальные навыки: умение работать в подгруппе, договариваться, согласовывать свои действия с действиями сверстников.</w:t>
      </w:r>
    </w:p>
    <w:p w:rsidR="00A417C3" w:rsidRDefault="00A417C3" w:rsidP="00A417C3">
      <w:pPr>
        <w:ind w:left="720"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7A08B8">
        <w:rPr>
          <w:rFonts w:ascii="Times New Roman" w:hAnsi="Times New Roman"/>
          <w:sz w:val="28"/>
          <w:szCs w:val="28"/>
          <w:u w:val="single"/>
        </w:rPr>
        <w:t>Образовательная область «Художественно – эстетическое развитие»:</w:t>
      </w:r>
    </w:p>
    <w:p w:rsidR="00A417C3" w:rsidRPr="007A08B8" w:rsidRDefault="00A417C3" w:rsidP="00A417C3">
      <w:pPr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7A08B8">
        <w:rPr>
          <w:rFonts w:ascii="Times New Roman" w:hAnsi="Times New Roman"/>
          <w:sz w:val="28"/>
          <w:szCs w:val="28"/>
        </w:rPr>
        <w:t>совершенствовать умение работать с бумагой и ножницами, проявлять творчество.</w:t>
      </w:r>
    </w:p>
    <w:p w:rsidR="00A417C3" w:rsidRDefault="00A417C3" w:rsidP="00A417C3">
      <w:p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приёмы:</w:t>
      </w:r>
    </w:p>
    <w:p w:rsidR="00A417C3" w:rsidRDefault="00A417C3" w:rsidP="00A417C3">
      <w:pPr>
        <w:numPr>
          <w:ilvl w:val="0"/>
          <w:numId w:val="1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7A08B8">
        <w:rPr>
          <w:rFonts w:ascii="Times New Roman" w:hAnsi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/>
          <w:sz w:val="28"/>
          <w:szCs w:val="28"/>
        </w:rPr>
        <w:t>: игры-опыты "Не замочив руки", "Магнитная регата", "Два магнита"; игра с мячом "Притягивает - не притягивает", изготовление фигурок для магнитного театра;</w:t>
      </w:r>
    </w:p>
    <w:p w:rsidR="00A417C3" w:rsidRDefault="00A417C3" w:rsidP="00A417C3">
      <w:pPr>
        <w:numPr>
          <w:ilvl w:val="0"/>
          <w:numId w:val="1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7A08B8">
        <w:rPr>
          <w:rFonts w:ascii="Times New Roman" w:hAnsi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/>
          <w:sz w:val="28"/>
          <w:szCs w:val="28"/>
        </w:rPr>
        <w:t>: рассматривание коллекции магнитов, алгоритмы проведения опытов, схемы правил безопасного поведения в лаборатории, шапочки, изображающие магнитные полюса;</w:t>
      </w:r>
    </w:p>
    <w:p w:rsidR="00A417C3" w:rsidRDefault="00A417C3" w:rsidP="00A417C3">
      <w:pPr>
        <w:numPr>
          <w:ilvl w:val="0"/>
          <w:numId w:val="1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7A08B8">
        <w:rPr>
          <w:rFonts w:ascii="Times New Roman" w:hAnsi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/>
          <w:sz w:val="28"/>
          <w:szCs w:val="28"/>
        </w:rPr>
        <w:t>: ситуативный разговор о магнитах, вопросы.</w:t>
      </w:r>
    </w:p>
    <w:p w:rsidR="00A417C3" w:rsidRDefault="00A417C3" w:rsidP="00A417C3">
      <w:p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 оборудование: </w:t>
      </w:r>
    </w:p>
    <w:p w:rsidR="00A417C3" w:rsidRDefault="006D4CF2" w:rsidP="00A417C3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магнитов</w:t>
      </w:r>
      <w:r w:rsidR="00A417C3">
        <w:rPr>
          <w:rFonts w:ascii="Times New Roman" w:hAnsi="Times New Roman"/>
          <w:sz w:val="28"/>
          <w:szCs w:val="28"/>
        </w:rPr>
        <w:t>, таз с водой, заранее изготовленные лодочки с металлической мачтой (гвозди) и бумажным парусом (по количеству детей), мяч;</w:t>
      </w:r>
    </w:p>
    <w:p w:rsidR="00A417C3" w:rsidRDefault="00A417C3" w:rsidP="00A417C3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 проведения опытов, карточки-схемы правил безопасного поведения в лаборатории;</w:t>
      </w:r>
    </w:p>
    <w:p w:rsidR="00A417C3" w:rsidRPr="007A08B8" w:rsidRDefault="00A417C3" w:rsidP="00A417C3">
      <w:pPr>
        <w:numPr>
          <w:ilvl w:val="0"/>
          <w:numId w:val="2"/>
        </w:num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бумага, картон, карандаши, клей, фломастеры, шаблоны к сказке "Теремок", магниты, магнитная доска;</w:t>
      </w:r>
      <w:proofErr w:type="gramEnd"/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6D4CF2" w:rsidRDefault="006D4CF2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C63851" w:rsidRDefault="00C63851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C63851" w:rsidRDefault="00C63851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C63851" w:rsidRDefault="00C63851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организации совместной деятельности</w:t>
      </w:r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945"/>
      </w:tblGrid>
      <w:tr w:rsidR="00A417C3" w:rsidRPr="00905550" w:rsidTr="00DB4BC1">
        <w:tc>
          <w:tcPr>
            <w:tcW w:w="3085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550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45" w:type="dxa"/>
          </w:tcPr>
          <w:p w:rsidR="00A417C3" w:rsidRPr="00905550" w:rsidRDefault="00A417C3" w:rsidP="00C6385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организации совместной деятельности </w:t>
            </w:r>
            <w:r w:rsidR="00C63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17C3" w:rsidRPr="00905550" w:rsidTr="00DB4BC1">
        <w:tc>
          <w:tcPr>
            <w:tcW w:w="308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4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Игра-опыт "Магнитная регата". Цель: опытным путём установить, что действие магнитных сил возможно на расстоянии.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Игра-опыт  "Два магнита". Цель: дать представление о разных полюсах магнита, его свойстве как притягивать, так и отталкивать.</w:t>
            </w:r>
          </w:p>
        </w:tc>
      </w:tr>
      <w:tr w:rsidR="00A417C3" w:rsidRPr="00905550" w:rsidTr="00DB4BC1">
        <w:tc>
          <w:tcPr>
            <w:tcW w:w="308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94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Двигательная пауза с мячом "Притягивает - не притягивает". Цель: закреплять представления детей о свойствах магнита, развивать внимание, быстроту реакции.</w:t>
            </w:r>
          </w:p>
        </w:tc>
      </w:tr>
      <w:tr w:rsidR="00A417C3" w:rsidRPr="00905550" w:rsidTr="00DB4BC1">
        <w:tc>
          <w:tcPr>
            <w:tcW w:w="308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4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Ситуативный разговор о магнитах, вопросы к детям.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7C3" w:rsidRPr="00905550" w:rsidTr="00DB4BC1">
        <w:tc>
          <w:tcPr>
            <w:tcW w:w="308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945" w:type="dxa"/>
          </w:tcPr>
          <w:p w:rsidR="00A417C3" w:rsidRPr="00905550" w:rsidRDefault="00A417C3" w:rsidP="006D4CF2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Изготовление по шаблонам фигурок для магнитного театра к сказке "</w:t>
            </w:r>
            <w:r w:rsidR="006D4CF2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". Цель: совершенствовать умение работать с бумагой и ножницами, проявлять творчество, самостоятельно определять последовательность работы.</w:t>
            </w:r>
          </w:p>
        </w:tc>
      </w:tr>
    </w:tbl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A417C3" w:rsidRDefault="00C63851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Технологическая карта</w:t>
      </w:r>
    </w:p>
    <w:p w:rsidR="00A417C3" w:rsidRDefault="00A417C3" w:rsidP="00A417C3">
      <w:pPr>
        <w:ind w:left="0"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2835"/>
      </w:tblGrid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C63851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7C3" w:rsidRPr="009055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Воспитатель создаёт условия для возникновения ситуативного разговора с детьми о магнитах: приносит в лабораторию красивую шкатулку с коллекцией магнитов и начинает её рассматривать, эмоционально комментировать </w:t>
            </w:r>
            <w:proofErr w:type="gramStart"/>
            <w:r w:rsidRPr="00905550">
              <w:rPr>
                <w:rFonts w:ascii="Times New Roman" w:hAnsi="Times New Roman"/>
                <w:sz w:val="28"/>
                <w:szCs w:val="28"/>
              </w:rPr>
              <w:t>увиденное</w:t>
            </w:r>
            <w:proofErr w:type="gramEnd"/>
            <w:r w:rsidRPr="009055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Дети, привлечённые действиями воспитателя, подходят к лаборатории, начинают вместе с педагогом рассматривать магниты.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У детей возник интерес к совместной деятельности с воспитателем.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Воспитатель вовлекает детей в ситуативный разговор о магнитах, </w:t>
            </w: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>задаёт вопросы:</w:t>
            </w:r>
          </w:p>
          <w:p w:rsidR="00A417C3" w:rsidRPr="00905550" w:rsidRDefault="00A417C3" w:rsidP="00DB4BC1">
            <w:pPr>
              <w:numPr>
                <w:ilvl w:val="0"/>
                <w:numId w:val="3"/>
              </w:num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что такое магнит?</w:t>
            </w:r>
          </w:p>
          <w:p w:rsidR="00A417C3" w:rsidRPr="00905550" w:rsidRDefault="00A417C3" w:rsidP="00DB4BC1">
            <w:pPr>
              <w:numPr>
                <w:ilvl w:val="0"/>
                <w:numId w:val="3"/>
              </w:num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что вы знаете о магните??</w:t>
            </w:r>
          </w:p>
          <w:p w:rsidR="00A417C3" w:rsidRPr="00905550" w:rsidRDefault="00A417C3" w:rsidP="00DB4BC1">
            <w:pPr>
              <w:numPr>
                <w:ilvl w:val="0"/>
                <w:numId w:val="3"/>
              </w:num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для чего человеку может понадобиться магнит?</w:t>
            </w:r>
          </w:p>
          <w:p w:rsidR="00A417C3" w:rsidRPr="00905550" w:rsidRDefault="00A417C3" w:rsidP="00DB4BC1">
            <w:pPr>
              <w:numPr>
                <w:ilvl w:val="0"/>
                <w:numId w:val="3"/>
              </w:num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хотите ли вы ещё узнать о тайнах магнита?</w:t>
            </w:r>
          </w:p>
          <w:p w:rsidR="00A417C3" w:rsidRPr="00905550" w:rsidRDefault="00A417C3" w:rsidP="00DB4BC1">
            <w:pPr>
              <w:ind w:left="33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Знакомит детей с понятиями "магнетизм", "магнитные силы".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делятся своими знаниями о магните (магнит - это железный или стальной предмет, притягивающий </w:t>
            </w: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другие металлические предметы; магнит не притягивает алюминий, дерево, ткань, пластик, резину, бумагу и др.), предлагают варианты использования магнита человеком. 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Введены в речь детей термины "магнетизм", "магнитные силы", </w:t>
            </w: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сформирована мотивация к познавательно-исследовательской деятельности.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Воспитатель предлагает детям вспомнить правила безопасного поведения в лаборатории, вывешивает на магнитную доску карточки-схемы правил.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Дети называют правила:</w:t>
            </w:r>
          </w:p>
          <w:p w:rsidR="00A417C3" w:rsidRPr="00905550" w:rsidRDefault="00A417C3" w:rsidP="00DB4BC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905550">
              <w:rPr>
                <w:color w:val="000000"/>
                <w:sz w:val="28"/>
                <w:szCs w:val="28"/>
              </w:rPr>
              <w:t>нельзя ничего пробовать на вкус;</w:t>
            </w:r>
          </w:p>
          <w:p w:rsidR="00A417C3" w:rsidRPr="00905550" w:rsidRDefault="00A417C3" w:rsidP="00DB4BC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905550">
              <w:rPr>
                <w:color w:val="000000"/>
                <w:sz w:val="28"/>
                <w:szCs w:val="28"/>
              </w:rPr>
              <w:t>нюхать осторожно, направляя воздух ладошкой;</w:t>
            </w:r>
          </w:p>
          <w:p w:rsidR="00A417C3" w:rsidRPr="00905550" w:rsidRDefault="00A417C3" w:rsidP="00DB4BC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905550">
              <w:rPr>
                <w:color w:val="000000"/>
                <w:sz w:val="28"/>
                <w:szCs w:val="28"/>
              </w:rPr>
              <w:t xml:space="preserve"> означает, что этот эксперимент небезопасный, его можно проделать только </w:t>
            </w:r>
            <w:proofErr w:type="gramStart"/>
            <w:r w:rsidRPr="00905550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905550">
              <w:rPr>
                <w:color w:val="000000"/>
                <w:sz w:val="28"/>
                <w:szCs w:val="28"/>
              </w:rPr>
              <w:t xml:space="preserve"> взрослыми;</w:t>
            </w:r>
          </w:p>
          <w:p w:rsidR="00A417C3" w:rsidRDefault="00A417C3" w:rsidP="00DB4BC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905550">
              <w:rPr>
                <w:color w:val="000000"/>
                <w:sz w:val="28"/>
                <w:szCs w:val="28"/>
              </w:rPr>
              <w:t>будь осторожен с колючими предметами, не играй с ними.</w:t>
            </w:r>
          </w:p>
          <w:p w:rsidR="00A417C3" w:rsidRPr="00905550" w:rsidRDefault="00A417C3" w:rsidP="00DB4BC1">
            <w:pPr>
              <w:pStyle w:val="a3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C3" w:rsidRPr="00905550" w:rsidRDefault="00A417C3" w:rsidP="006D4CF2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6D4CF2">
              <w:rPr>
                <w:rFonts w:ascii="Times New Roman" w:hAnsi="Times New Roman"/>
                <w:sz w:val="28"/>
                <w:szCs w:val="28"/>
              </w:rPr>
              <w:t>знают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 при проведении экспериментов.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Воспитатель организует игру-опыт "Магнитная регата" </w:t>
            </w:r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 подгруппам (по 3-4 ребёнка). Даёт детям задание пустить лодочки </w:t>
            </w:r>
            <w:r w:rsidR="006D4CF2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(бумажные с металлической мачтой) </w:t>
            </w:r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плавать в таз с водой, управлять лодочками, двигая </w:t>
            </w:r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магнит над </w:t>
            </w:r>
            <w:proofErr w:type="gramStart"/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тазом</w:t>
            </w:r>
            <w:proofErr w:type="gramEnd"/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не касаясь их.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Предлагает обсудить полученные результаты.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>Дети выполняют задание. В результате эксперимента устанавливают, что магнит приводит в движение лодки, даже если не касаться их, делают вывод о том, что магнитная сила действует даже на расстоянии.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Дети получили представление о свойстве магнита действовать на предметы на расстоянии, активизировали в речи термин "магнитная сила".</w:t>
            </w:r>
          </w:p>
          <w:p w:rsidR="00A417C3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Закрепили умение последовательно высказывать свои </w:t>
            </w:r>
            <w:r w:rsidRPr="00905550">
              <w:rPr>
                <w:rFonts w:ascii="Times New Roman" w:hAnsi="Times New Roman"/>
                <w:sz w:val="28"/>
                <w:szCs w:val="28"/>
              </w:rPr>
              <w:lastRenderedPageBreak/>
              <w:t>мысли.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Развили социальные навыки.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Воспитатель предлагает детям игру "Притягивает - не притягивает" (двигательная пауза с мячом).</w:t>
            </w:r>
          </w:p>
        </w:tc>
        <w:tc>
          <w:tcPr>
            <w:tcW w:w="3827" w:type="dxa"/>
          </w:tcPr>
          <w:p w:rsidR="00A417C3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Ребёнок-ведущий становится в круг,  остальные дети  встают по кругу, ловят мяч, если ведущий называет предмет, который магнит притягивает; прячут руки за спину, если ведущий называет предмет, который магнит не притягивает. Ведущие меняются 3-4 раза.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C3" w:rsidRPr="00905550" w:rsidRDefault="006D4CF2" w:rsidP="006D4CF2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имеют</w:t>
            </w:r>
            <w:r w:rsidR="00A417C3" w:rsidRPr="00905550">
              <w:rPr>
                <w:rFonts w:ascii="Times New Roman" w:hAnsi="Times New Roman"/>
                <w:sz w:val="28"/>
                <w:szCs w:val="28"/>
              </w:rPr>
              <w:t xml:space="preserve"> представления о свойствах магнита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(притягивает металлические предметы)</w:t>
            </w:r>
            <w:r w:rsidR="00A417C3" w:rsidRPr="00905550">
              <w:rPr>
                <w:rFonts w:ascii="Times New Roman" w:hAnsi="Times New Roman"/>
                <w:sz w:val="28"/>
                <w:szCs w:val="28"/>
              </w:rPr>
              <w:t>, проявили быстроту реакции, были внимательны.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Воспитатель предлагает детям изготовить фигурки для магнитного театра по любимой сказке "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Дети, пользуясь шаблонами, переносят контуры на картон и цветную бумагу, вырезают их, наклеивают, дорисовывают необходимые детали, прикрепляют к каждой фигурке магнит.</w:t>
            </w:r>
          </w:p>
        </w:tc>
        <w:tc>
          <w:tcPr>
            <w:tcW w:w="2835" w:type="dxa"/>
          </w:tcPr>
          <w:p w:rsidR="00A417C3" w:rsidRPr="00905550" w:rsidRDefault="006D4CF2" w:rsidP="006D4CF2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умеют </w:t>
            </w:r>
            <w:r w:rsidR="00A417C3" w:rsidRPr="00905550">
              <w:rPr>
                <w:rFonts w:ascii="Times New Roman" w:hAnsi="Times New Roman"/>
                <w:sz w:val="28"/>
                <w:szCs w:val="28"/>
              </w:rPr>
              <w:t xml:space="preserve">работать с бумагой и ножницами,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определяют  последовательность работы</w:t>
            </w:r>
            <w:r w:rsidR="00A417C3" w:rsidRPr="00905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17C3" w:rsidRPr="00905550" w:rsidTr="00DB4BC1">
        <w:tc>
          <w:tcPr>
            <w:tcW w:w="534" w:type="dxa"/>
          </w:tcPr>
          <w:p w:rsidR="00A417C3" w:rsidRPr="00905550" w:rsidRDefault="00A417C3" w:rsidP="00DB4BC1">
            <w:pPr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Воспитатель задаёт вопросы детям:</w:t>
            </w:r>
          </w:p>
          <w:p w:rsidR="00A417C3" w:rsidRPr="00905550" w:rsidRDefault="00A417C3" w:rsidP="00DB4BC1">
            <w:pPr>
              <w:numPr>
                <w:ilvl w:val="0"/>
                <w:numId w:val="5"/>
              </w:numPr>
              <w:ind w:left="459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какие тайны магнита вы теперь знаете?</w:t>
            </w:r>
          </w:p>
          <w:p w:rsidR="00A417C3" w:rsidRPr="00905550" w:rsidRDefault="00A417C3" w:rsidP="00DB4BC1">
            <w:pPr>
              <w:numPr>
                <w:ilvl w:val="0"/>
                <w:numId w:val="5"/>
              </w:numPr>
              <w:ind w:left="459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color w:val="000000"/>
                <w:sz w:val="28"/>
                <w:szCs w:val="28"/>
              </w:rPr>
              <w:t>где в нашей группе можно встретиться с  магнитом, увидеть его свойства?</w:t>
            </w:r>
          </w:p>
          <w:p w:rsidR="00A417C3" w:rsidRPr="00905550" w:rsidRDefault="00A417C3" w:rsidP="00DB4BC1">
            <w:pPr>
              <w:numPr>
                <w:ilvl w:val="0"/>
                <w:numId w:val="5"/>
              </w:numPr>
              <w:ind w:left="459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тайны магнита остались неразгаданными, о чём хотелось бы узнать? </w:t>
            </w:r>
          </w:p>
        </w:tc>
        <w:tc>
          <w:tcPr>
            <w:tcW w:w="3827" w:type="dxa"/>
          </w:tcPr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905550">
              <w:rPr>
                <w:rFonts w:ascii="Times New Roman" w:hAnsi="Times New Roman"/>
                <w:sz w:val="28"/>
                <w:szCs w:val="28"/>
              </w:rPr>
              <w:t>Дети делятся своими впечатлениями, называют предметы с магнитами, которые увидели в группе, высказывают пожелания о том, что хотели бы узнать о магнитах.</w:t>
            </w:r>
          </w:p>
        </w:tc>
        <w:tc>
          <w:tcPr>
            <w:tcW w:w="2835" w:type="dxa"/>
          </w:tcPr>
          <w:p w:rsidR="00A417C3" w:rsidRDefault="00A417C3" w:rsidP="00DB4BC1">
            <w:pPr>
              <w:ind w:right="0"/>
            </w:pPr>
            <w:r w:rsidRPr="0090555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6D4CF2"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обогатили личный опыт знаниями о свойствах магнита</w:t>
            </w:r>
            <w:r w:rsidR="006D4CF2">
              <w:rPr>
                <w:rFonts w:ascii="Times New Roman" w:hAnsi="Times New Roman"/>
                <w:sz w:val="28"/>
                <w:szCs w:val="28"/>
              </w:rPr>
              <w:t xml:space="preserve"> (притягивает другие металлические предметы на расстоянии)</w:t>
            </w:r>
            <w:r w:rsidRPr="00905550">
              <w:rPr>
                <w:rFonts w:ascii="Times New Roman" w:hAnsi="Times New Roman"/>
                <w:sz w:val="28"/>
                <w:szCs w:val="28"/>
              </w:rPr>
              <w:t>, могут</w:t>
            </w:r>
          </w:p>
          <w:p w:rsidR="00A417C3" w:rsidRDefault="00A417C3" w:rsidP="00DB4BC1">
            <w:pPr>
              <w:ind w:right="0"/>
            </w:pPr>
            <w:r w:rsidRPr="00905550">
              <w:rPr>
                <w:rFonts w:ascii="Times New Roman" w:hAnsi="Times New Roman"/>
                <w:sz w:val="28"/>
                <w:szCs w:val="28"/>
              </w:rPr>
              <w:t>самостоятельно определять последовательность работы, принимать решения, проверять эти решения, делать выводы, обобщать.</w:t>
            </w:r>
          </w:p>
          <w:p w:rsidR="00A417C3" w:rsidRPr="00905550" w:rsidRDefault="00A417C3" w:rsidP="00DB4BC1">
            <w:pPr>
              <w:ind w:left="0"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7C3" w:rsidRDefault="00A417C3" w:rsidP="00A417C3">
      <w:pPr>
        <w:ind w:left="0" w:right="-2"/>
        <w:rPr>
          <w:rFonts w:ascii="Times New Roman" w:hAnsi="Times New Roman"/>
          <w:sz w:val="28"/>
          <w:szCs w:val="28"/>
        </w:rPr>
      </w:pPr>
    </w:p>
    <w:p w:rsidR="00A417C3" w:rsidRPr="00C70D23" w:rsidRDefault="00A417C3" w:rsidP="00A417C3">
      <w:p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мероприятие: показ спектакля на магнитах "Теремок" для детей младшей группы.</w:t>
      </w:r>
    </w:p>
    <w:p w:rsidR="0072099F" w:rsidRDefault="0072099F"/>
    <w:sectPr w:rsidR="0072099F" w:rsidSect="0006147E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FD5"/>
    <w:multiLevelType w:val="hybridMultilevel"/>
    <w:tmpl w:val="1CB23D5A"/>
    <w:lvl w:ilvl="0" w:tplc="8EEC5F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0596"/>
    <w:multiLevelType w:val="hybridMultilevel"/>
    <w:tmpl w:val="0540D3B2"/>
    <w:lvl w:ilvl="0" w:tplc="8EEC5F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25ABD"/>
    <w:multiLevelType w:val="hybridMultilevel"/>
    <w:tmpl w:val="9DBA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0765C"/>
    <w:multiLevelType w:val="hybridMultilevel"/>
    <w:tmpl w:val="1166B60A"/>
    <w:lvl w:ilvl="0" w:tplc="8EEC5F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6A1C47"/>
    <w:multiLevelType w:val="hybridMultilevel"/>
    <w:tmpl w:val="012E861A"/>
    <w:lvl w:ilvl="0" w:tplc="8EEC5F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D3018"/>
    <w:multiLevelType w:val="hybridMultilevel"/>
    <w:tmpl w:val="862CE256"/>
    <w:lvl w:ilvl="0" w:tplc="8EEC5F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07A7"/>
    <w:multiLevelType w:val="hybridMultilevel"/>
    <w:tmpl w:val="66820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C3"/>
    <w:rsid w:val="00011608"/>
    <w:rsid w:val="000142E0"/>
    <w:rsid w:val="000226A5"/>
    <w:rsid w:val="00031DFA"/>
    <w:rsid w:val="000426C4"/>
    <w:rsid w:val="00046B4C"/>
    <w:rsid w:val="000525CD"/>
    <w:rsid w:val="00057068"/>
    <w:rsid w:val="000574B1"/>
    <w:rsid w:val="00071DC1"/>
    <w:rsid w:val="00073908"/>
    <w:rsid w:val="0007716F"/>
    <w:rsid w:val="00083C41"/>
    <w:rsid w:val="000A468D"/>
    <w:rsid w:val="000B277D"/>
    <w:rsid w:val="000B7569"/>
    <w:rsid w:val="000C0E7C"/>
    <w:rsid w:val="000D289D"/>
    <w:rsid w:val="000E7BCF"/>
    <w:rsid w:val="000F1316"/>
    <w:rsid w:val="000F7CD9"/>
    <w:rsid w:val="001225CF"/>
    <w:rsid w:val="00131718"/>
    <w:rsid w:val="00134668"/>
    <w:rsid w:val="00144891"/>
    <w:rsid w:val="001614DE"/>
    <w:rsid w:val="00163A01"/>
    <w:rsid w:val="00170C0A"/>
    <w:rsid w:val="00171DC2"/>
    <w:rsid w:val="001A0AD6"/>
    <w:rsid w:val="001A7654"/>
    <w:rsid w:val="001B04A1"/>
    <w:rsid w:val="001B29BD"/>
    <w:rsid w:val="001D3E54"/>
    <w:rsid w:val="001D54A3"/>
    <w:rsid w:val="001D633E"/>
    <w:rsid w:val="001D79ED"/>
    <w:rsid w:val="001E228E"/>
    <w:rsid w:val="00200FBE"/>
    <w:rsid w:val="00205C5D"/>
    <w:rsid w:val="00212C24"/>
    <w:rsid w:val="00217C0D"/>
    <w:rsid w:val="00234B04"/>
    <w:rsid w:val="00251D7A"/>
    <w:rsid w:val="00261CA8"/>
    <w:rsid w:val="00262D9F"/>
    <w:rsid w:val="002649B2"/>
    <w:rsid w:val="002D2E4D"/>
    <w:rsid w:val="002D35D4"/>
    <w:rsid w:val="002D3859"/>
    <w:rsid w:val="002D3A04"/>
    <w:rsid w:val="00306108"/>
    <w:rsid w:val="003062C0"/>
    <w:rsid w:val="00306A8A"/>
    <w:rsid w:val="00311BA6"/>
    <w:rsid w:val="0032533B"/>
    <w:rsid w:val="00357A49"/>
    <w:rsid w:val="003A2986"/>
    <w:rsid w:val="003B66DD"/>
    <w:rsid w:val="004025EE"/>
    <w:rsid w:val="00405214"/>
    <w:rsid w:val="00410427"/>
    <w:rsid w:val="00454EB5"/>
    <w:rsid w:val="004A40BD"/>
    <w:rsid w:val="004A420D"/>
    <w:rsid w:val="004D2CEF"/>
    <w:rsid w:val="004D50F1"/>
    <w:rsid w:val="004F32D4"/>
    <w:rsid w:val="00517B96"/>
    <w:rsid w:val="00527DC3"/>
    <w:rsid w:val="005312DF"/>
    <w:rsid w:val="005334E6"/>
    <w:rsid w:val="005361C5"/>
    <w:rsid w:val="00580969"/>
    <w:rsid w:val="00584DF5"/>
    <w:rsid w:val="00593F9F"/>
    <w:rsid w:val="00646AC5"/>
    <w:rsid w:val="0067189F"/>
    <w:rsid w:val="00675552"/>
    <w:rsid w:val="00680D24"/>
    <w:rsid w:val="006952A6"/>
    <w:rsid w:val="006B089A"/>
    <w:rsid w:val="006C303A"/>
    <w:rsid w:val="006D4CF2"/>
    <w:rsid w:val="006D562C"/>
    <w:rsid w:val="006D7462"/>
    <w:rsid w:val="0072099F"/>
    <w:rsid w:val="00720A1E"/>
    <w:rsid w:val="00720FAE"/>
    <w:rsid w:val="00727529"/>
    <w:rsid w:val="00742ED2"/>
    <w:rsid w:val="00757250"/>
    <w:rsid w:val="00781233"/>
    <w:rsid w:val="00782510"/>
    <w:rsid w:val="007974C1"/>
    <w:rsid w:val="007A5241"/>
    <w:rsid w:val="007C7B9A"/>
    <w:rsid w:val="00807CD7"/>
    <w:rsid w:val="008355F4"/>
    <w:rsid w:val="008417EF"/>
    <w:rsid w:val="00873915"/>
    <w:rsid w:val="00877CFB"/>
    <w:rsid w:val="00896612"/>
    <w:rsid w:val="0089762B"/>
    <w:rsid w:val="008A3258"/>
    <w:rsid w:val="008A40C5"/>
    <w:rsid w:val="008B40CF"/>
    <w:rsid w:val="008C6363"/>
    <w:rsid w:val="008F6AAC"/>
    <w:rsid w:val="00900C50"/>
    <w:rsid w:val="00905C39"/>
    <w:rsid w:val="0091415C"/>
    <w:rsid w:val="00914469"/>
    <w:rsid w:val="00940819"/>
    <w:rsid w:val="00942E34"/>
    <w:rsid w:val="00953085"/>
    <w:rsid w:val="00957773"/>
    <w:rsid w:val="00986E09"/>
    <w:rsid w:val="00987707"/>
    <w:rsid w:val="00992937"/>
    <w:rsid w:val="009A6F56"/>
    <w:rsid w:val="009F02E4"/>
    <w:rsid w:val="00A2410D"/>
    <w:rsid w:val="00A40B40"/>
    <w:rsid w:val="00A417C3"/>
    <w:rsid w:val="00A5125D"/>
    <w:rsid w:val="00A513D4"/>
    <w:rsid w:val="00A7430C"/>
    <w:rsid w:val="00A97179"/>
    <w:rsid w:val="00AA132F"/>
    <w:rsid w:val="00AC6BDD"/>
    <w:rsid w:val="00AE129B"/>
    <w:rsid w:val="00AE4F66"/>
    <w:rsid w:val="00AF225A"/>
    <w:rsid w:val="00AF4035"/>
    <w:rsid w:val="00B010D5"/>
    <w:rsid w:val="00B50FC1"/>
    <w:rsid w:val="00BB4BB0"/>
    <w:rsid w:val="00BC0AFD"/>
    <w:rsid w:val="00BD449C"/>
    <w:rsid w:val="00C036D5"/>
    <w:rsid w:val="00C21BC1"/>
    <w:rsid w:val="00C316AA"/>
    <w:rsid w:val="00C31F16"/>
    <w:rsid w:val="00C33672"/>
    <w:rsid w:val="00C41D42"/>
    <w:rsid w:val="00C47826"/>
    <w:rsid w:val="00C6046D"/>
    <w:rsid w:val="00C63851"/>
    <w:rsid w:val="00C83B04"/>
    <w:rsid w:val="00C924E3"/>
    <w:rsid w:val="00C936A6"/>
    <w:rsid w:val="00CA0EA4"/>
    <w:rsid w:val="00CD7A83"/>
    <w:rsid w:val="00D31262"/>
    <w:rsid w:val="00D363DD"/>
    <w:rsid w:val="00D558BE"/>
    <w:rsid w:val="00D63992"/>
    <w:rsid w:val="00D64F8C"/>
    <w:rsid w:val="00D66112"/>
    <w:rsid w:val="00DC77BD"/>
    <w:rsid w:val="00DE1977"/>
    <w:rsid w:val="00DE28A5"/>
    <w:rsid w:val="00DE4350"/>
    <w:rsid w:val="00DE6D29"/>
    <w:rsid w:val="00DF1474"/>
    <w:rsid w:val="00E04604"/>
    <w:rsid w:val="00E07C79"/>
    <w:rsid w:val="00E11BDF"/>
    <w:rsid w:val="00E36A29"/>
    <w:rsid w:val="00E75509"/>
    <w:rsid w:val="00E76A4F"/>
    <w:rsid w:val="00E8008E"/>
    <w:rsid w:val="00E86C0C"/>
    <w:rsid w:val="00E87B3C"/>
    <w:rsid w:val="00EC0D2C"/>
    <w:rsid w:val="00ED07DC"/>
    <w:rsid w:val="00ED0945"/>
    <w:rsid w:val="00ED21B4"/>
    <w:rsid w:val="00EF4BA7"/>
    <w:rsid w:val="00F01CED"/>
    <w:rsid w:val="00F2252A"/>
    <w:rsid w:val="00F50F15"/>
    <w:rsid w:val="00F567F2"/>
    <w:rsid w:val="00F6044E"/>
    <w:rsid w:val="00F92CC6"/>
    <w:rsid w:val="00FA28CA"/>
    <w:rsid w:val="00FA7CED"/>
    <w:rsid w:val="00FC4257"/>
    <w:rsid w:val="00FD5568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C3"/>
    <w:pPr>
      <w:spacing w:after="0" w:line="240" w:lineRule="auto"/>
      <w:ind w:left="-57" w:right="-40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7C3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7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0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C3"/>
    <w:pPr>
      <w:spacing w:after="0" w:line="240" w:lineRule="auto"/>
      <w:ind w:left="-57" w:right="-40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7C3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7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0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2015-04-10T10:18:00Z</cp:lastPrinted>
  <dcterms:created xsi:type="dcterms:W3CDTF">2016-02-20T06:39:00Z</dcterms:created>
  <dcterms:modified xsi:type="dcterms:W3CDTF">2016-02-23T13:29:00Z</dcterms:modified>
</cp:coreProperties>
</file>