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BC" w:rsidRPr="00BE31BC" w:rsidRDefault="00BE31BC" w:rsidP="00BE3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31BC">
        <w:rPr>
          <w:rFonts w:ascii="Times New Roman" w:hAnsi="Times New Roman" w:cs="Times New Roman"/>
          <w:b/>
          <w:sz w:val="24"/>
          <w:szCs w:val="24"/>
        </w:rPr>
        <w:t>Муниципальне</w:t>
      </w:r>
      <w:proofErr w:type="spellEnd"/>
      <w:r w:rsidRPr="00BE31BC">
        <w:rPr>
          <w:rFonts w:ascii="Times New Roman" w:hAnsi="Times New Roman" w:cs="Times New Roman"/>
          <w:b/>
          <w:sz w:val="24"/>
          <w:szCs w:val="24"/>
        </w:rPr>
        <w:t xml:space="preserve"> бюджетное образовательное учреждение</w:t>
      </w: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1BC">
        <w:rPr>
          <w:rFonts w:ascii="Times New Roman" w:hAnsi="Times New Roman" w:cs="Times New Roman"/>
          <w:b/>
          <w:sz w:val="24"/>
          <w:szCs w:val="24"/>
        </w:rPr>
        <w:t xml:space="preserve"> «Детский сад «Родничок»</w:t>
      </w:r>
      <w:r w:rsidRPr="00BE31BC">
        <w:rPr>
          <w:rFonts w:ascii="Times New Roman" w:hAnsi="Times New Roman" w:cs="Times New Roman"/>
          <w:b/>
          <w:sz w:val="24"/>
          <w:szCs w:val="24"/>
        </w:rPr>
        <w:br/>
      </w:r>
      <w:r w:rsidRPr="00BE31BC">
        <w:rPr>
          <w:rFonts w:ascii="Times New Roman" w:hAnsi="Times New Roman" w:cs="Times New Roman"/>
          <w:b/>
          <w:sz w:val="24"/>
          <w:szCs w:val="24"/>
        </w:rPr>
        <w:br/>
      </w:r>
      <w:r w:rsidRPr="00BE31B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«Любимая игрушка»</w:t>
      </w:r>
      <w:bookmarkStart w:id="0" w:name="_GoBack"/>
      <w:bookmarkEnd w:id="0"/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1BC" w:rsidRDefault="00BE31BC" w:rsidP="00BE31B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E31BC" w:rsidRPr="00BE31BC" w:rsidRDefault="00BE31BC" w:rsidP="00BE31BC">
      <w:pPr>
        <w:jc w:val="right"/>
        <w:rPr>
          <w:rFonts w:ascii="Times New Roman" w:hAnsi="Times New Roman" w:cs="Times New Roman"/>
          <w:b/>
        </w:rPr>
      </w:pPr>
      <w:r w:rsidRPr="00BE31BC">
        <w:rPr>
          <w:rFonts w:ascii="Times New Roman" w:hAnsi="Times New Roman" w:cs="Times New Roman"/>
          <w:b/>
        </w:rPr>
        <w:t>Составила:</w:t>
      </w:r>
    </w:p>
    <w:p w:rsidR="00BE31BC" w:rsidRPr="00BE31BC" w:rsidRDefault="00BE31BC" w:rsidP="00BE31BC">
      <w:pPr>
        <w:jc w:val="right"/>
        <w:rPr>
          <w:rFonts w:ascii="Times New Roman" w:hAnsi="Times New Roman" w:cs="Times New Roman"/>
          <w:b/>
        </w:rPr>
      </w:pPr>
      <w:r w:rsidRPr="00BE31BC">
        <w:rPr>
          <w:rFonts w:ascii="Times New Roman" w:hAnsi="Times New Roman" w:cs="Times New Roman"/>
          <w:b/>
        </w:rPr>
        <w:t>Константинова Елена Викторовна</w:t>
      </w:r>
    </w:p>
    <w:p w:rsidR="00BE31BC" w:rsidRPr="00BE31BC" w:rsidRDefault="00BE31BC" w:rsidP="00BE31BC">
      <w:pPr>
        <w:jc w:val="center"/>
        <w:rPr>
          <w:rFonts w:ascii="Times New Roman" w:hAnsi="Times New Roman" w:cs="Times New Roman"/>
          <w:b/>
        </w:rPr>
      </w:pPr>
      <w:r w:rsidRPr="00BE31BC">
        <w:rPr>
          <w:rFonts w:ascii="Times New Roman" w:hAnsi="Times New Roman" w:cs="Times New Roman"/>
          <w:b/>
        </w:rPr>
        <w:t>2016г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lastRenderedPageBreak/>
        <w:t>Многие предметы, которые мы используем в повседневной жизни, дошли до нас из глубины веков, переданы предками с целью сохранения родовой памяти. Одним из них является кукла. В каждом доме они имеются: купленные, подаренные, сохраненные от бабушек. Сейчас известно около 90 видов кукол, и все они – богатое культурное наследие русского народа, сохранившееся до нынешних времен.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 xml:space="preserve">Игра и игрушка – это часть народной традиции. В далеком прошлом с их помощью обучали детей труду; они были необходимы, чтобы передать накопленный трудовой опыт. Кукла была любимой игрушкой всех сословий: с ней играли и во дворцах и в крестьянских избах. Изготавливая, наряжая куклу, дети непроизвольно учились шить, вязать, прясть, постигали тонкости создания традиционного костюма. Считалось, что детские игры могут способствовать богатству, счастливому браку или же, наоборот, принести несчастье. В народе замечали: когда дети много и усердно играют, в семье будет прибыль. 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>Традиционной народной игрушкой была тряпичная кукла. В то же время не просто игрушкой, она несла в себе определенную функцию. Считалось, что кукла охраняет детский сон и оберегает малыша от злых сил. В большинстве случаев куклу делали безликой. Ей отводилась роль оберега, когда игрушку боялись уподобить человеку. По народному поверью кукла с лицом обретала душу и становилась опасной для ребенка, а безликая считалась предметом неодушевленным и не могла ему навредить.</w:t>
      </w:r>
    </w:p>
    <w:p w:rsidR="00BE31BC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 xml:space="preserve">Пока дети были маленькими, кукол им шили матери, бабушки, старшие сестры. С пяти лет </w:t>
      </w:r>
      <w:proofErr w:type="gramStart"/>
      <w:r w:rsidRPr="00205BC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205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 xml:space="preserve"> уже могла делать любая девочка. Матерчатая кукла - простейшее изображение женской фигуры. Кусок тканины, свернутый в "скалку", тщательно обтянутое льняной белой тряпицей лицо, груди из ровных, туго набитых шариков, волосяная коса с вплетенной в нее лентой и наряд из пестрых лоскутов. Становясь старше, девочки шили кукол более затейливых, а иногда обращались к мастерице, бабе, у которой эти куклы </w:t>
      </w:r>
      <w:proofErr w:type="gramStart"/>
      <w:r w:rsidRPr="00205BCE">
        <w:rPr>
          <w:rFonts w:ascii="Times New Roman" w:hAnsi="Times New Roman" w:cs="Times New Roman"/>
          <w:sz w:val="28"/>
          <w:szCs w:val="28"/>
        </w:rPr>
        <w:t>получались больно хо</w:t>
      </w:r>
      <w:r>
        <w:rPr>
          <w:rFonts w:ascii="Times New Roman" w:hAnsi="Times New Roman" w:cs="Times New Roman"/>
          <w:sz w:val="28"/>
          <w:szCs w:val="28"/>
        </w:rPr>
        <w:t>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она делала их на заказ.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 xml:space="preserve">Лицо вышивали или карандашом наводили, а в более ранних куклах - угольком. Обязательно приделывали косу и ленту в нее вплетали, если шили девушку, а если замужнюю женщину, так прическу по-настоящему разбирали. Наряжали красиво, фартук повяжут и поясок поверх рубахи. </w:t>
      </w:r>
      <w:r w:rsidRPr="00205BCE">
        <w:rPr>
          <w:rFonts w:ascii="Times New Roman" w:hAnsi="Times New Roman" w:cs="Times New Roman"/>
          <w:sz w:val="28"/>
          <w:szCs w:val="28"/>
        </w:rPr>
        <w:br/>
        <w:t>Умение ребенка оценивали взрослые. Кукла рассматривалась как эталон рукоделия, часто на посиделки вместе с прялкой девочки-подростки брали повозку с куклами. По ним судили о мастерстве и вкусе их владелицы. В кукольных играх дети непроизвольно учились шить, вышивать, прясть, постигали традиционное искусство одевания.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>Игрушка была нестандартной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BCE">
        <w:rPr>
          <w:rFonts w:ascii="Times New Roman" w:hAnsi="Times New Roman" w:cs="Times New Roman"/>
          <w:sz w:val="28"/>
          <w:szCs w:val="28"/>
        </w:rPr>
        <w:t xml:space="preserve"> в каждой семье ее делали по-своему. Она несла отпечаток семейной душевной среды, их понимания мира. Родители, создавая куклу, вкладывали в них свою любовь и мудрость, </w:t>
      </w:r>
      <w:r w:rsidRPr="00205BCE">
        <w:rPr>
          <w:rFonts w:ascii="Times New Roman" w:hAnsi="Times New Roman" w:cs="Times New Roman"/>
          <w:sz w:val="28"/>
          <w:szCs w:val="28"/>
        </w:rPr>
        <w:lastRenderedPageBreak/>
        <w:t xml:space="preserve">поэтому к игрушкам относились очень бережно. Кукол никогда не оставляли на улице. Их бережно хранили в коробах, запирали в ларчиках. Игрушку разрешалось брать с собой в гости, на работу в поле. Частью </w:t>
      </w:r>
      <w:proofErr w:type="gramStart"/>
      <w:r w:rsidRPr="00205BCE">
        <w:rPr>
          <w:rFonts w:ascii="Times New Roman" w:hAnsi="Times New Roman" w:cs="Times New Roman"/>
          <w:sz w:val="28"/>
          <w:szCs w:val="28"/>
        </w:rPr>
        <w:t>приданного</w:t>
      </w:r>
      <w:proofErr w:type="gramEnd"/>
      <w:r w:rsidRPr="00205BCE">
        <w:rPr>
          <w:rFonts w:ascii="Times New Roman" w:hAnsi="Times New Roman" w:cs="Times New Roman"/>
          <w:sz w:val="28"/>
          <w:szCs w:val="28"/>
        </w:rPr>
        <w:t xml:space="preserve"> девушки обязательно была кукла. Выдавали замуж рано, в 14-15 лет, поэтому ей в новой семье разрешалось играть. Старшим в доме был 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свекр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>, он строго наказывал бабам не смеяться над забавами молодой. Поэтому куклы переходили к детям.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>В играх с куклами воспроизводились все праздничные обряды. Чаще всего свадьба – торжественный и красивый обряд. В игре сохраняли последовательность всех этапов, повторяя разговоры взрослых, исполняемые обрядовые песни. Для игры собирались группами в избе, в амбаре или на улице. Каждая девушка приносила короб с куклами.  Использовали до двадцати игрушек: жених, невеста, родители, подруги-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повязочницы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 xml:space="preserve">, подруги </w:t>
      </w:r>
      <w:proofErr w:type="gramStart"/>
      <w:r w:rsidRPr="00205B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5BCE">
        <w:rPr>
          <w:rFonts w:ascii="Times New Roman" w:hAnsi="Times New Roman" w:cs="Times New Roman"/>
          <w:sz w:val="28"/>
          <w:szCs w:val="28"/>
        </w:rPr>
        <w:t>окушницы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повозник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 xml:space="preserve"> и т.д., как на настоящей свадьбе. Сначала развертывалось сватовство, посиделки, 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девишник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>. Кукле-невесте расплетали косу, и девочка, игравшая подругу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BCE">
        <w:rPr>
          <w:rFonts w:ascii="Times New Roman" w:hAnsi="Times New Roman" w:cs="Times New Roman"/>
          <w:sz w:val="28"/>
          <w:szCs w:val="28"/>
        </w:rPr>
        <w:t xml:space="preserve"> начинала голосить. После «венчания» невесте заплетали две косы и укладывали по-бабьи, сажали за стол. В куклах предпочитали женский образ, и если в играх нужен был «жених» или «муж», брали просто щепочку.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>В разных уголках России были свои свадебные обычаи, традиции, поэтому по-разному делали и тряпичных кукол. Традиционно кукол можно подразделить по назначению – игровые, обереги, обрядовые; по образцу – крестьянка и барыня; по способу изготовления – сшивную и «закрутку».</w:t>
      </w:r>
    </w:p>
    <w:p w:rsidR="00BE31BC" w:rsidRPr="00205BCE" w:rsidRDefault="00BE31BC" w:rsidP="00BE31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BCE">
        <w:rPr>
          <w:rFonts w:ascii="Times New Roman" w:hAnsi="Times New Roman" w:cs="Times New Roman"/>
          <w:sz w:val="28"/>
          <w:szCs w:val="28"/>
        </w:rPr>
        <w:t xml:space="preserve">А самой первой куклой, которая появлялась у человека еще до рождения, была </w:t>
      </w:r>
      <w:proofErr w:type="spellStart"/>
      <w:r w:rsidRPr="00205BCE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205BCE">
        <w:rPr>
          <w:rFonts w:ascii="Times New Roman" w:hAnsi="Times New Roman" w:cs="Times New Roman"/>
          <w:sz w:val="28"/>
          <w:szCs w:val="28"/>
        </w:rPr>
        <w:t>.</w:t>
      </w:r>
    </w:p>
    <w:p w:rsidR="00BE31BC" w:rsidRDefault="00BE31BC" w:rsidP="00BE31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E31BC" w:rsidRDefault="00BE31BC" w:rsidP="00BE31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И.А.Бойчук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детей дошкольного возраста с русским народным творчеством», 2013г.</w:t>
      </w:r>
    </w:p>
    <w:p w:rsidR="00BE31BC" w:rsidRDefault="00BE31BC" w:rsidP="00BE31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А.Я.Чебан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дошкольников с народной культурой», 2012г.</w:t>
      </w:r>
    </w:p>
    <w:p w:rsidR="00BE31BC" w:rsidRDefault="00BE31BC" w:rsidP="00BE31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«Русское народное творчество в детском саду», 1972г.</w:t>
      </w:r>
    </w:p>
    <w:p w:rsidR="00BE31BC" w:rsidRPr="00205BCE" w:rsidRDefault="00BE31BC" w:rsidP="00BE31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Г.Н.Данилина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«Дошкольнику – об истории и культуре России», 2005</w:t>
      </w:r>
    </w:p>
    <w:p w:rsidR="00CF382B" w:rsidRDefault="00CF382B"/>
    <w:sectPr w:rsidR="00CF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A5"/>
    <w:rsid w:val="00BE31BC"/>
    <w:rsid w:val="00CF382B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2016-02-09T13:54:00Z</dcterms:created>
  <dcterms:modified xsi:type="dcterms:W3CDTF">2016-02-09T13:59:00Z</dcterms:modified>
</cp:coreProperties>
</file>