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ED" w:rsidRDefault="004623ED" w:rsidP="004623ED">
      <w:pPr>
        <w:jc w:val="center"/>
        <w:rPr>
          <w:sz w:val="40"/>
          <w:szCs w:val="40"/>
        </w:rPr>
      </w:pPr>
      <w:r>
        <w:rPr>
          <w:sz w:val="40"/>
          <w:szCs w:val="40"/>
        </w:rPr>
        <w:t>Урок математики</w:t>
      </w:r>
    </w:p>
    <w:p w:rsidR="004623ED" w:rsidRDefault="004623ED" w:rsidP="004623ED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5</w:t>
      </w:r>
      <w:r>
        <w:rPr>
          <w:sz w:val="40"/>
          <w:szCs w:val="40"/>
        </w:rPr>
        <w:t xml:space="preserve"> класс</w:t>
      </w:r>
    </w:p>
    <w:p w:rsidR="004623ED" w:rsidRDefault="004623ED" w:rsidP="004623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Расстояние между двумя точками. Масштаб</w:t>
      </w:r>
    </w:p>
    <w:p w:rsidR="004623ED" w:rsidRDefault="004623ED" w:rsidP="004623ED">
      <w:pPr>
        <w:rPr>
          <w:i/>
          <w:sz w:val="28"/>
          <w:szCs w:val="28"/>
        </w:rPr>
      </w:pPr>
    </w:p>
    <w:p w:rsidR="004623ED" w:rsidRDefault="004623ED" w:rsidP="004623ED">
      <w:pPr>
        <w:jc w:val="right"/>
        <w:rPr>
          <w:i/>
          <w:sz w:val="28"/>
          <w:szCs w:val="28"/>
        </w:rPr>
      </w:pPr>
    </w:p>
    <w:p w:rsidR="004623ED" w:rsidRDefault="004623ED" w:rsidP="004623E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Фадеева Елена Анатольевна,</w:t>
      </w:r>
    </w:p>
    <w:p w:rsidR="004623ED" w:rsidRDefault="004623ED" w:rsidP="004623E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математики</w:t>
      </w:r>
    </w:p>
    <w:p w:rsidR="004623ED" w:rsidRDefault="004623ED" w:rsidP="004623E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МБОУ «Лицей №1» п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юльган</w:t>
      </w:r>
    </w:p>
    <w:p w:rsidR="004623ED" w:rsidRDefault="004623ED" w:rsidP="004623E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 w:rsidRPr="00666B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квалификационной категории</w:t>
      </w:r>
    </w:p>
    <w:p w:rsidR="004623ED" w:rsidRDefault="004623ED" w:rsidP="004623ED">
      <w:pPr>
        <w:rPr>
          <w:b/>
          <w:sz w:val="28"/>
          <w:szCs w:val="28"/>
        </w:rPr>
      </w:pPr>
    </w:p>
    <w:p w:rsidR="004623ED" w:rsidRDefault="004623ED" w:rsidP="004623ED">
      <w:pPr>
        <w:jc w:val="both"/>
      </w:pPr>
      <w:r>
        <w:rPr>
          <w:sz w:val="28"/>
          <w:szCs w:val="28"/>
        </w:rPr>
        <w:t xml:space="preserve">    Урок  по математике в 5 классе на тему «Расстояние между двумя точками. Масштаб»    представлен на региональном конкурсе учебно-методических разработок педагогических работников общеобразовательных учреждений Оренбургской области «Современный урок – 2012».</w:t>
      </w:r>
    </w:p>
    <w:p w:rsidR="004623ED" w:rsidRDefault="004623ED" w:rsidP="00462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Содержание урока, форма его проведения направлены на формирование у  школьников среднего звена основ культуры мышления и развитие общих  умений: умения видеть проблему, задавать вопросы, делать выводы и умозаключения, классифицировать материал, работать с текстом и графическими материалами и высказывать своё мнение. </w:t>
      </w:r>
    </w:p>
    <w:p w:rsidR="004623ED" w:rsidRDefault="004623ED" w:rsidP="00462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построен на основе следующих принципов: разностороннего развивающего воздействия на интеллект ребёнка; действенного подхода к обучению;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; сотрудничества, делового партнёрства учителя и учеников; принципа обоснованного ответа.</w:t>
      </w:r>
    </w:p>
    <w:p w:rsidR="004623ED" w:rsidRDefault="004623ED" w:rsidP="004623ED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Занятие способствует расширению кругозора учащихся, учит строить собственные суждения, углубляет их знания, благоприятствует развитию ребёнка как личности, активизирует умственную деятельность детей.</w:t>
      </w:r>
    </w:p>
    <w:p w:rsidR="004623ED" w:rsidRPr="00666B3E" w:rsidRDefault="004623ED" w:rsidP="004623ED">
      <w:pPr>
        <w:jc w:val="both"/>
        <w:rPr>
          <w:bCs/>
          <w:sz w:val="28"/>
          <w:szCs w:val="28"/>
        </w:rPr>
      </w:pPr>
      <w:r w:rsidRPr="00666B3E">
        <w:rPr>
          <w:bCs/>
          <w:sz w:val="28"/>
          <w:szCs w:val="28"/>
        </w:rPr>
        <w:t>Урок построен с учетом возрастных особенностей учащихся 5 класса. Учитель выступает в роли инструктора и организатора работы, предоставляя детям возможность проявить самостоятельность и творчество.</w:t>
      </w:r>
    </w:p>
    <w:p w:rsidR="004623ED" w:rsidRPr="00666B3E" w:rsidRDefault="004623ED" w:rsidP="004623ED">
      <w:pPr>
        <w:jc w:val="both"/>
        <w:rPr>
          <w:sz w:val="28"/>
          <w:szCs w:val="28"/>
        </w:rPr>
      </w:pPr>
      <w:r w:rsidRPr="00666B3E">
        <w:rPr>
          <w:b/>
          <w:bCs/>
          <w:sz w:val="28"/>
          <w:szCs w:val="28"/>
        </w:rPr>
        <w:t>Виды деятельности</w:t>
      </w:r>
      <w:r w:rsidRPr="00666B3E">
        <w:rPr>
          <w:sz w:val="28"/>
          <w:szCs w:val="28"/>
        </w:rPr>
        <w:t>: фронтальная работа, работа в парах, групповая работа.</w:t>
      </w:r>
    </w:p>
    <w:p w:rsidR="004623ED" w:rsidRPr="00666B3E" w:rsidRDefault="004623ED" w:rsidP="004623ED">
      <w:pPr>
        <w:jc w:val="both"/>
        <w:rPr>
          <w:color w:val="000000"/>
          <w:sz w:val="28"/>
          <w:szCs w:val="28"/>
        </w:rPr>
      </w:pPr>
      <w:r w:rsidRPr="00666B3E">
        <w:rPr>
          <w:b/>
          <w:bCs/>
          <w:color w:val="000000"/>
          <w:sz w:val="28"/>
          <w:szCs w:val="28"/>
        </w:rPr>
        <w:t xml:space="preserve">Методы работы: </w:t>
      </w:r>
      <w:r w:rsidRPr="00666B3E">
        <w:rPr>
          <w:color w:val="000000"/>
          <w:sz w:val="28"/>
          <w:szCs w:val="28"/>
        </w:rPr>
        <w:t>объяснительно – иллюстративные, частично – поисковые, словесные, наглядные, практические.</w:t>
      </w:r>
    </w:p>
    <w:p w:rsidR="004623ED" w:rsidRPr="00666B3E" w:rsidRDefault="004623ED" w:rsidP="004623ED">
      <w:pPr>
        <w:jc w:val="both"/>
        <w:rPr>
          <w:b/>
          <w:bCs/>
          <w:color w:val="000000"/>
          <w:sz w:val="28"/>
          <w:szCs w:val="28"/>
        </w:rPr>
      </w:pPr>
      <w:r w:rsidRPr="00666B3E">
        <w:rPr>
          <w:b/>
          <w:bCs/>
          <w:color w:val="000000"/>
          <w:sz w:val="28"/>
          <w:szCs w:val="28"/>
        </w:rPr>
        <w:t>Педагогические технологии:</w:t>
      </w:r>
    </w:p>
    <w:p w:rsidR="004623ED" w:rsidRPr="00666B3E" w:rsidRDefault="004623ED" w:rsidP="004623ED">
      <w:pPr>
        <w:jc w:val="both"/>
        <w:rPr>
          <w:color w:val="333333"/>
          <w:sz w:val="28"/>
          <w:szCs w:val="28"/>
        </w:rPr>
      </w:pPr>
      <w:r w:rsidRPr="00666B3E">
        <w:rPr>
          <w:color w:val="333333"/>
          <w:sz w:val="28"/>
          <w:szCs w:val="28"/>
        </w:rPr>
        <w:t xml:space="preserve">- </w:t>
      </w:r>
      <w:proofErr w:type="spellStart"/>
      <w:r w:rsidRPr="00666B3E">
        <w:rPr>
          <w:color w:val="333333"/>
          <w:sz w:val="28"/>
          <w:szCs w:val="28"/>
        </w:rPr>
        <w:t>системно-деятельностного</w:t>
      </w:r>
      <w:proofErr w:type="spellEnd"/>
      <w:r w:rsidRPr="00666B3E">
        <w:rPr>
          <w:color w:val="333333"/>
          <w:sz w:val="28"/>
          <w:szCs w:val="28"/>
        </w:rPr>
        <w:t xml:space="preserve"> подхода;</w:t>
      </w:r>
    </w:p>
    <w:p w:rsidR="004623ED" w:rsidRPr="00666B3E" w:rsidRDefault="004623ED" w:rsidP="004623ED">
      <w:pPr>
        <w:jc w:val="both"/>
        <w:rPr>
          <w:color w:val="000000"/>
          <w:sz w:val="28"/>
          <w:szCs w:val="28"/>
        </w:rPr>
      </w:pPr>
      <w:r w:rsidRPr="00666B3E">
        <w:rPr>
          <w:color w:val="333333"/>
          <w:sz w:val="28"/>
          <w:szCs w:val="28"/>
        </w:rPr>
        <w:t xml:space="preserve">- </w:t>
      </w:r>
      <w:r w:rsidRPr="00666B3E">
        <w:rPr>
          <w:color w:val="000000"/>
          <w:sz w:val="28"/>
          <w:szCs w:val="28"/>
        </w:rPr>
        <w:t>личностно – ориентированного обучения;</w:t>
      </w:r>
    </w:p>
    <w:p w:rsidR="004623ED" w:rsidRPr="00666B3E" w:rsidRDefault="004623ED" w:rsidP="004623ED">
      <w:pPr>
        <w:jc w:val="both"/>
        <w:rPr>
          <w:color w:val="000000"/>
          <w:sz w:val="28"/>
          <w:szCs w:val="28"/>
        </w:rPr>
      </w:pPr>
      <w:r w:rsidRPr="00666B3E">
        <w:rPr>
          <w:color w:val="000000"/>
          <w:sz w:val="28"/>
          <w:szCs w:val="28"/>
        </w:rPr>
        <w:t>- объяснительно – иллюстративного обучения;</w:t>
      </w:r>
    </w:p>
    <w:p w:rsidR="004623ED" w:rsidRPr="00666B3E" w:rsidRDefault="004623ED" w:rsidP="004623ED">
      <w:pPr>
        <w:jc w:val="both"/>
        <w:rPr>
          <w:color w:val="000000"/>
          <w:sz w:val="28"/>
          <w:szCs w:val="28"/>
        </w:rPr>
      </w:pPr>
      <w:r w:rsidRPr="00666B3E">
        <w:rPr>
          <w:color w:val="000000"/>
          <w:sz w:val="28"/>
          <w:szCs w:val="28"/>
        </w:rPr>
        <w:t>- педагогика сотрудничества (учебный диалог, учебная дискуссия);</w:t>
      </w:r>
    </w:p>
    <w:p w:rsidR="004623ED" w:rsidRPr="00666B3E" w:rsidRDefault="004623ED" w:rsidP="004623ED">
      <w:pPr>
        <w:jc w:val="both"/>
        <w:rPr>
          <w:b/>
          <w:bCs/>
          <w:color w:val="000000"/>
          <w:sz w:val="28"/>
          <w:szCs w:val="28"/>
        </w:rPr>
      </w:pPr>
      <w:r w:rsidRPr="00666B3E">
        <w:rPr>
          <w:color w:val="000000"/>
          <w:sz w:val="28"/>
          <w:szCs w:val="28"/>
        </w:rPr>
        <w:t>-ИКТ - технология (презентация).</w:t>
      </w:r>
    </w:p>
    <w:p w:rsidR="004623ED" w:rsidRDefault="004623ED" w:rsidP="004623ED">
      <w:pPr>
        <w:jc w:val="center"/>
        <w:rPr>
          <w:sz w:val="28"/>
          <w:szCs w:val="28"/>
        </w:rPr>
      </w:pPr>
    </w:p>
    <w:p w:rsidR="004623ED" w:rsidRPr="00FE41B8" w:rsidRDefault="004623ED" w:rsidP="004623ED">
      <w:pPr>
        <w:jc w:val="both"/>
        <w:rPr>
          <w:sz w:val="28"/>
          <w:szCs w:val="28"/>
        </w:rPr>
      </w:pPr>
      <w:r w:rsidRPr="00FE41B8">
        <w:rPr>
          <w:sz w:val="28"/>
          <w:szCs w:val="28"/>
        </w:rPr>
        <w:t xml:space="preserve">Тема урока </w:t>
      </w:r>
      <w:r w:rsidRPr="00FE41B8">
        <w:rPr>
          <w:sz w:val="28"/>
          <w:szCs w:val="28"/>
          <w:u w:val="single"/>
        </w:rPr>
        <w:t>Расстояние между двумя точками. Масштаб</w:t>
      </w:r>
    </w:p>
    <w:p w:rsidR="004623ED" w:rsidRPr="00FE41B8" w:rsidRDefault="004623ED" w:rsidP="004623ED">
      <w:pPr>
        <w:jc w:val="both"/>
        <w:rPr>
          <w:sz w:val="28"/>
          <w:szCs w:val="28"/>
        </w:rPr>
      </w:pPr>
      <w:r w:rsidRPr="00FE41B8">
        <w:rPr>
          <w:sz w:val="28"/>
          <w:szCs w:val="28"/>
        </w:rPr>
        <w:t xml:space="preserve">Место и роль урока в изучаемой теме </w:t>
      </w:r>
      <w:r w:rsidRPr="00FE41B8">
        <w:rPr>
          <w:sz w:val="28"/>
          <w:szCs w:val="28"/>
          <w:u w:val="single"/>
        </w:rPr>
        <w:t xml:space="preserve">Урок входит в главу «Геометрические фигуры», служит для закрепления понятий «расстояние между двумя точками» и </w:t>
      </w:r>
      <w:r w:rsidRPr="00FE41B8">
        <w:rPr>
          <w:sz w:val="28"/>
          <w:szCs w:val="28"/>
          <w:u w:val="single"/>
        </w:rPr>
        <w:lastRenderedPageBreak/>
        <w:t>«масштаб», для отработки умения пользоваться ими на уроках и в повседневной жизни.</w:t>
      </w:r>
    </w:p>
    <w:p w:rsidR="004623ED" w:rsidRPr="00FE41B8" w:rsidRDefault="004623ED" w:rsidP="004623ED">
      <w:pPr>
        <w:jc w:val="both"/>
        <w:rPr>
          <w:sz w:val="28"/>
          <w:szCs w:val="28"/>
          <w:u w:val="single"/>
        </w:rPr>
      </w:pPr>
      <w:r w:rsidRPr="00FE41B8">
        <w:rPr>
          <w:sz w:val="28"/>
          <w:szCs w:val="28"/>
        </w:rPr>
        <w:t xml:space="preserve">Тип урока </w:t>
      </w:r>
      <w:r w:rsidRPr="00FE41B8">
        <w:rPr>
          <w:sz w:val="28"/>
          <w:szCs w:val="28"/>
          <w:u w:val="single"/>
        </w:rPr>
        <w:t>Урок комплексного применения знаний</w:t>
      </w:r>
    </w:p>
    <w:p w:rsidR="004623ED" w:rsidRPr="00FE41B8" w:rsidRDefault="004623ED" w:rsidP="004623ED">
      <w:pPr>
        <w:jc w:val="both"/>
        <w:rPr>
          <w:sz w:val="28"/>
          <w:szCs w:val="28"/>
        </w:rPr>
      </w:pPr>
      <w:r w:rsidRPr="00FE41B8">
        <w:rPr>
          <w:sz w:val="28"/>
          <w:szCs w:val="28"/>
        </w:rPr>
        <w:t xml:space="preserve">Цель урока: </w:t>
      </w:r>
      <w:r w:rsidRPr="00FE41B8">
        <w:rPr>
          <w:sz w:val="28"/>
          <w:szCs w:val="28"/>
          <w:u w:val="single"/>
        </w:rPr>
        <w:t>закрепление понятий «расстояние между двумя точками» и «масштаб»; отработка умения пользоваться данными понятиями на уроках и в повседневной жизни.</w:t>
      </w:r>
    </w:p>
    <w:p w:rsidR="004623ED" w:rsidRPr="00FE41B8" w:rsidRDefault="004623ED" w:rsidP="004623ED">
      <w:pPr>
        <w:jc w:val="both"/>
        <w:rPr>
          <w:sz w:val="28"/>
          <w:szCs w:val="28"/>
        </w:rPr>
      </w:pPr>
      <w:r w:rsidRPr="00FE41B8">
        <w:rPr>
          <w:sz w:val="28"/>
          <w:szCs w:val="28"/>
        </w:rPr>
        <w:t xml:space="preserve">Задачи урока: </w:t>
      </w:r>
    </w:p>
    <w:p w:rsidR="004623ED" w:rsidRPr="00FE41B8" w:rsidRDefault="004623ED" w:rsidP="004623ED">
      <w:pPr>
        <w:jc w:val="both"/>
        <w:rPr>
          <w:sz w:val="28"/>
          <w:szCs w:val="28"/>
          <w:u w:val="single"/>
        </w:rPr>
      </w:pPr>
      <w:r w:rsidRPr="00FE41B8">
        <w:rPr>
          <w:sz w:val="28"/>
          <w:szCs w:val="28"/>
          <w:u w:val="single"/>
        </w:rPr>
        <w:t xml:space="preserve">1. повторить понятие расстояния между двумя точками; </w:t>
      </w:r>
    </w:p>
    <w:p w:rsidR="004623ED" w:rsidRPr="00FE41B8" w:rsidRDefault="004623ED" w:rsidP="004623ED">
      <w:pPr>
        <w:jc w:val="both"/>
        <w:rPr>
          <w:sz w:val="28"/>
          <w:szCs w:val="28"/>
          <w:u w:val="single"/>
        </w:rPr>
      </w:pPr>
      <w:r w:rsidRPr="00FE41B8">
        <w:rPr>
          <w:sz w:val="28"/>
          <w:szCs w:val="28"/>
          <w:u w:val="single"/>
        </w:rPr>
        <w:t xml:space="preserve">2. показать применение масштаба в повседневной жизни; </w:t>
      </w:r>
    </w:p>
    <w:p w:rsidR="004623ED" w:rsidRPr="00FE41B8" w:rsidRDefault="004623ED" w:rsidP="004623ED">
      <w:pPr>
        <w:jc w:val="both"/>
        <w:rPr>
          <w:sz w:val="28"/>
          <w:szCs w:val="28"/>
          <w:u w:val="single"/>
        </w:rPr>
      </w:pPr>
      <w:r w:rsidRPr="00FE41B8">
        <w:rPr>
          <w:sz w:val="28"/>
          <w:szCs w:val="28"/>
          <w:u w:val="single"/>
        </w:rPr>
        <w:t xml:space="preserve">3. развивать в детях умение работать в коллективе и воспитывать в детях уверенность в себе; </w:t>
      </w:r>
    </w:p>
    <w:p w:rsidR="004623ED" w:rsidRPr="00FE41B8" w:rsidRDefault="004623ED" w:rsidP="004623ED">
      <w:pPr>
        <w:jc w:val="both"/>
        <w:rPr>
          <w:sz w:val="28"/>
          <w:szCs w:val="28"/>
          <w:u w:val="single"/>
        </w:rPr>
      </w:pPr>
      <w:r w:rsidRPr="00FE41B8">
        <w:rPr>
          <w:sz w:val="28"/>
          <w:szCs w:val="28"/>
          <w:u w:val="single"/>
        </w:rPr>
        <w:t>4. развивать интерес к математике и показать связь математики с другими науками, в частности с географией.</w:t>
      </w:r>
    </w:p>
    <w:p w:rsidR="004623ED" w:rsidRPr="00FE41B8" w:rsidRDefault="004623ED" w:rsidP="004623ED">
      <w:pPr>
        <w:jc w:val="both"/>
        <w:rPr>
          <w:sz w:val="28"/>
          <w:szCs w:val="28"/>
        </w:rPr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</w:pPr>
    </w:p>
    <w:p w:rsidR="004623ED" w:rsidRDefault="004623ED" w:rsidP="004623ED">
      <w:pPr>
        <w:jc w:val="both"/>
        <w:rPr>
          <w:b/>
        </w:rPr>
        <w:sectPr w:rsidR="004623ED" w:rsidSect="00AA12A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568"/>
        <w:gridCol w:w="3217"/>
        <w:gridCol w:w="1680"/>
        <w:gridCol w:w="1754"/>
        <w:gridCol w:w="1786"/>
        <w:gridCol w:w="1890"/>
        <w:gridCol w:w="2224"/>
      </w:tblGrid>
      <w:tr w:rsidR="004623ED" w:rsidRPr="00C75CF8" w:rsidTr="004623ED">
        <w:trPr>
          <w:cantSplit/>
          <w:trHeight w:val="1550"/>
        </w:trPr>
        <w:tc>
          <w:tcPr>
            <w:tcW w:w="564" w:type="pct"/>
          </w:tcPr>
          <w:p w:rsidR="004623ED" w:rsidRPr="00C75CF8" w:rsidRDefault="004623ED" w:rsidP="00A26CC9">
            <w:pPr>
              <w:jc w:val="both"/>
              <w:rPr>
                <w:b/>
              </w:rPr>
            </w:pPr>
            <w:r w:rsidRPr="00C75CF8">
              <w:rPr>
                <w:b/>
              </w:rPr>
              <w:lastRenderedPageBreak/>
              <w:t>Этап урока</w:t>
            </w:r>
          </w:p>
        </w:tc>
        <w:tc>
          <w:tcPr>
            <w:tcW w:w="192" w:type="pct"/>
            <w:textDirection w:val="btLr"/>
          </w:tcPr>
          <w:p w:rsidR="004623ED" w:rsidRPr="00C75CF8" w:rsidRDefault="004623ED" w:rsidP="00A26CC9">
            <w:pPr>
              <w:ind w:left="113" w:right="113"/>
              <w:jc w:val="both"/>
              <w:rPr>
                <w:b/>
              </w:rPr>
            </w:pPr>
            <w:r w:rsidRPr="00C75CF8">
              <w:rPr>
                <w:b/>
              </w:rPr>
              <w:t>Время, мин.</w:t>
            </w:r>
          </w:p>
        </w:tc>
        <w:tc>
          <w:tcPr>
            <w:tcW w:w="1088" w:type="pct"/>
          </w:tcPr>
          <w:p w:rsidR="004623ED" w:rsidRPr="00C75CF8" w:rsidRDefault="004623ED" w:rsidP="00A26CC9">
            <w:pPr>
              <w:jc w:val="both"/>
              <w:rPr>
                <w:b/>
              </w:rPr>
            </w:pPr>
            <w:r w:rsidRPr="00C75CF8">
              <w:rPr>
                <w:b/>
              </w:rPr>
              <w:t>Содержание учебного материала</w:t>
            </w:r>
          </w:p>
        </w:tc>
        <w:tc>
          <w:tcPr>
            <w:tcW w:w="568" w:type="pct"/>
          </w:tcPr>
          <w:p w:rsidR="004623ED" w:rsidRPr="00C75CF8" w:rsidRDefault="004623ED" w:rsidP="00A26CC9">
            <w:pPr>
              <w:jc w:val="both"/>
              <w:rPr>
                <w:b/>
              </w:rPr>
            </w:pPr>
            <w:r w:rsidRPr="00C75CF8">
              <w:rPr>
                <w:b/>
              </w:rPr>
              <w:t>Методы и приемы работы</w:t>
            </w:r>
          </w:p>
        </w:tc>
        <w:tc>
          <w:tcPr>
            <w:tcW w:w="593" w:type="pct"/>
          </w:tcPr>
          <w:p w:rsidR="004623ED" w:rsidRPr="00C75CF8" w:rsidRDefault="004623ED" w:rsidP="00A26CC9">
            <w:pPr>
              <w:jc w:val="both"/>
              <w:rPr>
                <w:b/>
              </w:rPr>
            </w:pPr>
            <w:r w:rsidRPr="00C75CF8">
              <w:rPr>
                <w:b/>
              </w:rPr>
              <w:t>Формы организации учебной деятельности</w:t>
            </w:r>
          </w:p>
        </w:tc>
        <w:tc>
          <w:tcPr>
            <w:tcW w:w="604" w:type="pct"/>
          </w:tcPr>
          <w:p w:rsidR="004623ED" w:rsidRPr="00C75CF8" w:rsidRDefault="004623ED" w:rsidP="00A26CC9">
            <w:pPr>
              <w:jc w:val="both"/>
              <w:rPr>
                <w:b/>
              </w:rPr>
            </w:pPr>
            <w:r w:rsidRPr="00C75CF8">
              <w:rPr>
                <w:b/>
              </w:rPr>
              <w:t>Деятельность учителя</w:t>
            </w:r>
          </w:p>
        </w:tc>
        <w:tc>
          <w:tcPr>
            <w:tcW w:w="639" w:type="pct"/>
          </w:tcPr>
          <w:p w:rsidR="004623ED" w:rsidRPr="00C75CF8" w:rsidRDefault="004623ED" w:rsidP="00A26CC9">
            <w:pPr>
              <w:jc w:val="both"/>
              <w:rPr>
                <w:b/>
              </w:rPr>
            </w:pPr>
            <w:r w:rsidRPr="00C75CF8">
              <w:rPr>
                <w:b/>
              </w:rPr>
              <w:t xml:space="preserve">Деятельность </w:t>
            </w:r>
            <w:proofErr w:type="gramStart"/>
            <w:r w:rsidRPr="00C75CF8">
              <w:rPr>
                <w:b/>
              </w:rPr>
              <w:t>обучающихся</w:t>
            </w:r>
            <w:proofErr w:type="gramEnd"/>
          </w:p>
        </w:tc>
        <w:tc>
          <w:tcPr>
            <w:tcW w:w="752" w:type="pct"/>
          </w:tcPr>
          <w:p w:rsidR="004623ED" w:rsidRPr="00C75CF8" w:rsidRDefault="004623ED" w:rsidP="00A26CC9">
            <w:pPr>
              <w:jc w:val="both"/>
              <w:rPr>
                <w:b/>
              </w:rPr>
            </w:pPr>
            <w:r w:rsidRPr="00C75CF8">
              <w:rPr>
                <w:b/>
              </w:rPr>
              <w:t>Формирование УУД</w:t>
            </w:r>
          </w:p>
        </w:tc>
      </w:tr>
      <w:tr w:rsidR="004623ED" w:rsidRPr="00C75CF8" w:rsidTr="004623ED">
        <w:tc>
          <w:tcPr>
            <w:tcW w:w="564" w:type="pct"/>
          </w:tcPr>
          <w:p w:rsidR="004623ED" w:rsidRPr="00C75CF8" w:rsidRDefault="004623ED" w:rsidP="00A26CC9">
            <w:pPr>
              <w:jc w:val="both"/>
            </w:pPr>
            <w:r w:rsidRPr="00C75CF8">
              <w:t>1. Организационный.</w:t>
            </w:r>
          </w:p>
        </w:tc>
        <w:tc>
          <w:tcPr>
            <w:tcW w:w="192" w:type="pct"/>
          </w:tcPr>
          <w:p w:rsidR="004623ED" w:rsidRPr="00C75CF8" w:rsidRDefault="004623ED" w:rsidP="00A26CC9">
            <w:pPr>
              <w:jc w:val="both"/>
            </w:pPr>
            <w:r w:rsidRPr="00C75CF8">
              <w:t>2</w:t>
            </w:r>
          </w:p>
        </w:tc>
        <w:tc>
          <w:tcPr>
            <w:tcW w:w="1088" w:type="pct"/>
          </w:tcPr>
          <w:p w:rsidR="004623ED" w:rsidRPr="00C75CF8" w:rsidRDefault="004623ED" w:rsidP="00A26CC9">
            <w:r w:rsidRPr="00C75CF8">
              <w:t xml:space="preserve">Здравствуйте, ребята! </w:t>
            </w:r>
          </w:p>
          <w:p w:rsidR="004623ED" w:rsidRPr="00C75CF8" w:rsidRDefault="004623ED" w:rsidP="00A26CC9">
            <w:r w:rsidRPr="00C75CF8">
              <w:t xml:space="preserve">У нас сегодня не совсем обычный урок математики. Мы с вами на прошлом уроке изучили понятия «расстояние между двумя точками» и «масштаб» и научились решать задачи с их использованием. Получается сегодня нам уже нечего делать. Как же быть? Будем проводить урок? Готовы мы к новому? </w:t>
            </w:r>
          </w:p>
        </w:tc>
        <w:tc>
          <w:tcPr>
            <w:tcW w:w="568" w:type="pct"/>
          </w:tcPr>
          <w:p w:rsidR="004623ED" w:rsidRPr="00C75CF8" w:rsidRDefault="004623ED" w:rsidP="00A26CC9">
            <w:pPr>
              <w:jc w:val="both"/>
            </w:pPr>
            <w:r w:rsidRPr="00C75CF8">
              <w:t>Словесные</w:t>
            </w:r>
          </w:p>
        </w:tc>
        <w:tc>
          <w:tcPr>
            <w:tcW w:w="593" w:type="pct"/>
          </w:tcPr>
          <w:p w:rsidR="004623ED" w:rsidRPr="00C75CF8" w:rsidRDefault="004623ED" w:rsidP="00A26CC9">
            <w:pPr>
              <w:jc w:val="both"/>
            </w:pPr>
            <w:r w:rsidRPr="00C75CF8">
              <w:t>Фронтальная работа</w:t>
            </w:r>
          </w:p>
        </w:tc>
        <w:tc>
          <w:tcPr>
            <w:tcW w:w="604" w:type="pct"/>
          </w:tcPr>
          <w:p w:rsidR="004623ED" w:rsidRPr="00C75CF8" w:rsidRDefault="004623ED" w:rsidP="00A26CC9">
            <w:pPr>
              <w:jc w:val="both"/>
            </w:pPr>
            <w:r w:rsidRPr="00C75CF8">
              <w:t>Приветствует учеников, настраивает их на работу</w:t>
            </w:r>
          </w:p>
        </w:tc>
        <w:tc>
          <w:tcPr>
            <w:tcW w:w="639" w:type="pct"/>
          </w:tcPr>
          <w:p w:rsidR="004623ED" w:rsidRPr="00C75CF8" w:rsidRDefault="004623ED" w:rsidP="00A26CC9">
            <w:pPr>
              <w:jc w:val="both"/>
            </w:pPr>
            <w:r w:rsidRPr="00C75CF8">
              <w:t>Приветствуют учителя, высказывают о готовности найти что-то новое</w:t>
            </w:r>
          </w:p>
        </w:tc>
        <w:tc>
          <w:tcPr>
            <w:tcW w:w="752" w:type="pct"/>
          </w:tcPr>
          <w:p w:rsidR="004623ED" w:rsidRPr="00C75CF8" w:rsidRDefault="004623ED" w:rsidP="00A26CC9">
            <w:pPr>
              <w:jc w:val="both"/>
            </w:pPr>
            <w:r w:rsidRPr="00C75CF8">
              <w:t>Регулятивные (оценка готовности к уроку), личностные УУД</w:t>
            </w:r>
          </w:p>
        </w:tc>
      </w:tr>
      <w:tr w:rsidR="004623ED" w:rsidRPr="00C75CF8" w:rsidTr="004623ED">
        <w:tc>
          <w:tcPr>
            <w:tcW w:w="564" w:type="pct"/>
          </w:tcPr>
          <w:p w:rsidR="004623ED" w:rsidRPr="00C75CF8" w:rsidRDefault="004623ED" w:rsidP="00A26CC9">
            <w:pPr>
              <w:jc w:val="both"/>
            </w:pPr>
            <w:r w:rsidRPr="00C75CF8">
              <w:t>2. Актуализация опорных знаний.</w:t>
            </w:r>
          </w:p>
        </w:tc>
        <w:tc>
          <w:tcPr>
            <w:tcW w:w="192" w:type="pct"/>
          </w:tcPr>
          <w:p w:rsidR="004623ED" w:rsidRPr="00C75CF8" w:rsidRDefault="004623ED" w:rsidP="00A26CC9">
            <w:pPr>
              <w:jc w:val="both"/>
            </w:pPr>
            <w:r w:rsidRPr="00C75CF8">
              <w:t>5</w:t>
            </w:r>
          </w:p>
        </w:tc>
        <w:tc>
          <w:tcPr>
            <w:tcW w:w="1088" w:type="pct"/>
          </w:tcPr>
          <w:p w:rsidR="004623ED" w:rsidRPr="00C75CF8" w:rsidRDefault="004623ED" w:rsidP="00A26CC9">
            <w:pPr>
              <w:jc w:val="both"/>
            </w:pPr>
            <w:r w:rsidRPr="00C75CF8">
              <w:t>Но прежде всего нам нужно повторить, что мы уже знаем по нашей теме.</w:t>
            </w:r>
          </w:p>
          <w:p w:rsidR="004623ED" w:rsidRPr="00C75CF8" w:rsidRDefault="004623ED" w:rsidP="00A26CC9">
            <w:pPr>
              <w:jc w:val="both"/>
            </w:pPr>
            <w:r w:rsidRPr="00C75CF8">
              <w:t>1) Масштаб карты квартала 1</w:t>
            </w:r>
            <w:proofErr w:type="gramStart"/>
            <w:r w:rsidRPr="00C75CF8">
              <w:t xml:space="preserve"> :</w:t>
            </w:r>
            <w:proofErr w:type="gramEnd"/>
            <w:r w:rsidRPr="00C75CF8">
              <w:t xml:space="preserve"> 1000. Найди данные расстояния в реальности: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от школы до Петиного дома 3 см;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от Петиного дома до бассейна 7 см;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от Петиного дома до Мишиного дома 8 мм;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 xml:space="preserve">от Петиного дома до ближайшего магазина </w:t>
            </w:r>
            <w:r w:rsidRPr="00C75CF8">
              <w:rPr>
                <w:rFonts w:ascii="Times New Roman" w:hAnsi="Times New Roman"/>
                <w:sz w:val="24"/>
                <w:szCs w:val="24"/>
              </w:rPr>
              <w:lastRenderedPageBreak/>
              <w:t>5 мм.</w:t>
            </w:r>
          </w:p>
          <w:p w:rsidR="004623ED" w:rsidRPr="00C75CF8" w:rsidRDefault="004623ED" w:rsidP="00A26CC9">
            <w:pPr>
              <w:jc w:val="both"/>
            </w:pPr>
            <w:r w:rsidRPr="00C75CF8">
              <w:t>2) Какое расстояние будет на карте с тем же масштабом, если и реальности: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от школы до районо 3 км;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от школы до театра 10 км;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от школы до магазина 300 м.</w:t>
            </w:r>
          </w:p>
          <w:p w:rsidR="004623ED" w:rsidRPr="00C75CF8" w:rsidRDefault="004623ED" w:rsidP="00A26CC9">
            <w:pPr>
              <w:jc w:val="both"/>
            </w:pPr>
            <w:r w:rsidRPr="00C75CF8">
              <w:t>3) Можно назвать расстоянием путь, который проходит поезд от Волгограда до Самары?</w:t>
            </w:r>
          </w:p>
          <w:p w:rsidR="004623ED" w:rsidRPr="00C75CF8" w:rsidRDefault="004623ED" w:rsidP="00A26CC9">
            <w:pPr>
              <w:jc w:val="both"/>
            </w:pPr>
            <w:r w:rsidRPr="00C75CF8">
              <w:t>Если преодолеть путь от Волгограда до Ростова на автобусе, будет ли этот путь расстоянием между этими городами?</w:t>
            </w:r>
          </w:p>
          <w:p w:rsidR="004623ED" w:rsidRPr="00C75CF8" w:rsidRDefault="004623ED" w:rsidP="00A26CC9">
            <w:pPr>
              <w:jc w:val="both"/>
            </w:pPr>
            <w:r w:rsidRPr="00C75CF8">
              <w:t>Из Волгограда до Москвы можно добраться на самолете, будет ли этот путь являться расстоянием между этими городами?</w:t>
            </w:r>
          </w:p>
        </w:tc>
        <w:tc>
          <w:tcPr>
            <w:tcW w:w="568" w:type="pct"/>
          </w:tcPr>
          <w:p w:rsidR="004623ED" w:rsidRPr="00C75CF8" w:rsidRDefault="004623ED" w:rsidP="00A26CC9">
            <w:pPr>
              <w:jc w:val="both"/>
            </w:pPr>
            <w:r w:rsidRPr="00C75CF8">
              <w:lastRenderedPageBreak/>
              <w:t>Словесные</w:t>
            </w:r>
          </w:p>
        </w:tc>
        <w:tc>
          <w:tcPr>
            <w:tcW w:w="593" w:type="pct"/>
          </w:tcPr>
          <w:p w:rsidR="004623ED" w:rsidRPr="00C75CF8" w:rsidRDefault="004623ED" w:rsidP="00A26CC9">
            <w:pPr>
              <w:jc w:val="both"/>
            </w:pPr>
            <w:r w:rsidRPr="00C75CF8">
              <w:t>Фронтальная работа</w:t>
            </w:r>
          </w:p>
        </w:tc>
        <w:tc>
          <w:tcPr>
            <w:tcW w:w="604" w:type="pct"/>
          </w:tcPr>
          <w:p w:rsidR="004623ED" w:rsidRPr="00C75CF8" w:rsidRDefault="004623ED" w:rsidP="00A26CC9">
            <w:pPr>
              <w:jc w:val="both"/>
            </w:pPr>
            <w:r w:rsidRPr="00C75CF8">
              <w:t>Организует повторение с помощью заданий</w:t>
            </w:r>
          </w:p>
        </w:tc>
        <w:tc>
          <w:tcPr>
            <w:tcW w:w="639" w:type="pct"/>
          </w:tcPr>
          <w:p w:rsidR="004623ED" w:rsidRPr="00C75CF8" w:rsidRDefault="004623ED" w:rsidP="00A26CC9">
            <w:pPr>
              <w:jc w:val="both"/>
            </w:pPr>
            <w:r w:rsidRPr="00C75CF8">
              <w:t>Отвечают на вопросы</w:t>
            </w:r>
          </w:p>
        </w:tc>
        <w:tc>
          <w:tcPr>
            <w:tcW w:w="752" w:type="pct"/>
          </w:tcPr>
          <w:p w:rsidR="004623ED" w:rsidRPr="00C75CF8" w:rsidRDefault="004623ED" w:rsidP="00A26CC9">
            <w:pPr>
              <w:jc w:val="both"/>
            </w:pPr>
            <w:r w:rsidRPr="00C75CF8">
              <w:t>Познавательные УУД</w:t>
            </w:r>
          </w:p>
        </w:tc>
      </w:tr>
      <w:tr w:rsidR="004623ED" w:rsidRPr="00C75CF8" w:rsidTr="004623ED">
        <w:tc>
          <w:tcPr>
            <w:tcW w:w="564" w:type="pct"/>
          </w:tcPr>
          <w:p w:rsidR="004623ED" w:rsidRPr="00C75CF8" w:rsidRDefault="004623ED" w:rsidP="00A26CC9">
            <w:pPr>
              <w:jc w:val="both"/>
            </w:pPr>
            <w:r w:rsidRPr="00C75CF8">
              <w:lastRenderedPageBreak/>
              <w:t>3. Постановка учебной задачи.</w:t>
            </w:r>
          </w:p>
        </w:tc>
        <w:tc>
          <w:tcPr>
            <w:tcW w:w="192" w:type="pct"/>
          </w:tcPr>
          <w:p w:rsidR="004623ED" w:rsidRPr="00C75CF8" w:rsidRDefault="004623ED" w:rsidP="00A26CC9">
            <w:pPr>
              <w:jc w:val="both"/>
            </w:pPr>
            <w:r w:rsidRPr="00C75CF8">
              <w:t>3</w:t>
            </w:r>
          </w:p>
        </w:tc>
        <w:tc>
          <w:tcPr>
            <w:tcW w:w="1088" w:type="pct"/>
          </w:tcPr>
          <w:p w:rsidR="004623ED" w:rsidRPr="00C75CF8" w:rsidRDefault="004623ED" w:rsidP="00A26CC9">
            <w:r w:rsidRPr="00C75CF8">
              <w:t xml:space="preserve">Посмотрите, как много мы уже знаем. </w:t>
            </w:r>
          </w:p>
          <w:p w:rsidR="004623ED" w:rsidRPr="00C75CF8" w:rsidRDefault="004623ED" w:rsidP="00A26CC9">
            <w:r w:rsidRPr="00C75CF8">
              <w:t>А достаточно ли только знать теорию?</w:t>
            </w:r>
          </w:p>
          <w:p w:rsidR="004623ED" w:rsidRPr="00C75CF8" w:rsidRDefault="004623ED" w:rsidP="00A26CC9">
            <w:r w:rsidRPr="00C75CF8">
              <w:t>Что еще необходимо, чтобы назвать себя специалистом в данном вопросе?</w:t>
            </w:r>
          </w:p>
          <w:p w:rsidR="004623ED" w:rsidRPr="00C75CF8" w:rsidRDefault="004623ED" w:rsidP="00A26CC9">
            <w:r w:rsidRPr="00C75CF8">
              <w:t xml:space="preserve">Так какую задачу мы поставим перед собой на </w:t>
            </w:r>
            <w:r w:rsidRPr="00C75CF8">
              <w:lastRenderedPageBreak/>
              <w:t xml:space="preserve">сегодняшний урок? </w:t>
            </w:r>
          </w:p>
        </w:tc>
        <w:tc>
          <w:tcPr>
            <w:tcW w:w="568" w:type="pct"/>
          </w:tcPr>
          <w:p w:rsidR="004623ED" w:rsidRPr="00C75CF8" w:rsidRDefault="004623ED" w:rsidP="00A26CC9">
            <w:pPr>
              <w:jc w:val="both"/>
            </w:pPr>
            <w:r w:rsidRPr="00C75CF8">
              <w:lastRenderedPageBreak/>
              <w:t>Словесные</w:t>
            </w:r>
          </w:p>
        </w:tc>
        <w:tc>
          <w:tcPr>
            <w:tcW w:w="593" w:type="pct"/>
          </w:tcPr>
          <w:p w:rsidR="004623ED" w:rsidRPr="00C75CF8" w:rsidRDefault="004623ED" w:rsidP="00A26CC9">
            <w:pPr>
              <w:jc w:val="both"/>
            </w:pPr>
            <w:r w:rsidRPr="00C75CF8">
              <w:t>Фронтальная работа</w:t>
            </w:r>
          </w:p>
        </w:tc>
        <w:tc>
          <w:tcPr>
            <w:tcW w:w="604" w:type="pct"/>
          </w:tcPr>
          <w:p w:rsidR="004623ED" w:rsidRPr="00C75CF8" w:rsidRDefault="004623ED" w:rsidP="00A26CC9">
            <w:pPr>
              <w:jc w:val="both"/>
            </w:pPr>
            <w:r w:rsidRPr="00C75CF8">
              <w:t>Подводит учащихся к постановке задач на урок</w:t>
            </w:r>
          </w:p>
        </w:tc>
        <w:tc>
          <w:tcPr>
            <w:tcW w:w="639" w:type="pct"/>
          </w:tcPr>
          <w:p w:rsidR="004623ED" w:rsidRPr="00C75CF8" w:rsidRDefault="004623ED" w:rsidP="00A26CC9">
            <w:pPr>
              <w:jc w:val="both"/>
            </w:pPr>
            <w:r w:rsidRPr="00C75CF8">
              <w:t xml:space="preserve">Высказывают свои предположения </w:t>
            </w:r>
          </w:p>
        </w:tc>
        <w:tc>
          <w:tcPr>
            <w:tcW w:w="752" w:type="pct"/>
          </w:tcPr>
          <w:p w:rsidR="004623ED" w:rsidRPr="00C75CF8" w:rsidRDefault="004623ED" w:rsidP="00A26CC9">
            <w:pPr>
              <w:jc w:val="both"/>
            </w:pPr>
            <w:r w:rsidRPr="00C75CF8">
              <w:t>Регулятивные УУД</w:t>
            </w:r>
          </w:p>
        </w:tc>
      </w:tr>
      <w:tr w:rsidR="004623ED" w:rsidRPr="00C75CF8" w:rsidTr="004623ED">
        <w:tc>
          <w:tcPr>
            <w:tcW w:w="564" w:type="pct"/>
          </w:tcPr>
          <w:p w:rsidR="004623ED" w:rsidRPr="00C75CF8" w:rsidRDefault="004623ED" w:rsidP="00A26CC9">
            <w:pPr>
              <w:jc w:val="both"/>
            </w:pPr>
            <w:r w:rsidRPr="00C75CF8">
              <w:lastRenderedPageBreak/>
              <w:t>4. Работа с картой.</w:t>
            </w:r>
          </w:p>
        </w:tc>
        <w:tc>
          <w:tcPr>
            <w:tcW w:w="192" w:type="pct"/>
          </w:tcPr>
          <w:p w:rsidR="004623ED" w:rsidRPr="00C75CF8" w:rsidRDefault="004623ED" w:rsidP="00A26CC9">
            <w:pPr>
              <w:jc w:val="both"/>
            </w:pPr>
            <w:r w:rsidRPr="00C75CF8">
              <w:t>10</w:t>
            </w:r>
          </w:p>
        </w:tc>
        <w:tc>
          <w:tcPr>
            <w:tcW w:w="1088" w:type="pct"/>
          </w:tcPr>
          <w:p w:rsidR="004623ED" w:rsidRPr="00C75CF8" w:rsidRDefault="004623ED" w:rsidP="00A26CC9">
            <w:pPr>
              <w:jc w:val="both"/>
            </w:pPr>
            <w:r w:rsidRPr="00C75CF8">
              <w:t>Для чего нам нужен масштаб? На этот вопрос поможет ответить карта России.</w:t>
            </w:r>
          </w:p>
          <w:p w:rsidR="004623ED" w:rsidRPr="00C75CF8" w:rsidRDefault="004623ED" w:rsidP="00A26CC9">
            <w:pPr>
              <w:jc w:val="both"/>
            </w:pPr>
            <w:proofErr w:type="gramStart"/>
            <w:r w:rsidRPr="00C75CF8">
              <w:t>Каждой группе раздается карточка, на которой название города, в который предлагается совершить путешествие, указана скорость самолета, с которой это путешествие будет совершаться.</w:t>
            </w:r>
            <w:proofErr w:type="gramEnd"/>
          </w:p>
          <w:p w:rsidR="004623ED" w:rsidRPr="00C75CF8" w:rsidRDefault="004623ED" w:rsidP="004623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 xml:space="preserve">Москва. </w:t>
            </w:r>
            <w:r w:rsidRPr="00C75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C75CF8">
              <w:rPr>
                <w:rFonts w:ascii="Times New Roman" w:hAnsi="Times New Roman"/>
                <w:sz w:val="24"/>
                <w:szCs w:val="24"/>
              </w:rPr>
              <w:t xml:space="preserve"> = 650 км/ч.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 xml:space="preserve">Санкт-Петербург.  </w:t>
            </w:r>
            <w:r w:rsidRPr="00C75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C75CF8">
              <w:rPr>
                <w:rFonts w:ascii="Times New Roman" w:hAnsi="Times New Roman"/>
                <w:sz w:val="24"/>
                <w:szCs w:val="24"/>
              </w:rPr>
              <w:t xml:space="preserve">  = 800 км/ч.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 xml:space="preserve">Нижний Новгород.  </w:t>
            </w:r>
            <w:r w:rsidRPr="00C75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C75C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75CF8">
              <w:rPr>
                <w:rFonts w:ascii="Times New Roman" w:hAnsi="Times New Roman"/>
                <w:sz w:val="24"/>
                <w:szCs w:val="24"/>
              </w:rPr>
              <w:t xml:space="preserve"> = 700 км/ч.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 xml:space="preserve">Томск.  </w:t>
            </w:r>
            <w:r w:rsidRPr="00C75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C75CF8">
              <w:rPr>
                <w:rFonts w:ascii="Times New Roman" w:hAnsi="Times New Roman"/>
                <w:sz w:val="24"/>
                <w:szCs w:val="24"/>
              </w:rPr>
              <w:t xml:space="preserve">  = 900 км/ч.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 xml:space="preserve">Самара.  </w:t>
            </w:r>
            <w:r w:rsidRPr="00C75C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C75CF8">
              <w:rPr>
                <w:rFonts w:ascii="Times New Roman" w:hAnsi="Times New Roman"/>
                <w:sz w:val="24"/>
                <w:szCs w:val="24"/>
              </w:rPr>
              <w:t xml:space="preserve">  = 750 км/ч.</w:t>
            </w:r>
          </w:p>
          <w:p w:rsidR="004623ED" w:rsidRPr="00C75CF8" w:rsidRDefault="004623ED" w:rsidP="00A26CC9">
            <w:pPr>
              <w:jc w:val="center"/>
              <w:rPr>
                <w:b/>
              </w:rPr>
            </w:pPr>
            <w:r w:rsidRPr="00C75CF8">
              <w:rPr>
                <w:b/>
              </w:rPr>
              <w:t>Памятка</w:t>
            </w:r>
          </w:p>
          <w:p w:rsidR="004623ED" w:rsidRPr="00C75CF8" w:rsidRDefault="004623ED" w:rsidP="00A26CC9">
            <w:pPr>
              <w:jc w:val="both"/>
            </w:pPr>
            <w:r w:rsidRPr="00C75CF8">
              <w:t>Алгоритм работы с картой: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Повторить понятие расстояния.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Найти на карте России город, заданный на карточке, и город Оренбург.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 xml:space="preserve">Измерить расстояние между двумя точками – найденными </w:t>
            </w:r>
            <w:r w:rsidRPr="00C75CF8">
              <w:rPr>
                <w:rFonts w:ascii="Times New Roman" w:hAnsi="Times New Roman"/>
                <w:sz w:val="24"/>
                <w:szCs w:val="24"/>
              </w:rPr>
              <w:lastRenderedPageBreak/>
              <w:t>городами.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Перевести расстояние в реальные размеры с помощью масштаба.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 xml:space="preserve">Найти время пути, зная расстояние и скорость. </w:t>
            </w:r>
          </w:p>
          <w:p w:rsidR="004623ED" w:rsidRPr="00C75CF8" w:rsidRDefault="004623ED" w:rsidP="00A26CC9">
            <w:pPr>
              <w:jc w:val="both"/>
            </w:pPr>
            <w:r w:rsidRPr="00C75CF8">
              <w:t>Для презентации своей работы группа выбирает одного человека.</w:t>
            </w:r>
          </w:p>
          <w:p w:rsidR="004623ED" w:rsidRPr="00C75CF8" w:rsidRDefault="004623ED" w:rsidP="00A26CC9"/>
        </w:tc>
        <w:tc>
          <w:tcPr>
            <w:tcW w:w="568" w:type="pct"/>
          </w:tcPr>
          <w:p w:rsidR="004623ED" w:rsidRPr="00C75CF8" w:rsidRDefault="004623ED" w:rsidP="00A26CC9">
            <w:pPr>
              <w:jc w:val="both"/>
            </w:pPr>
            <w:r w:rsidRPr="00C75CF8">
              <w:lastRenderedPageBreak/>
              <w:t>Словесные, наглядные, практические</w:t>
            </w:r>
          </w:p>
        </w:tc>
        <w:tc>
          <w:tcPr>
            <w:tcW w:w="593" w:type="pct"/>
          </w:tcPr>
          <w:p w:rsidR="004623ED" w:rsidRPr="00C75CF8" w:rsidRDefault="004623ED" w:rsidP="00A26CC9">
            <w:pPr>
              <w:jc w:val="both"/>
            </w:pPr>
            <w:r w:rsidRPr="00C75CF8">
              <w:t>Работа в группах</w:t>
            </w:r>
          </w:p>
        </w:tc>
        <w:tc>
          <w:tcPr>
            <w:tcW w:w="604" w:type="pct"/>
          </w:tcPr>
          <w:p w:rsidR="004623ED" w:rsidRPr="00C75CF8" w:rsidRDefault="004623ED" w:rsidP="00A26CC9">
            <w:pPr>
              <w:jc w:val="both"/>
            </w:pPr>
            <w:r w:rsidRPr="00C75CF8">
              <w:t>Организует работу групп</w:t>
            </w:r>
          </w:p>
        </w:tc>
        <w:tc>
          <w:tcPr>
            <w:tcW w:w="639" w:type="pct"/>
          </w:tcPr>
          <w:p w:rsidR="004623ED" w:rsidRPr="00C75CF8" w:rsidRDefault="004623ED" w:rsidP="00A26CC9">
            <w:pPr>
              <w:jc w:val="both"/>
            </w:pPr>
            <w:r w:rsidRPr="00C75CF8">
              <w:t>Выполняют задание в группе, обсуждают и готовят презентацию задания</w:t>
            </w:r>
          </w:p>
        </w:tc>
        <w:tc>
          <w:tcPr>
            <w:tcW w:w="752" w:type="pct"/>
          </w:tcPr>
          <w:p w:rsidR="004623ED" w:rsidRPr="00C75CF8" w:rsidRDefault="004623ED" w:rsidP="00A26CC9">
            <w:pPr>
              <w:jc w:val="both"/>
            </w:pPr>
            <w:r w:rsidRPr="00C75CF8">
              <w:t>Познавательные, коммуникативные, регулятивные, личностные УУД</w:t>
            </w:r>
          </w:p>
        </w:tc>
      </w:tr>
      <w:tr w:rsidR="004623ED" w:rsidRPr="00C75CF8" w:rsidTr="004623ED">
        <w:tc>
          <w:tcPr>
            <w:tcW w:w="564" w:type="pct"/>
          </w:tcPr>
          <w:p w:rsidR="004623ED" w:rsidRPr="00C75CF8" w:rsidRDefault="004623ED" w:rsidP="00A26CC9">
            <w:pPr>
              <w:jc w:val="both"/>
            </w:pPr>
            <w:r w:rsidRPr="00C75CF8">
              <w:lastRenderedPageBreak/>
              <w:t>5. Практическое задание «Ремонт в квартире»</w:t>
            </w:r>
          </w:p>
        </w:tc>
        <w:tc>
          <w:tcPr>
            <w:tcW w:w="192" w:type="pct"/>
          </w:tcPr>
          <w:p w:rsidR="004623ED" w:rsidRPr="00C75CF8" w:rsidRDefault="004623ED" w:rsidP="00A26CC9">
            <w:pPr>
              <w:jc w:val="both"/>
            </w:pPr>
            <w:r w:rsidRPr="00C75CF8">
              <w:t>10</w:t>
            </w:r>
          </w:p>
        </w:tc>
        <w:tc>
          <w:tcPr>
            <w:tcW w:w="1088" w:type="pct"/>
          </w:tcPr>
          <w:p w:rsidR="004623ED" w:rsidRPr="00C75CF8" w:rsidRDefault="004623ED" w:rsidP="00A26CC9">
            <w:pPr>
              <w:jc w:val="both"/>
            </w:pPr>
            <w:r w:rsidRPr="00C75CF8">
              <w:t xml:space="preserve">Цель: показать использование масштаба в повседневной жизни. </w:t>
            </w:r>
          </w:p>
          <w:p w:rsidR="004623ED" w:rsidRPr="00C75CF8" w:rsidRDefault="004623ED" w:rsidP="00A26CC9">
            <w:pPr>
              <w:jc w:val="both"/>
            </w:pPr>
            <w:r w:rsidRPr="00C75CF8">
              <w:rPr>
                <w:b/>
                <w:i/>
              </w:rPr>
              <w:t>Задание:</w:t>
            </w:r>
            <w:r w:rsidRPr="00C75CF8">
              <w:t xml:space="preserve"> подсчитать, в какую сумму обойдется ремонт полов в заданном помещении из данного материала.</w:t>
            </w:r>
          </w:p>
          <w:p w:rsidR="004623ED" w:rsidRPr="00C75CF8" w:rsidRDefault="004623ED" w:rsidP="00A26CC9">
            <w:pPr>
              <w:jc w:val="both"/>
            </w:pPr>
          </w:p>
          <w:p w:rsidR="004623ED" w:rsidRPr="00C75CF8" w:rsidRDefault="004623ED" w:rsidP="004623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Сделать ремонт в столовой (кухне, ванной, спальне, коридоре).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Материал покрытия выбрать самостоятельно.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Сделать расчет, используя алгоритм.</w:t>
            </w:r>
          </w:p>
          <w:p w:rsidR="004623ED" w:rsidRPr="00C75CF8" w:rsidRDefault="004623ED" w:rsidP="00A26CC9">
            <w:pPr>
              <w:jc w:val="both"/>
            </w:pPr>
            <w:r w:rsidRPr="00C75CF8">
              <w:t>Алгоритм работы составляется учащимися: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 xml:space="preserve">Измерение параметров нужного </w:t>
            </w:r>
            <w:r w:rsidRPr="00C75CF8">
              <w:rPr>
                <w:rFonts w:ascii="Times New Roman" w:hAnsi="Times New Roman"/>
                <w:sz w:val="24"/>
                <w:szCs w:val="24"/>
              </w:rPr>
              <w:lastRenderedPageBreak/>
              <w:t>помещения.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Перевод с помощью масштаба величин в реальные размеры.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Нахождение площади.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Выбор покрытия полов.</w:t>
            </w:r>
          </w:p>
          <w:p w:rsidR="004623ED" w:rsidRPr="00C75CF8" w:rsidRDefault="004623ED" w:rsidP="004623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F8">
              <w:rPr>
                <w:rFonts w:ascii="Times New Roman" w:hAnsi="Times New Roman"/>
                <w:sz w:val="24"/>
                <w:szCs w:val="24"/>
              </w:rPr>
              <w:t>Подсчет расходов на материал для ремонта.</w:t>
            </w:r>
          </w:p>
          <w:p w:rsidR="004623ED" w:rsidRPr="00C75CF8" w:rsidRDefault="004623ED" w:rsidP="00A26CC9">
            <w:r w:rsidRPr="00C75CF8">
              <w:t>Результаты работы сдаются на проверку.</w:t>
            </w:r>
          </w:p>
        </w:tc>
        <w:tc>
          <w:tcPr>
            <w:tcW w:w="568" w:type="pct"/>
          </w:tcPr>
          <w:p w:rsidR="004623ED" w:rsidRPr="00C75CF8" w:rsidRDefault="004623ED" w:rsidP="00A26CC9">
            <w:pPr>
              <w:jc w:val="both"/>
            </w:pPr>
            <w:r w:rsidRPr="00C75CF8">
              <w:lastRenderedPageBreak/>
              <w:t>Словесные, наглядные, практические</w:t>
            </w:r>
          </w:p>
        </w:tc>
        <w:tc>
          <w:tcPr>
            <w:tcW w:w="593" w:type="pct"/>
          </w:tcPr>
          <w:p w:rsidR="004623ED" w:rsidRPr="00C75CF8" w:rsidRDefault="004623ED" w:rsidP="00A26CC9">
            <w:pPr>
              <w:jc w:val="both"/>
            </w:pPr>
            <w:r w:rsidRPr="00C75CF8">
              <w:t>Работа в парах</w:t>
            </w:r>
          </w:p>
        </w:tc>
        <w:tc>
          <w:tcPr>
            <w:tcW w:w="604" w:type="pct"/>
          </w:tcPr>
          <w:p w:rsidR="004623ED" w:rsidRPr="00C75CF8" w:rsidRDefault="004623ED" w:rsidP="00A26CC9">
            <w:pPr>
              <w:jc w:val="both"/>
            </w:pPr>
            <w:r w:rsidRPr="00C75CF8">
              <w:t>Объясняет задание и способ проверки</w:t>
            </w:r>
          </w:p>
        </w:tc>
        <w:tc>
          <w:tcPr>
            <w:tcW w:w="639" w:type="pct"/>
          </w:tcPr>
          <w:p w:rsidR="004623ED" w:rsidRPr="00C75CF8" w:rsidRDefault="004623ED" w:rsidP="00A26CC9">
            <w:pPr>
              <w:jc w:val="both"/>
            </w:pPr>
            <w:r w:rsidRPr="00C75CF8">
              <w:t>Выполняют задание, контролируют работу товарища</w:t>
            </w:r>
          </w:p>
        </w:tc>
        <w:tc>
          <w:tcPr>
            <w:tcW w:w="752" w:type="pct"/>
          </w:tcPr>
          <w:p w:rsidR="004623ED" w:rsidRPr="00C75CF8" w:rsidRDefault="004623ED" w:rsidP="00A26CC9">
            <w:pPr>
              <w:jc w:val="both"/>
            </w:pPr>
            <w:r w:rsidRPr="00C75CF8">
              <w:t>Познавательные, коммуникативные, регулятивные, личностные УУД</w:t>
            </w:r>
          </w:p>
        </w:tc>
      </w:tr>
      <w:tr w:rsidR="004623ED" w:rsidRPr="00C75CF8" w:rsidTr="004623ED">
        <w:tc>
          <w:tcPr>
            <w:tcW w:w="564" w:type="pct"/>
          </w:tcPr>
          <w:p w:rsidR="004623ED" w:rsidRPr="00C75CF8" w:rsidRDefault="004623ED" w:rsidP="00A26CC9">
            <w:pPr>
              <w:jc w:val="both"/>
            </w:pPr>
            <w:r w:rsidRPr="00C75CF8">
              <w:lastRenderedPageBreak/>
              <w:t xml:space="preserve">6. Эмоциональная пауза и </w:t>
            </w:r>
            <w:proofErr w:type="spellStart"/>
            <w:r w:rsidRPr="00C75CF8">
              <w:t>физминутка</w:t>
            </w:r>
            <w:proofErr w:type="spellEnd"/>
            <w:r w:rsidRPr="00C75CF8">
              <w:t>.</w:t>
            </w:r>
          </w:p>
        </w:tc>
        <w:tc>
          <w:tcPr>
            <w:tcW w:w="192" w:type="pct"/>
          </w:tcPr>
          <w:p w:rsidR="004623ED" w:rsidRPr="00C75CF8" w:rsidRDefault="004623ED" w:rsidP="00A26CC9">
            <w:pPr>
              <w:jc w:val="both"/>
            </w:pPr>
            <w:r w:rsidRPr="00C75CF8">
              <w:t>5</w:t>
            </w:r>
          </w:p>
        </w:tc>
        <w:tc>
          <w:tcPr>
            <w:tcW w:w="1088" w:type="pct"/>
          </w:tcPr>
          <w:p w:rsidR="004623ED" w:rsidRPr="00C75CF8" w:rsidRDefault="004623ED" w:rsidP="00A26CC9">
            <w:pPr>
              <w:spacing w:before="100" w:beforeAutospacing="1" w:after="100" w:afterAutospacing="1"/>
              <w:jc w:val="both"/>
            </w:pPr>
            <w:r w:rsidRPr="00C75CF8">
              <w:t xml:space="preserve">Предлагаю отдохнуть и вспомнить одно из произведений Бориса </w:t>
            </w:r>
            <w:proofErr w:type="spellStart"/>
            <w:r w:rsidRPr="00C75CF8">
              <w:t>Заходера</w:t>
            </w:r>
            <w:proofErr w:type="spellEnd"/>
            <w:r w:rsidRPr="00C75CF8">
              <w:t xml:space="preserve"> “Кит и кот”. Кто помнит, что необычного было в этой истории?</w:t>
            </w:r>
          </w:p>
          <w:p w:rsidR="004623ED" w:rsidRPr="00C75CF8" w:rsidRDefault="004623ED" w:rsidP="00A26CC9">
            <w:pPr>
              <w:spacing w:beforeAutospacing="1" w:after="100" w:afterAutospacing="1"/>
            </w:pPr>
            <w:r w:rsidRPr="00C75CF8">
              <w:t>В этой сказке нет порядка:</w:t>
            </w:r>
            <w:r w:rsidRPr="00C75CF8">
              <w:br/>
              <w:t>Что ни слово - то загадка!</w:t>
            </w:r>
            <w:r w:rsidRPr="00C75CF8">
              <w:br/>
              <w:t>Вот что сказка говорит:</w:t>
            </w:r>
            <w:r w:rsidRPr="00C75CF8">
              <w:br/>
              <w:t>Жили-были КОТ и КИТ.</w:t>
            </w:r>
            <w:r w:rsidRPr="00C75CF8">
              <w:br/>
              <w:t>КОТ - огромный, просто страшный!</w:t>
            </w:r>
            <w:r w:rsidRPr="00C75CF8">
              <w:br/>
              <w:t>КИТ был маленький, домашний.</w:t>
            </w:r>
          </w:p>
          <w:p w:rsidR="004623ED" w:rsidRPr="00C75CF8" w:rsidRDefault="004623ED" w:rsidP="00A26CC9">
            <w:pPr>
              <w:spacing w:before="100" w:beforeAutospacing="1" w:after="100" w:afterAutospacing="1"/>
              <w:jc w:val="both"/>
            </w:pPr>
            <w:r w:rsidRPr="00C75CF8">
              <w:t xml:space="preserve">Забавный случай! А можно его связать с темой нашего урока? </w:t>
            </w:r>
            <w:r w:rsidRPr="00C75CF8">
              <w:rPr>
                <w:i/>
                <w:iCs/>
              </w:rPr>
              <w:t xml:space="preserve">(Размеры Кота увеличены в несколько раз, а </w:t>
            </w:r>
            <w:r w:rsidRPr="00C75CF8">
              <w:rPr>
                <w:i/>
                <w:iCs/>
              </w:rPr>
              <w:lastRenderedPageBreak/>
              <w:t>Кита уменьшены.)</w:t>
            </w:r>
            <w:r w:rsidRPr="00C75CF8">
              <w:t xml:space="preserve"> Давайте вместе прочтем, что было дальше. </w:t>
            </w:r>
          </w:p>
          <w:p w:rsidR="004623ED" w:rsidRPr="00C75CF8" w:rsidRDefault="004623ED" w:rsidP="00A26CC9">
            <w:pPr>
              <w:spacing w:before="100" w:beforeAutospacing="1" w:after="100" w:afterAutospacing="1"/>
              <w:jc w:val="both"/>
            </w:pPr>
            <w:r w:rsidRPr="00C75CF8">
              <w:rPr>
                <w:i/>
                <w:iCs/>
              </w:rPr>
              <w:t>Комбинированное чтение учитель – дети (хором) в сочетании с упражнением для глаз.</w:t>
            </w:r>
          </w:p>
          <w:p w:rsidR="004623ED" w:rsidRPr="00C75CF8" w:rsidRDefault="004623ED" w:rsidP="00A26CC9">
            <w:pPr>
              <w:spacing w:beforeAutospacing="1" w:after="100" w:afterAutospacing="1"/>
            </w:pPr>
            <w:r w:rsidRPr="00C75CF8">
              <w:t>И в ответ на китобазу</w:t>
            </w:r>
            <w:r w:rsidRPr="00C75CF8">
              <w:br/>
              <w:t>Вертолет садится сразу.</w:t>
            </w:r>
            <w:r w:rsidRPr="00C75CF8">
              <w:br/>
              <w:t>В нем ответственные лица</w:t>
            </w:r>
            <w:proofErr w:type="gramStart"/>
            <w:r w:rsidRPr="00C75CF8">
              <w:br/>
              <w:t>П</w:t>
            </w:r>
            <w:proofErr w:type="gramEnd"/>
            <w:r w:rsidRPr="00C75CF8">
              <w:t>рилетели из столицы:</w:t>
            </w:r>
            <w:r w:rsidRPr="00C75CF8">
              <w:br/>
              <w:t>Доктора, профессора,</w:t>
            </w:r>
            <w:r w:rsidRPr="00C75CF8">
              <w:br/>
              <w:t>Медицинская сестра,</w:t>
            </w:r>
            <w:r w:rsidRPr="00C75CF8">
              <w:br/>
              <w:t>Академик по китам,</w:t>
            </w:r>
            <w:r w:rsidRPr="00C75CF8">
              <w:br/>
              <w:t>Академик по котам,</w:t>
            </w:r>
            <w:r w:rsidRPr="00C75CF8">
              <w:br/>
              <w:t>С ними семьдесят студентов,</w:t>
            </w:r>
            <w:r w:rsidRPr="00C75CF8">
              <w:br/>
              <w:t>Тридцать пять корреспондентов,</w:t>
            </w:r>
            <w:r w:rsidRPr="00C75CF8">
              <w:br/>
              <w:t>Два редактора с корректором,</w:t>
            </w:r>
            <w:r w:rsidRPr="00C75CF8">
              <w:br/>
              <w:t>Кинохроника с прожектором,</w:t>
            </w:r>
            <w:r w:rsidRPr="00C75CF8">
              <w:br/>
              <w:t>Юные натуралисты</w:t>
            </w:r>
            <w:proofErr w:type="gramStart"/>
            <w:r w:rsidRPr="00C75CF8">
              <w:br/>
              <w:t>И</w:t>
            </w:r>
            <w:proofErr w:type="gramEnd"/>
            <w:r w:rsidRPr="00C75CF8">
              <w:t xml:space="preserve"> другие специалисты.</w:t>
            </w:r>
            <w:r w:rsidRPr="00C75CF8">
              <w:br/>
              <w:t>Все на палубу спустились,</w:t>
            </w:r>
            <w:r w:rsidRPr="00C75CF8">
              <w:br/>
              <w:t>Еле-еле разместились.</w:t>
            </w:r>
          </w:p>
          <w:p w:rsidR="004623ED" w:rsidRPr="00C75CF8" w:rsidRDefault="004623ED" w:rsidP="00A26CC9">
            <w:pPr>
              <w:spacing w:before="100" w:beforeAutospacing="1" w:after="100" w:afterAutospacing="1"/>
              <w:jc w:val="both"/>
            </w:pPr>
            <w:r w:rsidRPr="00C75CF8">
              <w:rPr>
                <w:i/>
                <w:iCs/>
              </w:rPr>
              <w:t>Проверка внимательности:</w:t>
            </w:r>
            <w:r w:rsidRPr="00C75CF8">
              <w:t xml:space="preserve"> Сколько было студентов и сколько корреспондентов?</w:t>
            </w:r>
          </w:p>
          <w:p w:rsidR="004623ED" w:rsidRPr="00C75CF8" w:rsidRDefault="004623ED" w:rsidP="00A26CC9">
            <w:pPr>
              <w:spacing w:before="100" w:beforeAutospacing="1" w:after="100" w:afterAutospacing="1"/>
              <w:jc w:val="both"/>
            </w:pPr>
            <w:r w:rsidRPr="00C75CF8">
              <w:lastRenderedPageBreak/>
              <w:t xml:space="preserve">- Кто помнит окончание сказки? </w:t>
            </w:r>
            <w:r w:rsidRPr="00C75CF8">
              <w:rPr>
                <w:i/>
                <w:iCs/>
              </w:rPr>
              <w:t>(Ошибка - опечатка была исправлена.)</w:t>
            </w:r>
            <w:r w:rsidRPr="00C75CF8">
              <w:t xml:space="preserve"> А мы исправим положение по-своему: в компьютере есть возможность быстро изменить масштаб текста и изображения. Возможность масштабирования заложена и в фотоаппаратах и видеокамерах: мы приближаем и отдаляем объекты для съемки. При этом все их размеры одинаково увеличиваются или отдаляются. </w:t>
            </w:r>
          </w:p>
          <w:p w:rsidR="004623ED" w:rsidRPr="00C75CF8" w:rsidRDefault="004623ED" w:rsidP="00A26CC9"/>
        </w:tc>
        <w:tc>
          <w:tcPr>
            <w:tcW w:w="568" w:type="pct"/>
          </w:tcPr>
          <w:p w:rsidR="004623ED" w:rsidRPr="00C75CF8" w:rsidRDefault="004623ED" w:rsidP="00A26CC9">
            <w:pPr>
              <w:jc w:val="both"/>
            </w:pPr>
            <w:r w:rsidRPr="00C75CF8">
              <w:lastRenderedPageBreak/>
              <w:t>Словесные, наглядные</w:t>
            </w:r>
          </w:p>
        </w:tc>
        <w:tc>
          <w:tcPr>
            <w:tcW w:w="593" w:type="pct"/>
          </w:tcPr>
          <w:p w:rsidR="004623ED" w:rsidRPr="00C75CF8" w:rsidRDefault="004623ED" w:rsidP="00A26CC9">
            <w:pPr>
              <w:jc w:val="both"/>
            </w:pPr>
            <w:r w:rsidRPr="00C75CF8">
              <w:t>Фронтальная работа</w:t>
            </w:r>
          </w:p>
        </w:tc>
        <w:tc>
          <w:tcPr>
            <w:tcW w:w="604" w:type="pct"/>
          </w:tcPr>
          <w:p w:rsidR="004623ED" w:rsidRPr="00C75CF8" w:rsidRDefault="004623ED" w:rsidP="00A26CC9">
            <w:pPr>
              <w:jc w:val="both"/>
            </w:pPr>
            <w:r w:rsidRPr="00C75CF8">
              <w:t>Организует паузу, читает текст, задает вопросы</w:t>
            </w:r>
          </w:p>
        </w:tc>
        <w:tc>
          <w:tcPr>
            <w:tcW w:w="639" w:type="pct"/>
          </w:tcPr>
          <w:p w:rsidR="004623ED" w:rsidRPr="00C75CF8" w:rsidRDefault="004623ED" w:rsidP="00A26CC9">
            <w:pPr>
              <w:jc w:val="both"/>
            </w:pPr>
            <w:r w:rsidRPr="00C75CF8">
              <w:t>Читают текст, вспоминают историю, отвечают на вопросы</w:t>
            </w:r>
          </w:p>
        </w:tc>
        <w:tc>
          <w:tcPr>
            <w:tcW w:w="752" w:type="pct"/>
          </w:tcPr>
          <w:p w:rsidR="004623ED" w:rsidRPr="00C75CF8" w:rsidRDefault="004623ED" w:rsidP="00A26CC9">
            <w:pPr>
              <w:jc w:val="both"/>
            </w:pPr>
            <w:r w:rsidRPr="00C75CF8">
              <w:t>Познавательные УУД</w:t>
            </w:r>
          </w:p>
        </w:tc>
      </w:tr>
      <w:tr w:rsidR="004623ED" w:rsidRPr="00C75CF8" w:rsidTr="004623ED">
        <w:tc>
          <w:tcPr>
            <w:tcW w:w="564" w:type="pct"/>
          </w:tcPr>
          <w:p w:rsidR="004623ED" w:rsidRPr="00C75CF8" w:rsidRDefault="004623ED" w:rsidP="00A26CC9">
            <w:pPr>
              <w:jc w:val="both"/>
            </w:pPr>
            <w:r w:rsidRPr="00C75CF8">
              <w:lastRenderedPageBreak/>
              <w:t>7. Итоги урока. Рефлексия.</w:t>
            </w:r>
          </w:p>
        </w:tc>
        <w:tc>
          <w:tcPr>
            <w:tcW w:w="192" w:type="pct"/>
          </w:tcPr>
          <w:p w:rsidR="004623ED" w:rsidRPr="00C75CF8" w:rsidRDefault="004623ED" w:rsidP="00A26CC9">
            <w:pPr>
              <w:jc w:val="both"/>
            </w:pPr>
            <w:r w:rsidRPr="00C75CF8">
              <w:t>5</w:t>
            </w:r>
          </w:p>
        </w:tc>
        <w:tc>
          <w:tcPr>
            <w:tcW w:w="1088" w:type="pct"/>
          </w:tcPr>
          <w:p w:rsidR="004623ED" w:rsidRPr="00C75CF8" w:rsidRDefault="004623ED" w:rsidP="004623E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</w:pPr>
            <w:r w:rsidRPr="00C75CF8">
              <w:t>Что нового вы узнали сегодня?</w:t>
            </w:r>
          </w:p>
          <w:p w:rsidR="004623ED" w:rsidRPr="00C75CF8" w:rsidRDefault="004623ED" w:rsidP="004623E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</w:pPr>
            <w:r w:rsidRPr="00C75CF8">
              <w:t>На какие вопросы получили ответы?</w:t>
            </w:r>
          </w:p>
          <w:p w:rsidR="004623ED" w:rsidRPr="00C75CF8" w:rsidRDefault="004623ED" w:rsidP="004623E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</w:pPr>
            <w:r w:rsidRPr="00C75CF8">
              <w:t>Какие новые вопросы появились?</w:t>
            </w:r>
          </w:p>
          <w:p w:rsidR="004623ED" w:rsidRPr="00C75CF8" w:rsidRDefault="004623ED" w:rsidP="004623E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</w:pPr>
            <w:r w:rsidRPr="00C75CF8">
              <w:t>Какие виды заданий вызвали затруднения?</w:t>
            </w:r>
          </w:p>
          <w:p w:rsidR="004623ED" w:rsidRPr="00C75CF8" w:rsidRDefault="004623ED" w:rsidP="004623E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</w:pPr>
            <w:r w:rsidRPr="00C75CF8">
              <w:t>Какие моменты урока вас обрадовали или огорчили?</w:t>
            </w:r>
          </w:p>
          <w:p w:rsidR="004623ED" w:rsidRPr="00C75CF8" w:rsidRDefault="004623ED" w:rsidP="00A26CC9">
            <w:r w:rsidRPr="00C75CF8">
              <w:t xml:space="preserve">Я надеюсь, сегодняшний урок помог вам открыть неизвестное в известном </w:t>
            </w:r>
            <w:r w:rsidRPr="00C75CF8">
              <w:lastRenderedPageBreak/>
              <w:t>ранее понятии “масштаб”. Об умном человеке говорят: “масштабно мыслит”. Будем этому учиться!</w:t>
            </w:r>
          </w:p>
        </w:tc>
        <w:tc>
          <w:tcPr>
            <w:tcW w:w="568" w:type="pct"/>
          </w:tcPr>
          <w:p w:rsidR="004623ED" w:rsidRPr="00C75CF8" w:rsidRDefault="004623ED" w:rsidP="00A26CC9">
            <w:pPr>
              <w:jc w:val="both"/>
            </w:pPr>
            <w:r w:rsidRPr="00C75CF8">
              <w:lastRenderedPageBreak/>
              <w:t>Словесные</w:t>
            </w:r>
          </w:p>
        </w:tc>
        <w:tc>
          <w:tcPr>
            <w:tcW w:w="593" w:type="pct"/>
          </w:tcPr>
          <w:p w:rsidR="004623ED" w:rsidRPr="00C75CF8" w:rsidRDefault="004623ED" w:rsidP="00A26CC9">
            <w:pPr>
              <w:jc w:val="both"/>
            </w:pPr>
            <w:r w:rsidRPr="00C75CF8">
              <w:t>Фронтальная работа</w:t>
            </w:r>
          </w:p>
        </w:tc>
        <w:tc>
          <w:tcPr>
            <w:tcW w:w="604" w:type="pct"/>
          </w:tcPr>
          <w:p w:rsidR="004623ED" w:rsidRPr="00C75CF8" w:rsidRDefault="004623ED" w:rsidP="00A26CC9">
            <w:pPr>
              <w:jc w:val="both"/>
            </w:pPr>
            <w:r w:rsidRPr="00C75CF8">
              <w:t>Задает вопросы</w:t>
            </w:r>
          </w:p>
        </w:tc>
        <w:tc>
          <w:tcPr>
            <w:tcW w:w="639" w:type="pct"/>
          </w:tcPr>
          <w:p w:rsidR="004623ED" w:rsidRPr="00C75CF8" w:rsidRDefault="004623ED" w:rsidP="00A26CC9">
            <w:pPr>
              <w:jc w:val="both"/>
            </w:pPr>
            <w:r w:rsidRPr="00C75CF8">
              <w:t>Высказывают свое мнение по кругу</w:t>
            </w:r>
          </w:p>
        </w:tc>
        <w:tc>
          <w:tcPr>
            <w:tcW w:w="752" w:type="pct"/>
          </w:tcPr>
          <w:p w:rsidR="004623ED" w:rsidRPr="00C75CF8" w:rsidRDefault="004623ED" w:rsidP="00A26CC9">
            <w:pPr>
              <w:jc w:val="both"/>
            </w:pPr>
            <w:r w:rsidRPr="00C75CF8">
              <w:t>Регулятивные, личностные УУД</w:t>
            </w:r>
          </w:p>
        </w:tc>
      </w:tr>
      <w:tr w:rsidR="004623ED" w:rsidRPr="00C75CF8" w:rsidTr="004623ED">
        <w:tc>
          <w:tcPr>
            <w:tcW w:w="564" w:type="pct"/>
          </w:tcPr>
          <w:p w:rsidR="004623ED" w:rsidRPr="00C75CF8" w:rsidRDefault="004623ED" w:rsidP="00A26CC9">
            <w:pPr>
              <w:jc w:val="both"/>
            </w:pPr>
            <w:r w:rsidRPr="00C75CF8">
              <w:lastRenderedPageBreak/>
              <w:t>8. Домашнее задание.</w:t>
            </w:r>
          </w:p>
        </w:tc>
        <w:tc>
          <w:tcPr>
            <w:tcW w:w="192" w:type="pct"/>
          </w:tcPr>
          <w:p w:rsidR="004623ED" w:rsidRPr="00C75CF8" w:rsidRDefault="004623ED" w:rsidP="00A26CC9">
            <w:pPr>
              <w:jc w:val="both"/>
            </w:pPr>
            <w:r w:rsidRPr="00C75CF8">
              <w:t>5</w:t>
            </w:r>
          </w:p>
        </w:tc>
        <w:tc>
          <w:tcPr>
            <w:tcW w:w="1088" w:type="pct"/>
          </w:tcPr>
          <w:p w:rsidR="004623ED" w:rsidRPr="00C75CF8" w:rsidRDefault="004623ED" w:rsidP="00A26CC9">
            <w:pPr>
              <w:jc w:val="both"/>
            </w:pPr>
            <w:r w:rsidRPr="00C75CF8">
              <w:t>Наш президент собирается посетить несколько городов с визи</w:t>
            </w:r>
            <w:r w:rsidRPr="00C75CF8">
              <w:softHyphen/>
              <w:t>тами и провести в них различные совещания. Совещания у президента длятся 3 часа. Ему нужно посетить следующие города: Саратов, Омск, Казань, Владивосток. Вылетает он из Москвы на само</w:t>
            </w:r>
            <w:r w:rsidRPr="00C75CF8">
              <w:softHyphen/>
              <w:t>лете, скорость которого 900 км/ч, и ему нужно как можно быстрее вернуться в столицу. Составить последовательность посещений таким образом, чтобы поездка заняла как можно меньше времени.</w:t>
            </w:r>
          </w:p>
          <w:p w:rsidR="004623ED" w:rsidRPr="00C75CF8" w:rsidRDefault="004623ED" w:rsidP="00A26CC9">
            <w:r w:rsidRPr="00C75CF8">
              <w:t xml:space="preserve">Повышенный уровень: оформить маршрут на слайде презентации. </w:t>
            </w:r>
          </w:p>
        </w:tc>
        <w:tc>
          <w:tcPr>
            <w:tcW w:w="568" w:type="pct"/>
          </w:tcPr>
          <w:p w:rsidR="004623ED" w:rsidRPr="00C75CF8" w:rsidRDefault="004623ED" w:rsidP="00A26CC9">
            <w:pPr>
              <w:jc w:val="both"/>
            </w:pPr>
            <w:r w:rsidRPr="00C75CF8">
              <w:t>Словесные</w:t>
            </w:r>
          </w:p>
        </w:tc>
        <w:tc>
          <w:tcPr>
            <w:tcW w:w="593" w:type="pct"/>
          </w:tcPr>
          <w:p w:rsidR="004623ED" w:rsidRPr="00C75CF8" w:rsidRDefault="004623ED" w:rsidP="00A26CC9">
            <w:pPr>
              <w:jc w:val="both"/>
            </w:pPr>
          </w:p>
        </w:tc>
        <w:tc>
          <w:tcPr>
            <w:tcW w:w="604" w:type="pct"/>
          </w:tcPr>
          <w:p w:rsidR="004623ED" w:rsidRPr="00C75CF8" w:rsidRDefault="004623ED" w:rsidP="00A26CC9">
            <w:pPr>
              <w:jc w:val="both"/>
            </w:pPr>
            <w:r w:rsidRPr="00C75CF8">
              <w:t>Объясняет домашнее задание</w:t>
            </w:r>
          </w:p>
        </w:tc>
        <w:tc>
          <w:tcPr>
            <w:tcW w:w="639" w:type="pct"/>
          </w:tcPr>
          <w:p w:rsidR="004623ED" w:rsidRPr="00C75CF8" w:rsidRDefault="004623ED" w:rsidP="00A26CC9">
            <w:pPr>
              <w:jc w:val="both"/>
            </w:pPr>
          </w:p>
        </w:tc>
        <w:tc>
          <w:tcPr>
            <w:tcW w:w="752" w:type="pct"/>
          </w:tcPr>
          <w:p w:rsidR="004623ED" w:rsidRPr="00C75CF8" w:rsidRDefault="004623ED" w:rsidP="00A26CC9">
            <w:pPr>
              <w:jc w:val="both"/>
            </w:pPr>
          </w:p>
        </w:tc>
      </w:tr>
    </w:tbl>
    <w:p w:rsidR="0052509F" w:rsidRDefault="0052509F" w:rsidP="004623ED"/>
    <w:sectPr w:rsidR="0052509F" w:rsidSect="004623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1EA"/>
    <w:multiLevelType w:val="hybridMultilevel"/>
    <w:tmpl w:val="1DC8CE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2579F"/>
    <w:multiLevelType w:val="hybridMultilevel"/>
    <w:tmpl w:val="67164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24FFB"/>
    <w:multiLevelType w:val="multilevel"/>
    <w:tmpl w:val="1CBA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56A7A"/>
    <w:multiLevelType w:val="hybridMultilevel"/>
    <w:tmpl w:val="5436EF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F4D9C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D42D6"/>
    <w:multiLevelType w:val="hybridMultilevel"/>
    <w:tmpl w:val="9E18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80B0E"/>
    <w:multiLevelType w:val="hybridMultilevel"/>
    <w:tmpl w:val="72D259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40D15"/>
    <w:multiLevelType w:val="hybridMultilevel"/>
    <w:tmpl w:val="20523D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623ED"/>
    <w:rsid w:val="004623ED"/>
    <w:rsid w:val="0052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1345</Words>
  <Characters>7668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2016-02-07T19:19:00Z</dcterms:created>
  <dcterms:modified xsi:type="dcterms:W3CDTF">2016-02-07T19:21:00Z</dcterms:modified>
</cp:coreProperties>
</file>