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18" w:rsidRPr="00FD3518" w:rsidRDefault="00FD3518" w:rsidP="00FD3518">
      <w:pPr>
        <w:pStyle w:val="Standard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FD3518" w:rsidRPr="00FD3518" w:rsidRDefault="00FD3518" w:rsidP="00FD3518">
      <w:pPr>
        <w:pStyle w:val="Standard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«Детский сад общеразвивающего вида №11»</w:t>
      </w:r>
    </w:p>
    <w:p w:rsidR="00FD3518" w:rsidRPr="00FD3518" w:rsidRDefault="00FD3518" w:rsidP="00FD3518">
      <w:pPr>
        <w:pStyle w:val="Standard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FD3518" w:rsidRPr="00FD3518" w:rsidRDefault="00FD3518" w:rsidP="00FD3518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FD3518" w:rsidRPr="00FD3518" w:rsidRDefault="00FD3518" w:rsidP="00FD3518">
      <w:pPr>
        <w:pStyle w:val="Standard"/>
        <w:spacing w:line="360" w:lineRule="auto"/>
        <w:rPr>
          <w:rFonts w:ascii="Times New Roman" w:eastAsia="SimSun" w:hAnsi="Times New Roman"/>
          <w:sz w:val="28"/>
          <w:szCs w:val="28"/>
        </w:rPr>
      </w:pPr>
    </w:p>
    <w:p w:rsidR="00FD3518" w:rsidRPr="00FD3518" w:rsidRDefault="00FD3518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D3518" w:rsidRPr="00FD3518" w:rsidRDefault="00FD3518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D3518" w:rsidRDefault="00FD3518" w:rsidP="00FD3518">
      <w:pPr>
        <w:pStyle w:val="Standard"/>
        <w:spacing w:line="36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FD3518">
        <w:rPr>
          <w:rStyle w:val="c11"/>
          <w:rFonts w:ascii="Times New Roman" w:hAnsi="Times New Roman"/>
          <w:b/>
          <w:i/>
          <w:iCs/>
          <w:sz w:val="28"/>
          <w:szCs w:val="28"/>
        </w:rPr>
        <w:t xml:space="preserve">Долгосрочный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проект</w:t>
      </w:r>
    </w:p>
    <w:p w:rsidR="00FD3518" w:rsidRPr="00FD3518" w:rsidRDefault="00FD3518" w:rsidP="00FD3518">
      <w:pPr>
        <w:pStyle w:val="Standard"/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по формированию культурно гигиенических навыков</w:t>
      </w:r>
    </w:p>
    <w:p w:rsidR="00FD3518" w:rsidRPr="00FD3518" w:rsidRDefault="00FD3518" w:rsidP="00FD3518">
      <w:pPr>
        <w:pStyle w:val="Standard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3518">
        <w:rPr>
          <w:rStyle w:val="c11"/>
          <w:rFonts w:ascii="Times New Roman" w:hAnsi="Times New Roman"/>
          <w:b/>
          <w:i/>
          <w:iCs/>
          <w:sz w:val="28"/>
          <w:szCs w:val="28"/>
        </w:rPr>
        <w:t>с детьми первой младшей группы</w:t>
      </w:r>
    </w:p>
    <w:p w:rsidR="00FD3518" w:rsidRPr="00FD3518" w:rsidRDefault="00FD3518" w:rsidP="00FD3518">
      <w:pPr>
        <w:pStyle w:val="Standard"/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518" w:rsidRPr="00FD3518" w:rsidRDefault="00FD3518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D3518" w:rsidRPr="00FD3518" w:rsidRDefault="00FD3518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tbl>
      <w:tblPr>
        <w:tblW w:w="991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4235"/>
      </w:tblGrid>
      <w:tr w:rsidR="00FD3518" w:rsidRPr="00FD3518" w:rsidTr="00FD3518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18" w:rsidRPr="00FD3518" w:rsidRDefault="00FD3518" w:rsidP="00FD3518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18" w:rsidRPr="00FD3518" w:rsidRDefault="00FD3518" w:rsidP="00FD3518">
            <w:pPr>
              <w:pStyle w:val="Standar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Составила воспитатель</w:t>
            </w:r>
          </w:p>
          <w:p w:rsidR="00FD3518" w:rsidRPr="00FD3518" w:rsidRDefault="00FD3518" w:rsidP="00FD3518">
            <w:pPr>
              <w:pStyle w:val="Standar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Бламыкова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Милеуша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Газинуровна</w:t>
            </w:r>
            <w:proofErr w:type="spellEnd"/>
          </w:p>
        </w:tc>
      </w:tr>
    </w:tbl>
    <w:p w:rsidR="00FD3518" w:rsidRPr="00FD3518" w:rsidRDefault="00FD3518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D3518" w:rsidRPr="00FD3518" w:rsidRDefault="00FD3518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D3518" w:rsidRPr="00FD3518" w:rsidRDefault="00FD3518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D3518" w:rsidRDefault="00FD3518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A70DC" w:rsidRDefault="00FA70DC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C5430F" w:rsidRDefault="00C5430F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C5430F" w:rsidRPr="00FD3518" w:rsidRDefault="00C5430F" w:rsidP="00FD3518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D3518" w:rsidRPr="00FD3518" w:rsidRDefault="00FD3518" w:rsidP="00FD3518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г. Нижнекамск</w:t>
      </w:r>
    </w:p>
    <w:p w:rsidR="00FD3518" w:rsidRPr="00FD3518" w:rsidRDefault="00FD3518" w:rsidP="00FD3518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FD3518">
        <w:rPr>
          <w:rFonts w:ascii="Times New Roman" w:hAnsi="Times New Roman"/>
          <w:sz w:val="28"/>
          <w:szCs w:val="28"/>
        </w:rPr>
        <w:t xml:space="preserve"> г.</w:t>
      </w:r>
    </w:p>
    <w:p w:rsidR="00052F3A" w:rsidRPr="00FD3518" w:rsidRDefault="005D5147" w:rsidP="00FD3518">
      <w:pPr>
        <w:pStyle w:val="Standar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3518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Здоровьесберегающий</w:t>
      </w:r>
      <w:proofErr w:type="spellEnd"/>
      <w:r w:rsidRPr="00FD3518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проект «</w:t>
      </w:r>
      <w:proofErr w:type="spellStart"/>
      <w:r w:rsidRPr="00FD3518">
        <w:rPr>
          <w:rFonts w:ascii="Times New Roman" w:hAnsi="Times New Roman"/>
          <w:b/>
          <w:i/>
          <w:iCs/>
          <w:color w:val="000000"/>
          <w:sz w:val="28"/>
          <w:szCs w:val="28"/>
        </w:rPr>
        <w:t>Чистюлька</w:t>
      </w:r>
      <w:proofErr w:type="spellEnd"/>
      <w:r w:rsidRPr="00FD3518">
        <w:rPr>
          <w:rFonts w:ascii="Times New Roman" w:hAnsi="Times New Roman"/>
          <w:b/>
          <w:i/>
          <w:iCs/>
          <w:color w:val="000000"/>
          <w:sz w:val="28"/>
          <w:szCs w:val="28"/>
        </w:rPr>
        <w:t>»</w:t>
      </w:r>
    </w:p>
    <w:p w:rsidR="00052F3A" w:rsidRPr="00FD3518" w:rsidRDefault="00052F3A" w:rsidP="00FD3518">
      <w:pPr>
        <w:pStyle w:val="Standard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i/>
          <w:iCs/>
          <w:sz w:val="28"/>
          <w:szCs w:val="28"/>
        </w:rPr>
        <w:t>Вид:</w:t>
      </w:r>
      <w:r w:rsidRPr="00FD3518">
        <w:rPr>
          <w:rFonts w:ascii="Times New Roman" w:hAnsi="Times New Roman"/>
          <w:sz w:val="28"/>
          <w:szCs w:val="28"/>
        </w:rPr>
        <w:t xml:space="preserve">  </w:t>
      </w:r>
      <w:r w:rsidRPr="00FD3518">
        <w:rPr>
          <w:rFonts w:ascii="Times New Roman" w:hAnsi="Times New Roman"/>
          <w:sz w:val="28"/>
          <w:szCs w:val="28"/>
        </w:rPr>
        <w:tab/>
      </w:r>
      <w:r w:rsidRPr="00FD3518">
        <w:rPr>
          <w:rFonts w:ascii="Times New Roman" w:hAnsi="Times New Roman"/>
          <w:sz w:val="28"/>
          <w:szCs w:val="28"/>
        </w:rPr>
        <w:tab/>
      </w:r>
      <w:r w:rsidRPr="00FD3518">
        <w:rPr>
          <w:rFonts w:ascii="Times New Roman" w:hAnsi="Times New Roman"/>
          <w:sz w:val="28"/>
          <w:szCs w:val="28"/>
        </w:rPr>
        <w:tab/>
      </w:r>
      <w:r w:rsidRPr="00FD3518">
        <w:rPr>
          <w:rFonts w:ascii="Times New Roman" w:hAnsi="Times New Roman"/>
          <w:sz w:val="28"/>
          <w:szCs w:val="28"/>
        </w:rPr>
        <w:tab/>
        <w:t>долгосрочный.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i/>
          <w:iCs/>
          <w:sz w:val="28"/>
          <w:szCs w:val="28"/>
        </w:rPr>
        <w:t xml:space="preserve">Срок реализации: </w:t>
      </w:r>
      <w:r w:rsidRPr="00FD3518">
        <w:rPr>
          <w:rFonts w:ascii="Times New Roman" w:hAnsi="Times New Roman"/>
          <w:i/>
          <w:iCs/>
          <w:sz w:val="28"/>
          <w:szCs w:val="28"/>
        </w:rPr>
        <w:tab/>
      </w:r>
      <w:r w:rsidRPr="00FD3518">
        <w:rPr>
          <w:rFonts w:ascii="Times New Roman" w:hAnsi="Times New Roman"/>
          <w:sz w:val="28"/>
          <w:szCs w:val="28"/>
        </w:rPr>
        <w:t>7 м</w:t>
      </w:r>
      <w:r w:rsidR="005429F7">
        <w:rPr>
          <w:rFonts w:ascii="Times New Roman" w:hAnsi="Times New Roman"/>
          <w:sz w:val="28"/>
          <w:szCs w:val="28"/>
        </w:rPr>
        <w:t xml:space="preserve">есяцев (ноябрь 2011 года - май </w:t>
      </w:r>
      <w:r w:rsidRPr="00FD3518">
        <w:rPr>
          <w:rFonts w:ascii="Times New Roman" w:hAnsi="Times New Roman"/>
          <w:sz w:val="28"/>
          <w:szCs w:val="28"/>
        </w:rPr>
        <w:t>2012 года).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>Тип:</w:t>
      </w: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color w:val="000000"/>
          <w:sz w:val="28"/>
          <w:szCs w:val="28"/>
        </w:rPr>
        <w:t>игровой.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>Участники проекта:</w:t>
      </w:r>
    </w:p>
    <w:p w:rsidR="005429F7" w:rsidRPr="005429F7" w:rsidRDefault="005D5147" w:rsidP="00FD3518">
      <w:pPr>
        <w:pStyle w:val="Standard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>Воспитатели:</w:t>
      </w:r>
      <w:r w:rsidRPr="00FD3518">
        <w:rPr>
          <w:rFonts w:ascii="Times New Roman" w:hAnsi="Times New Roman"/>
          <w:b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spellStart"/>
      <w:r w:rsidR="005429F7" w:rsidRPr="005429F7">
        <w:rPr>
          <w:rFonts w:ascii="Times New Roman" w:hAnsi="Times New Roman"/>
          <w:color w:val="000000"/>
          <w:sz w:val="28"/>
          <w:szCs w:val="28"/>
        </w:rPr>
        <w:t>Бламыкова</w:t>
      </w:r>
      <w:proofErr w:type="spellEnd"/>
      <w:r w:rsidR="005429F7" w:rsidRPr="005429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429F7" w:rsidRPr="005429F7">
        <w:rPr>
          <w:rFonts w:ascii="Times New Roman" w:hAnsi="Times New Roman"/>
          <w:color w:val="000000"/>
          <w:sz w:val="28"/>
          <w:szCs w:val="28"/>
        </w:rPr>
        <w:t>Милеуша</w:t>
      </w:r>
      <w:proofErr w:type="spellEnd"/>
      <w:r w:rsidR="005429F7" w:rsidRPr="005429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429F7" w:rsidRPr="005429F7">
        <w:rPr>
          <w:rFonts w:ascii="Times New Roman" w:hAnsi="Times New Roman"/>
          <w:color w:val="000000"/>
          <w:sz w:val="28"/>
          <w:szCs w:val="28"/>
        </w:rPr>
        <w:t>Газинуровна</w:t>
      </w:r>
      <w:proofErr w:type="spellEnd"/>
      <w:r w:rsidR="005429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9F7" w:rsidRPr="00FD3518">
        <w:rPr>
          <w:rFonts w:ascii="Times New Roman" w:hAnsi="Times New Roman"/>
          <w:color w:val="000000"/>
          <w:sz w:val="28"/>
          <w:szCs w:val="28"/>
        </w:rPr>
        <w:t>(реализация)</w:t>
      </w:r>
      <w:r w:rsidR="005429F7">
        <w:rPr>
          <w:rFonts w:ascii="Times New Roman" w:hAnsi="Times New Roman"/>
          <w:color w:val="000000"/>
          <w:sz w:val="28"/>
          <w:szCs w:val="28"/>
        </w:rPr>
        <w:t>.</w:t>
      </w:r>
    </w:p>
    <w:p w:rsidR="00052F3A" w:rsidRPr="00FD3518" w:rsidRDefault="005429F7" w:rsidP="00FD3518">
      <w:pPr>
        <w:pStyle w:val="Standard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:rsidR="00052F3A" w:rsidRPr="00FD3518" w:rsidRDefault="00274054" w:rsidP="00FD3518">
      <w:pPr>
        <w:pStyle w:val="Standard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Мл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proofErr w:type="gramEnd"/>
      <w:r w:rsidR="005D5147" w:rsidRPr="00FD3518">
        <w:rPr>
          <w:rFonts w:ascii="Times New Roman" w:hAnsi="Times New Roman"/>
          <w:i/>
          <w:iCs/>
          <w:color w:val="000000"/>
          <w:sz w:val="28"/>
          <w:szCs w:val="28"/>
        </w:rPr>
        <w:t>оспитатель:</w:t>
      </w:r>
      <w:r w:rsidR="005D5147" w:rsidRPr="00FD351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>Методист:</w:t>
      </w: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b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b/>
          <w:color w:val="000000"/>
          <w:sz w:val="28"/>
          <w:szCs w:val="28"/>
        </w:rPr>
        <w:tab/>
      </w:r>
      <w:bookmarkStart w:id="0" w:name="_GoBack"/>
      <w:bookmarkEnd w:id="0"/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>Дети:</w:t>
      </w:r>
      <w:r w:rsidRPr="00FD3518">
        <w:rPr>
          <w:rFonts w:ascii="Times New Roman" w:hAnsi="Times New Roman"/>
          <w:b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b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b/>
          <w:color w:val="000000"/>
          <w:sz w:val="28"/>
          <w:szCs w:val="28"/>
        </w:rPr>
        <w:tab/>
      </w:r>
      <w:r w:rsidRPr="00FD3518">
        <w:rPr>
          <w:rFonts w:ascii="Times New Roman" w:hAnsi="Times New Roman"/>
          <w:color w:val="000000"/>
          <w:sz w:val="28"/>
          <w:szCs w:val="28"/>
        </w:rPr>
        <w:t>Воспитанники 1-ой младшей группы (возраст 2-3 года).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D3518">
        <w:rPr>
          <w:rFonts w:ascii="Times New Roman" w:hAnsi="Times New Roman"/>
          <w:i/>
          <w:iCs/>
          <w:color w:val="000000"/>
          <w:sz w:val="28"/>
          <w:szCs w:val="28"/>
        </w:rPr>
        <w:t>Родители воспитанников группы.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- основа санитарной культуры, необходимое условие формирования у детей установки на здоровый образ жизни в будущем.</w:t>
      </w:r>
    </w:p>
    <w:p w:rsidR="00052F3A" w:rsidRPr="00FD3518" w:rsidRDefault="005D5147" w:rsidP="00FD3518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Актуальность проблемы развития культурно -  гигиенических навыков детей дошкольного возраста всегда будет стоять на одном из первых мест, в проблеме воспитания дошк</w:t>
      </w:r>
      <w:r w:rsidR="005429F7">
        <w:rPr>
          <w:rFonts w:ascii="Times New Roman" w:hAnsi="Times New Roman"/>
          <w:sz w:val="28"/>
          <w:szCs w:val="28"/>
        </w:rPr>
        <w:t xml:space="preserve">ольников. У детей нашей группы </w:t>
      </w:r>
      <w:r w:rsidRPr="00FD3518">
        <w:rPr>
          <w:rFonts w:ascii="Times New Roman" w:hAnsi="Times New Roman"/>
          <w:sz w:val="28"/>
          <w:szCs w:val="28"/>
        </w:rPr>
        <w:t>преобладает низкий уровень освоения культурно-гигиенических навыков. Дети не последовательны и не самостоятельны в своих действиях, некоторые не умеют: есть самостоятельно жидкую пищу, только с помощью взрослого находят свое полотенце и горшок, не аккуратны за столом во время приема пищи, не умеют одеваться – раздеваться. Игровой проект по воспитанию культурно-гигиенических навыков необходимо внедрить и реализовать.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lastRenderedPageBreak/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Цель проекта:</w:t>
      </w:r>
      <w:r w:rsidR="005429F7">
        <w:rPr>
          <w:rFonts w:ascii="Times New Roman" w:hAnsi="Times New Roman"/>
          <w:b/>
          <w:sz w:val="28"/>
          <w:szCs w:val="28"/>
        </w:rPr>
        <w:t xml:space="preserve"> </w:t>
      </w:r>
      <w:r w:rsidRPr="00FD3518">
        <w:rPr>
          <w:rFonts w:ascii="Times New Roman" w:hAnsi="Times New Roman"/>
          <w:sz w:val="28"/>
          <w:szCs w:val="28"/>
        </w:rPr>
        <w:t>Воспитание у детей младшего дошкольного возраста куль</w:t>
      </w:r>
      <w:r w:rsidR="005429F7">
        <w:rPr>
          <w:rFonts w:ascii="Times New Roman" w:hAnsi="Times New Roman"/>
          <w:sz w:val="28"/>
          <w:szCs w:val="28"/>
        </w:rPr>
        <w:t>турно -   гигиенических навыков</w:t>
      </w:r>
      <w:r w:rsidRPr="00FD3518">
        <w:rPr>
          <w:rFonts w:ascii="Times New Roman" w:hAnsi="Times New Roman"/>
          <w:sz w:val="28"/>
          <w:szCs w:val="28"/>
        </w:rPr>
        <w:t xml:space="preserve"> в игровой форме.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 xml:space="preserve">Задачи: </w:t>
      </w:r>
      <w:r w:rsidRPr="00FD3518">
        <w:rPr>
          <w:rFonts w:ascii="Times New Roman" w:hAnsi="Times New Roman"/>
          <w:b/>
          <w:sz w:val="28"/>
          <w:szCs w:val="28"/>
        </w:rPr>
        <w:t xml:space="preserve"> 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1.Формировать культурно - гигиенические навыки у детей младшего дошкольного возраста;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2.Закрепить представления о правилах личной гигиены, уточнить и систематизировать знания детей о необходимости гигиенических процедур;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3.Воспитывать у детей желание выглядеть чистыми, аккуратными и опрятными;</w:t>
      </w:r>
    </w:p>
    <w:p w:rsidR="00052F3A" w:rsidRPr="00FD3518" w:rsidRDefault="005429F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4.Развивать у детей игровые умения (отражать в игре процессы - умывания, </w:t>
      </w:r>
      <w:r w:rsidR="005D5147" w:rsidRPr="00FD3518">
        <w:rPr>
          <w:rFonts w:ascii="Times New Roman" w:hAnsi="Times New Roman"/>
          <w:sz w:val="28"/>
          <w:szCs w:val="28"/>
        </w:rPr>
        <w:t>одевания, приёма пищи, подбирать предметы необходимые в игре для сюжета);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5.Укрепить связи между детским садом и семьей, изменить позицию родителей в отношении своего здоровья и здоровья детей.</w:t>
      </w:r>
    </w:p>
    <w:p w:rsidR="00052F3A" w:rsidRPr="00FD3518" w:rsidRDefault="005D5147" w:rsidP="00FD3518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Участники проекта:</w:t>
      </w:r>
      <w:r w:rsidR="005429F7">
        <w:rPr>
          <w:rFonts w:ascii="Times New Roman" w:hAnsi="Times New Roman"/>
          <w:b/>
          <w:sz w:val="28"/>
          <w:szCs w:val="28"/>
        </w:rPr>
        <w:t xml:space="preserve"> </w:t>
      </w:r>
      <w:r w:rsidRPr="00FD3518">
        <w:rPr>
          <w:rFonts w:ascii="Times New Roman" w:hAnsi="Times New Roman"/>
          <w:sz w:val="28"/>
          <w:szCs w:val="28"/>
        </w:rPr>
        <w:t>дети первой младшей группы, воспитатель, младший воспитатель, родители.</w:t>
      </w:r>
    </w:p>
    <w:p w:rsidR="00052F3A" w:rsidRPr="00FD3518" w:rsidRDefault="005D5147" w:rsidP="00FD3518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План проекта.</w:t>
      </w:r>
    </w:p>
    <w:tbl>
      <w:tblPr>
        <w:tblW w:w="1077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575"/>
        <w:gridCol w:w="3931"/>
        <w:gridCol w:w="3931"/>
      </w:tblGrid>
      <w:tr w:rsidR="00052F3A" w:rsidRPr="00FD3518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Этап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Цель</w:t>
            </w:r>
          </w:p>
        </w:tc>
      </w:tr>
      <w:tr w:rsidR="00052F3A" w:rsidRPr="00FD3518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одготовительный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a5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выявление проблемы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определение целей и задач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Поиск решения задач проекта.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Формирование предпосылок игровой деятельности.</w:t>
            </w:r>
          </w:p>
        </w:tc>
      </w:tr>
      <w:tr w:rsidR="00052F3A" w:rsidRPr="00FD3518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екабрь - апрель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недрение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планирование</w:t>
            </w:r>
          </w:p>
          <w:p w:rsidR="00052F3A" w:rsidRPr="00FD3518" w:rsidRDefault="005D5147" w:rsidP="00E07C06">
            <w:pPr>
              <w:pStyle w:val="Standard"/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совместной деятельности с детьми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r w:rsidR="0054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052F3A" w:rsidRPr="00FD3518" w:rsidRDefault="005D5147" w:rsidP="00E07C06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по решению проблемы с детьми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наглядная информация для родителей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Учить детей мыть руки, следить за внешним видом, одеваться.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Вызвать положительное отношение к выполнению практических навыков по отношению к себе и в игре.</w:t>
            </w:r>
          </w:p>
        </w:tc>
      </w:tr>
      <w:tr w:rsidR="00052F3A" w:rsidRPr="00FD3518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тоговый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итоговое занятие по КГН.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Определить эффективность проектной деятельности, уровень освоения детьми КГН (диагностика).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Итоговое занятие – развлечение «В гости к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чистюлькам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52F3A" w:rsidRPr="00FD3518" w:rsidRDefault="005D5147" w:rsidP="00E07C06">
            <w:pPr>
              <w:pStyle w:val="a5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Презентация проекта на  </w:t>
            </w:r>
            <w:proofErr w:type="spellStart"/>
            <w:proofErr w:type="gramStart"/>
            <w:r w:rsidRPr="00FD3518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.  совете</w:t>
            </w:r>
            <w:proofErr w:type="gram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для педагогов ДОУ.</w:t>
            </w:r>
          </w:p>
        </w:tc>
      </w:tr>
    </w:tbl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F3A" w:rsidRPr="00FD3518" w:rsidRDefault="005D5147" w:rsidP="00FD3518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Ожидаемые результаты для детей:</w:t>
      </w:r>
    </w:p>
    <w:p w:rsidR="00052F3A" w:rsidRPr="00FD3518" w:rsidRDefault="005D5147" w:rsidP="00FD3518">
      <w:pPr>
        <w:pStyle w:val="a5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Повышение уровня освоения культурно-гигиенических навыков;</w:t>
      </w:r>
    </w:p>
    <w:p w:rsidR="00052F3A" w:rsidRPr="00FD3518" w:rsidRDefault="005D5147" w:rsidP="00FD35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Эмоциональная отзывчивость в процессе применения практических умений;</w:t>
      </w:r>
    </w:p>
    <w:p w:rsidR="00052F3A" w:rsidRPr="00FD3518" w:rsidRDefault="005D5147" w:rsidP="00FD351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Усиление инициативности во взаимоотношениях с взрослым.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Ожидаемые результаты для родителей:</w:t>
      </w:r>
    </w:p>
    <w:p w:rsidR="00052F3A" w:rsidRPr="00FD3518" w:rsidRDefault="005D5147" w:rsidP="00FD3518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Повышение знаний для обеспечения успешного развития детей;</w:t>
      </w:r>
    </w:p>
    <w:p w:rsidR="00052F3A" w:rsidRPr="00FD3518" w:rsidRDefault="005D5147" w:rsidP="00FD351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Получение консультаций по вопросам формирования культурно-гигиенических навыков;</w:t>
      </w:r>
    </w:p>
    <w:p w:rsidR="00052F3A" w:rsidRPr="00FD3518" w:rsidRDefault="005D5147" w:rsidP="00FD351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Укрепление связей между детским садом и семьей.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Ожидаемые результаты для воспитателей и младшего воспитателя:</w:t>
      </w:r>
    </w:p>
    <w:p w:rsidR="00052F3A" w:rsidRPr="00FD3518" w:rsidRDefault="005D5147" w:rsidP="00FD3518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Повышение знаний по формированию культурно-гигиенических навыков у детей младшего дошкольного возраста;</w:t>
      </w:r>
    </w:p>
    <w:p w:rsidR="00052F3A" w:rsidRPr="00FD3518" w:rsidRDefault="005D5147" w:rsidP="00FD35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Единство требований со стороны персонала группы;</w:t>
      </w:r>
    </w:p>
    <w:p w:rsidR="00052F3A" w:rsidRPr="00FD3518" w:rsidRDefault="005D5147" w:rsidP="00FD35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Изменить отношение педагогов к своему здоровью;</w:t>
      </w:r>
    </w:p>
    <w:p w:rsidR="00052F3A" w:rsidRPr="00FD3518" w:rsidRDefault="005D5147" w:rsidP="00FD35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Улучшение отношений между детьми;</w:t>
      </w:r>
    </w:p>
    <w:p w:rsidR="00052F3A" w:rsidRPr="00FD3518" w:rsidRDefault="005D5147" w:rsidP="00FD35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>Укрепление связи с родителями.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 xml:space="preserve">Задачи воспитателей включенные в план </w:t>
      </w:r>
      <w:proofErr w:type="spellStart"/>
      <w:r w:rsidRPr="00FD3518">
        <w:rPr>
          <w:rFonts w:ascii="Times New Roman" w:hAnsi="Times New Roman"/>
          <w:i/>
          <w:iCs/>
          <w:sz w:val="28"/>
          <w:szCs w:val="28"/>
        </w:rPr>
        <w:t>воспитат</w:t>
      </w:r>
      <w:r w:rsidR="005429F7">
        <w:rPr>
          <w:rFonts w:ascii="Times New Roman" w:hAnsi="Times New Roman"/>
          <w:i/>
          <w:iCs/>
          <w:sz w:val="28"/>
          <w:szCs w:val="28"/>
        </w:rPr>
        <w:t>ельно</w:t>
      </w:r>
      <w:proofErr w:type="spellEnd"/>
      <w:r w:rsidR="005429F7">
        <w:rPr>
          <w:rFonts w:ascii="Times New Roman" w:hAnsi="Times New Roman"/>
          <w:i/>
          <w:iCs/>
          <w:sz w:val="28"/>
          <w:szCs w:val="28"/>
        </w:rPr>
        <w:t xml:space="preserve"> – образовательной работы </w:t>
      </w:r>
      <w:r w:rsidRPr="00FD3518">
        <w:rPr>
          <w:rFonts w:ascii="Times New Roman" w:hAnsi="Times New Roman"/>
          <w:i/>
          <w:iCs/>
          <w:sz w:val="28"/>
          <w:szCs w:val="28"/>
        </w:rPr>
        <w:t>по воспитанию КГН у детей 2-3 лет: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1. Формировать у детей умения самостоятельно обслуживать себя (во время раздевания, одевания, умывания, еды).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2. Учить детей под контролем взрослого, а потом самостоятельно мыть руки по мере загрязнения и перед едой, насухо вытирать лицо и руки личным полотенцем.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3. Учить приводить себя в порядок с помощью взрослого.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4. Формировать навык пользования индивидуальными предметами (носовым платком, салфеткой, полотенцем, расчёской, горшком).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5. Побуждать детей к самостоятельности во время еды, учить держать ложку в правой руке.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lastRenderedPageBreak/>
        <w:tab/>
        <w:t>6. Обучать детей порядку одевания и раздевания.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7. Учить снимать одежду, обувь (расстегивать пуговицы спереди, застежки на липучках) при небольшой помощи взрослого.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8. Учить в определенном порядке, аккуратно складывать снятую одежду.</w:t>
      </w:r>
    </w:p>
    <w:p w:rsidR="00052F3A" w:rsidRPr="00FD3518" w:rsidRDefault="005D5147" w:rsidP="00FD351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9. Учить правильно, надевать одежду и обувь.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Перспективный план.</w:t>
      </w:r>
    </w:p>
    <w:tbl>
      <w:tblPr>
        <w:tblW w:w="1077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475"/>
        <w:gridCol w:w="2760"/>
        <w:gridCol w:w="2551"/>
        <w:gridCol w:w="2115"/>
      </w:tblGrid>
      <w:tr w:rsidR="00052F3A" w:rsidRPr="00FD3518" w:rsidTr="00274054"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Режимный момент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НОД</w:t>
            </w: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</w:p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</w:rPr>
              <w:t>Практическая деятельность</w:t>
            </w:r>
          </w:p>
        </w:tc>
      </w:tr>
      <w:tr w:rsidR="00052F3A" w:rsidRPr="00FD3518" w:rsidTr="00274054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eastAsianLayout w:id="727996416" w:vert="1" w:vertCompress="1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  <w:eastAsianLayout w:id="727996416" w:vert="1" w:vertCompress="1"/>
              </w:rPr>
              <w:t>ноябрь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пережевывать пищу с закрытым ртом.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Умывание: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мыть лицо, руки закатав рукава.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Одевание-раздевание: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снять обувь.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5147" w:rsidRPr="00FD3518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«Лошадка», «Мишка».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В.</w:t>
            </w:r>
            <w:r w:rsidR="00542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>Бианки «Лис и Мышонок».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РНС «Колобок».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«День рождения куклы Кати».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429F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«Украсим платье куклы Кати».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Игра-ситуация: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«Знакомство с куклами»,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«У куклы Веры новый шарф».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«Водичка, водичка…».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Беседа: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«Как нужно заботиться о кукле».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Дидактическая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«Накроем на стол».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Игра-эксперимент: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«Мыльные перчатки».</w:t>
            </w:r>
          </w:p>
        </w:tc>
      </w:tr>
      <w:tr w:rsidR="00052F3A" w:rsidRPr="00FD3518" w:rsidTr="00274054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eastAsianLayout w:id="727996417" w:vert="1" w:vertCompress="1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  <w:eastAsianLayout w:id="727996417" w:vert="1" w:vertCompress="1"/>
              </w:rPr>
              <w:t>декабрь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пережевывать пищу с закрытым ртом.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Умывание: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сухо вытереть руки, аккуратно весить полотенце в свою ячейку.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Одевание-раздевание: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расстегнуть пуговицы, замок.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«Игрушки для Мишки и Мишутки».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429F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ечи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«Мишка пьет горячий чай».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5147" w:rsidRPr="00FD3518">
              <w:rPr>
                <w:rFonts w:ascii="Times New Roman" w:hAnsi="Times New Roman"/>
                <w:sz w:val="28"/>
                <w:szCs w:val="28"/>
              </w:rPr>
              <w:t>Н.Саконская</w:t>
            </w:r>
            <w:proofErr w:type="spellEnd"/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«Где мой пальчик?»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В.Берестов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«Больная кукла».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Описательный</w:t>
            </w: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рассказ: «Расскажи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кукле» (Мишке, посу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де).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Лепка: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«Наша Маша маленькая».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«Лепим пирожки, лепим булочки».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Рисование: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«Матрешки идут на праздник».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Игра-ситуация: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«Сервируем стол»,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«Оденем куклу на прогулку».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429F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носик, моем щёчки».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Подвижная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«Зайка серый умывается».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429F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Дидактическое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ажнение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«Мы едим».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429F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«Как я умею аккуратно кушать».</w:t>
            </w:r>
          </w:p>
        </w:tc>
      </w:tr>
      <w:tr w:rsidR="00052F3A" w:rsidRPr="00FD3518" w:rsidTr="00274054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eastAsianLayout w:id="727996418" w:vert="1" w:vertCompress="1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  <w:eastAsianLayout w:id="727996418" w:vert="1" w:vertCompress="1"/>
              </w:rPr>
              <w:lastRenderedPageBreak/>
              <w:t>январь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не разговаривать с полным ртом.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Умывание: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взять мыло, намыливать до появления пены и смыть мыло.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Одевание-раздевание: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расстегнуть пуговицы, замок.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мир: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«Кукла спит».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«Поможем кукле стать опрятной».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5D5147" w:rsidRPr="00FD3518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«Слон».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М.</w:t>
            </w:r>
            <w:r w:rsidR="00815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>Ю.</w:t>
            </w:r>
            <w:r w:rsidR="00815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>Лермонтов «Спи, младенец мой прекрасный».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РНС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«Маша и медведь».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Толстой «Три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медведя».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«Подарим игрушки Зайке и Мишке».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Игра-ситуация: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«Укладываем куклу спать»,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«Кукла Диана стирает».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Ешь, собачка: </w:t>
            </w:r>
            <w:proofErr w:type="spellStart"/>
            <w:r w:rsidR="005D5147" w:rsidRPr="00FD3518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D5147" w:rsidRPr="00FD3518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D5147" w:rsidRPr="00FD3518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 w:rsidR="005D5147" w:rsidRPr="00FD351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Сюжетно-ролевая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«Котик простудился».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Рассматривание картинок: «Предметы личной гигиены».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«Что ты можешь рассказать о предметах личной гигиены?»</w:t>
            </w:r>
          </w:p>
        </w:tc>
      </w:tr>
      <w:tr w:rsidR="00052F3A" w:rsidRPr="00FD3518" w:rsidTr="00274054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eastAsianLayout w:id="727996419" w:vert="1" w:vertCompress="1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  <w:eastAsianLayout w:id="727996419" w:vert="1" w:vertCompress="1"/>
              </w:rPr>
              <w:t>февраль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не крошить хлеб на стол и на пол во время приема пищи.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Умывание: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взять мыло, намыливать до появления пены и смыть мыло.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Одевание-раздевание: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снять платье (рубашку), шорты, носки.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Окружающий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«Кто нас лечит».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«Мои помощники».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FD351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D3518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ит.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«Девочка-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ревушка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С.Капутикян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«Маша обедает».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РНС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«Маша и медведь».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Рассказывание по предмет</w:t>
            </w:r>
            <w:r w:rsidR="00815AAE">
              <w:rPr>
                <w:rFonts w:ascii="Times New Roman" w:hAnsi="Times New Roman"/>
                <w:sz w:val="28"/>
                <w:szCs w:val="28"/>
              </w:rPr>
              <w:t>н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>ым картинкам: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«Наши игрушки».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«Мисочка и блюдце для кошечки и собачки».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«Конфеты на тарелке».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«Витамины в баночке».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Рисование: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«Яблочки».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Игра-ситуация: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«Кукла заболела»,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«Наводим чистоту в комнате».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«Кран откройся…».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Подвижная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«Все котятки мыли лапки».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Дидактическая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«Каждой вещи свое место».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«Научим Мишку складывать вещи в шкафчик».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F3A" w:rsidRPr="00FD3518" w:rsidTr="00274054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eastAsianLayout w:id="727996420" w:vert="1" w:vertCompress="1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  <w:eastAsianLayout w:id="727996420" w:vert="1" w:vertCompress="1"/>
              </w:rPr>
              <w:lastRenderedPageBreak/>
              <w:t>март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правильное пользование столовой и чайной ложками, салфеткой.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Умывание: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пользоваться носовым платком.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Одевание-раздевание: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снять платье (рубашку), шорты, носки и надеть в обратной </w:t>
            </w: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последовательности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Окружающий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«Угощение для ребят и </w:t>
            </w:r>
            <w:proofErr w:type="gramStart"/>
            <w:r w:rsidR="005D5147" w:rsidRPr="00FD3518"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  <w:r w:rsidR="005D5147" w:rsidRPr="00FD351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Разв</w:t>
            </w:r>
            <w:r w:rsidR="00815AAE">
              <w:rPr>
                <w:rFonts w:ascii="Times New Roman" w:hAnsi="Times New Roman"/>
                <w:sz w:val="28"/>
                <w:szCs w:val="28"/>
              </w:rPr>
              <w:t>итие р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>ечи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«Умница Катенька, ешь кашку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сладеньку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«Зайка» Уронили Мишку на пол».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Э.Мошковская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«Кран откройся».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Описательный рассказ: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 предметах одежды (мебели, посуде).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C065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для любимой мамочки».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«Морковка».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Игра-ситуация:</w:t>
            </w:r>
          </w:p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посуду»,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«Куклы обедают».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</w:t>
            </w:r>
            <w:r w:rsidR="00815AAE">
              <w:rPr>
                <w:rFonts w:ascii="Times New Roman" w:hAnsi="Times New Roman"/>
                <w:sz w:val="28"/>
                <w:szCs w:val="28"/>
              </w:rPr>
              <w:t xml:space="preserve">Ладушки, ладушки, с мылом </w:t>
            </w:r>
            <w:proofErr w:type="gramStart"/>
            <w:r w:rsidR="00815AAE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="00815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>лапушки…».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Сюжетно-ролевая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«Сделаем Леночке прическу».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815AAE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игра: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«Сервируем стол».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Дид</w:t>
            </w:r>
            <w:r w:rsidR="00815AAE">
              <w:rPr>
                <w:rFonts w:ascii="Times New Roman" w:hAnsi="Times New Roman"/>
                <w:sz w:val="28"/>
                <w:szCs w:val="28"/>
              </w:rPr>
              <w:t>актическая и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>гра</w:t>
            </w:r>
            <w:r w:rsidR="00815A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«Поучим Зайку застегивать пуговицы».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F3A" w:rsidRPr="00FD3518" w:rsidTr="00274054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eastAsianLayout w:id="727996421" w:vert="1" w:vertCompress="1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  <w:eastAsianLayout w:id="727996421" w:vert="1" w:vertCompress="1"/>
              </w:rPr>
              <w:lastRenderedPageBreak/>
              <w:t>апрель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тихо выходить по окончании еды из-за стола и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благодарить.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Умывание: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пользоваться расческой;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пользоваться носовым платком.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Одевание-раздевание: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расстегнуть пуговицы, замок;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снять платье (рубашку), шорты, носки;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аккуратно повесить;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снять обувь;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надеть в обратной последовательности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«Магазин игрушек».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ечи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«Мама купает ребенка».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Рассматривание картины «Дети обедают».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«Вырос наш зеленый лук».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Игра-ситуация: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«Купание кукол»,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«Новая кукла Рита знакомится с кукольным уголком».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«Ходит котик с веником».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Дидактическое упражнение: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«Туфельки поссорились - подружились».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Дидактическое упражнение: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 «Как мы </w:t>
            </w:r>
            <w:proofErr w:type="gramStart"/>
            <w:r w:rsidRPr="00FD3518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Pr="00FD3518">
              <w:rPr>
                <w:rFonts w:ascii="Times New Roman" w:hAnsi="Times New Roman"/>
                <w:sz w:val="28"/>
                <w:szCs w:val="28"/>
              </w:rPr>
              <w:t xml:space="preserve"> ладошки и вытираем ручки».</w:t>
            </w:r>
            <w:r w:rsidRPr="00FD351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F3A" w:rsidRPr="00FD3518" w:rsidTr="00274054"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eastAsianLayout w:id="727996422" w:vert="1" w:vertCompress="1"/>
              </w:rPr>
            </w:pPr>
            <w:r w:rsidRPr="00FD3518">
              <w:rPr>
                <w:rFonts w:ascii="Times New Roman" w:hAnsi="Times New Roman"/>
                <w:i/>
                <w:iCs/>
                <w:sz w:val="28"/>
                <w:szCs w:val="28"/>
                <w:eastAsianLayout w:id="727996422" w:vert="1" w:vertCompress="1"/>
              </w:rPr>
              <w:t>май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  <w:p w:rsidR="00052F3A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ети должны уметь пользоваться всеми КГН.</w:t>
            </w:r>
          </w:p>
          <w:p w:rsidR="00C06596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Умывание:</w:t>
            </w:r>
          </w:p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должны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>пользоваться всеми КГН.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Одевание-раздевание: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Дети должны уметь пользоваться всеми КГН.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Итоговое занятие-развлечение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«В гости к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чистюлькам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Игра-ситуация: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«Мамы гуляют с малышами»,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«Готовим для кукол обед».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FD351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D35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«У хозяйки-белочки».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C06596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="005D5147" w:rsidRPr="00FD3518">
              <w:rPr>
                <w:rFonts w:ascii="Times New Roman" w:hAnsi="Times New Roman"/>
                <w:sz w:val="28"/>
                <w:szCs w:val="28"/>
              </w:rPr>
              <w:t xml:space="preserve"> игра с игрушкой:</w:t>
            </w: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«День рождение».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lastRenderedPageBreak/>
              <w:t>Игровая ситуация «Покажем, как нужно складывать одежду перед сном»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2F3A" w:rsidRPr="00FD3518" w:rsidRDefault="005D5147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sz w:val="28"/>
                <w:szCs w:val="28"/>
              </w:rPr>
              <w:t>Рассматривание картинок: «Девочка чумазая», «Девочка аккуратная».</w:t>
            </w:r>
          </w:p>
          <w:p w:rsidR="00052F3A" w:rsidRPr="00FD3518" w:rsidRDefault="00052F3A" w:rsidP="00E07C06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F3A" w:rsidRPr="00FD3518" w:rsidRDefault="00052F3A" w:rsidP="00FD3518">
      <w:pPr>
        <w:pStyle w:val="Standard"/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D3518">
        <w:rPr>
          <w:rFonts w:ascii="Times New Roman" w:hAnsi="Times New Roman"/>
          <w:b/>
          <w:sz w:val="28"/>
          <w:szCs w:val="28"/>
        </w:rPr>
        <w:tab/>
      </w:r>
      <w:r w:rsidR="00C06596">
        <w:rPr>
          <w:rFonts w:ascii="Times New Roman" w:hAnsi="Times New Roman"/>
          <w:i/>
          <w:iCs/>
          <w:sz w:val="28"/>
          <w:szCs w:val="28"/>
        </w:rPr>
        <w:t xml:space="preserve">Диагностика уровня </w:t>
      </w:r>
      <w:r w:rsidRPr="00FD3518">
        <w:rPr>
          <w:rFonts w:ascii="Times New Roman" w:hAnsi="Times New Roman"/>
          <w:i/>
          <w:iCs/>
          <w:sz w:val="28"/>
          <w:szCs w:val="28"/>
        </w:rPr>
        <w:t>формирования у детей КГН на начало и конец проекта: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 </w:t>
      </w:r>
      <w:r w:rsidRPr="00FD3518">
        <w:rPr>
          <w:rFonts w:ascii="Times New Roman" w:hAnsi="Times New Roman"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1.Навыки мытья рук и личной гигиены включают умение: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 xml:space="preserve"> -мыть лицо, руки;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 xml:space="preserve"> -закатать рукава;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 xml:space="preserve"> -взять мыло, намыливать до появления пены и смыть мыло;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 xml:space="preserve"> -сухо вытереть руки, аккуратно весить полотенце в свою ячейку;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 xml:space="preserve"> -пользоваться расческой;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 xml:space="preserve"> -пользоваться носовым платком.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2.Навыки опрятной еды включают умение: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-правильное пользование столовой и чайной ложками, салфеткой;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-не крошить хлеб;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-пережевывать пищу с закрытым ртом;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-не разговаривать с полным ртом;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-тихо выходить по окончании еды из-за стола;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-благодарить.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</w:r>
      <w:r w:rsidRPr="00FD3518">
        <w:rPr>
          <w:rFonts w:ascii="Times New Roman" w:hAnsi="Times New Roman"/>
          <w:i/>
          <w:iCs/>
          <w:sz w:val="28"/>
          <w:szCs w:val="28"/>
        </w:rPr>
        <w:t>3. Навыки снимания и надевания одежды в определенном порядке включают умение: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-расстегнуть пуговицы, замок;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-снять платье (рубашку), шорты, носки;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-аккуратно повесить;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-снять обувь;</w:t>
      </w:r>
    </w:p>
    <w:p w:rsidR="00052F3A" w:rsidRPr="00FD3518" w:rsidRDefault="005D5147" w:rsidP="00FD3518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  <w:t>-надеть в обратной последовательности.</w:t>
      </w:r>
    </w:p>
    <w:p w:rsidR="00274054" w:rsidRPr="00E07C06" w:rsidRDefault="005D5147" w:rsidP="00E07C06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ab/>
      </w:r>
      <w:r w:rsidRPr="00FD3518">
        <w:rPr>
          <w:rFonts w:ascii="Times New Roman" w:hAnsi="Times New Roman"/>
          <w:b/>
          <w:bCs/>
          <w:i/>
          <w:iCs/>
          <w:sz w:val="28"/>
          <w:szCs w:val="28"/>
        </w:rPr>
        <w:t>3 балла – выполняет, 2 балла – выполняет с помощью взрослого, 0 баллов – не выполняет.</w:t>
      </w:r>
    </w:p>
    <w:p w:rsidR="00052F3A" w:rsidRDefault="005D5147" w:rsidP="00FD3518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3518">
        <w:rPr>
          <w:rFonts w:ascii="Times New Roman" w:hAnsi="Times New Roman"/>
          <w:b/>
          <w:bCs/>
          <w:color w:val="000000"/>
          <w:sz w:val="28"/>
          <w:szCs w:val="28"/>
        </w:rPr>
        <w:t>КАРТОТЕКА ДИДАКТИЧЕСКИХ ИГР</w:t>
      </w:r>
    </w:p>
    <w:p w:rsidR="00F8067A" w:rsidRPr="00FD3518" w:rsidRDefault="00F8067A" w:rsidP="00FD3518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F3A" w:rsidRPr="00FD3518" w:rsidRDefault="005D5147" w:rsidP="00FD3518">
      <w:pPr>
        <w:pStyle w:val="Standar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3518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lastRenderedPageBreak/>
        <w:t>КОМУ ЧТО НУЖНО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Цель: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закрепить знания детей о предметах, необходимых для работы врачу, повару, продавцу.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Материал: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круг, поделенный на сектора, в каждом из них картинки с изображением предметов, необходимых для работы врачу, повару, продавцу, в середине круга стрелки, на них изображены врач, повар, продавец.</w:t>
      </w:r>
    </w:p>
    <w:p w:rsidR="00052F3A" w:rsidRPr="00FD3518" w:rsidRDefault="00C06596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 пре</w:t>
      </w:r>
      <w:r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длагает ребёнку найти предмет,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необходимый для работы врачу (повару, продавцу).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           </w:t>
      </w:r>
    </w:p>
    <w:p w:rsidR="00052F3A" w:rsidRPr="00FD3518" w:rsidRDefault="005D5147" w:rsidP="00FD3518">
      <w:pPr>
        <w:pStyle w:val="a8"/>
        <w:spacing w:line="360" w:lineRule="auto"/>
        <w:jc w:val="center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>РАЗЛОЖИ КАРТИНКИ ПО ПОРЯДКУ</w:t>
      </w:r>
    </w:p>
    <w:p w:rsidR="00052F3A" w:rsidRPr="00FD3518" w:rsidRDefault="00C06596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Цель: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052F3A" w:rsidRPr="00FD3518" w:rsidRDefault="00C06596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Материал: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картинки с изображением моментов распорядка дня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052F3A" w:rsidRPr="00FD3518" w:rsidRDefault="00C06596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 говорит о том, что волшебник Путаница перепутал картинки распорядка дня, и</w:t>
      </w:r>
      <w:r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предлагает разложить картинки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по порядку.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 подводит итог высказываниям детей.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Каждое утром, чтобы быть здоровым, мы начинаем с зарядки.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Чтобы расти нам сильными, ловкими и смелыми, ежедневно поутру мы зарядку делаем.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 предлагает каждому вспомнить своё любимое упражнение, показать и всем вместе выполнить его.</w:t>
      </w:r>
    </w:p>
    <w:p w:rsidR="00052F3A" w:rsidRPr="00FD3518" w:rsidRDefault="00052F3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</w:p>
    <w:p w:rsidR="00052F3A" w:rsidRPr="00FD3518" w:rsidRDefault="005D5147" w:rsidP="00FD3518">
      <w:pPr>
        <w:pStyle w:val="a8"/>
        <w:spacing w:line="360" w:lineRule="auto"/>
        <w:jc w:val="center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>ОДЕНЕМ КУКЛУ НА ПРОГУЛКУ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Цель: </w:t>
      </w:r>
      <w:r w:rsidRPr="00FD3518">
        <w:rPr>
          <w:rFonts w:eastAsia="Calibri" w:cs="Times New Roman"/>
          <w:color w:val="000000"/>
          <w:sz w:val="28"/>
          <w:szCs w:val="28"/>
        </w:rPr>
        <w:t xml:space="preserve">закреплять знания детей об одежде, формировать умение детей одевать куклу соответственно сезону года, погоде,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систематизировать представления детей о здоровье,</w:t>
      </w:r>
      <w:r w:rsidRPr="00FD3518">
        <w:rPr>
          <w:rFonts w:eastAsia="Calibri" w:cs="Times New Roman"/>
          <w:color w:val="000000"/>
          <w:sz w:val="28"/>
          <w:szCs w:val="28"/>
        </w:rPr>
        <w:t xml:space="preserve"> развивать у детей внимание, память, логическое мышление.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Материал: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бумажная кукла с различной одеждой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052F3A" w:rsidRPr="00FD3518" w:rsidRDefault="00C06596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 говорит, что кукла собирается на прогулку, но не знает, что ей одеть, сейчас зима и на улице очень холодно (различные ситуации).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Дети «одевают» куклу и объясняют свой выбор.</w:t>
      </w:r>
    </w:p>
    <w:p w:rsidR="00052F3A" w:rsidRPr="00FD3518" w:rsidRDefault="00052F3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</w:p>
    <w:p w:rsidR="00C06596" w:rsidRDefault="00C06596" w:rsidP="00FD3518">
      <w:pPr>
        <w:pStyle w:val="a8"/>
        <w:spacing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052F3A" w:rsidRPr="00FD3518" w:rsidRDefault="005D5147" w:rsidP="00FD3518">
      <w:pPr>
        <w:pStyle w:val="a8"/>
        <w:spacing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FD3518">
        <w:rPr>
          <w:rFonts w:eastAsia="Calibri" w:cs="Times New Roman"/>
          <w:b/>
          <w:color w:val="000000"/>
          <w:sz w:val="28"/>
          <w:szCs w:val="28"/>
        </w:rPr>
        <w:t>ВАЛЕОЛОГИЯ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28"/>
          <w:rFonts w:eastAsia="Calibri"/>
          <w:b/>
          <w:i w:val="0"/>
          <w:color w:val="000000"/>
          <w:sz w:val="28"/>
          <w:szCs w:val="28"/>
        </w:rPr>
        <w:lastRenderedPageBreak/>
        <w:tab/>
        <w:t>Цель:</w:t>
      </w:r>
      <w:r w:rsidR="00C06596">
        <w:rPr>
          <w:rStyle w:val="FontStyle28"/>
          <w:rFonts w:eastAsia="Calibri"/>
          <w:i w:val="0"/>
          <w:color w:val="000000"/>
          <w:sz w:val="28"/>
          <w:szCs w:val="28"/>
        </w:rPr>
        <w:t xml:space="preserve"> </w:t>
      </w:r>
      <w:r w:rsidRPr="00FD3518">
        <w:rPr>
          <w:rFonts w:eastAsia="Calibri" w:cs="Times New Roman"/>
          <w:color w:val="000000"/>
          <w:sz w:val="28"/>
          <w:szCs w:val="28"/>
        </w:rPr>
        <w:t>познакомить детей с правилами личной гигиены и правильным, бережным отношением к своему здоровью; развивать у детей речь, внимание, память.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28"/>
          <w:rFonts w:eastAsia="Calibri"/>
          <w:b/>
          <w:i w:val="0"/>
          <w:color w:val="000000"/>
          <w:sz w:val="28"/>
          <w:szCs w:val="28"/>
        </w:rPr>
        <w:tab/>
      </w: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поля, разделённые на квадраты, в центре поля негативная и позитивная картинка, картинки с различными ситуациями.</w:t>
      </w:r>
    </w:p>
    <w:p w:rsidR="00F8067A" w:rsidRDefault="00C06596" w:rsidP="00FD3518">
      <w:pPr>
        <w:pStyle w:val="a8"/>
        <w:spacing w:line="360" w:lineRule="auto"/>
        <w:jc w:val="both"/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</w:p>
    <w:p w:rsidR="00052F3A" w:rsidRPr="00FD3518" w:rsidRDefault="00F8067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D5147"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>1-ый вариант</w:t>
      </w: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5D5147"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Д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етям раздаются поля, в центре поля изображена негативная </w:t>
      </w:r>
      <w:r w:rsidR="00C06596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или позитивная картинка. Детям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предлагается поиграть в лото, показывая и сопровождая свои действия объяснениями – «что такое хорошо и что такое плохо»</w:t>
      </w:r>
      <w:r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052F3A" w:rsidRPr="00FD3518" w:rsidRDefault="00F8067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2-ой вариант: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Показ картинок можно сопровождать двигательной активностью детей. Например, на позитивные картинке дети реагируют прыжками, а при показе негативной картинке садятся на пол.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>3-ий вариант</w:t>
      </w:r>
      <w:r w:rsidR="00F8067A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 предлагает выбрать картинки, которые понравились им больше всего, и попросите объяснить, почему они сделали такой выбор.  Или воспитатель предлагает выбрать картинки, которые не понравились им, и попросите объяснить, почему.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</w:p>
    <w:p w:rsidR="00052F3A" w:rsidRPr="00FD3518" w:rsidRDefault="005D5147" w:rsidP="00FD3518">
      <w:pPr>
        <w:pStyle w:val="a8"/>
        <w:spacing w:line="36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FD3518">
        <w:rPr>
          <w:rFonts w:eastAsia="Calibri" w:cs="Times New Roman"/>
          <w:b/>
          <w:color w:val="000000"/>
          <w:sz w:val="28"/>
          <w:szCs w:val="28"/>
        </w:rPr>
        <w:t>АЗБУКА ЗДОРОВЬЯ</w:t>
      </w:r>
    </w:p>
    <w:p w:rsidR="00052F3A" w:rsidRPr="00FD3518" w:rsidRDefault="00C06596" w:rsidP="00C06596">
      <w:pPr>
        <w:pStyle w:val="a8"/>
        <w:spacing w:line="360" w:lineRule="auto"/>
        <w:rPr>
          <w:rFonts w:cs="Times New Roman"/>
          <w:sz w:val="28"/>
          <w:szCs w:val="28"/>
        </w:rPr>
      </w:pPr>
      <w:r>
        <w:rPr>
          <w:rStyle w:val="FontStyle28"/>
          <w:rFonts w:eastAsia="Calibri"/>
          <w:b/>
          <w:i w:val="0"/>
          <w:color w:val="000000"/>
          <w:sz w:val="28"/>
          <w:szCs w:val="28"/>
        </w:rPr>
        <w:t xml:space="preserve">         </w:t>
      </w:r>
      <w:r w:rsidR="005D5147" w:rsidRPr="00FD3518">
        <w:rPr>
          <w:rStyle w:val="FontStyle28"/>
          <w:rFonts w:eastAsia="Calibri"/>
          <w:b/>
          <w:i w:val="0"/>
          <w:color w:val="000000"/>
          <w:sz w:val="28"/>
          <w:szCs w:val="28"/>
        </w:rPr>
        <w:t xml:space="preserve">Цель: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28"/>
          <w:rFonts w:eastAsia="Calibri"/>
          <w:b/>
          <w:i w:val="0"/>
          <w:color w:val="000000"/>
          <w:sz w:val="28"/>
          <w:szCs w:val="28"/>
        </w:rPr>
        <w:tab/>
      </w: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иллюстрации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052F3A" w:rsidRPr="00FD3518" w:rsidRDefault="00F8067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играют от 1 до … человек.</w:t>
      </w:r>
      <w:r w:rsidR="005D5147"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</w:r>
    </w:p>
    <w:p w:rsidR="00052F3A" w:rsidRPr="00FD3518" w:rsidRDefault="00052F3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</w:p>
    <w:p w:rsidR="00052F3A" w:rsidRPr="00FD3518" w:rsidRDefault="005D5147" w:rsidP="00FD3518">
      <w:pPr>
        <w:pStyle w:val="a8"/>
        <w:spacing w:line="360" w:lineRule="auto"/>
        <w:jc w:val="center"/>
        <w:rPr>
          <w:rFonts w:cs="Times New Roman"/>
          <w:sz w:val="28"/>
          <w:szCs w:val="28"/>
        </w:rPr>
      </w:pPr>
      <w:r w:rsidRPr="00FD3518">
        <w:rPr>
          <w:rStyle w:val="FontStyle22"/>
          <w:rFonts w:ascii="Times New Roman" w:eastAsia="Calibri" w:hAnsi="Times New Roman" w:cs="Times New Roman"/>
          <w:color w:val="000000"/>
          <w:sz w:val="28"/>
          <w:szCs w:val="28"/>
        </w:rPr>
        <w:t>ТАНЯ ПРОСТУДИЛАСЬ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28"/>
          <w:rFonts w:eastAsia="Calibri"/>
          <w:b/>
          <w:i w:val="0"/>
          <w:color w:val="000000"/>
          <w:sz w:val="28"/>
          <w:szCs w:val="28"/>
        </w:rPr>
        <w:tab/>
        <w:t>Цель:</w:t>
      </w:r>
      <w:r w:rsidRPr="00FD3518">
        <w:rPr>
          <w:rStyle w:val="FontStyle28"/>
          <w:rFonts w:eastAsia="Calibri"/>
          <w:i w:val="0"/>
          <w:color w:val="000000"/>
          <w:sz w:val="28"/>
          <w:szCs w:val="28"/>
        </w:rPr>
        <w:t xml:space="preserve"> </w:t>
      </w:r>
      <w:r w:rsidR="00F8067A"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способствовать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формированию </w:t>
      </w:r>
      <w:r w:rsid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навыка пользования носовым плат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ком, </w:t>
      </w:r>
      <w:r w:rsidRP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закреплять</w:t>
      </w:r>
      <w:r w:rsidRPr="00F8067A">
        <w:rPr>
          <w:rStyle w:val="FontStyle12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знание о том, что при чихании и кашле нужно прикрывать рот</w:t>
      </w:r>
      <w:r w:rsidRPr="00F8067A">
        <w:rPr>
          <w:rStyle w:val="FontStyle29"/>
          <w:rFonts w:eastAsia="Calibri"/>
          <w:i/>
          <w:color w:val="000000"/>
          <w:sz w:val="28"/>
          <w:szCs w:val="28"/>
        </w:rPr>
        <w:t xml:space="preserve">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носовым платком, а </w:t>
      </w:r>
      <w:r w:rsidRPr="00F8067A">
        <w:rPr>
          <w:rStyle w:val="FontStyle29"/>
          <w:rFonts w:eastAsia="Calibri"/>
          <w:color w:val="000000"/>
          <w:sz w:val="28"/>
          <w:szCs w:val="28"/>
        </w:rPr>
        <w:t>если кто-то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находится рядом, отворачива</w:t>
      </w:r>
      <w:r w:rsidRPr="00F8067A">
        <w:rPr>
          <w:rStyle w:val="FontStyle23"/>
          <w:rFonts w:ascii="Times New Roman" w:eastAsia="Calibri" w:hAnsi="Times New Roman" w:cs="Times New Roman"/>
          <w:i w:val="0"/>
          <w:color w:val="000000"/>
          <w:sz w:val="28"/>
          <w:szCs w:val="28"/>
        </w:rPr>
        <w:t>ться</w:t>
      </w:r>
      <w:r w:rsidR="00F8067A">
        <w:rPr>
          <w:rStyle w:val="FontStyle23"/>
          <w:rFonts w:ascii="Times New Roman" w:eastAsia="Calibri" w:hAnsi="Times New Roman" w:cs="Times New Roman"/>
          <w:i w:val="0"/>
          <w:color w:val="000000"/>
          <w:sz w:val="28"/>
          <w:szCs w:val="28"/>
        </w:rPr>
        <w:t>.</w:t>
      </w:r>
    </w:p>
    <w:p w:rsidR="00052F3A" w:rsidRPr="00FD3518" w:rsidRDefault="00F8067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Материал: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носовой платок</w:t>
      </w:r>
      <w:r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 спрашивает: зачем людям нужен</w:t>
      </w: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носовой платок?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ab/>
        <w:t>И затем предлагает детям различные ситуации, которые проигрываются вместе с малышами: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          - Что нужно сделать, если ты хочешь чихнуть? И т.д.</w:t>
      </w:r>
    </w:p>
    <w:p w:rsidR="00052F3A" w:rsidRPr="00FD3518" w:rsidRDefault="00052F3A" w:rsidP="00FD3518">
      <w:pPr>
        <w:pStyle w:val="a8"/>
        <w:spacing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:rsidR="00052F3A" w:rsidRPr="00FD3518" w:rsidRDefault="005D5147" w:rsidP="00FD3518">
      <w:pPr>
        <w:pStyle w:val="a8"/>
        <w:spacing w:line="360" w:lineRule="auto"/>
        <w:jc w:val="center"/>
        <w:rPr>
          <w:rFonts w:cs="Times New Roman"/>
          <w:sz w:val="28"/>
          <w:szCs w:val="28"/>
        </w:rPr>
      </w:pPr>
      <w:r w:rsidRPr="00FD3518">
        <w:rPr>
          <w:rStyle w:val="FontStyle22"/>
          <w:rFonts w:ascii="Times New Roman" w:eastAsia="Calibri" w:hAnsi="Times New Roman" w:cs="Times New Roman"/>
          <w:color w:val="000000"/>
          <w:sz w:val="28"/>
          <w:szCs w:val="28"/>
        </w:rPr>
        <w:t>СДЕЛАЕМ КУКЛАМ РАЗНЫЕ ПРИЧЕСКИ</w:t>
      </w:r>
    </w:p>
    <w:p w:rsidR="00052F3A" w:rsidRPr="00F8067A" w:rsidRDefault="005D5147" w:rsidP="00FD3518">
      <w:pPr>
        <w:pStyle w:val="a8"/>
        <w:spacing w:line="360" w:lineRule="auto"/>
        <w:jc w:val="both"/>
        <w:rPr>
          <w:rFonts w:cs="Times New Roman"/>
          <w:i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>Цель:</w:t>
      </w:r>
      <w:r w:rsidRPr="00F8067A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закреплять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навыки </w:t>
      </w:r>
      <w:r w:rsidRPr="00F8067A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ухода</w:t>
      </w:r>
      <w:r w:rsidRPr="00F8067A">
        <w:rPr>
          <w:rStyle w:val="FontStyle22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за волосами, уточнить названия </w:t>
      </w:r>
      <w:r w:rsidRPr="00F8067A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необходимых для этог</w:t>
      </w:r>
      <w:r w:rsidRPr="00F8067A">
        <w:rPr>
          <w:rStyle w:val="FontStyle29"/>
          <w:rFonts w:eastAsia="Calibri"/>
          <w:color w:val="000000"/>
          <w:sz w:val="28"/>
          <w:szCs w:val="28"/>
        </w:rPr>
        <w:t>о</w:t>
      </w:r>
      <w:r w:rsidRPr="00F8067A">
        <w:rPr>
          <w:rStyle w:val="FontStyle29"/>
          <w:rFonts w:eastAsia="Calibri"/>
          <w:i/>
          <w:color w:val="000000"/>
          <w:sz w:val="28"/>
          <w:szCs w:val="28"/>
        </w:rPr>
        <w:t xml:space="preserve"> </w:t>
      </w:r>
      <w:r w:rsid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предметов, формировать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понятие «опрятный внешний вид»</w:t>
      </w:r>
      <w:r w:rsid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.</w:t>
      </w:r>
    </w:p>
    <w:p w:rsidR="00052F3A" w:rsidRPr="00FD3518" w:rsidRDefault="00F8067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>Материал:</w:t>
      </w:r>
      <w:r w:rsidR="005D5147"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куклы, расчёски, заколки.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воспитатель</w:t>
      </w:r>
      <w:r w:rsidRPr="00FD3518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предлагает детям причесать кукол.</w:t>
      </w:r>
    </w:p>
    <w:p w:rsidR="00052F3A" w:rsidRPr="00FD3518" w:rsidRDefault="00052F3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</w:p>
    <w:p w:rsidR="00052F3A" w:rsidRPr="00FD3518" w:rsidRDefault="005D5147" w:rsidP="00FD3518">
      <w:pPr>
        <w:pStyle w:val="a8"/>
        <w:spacing w:line="360" w:lineRule="auto"/>
        <w:jc w:val="center"/>
        <w:rPr>
          <w:rFonts w:cs="Times New Roman"/>
          <w:sz w:val="28"/>
          <w:szCs w:val="28"/>
        </w:rPr>
      </w:pPr>
      <w:r w:rsidRPr="00FD3518">
        <w:rPr>
          <w:rStyle w:val="FontStyle22"/>
          <w:rFonts w:ascii="Times New Roman" w:eastAsia="Calibri" w:hAnsi="Times New Roman" w:cs="Times New Roman"/>
          <w:color w:val="000000"/>
          <w:sz w:val="28"/>
          <w:szCs w:val="28"/>
        </w:rPr>
        <w:t>ВЫМОЕМ КУКЛУ</w:t>
      </w:r>
    </w:p>
    <w:p w:rsidR="00052F3A" w:rsidRPr="00F8067A" w:rsidRDefault="005D5147" w:rsidP="00FD3518">
      <w:pPr>
        <w:pStyle w:val="a8"/>
        <w:spacing w:line="360" w:lineRule="auto"/>
        <w:jc w:val="both"/>
        <w:rPr>
          <w:rFonts w:cs="Times New Roman"/>
          <w:i/>
          <w:sz w:val="28"/>
          <w:szCs w:val="28"/>
        </w:rPr>
      </w:pPr>
      <w:r w:rsidRPr="00FD3518">
        <w:rPr>
          <w:rStyle w:val="FontStyle28"/>
          <w:rFonts w:eastAsia="Calibri"/>
          <w:b/>
          <w:i w:val="0"/>
          <w:color w:val="000000"/>
          <w:sz w:val="28"/>
          <w:szCs w:val="28"/>
        </w:rPr>
        <w:tab/>
        <w:t xml:space="preserve">Цель: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закреплять знания о </w:t>
      </w:r>
      <w:r w:rsidRPr="00F8067A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предметах</w:t>
      </w:r>
      <w:r w:rsidRPr="00F8067A">
        <w:rPr>
          <w:rStyle w:val="FontStyle21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личной </w:t>
      </w:r>
      <w:r w:rsidRPr="00F8067A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гигиены</w:t>
      </w:r>
      <w:r w:rsidRPr="00F8067A">
        <w:rPr>
          <w:rStyle w:val="FontStyle22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F8067A"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для мытья и умыва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ния, </w:t>
      </w:r>
      <w:r w:rsidRPr="00F8067A">
        <w:rPr>
          <w:rStyle w:val="FontStyle17"/>
          <w:rFonts w:ascii="Times New Roman" w:eastAsia="Calibri" w:hAnsi="Times New Roman" w:cs="Times New Roman"/>
          <w:b w:val="0"/>
          <w:color w:val="000000"/>
          <w:sz w:val="28"/>
          <w:szCs w:val="28"/>
        </w:rPr>
        <w:t>последова</w:t>
      </w:r>
      <w:r w:rsidR="00F8067A"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тельность </w:t>
      </w:r>
      <w:r w:rsidRPr="00F8067A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действий,</w:t>
      </w:r>
      <w:r w:rsidRPr="00F8067A">
        <w:rPr>
          <w:rStyle w:val="FontStyle22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способствовать формированию привычки к опрятности.</w:t>
      </w:r>
    </w:p>
    <w:p w:rsidR="00052F3A" w:rsidRPr="00F8067A" w:rsidRDefault="00F8067A" w:rsidP="00FD3518">
      <w:pPr>
        <w:pStyle w:val="a8"/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Материал: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различные предметы и </w:t>
      </w:r>
      <w:r w:rsidR="005D5147" w:rsidRPr="00FD3518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предметы</w:t>
      </w:r>
      <w:r w:rsidR="005D5147" w:rsidRPr="00FD3518">
        <w:rPr>
          <w:rStyle w:val="FontStyle21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5147"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личной</w:t>
      </w:r>
      <w:r w:rsidR="005D5147" w:rsidRPr="00FD3518">
        <w:rPr>
          <w:rStyle w:val="FontStyle21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5147" w:rsidRPr="00FD3518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гигиены</w:t>
      </w:r>
      <w:r w:rsidR="005D5147" w:rsidRPr="00FD3518">
        <w:rPr>
          <w:rStyle w:val="FontStyle22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5147"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для мытья и умывания, куклы.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играют 2 человека.  Сначала им предлагается из множества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предметов выбрать те, которые «помогают»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вымыть (умыть) куклу. А затем моют её. Выигрывает тот, кто правильно отберёт предметы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личной</w:t>
      </w:r>
      <w:r w:rsidRPr="00FD3518">
        <w:rPr>
          <w:rStyle w:val="FontStyle21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3518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гигиены и правильно последовательно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вымоет (умоет) куклу.</w:t>
      </w:r>
    </w:p>
    <w:p w:rsidR="00052F3A" w:rsidRPr="00FD3518" w:rsidRDefault="00052F3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</w:p>
    <w:p w:rsidR="00052F3A" w:rsidRPr="00FD3518" w:rsidRDefault="005D5147" w:rsidP="00FD3518">
      <w:pPr>
        <w:pStyle w:val="a8"/>
        <w:spacing w:line="360" w:lineRule="auto"/>
        <w:jc w:val="center"/>
        <w:rPr>
          <w:rFonts w:cs="Times New Roman"/>
          <w:sz w:val="28"/>
          <w:szCs w:val="28"/>
        </w:rPr>
      </w:pPr>
      <w:r w:rsidRPr="00FD3518">
        <w:rPr>
          <w:rStyle w:val="FontStyle13"/>
          <w:rFonts w:eastAsia="Calibri"/>
          <w:color w:val="000000"/>
          <w:sz w:val="28"/>
          <w:szCs w:val="28"/>
        </w:rPr>
        <w:t>ПРАВИЛА ГИГИЕНЫ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Цель: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закреплять культурно-гигиенические навыки (умывание, одевание, чистка зубов, причёсывание, купание), формиров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ать умения показывать эти движе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ния при помощи мимики и жеста и отгадывать по показу.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воспитатель просит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детей 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при помощи мимики и жестов пока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зать, как они умываются (одеваются, чистят зубы 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и т.д.), соблюдая последователь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ность выполнения данных навыков. Или воспитатель показывает при помощи мимики и жестов, что он делает, а дети отгадывают.</w:t>
      </w:r>
    </w:p>
    <w:p w:rsidR="00052F3A" w:rsidRPr="00FD3518" w:rsidRDefault="00052F3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</w:p>
    <w:p w:rsidR="00052F3A" w:rsidRPr="00FD3518" w:rsidRDefault="005D5147" w:rsidP="00FD3518">
      <w:pPr>
        <w:pStyle w:val="a8"/>
        <w:spacing w:line="360" w:lineRule="auto"/>
        <w:jc w:val="center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>ПОДБЕРИ КАРТИНКИ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28"/>
          <w:rFonts w:eastAsia="Calibri"/>
          <w:b/>
          <w:i w:val="0"/>
          <w:color w:val="000000"/>
          <w:sz w:val="28"/>
          <w:szCs w:val="28"/>
        </w:rPr>
        <w:tab/>
        <w:t>Цель:</w:t>
      </w:r>
      <w:r w:rsidRPr="00FD3518">
        <w:rPr>
          <w:rStyle w:val="FontStyle28"/>
          <w:rFonts w:eastAsia="Calibri"/>
          <w:i w:val="0"/>
          <w:color w:val="000000"/>
          <w:sz w:val="28"/>
          <w:szCs w:val="28"/>
        </w:rPr>
        <w:t xml:space="preserve"> уточнить представления детей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о</w:t>
      </w:r>
      <w:r w:rsidRPr="00FD3518">
        <w:rPr>
          <w:rStyle w:val="FontStyle21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D3518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предметах</w:t>
      </w:r>
      <w:r w:rsidRPr="00F8067A">
        <w:rPr>
          <w:rStyle w:val="FontStyle21"/>
          <w:rFonts w:ascii="Times New Roman" w:eastAsia="Calibri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личной</w:t>
      </w:r>
      <w:r w:rsidRPr="00FD3518">
        <w:rPr>
          <w:rStyle w:val="FontStyle21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3518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гигиены, 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форми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ровать навыки здорового образа жизни</w:t>
      </w:r>
      <w:r w:rsidR="00F8067A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052F3A" w:rsidRPr="00FD3518" w:rsidRDefault="00F8067A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Материал: </w:t>
      </w:r>
      <w:r w:rsidR="005D5147"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картинки различных предметов, картинки с изображением </w:t>
      </w:r>
      <w:r w:rsidR="005D5147" w:rsidRPr="00FD3518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предметов</w:t>
      </w:r>
      <w:r w:rsidR="005D5147" w:rsidRPr="00FD3518">
        <w:rPr>
          <w:rStyle w:val="FontStyle21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D5147" w:rsidRPr="00F8067A">
        <w:rPr>
          <w:rStyle w:val="FontStyle21"/>
          <w:rFonts w:ascii="Times New Roman" w:eastAsia="Calibri" w:hAnsi="Times New Roman" w:cs="Times New Roman"/>
          <w:i w:val="0"/>
          <w:color w:val="000000"/>
          <w:sz w:val="28"/>
          <w:szCs w:val="28"/>
        </w:rPr>
        <w:t>личной</w:t>
      </w:r>
      <w:r w:rsidR="005D5147" w:rsidRPr="00FD3518">
        <w:rPr>
          <w:rStyle w:val="FontStyle21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D5147" w:rsidRPr="00FD3518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гигиены</w:t>
      </w:r>
      <w:r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052F3A" w:rsidRPr="00FD3518" w:rsidRDefault="005D5147" w:rsidP="00FD3518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FD3518"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Ход игры: </w:t>
      </w:r>
      <w:r w:rsidRPr="00FD3518">
        <w:rPr>
          <w:rStyle w:val="FontStyle12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воспитатель просит выбрать только картинки с изображением </w:t>
      </w:r>
      <w:r w:rsidRPr="00FD3518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предметов, помогающих ухаживать за телом (лицом, зубами, волосами)</w:t>
      </w:r>
      <w:r w:rsidR="00F8067A">
        <w:rPr>
          <w:rStyle w:val="FontStyle22"/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"УЛОЖИМ МИШКУ СПАТЬ"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познакомить ребенка с предметно-игровыми действиями с мишкой, функциональным назначением кровати, формировать подражательные действия.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мягкая игрушка - мишка, детская кроватка.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взрослый показывает ребенку игрушку - мишку, обыгрывает ее: мишка топает, пляшет, катается в машине. Взрослый сообщает, что мишка устал, хочет отдохнуть: "Давай уложим мишку в кроватку!" Взрослый демонстрирует, как можно приласкать мишку-игрушку (прижать к себе, погладить по головке) и положить его в кровать, накрыть одеялом, спеть песенку: "Баю-бай, баю-бай". Игру можно повторить, предоставив ребенку больше самостоятельности.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"УГОСТИМ КУКОЛ ЧАЕМ"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познакомить ребенка с назначением посуды, учить выполнять предметно-игровые действия (расставлять чашки, блюдца, раскладывать ложки).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куклы, детская мебель и посуда (две чашки, два блюдца, две ложки, чайник).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говорит малышу: "К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гостей". Если ребенок испытывает затруднения, показать, как надо действовать. В конце игры взрослый подытоживает: "Чай мы наливали в чашки, куклы пили чай", произносит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A70DC" w:rsidRPr="00274054" w:rsidRDefault="00F8067A" w:rsidP="00274054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Чайник на стол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поставим,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Блюдца, чашки мы расставим,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Будем мы гостей встречать,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Кукол чаем угощать!</w:t>
      </w: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"ПАРОВОЗИК"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вызвать интерес у ребенка к игрушке - паровозику, учить ребенка предметно-игровым действиям с ним.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паровозик, рельсы.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взрослый показывает ребенку игрушку - паровозик, обыгрывает ее: "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ту-ту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Осторожно, по рельсам едет паровозик!"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Взрослый демонстрирует, как нужно действовать с игрушкой, чтобы паровозик не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останавливался.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Игру можно повторить, прикрепив к паровозику вагончики, предоставив ребенку возможность самому провозить его по рельсам.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"КУКЛА ИДЕТ НА ПРОГУЛКУ"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у ребенка представлений об одежде, умению выполнять предметно-игровые действия.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кукла.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говорит, что кукла собирается на прогулку: "Давай поможем кукле одеться, на улице холодно", предлагает ребенку достать из шкафчика одежду: шапку, куртку, ботиночки. Затем взрослый поочередно берет каждую вещь, показывает ее ребенку, медленно приговаривая: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Надеваем курточку, проденем руки в рукава,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Застегнем пуговицы. Вот, куртку надели!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Надеваем ботиночки на ножки,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 шнурки, я помогу тебе завязать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от, ботиночки надели на ножки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Надеваем шапку на голову.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Вот, так, шапку надели</w:t>
      </w:r>
      <w:r w:rsidR="00F806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Кукла собралась на прогулку, может идти гулять. В целях закрепления у ребенка представлений об одежде, игра повторяется с другой куклой, ребенку предоставляется возможность действовать самостоятельно.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"ЗНАКОМЬСЯ — КОШКА"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воспринимать и выделять из окружающей среды живое - кошку.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игрушка-кошка, картинки с изображением домашних животных.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организует наблюдение ребенка за кошкой, обращает внимание на то, что она ходит, мяукает, лакает, машет хвостиком, у нее есть голова, туловище (тело), хвост и лапы. После наблюдений взрослый показывает игрушку-кошку, дает возможность поиграть с ней, поет песенку про кошку "Серенькая кошечка", а затем ищете ребенком изображение кошки на картинке, выделяя ее среди других: "Вот она - кошечка, умеет мяукать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яу-мяу".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"КРАСИВЫЙ ЦВЕТОЧЕК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</w:t>
      </w:r>
      <w:r w:rsidR="00F806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ребенка воспринимать и выделять из окружающей среды растение - цветок.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ваза для цветов, комнатное растение, картинки с изображением цветов.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занятия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взрослый организует на прогулке наблюдение ребенка за растением цветком, обращает внимание на то, что цветок растет на земле, цветет, пахнет, украшает полянку. Взрослый предлагает принести цветок домой и поставить в вазу. После наблюдений за цветами на прогулке взрослый показывает малышу комнатное растение, предлагает полить его, понюхать. Потом ищет с ребенком изображение цветка на картинке.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"ВОДИЧКА, ВОДИЧКА!"</w:t>
      </w:r>
    </w:p>
    <w:p w:rsidR="00052F3A" w:rsidRPr="00274054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 стремление к самостоятельности при выполнении навыков самообслуживания.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 куклы.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игры: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показывает детям двух кукол и говорит, что куклы хотят обедать, но у них грязные руки и лицо. Взрослый спрашивает: "Что надо сделать? - Надо вымыть куклам руки! Попросим водичку: Водичка, водичка, умой мое личико, чтобы глазоньки блестели, чтобы щечки краснели, чтоб кусался зубок, чтоб смеялся роток!" Показывает и рассказывает детям, как надо мыть куклам руки и лицо перед обедом. Далее предлагает детям вымыть свои руки и лицо, при этом взрослый повторяет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"Водичка, водичка!"</w:t>
      </w:r>
    </w:p>
    <w:p w:rsidR="00FA70DC" w:rsidRPr="00FD3518" w:rsidRDefault="00FA70DC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"ВЫМОЙ РУКИ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мыть руки.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заяц резиновый.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обращается к ребенку: "Мы пришли с прогулки, нам нужно вымыть ручки. Зайчик будет смотреть, как мы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моем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ручки". Взрослый ставит игрушку на край умывальника и показывает ребенку движения руками под струей воды. В конце процедуры взрослый от имени зайчика хвалит ребенка.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ИГРА</w:t>
      </w:r>
      <w:proofErr w:type="gramStart"/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"С</w:t>
      </w:r>
      <w:proofErr w:type="gramEnd"/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ДЕЛАЕМ ЛОДОЧКИ"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последовательно выполнять действия при мытье рук, подражать действиям взрослого.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обращает внимание ребенка на то, что при мытье рук надо соблюдать последовательность действий: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засучить рукава (взрослый произносит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"Кто рукавчик не засучит, тот водички не получит!");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открыть кран;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сложить ладони рук "лодочкой";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подставить руки под струю воды;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закрыть кран;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вытереть руки полотенцем.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Затем ребенку предлагают выполнить действия, подражая взрослому, который обращает внимание ребенка на положение рук.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"МЫЛЬНЫЕ ПЕРЧАТКИ"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намыливать руки с внешней и внутренней стороны.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детское мыло, полотенце.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подводит ребенка к умывальнику, стоит за его спиной, берет в руки мыло и показывает круговые движения рук при намыливании. Затем передает ребенку кусок мыла и просит его повторить движения намыливания.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Движения нужно делать до тех пор, пока не образуется белая пена. Обращается внимание ребенка на белые ручки, взрослый говорит: "Вот, какие у нас перчатки - белые!" Далее взрослый помогает ребенку смыть пену под струей воды, при этом произносит одну из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Например: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Ладушки, ладушки, с мылом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моем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лапушки,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Чистые ладошки, вот вам хлеб, да ложки!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кране булькает вода. Очень даже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Моет рученьки сама Машенька Егорова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(взрослый называет имя ребенка).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Знаем, знаем да, да, да! Где тут прячется вода!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"УМЫВАЛОЧКА"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умываться.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зеркало, полотенце.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приводит ребенка (после сна) в ванную комнату, просит посмотреть на себя в зеркало, обращает его внимание на глазки, ротик, щечки и т.д. Предлагает ребенку умываться вместе с ним, при этом показывает, как это нужно сделать. Взрослый произносит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Выходи, водица, мы пришли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умыться!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Лейся на ладошку, понемнож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ку...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Нет, не понемножку — посмелей,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Будем умываться веселей!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"ДЕЛАЕМ ПРИЧЕСКУ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держать в руке расческу и расчесывать волосы движениями сверху-вниз.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зеркало, расческа, нарядная кукла.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демонстрирует ребенку куклу и обращает внимание на ее прическу: "Посмотри, у куклы красивая прическа: длинные, ровные волосы, бантик. Красивая кукла! Давай и тебе сделаем красивую прическу!" Взрослый расчесывает перед зеркалом волосы ребенка, затем просит малыша попробовать это сделать самому: дает расческу в руки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ребенку при этом помогает удер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живать ее, вести руку с расческой сверху вниз. В конце расчесывания просит ребенка посмотреть в зеркало, обращает его внимание на то, что он стал таким же красивым, как кукла.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4054" w:rsidRDefault="00274054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"ПОЧИСТИМ ЗУБКИ"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чистить зубы.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 зубные щетки, стакан с водой, зеркало.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Ход занятия: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взрослый просит ребенка посмотреть в зеркало и улыбнуться, при этом обращает его внимание на зубы. Затем говорит, чтобы зубы не болели, нужно их чистить. Взрослый достает две щетки: одну дает в руки ребенку, а другой показывает, как нужно проводить щеткой по зубам, при этом произносит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Ротик, ротик! Где ты ротик?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Зубки, зубки! Где вы зубки?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Щечка, щечка! Где ты щечка?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Будет чистенькая дочка!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конце игры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вместе с ребенком смотрят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зеркало и улыбаются, показывая чистые зубы. При необходимости используются совместные действия взрослого и ребенка.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"ФОНТАНЧИКИ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полоскать рот.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стакан.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подводит ребенка к зеркалу в ванной комнате и предлагает пускать фонтанчики, произносит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Наберем водичку в рот пусть фонтанчик оживет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Взрослый набирает в рот воду и показывает, как выпустить воду изо рта, затем, как надо полоскать рот. Ребенку предлагается сделать так же. В конце занятия взрослый хвалит ребенка.</w:t>
      </w:r>
    </w:p>
    <w:p w:rsidR="00564C07" w:rsidRDefault="00564C0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"КУКЛА ЗАБОЛЕЛА"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учить ребенка пользоваться носовым платком.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кукла, носовые платки.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демонстрирует детям куклу и говорит: "Вот кукла Маша, она заболела, у нее насморк, ей трудно дышать через нос. В кармане у нее лежит носовой платок. Поможем Маше очистить носик!" Взрослый произнести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Маша заболела, трудно ей дышать,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платочком будем носик вытирать!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Взрослый показывает детям, как правильно использовать носовой платок, демонстрируя это на кукле. Предлагает детям повторить действие.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"НОСИКИ-КУРНОСИКИ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ребенка пользоваться индивидуальным носовым платком.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индивидуальные носовые платки.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взрослый произносит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демонстрируя каждое действие: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Носовой платок в кармашке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(достает платок из кармана)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Будем нос им вытирать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показывает действие с платком)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Чтобы носик, наш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курносик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снова чистым был опять</w:t>
      </w:r>
      <w:proofErr w:type="gramStart"/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(</w:t>
      </w:r>
      <w:proofErr w:type="gramStart"/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бирает платок в карман)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Взрослый просит каждого ребенка показать, как он умеет пользоваться носовым платком.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ИГРА-ЭТЮД «Я САМА!»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читает детям стихотворение и предлагает движениями изобразить то, о чем в нем говорится. Затем педагог и ребенок читают 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стихотворение по ролям.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 будем одеваться.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Ребенок: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сама! Я сама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(Ребенок одевается.)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Пойдем, будем умываться...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Ребен</w:t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ок:</w:t>
      </w:r>
      <w:r w:rsidR="0056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сама! Я сама! (Умывается.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идем, хоть причешу я.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Ребенок: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сама! Я сама! (Причесы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вается.)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 хоть накормлю я.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Ребенок: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сама! Я сама! (Делает вид, что жует.)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к детям: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ли поступает девочка? Почему вы так решили? А как вы поступаете, когда вам предлагают помощь?</w:t>
      </w:r>
    </w:p>
    <w:p w:rsidR="00FA70DC" w:rsidRDefault="00FA70DC" w:rsidP="00274054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ИГРА-ЭТЮД «КУПАНИЕ»</w:t>
      </w:r>
    </w:p>
    <w:p w:rsidR="00564C0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Педагог вносит игрушку-поросенка, маленькое корыто, большой таз, мочалку, детское ведерко, ковшик. Читает стихотворение и предлага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детям с помощью мимики, жесто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изобразить эмоциональное состояние 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героев. Педагог и дети вместе инсцени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руют стихотворение, используя шашку и жесты.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Визжит поросенок..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</w:t>
      </w:r>
      <w:r w:rsidR="00564C0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Поросенок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(ребенок с куклой):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Спасите! (Глаза широко раскрыты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рот</w:t>
      </w:r>
      <w:r w:rsidR="0056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полуоткрыт, резко машет руками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6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6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564C07" w:rsidRDefault="00564C0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5D514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Купают его в корыте.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в луже не прочь помыться,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мыльной воды боится.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в кухне купают Олю.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Воды ей нагрели вволю.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Оля кричит...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D514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Уйдите!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Мочалкой меня не трите!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голову мыть не стану!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Не буду садиться в ванну! (Лоб сморщен, нижняя губа оттопырена, </w:t>
      </w:r>
      <w:r w:rsidR="0056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голова опущена,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сердитый взгляд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6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</w:t>
      </w:r>
      <w:r w:rsidR="005D514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Вот оба они помыты, </w:t>
      </w:r>
    </w:p>
    <w:p w:rsidR="00564C0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Надуты, слегка сердиты, </w:t>
      </w:r>
    </w:p>
    <w:p w:rsidR="00564C0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коленок отмыты пятна. </w:t>
      </w:r>
    </w:p>
    <w:p w:rsidR="00FA70DC" w:rsidRPr="00274054" w:rsidRDefault="00564C07" w:rsidP="00274054">
      <w:pPr>
        <w:pStyle w:val="Standard"/>
        <w:spacing w:before="28" w:after="28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Купаться 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приятно...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D5147"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Ребенок</w:t>
      </w: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564C0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же ты, Оля, кричала?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Оленька отвечала...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64C0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Оля: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Кричал поросенок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помогала немножко!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Вопросы к детям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кричала Оля? Правильно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поступила? А как надо было?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покажет, как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надо было поступить?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ИГРА-ЭТЮД «ВКУСНАЯ КАША»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Педагог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шапочки густ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цыплят, синиц, собачки и кошки. Читает стихотворение «Вкусная каша» 3. Александровой. "Затем педагог и дети вместе инсценируют 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его.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25D57" w:rsidRDefault="005658AC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Каша из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гречки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 варилась?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печке. Сварилась, упрела,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 Оленька ела,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Кашу хвалила, 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всех разделила. (Добрая улыбка, ласковый взгляд.)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Оля: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Досталось по ложке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Гусям на дорожке,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Цыплятам в лукошке,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Синицам в окошке.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Хватило по ложке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Собаке и кошке. (Неторопливыми движениями раздает из воображаемого чугунка кашу гусям, цыплятам, си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ницам, собаке и кошке, ест сама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Оля доела Последние крошки!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ИГРА-ЭТЮД «МИТЯ И РУБАШКА»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Педагог вносит рубашку Мити-замарашки, показывает детям.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Педагог. Дети, как вы думаете, чья эта рубашка? Как можно назвать такого</w:t>
      </w:r>
      <w:r w:rsidR="0056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мальчика?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вы думаете, почему рубашка стала такой9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ослушайте стихотворение Э.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Мошковской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«Митя и рубашка».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Педагог читает стихотворение. Затем предлагает де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тям инсценировать его.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Митина рубашка.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Ребенок</w:t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рубашка, </w:t>
      </w:r>
      <w:proofErr w:type="spellStart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простоквашку</w:t>
      </w:r>
      <w:proofErr w:type="spellEnd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Съела маслица она.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Съела кашку из пшена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подливку из барашка...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(Выразительные движения: ребенок рассматривает свои грязные р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уки, вытирает их</w:t>
      </w:r>
      <w:proofErr w:type="gramStart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свою одежду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5D57" w:rsidRDefault="00525D5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сыта, моя рубашка? </w:t>
      </w:r>
    </w:p>
    <w:p w:rsidR="00052F3A" w:rsidRPr="00FD3518" w:rsidRDefault="00525D5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к детям: 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за столом? 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покажет Мите, как надо есть?</w:t>
      </w: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ИГРА-ЭТЮД «МАЛЬЧИК ПЕТЯ»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Мальчик Петя поздно встал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-Просыпаться тяжко.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Умываться он не стал 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-Он ведь замарашка. 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просит детей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высказать свое отношение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поведению Пети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5D57" w:rsidRDefault="00525D5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прашивает: «Есть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среди вас такие замарашки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высказываются; затем с помощью движени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и мимики изображают Петю. (Вы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разительные движения: капризная гримаса на лице, брови опущены и сдвинуты, голова наклонен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вниз, рассматривает свои руки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25D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ИГРА-ЭТЮД «УШИ</w:t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Педагог вносит халат доктора, читает стихотворение Э.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Мошковской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«Уши» и предлагает изобразить эмоциональное состояние детей с помощью мимики, жестов и интонации. Педагог и дети вместе инсцени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руют стихотворение.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1-й ребенок: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Доктор, доктор,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нам быть: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Уши мыть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не мыть?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2-й ребенок</w:t>
      </w: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ab/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мыть,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на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быть: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Часто мыть</w:t>
      </w:r>
      <w:proofErr w:type="gramStart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пореже?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25D57" w:rsidRDefault="00525D5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Педагог: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25D57" w:rsidRDefault="00525D5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Отвечает доктор... Доктор ЕЖЕ…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25D57" w:rsidRDefault="00525D5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Отвечает доктор... 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Доктор ЕЖЕ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вечает доктор гневно... Доктор </w:t>
      </w:r>
      <w:r w:rsidR="005D5147"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ЕЖЕ-ЕЖЕ-ЕЖЕДНЕВНО! </w:t>
      </w:r>
    </w:p>
    <w:p w:rsidR="00525D57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(Выразительные движения детей: внимательный взгляд устремлен на доктора, они заинтересованно смотрят на доктора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274054" w:rsidRDefault="005D5147" w:rsidP="00274054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Выразительные движения доктора: нахмуренные брови, сердитый взгля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д, устрашающая интонация голоса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274054" w:rsidRDefault="00274054" w:rsidP="00274054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2F3A" w:rsidRPr="00274054" w:rsidRDefault="005D5147" w:rsidP="00274054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ИГРА-ЭТЮД «ПРИХОДИТЕ, ПОГЛЯДИТЕ»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Педагог вносит детский фартук, игрушечную метлу. Читает стихотворение «Приходите, поглядите» Е. Благининой. Предлагает определить характер литературного персонажа и изобразить его с помощью мимики</w:t>
      </w:r>
      <w:r w:rsidR="0052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жестов, движений и интонации.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="00525D57" w:rsidRPr="00525D5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Метлу взяла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двор подмела.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Девочка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Всюду нос метла совала, 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и я не отставала 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-От сарая до крыльца 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Танцевала без конца. 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Приходите, поглядите, 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Хоть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сориночку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найдите. (Выразительные движения: уверенные 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взмахи метлой, доброе выражение, улыбка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ИГРА-ЭТЮД «ТАНЕЧКА-ХОЗЯЙКА»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Педагог вносит мягкую игрушку-зайчика, фартук, косынку для Танечки-хозяйки, тазик, тряпку. Читает стихотворение «Танечка-хоз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яйка» Н. Глазковой и предлагает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определить, что чувствует Танечка в начале и в конце стихотворения. Когда дети называют эмоции, которые испытывает Танечка, педагог предлагает им изобразить настроение героини с помощью мимики, жестов, движений, выразительной интонации.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="00FA70DC"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Нынче Танечка — хозяйка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хлопочет день-деньской.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Отложила в угол зайку</w:t>
      </w:r>
      <w:proofErr w:type="gramStart"/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сказал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а... Таня. Спи, косой! 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="00FA70DC"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Тянет тряпку из комода, 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кладовки тащит таз. 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Окуная тряпку в воду, </w:t>
      </w:r>
    </w:p>
    <w:p w:rsidR="00FA70DC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Ненароком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облилась.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Таня</w:t>
      </w:r>
      <w:r w:rsidR="00FA70DC"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 не смейся, глупый зайка!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Поджидай себе обед...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Ох и трудно быть хозяйкой,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Если мамы дома нет! 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(Выразительные движения: 1 — сосредоточенный взгляд, уверенные движения, ласковая речевая интонация; 2 — сердитый взгляд, резкая жестикуляция, недовольная интонация.)</w:t>
      </w:r>
    </w:p>
    <w:p w:rsidR="00052F3A" w:rsidRPr="00FD3518" w:rsidRDefault="00052F3A" w:rsidP="00FD3518">
      <w:pPr>
        <w:pStyle w:val="Standard"/>
        <w:spacing w:before="28" w:after="28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F3A" w:rsidRPr="00FD3518" w:rsidRDefault="005D5147" w:rsidP="00FD3518">
      <w:pPr>
        <w:pStyle w:val="Standard"/>
        <w:spacing w:before="28" w:after="28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5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ИГРА-ЭТЮД «КАК У НАШЕЙ ИРКИ»</w:t>
      </w:r>
    </w:p>
    <w:p w:rsidR="00052F3A" w:rsidRPr="00FD3518" w:rsidRDefault="005D5147" w:rsidP="00FD3518">
      <w:pPr>
        <w:pStyle w:val="Standard"/>
        <w:spacing w:before="28" w:after="2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Педагог читает стихотворение «Как у нашей Ирки» Е. Благининой и предлагает определить характеры девочек. Дети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высказывают свое отношение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поступкам персонажей стихотворения и изображают их с помощью мимики и жестов.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="00FA70DC"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у нашей Ирки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чулках по дырке!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Почему,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Почему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чулках по дырке?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1-й ребенок</w:t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ab/>
      </w:r>
      <w:r w:rsidR="00FA70DC"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Потому что неохота штопать нашей Ирке. </w:t>
      </w:r>
      <w:proofErr w:type="gramStart"/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(Неряшливый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вид: пуговицы расстегнуты, волосы растрепаны, чулки в дырках, сандалии не застегн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уты.</w:t>
      </w:r>
      <w:proofErr w:type="gramEnd"/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Выражение лица растерянное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Педагог</w:t>
      </w:r>
      <w:r w:rsidR="00FA70DC"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у нашей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атки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Штопка на пятке!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Почему,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Почему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Штопка на пятке?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2-й ребенок</w:t>
      </w:r>
      <w:r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ab/>
      </w:r>
      <w:r w:rsidR="00FA70DC" w:rsidRPr="00FA70D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Потому что неохота б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ыть </w:t>
      </w:r>
      <w:proofErr w:type="gram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ряхой</w:t>
      </w:r>
      <w:proofErr w:type="gram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Натке</w:t>
      </w:r>
      <w:proofErr w:type="spellEnd"/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(Одежда у девочки опрятная, она аккуратно причесана; н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лице улыбка, уверенный взгляд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A7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Остальные игры-этюды на литературном материале организуются аналогичным образом.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Занятия с детьми в рамках специально организованной образовательной 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деятельности также организуются на игровой основе.</w:t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D3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Необходимо подчеркнуть, что особенность развития современного дошкольника такова, что он стремится сочетать несколько привлекающих его видов деятельности. Это наводит на размышление о возрастающей роли занятий и совместной деятельности с детьми интегрированного характера, где объединяются и разнообразные виды детской деятельности, и специфические виды деятельности, и разнообразные темы, которые представлены в опыте ребенка.</w:t>
      </w: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0DC" w:rsidRDefault="00FA70DC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0DC" w:rsidRDefault="00FA70DC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0DC" w:rsidRDefault="00FA70DC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0DC" w:rsidRDefault="00FA70DC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0DC" w:rsidRDefault="00FA70DC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0DC" w:rsidRPr="00FD3518" w:rsidRDefault="00FA70DC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Default="00052F3A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54" w:rsidRDefault="00274054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54" w:rsidRDefault="00274054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54" w:rsidRDefault="00274054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54" w:rsidRDefault="00274054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54" w:rsidRDefault="00274054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54" w:rsidRDefault="00274054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54" w:rsidRDefault="00274054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54" w:rsidRPr="00FD3518" w:rsidRDefault="00274054" w:rsidP="00FD3518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F3A" w:rsidRPr="00FD3518" w:rsidRDefault="005D5147" w:rsidP="00FD3518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D351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КАРТОТЕКА ХУДОЖЕСТВЕННО-СЛОВЕСТНОГО МАТЕРИАЛА</w:t>
      </w:r>
    </w:p>
    <w:tbl>
      <w:tblPr>
        <w:tblW w:w="1077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52F3A" w:rsidRPr="00FD3518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 ВОДЫ УМЫЛСЯ КОТИК</w:t>
            </w:r>
          </w:p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воды умылся котик.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Лапкой вымыл глазки, ротик.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 вот мне нельзя так мыться –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Мама может рассердиться…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В. Науменко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ВАННЕ</w:t>
            </w:r>
          </w:p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Любо плавать Ване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белом море - в ванне.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Только вот обидно -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Берега не видно.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Видимость пропала,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Мыло в глаз попало...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Шлыгин</w:t>
            </w:r>
            <w:proofErr w:type="spellEnd"/>
          </w:p>
        </w:tc>
      </w:tr>
      <w:tr w:rsidR="00052F3A" w:rsidRPr="00FD3518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ВЕСНУШКИ</w:t>
            </w:r>
          </w:p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Веснушкам 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сноса,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Не исчезают с носа.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Я, не жалея мыла,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Нос терпеливо мыла, -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Зависело б от мыла,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Веснушки я б отмыла.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А. Шибаев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ВОДИЧКА</w:t>
            </w:r>
          </w:p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Булькает водичка?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Нечего бояться!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Это наша внучка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юбит умываться,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Чтоб блестели зубки,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Чтоб смеялся ротик,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Чтоб алели щечки,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Не болел животик!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Т. Каменев</w:t>
            </w:r>
          </w:p>
        </w:tc>
      </w:tr>
      <w:tr w:rsidR="00052F3A" w:rsidRPr="00FD3518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ВОТ КОГДА Я ВЗРОСЛЫМ СТАНУ...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Вот когда я взрослым стан</w:t>
            </w:r>
            <w:r w:rsidR="00E07C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Start"/>
            <w:r w:rsidR="00E07C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E07C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купаться захочу,</w:t>
            </w:r>
            <w:r w:rsidR="00E07C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Влезу сам в большую ванну,</w:t>
            </w:r>
            <w:r w:rsidR="00E07C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Оба крана о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тверчу.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Сам потру живот и спинку,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r w:rsidR="00E07C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веснушки на носу.</w:t>
            </w:r>
            <w:r w:rsidR="00E07C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Заверну себя в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простынку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кроватку отнесу!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В. Приходько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ВОДА И МЫЛО</w:t>
            </w:r>
          </w:p>
          <w:p w:rsidR="00052F3A" w:rsidRPr="00FD3518" w:rsidRDefault="005D5147" w:rsidP="00E07C06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Грязнуля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 лбу твоем чернила! –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Воскликнула Вода,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Увидев Мыло.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Да, - Мыло говорит, -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Я это знаю,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Зато других от грязи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Я спасаю!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Помбо</w:t>
            </w:r>
            <w:proofErr w:type="spellEnd"/>
          </w:p>
        </w:tc>
      </w:tr>
      <w:tr w:rsidR="00052F3A" w:rsidRPr="00FD3518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речке кончилась вода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й, беда, беда, беда -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речке кончилась вода!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Это из-за Вали: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Валю - умывали!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Шуржик</w:t>
            </w:r>
            <w:proofErr w:type="spellEnd"/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Снует зубная щетка,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по морю лодка,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по речке пароход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зубам она идет,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Вверх и вниз, туда-обратно.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Счистим мы налет и пятна.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Чтобы зубки не болели,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 как зимний снег белели</w:t>
            </w:r>
          </w:p>
        </w:tc>
      </w:tr>
      <w:tr w:rsidR="00052F3A" w:rsidRPr="00FD3518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 дворе играл в песок,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Рядом ямку рыл щенок.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Дома нужно очень быстро</w:t>
            </w:r>
            <w:proofErr w:type="gramStart"/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ымыть ручки чисто-чисто.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Хороша морковка с грядки!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И </w:t>
            </w:r>
            <w:proofErr w:type="gramStart"/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сочна</w:t>
            </w:r>
            <w:proofErr w:type="gramEnd"/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и ароматна,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Вымой прежде корнеплод,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Чем отправить его в рот.</w:t>
            </w:r>
          </w:p>
          <w:p w:rsidR="00052F3A" w:rsidRPr="00FD3518" w:rsidRDefault="005D5147" w:rsidP="00E07C06">
            <w:pPr>
              <w:pStyle w:val="Standard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Часто врач спешит на помощь,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Где едят </w:t>
            </w:r>
            <w:proofErr w:type="gramStart"/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немытым</w:t>
            </w:r>
            <w:proofErr w:type="gramEnd"/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овощ,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Там живот болит, озноб,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А всему виной - микроб.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Он малюткой-невидимкой</w:t>
            </w:r>
            <w:proofErr w:type="gramStart"/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Ж</w:t>
            </w:r>
            <w:proofErr w:type="gramEnd"/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 на ягодах в корзинке,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Вдруг малыш в один присест </w:t>
            </w:r>
            <w:r w:rsidRPr="00FD35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Горсть немытых ягод съест?</w:t>
            </w:r>
          </w:p>
        </w:tc>
      </w:tr>
      <w:tr w:rsidR="00052F3A" w:rsidRPr="00FD3518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 у</w:t>
            </w:r>
            <w:r w:rsidR="00FA7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тренним небом</w:t>
            </w:r>
            <w:r w:rsidR="00FA7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Стояла ромашка.</w:t>
            </w:r>
            <w:proofErr w:type="gramStart"/>
            <w:r w:rsidR="00FA7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Умыться мне где бы?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Страдала бедняжка.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 рядом порхал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Голубой мотылек.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Он плач услыхал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ромашке помог.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Высокую рядом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ашел он травинку,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Согнул: с нее градом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Скатились росинки.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Росинка упали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нежный цветочек,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Они умывали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Листок, лепесточек,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И в золотистой 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Ее серединке,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Стало так чисто!</w:t>
            </w:r>
          </w:p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Спасибо, росинки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  <w:p w:rsidR="00052F3A" w:rsidRPr="00FD3518" w:rsidRDefault="00052F3A" w:rsidP="00E07C06">
            <w:pPr>
              <w:pStyle w:val="Standard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Рано утром звери встали,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Зубки чистить побежали.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Чистят зубки мишки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Щеточкой из шишки.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Белка в рыжей шубке</w:t>
            </w:r>
            <w:proofErr w:type="gramStart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оже чистит зубки.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Серые мышата,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Веселые ежата.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Серый волк зубастый</w:t>
            </w:r>
            <w:proofErr w:type="gramStart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истят зубки пастой.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Чистят поросенок</w:t>
            </w:r>
          </w:p>
          <w:p w:rsidR="00052F3A" w:rsidRPr="00FD3518" w:rsidRDefault="005D5147" w:rsidP="00E07C06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смешной лосенок.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Чтобы зубки не болели,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Как снежинки чтоб белели,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Чистить вкусной пастой</w:t>
            </w:r>
            <w:proofErr w:type="gramStart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>адо зубки часто!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before="28" w:after="10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Зайчики и белочки,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before="28" w:after="10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Мальчики и девочки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before="28" w:after="10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Утром две минутки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before="28" w:after="10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Чистят себе зубки.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before="28" w:after="10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Маленькие котики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before="28" w:after="10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Открывают ротики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before="28" w:after="10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Зубки выстроились в ряд,</w:t>
            </w:r>
          </w:p>
          <w:p w:rsidR="00052F3A" w:rsidRPr="00FD3518" w:rsidRDefault="005D5147" w:rsidP="00E07C06">
            <w:pPr>
              <w:pStyle w:val="Standard"/>
              <w:shd w:val="clear" w:color="auto" w:fill="FFFFFF"/>
              <w:spacing w:before="28" w:after="10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Щетку с пастой ждут опять!!!!!!!!!</w:t>
            </w:r>
          </w:p>
        </w:tc>
      </w:tr>
      <w:tr w:rsidR="00052F3A" w:rsidRPr="00FD3518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Лето - время закаляться, </w:t>
            </w:r>
            <w:r w:rsidRPr="00FD351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Загорать, в реке купаться, </w:t>
            </w:r>
            <w:r w:rsidRPr="00FD351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Но в веселье развлечений</w:t>
            </w:r>
            <w:proofErr w:type="gramStart"/>
            <w:r w:rsidRPr="00FD351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351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D351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 забудь о гигиене!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5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МОЙДОДЫР</w:t>
            </w:r>
            <w:proofErr w:type="gramStart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амый чистый, самый умный,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Самый добрый </w:t>
            </w:r>
            <w:proofErr w:type="spellStart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Он твердит и днем, и ночью: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«Три до дыр» да «</w:t>
            </w:r>
            <w:proofErr w:type="gramStart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>Мой</w:t>
            </w:r>
            <w:proofErr w:type="gramEnd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дыр!»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Моет он мышат, лягушек,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Моет маленьких детей —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Даже самых непослушных</w:t>
            </w:r>
            <w:proofErr w:type="gramStart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t>мывает каждый день.</w:t>
            </w:r>
            <w:r w:rsidRPr="00FD351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D351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Автор Е. Силенок</w:t>
            </w:r>
          </w:p>
        </w:tc>
      </w:tr>
      <w:tr w:rsidR="00052F3A" w:rsidRPr="00FD3518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FA70DC" w:rsidP="00E07C06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 ЗУБКАХ</w:t>
            </w:r>
            <w:proofErr w:type="gramStart"/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ерестану зубки чист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ить,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И пойду я в сад гулять.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опрошу я папу, маму, 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качельке</w:t>
            </w:r>
            <w:proofErr w:type="spellEnd"/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качать.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 с качели-карусели</w:t>
            </w:r>
            <w:proofErr w:type="gramStart"/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ахочу в бассейн пойти,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Ох, как зубки заболели…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пора к врачу идти… 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Зубки врач мои посмотрит,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Плохо дело-то, дружок —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Бормашиною посверлит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оренной уже зуб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ок…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Ну а если ты не будешь,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Зубки чистить по утрам,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Боль зубную не забудешь,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удешь ныть по вечерам… 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Ребяткам мой совет такой, 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Чисти зубки, руки мой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!!!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О врачах тогда забудешь, </w:t>
            </w:r>
            <w:r w:rsidR="002740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здоровеньким ты будешь. 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Автор</w:t>
            </w:r>
            <w:r w:rsidR="005D5147"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Лидия Гржибовская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"КТО НЕ УМЫВАЕТСЯ"</w:t>
            </w:r>
          </w:p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 горячей водой умывается,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Называется молодцом.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Кто холодной водой умывается,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Называется храбрецом.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 кто не умывается,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Никак не называется.</w:t>
            </w:r>
          </w:p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Синявский П.А.</w:t>
            </w:r>
          </w:p>
        </w:tc>
      </w:tr>
      <w:tr w:rsidR="00052F3A" w:rsidRPr="00FD3518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"Я САМ ЧИЩУ ЗУБЫ"</w:t>
            </w:r>
          </w:p>
          <w:p w:rsidR="00052F3A" w:rsidRPr="00FD3518" w:rsidRDefault="00274054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уже большой я сам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ищу зубы по утрам.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Чищу, чищу, н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ленюсь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Кариеса не боюсь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Чищу, чищу, улыбаюсь.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Чищу, чищу, покривляюсь.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Чищу, чтобы не болели.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Чищу, ч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тобы не темнели,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снаружи,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внутри,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Мама, мама, п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осмотри –</w:t>
            </w:r>
            <w:r w:rsidR="005D5147"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Зубки чистые мои!</w:t>
            </w:r>
            <w:proofErr w:type="gramEnd"/>
          </w:p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Чусовитина О.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"ЧТОБ ЗДОРОВЬЕ СОХРАНИТЬ"</w:t>
            </w:r>
          </w:p>
          <w:p w:rsidR="00052F3A" w:rsidRPr="00FD3518" w:rsidRDefault="005D5147" w:rsidP="00E07C06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 здоровье сохранить,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Организм свой укрепить,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вся моя семья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Должен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быть режим у дня.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Следует, ребята, 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Нужно всем подольше спать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Ну а утром не ленитьс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я–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 зарядку становиться!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Чистить зубы, умываться,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почаще улыбаться,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Закаляться, и тогда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 страшна тебе хандра.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 здоровья есть враги,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 ними дружбы не води!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Среди них тихоня лень,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 ней борись ты каждый день.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Чтобы ни один микроб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 попал случайно в рот,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Руки мыть перед едой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Нужно мылом и водой.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Кушать овощи и фрукты,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Рыбу, молокопродукт</w:t>
            </w:r>
            <w:proofErr w:type="gramStart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Вот полезная еда,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Витаминами полна!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 прогулку выходи,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Свежим воздухом дыши.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Только помни при уходе: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Одеваться по погоде!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Ну, а если уж случилось: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Разболеться получилось,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Знай, к врачу тебе пора.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Он поможет нам всегда!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Вот те добрые советы,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них и спрятаны секреты,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Как здоровье сохранить.</w:t>
            </w:r>
            <w:r w:rsidRPr="00FD35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Научись его ценить!</w:t>
            </w:r>
          </w:p>
        </w:tc>
      </w:tr>
    </w:tbl>
    <w:p w:rsidR="00052F3A" w:rsidRPr="00FD3518" w:rsidRDefault="00052F3A" w:rsidP="00E07C06">
      <w:pPr>
        <w:pStyle w:val="Standard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052F3A" w:rsidRPr="00FD3518" w:rsidSect="00FA70DC">
      <w:pgSz w:w="11906" w:h="16838"/>
      <w:pgMar w:top="426" w:right="566" w:bottom="284" w:left="709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6B" w:rsidRDefault="00587E6B">
      <w:r>
        <w:separator/>
      </w:r>
    </w:p>
  </w:endnote>
  <w:endnote w:type="continuationSeparator" w:id="0">
    <w:p w:rsidR="00587E6B" w:rsidRDefault="0058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6B" w:rsidRDefault="00587E6B">
      <w:r>
        <w:rPr>
          <w:color w:val="000000"/>
        </w:rPr>
        <w:separator/>
      </w:r>
    </w:p>
  </w:footnote>
  <w:footnote w:type="continuationSeparator" w:id="0">
    <w:p w:rsidR="00587E6B" w:rsidRDefault="0058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D58"/>
    <w:multiLevelType w:val="multilevel"/>
    <w:tmpl w:val="F3F0E69C"/>
    <w:styleLink w:val="WWNum4"/>
    <w:lvl w:ilvl="0">
      <w:numFmt w:val="bullet"/>
      <w:lvlText w:val="—"/>
      <w:lvlJc w:val="left"/>
      <w:pPr>
        <w:ind w:left="11" w:hanging="360"/>
      </w:pPr>
    </w:lvl>
    <w:lvl w:ilvl="1">
      <w:numFmt w:val="bullet"/>
      <w:lvlText w:val="o"/>
      <w:lvlJc w:val="left"/>
      <w:pPr>
        <w:ind w:left="731" w:hanging="360"/>
      </w:pPr>
      <w:rPr>
        <w:rFonts w:cs="Courier New"/>
      </w:rPr>
    </w:lvl>
    <w:lvl w:ilvl="2">
      <w:numFmt w:val="bullet"/>
      <w:lvlText w:val=""/>
      <w:lvlJc w:val="left"/>
      <w:pPr>
        <w:ind w:left="1451" w:hanging="360"/>
      </w:pPr>
    </w:lvl>
    <w:lvl w:ilvl="3">
      <w:numFmt w:val="bullet"/>
      <w:lvlText w:val=""/>
      <w:lvlJc w:val="left"/>
      <w:pPr>
        <w:ind w:left="2171" w:hanging="360"/>
      </w:pPr>
    </w:lvl>
    <w:lvl w:ilvl="4">
      <w:numFmt w:val="bullet"/>
      <w:lvlText w:val="o"/>
      <w:lvlJc w:val="left"/>
      <w:pPr>
        <w:ind w:left="2891" w:hanging="360"/>
      </w:pPr>
      <w:rPr>
        <w:rFonts w:cs="Courier New"/>
      </w:rPr>
    </w:lvl>
    <w:lvl w:ilvl="5">
      <w:numFmt w:val="bullet"/>
      <w:lvlText w:val=""/>
      <w:lvlJc w:val="left"/>
      <w:pPr>
        <w:ind w:left="3611" w:hanging="360"/>
      </w:pPr>
    </w:lvl>
    <w:lvl w:ilvl="6">
      <w:numFmt w:val="bullet"/>
      <w:lvlText w:val=""/>
      <w:lvlJc w:val="left"/>
      <w:pPr>
        <w:ind w:left="4331" w:hanging="360"/>
      </w:pPr>
    </w:lvl>
    <w:lvl w:ilvl="7">
      <w:numFmt w:val="bullet"/>
      <w:lvlText w:val="o"/>
      <w:lvlJc w:val="left"/>
      <w:pPr>
        <w:ind w:left="5051" w:hanging="360"/>
      </w:pPr>
      <w:rPr>
        <w:rFonts w:cs="Courier New"/>
      </w:rPr>
    </w:lvl>
    <w:lvl w:ilvl="8">
      <w:numFmt w:val="bullet"/>
      <w:lvlText w:val=""/>
      <w:lvlJc w:val="left"/>
      <w:pPr>
        <w:ind w:left="5771" w:hanging="360"/>
      </w:pPr>
    </w:lvl>
  </w:abstractNum>
  <w:abstractNum w:abstractNumId="1">
    <w:nsid w:val="0A256C76"/>
    <w:multiLevelType w:val="multilevel"/>
    <w:tmpl w:val="6F3CF336"/>
    <w:styleLink w:val="WW8Num1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CCB0CB4"/>
    <w:multiLevelType w:val="multilevel"/>
    <w:tmpl w:val="FBF0B49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46C8"/>
    <w:multiLevelType w:val="multilevel"/>
    <w:tmpl w:val="6772F298"/>
    <w:styleLink w:val="WW8Num3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C112B"/>
    <w:multiLevelType w:val="multilevel"/>
    <w:tmpl w:val="C8804AC6"/>
    <w:styleLink w:val="WW8Num7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84008F0"/>
    <w:multiLevelType w:val="multilevel"/>
    <w:tmpl w:val="32DC8FE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D77FB"/>
    <w:multiLevelType w:val="multilevel"/>
    <w:tmpl w:val="53AECF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B3DAE"/>
    <w:multiLevelType w:val="multilevel"/>
    <w:tmpl w:val="D490580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22989"/>
    <w:multiLevelType w:val="multilevel"/>
    <w:tmpl w:val="5448BED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B7B80"/>
    <w:multiLevelType w:val="multilevel"/>
    <w:tmpl w:val="5CCA110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377254C3"/>
    <w:multiLevelType w:val="multilevel"/>
    <w:tmpl w:val="F6269706"/>
    <w:styleLink w:val="WW8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A22C97"/>
    <w:multiLevelType w:val="multilevel"/>
    <w:tmpl w:val="999C7464"/>
    <w:styleLink w:val="WW8Num11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8478BF"/>
    <w:multiLevelType w:val="multilevel"/>
    <w:tmpl w:val="27D8E4F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A08E3"/>
    <w:multiLevelType w:val="multilevel"/>
    <w:tmpl w:val="58E6ED4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750A7"/>
    <w:multiLevelType w:val="multilevel"/>
    <w:tmpl w:val="A73E8C36"/>
    <w:styleLink w:val="WW8Num5"/>
    <w:lvl w:ilvl="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15">
    <w:nsid w:val="6D58270B"/>
    <w:multiLevelType w:val="multilevel"/>
    <w:tmpl w:val="F47829DC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6F501B1B"/>
    <w:multiLevelType w:val="multilevel"/>
    <w:tmpl w:val="1E9E0DC0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74DF3"/>
    <w:multiLevelType w:val="multilevel"/>
    <w:tmpl w:val="7128A78A"/>
    <w:styleLink w:val="WW8Num1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78A51912"/>
    <w:multiLevelType w:val="multilevel"/>
    <w:tmpl w:val="E4D2DA38"/>
    <w:styleLink w:val="WW8Num19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7C906822"/>
    <w:multiLevelType w:val="multilevel"/>
    <w:tmpl w:val="3C7CD39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9"/>
  </w:num>
  <w:num w:numId="16">
    <w:abstractNumId w:val="1"/>
  </w:num>
  <w:num w:numId="17">
    <w:abstractNumId w:val="16"/>
  </w:num>
  <w:num w:numId="18">
    <w:abstractNumId w:val="17"/>
  </w:num>
  <w:num w:numId="19">
    <w:abstractNumId w:val="18"/>
  </w:num>
  <w:num w:numId="20">
    <w:abstractNumId w:val="0"/>
  </w:num>
  <w:num w:numId="21">
    <w:abstractNumId w:val="18"/>
  </w:num>
  <w:num w:numId="22">
    <w:abstractNumId w:val="1"/>
  </w:num>
  <w:num w:numId="23">
    <w:abstractNumId w:val="4"/>
  </w:num>
  <w:num w:numId="24">
    <w:abstractNumId w:val="7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A"/>
    <w:rsid w:val="00052F3A"/>
    <w:rsid w:val="00274054"/>
    <w:rsid w:val="003B41BF"/>
    <w:rsid w:val="004C3AB9"/>
    <w:rsid w:val="00525D57"/>
    <w:rsid w:val="005429F7"/>
    <w:rsid w:val="00564C07"/>
    <w:rsid w:val="005658AC"/>
    <w:rsid w:val="00587E6B"/>
    <w:rsid w:val="005D5147"/>
    <w:rsid w:val="0070130C"/>
    <w:rsid w:val="00804010"/>
    <w:rsid w:val="00815AAE"/>
    <w:rsid w:val="008C7A92"/>
    <w:rsid w:val="00C06596"/>
    <w:rsid w:val="00C5430F"/>
    <w:rsid w:val="00E07C06"/>
    <w:rsid w:val="00F8067A"/>
    <w:rsid w:val="00FA70DC"/>
    <w:rsid w:val="00FD3518"/>
    <w:rsid w:val="00FD768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header"/>
    <w:basedOn w:val="Standard"/>
    <w:pPr>
      <w:spacing w:after="0" w:line="240" w:lineRule="auto"/>
    </w:pPr>
  </w:style>
  <w:style w:type="paragraph" w:styleId="a7">
    <w:name w:val="footer"/>
    <w:basedOn w:val="Standard"/>
    <w:pPr>
      <w:spacing w:after="0" w:line="240" w:lineRule="auto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No Spacing"/>
    <w:pPr>
      <w:widowControl/>
    </w:pPr>
  </w:style>
  <w:style w:type="paragraph" w:styleId="a9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Standar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5z0">
    <w:name w:val="WW8Num5z0"/>
    <w:rPr>
      <w:rFonts w:ascii="Symbol" w:eastAsia="Calibri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1">
    <w:name w:val="WW8Num9z1"/>
    <w:rPr>
      <w:rFonts w:ascii="Symbol" w:eastAsia="Calibri" w:hAnsi="Symbol" w:cs="Times New Roman"/>
    </w:rPr>
  </w:style>
  <w:style w:type="character" w:customStyle="1" w:styleId="WW8Num11z0">
    <w:name w:val="WW8Num11z0"/>
    <w:rPr>
      <w:b w:val="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Calibri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NumberingSymbols">
    <w:name w:val="Numbering Symbols"/>
  </w:style>
  <w:style w:type="character" w:customStyle="1" w:styleId="FontStyle24">
    <w:name w:val="Font Style24"/>
    <w:basedOn w:val="a0"/>
    <w:rPr>
      <w:rFonts w:ascii="Cambria" w:hAnsi="Cambria" w:cs="Cambria"/>
      <w:spacing w:val="10"/>
      <w:sz w:val="16"/>
      <w:szCs w:val="16"/>
    </w:rPr>
  </w:style>
  <w:style w:type="character" w:customStyle="1" w:styleId="FontStyle22">
    <w:name w:val="Font Style22"/>
    <w:basedOn w:val="a0"/>
    <w:rPr>
      <w:rFonts w:ascii="Cambria" w:hAnsi="Cambria" w:cs="Cambria"/>
      <w:b/>
      <w:bCs/>
      <w:sz w:val="16"/>
      <w:szCs w:val="16"/>
    </w:rPr>
  </w:style>
  <w:style w:type="character" w:customStyle="1" w:styleId="FontStyle25">
    <w:name w:val="Font Style25"/>
    <w:basedOn w:val="a0"/>
    <w:rPr>
      <w:rFonts w:ascii="Corbel" w:hAnsi="Corbel" w:cs="Corbel"/>
      <w:spacing w:val="20"/>
      <w:sz w:val="14"/>
      <w:szCs w:val="14"/>
    </w:rPr>
  </w:style>
  <w:style w:type="character" w:customStyle="1" w:styleId="FontStyle26">
    <w:name w:val="Font Style26"/>
    <w:basedOn w:val="a0"/>
    <w:rPr>
      <w:rFonts w:ascii="Microsoft Sans Serif" w:hAnsi="Microsoft Sans Serif" w:cs="Microsoft Sans Serif"/>
      <w:sz w:val="20"/>
      <w:szCs w:val="20"/>
    </w:rPr>
  </w:style>
  <w:style w:type="character" w:customStyle="1" w:styleId="FontStyle34">
    <w:name w:val="Font Style34"/>
    <w:basedOn w:val="a0"/>
    <w:rPr>
      <w:rFonts w:ascii="Cambria" w:hAnsi="Cambria" w:cs="Cambria"/>
      <w:spacing w:val="10"/>
      <w:sz w:val="16"/>
      <w:szCs w:val="16"/>
    </w:rPr>
  </w:style>
  <w:style w:type="character" w:customStyle="1" w:styleId="FontStyle38">
    <w:name w:val="Font Style38"/>
    <w:basedOn w:val="a0"/>
    <w:rPr>
      <w:rFonts w:ascii="Cambria" w:hAnsi="Cambria" w:cs="Cambria"/>
      <w:spacing w:val="20"/>
      <w:sz w:val="14"/>
      <w:szCs w:val="14"/>
    </w:rPr>
  </w:style>
  <w:style w:type="character" w:customStyle="1" w:styleId="FontStyle37">
    <w:name w:val="Font Style37"/>
    <w:basedOn w:val="a0"/>
    <w:rPr>
      <w:rFonts w:ascii="Arial Narrow" w:hAnsi="Arial Narrow" w:cs="Arial Narrow"/>
      <w:b/>
      <w:bCs/>
      <w:spacing w:val="10"/>
      <w:sz w:val="12"/>
      <w:szCs w:val="12"/>
    </w:rPr>
  </w:style>
  <w:style w:type="character" w:customStyle="1" w:styleId="FontStyle35">
    <w:name w:val="Font Style35"/>
    <w:basedOn w:val="a0"/>
    <w:rPr>
      <w:rFonts w:ascii="Corbel" w:hAnsi="Corbel" w:cs="Corbel"/>
      <w:spacing w:val="20"/>
      <w:sz w:val="14"/>
      <w:szCs w:val="14"/>
    </w:rPr>
  </w:style>
  <w:style w:type="character" w:customStyle="1" w:styleId="FontStyle39">
    <w:name w:val="Font Style39"/>
    <w:basedOn w:val="a0"/>
    <w:rPr>
      <w:rFonts w:ascii="Cambria" w:hAnsi="Cambria" w:cs="Cambria"/>
      <w:spacing w:val="30"/>
      <w:sz w:val="16"/>
      <w:szCs w:val="16"/>
    </w:rPr>
  </w:style>
  <w:style w:type="character" w:customStyle="1" w:styleId="FontStyle18">
    <w:name w:val="Font Style18"/>
    <w:basedOn w:val="a0"/>
    <w:rPr>
      <w:rFonts w:ascii="Bookman Old Style" w:hAnsi="Bookman Old Style" w:cs="Bookman Old Style"/>
      <w:spacing w:val="20"/>
      <w:sz w:val="16"/>
      <w:szCs w:val="16"/>
    </w:rPr>
  </w:style>
  <w:style w:type="character" w:customStyle="1" w:styleId="FontStyle19">
    <w:name w:val="Font Style19"/>
    <w:basedOn w:val="a0"/>
    <w:rPr>
      <w:rFonts w:ascii="Arial Narrow" w:hAnsi="Arial Narrow" w:cs="Arial Narrow"/>
      <w:sz w:val="10"/>
      <w:szCs w:val="10"/>
    </w:rPr>
  </w:style>
  <w:style w:type="character" w:customStyle="1" w:styleId="FontStyle23">
    <w:name w:val="Font Style23"/>
    <w:basedOn w:val="a0"/>
    <w:rPr>
      <w:rFonts w:ascii="Cambria" w:hAnsi="Cambria" w:cs="Cambria"/>
      <w:i/>
      <w:iCs/>
      <w:sz w:val="18"/>
      <w:szCs w:val="18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7">
    <w:name w:val="Font Style17"/>
    <w:basedOn w:val="a0"/>
    <w:rPr>
      <w:rFonts w:ascii="Cambria" w:hAnsi="Cambria" w:cs="Cambria"/>
      <w:b/>
      <w:bCs/>
      <w:spacing w:val="10"/>
      <w:sz w:val="10"/>
      <w:szCs w:val="10"/>
    </w:rPr>
  </w:style>
  <w:style w:type="character" w:customStyle="1" w:styleId="FontStyle20">
    <w:name w:val="Font Style20"/>
    <w:basedOn w:val="a0"/>
    <w:rPr>
      <w:rFonts w:ascii="Arial" w:hAnsi="Arial" w:cs="Arial"/>
      <w:b/>
      <w:bCs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FontStyle21">
    <w:name w:val="Font Style21"/>
    <w:basedOn w:val="a0"/>
    <w:rPr>
      <w:rFonts w:ascii="Cambria" w:hAnsi="Cambria" w:cs="Cambria"/>
      <w:i/>
      <w:iCs/>
      <w:sz w:val="18"/>
      <w:szCs w:val="18"/>
    </w:rPr>
  </w:style>
  <w:style w:type="character" w:styleId="ac">
    <w:name w:val="Emphasis"/>
    <w:basedOn w:val="a0"/>
    <w:rPr>
      <w:i/>
      <w:iCs/>
    </w:rPr>
  </w:style>
  <w:style w:type="character" w:customStyle="1" w:styleId="c2">
    <w:name w:val="c2"/>
    <w:basedOn w:val="a0"/>
  </w:style>
  <w:style w:type="character" w:customStyle="1" w:styleId="FontStyle12">
    <w:name w:val="Font Style12"/>
    <w:basedOn w:val="a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8">
    <w:name w:val="Font Style28"/>
    <w:basedOn w:val="a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0"/>
    <w:rPr>
      <w:rFonts w:ascii="Times New Roman" w:hAnsi="Times New Roman" w:cs="Times New Roman"/>
      <w:spacing w:val="30"/>
      <w:sz w:val="14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Num4">
    <w:name w:val="WWNum4"/>
    <w:basedOn w:val="a2"/>
    <w:pPr>
      <w:numPr>
        <w:numId w:val="20"/>
      </w:numPr>
    </w:pPr>
  </w:style>
  <w:style w:type="character" w:customStyle="1" w:styleId="c11">
    <w:name w:val="c11"/>
    <w:rsid w:val="00FD3518"/>
  </w:style>
  <w:style w:type="paragraph" w:styleId="ad">
    <w:name w:val="Balloon Text"/>
    <w:basedOn w:val="a"/>
    <w:link w:val="ae"/>
    <w:uiPriority w:val="99"/>
    <w:semiHidden/>
    <w:unhideWhenUsed/>
    <w:rsid w:val="00E07C0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C06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header"/>
    <w:basedOn w:val="Standard"/>
    <w:pPr>
      <w:spacing w:after="0" w:line="240" w:lineRule="auto"/>
    </w:pPr>
  </w:style>
  <w:style w:type="paragraph" w:styleId="a7">
    <w:name w:val="footer"/>
    <w:basedOn w:val="Standard"/>
    <w:pPr>
      <w:spacing w:after="0" w:line="240" w:lineRule="auto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No Spacing"/>
    <w:pPr>
      <w:widowControl/>
    </w:pPr>
  </w:style>
  <w:style w:type="paragraph" w:styleId="a9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Standar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5z0">
    <w:name w:val="WW8Num5z0"/>
    <w:rPr>
      <w:rFonts w:ascii="Symbol" w:eastAsia="Calibri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1">
    <w:name w:val="WW8Num9z1"/>
    <w:rPr>
      <w:rFonts w:ascii="Symbol" w:eastAsia="Calibri" w:hAnsi="Symbol" w:cs="Times New Roman"/>
    </w:rPr>
  </w:style>
  <w:style w:type="character" w:customStyle="1" w:styleId="WW8Num11z0">
    <w:name w:val="WW8Num11z0"/>
    <w:rPr>
      <w:b w:val="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Calibri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NumberingSymbols">
    <w:name w:val="Numbering Symbols"/>
  </w:style>
  <w:style w:type="character" w:customStyle="1" w:styleId="FontStyle24">
    <w:name w:val="Font Style24"/>
    <w:basedOn w:val="a0"/>
    <w:rPr>
      <w:rFonts w:ascii="Cambria" w:hAnsi="Cambria" w:cs="Cambria"/>
      <w:spacing w:val="10"/>
      <w:sz w:val="16"/>
      <w:szCs w:val="16"/>
    </w:rPr>
  </w:style>
  <w:style w:type="character" w:customStyle="1" w:styleId="FontStyle22">
    <w:name w:val="Font Style22"/>
    <w:basedOn w:val="a0"/>
    <w:rPr>
      <w:rFonts w:ascii="Cambria" w:hAnsi="Cambria" w:cs="Cambria"/>
      <w:b/>
      <w:bCs/>
      <w:sz w:val="16"/>
      <w:szCs w:val="16"/>
    </w:rPr>
  </w:style>
  <w:style w:type="character" w:customStyle="1" w:styleId="FontStyle25">
    <w:name w:val="Font Style25"/>
    <w:basedOn w:val="a0"/>
    <w:rPr>
      <w:rFonts w:ascii="Corbel" w:hAnsi="Corbel" w:cs="Corbel"/>
      <w:spacing w:val="20"/>
      <w:sz w:val="14"/>
      <w:szCs w:val="14"/>
    </w:rPr>
  </w:style>
  <w:style w:type="character" w:customStyle="1" w:styleId="FontStyle26">
    <w:name w:val="Font Style26"/>
    <w:basedOn w:val="a0"/>
    <w:rPr>
      <w:rFonts w:ascii="Microsoft Sans Serif" w:hAnsi="Microsoft Sans Serif" w:cs="Microsoft Sans Serif"/>
      <w:sz w:val="20"/>
      <w:szCs w:val="20"/>
    </w:rPr>
  </w:style>
  <w:style w:type="character" w:customStyle="1" w:styleId="FontStyle34">
    <w:name w:val="Font Style34"/>
    <w:basedOn w:val="a0"/>
    <w:rPr>
      <w:rFonts w:ascii="Cambria" w:hAnsi="Cambria" w:cs="Cambria"/>
      <w:spacing w:val="10"/>
      <w:sz w:val="16"/>
      <w:szCs w:val="16"/>
    </w:rPr>
  </w:style>
  <w:style w:type="character" w:customStyle="1" w:styleId="FontStyle38">
    <w:name w:val="Font Style38"/>
    <w:basedOn w:val="a0"/>
    <w:rPr>
      <w:rFonts w:ascii="Cambria" w:hAnsi="Cambria" w:cs="Cambria"/>
      <w:spacing w:val="20"/>
      <w:sz w:val="14"/>
      <w:szCs w:val="14"/>
    </w:rPr>
  </w:style>
  <w:style w:type="character" w:customStyle="1" w:styleId="FontStyle37">
    <w:name w:val="Font Style37"/>
    <w:basedOn w:val="a0"/>
    <w:rPr>
      <w:rFonts w:ascii="Arial Narrow" w:hAnsi="Arial Narrow" w:cs="Arial Narrow"/>
      <w:b/>
      <w:bCs/>
      <w:spacing w:val="10"/>
      <w:sz w:val="12"/>
      <w:szCs w:val="12"/>
    </w:rPr>
  </w:style>
  <w:style w:type="character" w:customStyle="1" w:styleId="FontStyle35">
    <w:name w:val="Font Style35"/>
    <w:basedOn w:val="a0"/>
    <w:rPr>
      <w:rFonts w:ascii="Corbel" w:hAnsi="Corbel" w:cs="Corbel"/>
      <w:spacing w:val="20"/>
      <w:sz w:val="14"/>
      <w:szCs w:val="14"/>
    </w:rPr>
  </w:style>
  <w:style w:type="character" w:customStyle="1" w:styleId="FontStyle39">
    <w:name w:val="Font Style39"/>
    <w:basedOn w:val="a0"/>
    <w:rPr>
      <w:rFonts w:ascii="Cambria" w:hAnsi="Cambria" w:cs="Cambria"/>
      <w:spacing w:val="30"/>
      <w:sz w:val="16"/>
      <w:szCs w:val="16"/>
    </w:rPr>
  </w:style>
  <w:style w:type="character" w:customStyle="1" w:styleId="FontStyle18">
    <w:name w:val="Font Style18"/>
    <w:basedOn w:val="a0"/>
    <w:rPr>
      <w:rFonts w:ascii="Bookman Old Style" w:hAnsi="Bookman Old Style" w:cs="Bookman Old Style"/>
      <w:spacing w:val="20"/>
      <w:sz w:val="16"/>
      <w:szCs w:val="16"/>
    </w:rPr>
  </w:style>
  <w:style w:type="character" w:customStyle="1" w:styleId="FontStyle19">
    <w:name w:val="Font Style19"/>
    <w:basedOn w:val="a0"/>
    <w:rPr>
      <w:rFonts w:ascii="Arial Narrow" w:hAnsi="Arial Narrow" w:cs="Arial Narrow"/>
      <w:sz w:val="10"/>
      <w:szCs w:val="10"/>
    </w:rPr>
  </w:style>
  <w:style w:type="character" w:customStyle="1" w:styleId="FontStyle23">
    <w:name w:val="Font Style23"/>
    <w:basedOn w:val="a0"/>
    <w:rPr>
      <w:rFonts w:ascii="Cambria" w:hAnsi="Cambria" w:cs="Cambria"/>
      <w:i/>
      <w:iCs/>
      <w:sz w:val="18"/>
      <w:szCs w:val="18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7">
    <w:name w:val="Font Style17"/>
    <w:basedOn w:val="a0"/>
    <w:rPr>
      <w:rFonts w:ascii="Cambria" w:hAnsi="Cambria" w:cs="Cambria"/>
      <w:b/>
      <w:bCs/>
      <w:spacing w:val="10"/>
      <w:sz w:val="10"/>
      <w:szCs w:val="10"/>
    </w:rPr>
  </w:style>
  <w:style w:type="character" w:customStyle="1" w:styleId="FontStyle20">
    <w:name w:val="Font Style20"/>
    <w:basedOn w:val="a0"/>
    <w:rPr>
      <w:rFonts w:ascii="Arial" w:hAnsi="Arial" w:cs="Arial"/>
      <w:b/>
      <w:bCs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FontStyle21">
    <w:name w:val="Font Style21"/>
    <w:basedOn w:val="a0"/>
    <w:rPr>
      <w:rFonts w:ascii="Cambria" w:hAnsi="Cambria" w:cs="Cambria"/>
      <w:i/>
      <w:iCs/>
      <w:sz w:val="18"/>
      <w:szCs w:val="18"/>
    </w:rPr>
  </w:style>
  <w:style w:type="character" w:styleId="ac">
    <w:name w:val="Emphasis"/>
    <w:basedOn w:val="a0"/>
    <w:rPr>
      <w:i/>
      <w:iCs/>
    </w:rPr>
  </w:style>
  <w:style w:type="character" w:customStyle="1" w:styleId="c2">
    <w:name w:val="c2"/>
    <w:basedOn w:val="a0"/>
  </w:style>
  <w:style w:type="character" w:customStyle="1" w:styleId="FontStyle12">
    <w:name w:val="Font Style12"/>
    <w:basedOn w:val="a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8">
    <w:name w:val="Font Style28"/>
    <w:basedOn w:val="a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0"/>
    <w:rPr>
      <w:rFonts w:ascii="Times New Roman" w:hAnsi="Times New Roman" w:cs="Times New Roman"/>
      <w:spacing w:val="30"/>
      <w:sz w:val="14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Num4">
    <w:name w:val="WWNum4"/>
    <w:basedOn w:val="a2"/>
    <w:pPr>
      <w:numPr>
        <w:numId w:val="20"/>
      </w:numPr>
    </w:pPr>
  </w:style>
  <w:style w:type="character" w:customStyle="1" w:styleId="c11">
    <w:name w:val="c11"/>
    <w:rsid w:val="00FD3518"/>
  </w:style>
  <w:style w:type="paragraph" w:styleId="ad">
    <w:name w:val="Balloon Text"/>
    <w:basedOn w:val="a"/>
    <w:link w:val="ae"/>
    <w:uiPriority w:val="99"/>
    <w:semiHidden/>
    <w:unhideWhenUsed/>
    <w:rsid w:val="00E07C0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C0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Milya</cp:lastModifiedBy>
  <cp:revision>8</cp:revision>
  <cp:lastPrinted>2014-11-13T19:47:00Z</cp:lastPrinted>
  <dcterms:created xsi:type="dcterms:W3CDTF">2014-11-12T15:41:00Z</dcterms:created>
  <dcterms:modified xsi:type="dcterms:W3CDTF">2016-02-11T17:38:00Z</dcterms:modified>
</cp:coreProperties>
</file>