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51" w:rsidRDefault="00D30651" w:rsidP="00D30651">
      <w:pPr>
        <w:pStyle w:val="30"/>
        <w:shd w:val="clear" w:color="auto" w:fill="auto"/>
        <w:spacing w:after="0" w:line="280" w:lineRule="exact"/>
        <w:ind w:right="20"/>
      </w:pPr>
      <w:r>
        <w:rPr>
          <w:color w:val="000000"/>
          <w:lang w:eastAsia="ru-RU" w:bidi="ru-RU"/>
        </w:rPr>
        <w:t>Сохраним лес от пожаров!</w:t>
      </w:r>
    </w:p>
    <w:p w:rsidR="00D30651" w:rsidRDefault="00D30651" w:rsidP="00D30651">
      <w:pPr>
        <w:pStyle w:val="20"/>
        <w:shd w:val="clear" w:color="auto" w:fill="auto"/>
        <w:spacing w:before="0"/>
        <w:ind w:left="520"/>
      </w:pPr>
      <w:r>
        <w:rPr>
          <w:color w:val="000000"/>
          <w:lang w:eastAsia="ru-RU" w:bidi="ru-RU"/>
        </w:rPr>
        <w:t>Авторы: Дрождина Светлана Федоровна</w:t>
      </w:r>
    </w:p>
    <w:p w:rsidR="00D30651" w:rsidRDefault="00C60EB5" w:rsidP="00D30651">
      <w:pPr>
        <w:pStyle w:val="20"/>
        <w:shd w:val="clear" w:color="auto" w:fill="auto"/>
        <w:spacing w:before="0" w:after="342"/>
        <w:ind w:left="520"/>
      </w:pPr>
      <w:r>
        <w:rPr>
          <w:color w:val="000000"/>
          <w:lang w:eastAsia="ru-RU" w:bidi="ru-RU"/>
        </w:rPr>
        <w:t>воспитателя</w:t>
      </w:r>
      <w:r w:rsidR="00D30651">
        <w:rPr>
          <w:color w:val="000000"/>
          <w:lang w:eastAsia="ru-RU" w:bidi="ru-RU"/>
        </w:rPr>
        <w:t xml:space="preserve"> муниципального бюджетного дошкольного образовательного учреждения центра развития ребенк</w:t>
      </w:r>
      <w:proofErr w:type="gramStart"/>
      <w:r w:rsidR="00D30651">
        <w:rPr>
          <w:color w:val="000000"/>
          <w:lang w:eastAsia="ru-RU" w:bidi="ru-RU"/>
        </w:rPr>
        <w:t>а-</w:t>
      </w:r>
      <w:proofErr w:type="gramEnd"/>
      <w:r w:rsidR="00D30651">
        <w:rPr>
          <w:color w:val="000000"/>
          <w:lang w:eastAsia="ru-RU" w:bidi="ru-RU"/>
        </w:rPr>
        <w:t xml:space="preserve"> детского сада I категории № 25 «Родничок, г. Сургут, Ханты-Мансийский АО.</w:t>
      </w:r>
    </w:p>
    <w:p w:rsidR="00D30651" w:rsidRDefault="00D30651" w:rsidP="00D30651">
      <w:pPr>
        <w:pStyle w:val="40"/>
        <w:shd w:val="clear" w:color="auto" w:fill="auto"/>
        <w:spacing w:before="0"/>
        <w:ind w:left="3920"/>
      </w:pPr>
      <w:r>
        <w:rPr>
          <w:color w:val="000000"/>
          <w:lang w:eastAsia="ru-RU" w:bidi="ru-RU"/>
        </w:rPr>
        <w:t>С огнём в лесу ты не шути, лес от пожара береги. Всем нам нужен лес вовек, помни это ЧЕЛОВЕК!</w:t>
      </w:r>
    </w:p>
    <w:p w:rsidR="00D30651" w:rsidRDefault="00D30651" w:rsidP="00D30651">
      <w:pPr>
        <w:pStyle w:val="50"/>
        <w:shd w:val="clear" w:color="auto" w:fill="auto"/>
      </w:pPr>
      <w:r>
        <w:rPr>
          <w:color w:val="000000"/>
          <w:lang w:eastAsia="ru-RU" w:bidi="ru-RU"/>
        </w:rPr>
        <w:t>Т.П.Лихачева,</w:t>
      </w:r>
    </w:p>
    <w:p w:rsidR="00D30651" w:rsidRDefault="00D30651" w:rsidP="00D30651">
      <w:pPr>
        <w:pStyle w:val="30"/>
        <w:shd w:val="clear" w:color="auto" w:fill="auto"/>
        <w:spacing w:after="0" w:line="322" w:lineRule="exact"/>
        <w:ind w:right="20"/>
      </w:pPr>
      <w:r>
        <w:rPr>
          <w:color w:val="000000"/>
          <w:lang w:eastAsia="ru-RU" w:bidi="ru-RU"/>
        </w:rPr>
        <w:t>Введение</w:t>
      </w:r>
    </w:p>
    <w:p w:rsidR="00D30651" w:rsidRDefault="00D30651" w:rsidP="00D30651">
      <w:pPr>
        <w:pStyle w:val="20"/>
        <w:shd w:val="clear" w:color="auto" w:fill="auto"/>
        <w:spacing w:before="0" w:line="322" w:lineRule="exact"/>
        <w:ind w:firstLine="760"/>
        <w:jc w:val="both"/>
      </w:pPr>
      <w:r>
        <w:rPr>
          <w:color w:val="000000"/>
          <w:lang w:eastAsia="ru-RU" w:bidi="ru-RU"/>
        </w:rPr>
        <w:t>В прошлом году в России снова полыхали многочисленные пожары, в том числе и на территориях заповедников, парков, лесов. Природные пожары редко происходят по естественным причинам - из-за удара молнии. Не секрет, что подавляющее их большинство чаще всего возникает по вине самих людей - от непогашенных костров, выброшенных из проезжающих автомобилей и поездов непотушенных сигарет, неисправной техники, в результате неуправляемых травяных палов, которые часто считают безвредными. А ведь во время палов сгорают гнезда птиц, гибнут животные, серьезный ущерб наносится растениям - происходит заметное снижение биологического разнообразия. Огонь от горящей травы часто перекидывается на соседние леса, лесопосадки и населенные пункты, приводит к человеческим жертвам. Именно беспечное отношение к огню самих людей и приводит к многочисленным пожарам в лесу. Для того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чтобы избежать их разрушительных последствий, необходимо сознательное и ответственное отношение каждого человека к безопасности окружающей природы. А начинать эту работу следует с дошкольного возраста. Соблюдение правил пожарной безопасности в лесу должно стать для детей обязательным и естественным, благодаря чему в будущем они будут бережно относиться к сохранению природных территорий и их обитателей от пожаров.</w:t>
      </w:r>
    </w:p>
    <w:p w:rsidR="00D30651" w:rsidRDefault="00D30651" w:rsidP="00D30651">
      <w:pPr>
        <w:pStyle w:val="20"/>
        <w:shd w:val="clear" w:color="auto" w:fill="auto"/>
        <w:spacing w:before="0" w:line="322" w:lineRule="exact"/>
        <w:ind w:firstLine="760"/>
        <w:jc w:val="both"/>
      </w:pPr>
      <w:r>
        <w:rPr>
          <w:rStyle w:val="21"/>
        </w:rPr>
        <w:t xml:space="preserve">Проблема: </w:t>
      </w:r>
      <w:r>
        <w:rPr>
          <w:color w:val="000000"/>
          <w:lang w:eastAsia="ru-RU" w:bidi="ru-RU"/>
        </w:rPr>
        <w:t>увеличение количества стихийных бедствий — природных пожаров - привело к необходимости поиска нового содержания образования.</w:t>
      </w:r>
    </w:p>
    <w:p w:rsidR="00D30651" w:rsidRDefault="00D30651" w:rsidP="00D30651">
      <w:pPr>
        <w:pStyle w:val="20"/>
        <w:shd w:val="clear" w:color="auto" w:fill="auto"/>
        <w:spacing w:before="0" w:line="322" w:lineRule="exact"/>
        <w:ind w:firstLine="760"/>
        <w:jc w:val="both"/>
      </w:pPr>
      <w:r>
        <w:rPr>
          <w:rStyle w:val="22"/>
        </w:rPr>
        <w:t>Актуальность проекта</w:t>
      </w:r>
      <w:r>
        <w:rPr>
          <w:color w:val="000000"/>
          <w:lang w:eastAsia="ru-RU" w:bidi="ru-RU"/>
        </w:rPr>
        <w:t xml:space="preserve"> определяется повышением внимания государства и общества к проблеме сохранения природных территорий от пожаров и их разрушительных последствий. Задача взрослых - дать дошкольникам основные понятия пожароопасных ситуаций в лесу, познакомить с правилами поведения при пожаре.</w:t>
      </w:r>
    </w:p>
    <w:p w:rsidR="00D30651" w:rsidRDefault="00D30651" w:rsidP="00D30651">
      <w:pPr>
        <w:pStyle w:val="20"/>
        <w:shd w:val="clear" w:color="auto" w:fill="auto"/>
        <w:spacing w:before="0" w:line="322" w:lineRule="exact"/>
        <w:ind w:firstLine="760"/>
        <w:jc w:val="both"/>
      </w:pPr>
      <w:r>
        <w:rPr>
          <w:rStyle w:val="21"/>
        </w:rPr>
        <w:t xml:space="preserve">Цель: </w:t>
      </w:r>
      <w:r>
        <w:rPr>
          <w:color w:val="000000"/>
          <w:lang w:eastAsia="ru-RU" w:bidi="ru-RU"/>
        </w:rPr>
        <w:t>формирование у детей старшего дошкольного возраста осознанного и ответственного отношения к выполнению требований пожарной безопасности в природе (лесу).</w:t>
      </w:r>
    </w:p>
    <w:p w:rsidR="00D30651" w:rsidRDefault="00D30651" w:rsidP="00D30651">
      <w:pPr>
        <w:pStyle w:val="30"/>
        <w:shd w:val="clear" w:color="auto" w:fill="auto"/>
        <w:spacing w:after="0" w:line="322" w:lineRule="exact"/>
        <w:ind w:firstLine="760"/>
        <w:jc w:val="both"/>
      </w:pPr>
      <w:r>
        <w:rPr>
          <w:color w:val="000000"/>
          <w:lang w:eastAsia="ru-RU" w:bidi="ru-RU"/>
        </w:rPr>
        <w:t>Задачи:</w:t>
      </w:r>
    </w:p>
    <w:p w:rsidR="00D30651" w:rsidRDefault="00D30651" w:rsidP="00D30651">
      <w:pPr>
        <w:pStyle w:val="20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322" w:lineRule="exact"/>
        <w:ind w:firstLine="400"/>
        <w:jc w:val="both"/>
      </w:pPr>
      <w:r>
        <w:rPr>
          <w:color w:val="000000"/>
          <w:lang w:eastAsia="ru-RU" w:bidi="ru-RU"/>
        </w:rPr>
        <w:t>Углублять и систематизировать знания детей о причинах возникновения пожаров, о том, чем опасен открытый огонь для растений, животных и человека в лесу.</w:t>
      </w:r>
    </w:p>
    <w:p w:rsidR="00D30651" w:rsidRDefault="00D30651" w:rsidP="00D30651">
      <w:pPr>
        <w:pStyle w:val="20"/>
        <w:numPr>
          <w:ilvl w:val="0"/>
          <w:numId w:val="1"/>
        </w:numPr>
        <w:shd w:val="clear" w:color="auto" w:fill="auto"/>
        <w:tabs>
          <w:tab w:val="left" w:pos="617"/>
        </w:tabs>
        <w:spacing w:before="0" w:line="322" w:lineRule="exact"/>
        <w:ind w:firstLine="400"/>
        <w:jc w:val="both"/>
      </w:pPr>
      <w:r>
        <w:rPr>
          <w:color w:val="000000"/>
          <w:lang w:eastAsia="ru-RU" w:bidi="ru-RU"/>
        </w:rPr>
        <w:t>Познакомить детей с правилами поведения при пожаре в лесу.</w:t>
      </w:r>
    </w:p>
    <w:p w:rsidR="00D30651" w:rsidRDefault="00D30651" w:rsidP="00D30651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22" w:lineRule="exact"/>
        <w:ind w:firstLine="400"/>
        <w:jc w:val="both"/>
      </w:pPr>
      <w:r>
        <w:rPr>
          <w:color w:val="000000"/>
          <w:lang w:eastAsia="ru-RU" w:bidi="ru-RU"/>
        </w:rPr>
        <w:t>Убеждать дошкольников в необходимости знать наизусть важную информацию о себе: фамилию, имя, домашний адрес и номер телефона.</w:t>
      </w:r>
    </w:p>
    <w:p w:rsidR="00D30651" w:rsidRDefault="00D30651" w:rsidP="00D30651">
      <w:pPr>
        <w:pStyle w:val="20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322" w:lineRule="exact"/>
        <w:ind w:firstLine="400"/>
        <w:jc w:val="both"/>
      </w:pPr>
      <w:r>
        <w:rPr>
          <w:color w:val="000000"/>
          <w:lang w:eastAsia="ru-RU" w:bidi="ru-RU"/>
        </w:rPr>
        <w:t>Познакомить детей дошкольного возраста с профессиями лесника, пожарного и техникой, помогающей тушить пожар; воспитывать уважение к их труду.</w:t>
      </w:r>
    </w:p>
    <w:p w:rsidR="00D30651" w:rsidRDefault="00D30651" w:rsidP="00D30651">
      <w:pPr>
        <w:pStyle w:val="30"/>
        <w:shd w:val="clear" w:color="auto" w:fill="auto"/>
        <w:ind w:firstLine="760"/>
      </w:pPr>
      <w:r>
        <w:rPr>
          <w:color w:val="000000"/>
          <w:lang w:eastAsia="ru-RU" w:bidi="ru-RU"/>
        </w:rPr>
        <w:lastRenderedPageBreak/>
        <w:t>Прогнозируемый результат:</w:t>
      </w:r>
    </w:p>
    <w:p w:rsidR="00D30651" w:rsidRDefault="00D30651" w:rsidP="00D30651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before="0" w:line="317" w:lineRule="exact"/>
        <w:ind w:firstLine="440"/>
        <w:jc w:val="both"/>
      </w:pPr>
      <w:r>
        <w:rPr>
          <w:color w:val="000000"/>
          <w:lang w:eastAsia="ru-RU" w:bidi="ru-RU"/>
        </w:rPr>
        <w:t>Формирование у дошкольников первоначальных знаний о пожароопасных ситуациях, возникающих в лесу.</w:t>
      </w:r>
    </w:p>
    <w:p w:rsidR="00D30651" w:rsidRDefault="00D30651" w:rsidP="00D30651">
      <w:pPr>
        <w:pStyle w:val="20"/>
        <w:numPr>
          <w:ilvl w:val="0"/>
          <w:numId w:val="2"/>
        </w:numPr>
        <w:shd w:val="clear" w:color="auto" w:fill="auto"/>
        <w:tabs>
          <w:tab w:val="left" w:pos="646"/>
        </w:tabs>
        <w:spacing w:before="0" w:line="317" w:lineRule="exact"/>
        <w:ind w:firstLine="440"/>
        <w:jc w:val="both"/>
      </w:pPr>
      <w:r>
        <w:rPr>
          <w:color w:val="000000"/>
          <w:lang w:eastAsia="ru-RU" w:bidi="ru-RU"/>
        </w:rPr>
        <w:t>Создание условий для эффективного экологического образования дошкольников, способствующего воспитанию культуры поведения, осознанного отношения к растениям и животным в лесу и соблюдению правил пожарной безопасности в природе.</w:t>
      </w:r>
    </w:p>
    <w:p w:rsidR="00D30651" w:rsidRDefault="00D30651" w:rsidP="00D30651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317" w:lineRule="exact"/>
        <w:ind w:left="440"/>
      </w:pPr>
      <w:r>
        <w:rPr>
          <w:color w:val="000000"/>
          <w:lang w:eastAsia="ru-RU" w:bidi="ru-RU"/>
        </w:rPr>
        <w:t>Умение пользоваться специализированными терминами, знать их назначение. Знание значения номера «01», умение вести диалог с диспетчером пожарной</w:t>
      </w:r>
    </w:p>
    <w:p w:rsidR="00D30651" w:rsidRDefault="00D30651" w:rsidP="00D30651">
      <w:pPr>
        <w:pStyle w:val="20"/>
        <w:shd w:val="clear" w:color="auto" w:fill="auto"/>
      </w:pPr>
      <w:r>
        <w:rPr>
          <w:color w:val="000000"/>
          <w:lang w:eastAsia="ru-RU" w:bidi="ru-RU"/>
        </w:rPr>
        <w:t>службы.</w:t>
      </w:r>
    </w:p>
    <w:p w:rsidR="00D30651" w:rsidRDefault="00D30651" w:rsidP="00D30651">
      <w:pPr>
        <w:pStyle w:val="20"/>
        <w:numPr>
          <w:ilvl w:val="0"/>
          <w:numId w:val="2"/>
        </w:numPr>
        <w:shd w:val="clear" w:color="auto" w:fill="auto"/>
        <w:tabs>
          <w:tab w:val="left" w:pos="646"/>
        </w:tabs>
        <w:spacing w:before="0" w:line="317" w:lineRule="exact"/>
        <w:ind w:firstLine="440"/>
        <w:jc w:val="both"/>
      </w:pPr>
      <w:r>
        <w:rPr>
          <w:color w:val="000000"/>
          <w:lang w:eastAsia="ru-RU" w:bidi="ru-RU"/>
        </w:rPr>
        <w:t>Появление интереса у родителей воспитанников дошкольного учреждения к проблеме сохранения природных территорий, их обитателей от пожаров; вопросам профилактики природных пожаров.</w:t>
      </w:r>
    </w:p>
    <w:p w:rsidR="00D30651" w:rsidRDefault="00D30651" w:rsidP="00D30651">
      <w:pPr>
        <w:pStyle w:val="20"/>
        <w:numPr>
          <w:ilvl w:val="0"/>
          <w:numId w:val="2"/>
        </w:numPr>
        <w:shd w:val="clear" w:color="auto" w:fill="auto"/>
        <w:tabs>
          <w:tab w:val="left" w:pos="638"/>
        </w:tabs>
        <w:spacing w:before="0" w:line="317" w:lineRule="exact"/>
        <w:ind w:firstLine="440"/>
        <w:jc w:val="both"/>
      </w:pPr>
      <w:r>
        <w:rPr>
          <w:color w:val="000000"/>
          <w:lang w:eastAsia="ru-RU" w:bidi="ru-RU"/>
        </w:rPr>
        <w:t>Формирование чувства ответственности за свои поступки и личное отношение к соблюдению и нарушению правил пожарной безопасности.</w:t>
      </w:r>
    </w:p>
    <w:p w:rsidR="00D30651" w:rsidRDefault="00D30651" w:rsidP="00D30651">
      <w:pPr>
        <w:pStyle w:val="20"/>
        <w:shd w:val="clear" w:color="auto" w:fill="auto"/>
        <w:ind w:firstLine="760"/>
      </w:pPr>
      <w:r>
        <w:rPr>
          <w:rStyle w:val="21"/>
        </w:rPr>
        <w:t xml:space="preserve">Вид проекта: </w:t>
      </w:r>
      <w:proofErr w:type="spellStart"/>
      <w:r>
        <w:rPr>
          <w:color w:val="000000"/>
          <w:lang w:eastAsia="ru-RU" w:bidi="ru-RU"/>
        </w:rPr>
        <w:t>информационно-практико-ориентированный</w:t>
      </w:r>
      <w:proofErr w:type="spellEnd"/>
      <w:r>
        <w:rPr>
          <w:color w:val="000000"/>
          <w:lang w:eastAsia="ru-RU" w:bidi="ru-RU"/>
        </w:rPr>
        <w:t>, краткосрочный, групповой, комплексный.</w:t>
      </w:r>
    </w:p>
    <w:p w:rsidR="00D30651" w:rsidRDefault="00D30651" w:rsidP="00D30651">
      <w:pPr>
        <w:pStyle w:val="30"/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Срок реализации проекта: </w:t>
      </w:r>
      <w:r>
        <w:rPr>
          <w:rStyle w:val="31"/>
        </w:rPr>
        <w:t>одна неделя.</w:t>
      </w:r>
    </w:p>
    <w:p w:rsidR="00D30651" w:rsidRDefault="00D30651" w:rsidP="00D30651">
      <w:pPr>
        <w:pStyle w:val="20"/>
        <w:shd w:val="clear" w:color="auto" w:fill="auto"/>
        <w:ind w:firstLine="760"/>
      </w:pPr>
      <w:r>
        <w:rPr>
          <w:rStyle w:val="21"/>
        </w:rPr>
        <w:t xml:space="preserve">Участники: </w:t>
      </w:r>
      <w:r>
        <w:rPr>
          <w:color w:val="000000"/>
          <w:lang w:eastAsia="ru-RU" w:bidi="ru-RU"/>
        </w:rPr>
        <w:t>дети группы старшего дошкольного возраста с 6 до 7 лет № 11, родители воспитанников, воспитатели.</w:t>
      </w:r>
    </w:p>
    <w:p w:rsidR="00D30651" w:rsidRDefault="00D30651" w:rsidP="00D30651">
      <w:pPr>
        <w:pStyle w:val="20"/>
        <w:shd w:val="clear" w:color="auto" w:fill="auto"/>
        <w:ind w:firstLine="760"/>
      </w:pPr>
      <w:r>
        <w:rPr>
          <w:rStyle w:val="21"/>
        </w:rPr>
        <w:t xml:space="preserve">Проблема: </w:t>
      </w:r>
      <w:r>
        <w:rPr>
          <w:color w:val="000000"/>
          <w:lang w:eastAsia="ru-RU" w:bidi="ru-RU"/>
        </w:rPr>
        <w:t>увеличение количества стихийных бедствий - природных пожаров - привело к необходимости поиска нового содержания образования.</w:t>
      </w:r>
    </w:p>
    <w:p w:rsidR="00D30651" w:rsidRDefault="00D30651" w:rsidP="00D30651">
      <w:pPr>
        <w:pStyle w:val="20"/>
        <w:shd w:val="clear" w:color="auto" w:fill="auto"/>
        <w:ind w:firstLine="760"/>
      </w:pPr>
      <w:r>
        <w:rPr>
          <w:rStyle w:val="22"/>
        </w:rPr>
        <w:t>Актуальность проекта</w:t>
      </w:r>
      <w:r>
        <w:rPr>
          <w:color w:val="000000"/>
          <w:lang w:eastAsia="ru-RU" w:bidi="ru-RU"/>
        </w:rPr>
        <w:t xml:space="preserve"> определяется повышением внимания государства и общества к проблеме сохранения природных территорий от пожаров и их разрушительных последствий. Задача взрослых - дать дошкольникам основные понятия пожароопасных ситуаций в лесу, познакомить с правилами поведения при пожаре.</w:t>
      </w:r>
    </w:p>
    <w:p w:rsidR="00D30651" w:rsidRDefault="00D30651" w:rsidP="00D30651">
      <w:pPr>
        <w:pStyle w:val="30"/>
        <w:shd w:val="clear" w:color="auto" w:fill="auto"/>
        <w:spacing w:after="42" w:line="280" w:lineRule="exact"/>
        <w:ind w:left="3380"/>
        <w:jc w:val="left"/>
      </w:pPr>
      <w:r>
        <w:rPr>
          <w:color w:val="000000"/>
          <w:lang w:eastAsia="ru-RU" w:bidi="ru-RU"/>
        </w:rPr>
        <w:t>Список проектных мероприятий</w:t>
      </w:r>
    </w:p>
    <w:p w:rsidR="00D30651" w:rsidRDefault="00D30651" w:rsidP="00D30651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13" w:line="280" w:lineRule="exact"/>
        <w:jc w:val="both"/>
      </w:pPr>
      <w:r>
        <w:rPr>
          <w:color w:val="000000"/>
          <w:lang w:eastAsia="ru-RU" w:bidi="ru-RU"/>
        </w:rPr>
        <w:t>Анкета для родителей «Соблюдение правил пожарной безопасности в природе».</w:t>
      </w:r>
    </w:p>
    <w:p w:rsidR="00D30651" w:rsidRDefault="00D30651" w:rsidP="00D30651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before="0" w:line="317" w:lineRule="exact"/>
        <w:jc w:val="both"/>
      </w:pPr>
      <w:r>
        <w:rPr>
          <w:color w:val="000000"/>
          <w:lang w:eastAsia="ru-RU" w:bidi="ru-RU"/>
        </w:rPr>
        <w:t>Консультация для родителей «Правила пожарной безопасности в лесу».</w:t>
      </w:r>
    </w:p>
    <w:p w:rsidR="00D30651" w:rsidRDefault="00D30651" w:rsidP="00D30651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before="0" w:line="317" w:lineRule="exact"/>
        <w:jc w:val="both"/>
      </w:pPr>
      <w:r>
        <w:rPr>
          <w:color w:val="000000"/>
          <w:lang w:eastAsia="ru-RU" w:bidi="ru-RU"/>
        </w:rPr>
        <w:t>Выставка плакатов и рисунков «Берегите лес от пожара»</w:t>
      </w:r>
    </w:p>
    <w:p w:rsidR="00D30651" w:rsidRDefault="00D30651" w:rsidP="00D30651">
      <w:pPr>
        <w:pStyle w:val="20"/>
        <w:numPr>
          <w:ilvl w:val="0"/>
          <w:numId w:val="3"/>
        </w:numPr>
        <w:shd w:val="clear" w:color="auto" w:fill="auto"/>
        <w:tabs>
          <w:tab w:val="left" w:pos="392"/>
        </w:tabs>
        <w:spacing w:before="0" w:line="317" w:lineRule="exact"/>
        <w:jc w:val="both"/>
      </w:pPr>
      <w:r>
        <w:rPr>
          <w:color w:val="000000"/>
          <w:lang w:eastAsia="ru-RU" w:bidi="ru-RU"/>
        </w:rPr>
        <w:t xml:space="preserve">Просмотр мультфильмов по профилактике лесных пожаров, </w:t>
      </w:r>
      <w:proofErr w:type="spellStart"/>
      <w:r>
        <w:rPr>
          <w:color w:val="000000"/>
          <w:lang w:eastAsia="ru-RU" w:bidi="ru-RU"/>
        </w:rPr>
        <w:t>Фиксики</w:t>
      </w:r>
      <w:proofErr w:type="spellEnd"/>
      <w:r>
        <w:rPr>
          <w:color w:val="000000"/>
          <w:lang w:eastAsia="ru-RU" w:bidi="ru-RU"/>
        </w:rPr>
        <w:t xml:space="preserve"> - «Цепная реакция»</w:t>
      </w:r>
    </w:p>
    <w:p w:rsidR="00D30651" w:rsidRDefault="00D30651" w:rsidP="00D30651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before="0"/>
        <w:jc w:val="both"/>
      </w:pPr>
      <w:r>
        <w:rPr>
          <w:color w:val="000000"/>
          <w:lang w:eastAsia="ru-RU" w:bidi="ru-RU"/>
        </w:rPr>
        <w:t>Беседы: «Какую пользу лес приносит?», «Пожар - враг леса». Правила пожарной безопасности в лесу</w:t>
      </w:r>
    </w:p>
    <w:p w:rsidR="00D30651" w:rsidRDefault="00D30651" w:rsidP="00D30651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before="0"/>
      </w:pPr>
      <w:r>
        <w:rPr>
          <w:color w:val="000000"/>
          <w:lang w:eastAsia="ru-RU" w:bidi="ru-RU"/>
        </w:rPr>
        <w:t xml:space="preserve">Прослушивание песни « Добрый лес». Сл. и муз. </w:t>
      </w:r>
      <w:proofErr w:type="spellStart"/>
      <w:r>
        <w:rPr>
          <w:color w:val="000000"/>
          <w:lang w:eastAsia="ru-RU" w:bidi="ru-RU"/>
        </w:rPr>
        <w:t>З.Роот</w:t>
      </w:r>
      <w:proofErr w:type="spellEnd"/>
      <w:r>
        <w:rPr>
          <w:color w:val="000000"/>
          <w:lang w:eastAsia="ru-RU" w:bidi="ru-RU"/>
        </w:rPr>
        <w:t>, разучить частушки о правилах противопожарной безопасности в лесу</w:t>
      </w:r>
    </w:p>
    <w:p w:rsidR="00D30651" w:rsidRDefault="00D30651" w:rsidP="00D30651">
      <w:pPr>
        <w:pStyle w:val="20"/>
        <w:shd w:val="clear" w:color="auto" w:fill="auto"/>
        <w:ind w:right="720"/>
      </w:pPr>
      <w:r>
        <w:rPr>
          <w:color w:val="000000"/>
          <w:lang w:eastAsia="ru-RU" w:bidi="ru-RU"/>
        </w:rPr>
        <w:t xml:space="preserve">7.Чтение «О лесном пожаре» /стихотворение/ Валентина </w:t>
      </w:r>
      <w:proofErr w:type="spellStart"/>
      <w:r>
        <w:rPr>
          <w:color w:val="000000"/>
          <w:lang w:eastAsia="ru-RU" w:bidi="ru-RU"/>
        </w:rPr>
        <w:t>Кардинина</w:t>
      </w:r>
      <w:proofErr w:type="spellEnd"/>
      <w:r>
        <w:rPr>
          <w:color w:val="000000"/>
          <w:lang w:eastAsia="ru-RU" w:bidi="ru-RU"/>
        </w:rPr>
        <w:t>, «Пожар в лесу» /сказка/</w:t>
      </w:r>
    </w:p>
    <w:p w:rsidR="00D30651" w:rsidRDefault="00D30651" w:rsidP="00D30651">
      <w:pPr>
        <w:pStyle w:val="20"/>
        <w:shd w:val="clear" w:color="auto" w:fill="auto"/>
      </w:pPr>
      <w:proofErr w:type="gramStart"/>
      <w:r>
        <w:rPr>
          <w:color w:val="000000"/>
          <w:lang w:eastAsia="ru-RU" w:bidi="ru-RU"/>
        </w:rPr>
        <w:t>8.Дидактического пособие «Пожар в лесу»</w:t>
      </w:r>
      <w:proofErr w:type="gramEnd"/>
    </w:p>
    <w:p w:rsidR="003B4496" w:rsidRDefault="003B4496"/>
    <w:sectPr w:rsidR="003B4496" w:rsidSect="00E95D9B">
      <w:pgSz w:w="11900" w:h="16840"/>
      <w:pgMar w:top="611" w:right="424" w:bottom="513" w:left="126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31C"/>
    <w:multiLevelType w:val="multilevel"/>
    <w:tmpl w:val="8B8CDB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B09E5"/>
    <w:multiLevelType w:val="multilevel"/>
    <w:tmpl w:val="7A382C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ED76C5"/>
    <w:multiLevelType w:val="multilevel"/>
    <w:tmpl w:val="83501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51"/>
    <w:rsid w:val="00235859"/>
    <w:rsid w:val="003324A6"/>
    <w:rsid w:val="003B4496"/>
    <w:rsid w:val="00563A63"/>
    <w:rsid w:val="00907E80"/>
    <w:rsid w:val="00C60EB5"/>
    <w:rsid w:val="00CD7E53"/>
    <w:rsid w:val="00D30651"/>
    <w:rsid w:val="00E0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06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306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065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065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3065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D3065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3065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30651"/>
    <w:pPr>
      <w:widowControl w:val="0"/>
      <w:shd w:val="clear" w:color="auto" w:fill="FFFFFF"/>
      <w:spacing w:before="60"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30651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D30651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 + Не полужирный"/>
    <w:basedOn w:val="3"/>
    <w:rsid w:val="00D3065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2015-12-20T17:58:00Z</dcterms:created>
  <dcterms:modified xsi:type="dcterms:W3CDTF">2016-01-02T08:52:00Z</dcterms:modified>
</cp:coreProperties>
</file>