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НОД по ФЭМП</w:t>
      </w:r>
      <w:r w:rsidR="00AC630F">
        <w:rPr>
          <w:rFonts w:ascii="Arial" w:eastAsia="Times New Roman" w:hAnsi="Arial" w:cs="Arial"/>
          <w:color w:val="000000"/>
        </w:rPr>
        <w:t xml:space="preserve"> </w:t>
      </w:r>
      <w:r w:rsidRPr="00751E1C">
        <w:rPr>
          <w:rFonts w:ascii="Times New Roman" w:eastAsia="Times New Roman" w:hAnsi="Times New Roman" w:cs="Times New Roman"/>
          <w:b/>
          <w:bCs/>
          <w:color w:val="000000"/>
          <w:sz w:val="32"/>
        </w:rPr>
        <w:t>с использованием ТРИЗ технологии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751E1C"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proofErr w:type="gramEnd"/>
      <w:r w:rsidRPr="00751E1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подготовительной группе</w:t>
      </w:r>
      <w:r w:rsidR="00AC630F">
        <w:rPr>
          <w:rFonts w:ascii="Arial" w:eastAsia="Times New Roman" w:hAnsi="Arial" w:cs="Arial"/>
          <w:color w:val="000000"/>
        </w:rPr>
        <w:t xml:space="preserve"> </w:t>
      </w:r>
      <w:r w:rsidRPr="00751E1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теме «Наш друг - домовенок»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> Закрепление математических знаний, умений, навыков, расширение математического кругозора посредством игр.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Совершенствовать умения составлять число 10 из двух меньших единиц, раскладывать его на два меньших числа, закреплять умения определять предыдущее и последующее число, пропущенное к названному или обозначенному цифрой в пределах 10.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Совершенствовать умения измерять величину с помощью условной меры. Создать условия для развития логического мышления, сообразительности, внимания. Развивать связную речь, моторику, память, воображение; способствовать формированию мыслительных операций, умение аргументировать свои высказывания.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Совершенствовать умения различать и называть знакомые геометрические фигуры.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Воспитывать самостоятельность, дружеские взаимоотношения; развивать умение действовать в экстренных ситуациях, воспитывать интерес к математике.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 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 xml:space="preserve">мяч, письма с заданиями, елочки, </w:t>
      </w:r>
      <w:proofErr w:type="gramStart"/>
      <w:r w:rsidRPr="00751E1C">
        <w:rPr>
          <w:rFonts w:ascii="Times New Roman" w:eastAsia="Times New Roman" w:hAnsi="Times New Roman" w:cs="Times New Roman"/>
          <w:color w:val="000000"/>
          <w:sz w:val="28"/>
        </w:rPr>
        <w:t>украшенные  геометрическими</w:t>
      </w:r>
      <w:proofErr w:type="gramEnd"/>
      <w:r w:rsidRPr="00751E1C">
        <w:rPr>
          <w:rFonts w:ascii="Times New Roman" w:eastAsia="Times New Roman" w:hAnsi="Times New Roman" w:cs="Times New Roman"/>
          <w:color w:val="000000"/>
          <w:sz w:val="28"/>
        </w:rPr>
        <w:t xml:space="preserve"> фигурами; карточки с цифрами, сыпучие изделия, 2 миски, стакан, линейка, ложечка, веревочка, игрушки (мишка, заяц), карточки с цифрами, коврики, простой карандаш, условная мерка (на каждого ребенка), игрушка домовенок, пирожки.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Доброе утро ребята!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Слушайте внимательно!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Вы к занятию все готовы?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751E1C">
        <w:rPr>
          <w:rFonts w:ascii="Times New Roman" w:eastAsia="Times New Roman" w:hAnsi="Times New Roman" w:cs="Times New Roman"/>
          <w:color w:val="000000"/>
          <w:sz w:val="28"/>
        </w:rPr>
        <w:t>Здравствуй математика!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Сообщение цели и задачи на занятие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>Ребята, сегодня я получила посылку, которая адресована вам. Хотите узнать, что в ней? (воспитатель открывает посылку). В посылке лежат открытки с заданиями и письмо.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>Вы догадались, кто прислал вам посылку? Я вам загадаю загадку, и вы сразу догадаетесь кто это.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читает загадку: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Он живет под печкой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 ночь выходит на крылечко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Днем он мелкий как букашка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 xml:space="preserve">А вообще </w:t>
      </w:r>
      <w:proofErr w:type="spellStart"/>
      <w:r w:rsidRPr="00751E1C">
        <w:rPr>
          <w:rFonts w:ascii="Times New Roman" w:eastAsia="Times New Roman" w:hAnsi="Times New Roman" w:cs="Times New Roman"/>
          <w:color w:val="000000"/>
          <w:sz w:val="28"/>
        </w:rPr>
        <w:t>очаровашка</w:t>
      </w:r>
      <w:proofErr w:type="spellEnd"/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Носит круглые очки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Вяжет теплые носки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lastRenderedPageBreak/>
        <w:t>За печной живет трубой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Добродушный он такой (кто же это?).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Дети: 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>Домовенок.</w:t>
      </w: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читает письмо: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«Здравствуйте ребята, я уже был у вас в гостях, и мы с вами познакомились, я узнал какие вы воспитанные, вежливые, аккуратные, трудолюбивые дети. А еще я узнал, что вы очень любите математику и оказалось, что это одно из моих любимых увлечений, но с некоторыми заданиями </w:t>
      </w:r>
      <w:proofErr w:type="gramStart"/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у  меня</w:t>
      </w:r>
      <w:proofErr w:type="gramEnd"/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возникли трудности, не могли бы вы мне помочь решить их».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> Ну что ребята поможем решить эти задания?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Дети: </w:t>
      </w:r>
      <w:r w:rsidRPr="00751E1C"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Повторение и закрепление изученного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I Часть. Игровое упражнение «Назови число»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«Мы собрались поиграть,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Ну, кому же начинать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1, 2, 3 начинаешь - ты».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Дети стоят в кругу, в руках мяч. Воспитатель предлагает посчитать до 15 и обратно (от 10 до 1). Воспитатель уточняет, что такое прямой счет и обратный. Далее спрашивает, какое число называется предыдущим, и какое последующее. Воспитатель бросает мяч детям и просит назвать предыдущие числа (1-3, 5-8, 8-10). </w:t>
      </w: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детям сесть за столы.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II Часть. Игровое упражнение «Телефоны экстренной помощи»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Детям раздаются карточки с цифрами.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читает первое стихотворение: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Загорелся кошкин дом: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Пламя. Искры. Дым столбом.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Мяу, Мяу – из окошка.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Помогите, - просит кошка.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Позвонить при виде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Дыма «01» необходимо.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детям показать цифрами номер телефона пожарной службы. Дети выполняют задание.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читает следующее стихотворение: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вы в беду попали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Телефон «02» набрали.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вам полиция приедет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Всем поможет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Всех спасет.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Дети выкладывают номер телефона полиции.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читает следующее стихотворение: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мама заболеет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волнуйся и не плачь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что-нибудь случится,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Помощь скорая примчится.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Дети показывают номер телефона скорой помощи.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III Часть. Игровое упражнение учимся измерять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На столе лежат 6 кубиков и банка с рисом. Воспитатель спрашивает детей: «Как узнать, сколько здесь кубиков? (Посчитать). Как узнать, сколько риса в банке?». Воспитатель выслушивает ответы детей и подводит их к выводу, что пересчитывать зернышки очень долго: «Можно измерить крупу в банке. Чем можно измерить количество крупы?». После ответов детей выкладывает на стол ложку, стакан, линейку, шнурок и спрашивает: «Чем удобней измерить крупу?» (стаканом или ложкой). То, чем мы, что-то измеряем, называется условной мерой. Воспитатель предлагает измерить крупу при помощи стакана, показывая приемы измерения. Она насыпает полный стакан крупы, обращая внимание на то, что крупа насыпана до краев стакана и пересыпает в миску. Ребенок ставит на стол кубик. По окончании измерения дети считают кубики и называют количество. Воспитатель уточняет: «Количество кубиков и показывает, сколько стаканов риса в банке».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Повторение пройденного материала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Детям предлагается измерить длину коврика, с помощью короткой полоски. Предварительно воспитатель уточняет правила измерения: «Начинаем от начала коврика, конец меры зажимаем пальчиком и ставим метку (черточку) карандашом». В ходе измерения воспитатель использует слова: мерили, измерили, мера и как называется эта мера (условная мера).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«Любопытная варвара»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Любопытная варвара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Смотрит влево, смотрит вправо (повороты вправо, влево),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Смотрит вверх (поднимают голову верх),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Смотрит вниз (опускают голову вниз),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Чуть присела на карниз (приседают),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А потом упала вниз (имитируют движение, как она упала).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Игровое упражнение «Поленья»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детям отсчитать 6 поленьев и выложить из них домик. Предлагает отсчитать 5 поленьев, чтобы получилось 2 треугольников. Далее воспитатель предлагает отсчитать 7 поленьев и выложить 2 квадрата  (развитие смекалки).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Игровое упражнение «Елочки»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обращает внимание на елочки: «Скоро новый год и мы нарядили елочки в праздничный наряд, но не как обычно, а украсили их геометрическими фигурами».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Назовите все геометрические фигуры, которые вы увидели на елочках. Ответ детей.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Сколько треугольников на елочке и какого они цвета? Дети кладут на стол карточку с цифрой 8.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 xml:space="preserve">Сколько кругов на елочке? Дети кладут на стол карточку с цифрой 5. Сравнивают количество фигур (дети кладут нужный </w:t>
      </w:r>
      <w:proofErr w:type="gramStart"/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знак </w:t>
      </w:r>
      <w:r w:rsidR="00751E1C" w:rsidRPr="00751E1C">
        <w:rPr>
          <w:rFonts w:ascii="Symbol" w:eastAsia="Times New Roman" w:hAnsi="Symbol" w:cs="Arial"/>
          <w:color w:val="000000"/>
          <w:sz w:val="28"/>
        </w:rPr>
        <w:sym w:font="Symbol" w:char="F03E"/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51E1C" w:rsidRPr="00751E1C">
        <w:rPr>
          <w:rFonts w:ascii="Symbol" w:eastAsia="Times New Roman" w:hAnsi="Symbol" w:cs="Arial"/>
          <w:color w:val="000000"/>
          <w:sz w:val="28"/>
        </w:rPr>
        <w:sym w:font="Symbol" w:char="F03C"/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Сколько квадратов и какого они цвета (4)?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Сколько овалов и какого они цвета (7)? Сравните (4</w:t>
      </w:r>
      <w:r w:rsidR="00751E1C" w:rsidRPr="00751E1C">
        <w:rPr>
          <w:rFonts w:ascii="Symbol" w:eastAsia="Times New Roman" w:hAnsi="Symbol" w:cs="Arial"/>
          <w:color w:val="000000"/>
          <w:sz w:val="28"/>
        </w:rPr>
        <w:sym w:font="Symbol" w:char="F03C"/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7 или 7</w:t>
      </w:r>
      <w:r w:rsidR="00751E1C" w:rsidRPr="00751E1C">
        <w:rPr>
          <w:rFonts w:ascii="Symbol" w:eastAsia="Times New Roman" w:hAnsi="Symbol" w:cs="Arial"/>
          <w:color w:val="000000"/>
          <w:sz w:val="28"/>
        </w:rPr>
        <w:sym w:font="Symbol" w:char="F03E"/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4).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Сколько ромбов и какого они цвета (3)?</w:t>
      </w:r>
    </w:p>
    <w:p w:rsidR="00751E1C" w:rsidRPr="00751E1C" w:rsidRDefault="00AC630F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51E1C" w:rsidRPr="00751E1C">
        <w:rPr>
          <w:rFonts w:ascii="Times New Roman" w:eastAsia="Times New Roman" w:hAnsi="Times New Roman" w:cs="Times New Roman"/>
          <w:color w:val="000000"/>
          <w:sz w:val="28"/>
        </w:rPr>
        <w:t>Сколько прямоугольников и какого они цвета (3). Сравните их (3=3).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Воспитатель: «Молодцы много знаете, отлично справились с заданием.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Игровое упражнение «Разложи правильно»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говорит детям: «Домовенок прислал 10 пирожков (круги)» и предлагает их разложить на 2 тарелочки. Вместе с детьми обсуждает, как разложить число 10 на 2 меньших числа, и записывает возможные варианты при помощи цифр (9 и 1, 8 и 2, 7 и 3, 6 и 4, 5 и 5, 4 и 6, 3 и 7, 2 и 8, 1 и 9).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Игровая ситуация «Самый сообразительный»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 читает задачи: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«Вот 8 зайчат по дорожке идут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За ними вдогонку 2 бегут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Так сколько же всего по дорожке лесной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Торопятся в школу зайчишек зимой»? (10)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«Вот медведица идет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Медвежат своих ведет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Сколько здесь всего зверей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Сосчитай-ка поскорей» (3)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«Под кустами у реки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Живут майские жуки: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Дочка, сын, отец и мать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Ты их можешь сосчитать»? (4)</w:t>
      </w:r>
    </w:p>
    <w:p w:rsidR="00751E1C" w:rsidRPr="00751E1C" w:rsidRDefault="00751E1C" w:rsidP="00AC63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«Вот хромой идет жучок,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Он ранил ножку о сучок,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Прежде на своих шести,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Очень быстро мог ползти.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На скольких ножках ползет жучок?» (5)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 занятия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751E1C" w:rsidRPr="00751E1C" w:rsidRDefault="00751E1C" w:rsidP="00AC630F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Понравилось ли вам занятие?</w:t>
      </w:r>
    </w:p>
    <w:p w:rsidR="00751E1C" w:rsidRPr="00751E1C" w:rsidRDefault="00751E1C" w:rsidP="00AC630F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Какие задания вам понравились, а какие вызвали затруднение?</w:t>
      </w:r>
    </w:p>
    <w:p w:rsidR="00751E1C" w:rsidRPr="00751E1C" w:rsidRDefault="00751E1C" w:rsidP="00AC630F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Вы запомнили номера экстренных служб?</w:t>
      </w:r>
    </w:p>
    <w:p w:rsidR="00751E1C" w:rsidRPr="00751E1C" w:rsidRDefault="00751E1C" w:rsidP="00AC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E1C">
        <w:rPr>
          <w:rFonts w:ascii="Times New Roman" w:eastAsia="Times New Roman" w:hAnsi="Times New Roman" w:cs="Times New Roman"/>
          <w:color w:val="000000"/>
          <w:sz w:val="28"/>
        </w:rPr>
        <w:t>Раздается шуршание. Появляется домовенок: «Мне очень все понравилось. Я теперь знаю, что вы не только хорошо воспитанные дети, но и настоящие умники-разумники. Спасибо вам».</w:t>
      </w:r>
    </w:p>
    <w:p w:rsidR="00ED5B35" w:rsidRDefault="00ED5B35" w:rsidP="00AC630F">
      <w:pPr>
        <w:jc w:val="both"/>
      </w:pPr>
    </w:p>
    <w:sectPr w:rsidR="00ED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87B"/>
    <w:multiLevelType w:val="multilevel"/>
    <w:tmpl w:val="EE0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0133D1"/>
    <w:multiLevelType w:val="multilevel"/>
    <w:tmpl w:val="34A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32B38"/>
    <w:multiLevelType w:val="multilevel"/>
    <w:tmpl w:val="6EE0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E1C"/>
    <w:rsid w:val="00751E1C"/>
    <w:rsid w:val="00AC630F"/>
    <w:rsid w:val="00E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BBEFE-EA1D-4701-8541-101597A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1E1C"/>
  </w:style>
  <w:style w:type="character" w:customStyle="1" w:styleId="c4">
    <w:name w:val="c4"/>
    <w:basedOn w:val="a0"/>
    <w:rsid w:val="00751E1C"/>
  </w:style>
  <w:style w:type="paragraph" w:customStyle="1" w:styleId="c3">
    <w:name w:val="c3"/>
    <w:basedOn w:val="a"/>
    <w:rsid w:val="007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1E1C"/>
  </w:style>
  <w:style w:type="character" w:customStyle="1" w:styleId="c1">
    <w:name w:val="c1"/>
    <w:basedOn w:val="a0"/>
    <w:rsid w:val="00751E1C"/>
  </w:style>
  <w:style w:type="character" w:customStyle="1" w:styleId="apple-converted-space">
    <w:name w:val="apple-converted-space"/>
    <w:basedOn w:val="a0"/>
    <w:rsid w:val="00751E1C"/>
  </w:style>
  <w:style w:type="paragraph" w:customStyle="1" w:styleId="c9">
    <w:name w:val="c9"/>
    <w:basedOn w:val="a"/>
    <w:rsid w:val="007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51E1C"/>
  </w:style>
  <w:style w:type="paragraph" w:customStyle="1" w:styleId="c14">
    <w:name w:val="c14"/>
    <w:basedOn w:val="a"/>
    <w:rsid w:val="007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6370</Characters>
  <Application>Microsoft Office Word</Application>
  <DocSecurity>0</DocSecurity>
  <Lines>53</Lines>
  <Paragraphs>14</Paragraphs>
  <ScaleCrop>false</ScaleCrop>
  <Company>Microsoft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Екатерина</cp:lastModifiedBy>
  <cp:revision>4</cp:revision>
  <dcterms:created xsi:type="dcterms:W3CDTF">2013-10-22T18:38:00Z</dcterms:created>
  <dcterms:modified xsi:type="dcterms:W3CDTF">2016-01-03T16:37:00Z</dcterms:modified>
</cp:coreProperties>
</file>