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06" w:rsidRDefault="00DC5F06" w:rsidP="00A67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5F06" w:rsidRDefault="00DC5F06" w:rsidP="00A67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7EA0" w:rsidRDefault="00A67EA0" w:rsidP="00A67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Предмет: </w:t>
      </w:r>
      <w:r w:rsidRPr="00526CE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</w:p>
    <w:p w:rsidR="006A5EDB" w:rsidRPr="00526CE4" w:rsidRDefault="00A67EA0" w:rsidP="006A5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</w:t>
      </w:r>
      <w:r w:rsidRPr="00526CE4">
        <w:rPr>
          <w:rFonts w:ascii="Times New Roman" w:eastAsia="Times New Roman" w:hAnsi="Times New Roman" w:cs="Times New Roman"/>
          <w:sz w:val="24"/>
          <w:szCs w:val="24"/>
          <w:lang w:eastAsia="ru-RU"/>
        </w:rPr>
        <w:t>: К</w:t>
      </w:r>
      <w:r w:rsidR="00526CE4" w:rsidRPr="00526C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орень слова. Обобщение знаний о проверяемых</w:t>
      </w:r>
      <w:r w:rsidRPr="005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орфограммах в корне.</w:t>
      </w:r>
    </w:p>
    <w:p w:rsidR="006A5EDB" w:rsidRPr="00526CE4" w:rsidRDefault="006A5EDB" w:rsidP="006A5EDB">
      <w:pPr>
        <w:pStyle w:val="a3"/>
        <w:spacing w:line="360" w:lineRule="auto"/>
      </w:pPr>
      <w:r w:rsidRPr="00526CE4">
        <w:rPr>
          <w:b/>
          <w:bCs/>
        </w:rPr>
        <w:t>Тип урока:</w:t>
      </w:r>
      <w:r w:rsidRPr="00526CE4">
        <w:t xml:space="preserve"> Обобщения и систематизации знаний.</w:t>
      </w:r>
    </w:p>
    <w:p w:rsidR="006A5EDB" w:rsidRPr="00526CE4" w:rsidRDefault="006A5EDB" w:rsidP="006A5EDB">
      <w:pPr>
        <w:pStyle w:val="a3"/>
        <w:spacing w:line="360" w:lineRule="auto"/>
      </w:pPr>
      <w:r w:rsidRPr="00526CE4">
        <w:rPr>
          <w:b/>
          <w:bCs/>
        </w:rPr>
        <w:t>Цель:</w:t>
      </w:r>
      <w:r w:rsidRPr="00526CE4">
        <w:t xml:space="preserve"> Создать ситуацию, помогающую на основе учебного исследования подвести учеников к осознанию связей между изученными корневыми орфограммами их обобщение и систематизация самими учащимися.</w:t>
      </w:r>
    </w:p>
    <w:p w:rsidR="00526CE4" w:rsidRPr="00526CE4" w:rsidRDefault="00526CE4" w:rsidP="00526CE4">
      <w:pPr>
        <w:pStyle w:val="a3"/>
        <w:rPr>
          <w:b/>
        </w:rPr>
      </w:pPr>
      <w:r w:rsidRPr="00526CE4">
        <w:rPr>
          <w:b/>
        </w:rPr>
        <w:t>Задачи:</w:t>
      </w:r>
    </w:p>
    <w:p w:rsidR="00526CE4" w:rsidRPr="00526CE4" w:rsidRDefault="00526CE4" w:rsidP="00526CE4">
      <w:pPr>
        <w:pStyle w:val="a3"/>
      </w:pPr>
      <w:r w:rsidRPr="00526CE4">
        <w:t>1.Формировать умения находить в родственных словах общую часть (корень слова), подбирать родственные слова, развивать орфографическую зоркость при правописании орфограмм корня.</w:t>
      </w:r>
    </w:p>
    <w:p w:rsidR="00526CE4" w:rsidRPr="00526CE4" w:rsidRDefault="00526CE4" w:rsidP="00526CE4">
      <w:pPr>
        <w:pStyle w:val="a3"/>
      </w:pPr>
      <w:r w:rsidRPr="00526CE4">
        <w:t xml:space="preserve">2. Развивать умение анализировать, сравнивать, группировать. </w:t>
      </w:r>
    </w:p>
    <w:p w:rsidR="00526CE4" w:rsidRPr="00526CE4" w:rsidRDefault="00526CE4" w:rsidP="00526CE4">
      <w:pPr>
        <w:pStyle w:val="a3"/>
      </w:pPr>
      <w:r w:rsidRPr="00526CE4">
        <w:t>3. Формировать универсальные учебные действия:</w:t>
      </w:r>
    </w:p>
    <w:p w:rsidR="00004C5E" w:rsidRPr="00526CE4" w:rsidRDefault="00004C5E" w:rsidP="006A5EDB">
      <w:pPr>
        <w:pStyle w:val="a3"/>
        <w:spacing w:line="360" w:lineRule="auto"/>
        <w:rPr>
          <w:b/>
          <w:bCs/>
        </w:rPr>
      </w:pPr>
      <w:r w:rsidRPr="00526CE4">
        <w:rPr>
          <w:b/>
          <w:bCs/>
        </w:rPr>
        <w:t>Планируемые результаты</w:t>
      </w:r>
      <w:r w:rsidR="006A5EDB" w:rsidRPr="00526CE4">
        <w:rPr>
          <w:b/>
          <w:bCs/>
        </w:rPr>
        <w:t>:</w:t>
      </w:r>
    </w:p>
    <w:p w:rsidR="00526CE4" w:rsidRDefault="006A5EDB" w:rsidP="00B574BF">
      <w:pPr>
        <w:pStyle w:val="a3"/>
        <w:spacing w:before="0" w:beforeAutospacing="0" w:after="0" w:afterAutospacing="0"/>
        <w:rPr>
          <w:b/>
          <w:bCs/>
        </w:rPr>
      </w:pPr>
      <w:r w:rsidRPr="00526CE4">
        <w:rPr>
          <w:b/>
          <w:bCs/>
        </w:rPr>
        <w:t xml:space="preserve"> Предметные:</w:t>
      </w:r>
    </w:p>
    <w:p w:rsidR="006A5EDB" w:rsidRDefault="00526CE4" w:rsidP="00B574BF">
      <w:pPr>
        <w:pStyle w:val="a3"/>
        <w:spacing w:before="0" w:beforeAutospacing="0" w:after="0" w:afterAutospacing="0"/>
      </w:pPr>
      <w:r>
        <w:t>С</w:t>
      </w:r>
      <w:r w:rsidR="006A5EDB" w:rsidRPr="00526CE4">
        <w:t xml:space="preserve">формировать умения находить орфограммы в </w:t>
      </w:r>
      <w:proofErr w:type="gramStart"/>
      <w:r w:rsidR="006A5EDB" w:rsidRPr="00526CE4">
        <w:t>корне слова</w:t>
      </w:r>
      <w:proofErr w:type="gramEnd"/>
      <w:r w:rsidR="006A5EDB" w:rsidRPr="00526CE4">
        <w:t>, подбирать однокоренные проверочные слова.</w:t>
      </w:r>
    </w:p>
    <w:p w:rsidR="00B574BF" w:rsidRPr="00526CE4" w:rsidRDefault="00B574BF" w:rsidP="00B574BF">
      <w:pPr>
        <w:pStyle w:val="a3"/>
        <w:spacing w:before="0" w:beforeAutospacing="0" w:after="0" w:afterAutospacing="0"/>
      </w:pPr>
    </w:p>
    <w:p w:rsidR="006A5EDB" w:rsidRPr="00526CE4" w:rsidRDefault="006A5EDB" w:rsidP="00B574BF">
      <w:pPr>
        <w:pStyle w:val="a3"/>
        <w:spacing w:before="0" w:beforeAutospacing="0" w:after="0" w:afterAutospacing="0" w:line="360" w:lineRule="auto"/>
      </w:pPr>
      <w:proofErr w:type="spellStart"/>
      <w:r w:rsidRPr="00526CE4">
        <w:rPr>
          <w:b/>
          <w:bCs/>
        </w:rPr>
        <w:t>Метапредметные</w:t>
      </w:r>
      <w:proofErr w:type="spellEnd"/>
      <w:r w:rsidRPr="00526CE4">
        <w:rPr>
          <w:b/>
          <w:bCs/>
          <w:u w:val="single"/>
        </w:rPr>
        <w:t>:</w:t>
      </w:r>
    </w:p>
    <w:p w:rsidR="006A5EDB" w:rsidRPr="00526CE4" w:rsidRDefault="00B574BF" w:rsidP="00B574BF">
      <w:pPr>
        <w:pStyle w:val="a3"/>
      </w:pPr>
      <w:r>
        <w:rPr>
          <w:b/>
          <w:bCs/>
          <w:i/>
          <w:iCs/>
        </w:rPr>
        <w:t xml:space="preserve"> Личностные</w:t>
      </w:r>
      <w:r w:rsidR="006A5EDB" w:rsidRPr="00526CE4">
        <w:rPr>
          <w:b/>
          <w:bCs/>
          <w:i/>
          <w:iCs/>
        </w:rPr>
        <w:t xml:space="preserve"> УУД:</w:t>
      </w:r>
      <w:r w:rsidR="006A5EDB" w:rsidRPr="00526CE4">
        <w:rPr>
          <w:b/>
          <w:bCs/>
          <w:i/>
          <w:iCs/>
          <w:u w:val="single"/>
        </w:rPr>
        <w:t xml:space="preserve"> </w:t>
      </w:r>
      <w:r w:rsidR="006A5EDB" w:rsidRPr="00526CE4">
        <w:t xml:space="preserve">развивать познавательный интерес к наблюдениям за словом, способность к самооценке на основе критерия успешность учебной деятельности. </w:t>
      </w:r>
    </w:p>
    <w:p w:rsidR="006A5EDB" w:rsidRPr="00526CE4" w:rsidRDefault="00B574BF" w:rsidP="006A5EDB">
      <w:pPr>
        <w:pStyle w:val="a3"/>
        <w:spacing w:line="360" w:lineRule="auto"/>
      </w:pPr>
      <w:r>
        <w:rPr>
          <w:b/>
          <w:bCs/>
          <w:i/>
          <w:iCs/>
        </w:rPr>
        <w:t>Регулятивные</w:t>
      </w:r>
      <w:r w:rsidR="006A5EDB" w:rsidRPr="00526CE4">
        <w:rPr>
          <w:b/>
          <w:bCs/>
          <w:i/>
          <w:iCs/>
        </w:rPr>
        <w:t xml:space="preserve"> УУД</w:t>
      </w:r>
      <w:r w:rsidR="006A5EDB" w:rsidRPr="00526CE4">
        <w:rPr>
          <w:b/>
          <w:bCs/>
        </w:rPr>
        <w:t xml:space="preserve">: </w:t>
      </w:r>
      <w:r w:rsidR="006A5EDB" w:rsidRPr="00526CE4">
        <w:t>осознавать и принимать учебную задачу, планировать и выполнять действия для её решения.</w:t>
      </w:r>
    </w:p>
    <w:p w:rsidR="006A5EDB" w:rsidRPr="00526CE4" w:rsidRDefault="00B574BF" w:rsidP="00B574BF">
      <w:pPr>
        <w:pStyle w:val="a3"/>
      </w:pPr>
      <w:r>
        <w:rPr>
          <w:b/>
          <w:bCs/>
          <w:i/>
          <w:iCs/>
        </w:rPr>
        <w:lastRenderedPageBreak/>
        <w:t>Познавательные</w:t>
      </w:r>
      <w:r w:rsidR="006A5EDB" w:rsidRPr="00526CE4">
        <w:rPr>
          <w:b/>
          <w:bCs/>
          <w:i/>
          <w:iCs/>
        </w:rPr>
        <w:t xml:space="preserve"> УУД:</w:t>
      </w:r>
      <w:r w:rsidR="006A5EDB" w:rsidRPr="00526CE4">
        <w:rPr>
          <w:b/>
          <w:bCs/>
          <w:i/>
          <w:iCs/>
          <w:u w:val="single"/>
        </w:rPr>
        <w:t xml:space="preserve"> </w:t>
      </w:r>
      <w:r w:rsidR="006A5EDB" w:rsidRPr="00526CE4">
        <w:t xml:space="preserve">освоить навыки правописания корня на основе сопоставления трёх правил, формировать умения использовать логические операции сравнения, анализа, обобщения, классификации. </w:t>
      </w:r>
    </w:p>
    <w:p w:rsidR="0043642C" w:rsidRPr="00526CE4" w:rsidRDefault="00B574BF" w:rsidP="00B574BF">
      <w:pPr>
        <w:pStyle w:val="a3"/>
      </w:pPr>
      <w:r>
        <w:rPr>
          <w:b/>
          <w:bCs/>
          <w:i/>
          <w:iCs/>
        </w:rPr>
        <w:t>Коммуникативные</w:t>
      </w:r>
      <w:r w:rsidR="006A5EDB" w:rsidRPr="00526CE4">
        <w:rPr>
          <w:b/>
          <w:bCs/>
          <w:i/>
          <w:iCs/>
        </w:rPr>
        <w:t xml:space="preserve"> УУД</w:t>
      </w:r>
      <w:r w:rsidR="006A5EDB" w:rsidRPr="00526CE4">
        <w:rPr>
          <w:b/>
          <w:bCs/>
        </w:rPr>
        <w:t xml:space="preserve">: </w:t>
      </w:r>
      <w:r w:rsidR="006A5EDB" w:rsidRPr="00526CE4">
        <w:t>участвовать в коллективном обсуждении вопросов, высказывать свою точку зрения, формировать умения сотрудничать с учителем и сверстниками при решении учебных проблем.</w:t>
      </w:r>
    </w:p>
    <w:p w:rsidR="008F5998" w:rsidRPr="00526CE4" w:rsidRDefault="008F5998" w:rsidP="008F5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C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ТРКМЧП:</w:t>
      </w:r>
      <w:r w:rsidR="00AD65B5" w:rsidRPr="00526CE4">
        <w:rPr>
          <w:rFonts w:ascii="Times New Roman" w:hAnsi="Times New Roman" w:cs="Times New Roman"/>
          <w:sz w:val="24"/>
          <w:szCs w:val="24"/>
        </w:rPr>
        <w:t xml:space="preserve"> «Мозговой штурм»</w:t>
      </w:r>
      <w:r w:rsidR="00AD65B5" w:rsidRPr="005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</w:t>
      </w:r>
      <w:r w:rsidRPr="00526CE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ерные и неверны</w:t>
      </w:r>
      <w:r w:rsidR="00AD65B5" w:rsidRPr="00526CE4">
        <w:rPr>
          <w:rFonts w:ascii="Times New Roman" w:eastAsia="Times New Roman" w:hAnsi="Times New Roman" w:cs="Times New Roman"/>
          <w:sz w:val="24"/>
          <w:szCs w:val="24"/>
          <w:lang w:eastAsia="ru-RU"/>
        </w:rPr>
        <w:t>е утверждения», «К</w:t>
      </w:r>
      <w:r w:rsidRPr="00526CE4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ластер</w:t>
      </w:r>
      <w:r w:rsidR="00073E99" w:rsidRPr="00526CE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F5998" w:rsidRPr="00526CE4" w:rsidRDefault="008F5998" w:rsidP="008F5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C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деятельности: фронтальная,  парная, индивидуальная.</w:t>
      </w:r>
    </w:p>
    <w:p w:rsidR="00E112AF" w:rsidRPr="00CA71CB" w:rsidRDefault="00E112AF" w:rsidP="008F5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49"/>
        <w:gridCol w:w="2617"/>
        <w:gridCol w:w="8452"/>
      </w:tblGrid>
      <w:tr w:rsidR="008F5998" w:rsidRPr="00CA71CB" w:rsidTr="00A67EA0">
        <w:trPr>
          <w:tblCellSpacing w:w="0" w:type="dxa"/>
        </w:trPr>
        <w:tc>
          <w:tcPr>
            <w:tcW w:w="0" w:type="auto"/>
            <w:vAlign w:val="center"/>
            <w:hideMark/>
          </w:tcPr>
          <w:p w:rsidR="008F5998" w:rsidRPr="00CA71CB" w:rsidRDefault="008F5998" w:rsidP="00DB2D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a9742dc8737b0c9ab7d1ad266d5c022569798609"/>
            <w:bookmarkEnd w:id="0"/>
            <w:r w:rsidRPr="00CA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урока-</w:t>
            </w:r>
          </w:p>
          <w:p w:rsidR="008F5998" w:rsidRPr="00CA71CB" w:rsidRDefault="008F5998" w:rsidP="00DB2D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Стадия</w:t>
            </w:r>
          </w:p>
        </w:tc>
        <w:tc>
          <w:tcPr>
            <w:tcW w:w="2617" w:type="dxa"/>
            <w:vAlign w:val="center"/>
            <w:hideMark/>
          </w:tcPr>
          <w:p w:rsidR="008F5998" w:rsidRPr="00CA71CB" w:rsidRDefault="008F5998" w:rsidP="00DB2D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 этапа</w:t>
            </w:r>
          </w:p>
        </w:tc>
        <w:tc>
          <w:tcPr>
            <w:tcW w:w="8452" w:type="dxa"/>
            <w:vAlign w:val="center"/>
            <w:hideMark/>
          </w:tcPr>
          <w:p w:rsidR="008F5998" w:rsidRPr="00CA71CB" w:rsidRDefault="008F5998" w:rsidP="00DB2D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 этапа, используемый  прием</w:t>
            </w:r>
          </w:p>
        </w:tc>
      </w:tr>
      <w:tr w:rsidR="008F5998" w:rsidRPr="00CA71CB" w:rsidTr="00A67EA0">
        <w:trPr>
          <w:tblCellSpacing w:w="0" w:type="dxa"/>
        </w:trPr>
        <w:tc>
          <w:tcPr>
            <w:tcW w:w="0" w:type="auto"/>
            <w:vAlign w:val="center"/>
            <w:hideMark/>
          </w:tcPr>
          <w:p w:rsidR="00E4036C" w:rsidRPr="00E4036C" w:rsidRDefault="00E4036C" w:rsidP="00E403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3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 стадия</w:t>
            </w:r>
          </w:p>
          <w:p w:rsidR="00E4036C" w:rsidRPr="00E4036C" w:rsidRDefault="00E4036C" w:rsidP="00E403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3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Вызов</w:t>
            </w:r>
          </w:p>
          <w:p w:rsidR="008F5998" w:rsidRPr="00CA71CB" w:rsidRDefault="00E4036C" w:rsidP="00E403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полученная на стадии вызова, выслушивается, записывается, обсуждается. Работа ведется индивидуально, в парах или группах</w:t>
            </w:r>
          </w:p>
        </w:tc>
        <w:tc>
          <w:tcPr>
            <w:tcW w:w="2617" w:type="dxa"/>
            <w:vAlign w:val="center"/>
            <w:hideMark/>
          </w:tcPr>
          <w:p w:rsidR="008F5998" w:rsidRPr="00CA71CB" w:rsidRDefault="008F5998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имеющихся знаний;</w:t>
            </w:r>
          </w:p>
          <w:p w:rsidR="008F5998" w:rsidRPr="00CA71CB" w:rsidRDefault="008F5998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 интереса к  получению новой информации;</w:t>
            </w:r>
          </w:p>
          <w:p w:rsidR="008F5998" w:rsidRPr="00CA71CB" w:rsidRDefault="008F5998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учеником собственных целей обучения</w:t>
            </w:r>
          </w:p>
        </w:tc>
        <w:tc>
          <w:tcPr>
            <w:tcW w:w="8452" w:type="dxa"/>
            <w:vAlign w:val="center"/>
            <w:hideMark/>
          </w:tcPr>
          <w:p w:rsidR="00F61556" w:rsidRPr="00E112AF" w:rsidRDefault="004D25D6" w:rsidP="00E112AF">
            <w:pPr>
              <w:pStyle w:val="a3"/>
              <w:spacing w:before="240" w:beforeAutospacing="0" w:after="0" w:afterAutospacing="0"/>
            </w:pPr>
            <w:r w:rsidRPr="00E112AF">
              <w:rPr>
                <w:i/>
                <w:iCs/>
              </w:rPr>
              <w:t>Учитель:</w:t>
            </w:r>
            <w:r w:rsidRPr="00E112AF">
              <w:t xml:space="preserve"> </w:t>
            </w:r>
            <w:r w:rsidR="00F61556" w:rsidRPr="00E112AF">
              <w:t>Итак, у нас урок русского языка. Давайте улыбнемся друг другу, пожелаем хорошего настроения.</w:t>
            </w:r>
          </w:p>
          <w:p w:rsidR="004D25D6" w:rsidRPr="00E112AF" w:rsidRDefault="00F61556" w:rsidP="00E112AF">
            <w:pPr>
              <w:pStyle w:val="a3"/>
              <w:spacing w:before="240" w:beforeAutospacing="0" w:after="0" w:afterAutospacing="0"/>
            </w:pPr>
            <w:r w:rsidRPr="00E112AF">
              <w:t xml:space="preserve">Я </w:t>
            </w:r>
            <w:proofErr w:type="gramStart"/>
            <w:r w:rsidRPr="00E112AF">
              <w:t>верю</w:t>
            </w:r>
            <w:proofErr w:type="gramEnd"/>
            <w:r w:rsidRPr="00E112AF">
              <w:t xml:space="preserve"> в вас и знаю – у вас всё получится! Приготовьтесь работать старательно и быть внимательными.</w:t>
            </w:r>
          </w:p>
          <w:p w:rsidR="004D25D6" w:rsidRPr="00E112AF" w:rsidRDefault="004D25D6" w:rsidP="00E112AF">
            <w:pPr>
              <w:pStyle w:val="a3"/>
              <w:spacing w:before="240" w:beforeAutospacing="0" w:after="0" w:afterAutospacing="0"/>
            </w:pPr>
            <w:r w:rsidRPr="00E112AF">
              <w:t xml:space="preserve"> </w:t>
            </w:r>
            <w:r w:rsidRPr="00E112AF">
              <w:rPr>
                <w:i/>
                <w:iCs/>
              </w:rPr>
              <w:t>Учитель:</w:t>
            </w:r>
            <w:r w:rsidRPr="00E112AF">
              <w:t xml:space="preserve"> Откройте тетради, запишите число, «Классная работа»</w:t>
            </w:r>
          </w:p>
          <w:p w:rsidR="004D25D6" w:rsidRPr="00E112AF" w:rsidRDefault="004D25D6" w:rsidP="00E112A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F">
              <w:rPr>
                <w:rFonts w:ascii="Times New Roman" w:hAnsi="Times New Roman" w:cs="Times New Roman"/>
                <w:sz w:val="24"/>
                <w:szCs w:val="24"/>
              </w:rPr>
              <w:t>Для начала мы немного поиграем. Посмотрим, кто из вас самый внимательный. Игра «Я вижу орфограмму». (Учитель диктует слово, ученик выходит к доске и проговаривает его, называет орфограмму и правило).</w:t>
            </w:r>
          </w:p>
          <w:p w:rsidR="004D25D6" w:rsidRPr="00E112AF" w:rsidRDefault="004D25D6" w:rsidP="00E112A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F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E112A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</w:t>
            </w:r>
            <w:r w:rsidRPr="00E112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вёр, </w:t>
            </w:r>
            <w:r w:rsidRPr="00E112A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</w:t>
            </w:r>
            <w:r w:rsidRPr="00E112AF">
              <w:rPr>
                <w:rFonts w:ascii="Times New Roman" w:hAnsi="Times New Roman" w:cs="Times New Roman"/>
                <w:i/>
                <w:sz w:val="24"/>
                <w:szCs w:val="24"/>
              </w:rPr>
              <w:t>ома, тупи</w:t>
            </w:r>
            <w:r w:rsidRPr="00E112A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</w:t>
            </w:r>
            <w:r w:rsidRPr="00E112AF">
              <w:rPr>
                <w:rFonts w:ascii="Times New Roman" w:hAnsi="Times New Roman" w:cs="Times New Roman"/>
                <w:i/>
                <w:sz w:val="24"/>
                <w:szCs w:val="24"/>
              </w:rPr>
              <w:t>, друз</w:t>
            </w:r>
            <w:r w:rsidRPr="00E112A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Pr="00E112AF">
              <w:rPr>
                <w:rFonts w:ascii="Times New Roman" w:hAnsi="Times New Roman" w:cs="Times New Roman"/>
                <w:i/>
                <w:sz w:val="24"/>
                <w:szCs w:val="24"/>
              </w:rPr>
              <w:t>я, река, ва</w:t>
            </w:r>
            <w:r w:rsidRPr="00E112A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нн</w:t>
            </w:r>
            <w:r w:rsidRPr="00E112AF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112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D25D6" w:rsidRDefault="004D25D6" w:rsidP="00E112A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F">
              <w:rPr>
                <w:rFonts w:ascii="Times New Roman" w:hAnsi="Times New Roman" w:cs="Times New Roman"/>
                <w:sz w:val="24"/>
                <w:szCs w:val="24"/>
              </w:rPr>
              <w:t>(Буквы, обозначающие орфограммы,</w:t>
            </w:r>
            <w:r w:rsidR="00124976" w:rsidRPr="00E1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2AF">
              <w:rPr>
                <w:rFonts w:ascii="Times New Roman" w:hAnsi="Times New Roman" w:cs="Times New Roman"/>
                <w:sz w:val="24"/>
                <w:szCs w:val="24"/>
              </w:rPr>
              <w:t>записываются учителем для образц</w:t>
            </w:r>
            <w:r w:rsidR="00124976" w:rsidRPr="00E112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12AF">
              <w:rPr>
                <w:rFonts w:ascii="Times New Roman" w:hAnsi="Times New Roman" w:cs="Times New Roman"/>
                <w:sz w:val="24"/>
                <w:szCs w:val="24"/>
              </w:rPr>
              <w:t xml:space="preserve">: О, </w:t>
            </w:r>
            <w:proofErr w:type="gramStart"/>
            <w:r w:rsidRPr="00E112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112AF">
              <w:rPr>
                <w:rFonts w:ascii="Times New Roman" w:hAnsi="Times New Roman" w:cs="Times New Roman"/>
                <w:sz w:val="24"/>
                <w:szCs w:val="24"/>
              </w:rPr>
              <w:t>, К, Ь, Е, Н).</w:t>
            </w:r>
          </w:p>
          <w:p w:rsidR="00124976" w:rsidRPr="00E112AF" w:rsidRDefault="00124976" w:rsidP="00E112A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Учитель</w:t>
            </w:r>
            <w:r w:rsidRPr="00E112AF">
              <w:rPr>
                <w:rFonts w:ascii="Times New Roman" w:hAnsi="Times New Roman" w:cs="Times New Roman"/>
                <w:sz w:val="24"/>
                <w:szCs w:val="24"/>
              </w:rPr>
              <w:t>: Запишите буквы, р</w:t>
            </w:r>
            <w:r w:rsidR="004D25D6" w:rsidRPr="00E112AF">
              <w:rPr>
                <w:rFonts w:ascii="Times New Roman" w:hAnsi="Times New Roman" w:cs="Times New Roman"/>
                <w:sz w:val="24"/>
                <w:szCs w:val="24"/>
              </w:rPr>
              <w:t>асшифруйте слово и запишите его.</w:t>
            </w:r>
            <w:r w:rsidR="00663B3F">
              <w:rPr>
                <w:rFonts w:ascii="Times New Roman" w:hAnsi="Times New Roman" w:cs="Times New Roman"/>
                <w:sz w:val="24"/>
                <w:szCs w:val="24"/>
              </w:rPr>
              <w:t xml:space="preserve"> Задумайтесь,</w:t>
            </w:r>
            <w:r w:rsidRPr="00E112AF">
              <w:rPr>
                <w:rFonts w:ascii="Times New Roman" w:hAnsi="Times New Roman" w:cs="Times New Roman"/>
                <w:sz w:val="24"/>
                <w:szCs w:val="24"/>
              </w:rPr>
              <w:t xml:space="preserve"> почему я выбрала именно эти буквы.</w:t>
            </w:r>
          </w:p>
          <w:p w:rsidR="00124976" w:rsidRPr="00E112AF" w:rsidRDefault="004D25D6" w:rsidP="00E112A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976" w:rsidRPr="00E112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Дети:</w:t>
            </w:r>
            <w:r w:rsidR="00124976" w:rsidRPr="00E112AF">
              <w:rPr>
                <w:rFonts w:ascii="Times New Roman" w:hAnsi="Times New Roman" w:cs="Times New Roman"/>
                <w:sz w:val="24"/>
                <w:szCs w:val="24"/>
              </w:rPr>
              <w:t xml:space="preserve">  Возможно, речь пойдёт о </w:t>
            </w:r>
            <w:proofErr w:type="gramStart"/>
            <w:r w:rsidR="00124976" w:rsidRPr="00E112AF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="00124976" w:rsidRPr="00E11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550" w:rsidRPr="00663B3F" w:rsidRDefault="00D16550" w:rsidP="00E112A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663B3F">
              <w:rPr>
                <w:rFonts w:ascii="Times New Roman" w:hAnsi="Times New Roman" w:cs="Times New Roman"/>
                <w:sz w:val="24"/>
                <w:szCs w:val="24"/>
              </w:rPr>
              <w:t>Приём «Мозговой штурм»</w:t>
            </w:r>
          </w:p>
          <w:p w:rsidR="00F61556" w:rsidRPr="00E112AF" w:rsidRDefault="00F61556" w:rsidP="00E112AF">
            <w:pPr>
              <w:pStyle w:val="a3"/>
              <w:spacing w:before="240" w:beforeAutospacing="0" w:after="0" w:afterAutospacing="0"/>
            </w:pPr>
            <w:r w:rsidRPr="00E112AF">
              <w:t xml:space="preserve">На доске записано предложение. </w:t>
            </w:r>
            <w:r w:rsidRPr="00E112AF">
              <w:rPr>
                <w:i/>
                <w:iCs/>
              </w:rPr>
              <w:t>В городке стоит грустная зима.</w:t>
            </w:r>
          </w:p>
          <w:p w:rsidR="00F61556" w:rsidRPr="00E112AF" w:rsidRDefault="00F61556" w:rsidP="00E112AF">
            <w:pPr>
              <w:pStyle w:val="a3"/>
              <w:spacing w:before="240" w:beforeAutospacing="0" w:after="0" w:afterAutospacing="0"/>
            </w:pPr>
            <w:r w:rsidRPr="00E112AF">
              <w:rPr>
                <w:i/>
                <w:iCs/>
              </w:rPr>
              <w:t>Учитель:</w:t>
            </w:r>
            <w:r w:rsidRPr="00E112AF">
              <w:t xml:space="preserve"> Прочитайте запись. Что можете сказать о предложении? Какие задания можете предложить к этому предложению?</w:t>
            </w:r>
          </w:p>
          <w:p w:rsidR="00F61556" w:rsidRPr="00E112AF" w:rsidRDefault="00F61556" w:rsidP="00E112AF">
            <w:pPr>
              <w:pStyle w:val="a3"/>
              <w:spacing w:before="240" w:beforeAutospacing="0" w:after="0" w:afterAutospacing="0"/>
            </w:pPr>
            <w:r w:rsidRPr="00E112AF">
              <w:rPr>
                <w:i/>
                <w:iCs/>
              </w:rPr>
              <w:t>Дети:</w:t>
            </w:r>
            <w:r w:rsidRPr="00E112AF">
              <w:t xml:space="preserve"> Разобрать по членам предложения. Определить части речи. Поставить в словах ударения. Разделить слова на слоги и т. д.</w:t>
            </w:r>
          </w:p>
          <w:p w:rsidR="00F61556" w:rsidRPr="00E112AF" w:rsidRDefault="00F61556" w:rsidP="00E112AF">
            <w:pPr>
              <w:pStyle w:val="a3"/>
              <w:spacing w:before="240" w:beforeAutospacing="0" w:after="0" w:afterAutospacing="0"/>
            </w:pPr>
            <w:r w:rsidRPr="00E112AF">
              <w:rPr>
                <w:i/>
                <w:iCs/>
              </w:rPr>
              <w:t xml:space="preserve">Учитель: </w:t>
            </w:r>
            <w:r w:rsidRPr="00E112AF">
              <w:t>Молодцы! Видите</w:t>
            </w:r>
            <w:r w:rsidR="00D16550" w:rsidRPr="00E112AF">
              <w:t>,</w:t>
            </w:r>
            <w:r w:rsidRPr="00E112AF">
              <w:t xml:space="preserve"> сколько знаний вы уже имеете!</w:t>
            </w:r>
          </w:p>
          <w:p w:rsidR="00F61556" w:rsidRPr="00E112AF" w:rsidRDefault="00F61556" w:rsidP="00E112AF">
            <w:pPr>
              <w:pStyle w:val="a3"/>
              <w:spacing w:before="240" w:beforeAutospacing="0" w:after="0" w:afterAutospacing="0"/>
            </w:pPr>
            <w:r w:rsidRPr="00E112AF">
              <w:t>Запишите предложение в тетр</w:t>
            </w:r>
            <w:r w:rsidR="00124976" w:rsidRPr="00E112AF">
              <w:t>адь, поставьте в словах ударение</w:t>
            </w:r>
            <w:r w:rsidRPr="00E112AF">
              <w:t xml:space="preserve">, подчеркните орфограммы и выделите корень. (Ученик, который первым справился с работой в тетради, выходит к доске и выполняет данное задание). </w:t>
            </w:r>
            <w:r w:rsidRPr="00E112AF">
              <w:rPr>
                <w:i/>
                <w:iCs/>
              </w:rPr>
              <w:t xml:space="preserve">Класс оценивает работу с помощью сигнальных карточек. </w:t>
            </w:r>
          </w:p>
          <w:p w:rsidR="00F61556" w:rsidRPr="00E112AF" w:rsidRDefault="00F61556" w:rsidP="00E112AF">
            <w:pPr>
              <w:pStyle w:val="a3"/>
              <w:spacing w:before="240" w:beforeAutospacing="0" w:after="0" w:afterAutospacing="0"/>
            </w:pPr>
            <w:r w:rsidRPr="00E112AF">
              <w:rPr>
                <w:i/>
                <w:iCs/>
              </w:rPr>
              <w:t xml:space="preserve">Учитель: </w:t>
            </w:r>
            <w:r w:rsidRPr="00E112AF">
              <w:t xml:space="preserve">Что интересное подметили? (В случае затруднения задать наводящие </w:t>
            </w:r>
            <w:proofErr w:type="gramStart"/>
            <w:r w:rsidRPr="00E112AF">
              <w:t>вопросы</w:t>
            </w:r>
            <w:proofErr w:type="gramEnd"/>
            <w:r w:rsidRPr="00E112AF">
              <w:t xml:space="preserve">: какие орфограммы встретились в словах? </w:t>
            </w:r>
            <w:proofErr w:type="gramStart"/>
            <w:r w:rsidRPr="00E112AF">
              <w:t>В какой части слова находятся эти орфограммы?)</w:t>
            </w:r>
            <w:proofErr w:type="gramEnd"/>
          </w:p>
          <w:p w:rsidR="00124976" w:rsidRPr="00E112AF" w:rsidRDefault="00124976" w:rsidP="00E112AF">
            <w:pPr>
              <w:pStyle w:val="a3"/>
              <w:spacing w:before="240" w:beforeAutospacing="0" w:after="0" w:afterAutospacing="0"/>
            </w:pPr>
            <w:r w:rsidRPr="00E112AF">
              <w:rPr>
                <w:i/>
                <w:iCs/>
              </w:rPr>
              <w:t xml:space="preserve">Дети: </w:t>
            </w:r>
            <w:r w:rsidRPr="00E112AF">
              <w:rPr>
                <w:iCs/>
              </w:rPr>
              <w:t>В корне.</w:t>
            </w:r>
          </w:p>
          <w:p w:rsidR="00004C5E" w:rsidRPr="00663B3F" w:rsidRDefault="00004C5E" w:rsidP="00E112AF">
            <w:pPr>
              <w:spacing w:before="240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</w:t>
            </w:r>
            <w:r w:rsidR="00D16550" w:rsidRPr="0066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</w:t>
            </w:r>
            <w:r w:rsidRPr="0066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ластер</w:t>
            </w:r>
            <w:r w:rsidR="00D16550" w:rsidRPr="0066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F30DE" w:rsidRPr="00E112AF" w:rsidRDefault="00663B3F" w:rsidP="00E112A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Вспомните,</w:t>
            </w:r>
            <w:r w:rsidR="00004C5E" w:rsidRPr="00E112AF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корень? </w:t>
            </w:r>
            <w:r w:rsidR="00CF30DE" w:rsidRPr="00E1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обуем изобразить схему на доске</w:t>
            </w:r>
            <w:r w:rsidR="00CF30DE" w:rsidRPr="00E1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Такая схема называется кластер.</w:t>
            </w:r>
          </w:p>
          <w:p w:rsidR="00D16550" w:rsidRDefault="00CF30DE" w:rsidP="00E112AF">
            <w:pPr>
              <w:pStyle w:val="a3"/>
              <w:spacing w:before="240" w:beforeAutospacing="0" w:after="0" w:afterAutospacing="0"/>
            </w:pPr>
            <w:r w:rsidRPr="00E112AF">
              <w:t xml:space="preserve"> </w:t>
            </w:r>
            <w:r w:rsidR="00004C5E" w:rsidRPr="00E112AF">
              <w:t>(Составляется кластер)</w:t>
            </w:r>
          </w:p>
          <w:p w:rsidR="00601B18" w:rsidRDefault="00601B18" w:rsidP="00E112AF">
            <w:pPr>
              <w:pStyle w:val="a3"/>
              <w:spacing w:before="240" w:beforeAutospacing="0" w:after="0" w:afterAutospacing="0"/>
            </w:pPr>
          </w:p>
          <w:p w:rsidR="00601B18" w:rsidRDefault="00601B18" w:rsidP="00E112AF">
            <w:pPr>
              <w:pStyle w:val="a3"/>
              <w:spacing w:before="240" w:beforeAutospacing="0" w:after="0" w:afterAutospacing="0"/>
            </w:pPr>
          </w:p>
          <w:p w:rsidR="00601B18" w:rsidRDefault="00601B18" w:rsidP="00E112AF">
            <w:pPr>
              <w:pStyle w:val="a3"/>
              <w:spacing w:before="240" w:beforeAutospacing="0" w:after="0" w:afterAutospacing="0"/>
            </w:pPr>
          </w:p>
          <w:p w:rsidR="00601B18" w:rsidRPr="00E112AF" w:rsidRDefault="00601B18" w:rsidP="00E112AF">
            <w:pPr>
              <w:pStyle w:val="a3"/>
              <w:spacing w:before="240" w:beforeAutospacing="0" w:after="0" w:afterAutospacing="0"/>
            </w:pPr>
          </w:p>
          <w:p w:rsidR="00004C5E" w:rsidRPr="00616CE7" w:rsidRDefault="00004C5E" w:rsidP="00E112AF">
            <w:pPr>
              <w:spacing w:before="24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</w:t>
            </w:r>
            <w:r w:rsidR="00D16550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</w:t>
            </w:r>
            <w:r w:rsidRPr="00616CE7">
              <w:rPr>
                <w:sz w:val="28"/>
                <w:szCs w:val="28"/>
              </w:rPr>
              <w:t xml:space="preserve"> КОРЕНЬ</w:t>
            </w:r>
          </w:p>
          <w:p w:rsidR="00004C5E" w:rsidRPr="00616CE7" w:rsidRDefault="00D102EA" w:rsidP="00004C5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8" style="position:absolute;z-index:251660288" from="186.2pt,.7pt" to="307.7pt,11.95pt"/>
              </w:pict>
            </w:r>
            <w:r>
              <w:rPr>
                <w:noProof/>
                <w:sz w:val="28"/>
                <w:szCs w:val="28"/>
              </w:rPr>
              <w:pict>
                <v:line id="_x0000_s1027" style="position:absolute;z-index:251661312" from="186.2pt,.7pt" to="186.2pt,15.7pt"/>
              </w:pict>
            </w:r>
            <w:r>
              <w:rPr>
                <w:noProof/>
                <w:sz w:val="28"/>
                <w:szCs w:val="28"/>
              </w:rPr>
              <w:pict>
                <v:line id="_x0000_s1026" style="position:absolute;flip:x;z-index:251662336" from="72.95pt,.7pt" to="186.2pt,11.95pt"/>
              </w:pict>
            </w:r>
            <w:r w:rsidR="00004C5E" w:rsidRPr="00616CE7">
              <w:rPr>
                <w:sz w:val="28"/>
                <w:szCs w:val="28"/>
              </w:rPr>
              <w:t xml:space="preserve">             </w:t>
            </w:r>
          </w:p>
          <w:p w:rsidR="00004C5E" w:rsidRPr="00616CE7" w:rsidRDefault="00004C5E" w:rsidP="002C7892">
            <w:pPr>
              <w:spacing w:after="0"/>
              <w:rPr>
                <w:sz w:val="28"/>
                <w:szCs w:val="28"/>
              </w:rPr>
            </w:pPr>
            <w:r w:rsidRPr="00616CE7">
              <w:rPr>
                <w:sz w:val="28"/>
                <w:szCs w:val="28"/>
              </w:rPr>
              <w:t>Главная часть</w:t>
            </w:r>
            <w:proofErr w:type="gramStart"/>
            <w:r w:rsidRPr="00616CE7">
              <w:rPr>
                <w:sz w:val="28"/>
                <w:szCs w:val="28"/>
              </w:rPr>
              <w:t xml:space="preserve">              П</w:t>
            </w:r>
            <w:proofErr w:type="gramEnd"/>
            <w:r w:rsidRPr="00616CE7">
              <w:rPr>
                <w:sz w:val="28"/>
                <w:szCs w:val="28"/>
              </w:rPr>
              <w:t xml:space="preserve">ередаёт основное </w:t>
            </w:r>
            <w:r w:rsidR="00CF30DE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Общая часть </w:t>
            </w:r>
          </w:p>
          <w:p w:rsidR="00CF30DE" w:rsidRDefault="00663B3F" w:rsidP="002C78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</w:t>
            </w:r>
            <w:r w:rsidR="00004C5E" w:rsidRPr="00616CE7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значение слова</w:t>
            </w:r>
            <w:r w:rsidR="00CF30DE">
              <w:rPr>
                <w:sz w:val="28"/>
                <w:szCs w:val="28"/>
              </w:rPr>
              <w:t xml:space="preserve">              </w:t>
            </w:r>
            <w:proofErr w:type="gramStart"/>
            <w:r w:rsidR="00CF30DE">
              <w:rPr>
                <w:sz w:val="28"/>
                <w:szCs w:val="28"/>
              </w:rPr>
              <w:t>однокоренных</w:t>
            </w:r>
            <w:proofErr w:type="gramEnd"/>
          </w:p>
          <w:p w:rsidR="00004C5E" w:rsidRPr="00D16550" w:rsidRDefault="00CF30DE" w:rsidP="00D165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="00663B3F">
              <w:rPr>
                <w:sz w:val="28"/>
                <w:szCs w:val="28"/>
              </w:rPr>
              <w:t>слов</w:t>
            </w:r>
          </w:p>
          <w:p w:rsidR="00F61556" w:rsidRPr="00E112AF" w:rsidRDefault="00F61556" w:rsidP="00F61556">
            <w:pPr>
              <w:pStyle w:val="a3"/>
              <w:spacing w:line="360" w:lineRule="auto"/>
            </w:pPr>
            <w:r w:rsidRPr="00E112AF">
              <w:rPr>
                <w:i/>
                <w:iCs/>
              </w:rPr>
              <w:t xml:space="preserve">Учитель: </w:t>
            </w:r>
            <w:r w:rsidRPr="00E112AF">
              <w:t>Какие орфографические правила мы должны знать, чтобы правильно писать корень слова?</w:t>
            </w:r>
          </w:p>
          <w:p w:rsidR="00F61556" w:rsidRPr="00E112AF" w:rsidRDefault="00F61556" w:rsidP="00F61556">
            <w:pPr>
              <w:pStyle w:val="a3"/>
              <w:spacing w:line="360" w:lineRule="auto"/>
            </w:pPr>
            <w:r w:rsidRPr="00E112AF">
              <w:rPr>
                <w:i/>
                <w:iCs/>
              </w:rPr>
              <w:t>Дети:</w:t>
            </w:r>
            <w:r w:rsidRPr="00E112AF">
              <w:t xml:space="preserve"> Это правила о безударных гласных, о непроизносимых согласных, об однокоренных словах, о написании парных согласных</w:t>
            </w:r>
          </w:p>
          <w:p w:rsidR="00F61556" w:rsidRPr="00E112AF" w:rsidRDefault="00F61556" w:rsidP="00F61556">
            <w:pPr>
              <w:pStyle w:val="a3"/>
              <w:spacing w:line="360" w:lineRule="auto"/>
            </w:pPr>
            <w:r w:rsidRPr="00E112AF">
              <w:rPr>
                <w:i/>
                <w:iCs/>
              </w:rPr>
              <w:t>Учитель:</w:t>
            </w:r>
            <w:r w:rsidRPr="00E112AF">
              <w:t xml:space="preserve"> Да, мы умеем уже проверять и безударные гласные, и сомнительные согласные. А что ещё осталось нам непонятным по этой теме? </w:t>
            </w:r>
            <w:proofErr w:type="gramStart"/>
            <w:r w:rsidRPr="00E112AF">
              <w:t>(При затруднении задать вопрос:</w:t>
            </w:r>
            <w:proofErr w:type="gramEnd"/>
            <w:r w:rsidRPr="00E112AF">
              <w:t xml:space="preserve"> </w:t>
            </w:r>
            <w:proofErr w:type="gramStart"/>
            <w:r w:rsidRPr="00E112AF">
              <w:t>Есть ли между этими орфограммами взаимосвязь?)</w:t>
            </w:r>
            <w:proofErr w:type="gramEnd"/>
            <w:r w:rsidRPr="00E112AF">
              <w:t xml:space="preserve"> Нельзя ли попробовать сформулировать общее правило для всех  случаев?</w:t>
            </w:r>
          </w:p>
          <w:p w:rsidR="00F61556" w:rsidRPr="00E112AF" w:rsidRDefault="00F61556" w:rsidP="00D16550">
            <w:pPr>
              <w:pStyle w:val="a3"/>
              <w:spacing w:before="0" w:beforeAutospacing="0" w:after="0" w:afterAutospacing="0" w:line="360" w:lineRule="auto"/>
            </w:pPr>
            <w:r w:rsidRPr="00E112AF">
              <w:rPr>
                <w:i/>
                <w:iCs/>
              </w:rPr>
              <w:t>Дети:</w:t>
            </w:r>
            <w:r w:rsidRPr="00E112AF">
              <w:t xml:space="preserve"> </w:t>
            </w:r>
            <w:r w:rsidR="00310ED3">
              <w:t xml:space="preserve"> </w:t>
            </w:r>
            <w:proofErr w:type="gramStart"/>
            <w:r w:rsidR="00310ED3">
              <w:t>-</w:t>
            </w:r>
            <w:r w:rsidRPr="00E112AF">
              <w:t>Н</w:t>
            </w:r>
            <w:proofErr w:type="gramEnd"/>
            <w:r w:rsidRPr="00E112AF">
              <w:t xml:space="preserve">ельзя, потому что это разные правила. </w:t>
            </w:r>
          </w:p>
          <w:p w:rsidR="00F61556" w:rsidRPr="00E112AF" w:rsidRDefault="00D16550" w:rsidP="00D16550">
            <w:pPr>
              <w:pStyle w:val="a3"/>
              <w:spacing w:before="0" w:beforeAutospacing="0" w:after="0" w:afterAutospacing="0" w:line="360" w:lineRule="auto"/>
            </w:pPr>
            <w:r w:rsidRPr="00E112AF">
              <w:t xml:space="preserve">             </w:t>
            </w:r>
            <w:r w:rsidR="00F61556" w:rsidRPr="00E112AF">
              <w:t>-А я думаю что можно, потому что все правила связаны с корнем слова.</w:t>
            </w:r>
          </w:p>
          <w:p w:rsidR="00F61556" w:rsidRPr="00E112AF" w:rsidRDefault="00F61556" w:rsidP="00D16550">
            <w:pPr>
              <w:pStyle w:val="a3"/>
              <w:spacing w:before="0" w:beforeAutospacing="0" w:after="0" w:afterAutospacing="0" w:line="360" w:lineRule="auto"/>
            </w:pPr>
            <w:r w:rsidRPr="00E112AF">
              <w:rPr>
                <w:i/>
                <w:iCs/>
              </w:rPr>
              <w:t>Учитель:</w:t>
            </w:r>
            <w:r w:rsidRPr="00E112AF">
              <w:t xml:space="preserve"> Сегодня на уроке мы </w:t>
            </w:r>
            <w:r w:rsidR="00124976" w:rsidRPr="00E112AF">
              <w:t>попробуем вывести</w:t>
            </w:r>
            <w:r w:rsidRPr="00E112AF">
              <w:t xml:space="preserve"> общее правило для слов с безударными гласными, парными согласными и непроизносимыми согласными.</w:t>
            </w:r>
          </w:p>
          <w:p w:rsidR="00D16550" w:rsidRPr="00E112AF" w:rsidRDefault="00D16550" w:rsidP="00DB2D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998" w:rsidRPr="00CA71CB" w:rsidRDefault="008F5998" w:rsidP="00DB2D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F5998" w:rsidRPr="00CA71CB" w:rsidTr="00A67EA0">
        <w:trPr>
          <w:tblCellSpacing w:w="0" w:type="dxa"/>
        </w:trPr>
        <w:tc>
          <w:tcPr>
            <w:tcW w:w="0" w:type="auto"/>
            <w:vAlign w:val="center"/>
            <w:hideMark/>
          </w:tcPr>
          <w:p w:rsidR="008F5998" w:rsidRPr="00E4036C" w:rsidRDefault="008F5998" w:rsidP="00DB2D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3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  стадия</w:t>
            </w:r>
          </w:p>
          <w:p w:rsidR="008F5998" w:rsidRPr="00E4036C" w:rsidRDefault="008F5998" w:rsidP="00DB2D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3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Осмысление  содержания</w:t>
            </w:r>
          </w:p>
          <w:p w:rsidR="008F5998" w:rsidRPr="00CA71CB" w:rsidRDefault="008F5998" w:rsidP="00DB2D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стадии осмысления  содержания осуществляется непосредственный контакт с новой информацией. Работа ведется индивидуально или в парах</w:t>
            </w:r>
          </w:p>
        </w:tc>
        <w:tc>
          <w:tcPr>
            <w:tcW w:w="2617" w:type="dxa"/>
            <w:vAlign w:val="center"/>
            <w:hideMark/>
          </w:tcPr>
          <w:p w:rsidR="00601B18" w:rsidRDefault="00601B18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998" w:rsidRPr="00CA71CB" w:rsidRDefault="00601B18" w:rsidP="00601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</w:t>
            </w:r>
            <w:r w:rsidR="008F5998" w:rsidRPr="00CA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новой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8F5998" w:rsidRPr="00CA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информации;</w:t>
            </w:r>
          </w:p>
          <w:p w:rsidR="00A67EA0" w:rsidRDefault="008F5998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учеником поставленных  целей обучения</w:t>
            </w:r>
            <w:r w:rsidR="006F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EA0" w:rsidRDefault="00A67EA0" w:rsidP="00601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998" w:rsidRPr="00CA71CB" w:rsidRDefault="006F14BF" w:rsidP="00A6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8452" w:type="dxa"/>
            <w:vAlign w:val="center"/>
            <w:hideMark/>
          </w:tcPr>
          <w:p w:rsidR="00F61556" w:rsidRPr="00663B3F" w:rsidRDefault="00F61556" w:rsidP="00D1655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Прием </w:t>
            </w:r>
            <w:r w:rsidR="00D16550" w:rsidRPr="0066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</w:t>
            </w:r>
            <w:r w:rsidRPr="0066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ластер</w:t>
            </w:r>
            <w:r w:rsidR="00D16550" w:rsidRPr="0066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36095" w:rsidRPr="00E4036C" w:rsidRDefault="00F61556" w:rsidP="00F360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E4036C" w:rsidRPr="00E40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Учитель:</w:t>
            </w:r>
            <w:r w:rsidR="00E4036C" w:rsidRPr="00E40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360" w:rsidRPr="00E4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Назовите орфограммы, о которых мы говорили. </w:t>
            </w:r>
            <w:r w:rsidR="00D102EA" w:rsidRPr="00D102E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66" style="position:absolute;margin-left:-.05pt;margin-top:24.75pt;width:78.9pt;height:41.35pt;z-index:-251632640;mso-position-horizontal-relative:text;mso-position-vertical-relative:text"/>
              </w:pict>
            </w:r>
            <w:r w:rsidR="00D102EA" w:rsidRPr="00D102E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67" style="position:absolute;margin-left:89.8pt;margin-top:26.25pt;width:110.3pt;height:39.85pt;flip:y;z-index:-251631616;mso-position-horizontal-relative:text;mso-position-vertical-relative:text"/>
              </w:pict>
            </w:r>
            <w:r w:rsidR="00F36095" w:rsidRPr="00E40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36095" w:rsidRPr="00E4036C" w:rsidRDefault="00D102EA" w:rsidP="0066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E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65" style="position:absolute;margin-left:215.15pt;margin-top:2.7pt;width:82.8pt;height:33.7pt;z-index:-251633664"/>
              </w:pict>
            </w:r>
            <w:r w:rsidR="00F36095" w:rsidRPr="00E4036C">
              <w:rPr>
                <w:rFonts w:ascii="Times New Roman" w:hAnsi="Times New Roman" w:cs="Times New Roman"/>
                <w:sz w:val="24"/>
                <w:szCs w:val="24"/>
              </w:rPr>
              <w:t>Безударные           Непроизносимые           Парные</w:t>
            </w:r>
          </w:p>
          <w:p w:rsidR="00400360" w:rsidRPr="00E4036C" w:rsidRDefault="00F36095" w:rsidP="00663B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C">
              <w:rPr>
                <w:rFonts w:ascii="Times New Roman" w:hAnsi="Times New Roman" w:cs="Times New Roman"/>
                <w:sz w:val="24"/>
                <w:szCs w:val="24"/>
              </w:rPr>
              <w:t xml:space="preserve">      гласные                согласные                         </w:t>
            </w:r>
            <w:proofErr w:type="spellStart"/>
            <w:proofErr w:type="gramStart"/>
            <w:r w:rsidRPr="00E4036C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proofErr w:type="spellEnd"/>
            <w:proofErr w:type="gramEnd"/>
          </w:p>
          <w:p w:rsidR="00400360" w:rsidRPr="00E4036C" w:rsidRDefault="00400360" w:rsidP="00400360">
            <w:pPr>
              <w:pStyle w:val="a3"/>
              <w:spacing w:line="360" w:lineRule="auto"/>
            </w:pPr>
            <w:r w:rsidRPr="00E4036C">
              <w:t xml:space="preserve"> </w:t>
            </w:r>
            <w:r w:rsidR="00124976" w:rsidRPr="00E4036C">
              <w:rPr>
                <w:i/>
                <w:iCs/>
              </w:rPr>
              <w:t>Учитель:</w:t>
            </w:r>
            <w:r w:rsidR="00124976" w:rsidRPr="00E4036C">
              <w:t xml:space="preserve"> Пока карточки ничего не связывает. Выполните задание:</w:t>
            </w:r>
            <w:r w:rsidR="00500642">
              <w:t xml:space="preserve"> </w:t>
            </w:r>
            <w:r w:rsidRPr="00E4036C">
              <w:t>Прочитайте слова</w:t>
            </w:r>
            <w:r w:rsidR="00663B3F">
              <w:t xml:space="preserve">.  </w:t>
            </w:r>
            <w:proofErr w:type="gramStart"/>
            <w:r w:rsidR="00663B3F">
              <w:t>(Н</w:t>
            </w:r>
            <w:r w:rsidRPr="00E4036C">
              <w:t>а доске запись:</w:t>
            </w:r>
            <w:proofErr w:type="gramEnd"/>
            <w:r w:rsidRPr="00E4036C">
              <w:t xml:space="preserve"> </w:t>
            </w:r>
            <w:proofErr w:type="gramStart"/>
            <w:r w:rsidRPr="00E4036C">
              <w:rPr>
                <w:i/>
                <w:iCs/>
              </w:rPr>
              <w:t>Поздний, опоздать, поездка, солнце, зелёный, вылез</w:t>
            </w:r>
            <w:r w:rsidRPr="00E4036C">
              <w:t xml:space="preserve">, </w:t>
            </w:r>
            <w:r w:rsidRPr="00E4036C">
              <w:rPr>
                <w:i/>
                <w:iCs/>
              </w:rPr>
              <w:t>честный, бежать,  пробежка).</w:t>
            </w:r>
            <w:proofErr w:type="gramEnd"/>
            <w:r w:rsidRPr="00E4036C">
              <w:rPr>
                <w:i/>
                <w:iCs/>
              </w:rPr>
              <w:t xml:space="preserve"> </w:t>
            </w:r>
            <w:r w:rsidRPr="00E4036C">
              <w:rPr>
                <w:color w:val="000000" w:themeColor="text1"/>
              </w:rPr>
              <w:t>Подумайте,</w:t>
            </w:r>
            <w:r w:rsidRPr="00E4036C">
              <w:t xml:space="preserve"> как можно их разбить на три группы по существенным признакам?</w:t>
            </w:r>
            <w:r w:rsidRPr="00E4036C">
              <w:rPr>
                <w:i/>
                <w:iCs/>
              </w:rPr>
              <w:t xml:space="preserve"> </w:t>
            </w:r>
            <w:r w:rsidRPr="00E4036C">
              <w:t>Дети обсуждают различные варианты (Можно распределить слова по орфограммам или по частям речи). Приходят к выводу, что первый вариант более удачный на сегодняшнем уроке. У доски работают три ученика.</w:t>
            </w:r>
            <w:r w:rsidR="00663B3F">
              <w:t xml:space="preserve"> </w:t>
            </w:r>
            <w:r w:rsidR="00500642">
              <w:t xml:space="preserve">( </w:t>
            </w:r>
            <w:r w:rsidR="00500642" w:rsidRPr="00500642">
              <w:rPr>
                <w:i/>
              </w:rPr>
              <w:t>Проверка с помощью сигнальных карточек</w:t>
            </w:r>
            <w:r w:rsidR="00500642">
              <w:t>)</w:t>
            </w:r>
          </w:p>
          <w:p w:rsidR="00400360" w:rsidRPr="00E4036C" w:rsidRDefault="00400360" w:rsidP="00400360">
            <w:pPr>
              <w:pStyle w:val="a3"/>
              <w:spacing w:line="360" w:lineRule="auto"/>
            </w:pPr>
            <w:proofErr w:type="gramStart"/>
            <w:r w:rsidRPr="00E4036C">
              <w:rPr>
                <w:i/>
                <w:iCs/>
              </w:rPr>
              <w:t>Поздний</w:t>
            </w:r>
            <w:proofErr w:type="gramEnd"/>
            <w:r w:rsidRPr="00E4036C">
              <w:rPr>
                <w:i/>
                <w:iCs/>
              </w:rPr>
              <w:t xml:space="preserve">          опоздать          поездка</w:t>
            </w:r>
          </w:p>
          <w:p w:rsidR="00400360" w:rsidRPr="00E4036C" w:rsidRDefault="00400360" w:rsidP="00400360">
            <w:pPr>
              <w:pStyle w:val="a3"/>
              <w:spacing w:line="360" w:lineRule="auto"/>
            </w:pPr>
            <w:r w:rsidRPr="00E4036C">
              <w:rPr>
                <w:i/>
                <w:iCs/>
              </w:rPr>
              <w:t>Солнце             зелёный               вылез</w:t>
            </w:r>
          </w:p>
          <w:p w:rsidR="00400360" w:rsidRPr="00E4036C" w:rsidRDefault="00400360" w:rsidP="00400360">
            <w:pPr>
              <w:pStyle w:val="a3"/>
              <w:spacing w:line="360" w:lineRule="auto"/>
            </w:pPr>
            <w:proofErr w:type="gramStart"/>
            <w:r w:rsidRPr="00E4036C">
              <w:rPr>
                <w:i/>
                <w:iCs/>
              </w:rPr>
              <w:t>Честный</w:t>
            </w:r>
            <w:proofErr w:type="gramEnd"/>
            <w:r w:rsidRPr="00E4036C">
              <w:rPr>
                <w:i/>
                <w:iCs/>
              </w:rPr>
              <w:t xml:space="preserve">           бежать             пробежка</w:t>
            </w:r>
          </w:p>
          <w:p w:rsidR="00400360" w:rsidRPr="00E4036C" w:rsidRDefault="00400360" w:rsidP="00400360">
            <w:pPr>
              <w:pStyle w:val="a3"/>
              <w:spacing w:line="360" w:lineRule="auto"/>
            </w:pPr>
            <w:r w:rsidRPr="00E4036C">
              <w:rPr>
                <w:i/>
                <w:iCs/>
              </w:rPr>
              <w:t xml:space="preserve">Учитель: </w:t>
            </w:r>
            <w:r w:rsidRPr="00E4036C">
              <w:t>Вернемся к словам каждого столбика. Что их объединяет? Устно проверим и подберем проверочные слова.</w:t>
            </w:r>
            <w:r w:rsidRPr="00E4036C">
              <w:rPr>
                <w:i/>
                <w:iCs/>
              </w:rPr>
              <w:t xml:space="preserve"> </w:t>
            </w:r>
            <w:r w:rsidRPr="00E4036C">
              <w:t>Сравните три правила. Что интересное заметили?</w:t>
            </w:r>
          </w:p>
          <w:p w:rsidR="00400360" w:rsidRPr="00E4036C" w:rsidRDefault="00400360" w:rsidP="00400360">
            <w:pPr>
              <w:pStyle w:val="a3"/>
              <w:spacing w:line="360" w:lineRule="auto"/>
            </w:pPr>
            <w:r w:rsidRPr="00E4036C">
              <w:rPr>
                <w:i/>
                <w:iCs/>
              </w:rPr>
              <w:t>Дети:</w:t>
            </w:r>
            <w:r w:rsidRPr="00E4036C">
              <w:t xml:space="preserve"> В каждом правиле нужно подобрать проверочное однокоренное слово.</w:t>
            </w:r>
          </w:p>
          <w:p w:rsidR="00400360" w:rsidRPr="00E4036C" w:rsidRDefault="00400360" w:rsidP="00400360">
            <w:pPr>
              <w:pStyle w:val="a3"/>
              <w:spacing w:line="360" w:lineRule="auto"/>
            </w:pPr>
            <w:r w:rsidRPr="00E4036C">
              <w:t>- Все орфограммы проверяются одним способом, с помощью однокоренных слов.</w:t>
            </w:r>
          </w:p>
          <w:p w:rsidR="00400360" w:rsidRPr="00E4036C" w:rsidRDefault="00400360" w:rsidP="00400360">
            <w:pPr>
              <w:pStyle w:val="a3"/>
              <w:spacing w:line="360" w:lineRule="auto"/>
            </w:pPr>
            <w:r w:rsidRPr="00E4036C">
              <w:rPr>
                <w:i/>
                <w:iCs/>
              </w:rPr>
              <w:t xml:space="preserve">- </w:t>
            </w:r>
            <w:r w:rsidRPr="00E4036C">
              <w:t xml:space="preserve">Чтобы проверить орфограммы, нужно подобрать однокоренные проверочные </w:t>
            </w:r>
            <w:r w:rsidRPr="00E4036C">
              <w:lastRenderedPageBreak/>
              <w:t>слова.</w:t>
            </w:r>
          </w:p>
          <w:p w:rsidR="00073E99" w:rsidRPr="00E4036C" w:rsidRDefault="00400360" w:rsidP="00D1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Учитель:</w:t>
            </w:r>
            <w:r w:rsidRPr="00E4036C">
              <w:rPr>
                <w:rFonts w:ascii="Times New Roman" w:hAnsi="Times New Roman" w:cs="Times New Roman"/>
                <w:sz w:val="24"/>
                <w:szCs w:val="24"/>
              </w:rPr>
              <w:t xml:space="preserve"> Молодцы. Вы самостоятельно смогли сформулировать общее правило для трех случаев проверки орфограмм в </w:t>
            </w:r>
            <w:proofErr w:type="gramStart"/>
            <w:r w:rsidRPr="00E4036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403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4C5E" w:rsidRPr="00E4036C">
              <w:rPr>
                <w:rFonts w:ascii="Times New Roman" w:hAnsi="Times New Roman" w:cs="Times New Roman"/>
                <w:sz w:val="24"/>
                <w:szCs w:val="24"/>
              </w:rPr>
              <w:t>Теперь мы можем закончить кластер. Слово,</w:t>
            </w:r>
            <w:r w:rsidR="002C7892" w:rsidRPr="00E40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C5E" w:rsidRPr="00E4036C">
              <w:rPr>
                <w:rFonts w:ascii="Times New Roman" w:hAnsi="Times New Roman" w:cs="Times New Roman"/>
                <w:sz w:val="24"/>
                <w:szCs w:val="24"/>
              </w:rPr>
              <w:t>которое объединяет все орфограммы – корень</w:t>
            </w:r>
            <w:r w:rsidR="002C7892" w:rsidRPr="00E4036C">
              <w:rPr>
                <w:rFonts w:ascii="Times New Roman" w:hAnsi="Times New Roman" w:cs="Times New Roman"/>
                <w:sz w:val="24"/>
                <w:szCs w:val="24"/>
              </w:rPr>
              <w:t>. Закончим формирование кластера.</w:t>
            </w:r>
          </w:p>
          <w:p w:rsidR="00E4036C" w:rsidRPr="00E4036C" w:rsidRDefault="00E4036C" w:rsidP="00601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6C" w:rsidRPr="00E4036C" w:rsidRDefault="00E4036C" w:rsidP="00F3609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095" w:rsidRPr="00E4036C" w:rsidRDefault="00F36095" w:rsidP="00F36095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3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D102E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0" type="#_x0000_t32" style="position:absolute;left:0;text-align:left;margin-left:163.9pt;margin-top:17.6pt;width:81.95pt;height:30.65pt;z-index:251700224;mso-position-horizontal-relative:text;mso-position-vertical-relative:text" o:connectortype="straight"/>
              </w:pict>
            </w:r>
            <w:r w:rsidR="00D102E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79" type="#_x0000_t32" style="position:absolute;left:0;text-align:left;margin-left:153.95pt;margin-top:17.6pt;width:0;height:30.65pt;z-index:251699200;mso-position-horizontal-relative:text;mso-position-vertical-relative:text" o:connectortype="straight"/>
              </w:pict>
            </w:r>
            <w:r w:rsidR="00D102E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78" type="#_x0000_t32" style="position:absolute;left:0;text-align:left;margin-left:55.1pt;margin-top:17.6pt;width:90.4pt;height:25.3pt;flip:x;z-index:251698176;mso-position-horizontal-relative:text;mso-position-vertical-relative:text" o:connectortype="straight"/>
              </w:pict>
            </w:r>
            <w:r w:rsidRPr="00E40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Корень</w:t>
            </w:r>
          </w:p>
          <w:p w:rsidR="00F36095" w:rsidRPr="00E4036C" w:rsidRDefault="00D102EA" w:rsidP="00F36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76" style="position:absolute;margin-left:-.05pt;margin-top:24.75pt;width:78.9pt;height:41.35pt;z-index:-251620352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77" style="position:absolute;margin-left:89.8pt;margin-top:26.25pt;width:110.3pt;height:39.85pt;flip:y;z-index:-251619328"/>
              </w:pict>
            </w:r>
            <w:r w:rsidR="00F36095" w:rsidRPr="00E40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F36095" w:rsidRPr="00E4036C" w:rsidRDefault="00D102EA" w:rsidP="00F36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2E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75" style="position:absolute;margin-left:215.15pt;margin-top:2.7pt;width:82.8pt;height:33.7pt;z-index:-251621376"/>
              </w:pict>
            </w:r>
            <w:r w:rsidR="00F36095" w:rsidRPr="00E4036C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      </w:t>
            </w:r>
            <w:r w:rsidR="0050064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36095" w:rsidRPr="00E4036C">
              <w:rPr>
                <w:rFonts w:ascii="Times New Roman" w:hAnsi="Times New Roman" w:cs="Times New Roman"/>
                <w:sz w:val="24"/>
                <w:szCs w:val="24"/>
              </w:rPr>
              <w:t>Непроизносимые           Парные</w:t>
            </w:r>
          </w:p>
          <w:p w:rsidR="00F36095" w:rsidRPr="00E4036C" w:rsidRDefault="00D102EA" w:rsidP="00F36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2" type="#_x0000_t32" style="position:absolute;margin-left:145.5pt;margin-top:16.75pt;width:0;height:41.35pt;flip:y;z-index:251702272" o:connectortype="straight"/>
              </w:pict>
            </w:r>
            <w:r w:rsidR="00F36095" w:rsidRPr="00E4036C">
              <w:rPr>
                <w:rFonts w:ascii="Times New Roman" w:hAnsi="Times New Roman" w:cs="Times New Roman"/>
                <w:sz w:val="24"/>
                <w:szCs w:val="24"/>
              </w:rPr>
              <w:t xml:space="preserve">       гласные               </w:t>
            </w:r>
            <w:r w:rsidR="0050064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36095" w:rsidRPr="00E4036C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                </w:t>
            </w:r>
            <w:proofErr w:type="spellStart"/>
            <w:proofErr w:type="gramStart"/>
            <w:r w:rsidR="00F36095" w:rsidRPr="00E4036C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proofErr w:type="spellEnd"/>
            <w:proofErr w:type="gramEnd"/>
            <w:r w:rsidR="00F36095" w:rsidRPr="00E403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F36095" w:rsidRPr="00E4036C" w:rsidRDefault="00D102EA" w:rsidP="00F36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3" type="#_x0000_t32" style="position:absolute;margin-left:145.5pt;margin-top:7.8pt;width:82.7pt;height:30.65pt;flip:y;z-index:25170329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1" type="#_x0000_t32" style="position:absolute;margin-left:43.65pt;margin-top:7.8pt;width:101.85pt;height:30.65pt;flip:x y;z-index:251701248" o:connectortype="straight"/>
              </w:pict>
            </w:r>
            <w:r w:rsidR="00F36095" w:rsidRPr="00E403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F36095" w:rsidRPr="00E4036C" w:rsidRDefault="00F36095" w:rsidP="00F36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095" w:rsidRPr="00E4036C" w:rsidRDefault="00F36095" w:rsidP="00F36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3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F36095" w:rsidRPr="00E4036C" w:rsidRDefault="00D102EA" w:rsidP="00F36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84" style="position:absolute;margin-left:48.25pt;margin-top:.2pt;width:222.85pt;height:22.95pt;z-index:-251612160"/>
              </w:pict>
            </w:r>
            <w:r w:rsidR="00F36095" w:rsidRPr="00E403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Однокоренные проверочные слова</w:t>
            </w:r>
          </w:p>
          <w:p w:rsidR="00D16550" w:rsidRPr="00E4036C" w:rsidRDefault="006F14BF" w:rsidP="006F14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4036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04C5E" w:rsidRPr="00E4036C" w:rsidRDefault="006F14BF" w:rsidP="006F14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4036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F36095" w:rsidRPr="00E4036C" w:rsidRDefault="00F36095" w:rsidP="0050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Учитель:</w:t>
            </w:r>
            <w:r w:rsidRPr="00E4036C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кластера сформулируйте правило проверки орфограмм в </w:t>
            </w:r>
            <w:proofErr w:type="gramStart"/>
            <w:r w:rsidRPr="00E4036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40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0360" w:rsidRPr="00500642" w:rsidRDefault="006018C7" w:rsidP="0050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Учитель: </w:t>
            </w:r>
            <w:r w:rsidRPr="00E4036C">
              <w:rPr>
                <w:rFonts w:ascii="Times New Roman" w:hAnsi="Times New Roman" w:cs="Times New Roman"/>
                <w:iCs/>
                <w:sz w:val="24"/>
                <w:szCs w:val="24"/>
              </w:rPr>
              <w:t>Прочитайте задание учебника</w:t>
            </w:r>
            <w:proofErr w:type="gramStart"/>
            <w:r w:rsidRPr="00E403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</w:t>
            </w:r>
            <w:proofErr w:type="gramEnd"/>
            <w:r w:rsidRPr="00E4036C">
              <w:rPr>
                <w:rFonts w:ascii="Times New Roman" w:hAnsi="Times New Roman" w:cs="Times New Roman"/>
                <w:iCs/>
                <w:sz w:val="24"/>
                <w:szCs w:val="24"/>
              </w:rPr>
              <w:t>пр.№179. Определите, какая группа слов</w:t>
            </w:r>
            <w:r w:rsidR="00AD65B5" w:rsidRPr="00E403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относится к каждому правилу. Докажите. Выполните задание по рядам: каждый ряд свою группу слов.</w:t>
            </w:r>
          </w:p>
          <w:p w:rsidR="00400360" w:rsidRPr="00E4036C" w:rsidRDefault="00400360" w:rsidP="00400360">
            <w:pPr>
              <w:pStyle w:val="a3"/>
              <w:shd w:val="clear" w:color="auto" w:fill="FFFFFF"/>
              <w:spacing w:line="360" w:lineRule="auto"/>
            </w:pPr>
            <w:r w:rsidRPr="00E4036C">
              <w:rPr>
                <w:i/>
                <w:iCs/>
              </w:rPr>
              <w:t>Учитель:</w:t>
            </w:r>
            <w:r w:rsidRPr="00E4036C">
              <w:t xml:space="preserve"> </w:t>
            </w:r>
            <w:r w:rsidRPr="00E4036C">
              <w:rPr>
                <w:color w:val="000000"/>
              </w:rPr>
              <w:t>Дети, скажите, кому нужна зоркость? (Лётчику, моряку, ястребу).</w:t>
            </w:r>
          </w:p>
          <w:p w:rsidR="00D16550" w:rsidRPr="00E4036C" w:rsidRDefault="00400360" w:rsidP="00400360">
            <w:pPr>
              <w:pStyle w:val="a3"/>
              <w:shd w:val="clear" w:color="auto" w:fill="FFFFFF"/>
              <w:spacing w:line="360" w:lineRule="auto"/>
            </w:pPr>
            <w:r w:rsidRPr="00E4036C">
              <w:lastRenderedPageBreak/>
              <w:t>Но оказывается, зоркими бывают не только глаза, но и ум. Он помогает глазу увидеть трудные места в словах. Про тех, кто видит трудные места в словах</w:t>
            </w:r>
            <w:r w:rsidR="00500642">
              <w:t>,</w:t>
            </w:r>
            <w:r w:rsidRPr="00E4036C">
              <w:t xml:space="preserve"> говорят, что они обладают орфографической зоркостью. </w:t>
            </w:r>
          </w:p>
          <w:p w:rsidR="006018C7" w:rsidRPr="00E4036C" w:rsidRDefault="00400360" w:rsidP="00400360">
            <w:pPr>
              <w:pStyle w:val="a3"/>
              <w:shd w:val="clear" w:color="auto" w:fill="FFFFFF"/>
              <w:spacing w:line="360" w:lineRule="auto"/>
              <w:rPr>
                <w:b/>
                <w:bCs/>
              </w:rPr>
            </w:pPr>
            <w:r w:rsidRPr="00E4036C">
              <w:rPr>
                <w:b/>
                <w:bCs/>
              </w:rPr>
              <w:t>Задание</w:t>
            </w:r>
            <w:r w:rsidR="00AD65B5" w:rsidRPr="00E4036C">
              <w:rPr>
                <w:b/>
                <w:bCs/>
              </w:rPr>
              <w:t xml:space="preserve"> </w:t>
            </w:r>
            <w:r w:rsidRPr="00E4036C">
              <w:rPr>
                <w:b/>
                <w:bCs/>
              </w:rPr>
              <w:t>1</w:t>
            </w:r>
            <w:proofErr w:type="gramStart"/>
            <w:r w:rsidR="00663B3F">
              <w:rPr>
                <w:b/>
                <w:bCs/>
              </w:rPr>
              <w:t>(</w:t>
            </w:r>
            <w:r w:rsidRPr="00E4036C">
              <w:rPr>
                <w:b/>
                <w:bCs/>
              </w:rPr>
              <w:t xml:space="preserve"> </w:t>
            </w:r>
            <w:proofErr w:type="gramEnd"/>
            <w:r w:rsidR="00AD65B5" w:rsidRPr="00E4036C">
              <w:rPr>
                <w:bCs/>
              </w:rPr>
              <w:t>Работа в парах.</w:t>
            </w:r>
            <w:r w:rsidR="00663B3F">
              <w:rPr>
                <w:bCs/>
              </w:rPr>
              <w:t>)</w:t>
            </w:r>
            <w:r w:rsidR="00AD65B5" w:rsidRPr="00E4036C">
              <w:rPr>
                <w:b/>
                <w:bCs/>
              </w:rPr>
              <w:t xml:space="preserve"> </w:t>
            </w:r>
          </w:p>
          <w:p w:rsidR="00456E09" w:rsidRPr="00A67EA0" w:rsidRDefault="00400360" w:rsidP="00400360">
            <w:pPr>
              <w:pStyle w:val="a3"/>
              <w:shd w:val="clear" w:color="auto" w:fill="FFFFFF"/>
              <w:spacing w:line="360" w:lineRule="auto"/>
              <w:rPr>
                <w:bCs/>
              </w:rPr>
            </w:pPr>
            <w:r w:rsidRPr="00E4036C">
              <w:t xml:space="preserve">Учитель раздаёт детям карточки, дети вставляют пропущенную орфограмму, устно подбирают однокоренное проверочное слово и записывают правильный вариант в тетрадь. 1 вариант записывают слова с безударными гласными, а 2 вариант с непроизносимыми и парными согласными. </w:t>
            </w:r>
            <w:r w:rsidRPr="00E4036C">
              <w:rPr>
                <w:color w:val="000000"/>
              </w:rPr>
              <w:t>(В…</w:t>
            </w:r>
            <w:proofErr w:type="spellStart"/>
            <w:r w:rsidRPr="00E4036C">
              <w:rPr>
                <w:color w:val="000000"/>
              </w:rPr>
              <w:t>сёлый</w:t>
            </w:r>
            <w:proofErr w:type="spellEnd"/>
            <w:r w:rsidRPr="00E4036C">
              <w:rPr>
                <w:color w:val="000000"/>
              </w:rPr>
              <w:t xml:space="preserve">, д…жди, </w:t>
            </w:r>
            <w:proofErr w:type="spellStart"/>
            <w:r w:rsidRPr="00E4036C">
              <w:rPr>
                <w:color w:val="000000"/>
              </w:rPr>
              <w:t>ска</w:t>
            </w:r>
            <w:proofErr w:type="spellEnd"/>
            <w:r w:rsidRPr="00E4036C">
              <w:rPr>
                <w:color w:val="000000"/>
              </w:rPr>
              <w:t>…</w:t>
            </w:r>
            <w:proofErr w:type="spellStart"/>
            <w:r w:rsidRPr="00E4036C">
              <w:rPr>
                <w:color w:val="000000"/>
              </w:rPr>
              <w:t>ка</w:t>
            </w:r>
            <w:proofErr w:type="spellEnd"/>
            <w:r w:rsidRPr="00E4036C">
              <w:rPr>
                <w:color w:val="000000"/>
              </w:rPr>
              <w:t xml:space="preserve">, </w:t>
            </w:r>
            <w:proofErr w:type="spellStart"/>
            <w:r w:rsidRPr="00E4036C">
              <w:rPr>
                <w:color w:val="000000"/>
              </w:rPr>
              <w:t>ло</w:t>
            </w:r>
            <w:proofErr w:type="spellEnd"/>
            <w:r w:rsidRPr="00E4036C">
              <w:rPr>
                <w:color w:val="000000"/>
              </w:rPr>
              <w:t>…</w:t>
            </w:r>
            <w:proofErr w:type="spellStart"/>
            <w:r w:rsidRPr="00E4036C">
              <w:rPr>
                <w:color w:val="000000"/>
              </w:rPr>
              <w:t>ка</w:t>
            </w:r>
            <w:proofErr w:type="spellEnd"/>
            <w:r w:rsidRPr="00E4036C">
              <w:rPr>
                <w:color w:val="000000"/>
              </w:rPr>
              <w:t xml:space="preserve">, </w:t>
            </w:r>
            <w:proofErr w:type="gramStart"/>
            <w:r w:rsidRPr="00E4036C">
              <w:rPr>
                <w:color w:val="000000"/>
              </w:rPr>
              <w:t>мес</w:t>
            </w:r>
            <w:proofErr w:type="gramEnd"/>
            <w:r w:rsidRPr="00E4036C">
              <w:rPr>
                <w:color w:val="000000"/>
              </w:rPr>
              <w:t>…</w:t>
            </w:r>
            <w:proofErr w:type="spellStart"/>
            <w:r w:rsidRPr="00E4036C">
              <w:rPr>
                <w:color w:val="000000"/>
              </w:rPr>
              <w:t>ный</w:t>
            </w:r>
            <w:proofErr w:type="spellEnd"/>
            <w:r w:rsidRPr="00E4036C">
              <w:rPr>
                <w:color w:val="000000"/>
              </w:rPr>
              <w:t xml:space="preserve">, </w:t>
            </w:r>
            <w:proofErr w:type="spellStart"/>
            <w:r w:rsidRPr="00E4036C">
              <w:rPr>
                <w:color w:val="000000"/>
              </w:rPr>
              <w:t>капус</w:t>
            </w:r>
            <w:proofErr w:type="spellEnd"/>
            <w:r w:rsidRPr="00E4036C">
              <w:rPr>
                <w:color w:val="000000"/>
              </w:rPr>
              <w:t>…</w:t>
            </w:r>
            <w:proofErr w:type="spellStart"/>
            <w:r w:rsidRPr="00E4036C">
              <w:rPr>
                <w:color w:val="000000"/>
              </w:rPr>
              <w:t>ный</w:t>
            </w:r>
            <w:proofErr w:type="spellEnd"/>
            <w:r w:rsidRPr="00E4036C">
              <w:rPr>
                <w:color w:val="000000"/>
              </w:rPr>
              <w:t>, поз…</w:t>
            </w:r>
            <w:proofErr w:type="spellStart"/>
            <w:r w:rsidRPr="00E4036C">
              <w:rPr>
                <w:color w:val="000000"/>
              </w:rPr>
              <w:t>ний</w:t>
            </w:r>
            <w:proofErr w:type="spellEnd"/>
            <w:r w:rsidRPr="00E4036C">
              <w:rPr>
                <w:color w:val="000000"/>
              </w:rPr>
              <w:t>, д…</w:t>
            </w:r>
            <w:proofErr w:type="spellStart"/>
            <w:r w:rsidRPr="00E4036C">
              <w:rPr>
                <w:color w:val="000000"/>
              </w:rPr>
              <w:t>лёкий</w:t>
            </w:r>
            <w:proofErr w:type="spellEnd"/>
            <w:r w:rsidRPr="00E4036C">
              <w:rPr>
                <w:color w:val="000000"/>
              </w:rPr>
              <w:t>).</w:t>
            </w:r>
            <w:r w:rsidRPr="00E4036C">
              <w:t xml:space="preserve"> </w:t>
            </w:r>
            <w:r w:rsidR="00A67EA0" w:rsidRPr="00E4036C">
              <w:rPr>
                <w:bCs/>
              </w:rPr>
              <w:t xml:space="preserve">)  </w:t>
            </w:r>
            <w:r w:rsidR="00A67EA0" w:rsidRPr="00E4036C">
              <w:rPr>
                <w:bCs/>
                <w:i/>
              </w:rPr>
              <w:t>(Взаимопроверка в парах)</w:t>
            </w:r>
          </w:p>
          <w:p w:rsidR="006018C7" w:rsidRPr="00E4036C" w:rsidRDefault="00400360" w:rsidP="006018C7">
            <w:pPr>
              <w:pStyle w:val="a3"/>
              <w:shd w:val="clear" w:color="auto" w:fill="FFFFFF"/>
              <w:spacing w:line="360" w:lineRule="auto"/>
              <w:rPr>
                <w:b/>
                <w:bCs/>
              </w:rPr>
            </w:pPr>
            <w:r w:rsidRPr="00E4036C">
              <w:rPr>
                <w:b/>
                <w:bCs/>
              </w:rPr>
              <w:t>Задание</w:t>
            </w:r>
            <w:r w:rsidR="00AD65B5" w:rsidRPr="00E4036C">
              <w:rPr>
                <w:b/>
                <w:bCs/>
              </w:rPr>
              <w:t xml:space="preserve"> </w:t>
            </w:r>
            <w:r w:rsidRPr="00E4036C">
              <w:rPr>
                <w:b/>
                <w:bCs/>
              </w:rPr>
              <w:t>2</w:t>
            </w:r>
            <w:r w:rsidR="00AD65B5" w:rsidRPr="00E4036C">
              <w:rPr>
                <w:b/>
                <w:bCs/>
              </w:rPr>
              <w:t xml:space="preserve"> </w:t>
            </w:r>
            <w:r w:rsidR="00AD65B5" w:rsidRPr="00E4036C">
              <w:rPr>
                <w:bCs/>
              </w:rPr>
              <w:t>Работа по учебнику</w:t>
            </w:r>
          </w:p>
          <w:p w:rsidR="006018C7" w:rsidRDefault="006018C7" w:rsidP="006018C7">
            <w:pPr>
              <w:pStyle w:val="a3"/>
              <w:shd w:val="clear" w:color="auto" w:fill="FFFFFF"/>
              <w:spacing w:line="360" w:lineRule="auto"/>
              <w:rPr>
                <w:bCs/>
                <w:i/>
              </w:rPr>
            </w:pPr>
            <w:r w:rsidRPr="00E4036C">
              <w:rPr>
                <w:bCs/>
              </w:rPr>
              <w:t>. Задание: прочитать стихотворение. Найти и исправить ошибки. Списать без ошибок. (Упр.№182)</w:t>
            </w:r>
            <w:r w:rsidR="00AD65B5" w:rsidRPr="00E4036C">
              <w:rPr>
                <w:bCs/>
              </w:rPr>
              <w:t xml:space="preserve">  </w:t>
            </w:r>
            <w:r w:rsidR="00AD65B5" w:rsidRPr="00E4036C">
              <w:rPr>
                <w:bCs/>
                <w:i/>
              </w:rPr>
              <w:t>(Взаимопроверка в парах)</w:t>
            </w:r>
          </w:p>
          <w:p w:rsidR="00310ED3" w:rsidRPr="00310ED3" w:rsidRDefault="00310ED3" w:rsidP="006018C7">
            <w:pPr>
              <w:pStyle w:val="a3"/>
              <w:shd w:val="clear" w:color="auto" w:fill="FFFFFF"/>
              <w:spacing w:line="360" w:lineRule="auto"/>
              <w:rPr>
                <w:b/>
                <w:iCs/>
                <w:sz w:val="28"/>
                <w:szCs w:val="28"/>
              </w:rPr>
            </w:pPr>
            <w:proofErr w:type="spellStart"/>
            <w:r w:rsidRPr="00310ED3">
              <w:rPr>
                <w:b/>
                <w:iCs/>
                <w:sz w:val="28"/>
                <w:szCs w:val="28"/>
              </w:rPr>
              <w:t>Физминутка</w:t>
            </w:r>
            <w:proofErr w:type="spellEnd"/>
          </w:p>
          <w:p w:rsidR="006018C7" w:rsidRPr="00E4036C" w:rsidRDefault="006018C7" w:rsidP="006018C7">
            <w:pPr>
              <w:pStyle w:val="a3"/>
              <w:shd w:val="clear" w:color="auto" w:fill="FFFFFF"/>
              <w:spacing w:line="360" w:lineRule="auto"/>
              <w:rPr>
                <w:bCs/>
              </w:rPr>
            </w:pPr>
            <w:r w:rsidRPr="00E4036C">
              <w:rPr>
                <w:b/>
                <w:bCs/>
              </w:rPr>
              <w:t>Задание</w:t>
            </w:r>
            <w:r w:rsidR="00AD65B5" w:rsidRPr="00E4036C">
              <w:rPr>
                <w:b/>
                <w:bCs/>
              </w:rPr>
              <w:t xml:space="preserve"> </w:t>
            </w:r>
            <w:r w:rsidRPr="00E4036C">
              <w:rPr>
                <w:b/>
                <w:bCs/>
              </w:rPr>
              <w:t>3</w:t>
            </w:r>
            <w:r w:rsidR="00AD65B5" w:rsidRPr="00E4036C">
              <w:rPr>
                <w:b/>
                <w:bCs/>
              </w:rPr>
              <w:t xml:space="preserve"> </w:t>
            </w:r>
            <w:r w:rsidR="00663B3F">
              <w:rPr>
                <w:b/>
                <w:bCs/>
              </w:rPr>
              <w:t>(</w:t>
            </w:r>
            <w:r w:rsidR="00AD65B5" w:rsidRPr="00E4036C">
              <w:rPr>
                <w:bCs/>
              </w:rPr>
              <w:t>Задание на экране</w:t>
            </w:r>
            <w:r w:rsidR="00663B3F">
              <w:rPr>
                <w:bCs/>
              </w:rPr>
              <w:t>)</w:t>
            </w:r>
          </w:p>
          <w:p w:rsidR="002C7892" w:rsidRPr="00E4036C" w:rsidRDefault="00004C5E" w:rsidP="00400360">
            <w:pPr>
              <w:pStyle w:val="a3"/>
              <w:shd w:val="clear" w:color="auto" w:fill="FFFFFF"/>
              <w:spacing w:line="360" w:lineRule="auto"/>
            </w:pPr>
            <w:r w:rsidRPr="00E4036C">
              <w:t xml:space="preserve"> Учитель показывает на экране</w:t>
            </w:r>
            <w:r w:rsidR="00400360" w:rsidRPr="00E4036C">
              <w:t xml:space="preserve"> предложения, нужно найти ошибки обсудить и правильно списать текст в тетрадь.</w:t>
            </w:r>
          </w:p>
          <w:p w:rsidR="00D011EC" w:rsidRDefault="00400360" w:rsidP="00AD65B5">
            <w:pPr>
              <w:pStyle w:val="a3"/>
              <w:shd w:val="clear" w:color="auto" w:fill="FFFFFF"/>
              <w:spacing w:line="360" w:lineRule="auto"/>
              <w:rPr>
                <w:i/>
                <w:iCs/>
              </w:rPr>
            </w:pPr>
            <w:r w:rsidRPr="00E4036C">
              <w:t xml:space="preserve"> </w:t>
            </w:r>
            <w:r w:rsidRPr="00E4036C">
              <w:rPr>
                <w:i/>
              </w:rPr>
              <w:t xml:space="preserve">На </w:t>
            </w:r>
            <w:proofErr w:type="spellStart"/>
            <w:r w:rsidRPr="00E4036C">
              <w:rPr>
                <w:i/>
              </w:rPr>
              <w:t>дваре</w:t>
            </w:r>
            <w:proofErr w:type="spellEnd"/>
            <w:r w:rsidRPr="00E4036C">
              <w:rPr>
                <w:i/>
              </w:rPr>
              <w:t xml:space="preserve"> </w:t>
            </w:r>
            <w:proofErr w:type="spellStart"/>
            <w:r w:rsidRPr="00E4036C">
              <w:rPr>
                <w:i/>
              </w:rPr>
              <w:t>морос</w:t>
            </w:r>
            <w:proofErr w:type="spellEnd"/>
            <w:r w:rsidRPr="00E4036C">
              <w:rPr>
                <w:i/>
              </w:rPr>
              <w:t xml:space="preserve">. Выпал пушистый снек. Саша надел </w:t>
            </w:r>
            <w:proofErr w:type="gramStart"/>
            <w:r w:rsidRPr="00E4036C">
              <w:rPr>
                <w:i/>
              </w:rPr>
              <w:t>теплую</w:t>
            </w:r>
            <w:proofErr w:type="gramEnd"/>
            <w:r w:rsidRPr="00E4036C">
              <w:rPr>
                <w:i/>
              </w:rPr>
              <w:t xml:space="preserve"> </w:t>
            </w:r>
            <w:proofErr w:type="spellStart"/>
            <w:r w:rsidRPr="00E4036C">
              <w:rPr>
                <w:i/>
              </w:rPr>
              <w:t>шупку</w:t>
            </w:r>
            <w:proofErr w:type="spellEnd"/>
            <w:r w:rsidRPr="00E4036C">
              <w:rPr>
                <w:i/>
              </w:rPr>
              <w:t xml:space="preserve"> и </w:t>
            </w:r>
            <w:proofErr w:type="spellStart"/>
            <w:r w:rsidRPr="00E4036C">
              <w:rPr>
                <w:i/>
              </w:rPr>
              <w:t>миховую</w:t>
            </w:r>
            <w:proofErr w:type="spellEnd"/>
            <w:r w:rsidRPr="00E4036C">
              <w:rPr>
                <w:i/>
              </w:rPr>
              <w:t xml:space="preserve"> </w:t>
            </w:r>
            <w:proofErr w:type="spellStart"/>
            <w:r w:rsidRPr="00E4036C">
              <w:rPr>
                <w:i/>
              </w:rPr>
              <w:t>шабку</w:t>
            </w:r>
            <w:proofErr w:type="spellEnd"/>
            <w:r w:rsidRPr="00E4036C">
              <w:rPr>
                <w:i/>
              </w:rPr>
              <w:t xml:space="preserve">. Он бежит на прут. Там много </w:t>
            </w:r>
            <w:proofErr w:type="spellStart"/>
            <w:r w:rsidRPr="00E4036C">
              <w:rPr>
                <w:i/>
              </w:rPr>
              <w:t>ребяд</w:t>
            </w:r>
            <w:proofErr w:type="spellEnd"/>
            <w:r w:rsidRPr="00E4036C">
              <w:rPr>
                <w:i/>
              </w:rPr>
              <w:t xml:space="preserve">. Зина и Яша играют в </w:t>
            </w:r>
            <w:proofErr w:type="spellStart"/>
            <w:r w:rsidRPr="00E4036C">
              <w:rPr>
                <w:i/>
              </w:rPr>
              <w:t>снижки</w:t>
            </w:r>
            <w:proofErr w:type="spellEnd"/>
            <w:r w:rsidRPr="00E4036C">
              <w:rPr>
                <w:i/>
              </w:rPr>
              <w:t xml:space="preserve">. </w:t>
            </w:r>
            <w:r w:rsidRPr="00E4036C">
              <w:rPr>
                <w:i/>
              </w:rPr>
              <w:lastRenderedPageBreak/>
              <w:t xml:space="preserve">Весило и </w:t>
            </w:r>
            <w:proofErr w:type="spellStart"/>
            <w:r w:rsidRPr="00E4036C">
              <w:rPr>
                <w:i/>
              </w:rPr>
              <w:t>радосно</w:t>
            </w:r>
            <w:proofErr w:type="spellEnd"/>
            <w:r w:rsidRPr="00E4036C">
              <w:rPr>
                <w:i/>
              </w:rPr>
              <w:t xml:space="preserve"> зимой.</w:t>
            </w:r>
            <w:r w:rsidRPr="00E4036C">
              <w:t xml:space="preserve"> </w:t>
            </w:r>
            <w:r w:rsidRPr="00E4036C">
              <w:rPr>
                <w:i/>
                <w:iCs/>
              </w:rPr>
              <w:t>(</w:t>
            </w:r>
            <w:r w:rsidR="00AD65B5" w:rsidRPr="00E4036C">
              <w:rPr>
                <w:i/>
                <w:iCs/>
              </w:rPr>
              <w:t xml:space="preserve">Проверка </w:t>
            </w:r>
            <w:r w:rsidRPr="00E4036C">
              <w:rPr>
                <w:i/>
                <w:iCs/>
              </w:rPr>
              <w:t xml:space="preserve">осуществляется с помощью сигнальных карточек) </w:t>
            </w:r>
          </w:p>
          <w:p w:rsidR="00E112AF" w:rsidRPr="00310ED3" w:rsidRDefault="00E112AF" w:rsidP="00E112AF">
            <w:pPr>
              <w:pStyle w:val="a3"/>
              <w:shd w:val="clear" w:color="auto" w:fill="FFFFFF"/>
              <w:spacing w:line="360" w:lineRule="auto"/>
              <w:rPr>
                <w:b/>
                <w:bCs/>
              </w:rPr>
            </w:pPr>
            <w:proofErr w:type="spellStart"/>
            <w:r w:rsidRPr="00310ED3">
              <w:rPr>
                <w:b/>
                <w:bCs/>
              </w:rPr>
              <w:t>Разноуровневые</w:t>
            </w:r>
            <w:proofErr w:type="spellEnd"/>
            <w:r w:rsidRPr="00310ED3">
              <w:rPr>
                <w:b/>
                <w:bCs/>
              </w:rPr>
              <w:t xml:space="preserve"> задания.</w:t>
            </w:r>
          </w:p>
          <w:p w:rsidR="00E112AF" w:rsidRPr="00E4036C" w:rsidRDefault="00E112AF" w:rsidP="00E112AF">
            <w:pPr>
              <w:pStyle w:val="a3"/>
              <w:shd w:val="clear" w:color="auto" w:fill="FFFFFF"/>
              <w:spacing w:line="360" w:lineRule="auto"/>
            </w:pPr>
            <w:r w:rsidRPr="00E4036C">
              <w:rPr>
                <w:i/>
                <w:iCs/>
              </w:rPr>
              <w:t xml:space="preserve">Учитель: </w:t>
            </w:r>
            <w:r w:rsidRPr="00E4036C">
              <w:rPr>
                <w:iCs/>
              </w:rPr>
              <w:t>Выберите себе задание сами по степени трудности от 1 до 4. Готовое задание сдать на проверку.</w:t>
            </w:r>
          </w:p>
          <w:p w:rsidR="00E112AF" w:rsidRPr="00E4036C" w:rsidRDefault="00E112AF" w:rsidP="00E112AF">
            <w:pPr>
              <w:pStyle w:val="a3"/>
              <w:shd w:val="clear" w:color="auto" w:fill="FFFFFF"/>
              <w:spacing w:line="360" w:lineRule="auto"/>
            </w:pPr>
            <w:r w:rsidRPr="00E4036C">
              <w:rPr>
                <w:b/>
                <w:bCs/>
              </w:rPr>
              <w:t>1 группа. Записать слова в три столбика по виду орфограммы.</w:t>
            </w:r>
          </w:p>
          <w:p w:rsidR="00E112AF" w:rsidRPr="00E4036C" w:rsidRDefault="00E112AF" w:rsidP="00E112AF">
            <w:pPr>
              <w:pStyle w:val="a3"/>
              <w:shd w:val="clear" w:color="auto" w:fill="FFFFFF"/>
              <w:spacing w:line="360" w:lineRule="auto"/>
            </w:pPr>
            <w:r w:rsidRPr="00E4036C">
              <w:t>Мышка, лиса, травка, солнце, нора, грустный, лапка, известный, зима.</w:t>
            </w:r>
          </w:p>
          <w:p w:rsidR="00E112AF" w:rsidRPr="00E4036C" w:rsidRDefault="00E112AF" w:rsidP="00E112AF">
            <w:pPr>
              <w:pStyle w:val="a3"/>
              <w:shd w:val="clear" w:color="auto" w:fill="FFFFFF"/>
              <w:spacing w:line="360" w:lineRule="auto"/>
              <w:rPr>
                <w:b/>
                <w:bCs/>
              </w:rPr>
            </w:pPr>
            <w:r w:rsidRPr="00E4036C">
              <w:rPr>
                <w:b/>
                <w:bCs/>
              </w:rPr>
              <w:t>2 группа. Записать слова в три столбика по виду орфограммы, вставляя пропущенные буквы.</w:t>
            </w:r>
          </w:p>
          <w:p w:rsidR="00E112AF" w:rsidRPr="00E4036C" w:rsidRDefault="00E112AF" w:rsidP="00E112AF">
            <w:pPr>
              <w:pStyle w:val="a3"/>
              <w:shd w:val="clear" w:color="auto" w:fill="FFFFFF"/>
              <w:spacing w:line="360" w:lineRule="auto"/>
            </w:pPr>
            <w:r w:rsidRPr="00E4036C">
              <w:rPr>
                <w:b/>
                <w:bCs/>
              </w:rPr>
              <w:t xml:space="preserve"> </w:t>
            </w:r>
            <w:proofErr w:type="spellStart"/>
            <w:r w:rsidRPr="00E4036C">
              <w:t>Мы__ка</w:t>
            </w:r>
            <w:proofErr w:type="spellEnd"/>
            <w:r w:rsidRPr="00E4036C">
              <w:t xml:space="preserve">, </w:t>
            </w:r>
            <w:proofErr w:type="spellStart"/>
            <w:r w:rsidRPr="00E4036C">
              <w:t>л__са</w:t>
            </w:r>
            <w:proofErr w:type="spellEnd"/>
            <w:r w:rsidRPr="00E4036C">
              <w:t xml:space="preserve">, </w:t>
            </w:r>
            <w:proofErr w:type="spellStart"/>
            <w:r w:rsidRPr="00E4036C">
              <w:t>тра__ка</w:t>
            </w:r>
            <w:proofErr w:type="spellEnd"/>
            <w:r w:rsidRPr="00E4036C">
              <w:t xml:space="preserve">, </w:t>
            </w:r>
            <w:proofErr w:type="spellStart"/>
            <w:r w:rsidRPr="00E4036C">
              <w:t>со__нце</w:t>
            </w:r>
            <w:proofErr w:type="spellEnd"/>
            <w:r w:rsidRPr="00E4036C">
              <w:t xml:space="preserve">, </w:t>
            </w:r>
            <w:proofErr w:type="spellStart"/>
            <w:r w:rsidRPr="00E4036C">
              <w:t>н__ра</w:t>
            </w:r>
            <w:proofErr w:type="spellEnd"/>
            <w:r w:rsidRPr="00E4036C">
              <w:t xml:space="preserve">, </w:t>
            </w:r>
            <w:proofErr w:type="spellStart"/>
            <w:r w:rsidRPr="00E4036C">
              <w:t>грус__ный</w:t>
            </w:r>
            <w:proofErr w:type="spellEnd"/>
            <w:r w:rsidRPr="00E4036C">
              <w:t xml:space="preserve">, </w:t>
            </w:r>
            <w:proofErr w:type="spellStart"/>
            <w:r w:rsidRPr="00E4036C">
              <w:t>л</w:t>
            </w:r>
            <w:proofErr w:type="gramStart"/>
            <w:r w:rsidRPr="00E4036C">
              <w:t>а</w:t>
            </w:r>
            <w:proofErr w:type="spellEnd"/>
            <w:r w:rsidRPr="00E4036C">
              <w:t>(</w:t>
            </w:r>
            <w:proofErr w:type="gramEnd"/>
            <w:r w:rsidRPr="00E4036C">
              <w:t>б/</w:t>
            </w:r>
            <w:proofErr w:type="spellStart"/>
            <w:r w:rsidRPr="00E4036C">
              <w:t>п</w:t>
            </w:r>
            <w:proofErr w:type="spellEnd"/>
            <w:r w:rsidRPr="00E4036C">
              <w:t>)</w:t>
            </w:r>
            <w:proofErr w:type="spellStart"/>
            <w:r w:rsidRPr="00E4036C">
              <w:t>ка</w:t>
            </w:r>
            <w:proofErr w:type="spellEnd"/>
            <w:r w:rsidRPr="00E4036C">
              <w:t xml:space="preserve">, </w:t>
            </w:r>
            <w:proofErr w:type="spellStart"/>
            <w:r w:rsidRPr="00E4036C">
              <w:t>извес__ный</w:t>
            </w:r>
            <w:proofErr w:type="spellEnd"/>
            <w:r w:rsidRPr="00E4036C">
              <w:t xml:space="preserve">, </w:t>
            </w:r>
            <w:proofErr w:type="spellStart"/>
            <w:r w:rsidRPr="00E4036C">
              <w:t>з__ма</w:t>
            </w:r>
            <w:proofErr w:type="spellEnd"/>
            <w:r w:rsidRPr="00E4036C">
              <w:t>.</w:t>
            </w:r>
          </w:p>
          <w:p w:rsidR="00E112AF" w:rsidRPr="00E4036C" w:rsidRDefault="00E112AF" w:rsidP="00E112AF">
            <w:pPr>
              <w:pStyle w:val="a3"/>
              <w:shd w:val="clear" w:color="auto" w:fill="FFFFFF"/>
              <w:spacing w:line="360" w:lineRule="auto"/>
              <w:rPr>
                <w:b/>
                <w:bCs/>
              </w:rPr>
            </w:pPr>
            <w:r w:rsidRPr="00E4036C">
              <w:rPr>
                <w:b/>
                <w:bCs/>
              </w:rPr>
              <w:t xml:space="preserve">3 группа. Запишите слова и словосочетания, исправляя допущенные в них ошибки. </w:t>
            </w:r>
          </w:p>
          <w:p w:rsidR="00E112AF" w:rsidRPr="00E4036C" w:rsidRDefault="00E112AF" w:rsidP="00E112AF">
            <w:pPr>
              <w:pStyle w:val="a3"/>
              <w:shd w:val="clear" w:color="auto" w:fill="FFFFFF"/>
              <w:spacing w:line="360" w:lineRule="auto"/>
            </w:pPr>
            <w:r w:rsidRPr="00E4036C">
              <w:t xml:space="preserve">Зимняя пара, </w:t>
            </w:r>
            <w:proofErr w:type="spellStart"/>
            <w:r w:rsidRPr="00E4036C">
              <w:t>халодное</w:t>
            </w:r>
            <w:proofErr w:type="spellEnd"/>
            <w:r w:rsidRPr="00E4036C">
              <w:t xml:space="preserve"> </w:t>
            </w:r>
            <w:proofErr w:type="spellStart"/>
            <w:r w:rsidRPr="00E4036C">
              <w:t>сонце</w:t>
            </w:r>
            <w:proofErr w:type="spellEnd"/>
            <w:r w:rsidRPr="00E4036C">
              <w:t xml:space="preserve">, </w:t>
            </w:r>
            <w:proofErr w:type="spellStart"/>
            <w:r w:rsidRPr="00E4036C">
              <w:t>марозный</w:t>
            </w:r>
            <w:proofErr w:type="spellEnd"/>
            <w:r w:rsidRPr="00E4036C">
              <w:t xml:space="preserve"> день, сияет снек, на </w:t>
            </w:r>
            <w:proofErr w:type="spellStart"/>
            <w:r w:rsidRPr="00E4036C">
              <w:t>серце</w:t>
            </w:r>
            <w:proofErr w:type="spellEnd"/>
            <w:r w:rsidRPr="00E4036C">
              <w:t xml:space="preserve"> </w:t>
            </w:r>
            <w:proofErr w:type="spellStart"/>
            <w:r w:rsidRPr="00E4036C">
              <w:t>хорашо</w:t>
            </w:r>
            <w:proofErr w:type="spellEnd"/>
            <w:r w:rsidRPr="00E4036C">
              <w:t xml:space="preserve"> и </w:t>
            </w:r>
            <w:proofErr w:type="spellStart"/>
            <w:r w:rsidRPr="00E4036C">
              <w:t>радосно</w:t>
            </w:r>
            <w:proofErr w:type="spellEnd"/>
            <w:r w:rsidRPr="00E4036C">
              <w:t>.</w:t>
            </w:r>
          </w:p>
          <w:p w:rsidR="00E112AF" w:rsidRPr="00E4036C" w:rsidRDefault="00E112AF" w:rsidP="00E112AF">
            <w:pPr>
              <w:pStyle w:val="a3"/>
              <w:shd w:val="clear" w:color="auto" w:fill="FFFFFF"/>
              <w:spacing w:line="360" w:lineRule="auto"/>
            </w:pPr>
            <w:r w:rsidRPr="00E4036C">
              <w:rPr>
                <w:b/>
                <w:bCs/>
              </w:rPr>
              <w:t>4 группа. Составьте текст из предложенных слов, исправляя допущенные в нём орфографические ошибки.</w:t>
            </w:r>
          </w:p>
          <w:p w:rsidR="00E112AF" w:rsidRPr="00E4036C" w:rsidRDefault="00E112AF" w:rsidP="00AD65B5">
            <w:pPr>
              <w:pStyle w:val="a3"/>
              <w:shd w:val="clear" w:color="auto" w:fill="FFFFFF"/>
              <w:spacing w:line="360" w:lineRule="auto"/>
            </w:pPr>
            <w:r w:rsidRPr="00E4036C">
              <w:t>чудесная Наступила пара зимняя</w:t>
            </w:r>
            <w:proofErr w:type="gramStart"/>
            <w:r w:rsidRPr="00E4036C">
              <w:t>.</w:t>
            </w:r>
            <w:proofErr w:type="gramEnd"/>
            <w:r w:rsidRPr="00E4036C">
              <w:t xml:space="preserve"> </w:t>
            </w:r>
            <w:proofErr w:type="gramStart"/>
            <w:r w:rsidRPr="00E4036C">
              <w:t>с</w:t>
            </w:r>
            <w:proofErr w:type="gramEnd"/>
            <w:r w:rsidRPr="00E4036C">
              <w:t xml:space="preserve">ветит Ярко </w:t>
            </w:r>
            <w:proofErr w:type="spellStart"/>
            <w:r w:rsidRPr="00E4036C">
              <w:t>сонце</w:t>
            </w:r>
            <w:proofErr w:type="spellEnd"/>
            <w:r w:rsidRPr="00E4036C">
              <w:t xml:space="preserve"> </w:t>
            </w:r>
            <w:proofErr w:type="spellStart"/>
            <w:r w:rsidRPr="00E4036C">
              <w:t>халодное</w:t>
            </w:r>
            <w:proofErr w:type="spellEnd"/>
            <w:r w:rsidRPr="00E4036C">
              <w:t xml:space="preserve">. В день </w:t>
            </w:r>
            <w:proofErr w:type="spellStart"/>
            <w:r w:rsidRPr="00E4036C">
              <w:t>марозный</w:t>
            </w:r>
            <w:proofErr w:type="spellEnd"/>
            <w:r w:rsidRPr="00E4036C">
              <w:t xml:space="preserve"> </w:t>
            </w:r>
            <w:r w:rsidRPr="00E4036C">
              <w:lastRenderedPageBreak/>
              <w:t xml:space="preserve">снек сияет блёстками цветными. </w:t>
            </w:r>
            <w:proofErr w:type="spellStart"/>
            <w:r w:rsidRPr="00E4036C">
              <w:t>серце</w:t>
            </w:r>
            <w:proofErr w:type="spellEnd"/>
            <w:proofErr w:type="gramStart"/>
            <w:r w:rsidRPr="00E4036C">
              <w:t xml:space="preserve"> Н</w:t>
            </w:r>
            <w:proofErr w:type="gramEnd"/>
            <w:r w:rsidRPr="00E4036C">
              <w:t xml:space="preserve">а </w:t>
            </w:r>
            <w:proofErr w:type="spellStart"/>
            <w:r w:rsidRPr="00E4036C">
              <w:t>хорашо</w:t>
            </w:r>
            <w:proofErr w:type="spellEnd"/>
            <w:r w:rsidRPr="00E4036C">
              <w:t xml:space="preserve"> и </w:t>
            </w:r>
            <w:proofErr w:type="spellStart"/>
            <w:r w:rsidRPr="00E4036C">
              <w:t>радосно</w:t>
            </w:r>
            <w:proofErr w:type="spellEnd"/>
            <w:r w:rsidRPr="00E4036C">
              <w:t>.</w:t>
            </w:r>
          </w:p>
          <w:p w:rsidR="008F5998" w:rsidRPr="00E4036C" w:rsidRDefault="008F5998" w:rsidP="00DB2D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998" w:rsidRPr="00251385" w:rsidTr="00A67EA0">
        <w:trPr>
          <w:tblCellSpacing w:w="0" w:type="dxa"/>
        </w:trPr>
        <w:tc>
          <w:tcPr>
            <w:tcW w:w="0" w:type="auto"/>
            <w:vAlign w:val="center"/>
            <w:hideMark/>
          </w:tcPr>
          <w:p w:rsidR="008F5998" w:rsidRPr="00E4036C" w:rsidRDefault="00601B18" w:rsidP="00DB2D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1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  <w:r w:rsidR="00E4036C" w:rsidRPr="00601B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F5998" w:rsidRPr="00E403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стадия</w:t>
            </w:r>
          </w:p>
          <w:p w:rsidR="008F5998" w:rsidRPr="00E4036C" w:rsidRDefault="008F5998" w:rsidP="00DB2D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3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Рефлексия</w:t>
            </w:r>
          </w:p>
          <w:p w:rsidR="008F5998" w:rsidRPr="00251385" w:rsidRDefault="008F5998" w:rsidP="00DB2D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стадии рефлексии осуществляется анализ, творческая переработка, интерпретация изученной информации. Работа ведется  индивидуально, в парах или в группах</w:t>
            </w:r>
          </w:p>
        </w:tc>
        <w:tc>
          <w:tcPr>
            <w:tcW w:w="2617" w:type="dxa"/>
            <w:vAlign w:val="center"/>
            <w:hideMark/>
          </w:tcPr>
          <w:p w:rsidR="008F5998" w:rsidRPr="00251385" w:rsidRDefault="008F5998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размышление, рождение нового знания;</w:t>
            </w:r>
          </w:p>
          <w:p w:rsidR="008F5998" w:rsidRDefault="008F5998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постановка учеником новых целей обучения</w:t>
            </w:r>
          </w:p>
          <w:p w:rsidR="00E4036C" w:rsidRDefault="00E4036C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</w:t>
            </w:r>
            <w:proofErr w:type="gramEnd"/>
          </w:p>
          <w:p w:rsidR="00E4036C" w:rsidRDefault="00E4036C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  <w:p w:rsidR="00E4036C" w:rsidRDefault="00E4036C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6C" w:rsidRDefault="00E4036C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6C" w:rsidRDefault="00E4036C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6C" w:rsidRDefault="00E4036C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6C" w:rsidRDefault="00E4036C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6C" w:rsidRDefault="00E4036C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6C" w:rsidRDefault="00E4036C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6C" w:rsidRDefault="00E4036C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6C" w:rsidRDefault="00E4036C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6C" w:rsidRDefault="00E4036C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6C" w:rsidRDefault="00E4036C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6C" w:rsidRDefault="00E4036C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6C" w:rsidRDefault="00E4036C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6C" w:rsidRDefault="00E4036C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6C" w:rsidRDefault="00E4036C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6C" w:rsidRDefault="00E4036C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6C" w:rsidRDefault="00E4036C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6C" w:rsidRDefault="00E4036C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6C" w:rsidRDefault="00E4036C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6C" w:rsidRDefault="00E4036C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6C" w:rsidRDefault="00E4036C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6C" w:rsidRDefault="00E4036C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6C" w:rsidRDefault="00E4036C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6C" w:rsidRDefault="00E4036C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6C" w:rsidRDefault="00E4036C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6C" w:rsidRDefault="00E4036C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6C" w:rsidRDefault="00E4036C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6C" w:rsidRPr="00251385" w:rsidRDefault="00E4036C" w:rsidP="00D165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2" w:type="dxa"/>
            <w:vAlign w:val="center"/>
            <w:hideMark/>
          </w:tcPr>
          <w:p w:rsidR="00D011EC" w:rsidRPr="00E4036C" w:rsidRDefault="00D011EC" w:rsidP="000F5C89">
            <w:pPr>
              <w:pStyle w:val="a3"/>
              <w:rPr>
                <w:iCs/>
              </w:rPr>
            </w:pPr>
            <w:r w:rsidRPr="00E4036C">
              <w:rPr>
                <w:i/>
                <w:iCs/>
              </w:rPr>
              <w:lastRenderedPageBreak/>
              <w:t xml:space="preserve">Учитель: </w:t>
            </w:r>
            <w:r w:rsidRPr="00E4036C">
              <w:rPr>
                <w:iCs/>
              </w:rPr>
              <w:t>Вернёмся к началу урока. Вы предположили, что речь на уроке пойдёт о корне. Верно ли это?</w:t>
            </w:r>
          </w:p>
          <w:p w:rsidR="00D011EC" w:rsidRPr="00E4036C" w:rsidRDefault="00D011EC" w:rsidP="000F5C89">
            <w:pPr>
              <w:pStyle w:val="a3"/>
              <w:rPr>
                <w:iCs/>
              </w:rPr>
            </w:pPr>
            <w:r w:rsidRPr="00E4036C">
              <w:rPr>
                <w:i/>
                <w:iCs/>
              </w:rPr>
              <w:t xml:space="preserve">Дети: </w:t>
            </w:r>
            <w:r w:rsidRPr="00E4036C">
              <w:rPr>
                <w:iCs/>
              </w:rPr>
              <w:t>Не совсем. Мы говорили об орфограммах корня и их проверке.</w:t>
            </w:r>
          </w:p>
          <w:p w:rsidR="00D011EC" w:rsidRPr="00E4036C" w:rsidRDefault="00D011EC" w:rsidP="000F5C89">
            <w:pPr>
              <w:pStyle w:val="a3"/>
              <w:rPr>
                <w:rStyle w:val="aa"/>
              </w:rPr>
            </w:pPr>
            <w:r w:rsidRPr="00E4036C">
              <w:rPr>
                <w:i/>
                <w:iCs/>
              </w:rPr>
              <w:t>Учитель:</w:t>
            </w:r>
            <w:r w:rsidRPr="00E4036C">
              <w:rPr>
                <w:iCs/>
              </w:rPr>
              <w:t xml:space="preserve"> Давайте проверим себя. Всё ли вы поняли. Для этого заполним таблицу.</w:t>
            </w:r>
          </w:p>
          <w:p w:rsidR="000F5C89" w:rsidRPr="00663B3F" w:rsidRDefault="000F5C89" w:rsidP="000F5C89">
            <w:pPr>
              <w:pStyle w:val="a3"/>
              <w:rPr>
                <w:rStyle w:val="aa"/>
              </w:rPr>
            </w:pPr>
            <w:r w:rsidRPr="00663B3F">
              <w:rPr>
                <w:rStyle w:val="aa"/>
              </w:rPr>
              <w:t>Приём «Верные и неверные утверждения»</w:t>
            </w:r>
          </w:p>
          <w:p w:rsidR="000F5C89" w:rsidRPr="00E4036C" w:rsidRDefault="00AD65B5" w:rsidP="000F5C89">
            <w:pPr>
              <w:pStyle w:val="a3"/>
            </w:pPr>
            <w:r w:rsidRPr="00E4036C">
              <w:rPr>
                <w:i/>
                <w:iCs/>
              </w:rPr>
              <w:t>Учитель:</w:t>
            </w:r>
            <w:r w:rsidRPr="00E4036C">
              <w:rPr>
                <w:iCs/>
              </w:rPr>
              <w:t xml:space="preserve"> </w:t>
            </w:r>
            <w:r w:rsidR="000F5C89" w:rsidRPr="00E4036C">
              <w:t xml:space="preserve">Если вы согласны с утверждением, ставьте знак “+”, если не согласны – знак </w:t>
            </w:r>
            <w:proofErr w:type="gramStart"/>
            <w:r w:rsidR="000F5C89" w:rsidRPr="00E4036C">
              <w:t>“-</w:t>
            </w:r>
            <w:proofErr w:type="gramEnd"/>
            <w:r w:rsidR="000F5C89" w:rsidRPr="00E4036C">
              <w:t>” и заполняйте поле коррекции.</w:t>
            </w:r>
          </w:p>
          <w:p w:rsidR="00073E99" w:rsidRPr="00E4036C" w:rsidRDefault="00073E99" w:rsidP="000F5C89">
            <w:pPr>
              <w:pStyle w:val="a3"/>
            </w:pPr>
            <w:r w:rsidRPr="00E4036C">
              <w:t xml:space="preserve">                               </w:t>
            </w:r>
          </w:p>
          <w:tbl>
            <w:tblPr>
              <w:tblStyle w:val="ac"/>
              <w:tblpPr w:leftFromText="180" w:rightFromText="180" w:vertAnchor="text" w:horzAnchor="page" w:tblpX="1058" w:tblpY="162"/>
              <w:tblOverlap w:val="never"/>
              <w:tblW w:w="0" w:type="auto"/>
              <w:tblLook w:val="04A0"/>
            </w:tblPr>
            <w:tblGrid>
              <w:gridCol w:w="361"/>
              <w:gridCol w:w="881"/>
              <w:gridCol w:w="851"/>
              <w:gridCol w:w="2268"/>
            </w:tblGrid>
            <w:tr w:rsidR="00E4036C" w:rsidRPr="00E4036C" w:rsidTr="00E4036C">
              <w:tc>
                <w:tcPr>
                  <w:tcW w:w="2093" w:type="dxa"/>
                  <w:gridSpan w:val="3"/>
                </w:tcPr>
                <w:p w:rsidR="00E4036C" w:rsidRPr="00E4036C" w:rsidRDefault="00E4036C" w:rsidP="00E403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3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2268" w:type="dxa"/>
                </w:tcPr>
                <w:p w:rsidR="00E4036C" w:rsidRPr="00E4036C" w:rsidRDefault="00E4036C" w:rsidP="00E403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036C" w:rsidRPr="00E4036C" w:rsidTr="00E4036C">
              <w:tc>
                <w:tcPr>
                  <w:tcW w:w="361" w:type="dxa"/>
                </w:tcPr>
                <w:p w:rsidR="00E4036C" w:rsidRPr="00E4036C" w:rsidRDefault="00E4036C" w:rsidP="00E403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</w:tcPr>
                <w:p w:rsidR="00E4036C" w:rsidRPr="00E4036C" w:rsidRDefault="00E4036C" w:rsidP="00E403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3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851" w:type="dxa"/>
                </w:tcPr>
                <w:p w:rsidR="00E4036C" w:rsidRPr="00E4036C" w:rsidRDefault="00E4036C" w:rsidP="00E403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3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268" w:type="dxa"/>
                </w:tcPr>
                <w:p w:rsidR="00E4036C" w:rsidRPr="00E4036C" w:rsidRDefault="00E4036C" w:rsidP="00E403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3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КОРРЕКЦИЯ</w:t>
                  </w:r>
                </w:p>
              </w:tc>
            </w:tr>
            <w:tr w:rsidR="00E4036C" w:rsidRPr="00E4036C" w:rsidTr="00E4036C">
              <w:tc>
                <w:tcPr>
                  <w:tcW w:w="361" w:type="dxa"/>
                </w:tcPr>
                <w:p w:rsidR="00E4036C" w:rsidRPr="00E4036C" w:rsidRDefault="00E4036C" w:rsidP="00E403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3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1" w:type="dxa"/>
                </w:tcPr>
                <w:p w:rsidR="00E4036C" w:rsidRPr="00E4036C" w:rsidRDefault="00E4036C" w:rsidP="00E403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E4036C" w:rsidRPr="00E4036C" w:rsidRDefault="00E4036C" w:rsidP="00E403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E4036C" w:rsidRPr="00E4036C" w:rsidRDefault="00E4036C" w:rsidP="00E403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036C" w:rsidRPr="00E4036C" w:rsidTr="00E4036C">
              <w:tc>
                <w:tcPr>
                  <w:tcW w:w="361" w:type="dxa"/>
                </w:tcPr>
                <w:p w:rsidR="00E4036C" w:rsidRPr="00E4036C" w:rsidRDefault="00E4036C" w:rsidP="00E403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3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81" w:type="dxa"/>
                </w:tcPr>
                <w:p w:rsidR="00E4036C" w:rsidRPr="00E4036C" w:rsidRDefault="00E4036C" w:rsidP="00E403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E4036C" w:rsidRPr="00E4036C" w:rsidRDefault="00E4036C" w:rsidP="00E403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E4036C" w:rsidRPr="00E4036C" w:rsidRDefault="00E4036C" w:rsidP="00E403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036C" w:rsidRPr="00E4036C" w:rsidTr="00E4036C">
              <w:tc>
                <w:tcPr>
                  <w:tcW w:w="361" w:type="dxa"/>
                </w:tcPr>
                <w:p w:rsidR="00E4036C" w:rsidRPr="00E4036C" w:rsidRDefault="00E4036C" w:rsidP="00E403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3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1" w:type="dxa"/>
                </w:tcPr>
                <w:p w:rsidR="00E4036C" w:rsidRPr="00E4036C" w:rsidRDefault="00E4036C" w:rsidP="00E403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E4036C" w:rsidRPr="00E4036C" w:rsidRDefault="00E4036C" w:rsidP="00E403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E4036C" w:rsidRPr="00E4036C" w:rsidRDefault="00E4036C" w:rsidP="00E403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036C" w:rsidRPr="00E4036C" w:rsidTr="00E4036C">
              <w:tc>
                <w:tcPr>
                  <w:tcW w:w="361" w:type="dxa"/>
                </w:tcPr>
                <w:p w:rsidR="00E4036C" w:rsidRPr="00E4036C" w:rsidRDefault="00E4036C" w:rsidP="00E403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3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81" w:type="dxa"/>
                </w:tcPr>
                <w:p w:rsidR="00E4036C" w:rsidRPr="00E4036C" w:rsidRDefault="00E4036C" w:rsidP="00E403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E4036C" w:rsidRPr="00E4036C" w:rsidRDefault="00E4036C" w:rsidP="00E403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E4036C" w:rsidRPr="00E4036C" w:rsidRDefault="00E4036C" w:rsidP="00E403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036C" w:rsidRPr="00E4036C" w:rsidTr="00E4036C">
              <w:tc>
                <w:tcPr>
                  <w:tcW w:w="361" w:type="dxa"/>
                </w:tcPr>
                <w:p w:rsidR="00E4036C" w:rsidRPr="00E4036C" w:rsidRDefault="00E4036C" w:rsidP="00E403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3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81" w:type="dxa"/>
                </w:tcPr>
                <w:p w:rsidR="00E4036C" w:rsidRPr="00E4036C" w:rsidRDefault="00E4036C" w:rsidP="00E403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E4036C" w:rsidRPr="00E4036C" w:rsidRDefault="00E4036C" w:rsidP="00E403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E4036C" w:rsidRPr="00E4036C" w:rsidRDefault="00E4036C" w:rsidP="00E403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036C" w:rsidRPr="00E4036C" w:rsidTr="00E4036C">
              <w:tc>
                <w:tcPr>
                  <w:tcW w:w="361" w:type="dxa"/>
                </w:tcPr>
                <w:p w:rsidR="00E4036C" w:rsidRPr="00E4036C" w:rsidRDefault="00E4036C" w:rsidP="00E403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3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81" w:type="dxa"/>
                </w:tcPr>
                <w:p w:rsidR="00E4036C" w:rsidRPr="00E4036C" w:rsidRDefault="00E4036C" w:rsidP="00E403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E4036C" w:rsidRPr="00E4036C" w:rsidRDefault="00E4036C" w:rsidP="00E403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E4036C" w:rsidRPr="00E4036C" w:rsidRDefault="00E4036C" w:rsidP="00E403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036C" w:rsidRPr="00E4036C" w:rsidTr="00E4036C">
              <w:tc>
                <w:tcPr>
                  <w:tcW w:w="361" w:type="dxa"/>
                </w:tcPr>
                <w:p w:rsidR="00E4036C" w:rsidRPr="00E4036C" w:rsidRDefault="00E4036C" w:rsidP="00E403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3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81" w:type="dxa"/>
                </w:tcPr>
                <w:p w:rsidR="00E4036C" w:rsidRPr="00E4036C" w:rsidRDefault="00E4036C" w:rsidP="00E403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E4036C" w:rsidRPr="00E4036C" w:rsidRDefault="00E4036C" w:rsidP="00E403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E4036C" w:rsidRPr="00E4036C" w:rsidRDefault="00E4036C" w:rsidP="00E403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036C" w:rsidRPr="00E4036C" w:rsidTr="00E4036C">
              <w:tc>
                <w:tcPr>
                  <w:tcW w:w="361" w:type="dxa"/>
                </w:tcPr>
                <w:p w:rsidR="00E4036C" w:rsidRPr="00E4036C" w:rsidRDefault="00E4036C" w:rsidP="00E403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3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81" w:type="dxa"/>
                </w:tcPr>
                <w:p w:rsidR="00E4036C" w:rsidRPr="00E4036C" w:rsidRDefault="00E4036C" w:rsidP="00E403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E4036C" w:rsidRPr="00E4036C" w:rsidRDefault="00E4036C" w:rsidP="00E403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E4036C" w:rsidRPr="00E4036C" w:rsidRDefault="00E4036C" w:rsidP="00E403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73E99" w:rsidRPr="00E4036C" w:rsidRDefault="00073E99" w:rsidP="000F5C89">
            <w:pPr>
              <w:pStyle w:val="a3"/>
            </w:pPr>
          </w:p>
          <w:p w:rsidR="00073E99" w:rsidRPr="00E4036C" w:rsidRDefault="00073E99" w:rsidP="00073E99">
            <w:pPr>
              <w:pStyle w:val="a3"/>
              <w:ind w:left="360"/>
            </w:pPr>
          </w:p>
          <w:p w:rsidR="00073E99" w:rsidRPr="00E4036C" w:rsidRDefault="00073E99" w:rsidP="00073E99">
            <w:pPr>
              <w:pStyle w:val="a3"/>
              <w:ind w:left="360"/>
            </w:pPr>
          </w:p>
          <w:p w:rsidR="00073E99" w:rsidRPr="00E4036C" w:rsidRDefault="00073E99" w:rsidP="00073E99">
            <w:pPr>
              <w:pStyle w:val="a3"/>
            </w:pPr>
          </w:p>
          <w:p w:rsidR="00073E99" w:rsidRPr="00E4036C" w:rsidRDefault="00073E99" w:rsidP="00073E99">
            <w:pPr>
              <w:pStyle w:val="a3"/>
              <w:ind w:left="720"/>
            </w:pPr>
          </w:p>
          <w:p w:rsidR="00073E99" w:rsidRPr="00E4036C" w:rsidRDefault="00073E99" w:rsidP="00073E99">
            <w:pPr>
              <w:pStyle w:val="a3"/>
              <w:ind w:left="720"/>
            </w:pPr>
          </w:p>
          <w:p w:rsidR="00073E99" w:rsidRPr="00E4036C" w:rsidRDefault="00073E99" w:rsidP="00073E99">
            <w:pPr>
              <w:pStyle w:val="a3"/>
              <w:ind w:left="360"/>
            </w:pPr>
          </w:p>
          <w:p w:rsidR="000F5C89" w:rsidRPr="00E4036C" w:rsidRDefault="000F5C89" w:rsidP="000F5C89">
            <w:pPr>
              <w:pStyle w:val="a3"/>
              <w:numPr>
                <w:ilvl w:val="0"/>
                <w:numId w:val="13"/>
              </w:numPr>
            </w:pPr>
            <w:r w:rsidRPr="00E4036C">
              <w:t>Корень – это главная часть родственных слов.</w:t>
            </w:r>
          </w:p>
          <w:p w:rsidR="000F5C89" w:rsidRPr="00E4036C" w:rsidRDefault="000F5C89" w:rsidP="000F5C89">
            <w:pPr>
              <w:pStyle w:val="a3"/>
              <w:numPr>
                <w:ilvl w:val="0"/>
                <w:numId w:val="13"/>
              </w:numPr>
            </w:pPr>
            <w:r w:rsidRPr="00E4036C">
              <w:t>Чтобы найти корень слова, нужно сравнить несколько родственных слов по смыслу и выделить в них общую часть.</w:t>
            </w:r>
          </w:p>
          <w:p w:rsidR="000F5C89" w:rsidRPr="00E4036C" w:rsidRDefault="000F5C89" w:rsidP="000F5C89">
            <w:pPr>
              <w:pStyle w:val="a3"/>
              <w:numPr>
                <w:ilvl w:val="0"/>
                <w:numId w:val="13"/>
              </w:numPr>
            </w:pPr>
            <w:r w:rsidRPr="00E4036C">
              <w:t>Во всех однокоренных словах корень имеет одинаковое написание.</w:t>
            </w:r>
          </w:p>
          <w:p w:rsidR="000F5C89" w:rsidRPr="00E4036C" w:rsidRDefault="000F5C89" w:rsidP="000F5C89">
            <w:pPr>
              <w:pStyle w:val="a3"/>
              <w:numPr>
                <w:ilvl w:val="0"/>
                <w:numId w:val="13"/>
              </w:numPr>
            </w:pPr>
            <w:r w:rsidRPr="00E4036C">
              <w:lastRenderedPageBreak/>
              <w:t>Слова гусь, гусеница, гусенок являются однокоренными, т.к. имеют общую часть слова.</w:t>
            </w:r>
          </w:p>
          <w:p w:rsidR="000F5C89" w:rsidRPr="00E4036C" w:rsidRDefault="000F5C89" w:rsidP="000F5C89">
            <w:pPr>
              <w:pStyle w:val="a3"/>
              <w:numPr>
                <w:ilvl w:val="0"/>
                <w:numId w:val="13"/>
              </w:numPr>
            </w:pPr>
            <w:r w:rsidRPr="00E4036C">
              <w:t>Ко всем орфограммам можно подобрать проверочные слова.</w:t>
            </w:r>
          </w:p>
          <w:p w:rsidR="000F5C89" w:rsidRPr="00E4036C" w:rsidRDefault="000F5C89" w:rsidP="000F5C89">
            <w:pPr>
              <w:pStyle w:val="a3"/>
              <w:numPr>
                <w:ilvl w:val="0"/>
                <w:numId w:val="13"/>
              </w:numPr>
            </w:pPr>
            <w:r w:rsidRPr="00E4036C">
              <w:t>В корне заключено основное значение всех родственных слов</w:t>
            </w:r>
          </w:p>
          <w:p w:rsidR="000F5C89" w:rsidRPr="00E4036C" w:rsidRDefault="000F5C89" w:rsidP="000F5C89">
            <w:pPr>
              <w:pStyle w:val="a3"/>
              <w:numPr>
                <w:ilvl w:val="0"/>
                <w:numId w:val="13"/>
              </w:numPr>
            </w:pPr>
            <w:r w:rsidRPr="00E4036C">
              <w:rPr>
                <w:rStyle w:val="aa"/>
                <w:b w:val="0"/>
              </w:rPr>
              <w:t xml:space="preserve">Слова  моряки, морской, моржи </w:t>
            </w:r>
            <w:proofErr w:type="gramStart"/>
            <w:r w:rsidRPr="00E4036C">
              <w:rPr>
                <w:rStyle w:val="aa"/>
                <w:b w:val="0"/>
              </w:rPr>
              <w:t>-о</w:t>
            </w:r>
            <w:proofErr w:type="gramEnd"/>
            <w:r w:rsidRPr="00E4036C">
              <w:rPr>
                <w:rStyle w:val="aa"/>
                <w:b w:val="0"/>
              </w:rPr>
              <w:t>днокоренные</w:t>
            </w:r>
            <w:r w:rsidRPr="00E4036C">
              <w:t>, т.к. в этих словах есть общая часть.</w:t>
            </w:r>
          </w:p>
          <w:p w:rsidR="000F5C89" w:rsidRPr="00E4036C" w:rsidRDefault="000F5C89" w:rsidP="000F5C89">
            <w:pPr>
              <w:pStyle w:val="ab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проверить безударный гласный в </w:t>
            </w:r>
            <w:proofErr w:type="gramStart"/>
            <w:r w:rsidRPr="00E4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E4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надо изменить слово или подобрать  однокоренное так, чтобы безударный гласный стал ударным.</w:t>
            </w:r>
          </w:p>
          <w:p w:rsidR="00073E99" w:rsidRPr="00E4036C" w:rsidRDefault="000F5C89" w:rsidP="000F5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67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проверка фронтальная, озвучиваются только неверные утверждения)</w:t>
            </w:r>
          </w:p>
          <w:p w:rsidR="00251385" w:rsidRPr="00E4036C" w:rsidRDefault="00E4036C" w:rsidP="00251385">
            <w:pPr>
              <w:pStyle w:val="a3"/>
              <w:spacing w:line="360" w:lineRule="auto"/>
            </w:pPr>
            <w:r w:rsidRPr="00E4036C">
              <w:rPr>
                <w:i/>
                <w:iCs/>
              </w:rPr>
              <w:t>Учитель:</w:t>
            </w:r>
            <w:r w:rsidRPr="00E4036C">
              <w:rPr>
                <w:iCs/>
              </w:rPr>
              <w:t xml:space="preserve"> </w:t>
            </w:r>
            <w:r w:rsidR="00251385" w:rsidRPr="00E4036C">
              <w:t xml:space="preserve">Сегодня вы хорошо потрудились. Давайте оценим свои знания по этой теме. Для этого предлагаю вам 3 </w:t>
            </w:r>
            <w:r w:rsidR="00E112AF" w:rsidRPr="00E4036C">
              <w:t>вопроса, которые у вас записаны на обратной стороне карточки.</w:t>
            </w:r>
            <w:r w:rsidR="00251385" w:rsidRPr="00E4036C">
              <w:t xml:space="preserve"> Если вы уверены, то поставьте </w:t>
            </w:r>
            <w:r w:rsidR="00663B3F">
              <w:t xml:space="preserve">«!» </w:t>
            </w:r>
            <w:r w:rsidR="00251385" w:rsidRPr="00E4036C">
              <w:t xml:space="preserve">знак в клетках. Если сомневаетесь, то поставьте </w:t>
            </w:r>
            <w:r w:rsidR="00663B3F">
              <w:t>«</w:t>
            </w:r>
            <w:r w:rsidR="00251385" w:rsidRPr="00E4036C">
              <w:t>?</w:t>
            </w:r>
            <w:r w:rsidR="00663B3F">
              <w:t>»</w:t>
            </w:r>
            <w:r w:rsidR="00251385" w:rsidRPr="00E4036C">
              <w:t xml:space="preserve"> знак. Ну, а если вы ничего не знаете, то поставьте точку. </w:t>
            </w:r>
          </w:p>
          <w:p w:rsidR="00251385" w:rsidRPr="00E4036C" w:rsidRDefault="00D16550" w:rsidP="00251385">
            <w:pPr>
              <w:pStyle w:val="a3"/>
              <w:spacing w:line="360" w:lineRule="auto"/>
              <w:jc w:val="center"/>
            </w:pPr>
            <w:r w:rsidRPr="00E4036C">
              <w:rPr>
                <w:noProof/>
              </w:rPr>
              <w:drawing>
                <wp:anchor distT="0" distB="0" distL="114300" distR="114300" simplePos="0" relativeHeight="251706368" behindDoc="0" locked="0" layoutInCell="1" allowOverlap="0">
                  <wp:simplePos x="0" y="0"/>
                  <wp:positionH relativeFrom="column">
                    <wp:posOffset>86360</wp:posOffset>
                  </wp:positionH>
                  <wp:positionV relativeFrom="line">
                    <wp:posOffset>431800</wp:posOffset>
                  </wp:positionV>
                  <wp:extent cx="243205" cy="233045"/>
                  <wp:effectExtent l="19050" t="0" r="4445" b="0"/>
                  <wp:wrapSquare wrapText="bothSides"/>
                  <wp:docPr id="5" name="Рисунок 2" descr="hello_html_accef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accef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23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51385" w:rsidRPr="00E4036C">
              <w:t>Опросный лист:</w:t>
            </w:r>
          </w:p>
          <w:p w:rsidR="00251385" w:rsidRPr="00E4036C" w:rsidRDefault="00251385" w:rsidP="00251385">
            <w:pPr>
              <w:pStyle w:val="a3"/>
              <w:spacing w:line="360" w:lineRule="auto"/>
            </w:pPr>
            <w:r w:rsidRPr="00E4036C">
              <w:t xml:space="preserve">- я знаю правила орфографии </w:t>
            </w:r>
          </w:p>
          <w:p w:rsidR="00251385" w:rsidRPr="00E4036C" w:rsidRDefault="00251385" w:rsidP="00251385">
            <w:pPr>
              <w:pStyle w:val="a3"/>
              <w:spacing w:line="360" w:lineRule="auto"/>
            </w:pPr>
            <w:r w:rsidRPr="00E4036C">
              <w:t>- я умею объяснять, почему я применяю это правило</w:t>
            </w:r>
          </w:p>
          <w:p w:rsidR="000F5C89" w:rsidRPr="00E4036C" w:rsidRDefault="00251385" w:rsidP="000F5C8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C">
              <w:rPr>
                <w:rFonts w:ascii="Times New Roman" w:hAnsi="Times New Roman" w:cs="Times New Roman"/>
                <w:sz w:val="24"/>
                <w:szCs w:val="24"/>
              </w:rPr>
              <w:t xml:space="preserve">- я умею применять правила </w:t>
            </w:r>
            <w:r w:rsidRPr="00E403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7392" behindDoc="0" locked="0" layoutInCell="1" allowOverlap="0">
                  <wp:simplePos x="0" y="0"/>
                  <wp:positionH relativeFrom="column">
                    <wp:posOffset>86995</wp:posOffset>
                  </wp:positionH>
                  <wp:positionV relativeFrom="line">
                    <wp:posOffset>10795</wp:posOffset>
                  </wp:positionV>
                  <wp:extent cx="243205" cy="233045"/>
                  <wp:effectExtent l="19050" t="0" r="4445" b="0"/>
                  <wp:wrapSquare wrapText="bothSides"/>
                  <wp:docPr id="3" name="Рисунок 3" descr="hello_html_accef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accef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23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F5998" w:rsidRPr="00E4036C" w:rsidRDefault="00D16550" w:rsidP="00DB2D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8416" behindDoc="0" locked="0" layoutInCell="1" allowOverlap="0">
                  <wp:simplePos x="0" y="0"/>
                  <wp:positionH relativeFrom="column">
                    <wp:posOffset>86360</wp:posOffset>
                  </wp:positionH>
                  <wp:positionV relativeFrom="line">
                    <wp:posOffset>-797560</wp:posOffset>
                  </wp:positionV>
                  <wp:extent cx="243205" cy="233045"/>
                  <wp:effectExtent l="19050" t="0" r="4445" b="0"/>
                  <wp:wrapSquare wrapText="bothSides"/>
                  <wp:docPr id="2" name="Рисунок 4" descr="hello_html_accef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accef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23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F5998" w:rsidRPr="00251385" w:rsidRDefault="008F5998" w:rsidP="008F5998">
      <w:pPr>
        <w:rPr>
          <w:sz w:val="24"/>
          <w:szCs w:val="24"/>
        </w:rPr>
      </w:pPr>
    </w:p>
    <w:p w:rsidR="00617F40" w:rsidRPr="00251385" w:rsidRDefault="00617F40">
      <w:pPr>
        <w:rPr>
          <w:sz w:val="24"/>
          <w:szCs w:val="24"/>
        </w:rPr>
      </w:pPr>
    </w:p>
    <w:sectPr w:rsidR="00617F40" w:rsidRPr="00251385" w:rsidSect="008F5998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C3E" w:rsidRDefault="008C4C3E" w:rsidP="007910C0">
      <w:pPr>
        <w:spacing w:after="0" w:line="240" w:lineRule="auto"/>
      </w:pPr>
      <w:r>
        <w:separator/>
      </w:r>
    </w:p>
  </w:endnote>
  <w:endnote w:type="continuationSeparator" w:id="0">
    <w:p w:rsidR="008C4C3E" w:rsidRDefault="008C4C3E" w:rsidP="00791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C3E" w:rsidRDefault="008C4C3E" w:rsidP="007910C0">
      <w:pPr>
        <w:spacing w:after="0" w:line="240" w:lineRule="auto"/>
      </w:pPr>
      <w:r>
        <w:separator/>
      </w:r>
    </w:p>
  </w:footnote>
  <w:footnote w:type="continuationSeparator" w:id="0">
    <w:p w:rsidR="008C4C3E" w:rsidRDefault="008C4C3E" w:rsidP="00791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0C0" w:rsidRDefault="007910C0" w:rsidP="006A5EDB">
    <w:pPr>
      <w:pStyle w:val="a4"/>
      <w:tabs>
        <w:tab w:val="clear" w:pos="4677"/>
        <w:tab w:val="center" w:pos="4536"/>
        <w:tab w:val="left" w:pos="467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9B1"/>
    <w:multiLevelType w:val="multilevel"/>
    <w:tmpl w:val="F1DA03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505F3"/>
    <w:multiLevelType w:val="hybridMultilevel"/>
    <w:tmpl w:val="D6B8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7805"/>
    <w:multiLevelType w:val="multilevel"/>
    <w:tmpl w:val="736681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A1886"/>
    <w:multiLevelType w:val="multilevel"/>
    <w:tmpl w:val="F95A88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B23D47"/>
    <w:multiLevelType w:val="multilevel"/>
    <w:tmpl w:val="39B0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A62072"/>
    <w:multiLevelType w:val="multilevel"/>
    <w:tmpl w:val="FCAC1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B350E3"/>
    <w:multiLevelType w:val="multilevel"/>
    <w:tmpl w:val="B8B8EA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961505"/>
    <w:multiLevelType w:val="multilevel"/>
    <w:tmpl w:val="09F448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EC436A"/>
    <w:multiLevelType w:val="multilevel"/>
    <w:tmpl w:val="15AA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E545D7"/>
    <w:multiLevelType w:val="multilevel"/>
    <w:tmpl w:val="0D609F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661BAC"/>
    <w:multiLevelType w:val="multilevel"/>
    <w:tmpl w:val="81C2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E67D92"/>
    <w:multiLevelType w:val="multilevel"/>
    <w:tmpl w:val="4558D0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9C2474"/>
    <w:multiLevelType w:val="multilevel"/>
    <w:tmpl w:val="6F1A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2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998"/>
    <w:rsid w:val="00004C5E"/>
    <w:rsid w:val="00073E99"/>
    <w:rsid w:val="000F5C89"/>
    <w:rsid w:val="00124976"/>
    <w:rsid w:val="001375DD"/>
    <w:rsid w:val="00251385"/>
    <w:rsid w:val="002C7892"/>
    <w:rsid w:val="00310ED3"/>
    <w:rsid w:val="00400360"/>
    <w:rsid w:val="0043642C"/>
    <w:rsid w:val="00456E09"/>
    <w:rsid w:val="00472543"/>
    <w:rsid w:val="004D25D6"/>
    <w:rsid w:val="00500642"/>
    <w:rsid w:val="00526CE4"/>
    <w:rsid w:val="005A1602"/>
    <w:rsid w:val="006018C7"/>
    <w:rsid w:val="00601B18"/>
    <w:rsid w:val="006127AB"/>
    <w:rsid w:val="00617F40"/>
    <w:rsid w:val="00663B3F"/>
    <w:rsid w:val="006A5EDB"/>
    <w:rsid w:val="006F14BF"/>
    <w:rsid w:val="007910C0"/>
    <w:rsid w:val="008843BD"/>
    <w:rsid w:val="008C4C3E"/>
    <w:rsid w:val="008F5998"/>
    <w:rsid w:val="009131B1"/>
    <w:rsid w:val="00A67EA0"/>
    <w:rsid w:val="00AD65B5"/>
    <w:rsid w:val="00B574BF"/>
    <w:rsid w:val="00CF30DE"/>
    <w:rsid w:val="00D011EC"/>
    <w:rsid w:val="00D102EA"/>
    <w:rsid w:val="00D16550"/>
    <w:rsid w:val="00D26B25"/>
    <w:rsid w:val="00DA38D2"/>
    <w:rsid w:val="00DC5F06"/>
    <w:rsid w:val="00E112AF"/>
    <w:rsid w:val="00E4036C"/>
    <w:rsid w:val="00F36095"/>
    <w:rsid w:val="00F61556"/>
    <w:rsid w:val="00FE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7" type="connector" idref="#_x0000_s1078"/>
        <o:r id="V:Rule8" type="connector" idref="#_x0000_s1081"/>
        <o:r id="V:Rule9" type="connector" idref="#_x0000_s1082"/>
        <o:r id="V:Rule10" type="connector" idref="#_x0000_s1083"/>
        <o:r id="V:Rule11" type="connector" idref="#_x0000_s1080"/>
        <o:r id="V:Rule12" type="connector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91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10C0"/>
  </w:style>
  <w:style w:type="paragraph" w:styleId="a6">
    <w:name w:val="footer"/>
    <w:basedOn w:val="a"/>
    <w:link w:val="a7"/>
    <w:uiPriority w:val="99"/>
    <w:unhideWhenUsed/>
    <w:rsid w:val="00791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10C0"/>
  </w:style>
  <w:style w:type="paragraph" w:styleId="a8">
    <w:name w:val="Balloon Text"/>
    <w:basedOn w:val="a"/>
    <w:link w:val="a9"/>
    <w:uiPriority w:val="99"/>
    <w:semiHidden/>
    <w:unhideWhenUsed/>
    <w:rsid w:val="0079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10C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0F5C89"/>
    <w:rPr>
      <w:b/>
      <w:bCs/>
    </w:rPr>
  </w:style>
  <w:style w:type="paragraph" w:styleId="ab">
    <w:name w:val="List Paragraph"/>
    <w:basedOn w:val="a"/>
    <w:uiPriority w:val="34"/>
    <w:qFormat/>
    <w:rsid w:val="000F5C89"/>
    <w:pPr>
      <w:ind w:left="720"/>
      <w:contextualSpacing/>
    </w:pPr>
  </w:style>
  <w:style w:type="table" w:styleId="ac">
    <w:name w:val="Table Grid"/>
    <w:basedOn w:val="a1"/>
    <w:uiPriority w:val="59"/>
    <w:rsid w:val="00073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10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2015-12-08T16:35:00Z</dcterms:created>
  <dcterms:modified xsi:type="dcterms:W3CDTF">2016-01-30T05:57:00Z</dcterms:modified>
</cp:coreProperties>
</file>