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1C" w:rsidRPr="00AF3DAA" w:rsidRDefault="00345C1C" w:rsidP="00AF3DAA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/>
          <w:b/>
          <w:caps/>
          <w:color w:val="00B0F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3DAA">
        <w:rPr>
          <w:rFonts w:ascii="Times New Roman" w:eastAsia="Times New Roman" w:hAnsi="Times New Roman"/>
          <w:b/>
          <w:caps/>
          <w:color w:val="00B0F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«Изучаем перелётных птиц»</w:t>
      </w:r>
    </w:p>
    <w:p w:rsidR="00345C1C" w:rsidRPr="00AF3DAA" w:rsidRDefault="005F5150" w:rsidP="00AF3DAA">
      <w:pPr>
        <w:spacing w:before="120" w:after="120" w:line="240" w:lineRule="auto"/>
        <w:ind w:left="709"/>
        <w:jc w:val="both"/>
        <w:rPr>
          <w:rFonts w:ascii="Century Schoolbook" w:eastAsia="Times New Roman" w:hAnsi="Century Schoolbook"/>
          <w:b/>
          <w:i/>
          <w:color w:val="7030A0"/>
          <w:sz w:val="36"/>
          <w:szCs w:val="36"/>
          <w:lang w:eastAsia="ru-RU"/>
        </w:rPr>
      </w:pPr>
      <w:r w:rsidRPr="00AF3DAA">
        <w:rPr>
          <w:rFonts w:ascii="Century Schoolbook" w:eastAsia="Times New Roman" w:hAnsi="Century Schoolbook"/>
          <w:b/>
          <w:i/>
          <w:color w:val="7030A0"/>
          <w:sz w:val="36"/>
          <w:szCs w:val="36"/>
          <w:lang w:eastAsia="ru-RU"/>
        </w:rPr>
        <w:t>Рекомендации для родителей:</w:t>
      </w:r>
      <w:r w:rsidR="00962E4C" w:rsidRPr="00AF3DAA">
        <w:rPr>
          <w:rFonts w:ascii="Century Schoolbook" w:hAnsi="Century Schoolbook"/>
          <w:b/>
        </w:rPr>
        <w:t xml:space="preserve"> </w:t>
      </w:r>
    </w:p>
    <w:p w:rsid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ребёнка с перелетными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птицами.</w:t>
      </w:r>
    </w:p>
    <w:p w:rsidR="00345C1C" w:rsidRP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птицами ласточкой, грачом, скворцом;</w:t>
      </w:r>
    </w:p>
    <w:p w:rsidR="00345C1C" w:rsidRP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рассмотреть на иллюстрациях их внешний вид, указав отличительные черты;</w:t>
      </w:r>
    </w:p>
    <w:p w:rsidR="00345C1C" w:rsidRP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объяснить, почему они называются перелетными, рассказать, куда и когда они улетают;</w:t>
      </w:r>
    </w:p>
    <w:p w:rsidR="00345C1C" w:rsidRP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150">
        <w:rPr>
          <w:rFonts w:ascii="Times New Roman" w:eastAsia="Times New Roman" w:hAnsi="Times New Roman"/>
          <w:sz w:val="28"/>
          <w:szCs w:val="28"/>
          <w:lang w:eastAsia="ru-RU"/>
        </w:rPr>
        <w:t>рассказать, какую пользу приносят птицы: уничтожают червяков, гусениц;</w:t>
      </w:r>
    </w:p>
    <w:p w:rsidR="00345C1C" w:rsidRPr="00345C1C" w:rsidRDefault="00AF3DAA" w:rsidP="00AF3DAA">
      <w:pPr>
        <w:spacing w:before="120" w:after="120" w:line="240" w:lineRule="auto"/>
        <w:ind w:left="709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91440" distB="89408" distL="205740" distR="208788" simplePos="0" relativeHeight="251657216" behindDoc="0" locked="0" layoutInCell="1" allowOverlap="1" wp14:anchorId="4F9C8EB9" wp14:editId="441C4179">
            <wp:simplePos x="0" y="0"/>
            <wp:positionH relativeFrom="margin">
              <wp:posOffset>8245475</wp:posOffset>
            </wp:positionH>
            <wp:positionV relativeFrom="margin">
              <wp:posOffset>3267075</wp:posOffset>
            </wp:positionV>
            <wp:extent cx="2667127" cy="2001647"/>
            <wp:effectExtent l="95250" t="95250" r="76200" b="74930"/>
            <wp:wrapSquare wrapText="bothSides"/>
            <wp:docPr id="2" name="Рисунок 6" descr="http://900igr.net/datas/okruzhajuschij-mir/Pereletnye-i-zimujuschie/0004-004-Pti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900igr.net/datas/okruzhajuschij-mir/Pereletnye-i-zimujuschie/0004-004-Ptits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15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C1C" w:rsidRPr="00345C1C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Задание 1</w:t>
      </w:r>
      <w:r w:rsidR="00345C1C" w:rsidRPr="00345C1C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 Прочитать ребёнку стихотворение и обсудить его.</w:t>
      </w:r>
      <w:bookmarkStart w:id="0" w:name="_GoBack"/>
      <w:bookmarkEnd w:id="0"/>
    </w:p>
    <w:p w:rsidR="00345C1C" w:rsidRPr="00345C1C" w:rsidRDefault="00345C1C" w:rsidP="00AF3DAA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Осень.</w:t>
      </w:r>
    </w:p>
    <w:p w:rsidR="00345C1C" w:rsidRPr="00345C1C" w:rsidRDefault="00345C1C" w:rsidP="00AF3DA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Опустел скворечник, улетели птицы,</w:t>
      </w:r>
    </w:p>
    <w:p w:rsidR="00345C1C" w:rsidRPr="00345C1C" w:rsidRDefault="00345C1C" w:rsidP="00AF3DA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Листьям на деревьях тоже не сидится.</w:t>
      </w:r>
    </w:p>
    <w:p w:rsidR="00345C1C" w:rsidRPr="00345C1C" w:rsidRDefault="00345C1C" w:rsidP="00AF3DA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Целый день сегодня все летят, летят…</w:t>
      </w:r>
    </w:p>
    <w:p w:rsidR="00345C1C" w:rsidRPr="00345C1C" w:rsidRDefault="00345C1C" w:rsidP="00AF3DA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Видно, тоже в Африку улететь хотят.</w:t>
      </w:r>
    </w:p>
    <w:p w:rsidR="00345C1C" w:rsidRPr="00345C1C" w:rsidRDefault="00AF3DAA" w:rsidP="00AF3DAA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="00962E4C">
        <w:rPr>
          <w:rFonts w:ascii="Times New Roman" w:eastAsia="Times New Roman" w:hAnsi="Times New Roman"/>
          <w:sz w:val="28"/>
          <w:szCs w:val="28"/>
          <w:lang w:eastAsia="ru-RU"/>
        </w:rPr>
        <w:t> И. Токмакова</w:t>
      </w:r>
    </w:p>
    <w:p w:rsidR="00AF3DAA" w:rsidRDefault="00AF3DAA" w:rsidP="00AF3DAA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AF3DAA">
        <w:rPr>
          <w:rFonts w:ascii="Century Schoolbook" w:hAnsi="Century Schoolbook"/>
          <w:b/>
          <w:noProof/>
          <w:lang w:eastAsia="ru-RU"/>
        </w:rPr>
        <w:drawing>
          <wp:anchor distT="91440" distB="94488" distL="205740" distR="208026" simplePos="0" relativeHeight="251658240" behindDoc="0" locked="0" layoutInCell="1" allowOverlap="1" wp14:anchorId="6CE5A7BE" wp14:editId="416106C7">
            <wp:simplePos x="0" y="0"/>
            <wp:positionH relativeFrom="margin">
              <wp:posOffset>304165</wp:posOffset>
            </wp:positionH>
            <wp:positionV relativeFrom="margin">
              <wp:posOffset>4267200</wp:posOffset>
            </wp:positionV>
            <wp:extent cx="2962275" cy="4286250"/>
            <wp:effectExtent l="95250" t="95250" r="104775" b="95250"/>
            <wp:wrapSquare wrapText="bothSides"/>
            <wp:docPr id="3" name="Рисунок 8" descr="http://bylix.com/uploads/posts/2010-09/1285337720_128523947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bylix.com/uploads/posts/2010-09/1285337720_1285239479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86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E4C" w:rsidRPr="00AF3DAA" w:rsidRDefault="00345C1C" w:rsidP="00AF3DAA">
      <w:pPr>
        <w:spacing w:before="100" w:beforeAutospacing="1" w:after="12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DAA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Задание 2.</w:t>
      </w:r>
      <w:r w:rsidRPr="00AF3DA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Выучить считалку:</w:t>
      </w:r>
    </w:p>
    <w:p w:rsidR="00345C1C" w:rsidRPr="00345C1C" w:rsidRDefault="00962E4C" w:rsidP="00AF3DAA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4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Начинается считалка: на дубу </w:t>
      </w:r>
      <w:r w:rsidR="00345C1C" w:rsidRPr="00345C1C">
        <w:rPr>
          <w:rFonts w:ascii="Times New Roman" w:eastAsia="Times New Roman" w:hAnsi="Times New Roman"/>
          <w:sz w:val="28"/>
          <w:szCs w:val="28"/>
          <w:lang w:eastAsia="ru-RU"/>
        </w:rPr>
        <w:t xml:space="preserve">скворец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галка</w:t>
      </w:r>
    </w:p>
    <w:p w:rsidR="00345C1C" w:rsidRDefault="00345C1C" w:rsidP="00AF3DAA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Улетел домой скворец, и считалочке конец.</w:t>
      </w:r>
    </w:p>
    <w:p w:rsidR="00AF3DAA" w:rsidRPr="00345C1C" w:rsidRDefault="00AF3DAA" w:rsidP="00AF3DAA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150" w:rsidRPr="005F5150" w:rsidRDefault="005F5150" w:rsidP="00AF3DAA">
      <w:pPr>
        <w:spacing w:before="120" w:after="120" w:line="240" w:lineRule="auto"/>
        <w:ind w:left="709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5F5150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Задание 3.</w:t>
      </w:r>
      <w:r w:rsidR="00345C1C" w:rsidRPr="00345C1C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Дидактическая игра «Улетает – не улетает».</w:t>
      </w:r>
    </w:p>
    <w:p w:rsidR="00345C1C" w:rsidRDefault="00345C1C" w:rsidP="00AF3DAA">
      <w:pPr>
        <w:spacing w:before="120" w:after="12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(Взрослый называет какую-нибудь  птицу, а ребёнок отвечает – улетает она на зиму или нет.)</w:t>
      </w:r>
    </w:p>
    <w:p w:rsidR="00AF3DAA" w:rsidRPr="00345C1C" w:rsidRDefault="00AF3DAA" w:rsidP="00AF3DAA">
      <w:pPr>
        <w:spacing w:before="120" w:after="12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C1C" w:rsidRPr="00345C1C" w:rsidRDefault="005F5150" w:rsidP="00AF3DAA">
      <w:pPr>
        <w:tabs>
          <w:tab w:val="left" w:pos="142"/>
        </w:tabs>
        <w:spacing w:before="120" w:after="120" w:line="240" w:lineRule="auto"/>
        <w:ind w:left="142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5F5150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Задание 4</w:t>
      </w:r>
      <w:r w:rsidR="00345C1C" w:rsidRPr="00345C1C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.</w:t>
      </w:r>
      <w:r w:rsidR="00345C1C" w:rsidRPr="00345C1C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Дидактическая игра «Четвертый лишний».</w:t>
      </w:r>
    </w:p>
    <w:p w:rsidR="00AF3DAA" w:rsidRDefault="00345C1C" w:rsidP="00AF3DAA">
      <w:pPr>
        <w:spacing w:before="120" w:after="12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Лебедь, дикая утка, журавль, голубь.</w:t>
      </w:r>
    </w:p>
    <w:p w:rsidR="00AF3DAA" w:rsidRPr="00AF3DAA" w:rsidRDefault="00AF3DAA" w:rsidP="00AF3DA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C1C" w:rsidRPr="00AF3DAA" w:rsidRDefault="00345C1C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45C1C" w:rsidRPr="00AF3DAA" w:rsidSect="00AF3DAA">
      <w:pgSz w:w="11906" w:h="16838"/>
      <w:pgMar w:top="720" w:right="720" w:bottom="720" w:left="720" w:header="708" w:footer="708" w:gutter="0"/>
      <w:pgBorders w:offsetFrom="page">
        <w:top w:val="twistedLines1" w:sz="18" w:space="24" w:color="E36C0A"/>
        <w:left w:val="twistedLines1" w:sz="18" w:space="24" w:color="E36C0A"/>
        <w:bottom w:val="twistedLines1" w:sz="18" w:space="24" w:color="E36C0A"/>
        <w:right w:val="twistedLines1" w:sz="18" w:space="24" w:color="E36C0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5AEF"/>
    <w:multiLevelType w:val="hybridMultilevel"/>
    <w:tmpl w:val="2C622FB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1C"/>
    <w:rsid w:val="00146136"/>
    <w:rsid w:val="00345C1C"/>
    <w:rsid w:val="005F5150"/>
    <w:rsid w:val="00962E4C"/>
    <w:rsid w:val="00A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5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5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2</cp:revision>
  <cp:lastPrinted>2013-11-27T04:45:00Z</cp:lastPrinted>
  <dcterms:created xsi:type="dcterms:W3CDTF">2013-11-27T04:47:00Z</dcterms:created>
  <dcterms:modified xsi:type="dcterms:W3CDTF">2013-11-27T04:47:00Z</dcterms:modified>
</cp:coreProperties>
</file>