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29" w:rsidRPr="00014029" w:rsidRDefault="00014029" w:rsidP="00014029">
      <w:pPr>
        <w:rPr>
          <w:rFonts w:ascii="Monotype Corsiva" w:hAnsi="Monotype Corsiva"/>
          <w:color w:val="C00000"/>
          <w:sz w:val="56"/>
          <w:szCs w:val="56"/>
        </w:rPr>
      </w:pPr>
      <w:r>
        <w:rPr>
          <w:rFonts w:ascii="Monotype Corsiva" w:hAnsi="Monotype Corsiva"/>
          <w:bCs/>
          <w:color w:val="C00000"/>
          <w:sz w:val="56"/>
          <w:szCs w:val="56"/>
        </w:rPr>
        <w:t>«</w:t>
      </w:r>
      <w:r w:rsidRPr="00014029">
        <w:rPr>
          <w:rFonts w:ascii="Monotype Corsiva" w:hAnsi="Monotype Corsiva"/>
          <w:bCs/>
          <w:color w:val="C00000"/>
          <w:sz w:val="56"/>
          <w:szCs w:val="56"/>
        </w:rPr>
        <w:t>К</w:t>
      </w:r>
      <w:r>
        <w:rPr>
          <w:rFonts w:ascii="Monotype Corsiva" w:hAnsi="Monotype Corsiva"/>
          <w:bCs/>
          <w:color w:val="C00000"/>
          <w:sz w:val="56"/>
          <w:szCs w:val="56"/>
        </w:rPr>
        <w:t xml:space="preserve">ак воспитать ребенка </w:t>
      </w:r>
      <w:proofErr w:type="gramStart"/>
      <w:r>
        <w:rPr>
          <w:rFonts w:ascii="Monotype Corsiva" w:hAnsi="Monotype Corsiva"/>
          <w:bCs/>
          <w:color w:val="C00000"/>
          <w:sz w:val="56"/>
          <w:szCs w:val="56"/>
        </w:rPr>
        <w:t>счастливым</w:t>
      </w:r>
      <w:proofErr w:type="gramEnd"/>
      <w:r>
        <w:rPr>
          <w:rFonts w:ascii="Monotype Corsiva" w:hAnsi="Monotype Corsiva"/>
          <w:bCs/>
          <w:color w:val="C00000"/>
          <w:sz w:val="56"/>
          <w:szCs w:val="56"/>
        </w:rPr>
        <w:t>».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1</w:t>
      </w:r>
      <w:r w:rsidRPr="00014029">
        <w:rPr>
          <w:rFonts w:ascii="Monotype Corsiva" w:hAnsi="Monotype Corsiva"/>
          <w:bCs/>
          <w:sz w:val="32"/>
          <w:szCs w:val="32"/>
        </w:rPr>
        <w:t xml:space="preserve">.Начните с себя. Следите за тем, чтобы у Вас всегда было хорошее настроение. Правильно питайтесь, отдыхайте, высыпайтесь, ведите здоровый и активный образ жизни. Подавайте хороший пример.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2.</w:t>
      </w:r>
      <w:r w:rsidRPr="00014029">
        <w:rPr>
          <w:rFonts w:ascii="Monotype Corsiva" w:hAnsi="Monotype Corsiva"/>
          <w:bCs/>
          <w:sz w:val="32"/>
          <w:szCs w:val="32"/>
        </w:rPr>
        <w:t xml:space="preserve">Следите за своим эмоциональным состоянием. Не доводите до стрессов и срывов. Всегда трезво мыслите, будьте спокойны.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3.</w:t>
      </w:r>
      <w:r w:rsidRPr="00014029">
        <w:rPr>
          <w:rFonts w:ascii="Monotype Corsiva" w:hAnsi="Monotype Corsiva"/>
          <w:bCs/>
          <w:sz w:val="32"/>
          <w:szCs w:val="32"/>
        </w:rPr>
        <w:t xml:space="preserve">Воспринимайте плохое поведение ребёнка как его попытки что-то доказать или донести до Вас. Понаблюдайте за чадом, возможно, ему не хватает Вашего внимания.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4.</w:t>
      </w:r>
      <w:r w:rsidRPr="00014029">
        <w:rPr>
          <w:rFonts w:ascii="Monotype Corsiva" w:hAnsi="Monotype Corsiva"/>
          <w:bCs/>
          <w:sz w:val="32"/>
          <w:szCs w:val="32"/>
        </w:rPr>
        <w:t xml:space="preserve">Никогда не вешайте «ярлыки» на ребёнка. Не указывайте постоянно на его недостатки, это может снизить самооценку.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5.</w:t>
      </w:r>
      <w:r w:rsidRPr="00014029">
        <w:rPr>
          <w:rFonts w:ascii="Monotype Corsiva" w:hAnsi="Monotype Corsiva"/>
          <w:bCs/>
          <w:sz w:val="32"/>
          <w:szCs w:val="32"/>
        </w:rPr>
        <w:t xml:space="preserve">Следуйте принципу взаимного уважения. Если хотите, чтобы чадо уважало Ваши просьбы и желания, то уважайте его желания и просьбы.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6.</w:t>
      </w:r>
      <w:r w:rsidRPr="00014029">
        <w:rPr>
          <w:rFonts w:ascii="Monotype Corsiva" w:hAnsi="Monotype Corsiva"/>
          <w:bCs/>
          <w:sz w:val="32"/>
          <w:szCs w:val="32"/>
        </w:rPr>
        <w:t xml:space="preserve">Критиковать или хвалить нужно поступок, а не самого ребёнка.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7.</w:t>
      </w:r>
      <w:r w:rsidRPr="00014029">
        <w:rPr>
          <w:rFonts w:ascii="Monotype Corsiva" w:hAnsi="Monotype Corsiva"/>
          <w:bCs/>
          <w:sz w:val="32"/>
          <w:szCs w:val="32"/>
        </w:rPr>
        <w:t xml:space="preserve">Принимайте своего ребёнка именно таким, какой он есть. Не пытайтесь его изменить кардинальным образом.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8.</w:t>
      </w:r>
      <w:r w:rsidRPr="00014029">
        <w:rPr>
          <w:rFonts w:ascii="Monotype Corsiva" w:hAnsi="Monotype Corsiva"/>
          <w:bCs/>
          <w:sz w:val="32"/>
          <w:szCs w:val="32"/>
        </w:rPr>
        <w:t xml:space="preserve">Всегда общайтесь с малышом спокойно и мирно.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9.</w:t>
      </w:r>
      <w:r w:rsidRPr="00014029">
        <w:rPr>
          <w:rFonts w:ascii="Monotype Corsiva" w:hAnsi="Monotype Corsiva"/>
          <w:bCs/>
          <w:sz w:val="32"/>
          <w:szCs w:val="32"/>
        </w:rPr>
        <w:t xml:space="preserve">Всегда смотрите ребёнку в глаза при разговоре.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10.</w:t>
      </w:r>
      <w:r w:rsidRPr="00014029">
        <w:rPr>
          <w:rFonts w:ascii="Monotype Corsiva" w:hAnsi="Monotype Corsiva"/>
          <w:bCs/>
          <w:sz w:val="32"/>
          <w:szCs w:val="32"/>
        </w:rPr>
        <w:t xml:space="preserve">Не реагируйте на истерики. Тогда со временем они прекратятся.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11.</w:t>
      </w:r>
      <w:r w:rsidRPr="00014029">
        <w:rPr>
          <w:rFonts w:ascii="Monotype Corsiva" w:hAnsi="Monotype Corsiva"/>
          <w:bCs/>
          <w:sz w:val="32"/>
          <w:szCs w:val="32"/>
        </w:rPr>
        <w:t xml:space="preserve">Показывайте своему ребёнку, что он важен, нужен и полезен.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12.</w:t>
      </w:r>
      <w:r w:rsidRPr="00014029">
        <w:rPr>
          <w:rFonts w:ascii="Monotype Corsiva" w:hAnsi="Monotype Corsiva"/>
          <w:bCs/>
          <w:sz w:val="32"/>
          <w:szCs w:val="32"/>
        </w:rPr>
        <w:t xml:space="preserve">Повышайте самооценку ребёнку, но до разумных пределов.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13.</w:t>
      </w:r>
      <w:r w:rsidRPr="00014029">
        <w:rPr>
          <w:rFonts w:ascii="Monotype Corsiva" w:hAnsi="Monotype Corsiva"/>
          <w:bCs/>
          <w:sz w:val="32"/>
          <w:szCs w:val="32"/>
        </w:rPr>
        <w:t xml:space="preserve">Прививайте ребёнку ответственность за свои поступки и жизнь. 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/>
          <w:bCs/>
          <w:sz w:val="32"/>
          <w:szCs w:val="32"/>
        </w:rPr>
        <w:t>14.</w:t>
      </w:r>
      <w:r w:rsidRPr="00014029">
        <w:rPr>
          <w:rFonts w:ascii="Monotype Corsiva" w:hAnsi="Monotype Corsiva"/>
          <w:bCs/>
          <w:sz w:val="32"/>
          <w:szCs w:val="32"/>
        </w:rPr>
        <w:t>Следите за тем, чтобы малыш рос в любви, спокойствии и заботе.</w:t>
      </w:r>
    </w:p>
    <w:p w:rsidR="00014029" w:rsidRPr="00014029" w:rsidRDefault="00014029" w:rsidP="00014029">
      <w:pPr>
        <w:rPr>
          <w:rFonts w:ascii="Monotype Corsiva" w:hAnsi="Monotype Corsiva"/>
          <w:sz w:val="32"/>
          <w:szCs w:val="32"/>
        </w:rPr>
      </w:pPr>
      <w:r w:rsidRPr="00014029">
        <w:rPr>
          <w:rFonts w:ascii="Monotype Corsiva" w:hAnsi="Monotype Corsiva"/>
          <w:bCs/>
          <w:sz w:val="32"/>
          <w:szCs w:val="32"/>
        </w:rPr>
        <w:t xml:space="preserve">  </w:t>
      </w:r>
    </w:p>
    <w:p w:rsidR="00777BBF" w:rsidRPr="00014029" w:rsidRDefault="00777BBF">
      <w:pPr>
        <w:rPr>
          <w:rFonts w:ascii="Monotype Corsiva" w:hAnsi="Monotype Corsiva"/>
          <w:sz w:val="32"/>
          <w:szCs w:val="32"/>
        </w:rPr>
      </w:pPr>
    </w:p>
    <w:sectPr w:rsidR="00777BBF" w:rsidRPr="00014029" w:rsidSect="00014029">
      <w:pgSz w:w="11906" w:h="16838"/>
      <w:pgMar w:top="1134" w:right="850" w:bottom="1134" w:left="1701" w:header="708" w:footer="708" w:gutter="0"/>
      <w:pgBorders w:offsetFrom="page">
        <w:top w:val="balloonsHotAir" w:sz="20" w:space="24" w:color="auto"/>
        <w:left w:val="balloonsHotAir" w:sz="20" w:space="24" w:color="auto"/>
        <w:bottom w:val="balloonsHotAir" w:sz="20" w:space="24" w:color="auto"/>
        <w:right w:val="balloonsHotAi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29"/>
    <w:rsid w:val="00014029"/>
    <w:rsid w:val="00777BBF"/>
    <w:rsid w:val="00B17A23"/>
    <w:rsid w:val="00D14827"/>
    <w:rsid w:val="00EB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2016-02-06T16:19:00Z</dcterms:created>
  <dcterms:modified xsi:type="dcterms:W3CDTF">2016-02-06T16:24:00Z</dcterms:modified>
</cp:coreProperties>
</file>