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19" w:rsidRPr="00F02FFE" w:rsidRDefault="00F66E19" w:rsidP="00F66E19">
      <w:pPr>
        <w:shd w:val="clear" w:color="auto" w:fill="FFFFFF" w:themeFill="background1"/>
        <w:spacing w:before="75" w:after="75"/>
        <w:ind w:left="75" w:right="75"/>
        <w:jc w:val="center"/>
        <w:outlineLvl w:val="0"/>
        <w:rPr>
          <w:rFonts w:ascii="Arial" w:eastAsia="Times New Roman" w:hAnsi="Arial" w:cs="Arial"/>
          <w:b/>
          <w:bCs/>
          <w:color w:val="000000"/>
          <w:kern w:val="36"/>
          <w:sz w:val="28"/>
          <w:szCs w:val="28"/>
          <w:lang w:eastAsia="ru-RU"/>
        </w:rPr>
      </w:pPr>
      <w:r w:rsidRPr="00F02FFE">
        <w:rPr>
          <w:rFonts w:ascii="Arial" w:eastAsia="Times New Roman" w:hAnsi="Arial" w:cs="Arial"/>
          <w:b/>
          <w:bCs/>
          <w:color w:val="000000"/>
          <w:kern w:val="36"/>
          <w:sz w:val="28"/>
          <w:szCs w:val="28"/>
          <w:lang w:eastAsia="ru-RU"/>
        </w:rPr>
        <w:t>Закаливающие процедуры как средство укрепления ребенка в  условиях детского учреждения.</w:t>
      </w:r>
      <w:r w:rsidRPr="00F02FFE">
        <w:rPr>
          <w:rFonts w:ascii="Arial" w:eastAsia="Times New Roman" w:hAnsi="Arial" w:cs="Arial"/>
          <w:color w:val="000000"/>
          <w:sz w:val="28"/>
          <w:szCs w:val="28"/>
          <w:lang w:eastAsia="ru-RU"/>
        </w:rPr>
        <w:br/>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Традиционно в нашей стране под закаливанием ребенка раннего возраста понимаю</w:t>
      </w:r>
      <w:r>
        <w:rPr>
          <w:rFonts w:ascii="Arial" w:eastAsia="Times New Roman" w:hAnsi="Arial" w:cs="Arial"/>
          <w:color w:val="000000"/>
          <w:sz w:val="24"/>
          <w:szCs w:val="24"/>
          <w:lang w:eastAsia="ru-RU"/>
        </w:rPr>
        <w:t>т выработку у него собственно</w:t>
      </w:r>
      <w:r w:rsidRPr="00F44BA5">
        <w:rPr>
          <w:rFonts w:ascii="Arial" w:eastAsia="Times New Roman" w:hAnsi="Arial" w:cs="Arial"/>
          <w:color w:val="000000"/>
          <w:sz w:val="24"/>
          <w:szCs w:val="24"/>
          <w:lang w:eastAsia="ru-RU"/>
        </w:rPr>
        <w:t xml:space="preserve"> противостояния охлаждению. Поскольку жара в средней полосе России нас не балует, противостояние жаре не столь важная проблема. На самом деле, поскольку механизмы закаливания универсальны, нам представляется, что проблема гораздо шире. Вырабатывая устойчивость к холоду, мы тренируем адаптационные механизмы ребенка вообще, тем самым повышая его </w:t>
      </w:r>
      <w:proofErr w:type="spellStart"/>
      <w:r w:rsidRPr="00F44BA5">
        <w:rPr>
          <w:rFonts w:ascii="Arial" w:eastAsia="Times New Roman" w:hAnsi="Arial" w:cs="Arial"/>
          <w:color w:val="000000"/>
          <w:sz w:val="24"/>
          <w:szCs w:val="24"/>
          <w:lang w:eastAsia="ru-RU"/>
        </w:rPr>
        <w:t>стрессоустойчивость</w:t>
      </w:r>
      <w:proofErr w:type="spellEnd"/>
      <w:r w:rsidRPr="00F44BA5">
        <w:rPr>
          <w:rFonts w:ascii="Arial" w:eastAsia="Times New Roman" w:hAnsi="Arial" w:cs="Arial"/>
          <w:color w:val="000000"/>
          <w:sz w:val="24"/>
          <w:szCs w:val="24"/>
          <w:lang w:eastAsia="ru-RU"/>
        </w:rPr>
        <w:t xml:space="preserve">. Мнения о важности и необходимости закаливания настолько противоречивы, что родителям порой очень трудно разобраться в схемах закаливания. Приведем несколько примеров За ( </w:t>
      </w:r>
      <w:proofErr w:type="spellStart"/>
      <w:r w:rsidRPr="00F44BA5">
        <w:rPr>
          <w:rFonts w:ascii="Arial" w:eastAsia="Times New Roman" w:hAnsi="Arial" w:cs="Arial"/>
          <w:color w:val="000000"/>
          <w:sz w:val="24"/>
          <w:szCs w:val="24"/>
          <w:lang w:eastAsia="ru-RU"/>
        </w:rPr>
        <w:t>pro</w:t>
      </w:r>
      <w:proofErr w:type="spellEnd"/>
      <w:r w:rsidRPr="00F44BA5">
        <w:rPr>
          <w:rFonts w:ascii="Arial" w:eastAsia="Times New Roman" w:hAnsi="Arial" w:cs="Arial"/>
          <w:color w:val="000000"/>
          <w:sz w:val="24"/>
          <w:szCs w:val="24"/>
          <w:lang w:eastAsia="ru-RU"/>
        </w:rPr>
        <w:t>)и</w:t>
      </w:r>
      <w:proofErr w:type="gramStart"/>
      <w:r w:rsidRPr="00F44BA5">
        <w:rPr>
          <w:rFonts w:ascii="Arial" w:eastAsia="Times New Roman" w:hAnsi="Arial" w:cs="Arial"/>
          <w:color w:val="000000"/>
          <w:sz w:val="24"/>
          <w:szCs w:val="24"/>
          <w:lang w:eastAsia="ru-RU"/>
        </w:rPr>
        <w:t xml:space="preserve"> П</w:t>
      </w:r>
      <w:proofErr w:type="gramEnd"/>
      <w:r w:rsidRPr="00F44BA5">
        <w:rPr>
          <w:rFonts w:ascii="Arial" w:eastAsia="Times New Roman" w:hAnsi="Arial" w:cs="Arial"/>
          <w:color w:val="000000"/>
          <w:sz w:val="24"/>
          <w:szCs w:val="24"/>
          <w:lang w:eastAsia="ru-RU"/>
        </w:rPr>
        <w:t>ротив (</w:t>
      </w:r>
      <w:proofErr w:type="spellStart"/>
      <w:r w:rsidRPr="00F44BA5">
        <w:rPr>
          <w:rFonts w:ascii="Arial" w:eastAsia="Times New Roman" w:hAnsi="Arial" w:cs="Arial"/>
          <w:color w:val="000000"/>
          <w:sz w:val="24"/>
          <w:szCs w:val="24"/>
          <w:lang w:eastAsia="ru-RU"/>
        </w:rPr>
        <w:t>contra</w:t>
      </w:r>
      <w:proofErr w:type="spellEnd"/>
      <w:r w:rsidRPr="00F44BA5">
        <w:rPr>
          <w:rFonts w:ascii="Arial" w:eastAsia="Times New Roman" w:hAnsi="Arial" w:cs="Arial"/>
          <w:color w:val="000000"/>
          <w:sz w:val="24"/>
          <w:szCs w:val="24"/>
          <w:lang w:eastAsia="ru-RU"/>
        </w:rPr>
        <w:t>).За(</w:t>
      </w:r>
      <w:proofErr w:type="spellStart"/>
      <w:r w:rsidRPr="00F44BA5">
        <w:rPr>
          <w:rFonts w:ascii="Arial" w:eastAsia="Times New Roman" w:hAnsi="Arial" w:cs="Arial"/>
          <w:color w:val="000000"/>
          <w:sz w:val="24"/>
          <w:szCs w:val="24"/>
          <w:lang w:eastAsia="ru-RU"/>
        </w:rPr>
        <w:t>pro</w:t>
      </w:r>
      <w:proofErr w:type="spellEnd"/>
      <w:r w:rsidRPr="00F44BA5">
        <w:rPr>
          <w:rFonts w:ascii="Arial" w:eastAsia="Times New Roman" w:hAnsi="Arial" w:cs="Arial"/>
          <w:color w:val="000000"/>
          <w:sz w:val="24"/>
          <w:szCs w:val="24"/>
          <w:lang w:eastAsia="ru-RU"/>
        </w:rPr>
        <w:t xml:space="preserve">)- Детей необходимо закаливать, и как можно раньше, буквально с первых дней жизни. Закаливание необходимо всем детям для повышения </w:t>
      </w:r>
      <w:proofErr w:type="spellStart"/>
      <w:r w:rsidRPr="00F44BA5">
        <w:rPr>
          <w:rFonts w:ascii="Arial" w:eastAsia="Times New Roman" w:hAnsi="Arial" w:cs="Arial"/>
          <w:color w:val="000000"/>
          <w:sz w:val="24"/>
          <w:szCs w:val="24"/>
          <w:lang w:eastAsia="ru-RU"/>
        </w:rPr>
        <w:t>стрессоустойчивости</w:t>
      </w:r>
      <w:proofErr w:type="spellEnd"/>
      <w:r w:rsidRPr="00F44BA5">
        <w:rPr>
          <w:rFonts w:ascii="Arial" w:eastAsia="Times New Roman" w:hAnsi="Arial" w:cs="Arial"/>
          <w:color w:val="000000"/>
          <w:sz w:val="24"/>
          <w:szCs w:val="24"/>
          <w:lang w:eastAsia="ru-RU"/>
        </w:rPr>
        <w:t xml:space="preserve">, укрепления их здоровья. Закаленный ребенок болеет меньше, и каждое заболевание протекает легче, не смотря на </w:t>
      </w:r>
      <w:proofErr w:type="gramStart"/>
      <w:r w:rsidRPr="00F44BA5">
        <w:rPr>
          <w:rFonts w:ascii="Arial" w:eastAsia="Times New Roman" w:hAnsi="Arial" w:cs="Arial"/>
          <w:color w:val="000000"/>
          <w:sz w:val="24"/>
          <w:szCs w:val="24"/>
          <w:lang w:eastAsia="ru-RU"/>
        </w:rPr>
        <w:t>то</w:t>
      </w:r>
      <w:proofErr w:type="gramEnd"/>
      <w:r w:rsidRPr="00F44BA5">
        <w:rPr>
          <w:rFonts w:ascii="Arial" w:eastAsia="Times New Roman" w:hAnsi="Arial" w:cs="Arial"/>
          <w:color w:val="000000"/>
          <w:sz w:val="24"/>
          <w:szCs w:val="24"/>
          <w:lang w:eastAsia="ru-RU"/>
        </w:rPr>
        <w:t xml:space="preserve"> что сами закаливающие процедуры не могут полностью исключить заражение вирусной инфекцией. &lt;&lt;Мой ребенок закален. Иначе он болел бы чаще…&gt;&gt;. Раньше младенцев </w:t>
      </w:r>
      <w:r w:rsidRPr="002B51BC">
        <w:rPr>
          <w:rFonts w:ascii="Arial" w:eastAsia="Times New Roman" w:hAnsi="Arial" w:cs="Arial"/>
          <w:color w:val="000000"/>
          <w:sz w:val="24"/>
          <w:szCs w:val="24"/>
          <w:lang w:eastAsia="ru-RU"/>
        </w:rPr>
        <w:t>держали под форточкой, чтобы &lt;&lt;</w:t>
      </w:r>
      <w:r w:rsidRPr="00F44BA5">
        <w:rPr>
          <w:rFonts w:ascii="Arial" w:eastAsia="Times New Roman" w:hAnsi="Arial" w:cs="Arial"/>
          <w:color w:val="000000"/>
          <w:sz w:val="24"/>
          <w:szCs w:val="24"/>
          <w:lang w:eastAsia="ru-RU"/>
        </w:rPr>
        <w:t xml:space="preserve">запустить&gt;&gt; их </w:t>
      </w:r>
      <w:proofErr w:type="spellStart"/>
      <w:r w:rsidRPr="00F44BA5">
        <w:rPr>
          <w:rFonts w:ascii="Arial" w:eastAsia="Times New Roman" w:hAnsi="Arial" w:cs="Arial"/>
          <w:color w:val="000000"/>
          <w:sz w:val="24"/>
          <w:szCs w:val="24"/>
          <w:lang w:eastAsia="ru-RU"/>
        </w:rPr>
        <w:t>терморегуляционные</w:t>
      </w:r>
      <w:proofErr w:type="spellEnd"/>
      <w:r w:rsidRPr="00F44BA5">
        <w:rPr>
          <w:rFonts w:ascii="Arial" w:eastAsia="Times New Roman" w:hAnsi="Arial" w:cs="Arial"/>
          <w:color w:val="000000"/>
          <w:sz w:val="24"/>
          <w:szCs w:val="24"/>
          <w:lang w:eastAsia="ru-RU"/>
        </w:rPr>
        <w:t xml:space="preserve"> механизмы. и т </w:t>
      </w:r>
      <w:proofErr w:type="spellStart"/>
      <w:r w:rsidRPr="00F44BA5">
        <w:rPr>
          <w:rFonts w:ascii="Arial" w:eastAsia="Times New Roman" w:hAnsi="Arial" w:cs="Arial"/>
          <w:color w:val="000000"/>
          <w:sz w:val="24"/>
          <w:szCs w:val="24"/>
          <w:lang w:eastAsia="ru-RU"/>
        </w:rPr>
        <w:t>д</w:t>
      </w:r>
      <w:proofErr w:type="spellEnd"/>
      <w:proofErr w:type="gramStart"/>
      <w:r w:rsidRPr="00F44BA5">
        <w:rPr>
          <w:rFonts w:ascii="Arial" w:eastAsia="Times New Roman" w:hAnsi="Arial" w:cs="Arial"/>
          <w:color w:val="000000"/>
          <w:sz w:val="24"/>
          <w:szCs w:val="24"/>
          <w:lang w:eastAsia="ru-RU"/>
        </w:rPr>
        <w:t xml:space="preserve"> .</w:t>
      </w:r>
      <w:proofErr w:type="gramEnd"/>
      <w:r w:rsidRPr="00F44BA5">
        <w:rPr>
          <w:rFonts w:ascii="Arial" w:eastAsia="Times New Roman" w:hAnsi="Arial" w:cs="Arial"/>
          <w:color w:val="000000"/>
          <w:sz w:val="24"/>
          <w:szCs w:val="24"/>
          <w:lang w:eastAsia="ru-RU"/>
        </w:rPr>
        <w:t xml:space="preserve"> Против ( </w:t>
      </w:r>
      <w:proofErr w:type="spellStart"/>
      <w:r w:rsidRPr="00F44BA5">
        <w:rPr>
          <w:rFonts w:ascii="Arial" w:eastAsia="Times New Roman" w:hAnsi="Arial" w:cs="Arial"/>
          <w:color w:val="000000"/>
          <w:sz w:val="24"/>
          <w:szCs w:val="24"/>
          <w:lang w:eastAsia="ru-RU"/>
        </w:rPr>
        <w:t>contra</w:t>
      </w:r>
      <w:proofErr w:type="spellEnd"/>
      <w:r w:rsidRPr="00F44BA5">
        <w:rPr>
          <w:rFonts w:ascii="Arial" w:eastAsia="Times New Roman" w:hAnsi="Arial" w:cs="Arial"/>
          <w:color w:val="000000"/>
          <w:sz w:val="24"/>
          <w:szCs w:val="24"/>
          <w:lang w:eastAsia="ru-RU"/>
        </w:rPr>
        <w:t xml:space="preserve"> ) Детей надо закаливать, а всячески оберегать от малейшего охлаждения. Закаливание можно начинать и проводить далее только при полном здоровье детей. Никакого специального закаливания не требуется, так как есть масса препаратов, повышающих защитные силы организма ребенка. &lt;&lt; Какое закалива</w:t>
      </w:r>
      <w:r w:rsidRPr="002B51BC">
        <w:rPr>
          <w:rFonts w:ascii="Arial" w:eastAsia="Times New Roman" w:hAnsi="Arial" w:cs="Arial"/>
          <w:color w:val="000000"/>
          <w:sz w:val="24"/>
          <w:szCs w:val="24"/>
          <w:lang w:eastAsia="ru-RU"/>
        </w:rPr>
        <w:t>ние? Ребенок и так часто болеет</w:t>
      </w:r>
      <w:r w:rsidRPr="00F44BA5">
        <w:rPr>
          <w:rFonts w:ascii="Arial" w:eastAsia="Times New Roman" w:hAnsi="Arial" w:cs="Arial"/>
          <w:color w:val="000000"/>
          <w:sz w:val="24"/>
          <w:szCs w:val="24"/>
          <w:lang w:eastAsia="ru-RU"/>
        </w:rPr>
        <w:t>&gt;&gt;.</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 xml:space="preserve">Раньше были другие дети. Если внимательно прочитать </w:t>
      </w:r>
      <w:r w:rsidRPr="002B51BC">
        <w:rPr>
          <w:rFonts w:ascii="Arial" w:eastAsia="Times New Roman" w:hAnsi="Arial" w:cs="Arial"/>
          <w:color w:val="000000"/>
          <w:sz w:val="24"/>
          <w:szCs w:val="24"/>
          <w:lang w:eastAsia="ru-RU"/>
        </w:rPr>
        <w:t>и то и другое, можно сказать: &lt;&lt;</w:t>
      </w:r>
      <w:r w:rsidRPr="00F44BA5">
        <w:rPr>
          <w:rFonts w:ascii="Arial" w:eastAsia="Times New Roman" w:hAnsi="Arial" w:cs="Arial"/>
          <w:color w:val="000000"/>
          <w:sz w:val="24"/>
          <w:szCs w:val="24"/>
          <w:lang w:eastAsia="ru-RU"/>
        </w:rPr>
        <w:t>И вы правы и правы…&gt;&gt;. Даже при самом внимательном уходе немыслимо оградить ребенка от всех неожиданных перемен температуры, внезапных сквозняков, открытых форточек, ветра, дождя, сырости.</w:t>
      </w:r>
    </w:p>
    <w:p w:rsidR="00F66E19" w:rsidRPr="00F44BA5" w:rsidRDefault="00F66E19" w:rsidP="00F66E19">
      <w:pPr>
        <w:shd w:val="clear" w:color="auto" w:fill="FFFFFF" w:themeFill="background1"/>
        <w:spacing w:after="0"/>
        <w:rPr>
          <w:rFonts w:ascii="Arial" w:eastAsia="Times New Roman" w:hAnsi="Arial" w:cs="Arial"/>
          <w:sz w:val="24"/>
          <w:szCs w:val="24"/>
          <w:lang w:eastAsia="ru-RU"/>
        </w:rPr>
      </w:pPr>
      <w:r w:rsidRPr="00F44BA5">
        <w:rPr>
          <w:rFonts w:ascii="Arial" w:eastAsia="Times New Roman" w:hAnsi="Arial" w:cs="Arial"/>
          <w:color w:val="000000"/>
          <w:sz w:val="24"/>
          <w:szCs w:val="24"/>
          <w:lang w:eastAsia="ru-RU"/>
        </w:rPr>
        <w:br/>
      </w:r>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Общие принципы</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Попробуем разобраться, почему именно дети нуждаются в правильной системе закаливания и что должны знать и делать взрослые, чтобы укрепить здоровье детей. Чтобы правильно закаливать ребенка, родители должны хорошо знать механизмы и принципы действия закаливающих факторов, методику и технику специального закаливания.</w:t>
      </w:r>
    </w:p>
    <w:p w:rsidR="00F66E19" w:rsidRPr="002B51BC"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Закаливать – это значит систематически, многократно, дозировано воздействовать на организм теми факторами, которые часто являются причиной </w:t>
      </w:r>
      <w:r w:rsidRPr="002B51BC">
        <w:rPr>
          <w:rFonts w:ascii="Arial" w:eastAsia="Times New Roman" w:hAnsi="Arial" w:cs="Arial"/>
          <w:color w:val="000000"/>
          <w:sz w:val="24"/>
          <w:szCs w:val="24"/>
          <w:lang w:eastAsia="ru-RU"/>
        </w:rPr>
        <w:t xml:space="preserve">заболевания. Закаливание - </w:t>
      </w:r>
      <w:r w:rsidRPr="00F44BA5">
        <w:rPr>
          <w:rFonts w:ascii="Arial" w:eastAsia="Times New Roman" w:hAnsi="Arial" w:cs="Arial"/>
          <w:color w:val="000000"/>
          <w:sz w:val="24"/>
          <w:szCs w:val="24"/>
          <w:lang w:eastAsia="ru-RU"/>
        </w:rPr>
        <w:t xml:space="preserve">это образ жизни! Некоторые особенности системы терморегуляции ребенка. </w:t>
      </w:r>
    </w:p>
    <w:p w:rsidR="00F66E19" w:rsidRPr="002B51BC"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1. Недостаточная зрелость всех структур нервной системы ребенка приводит к тому, что теплорегуляция его организма еще очень несовершенна.</w:t>
      </w:r>
    </w:p>
    <w:p w:rsidR="00F66E19" w:rsidRPr="002B51BC"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2.Кожа ребенка также отличается незрелостью и нежностью всех слоев, в частности мышечных. При переохлаждении у взрослого человека мышцы волосяных сосочков сокращаются, кожа становится &lt;&lt; гусиной&gt;&gt; и поверхность, с которой уходит тепло, уменьшается. Ребенок спосо</w:t>
      </w:r>
      <w:r w:rsidRPr="002B51BC">
        <w:rPr>
          <w:rFonts w:ascii="Arial" w:eastAsia="Times New Roman" w:hAnsi="Arial" w:cs="Arial"/>
          <w:color w:val="000000"/>
          <w:sz w:val="24"/>
          <w:szCs w:val="24"/>
          <w:lang w:eastAsia="ru-RU"/>
        </w:rPr>
        <w:t xml:space="preserve">бен на такую реакцию только с 2-2.5 </w:t>
      </w:r>
      <w:r w:rsidRPr="00F44BA5">
        <w:rPr>
          <w:rFonts w:ascii="Arial" w:eastAsia="Times New Roman" w:hAnsi="Arial" w:cs="Arial"/>
          <w:color w:val="000000"/>
          <w:sz w:val="24"/>
          <w:szCs w:val="24"/>
          <w:lang w:eastAsia="ru-RU"/>
        </w:rPr>
        <w:t xml:space="preserve">лет. </w:t>
      </w:r>
    </w:p>
    <w:p w:rsidR="00F66E19" w:rsidRPr="002B51BC"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lastRenderedPageBreak/>
        <w:t xml:space="preserve">3. Одной из ведущих реагирующих систем при закаливающих процедурах является сердечно - </w:t>
      </w:r>
      <w:proofErr w:type="gramStart"/>
      <w:r w:rsidRPr="00F44BA5">
        <w:rPr>
          <w:rFonts w:ascii="Arial" w:eastAsia="Times New Roman" w:hAnsi="Arial" w:cs="Arial"/>
          <w:color w:val="000000"/>
          <w:sz w:val="24"/>
          <w:szCs w:val="24"/>
          <w:lang w:eastAsia="ru-RU"/>
        </w:rPr>
        <w:t>сосудистая</w:t>
      </w:r>
      <w:proofErr w:type="gramEnd"/>
      <w:r w:rsidRPr="00F44BA5">
        <w:rPr>
          <w:rFonts w:ascii="Arial" w:eastAsia="Times New Roman" w:hAnsi="Arial" w:cs="Arial"/>
          <w:color w:val="000000"/>
          <w:sz w:val="24"/>
          <w:szCs w:val="24"/>
          <w:lang w:eastAsia="ru-RU"/>
        </w:rPr>
        <w:t xml:space="preserve">. При воздействии </w:t>
      </w:r>
      <w:proofErr w:type="spellStart"/>
      <w:r w:rsidRPr="00F44BA5">
        <w:rPr>
          <w:rFonts w:ascii="Arial" w:eastAsia="Times New Roman" w:hAnsi="Arial" w:cs="Arial"/>
          <w:color w:val="000000"/>
          <w:sz w:val="24"/>
          <w:szCs w:val="24"/>
          <w:lang w:eastAsia="ru-RU"/>
        </w:rPr>
        <w:t>холодового</w:t>
      </w:r>
      <w:proofErr w:type="spellEnd"/>
      <w:r w:rsidRPr="00F44BA5">
        <w:rPr>
          <w:rFonts w:ascii="Arial" w:eastAsia="Times New Roman" w:hAnsi="Arial" w:cs="Arial"/>
          <w:color w:val="000000"/>
          <w:sz w:val="24"/>
          <w:szCs w:val="24"/>
          <w:lang w:eastAsia="ru-RU"/>
        </w:rPr>
        <w:t xml:space="preserve"> фактора на организм эта система проходит две фазы реагирования: </w:t>
      </w:r>
    </w:p>
    <w:p w:rsidR="00F66E19" w:rsidRPr="002B51BC"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2B51BC">
        <w:rPr>
          <w:rFonts w:ascii="Arial" w:eastAsia="Times New Roman" w:hAnsi="Arial" w:cs="Arial"/>
          <w:color w:val="000000"/>
          <w:sz w:val="24"/>
          <w:szCs w:val="24"/>
          <w:lang w:eastAsia="ru-RU"/>
        </w:rPr>
        <w:t>1) спазм (сужение</w:t>
      </w:r>
      <w:r w:rsidRPr="00F44BA5">
        <w:rPr>
          <w:rFonts w:ascii="Arial" w:eastAsia="Times New Roman" w:hAnsi="Arial" w:cs="Arial"/>
          <w:color w:val="000000"/>
          <w:sz w:val="24"/>
          <w:szCs w:val="24"/>
          <w:lang w:eastAsia="ru-RU"/>
        </w:rPr>
        <w:t xml:space="preserve">) кожных сосудов. </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2) расширение сосудов.</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В настоящее время значительное число детей относятся к так называемой группе риска по тем или иным хроническим заболеваниям или имеют отклонения в состоянии здоровья </w:t>
      </w:r>
      <w:proofErr w:type="gramStart"/>
      <w:r w:rsidRPr="00F44BA5">
        <w:rPr>
          <w:rFonts w:ascii="Arial" w:eastAsia="Times New Roman" w:hAnsi="Arial" w:cs="Arial"/>
          <w:color w:val="000000"/>
          <w:sz w:val="24"/>
          <w:szCs w:val="24"/>
          <w:lang w:eastAsia="ru-RU"/>
        </w:rPr>
        <w:t xml:space="preserve">( </w:t>
      </w:r>
      <w:proofErr w:type="gramEnd"/>
      <w:r w:rsidRPr="00F44BA5">
        <w:rPr>
          <w:rFonts w:ascii="Arial" w:eastAsia="Times New Roman" w:hAnsi="Arial" w:cs="Arial"/>
          <w:color w:val="000000"/>
          <w:sz w:val="24"/>
          <w:szCs w:val="24"/>
          <w:lang w:eastAsia="ru-RU"/>
        </w:rPr>
        <w:t>например экссудативный диатез, или другие проявления аллергии, различные заболевания носоглотки.) Все эти отклонения могут быть причиной необычной сосудистой реакции, недопустимой при закаливании, например застоя крови в результате спастического состояния капилляров, которое проявляется в бледности кожи, дрожи, съеживании. Сколько бы разнообразных методик специального закаливания ни предлагалось, при организации системы необходимо знать основные принципы и методы закаливания любого организма.</w:t>
      </w:r>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Методы закаливания</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1.Самый традиционный – метод постепенного увеличения силы раздражителя. Средство может быть любое – воздух, вода, солнце и т д. Постепенное увеличение силы раздражителя выражено либо в увеличении продолжительности его действия, либо в постепенном увеличении силы воздействия. Метод постепенного увеличения силы раздражителя обязательно приведет к хорошим результатам, но не сразу.</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2. Метод – контрастный. У детей раннего возраста используется тепло </w:t>
      </w:r>
      <w:proofErr w:type="gramStart"/>
      <w:r w:rsidRPr="00F44BA5">
        <w:rPr>
          <w:rFonts w:ascii="Arial" w:eastAsia="Times New Roman" w:hAnsi="Arial" w:cs="Arial"/>
          <w:color w:val="000000"/>
          <w:sz w:val="24"/>
          <w:szCs w:val="24"/>
          <w:lang w:eastAsia="ru-RU"/>
        </w:rPr>
        <w:t>-х</w:t>
      </w:r>
      <w:proofErr w:type="gramEnd"/>
      <w:r w:rsidRPr="00F44BA5">
        <w:rPr>
          <w:rFonts w:ascii="Arial" w:eastAsia="Times New Roman" w:hAnsi="Arial" w:cs="Arial"/>
          <w:color w:val="000000"/>
          <w:sz w:val="24"/>
          <w:szCs w:val="24"/>
          <w:lang w:eastAsia="ru-RU"/>
        </w:rPr>
        <w:t>олод- тепло, а в дошкольном возрасте холод – тепло- холод.</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3.Метод снижения температуры. В данном методе мы используем все принципы закаливания: систематичность, постоянство, учет индивидуальных особенностей ребенка, положительный эмоциональный настрой и др.</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4. Метод интенсивного закаливания. </w:t>
      </w:r>
      <w:proofErr w:type="gramStart"/>
      <w:r w:rsidRPr="00F44BA5">
        <w:rPr>
          <w:rFonts w:ascii="Arial" w:eastAsia="Times New Roman" w:hAnsi="Arial" w:cs="Arial"/>
          <w:color w:val="000000"/>
          <w:sz w:val="24"/>
          <w:szCs w:val="24"/>
          <w:lang w:eastAsia="ru-RU"/>
        </w:rPr>
        <w:t xml:space="preserve">Интенсивное закаливание подразумевает под собой методы закаливания, при которых возникает хотя бы кратковременный контакт обнаженного тела ребенка или части его тела (обычно закрытой одеждой) с интенсивными </w:t>
      </w:r>
      <w:proofErr w:type="spellStart"/>
      <w:r w:rsidRPr="00F44BA5">
        <w:rPr>
          <w:rFonts w:ascii="Arial" w:eastAsia="Times New Roman" w:hAnsi="Arial" w:cs="Arial"/>
          <w:color w:val="000000"/>
          <w:sz w:val="24"/>
          <w:szCs w:val="24"/>
          <w:lang w:eastAsia="ru-RU"/>
        </w:rPr>
        <w:t>холодовыми</w:t>
      </w:r>
      <w:proofErr w:type="spellEnd"/>
      <w:r w:rsidRPr="00F44BA5">
        <w:rPr>
          <w:rFonts w:ascii="Arial" w:eastAsia="Times New Roman" w:hAnsi="Arial" w:cs="Arial"/>
          <w:color w:val="000000"/>
          <w:sz w:val="24"/>
          <w:szCs w:val="24"/>
          <w:lang w:eastAsia="ru-RU"/>
        </w:rPr>
        <w:t xml:space="preserve"> (снег, ледяная вода, холодный воздух), тепловыми (вода, теплый воздух) факторами и факторами окружающей среды контрастной температуры (чередующиеся интенсивные </w:t>
      </w:r>
      <w:proofErr w:type="spellStart"/>
      <w:r w:rsidRPr="00F44BA5">
        <w:rPr>
          <w:rFonts w:ascii="Arial" w:eastAsia="Times New Roman" w:hAnsi="Arial" w:cs="Arial"/>
          <w:color w:val="000000"/>
          <w:sz w:val="24"/>
          <w:szCs w:val="24"/>
          <w:lang w:eastAsia="ru-RU"/>
        </w:rPr>
        <w:t>холодовые</w:t>
      </w:r>
      <w:proofErr w:type="spellEnd"/>
      <w:r w:rsidRPr="00F44BA5">
        <w:rPr>
          <w:rFonts w:ascii="Arial" w:eastAsia="Times New Roman" w:hAnsi="Arial" w:cs="Arial"/>
          <w:color w:val="000000"/>
          <w:sz w:val="24"/>
          <w:szCs w:val="24"/>
          <w:lang w:eastAsia="ru-RU"/>
        </w:rPr>
        <w:t xml:space="preserve"> и тепловые воздействия).</w:t>
      </w:r>
      <w:proofErr w:type="gramEnd"/>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 xml:space="preserve"> Основные принципы закаливания</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Систематичность</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Н</w:t>
      </w:r>
      <w:r w:rsidRPr="002B51BC">
        <w:rPr>
          <w:rFonts w:ascii="Arial" w:eastAsia="Times New Roman" w:hAnsi="Arial" w:cs="Arial"/>
          <w:color w:val="000000"/>
          <w:sz w:val="24"/>
          <w:szCs w:val="24"/>
          <w:lang w:eastAsia="ru-RU"/>
        </w:rPr>
        <w:t xml:space="preserve">ельзя закаливать ребенка &lt;&lt; про </w:t>
      </w:r>
      <w:r w:rsidRPr="00F44BA5">
        <w:rPr>
          <w:rFonts w:ascii="Arial" w:eastAsia="Times New Roman" w:hAnsi="Arial" w:cs="Arial"/>
          <w:color w:val="000000"/>
          <w:sz w:val="24"/>
          <w:szCs w:val="24"/>
          <w:lang w:eastAsia="ru-RU"/>
        </w:rPr>
        <w:t>запас</w:t>
      </w:r>
      <w:proofErr w:type="gramStart"/>
      <w:r w:rsidRPr="00F44BA5">
        <w:rPr>
          <w:rFonts w:ascii="Arial" w:eastAsia="Times New Roman" w:hAnsi="Arial" w:cs="Arial"/>
          <w:color w:val="000000"/>
          <w:sz w:val="24"/>
          <w:szCs w:val="24"/>
          <w:lang w:eastAsia="ru-RU"/>
        </w:rPr>
        <w:t>&gt;&gt;.</w:t>
      </w:r>
      <w:proofErr w:type="gramEnd"/>
      <w:r w:rsidRPr="00F44BA5">
        <w:rPr>
          <w:rFonts w:ascii="Arial" w:eastAsia="Times New Roman" w:hAnsi="Arial" w:cs="Arial"/>
          <w:color w:val="000000"/>
          <w:sz w:val="24"/>
          <w:szCs w:val="24"/>
          <w:lang w:eastAsia="ru-RU"/>
        </w:rPr>
        <w:t xml:space="preserve">Только при постоянном подкреплении и тренировке в течение года можно достигнуть успеха от закаливания. Самая частая жалоба от родителей следующая: &lt;&lt; Летом бегает босиком, не одевается, мокнет под дождем и никогда не кашляет. Зимой не вылезает из болезни.&gt;&gt; Это потому, что нарушены принципы систематичности. А без этого любая </w:t>
      </w:r>
      <w:proofErr w:type="spellStart"/>
      <w:r w:rsidRPr="00F44BA5">
        <w:rPr>
          <w:rFonts w:ascii="Arial" w:eastAsia="Times New Roman" w:hAnsi="Arial" w:cs="Arial"/>
          <w:color w:val="000000"/>
          <w:sz w:val="24"/>
          <w:szCs w:val="24"/>
          <w:lang w:eastAsia="ru-RU"/>
        </w:rPr>
        <w:t>сосудисто</w:t>
      </w:r>
      <w:proofErr w:type="spellEnd"/>
      <w:r w:rsidRPr="00F44BA5">
        <w:rPr>
          <w:rFonts w:ascii="Arial" w:eastAsia="Times New Roman" w:hAnsi="Arial" w:cs="Arial"/>
          <w:color w:val="000000"/>
          <w:sz w:val="24"/>
          <w:szCs w:val="24"/>
          <w:lang w:eastAsia="ru-RU"/>
        </w:rPr>
        <w:t>–двигательная реакция угаснет, как угасают все условные рефлексы без подкрепления. Нужно приучать ребенка и не бояться холодной воды, ходить босиком, лепить снежки голыми руками.</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proofErr w:type="gramStart"/>
      <w:r w:rsidRPr="00F44BA5">
        <w:rPr>
          <w:rFonts w:ascii="Arial" w:eastAsia="Times New Roman" w:hAnsi="Arial" w:cs="Arial"/>
          <w:color w:val="000000"/>
          <w:sz w:val="24"/>
          <w:szCs w:val="24"/>
          <w:lang w:eastAsia="ru-RU"/>
        </w:rPr>
        <w:t>Постепенное</w:t>
      </w:r>
      <w:proofErr w:type="gramEnd"/>
      <w:r w:rsidRPr="00F44BA5">
        <w:rPr>
          <w:rFonts w:ascii="Arial" w:eastAsia="Times New Roman" w:hAnsi="Arial" w:cs="Arial"/>
          <w:color w:val="000000"/>
          <w:sz w:val="24"/>
          <w:szCs w:val="24"/>
          <w:lang w:eastAsia="ru-RU"/>
        </w:rPr>
        <w:t xml:space="preserve"> увеличения силы раздражителя</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Каждая закаливающая процедура вызывает определенную реакцию. При воздействии холодной воды увеличивается глубина и частота дыхания. Если такой реакции нет, значит, температура снижена недостаточно </w:t>
      </w:r>
      <w:proofErr w:type="gramStart"/>
      <w:r w:rsidRPr="00F44BA5">
        <w:rPr>
          <w:rFonts w:ascii="Arial" w:eastAsia="Times New Roman" w:hAnsi="Arial" w:cs="Arial"/>
          <w:color w:val="000000"/>
          <w:sz w:val="24"/>
          <w:szCs w:val="24"/>
          <w:lang w:eastAsia="ru-RU"/>
        </w:rPr>
        <w:t xml:space="preserve">( </w:t>
      </w:r>
      <w:proofErr w:type="gramEnd"/>
      <w:r w:rsidRPr="00F44BA5">
        <w:rPr>
          <w:rFonts w:ascii="Arial" w:eastAsia="Times New Roman" w:hAnsi="Arial" w:cs="Arial"/>
          <w:color w:val="000000"/>
          <w:sz w:val="24"/>
          <w:szCs w:val="24"/>
          <w:lang w:eastAsia="ru-RU"/>
        </w:rPr>
        <w:t xml:space="preserve">не надо забывать, что у детей раннего возраста эффект может наступить на второй-третий день!) Если же, кроме учащения дыхания, появились признаки переохлаждения </w:t>
      </w:r>
      <w:proofErr w:type="gramStart"/>
      <w:r w:rsidRPr="00F44BA5">
        <w:rPr>
          <w:rFonts w:ascii="Arial" w:eastAsia="Times New Roman" w:hAnsi="Arial" w:cs="Arial"/>
          <w:color w:val="000000"/>
          <w:sz w:val="24"/>
          <w:szCs w:val="24"/>
          <w:lang w:eastAsia="ru-RU"/>
        </w:rPr>
        <w:t xml:space="preserve">( </w:t>
      </w:r>
      <w:proofErr w:type="gramEnd"/>
      <w:r w:rsidRPr="00F44BA5">
        <w:rPr>
          <w:rFonts w:ascii="Arial" w:eastAsia="Times New Roman" w:hAnsi="Arial" w:cs="Arial"/>
          <w:color w:val="000000"/>
          <w:sz w:val="24"/>
          <w:szCs w:val="24"/>
          <w:lang w:eastAsia="ru-RU"/>
        </w:rPr>
        <w:t xml:space="preserve">дрожь, &lt;&lt; гусиная&gt;&gt; кожа, посинение губ ), то вероятнее всего, температура воды снижена слишком резко </w:t>
      </w:r>
      <w:r w:rsidRPr="00F44BA5">
        <w:rPr>
          <w:rFonts w:ascii="Arial" w:eastAsia="Times New Roman" w:hAnsi="Arial" w:cs="Arial"/>
          <w:color w:val="000000"/>
          <w:sz w:val="24"/>
          <w:szCs w:val="24"/>
          <w:lang w:eastAsia="ru-RU"/>
        </w:rPr>
        <w:lastRenderedPageBreak/>
        <w:t>или преждевременно. Если сила воздействия не меняется, то постепенно возникает привыкание, т. е. силу нужно увеличивать. Чем сильнее воздействие, тем оно должно быть менее продолжительным.</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Принцип учета индивидуальных и типологических особенностей ребенка.</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Индивидуальный подход при закаливании – это учет возраста ребенка, характера, физического развития, состояния здоровья и условии жизни: не следует принимать процедуры после болезни, т </w:t>
      </w:r>
      <w:proofErr w:type="gramStart"/>
      <w:r w:rsidRPr="00F44BA5">
        <w:rPr>
          <w:rFonts w:ascii="Arial" w:eastAsia="Times New Roman" w:hAnsi="Arial" w:cs="Arial"/>
          <w:color w:val="000000"/>
          <w:sz w:val="24"/>
          <w:szCs w:val="24"/>
          <w:lang w:eastAsia="ru-RU"/>
        </w:rPr>
        <w:t>к</w:t>
      </w:r>
      <w:proofErr w:type="gramEnd"/>
      <w:r w:rsidRPr="00F44BA5">
        <w:rPr>
          <w:rFonts w:ascii="Arial" w:eastAsia="Times New Roman" w:hAnsi="Arial" w:cs="Arial"/>
          <w:color w:val="000000"/>
          <w:sz w:val="24"/>
          <w:szCs w:val="24"/>
          <w:lang w:eastAsia="ru-RU"/>
        </w:rPr>
        <w:t xml:space="preserve"> организм еще ослаблен и не может выработать защитную реакцию. Детям, отстающим в развитии, закаливающие процедуры тоже проводят более осторожно</w:t>
      </w:r>
      <w:proofErr w:type="gramStart"/>
      <w:r w:rsidRPr="00F44BA5">
        <w:rPr>
          <w:rFonts w:ascii="Arial" w:eastAsia="Times New Roman" w:hAnsi="Arial" w:cs="Arial"/>
          <w:color w:val="000000"/>
          <w:sz w:val="24"/>
          <w:szCs w:val="24"/>
          <w:lang w:eastAsia="ru-RU"/>
        </w:rPr>
        <w:t xml:space="preserve"> .</w:t>
      </w:r>
      <w:proofErr w:type="gramEnd"/>
      <w:r w:rsidRPr="00F44BA5">
        <w:rPr>
          <w:rFonts w:ascii="Arial" w:eastAsia="Times New Roman" w:hAnsi="Arial" w:cs="Arial"/>
          <w:color w:val="000000"/>
          <w:sz w:val="24"/>
          <w:szCs w:val="24"/>
          <w:lang w:eastAsia="ru-RU"/>
        </w:rPr>
        <w:t xml:space="preserve"> Если ребенок поступил в детский сад, не следует спешить срочно закаливать его от всех болезней и неприятностей. В период адаптации организм находится в состоянии стресса, он более чувствителен ко всему, и реакция на любую новую закаливающую процедуру может быть </w:t>
      </w:r>
      <w:proofErr w:type="spellStart"/>
      <w:r w:rsidRPr="00F44BA5">
        <w:rPr>
          <w:rFonts w:ascii="Arial" w:eastAsia="Times New Roman" w:hAnsi="Arial" w:cs="Arial"/>
          <w:color w:val="000000"/>
          <w:sz w:val="24"/>
          <w:szCs w:val="24"/>
          <w:lang w:eastAsia="ru-RU"/>
        </w:rPr>
        <w:t>антифизиологичной</w:t>
      </w:r>
      <w:proofErr w:type="spellEnd"/>
      <w:r w:rsidRPr="00F44BA5">
        <w:rPr>
          <w:rFonts w:ascii="Arial" w:eastAsia="Times New Roman" w:hAnsi="Arial" w:cs="Arial"/>
          <w:color w:val="000000"/>
          <w:sz w:val="24"/>
          <w:szCs w:val="24"/>
          <w:lang w:eastAsia="ru-RU"/>
        </w:rPr>
        <w:t>. В процессе роста и развития ребенка можно проводить различные закаливающие процедуры. Первое закаливающей процедурой в дет</w:t>
      </w:r>
      <w:proofErr w:type="gramStart"/>
      <w:r w:rsidRPr="00F44BA5">
        <w:rPr>
          <w:rFonts w:ascii="Arial" w:eastAsia="Times New Roman" w:hAnsi="Arial" w:cs="Arial"/>
          <w:color w:val="000000"/>
          <w:sz w:val="24"/>
          <w:szCs w:val="24"/>
          <w:lang w:eastAsia="ru-RU"/>
        </w:rPr>
        <w:t>.</w:t>
      </w:r>
      <w:proofErr w:type="gramEnd"/>
      <w:r w:rsidRPr="00F44BA5">
        <w:rPr>
          <w:rFonts w:ascii="Arial" w:eastAsia="Times New Roman" w:hAnsi="Arial" w:cs="Arial"/>
          <w:color w:val="000000"/>
          <w:sz w:val="24"/>
          <w:szCs w:val="24"/>
          <w:lang w:eastAsia="ru-RU"/>
        </w:rPr>
        <w:t xml:space="preserve"> </w:t>
      </w:r>
      <w:proofErr w:type="gramStart"/>
      <w:r w:rsidRPr="00F44BA5">
        <w:rPr>
          <w:rFonts w:ascii="Arial" w:eastAsia="Times New Roman" w:hAnsi="Arial" w:cs="Arial"/>
          <w:color w:val="000000"/>
          <w:sz w:val="24"/>
          <w:szCs w:val="24"/>
          <w:lang w:eastAsia="ru-RU"/>
        </w:rPr>
        <w:t>с</w:t>
      </w:r>
      <w:proofErr w:type="gramEnd"/>
      <w:r w:rsidRPr="00F44BA5">
        <w:rPr>
          <w:rFonts w:ascii="Arial" w:eastAsia="Times New Roman" w:hAnsi="Arial" w:cs="Arial"/>
          <w:color w:val="000000"/>
          <w:sz w:val="24"/>
          <w:szCs w:val="24"/>
          <w:lang w:eastAsia="ru-RU"/>
        </w:rPr>
        <w:t>аду является закаливание воздухом.</w:t>
      </w:r>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 xml:space="preserve"> Закаливание воздухом</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Температура в </w:t>
      </w:r>
      <w:proofErr w:type="gramStart"/>
      <w:r w:rsidRPr="00F44BA5">
        <w:rPr>
          <w:rFonts w:ascii="Arial" w:eastAsia="Times New Roman" w:hAnsi="Arial" w:cs="Arial"/>
          <w:color w:val="000000"/>
          <w:sz w:val="24"/>
          <w:szCs w:val="24"/>
          <w:lang w:eastAsia="ru-RU"/>
        </w:rPr>
        <w:t>помещении</w:t>
      </w:r>
      <w:proofErr w:type="gramEnd"/>
      <w:r w:rsidRPr="002B51BC">
        <w:rPr>
          <w:rFonts w:ascii="Arial" w:eastAsia="Times New Roman" w:hAnsi="Arial" w:cs="Arial"/>
          <w:color w:val="000000"/>
          <w:sz w:val="24"/>
          <w:szCs w:val="24"/>
          <w:lang w:eastAsia="ru-RU"/>
        </w:rPr>
        <w:t xml:space="preserve"> в котором находится ребенок </w:t>
      </w:r>
      <w:r w:rsidRPr="00F44BA5">
        <w:rPr>
          <w:rFonts w:ascii="Arial" w:eastAsia="Times New Roman" w:hAnsi="Arial" w:cs="Arial"/>
          <w:color w:val="000000"/>
          <w:sz w:val="24"/>
          <w:szCs w:val="24"/>
          <w:lang w:eastAsia="ru-RU"/>
        </w:rPr>
        <w:t>18</w:t>
      </w:r>
      <w:r w:rsidRPr="002B51BC">
        <w:rPr>
          <w:rFonts w:ascii="Arial" w:eastAsia="Times New Roman" w:hAnsi="Arial" w:cs="Arial"/>
          <w:color w:val="000000"/>
          <w:sz w:val="24"/>
          <w:szCs w:val="24"/>
          <w:lang w:eastAsia="ru-RU"/>
        </w:rPr>
        <w:t>-20</w:t>
      </w:r>
      <w:r w:rsidRPr="00F44BA5">
        <w:rPr>
          <w:rFonts w:ascii="Arial" w:eastAsia="Times New Roman" w:hAnsi="Arial" w:cs="Arial"/>
          <w:color w:val="000000"/>
          <w:sz w:val="24"/>
          <w:szCs w:val="24"/>
          <w:lang w:eastAsia="ru-RU"/>
        </w:rPr>
        <w:t xml:space="preserve"> градусов. Прогулка; следим, чтобы правильно был одет ребенок на прогулку. </w:t>
      </w:r>
      <w:proofErr w:type="gramStart"/>
      <w:r w:rsidRPr="00F44BA5">
        <w:rPr>
          <w:rFonts w:ascii="Arial" w:eastAsia="Times New Roman" w:hAnsi="Arial" w:cs="Arial"/>
          <w:color w:val="000000"/>
          <w:sz w:val="24"/>
          <w:szCs w:val="24"/>
          <w:lang w:eastAsia="ru-RU"/>
        </w:rPr>
        <w:t>Значит</w:t>
      </w:r>
      <w:proofErr w:type="gramEnd"/>
      <w:r w:rsidRPr="00F44BA5">
        <w:rPr>
          <w:rFonts w:ascii="Arial" w:eastAsia="Times New Roman" w:hAnsi="Arial" w:cs="Arial"/>
          <w:color w:val="000000"/>
          <w:sz w:val="24"/>
          <w:szCs w:val="24"/>
          <w:lang w:eastAsia="ru-RU"/>
        </w:rPr>
        <w:t xml:space="preserve"> дать ему возможность двигаться свободно, при этом руки, ноги нос его должны быть теплыми. Спортивные занятия на улице, физкультурные занятия детей несколько отличаются от той, какой должна быть для прогулок или малоподвижных игр. В помещении на все время бодрствования детей можно оставлять в облегченной одежде </w:t>
      </w:r>
      <w:proofErr w:type="gramStart"/>
      <w:r w:rsidRPr="00F44BA5">
        <w:rPr>
          <w:rFonts w:ascii="Arial" w:eastAsia="Times New Roman" w:hAnsi="Arial" w:cs="Arial"/>
          <w:color w:val="000000"/>
          <w:sz w:val="24"/>
          <w:szCs w:val="24"/>
          <w:lang w:eastAsia="ru-RU"/>
        </w:rPr>
        <w:t xml:space="preserve">( </w:t>
      </w:r>
      <w:proofErr w:type="gramEnd"/>
      <w:r w:rsidRPr="00F44BA5">
        <w:rPr>
          <w:rFonts w:ascii="Arial" w:eastAsia="Times New Roman" w:hAnsi="Arial" w:cs="Arial"/>
          <w:color w:val="000000"/>
          <w:sz w:val="24"/>
          <w:szCs w:val="24"/>
          <w:lang w:eastAsia="ru-RU"/>
        </w:rPr>
        <w:t>гольфы, одежда с короткими рукавами ) не только летом но и зимой. Регулирование воздуха в помещении. Температурный режим,</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 xml:space="preserve">бактериальная и химическая чистота воздуха в помещении достигается сквозным проветриванием. Это важный прием закаливания. В помещениях дети находятся от 75% до 90% времени суток. Недостатком температурного режима помещений является его относительно строгое постоянство. Для того чтобы он способствовал закаливанию, оказывал тренирующее воздействие на организм ребенка, необходимо сделать его &lt;&lt; пульсирующим&gt;&gt;. Это достигается сквозным проветриванием в отсутствии детей. Проветривание проводим: Утром перед приходом </w:t>
      </w:r>
      <w:proofErr w:type="spellStart"/>
      <w:r w:rsidRPr="00F44BA5">
        <w:rPr>
          <w:rFonts w:ascii="Arial" w:eastAsia="Times New Roman" w:hAnsi="Arial" w:cs="Arial"/>
          <w:color w:val="000000"/>
          <w:sz w:val="24"/>
          <w:szCs w:val="24"/>
          <w:lang w:eastAsia="ru-RU"/>
        </w:rPr>
        <w:t>детей</w:t>
      </w:r>
      <w:proofErr w:type="gramStart"/>
      <w:r w:rsidRPr="00F44BA5">
        <w:rPr>
          <w:rFonts w:ascii="Arial" w:eastAsia="Times New Roman" w:hAnsi="Arial" w:cs="Arial"/>
          <w:color w:val="000000"/>
          <w:sz w:val="24"/>
          <w:szCs w:val="24"/>
          <w:lang w:eastAsia="ru-RU"/>
        </w:rPr>
        <w:t>,п</w:t>
      </w:r>
      <w:proofErr w:type="gramEnd"/>
      <w:r w:rsidRPr="00F44BA5">
        <w:rPr>
          <w:rFonts w:ascii="Arial" w:eastAsia="Times New Roman" w:hAnsi="Arial" w:cs="Arial"/>
          <w:color w:val="000000"/>
          <w:sz w:val="24"/>
          <w:szCs w:val="24"/>
          <w:lang w:eastAsia="ru-RU"/>
        </w:rPr>
        <w:t>еред</w:t>
      </w:r>
      <w:proofErr w:type="spellEnd"/>
      <w:r w:rsidRPr="00F44BA5">
        <w:rPr>
          <w:rFonts w:ascii="Arial" w:eastAsia="Times New Roman" w:hAnsi="Arial" w:cs="Arial"/>
          <w:color w:val="000000"/>
          <w:sz w:val="24"/>
          <w:szCs w:val="24"/>
          <w:lang w:eastAsia="ru-RU"/>
        </w:rPr>
        <w:t xml:space="preserve"> занятием, перед возращением детей с прогулки, во время дневного сна, после полдника.</w:t>
      </w:r>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 xml:space="preserve"> Ходьба босиком</w:t>
      </w:r>
    </w:p>
    <w:p w:rsidR="00F66E19" w:rsidRPr="00F44BA5" w:rsidRDefault="00F66E19" w:rsidP="00F66E19">
      <w:pPr>
        <w:shd w:val="clear" w:color="auto" w:fill="FFFFFF" w:themeFill="background1"/>
        <w:spacing w:after="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Ходьба босиком – это своеобразные сеансы точечного массажа. Как и все виды физической нагрузки или тренировки, закаливание ходьбой босиком должно быть постепенным и систематическим. Начинать лучше всего с хождения в теплой комнате. Для занятий очень хорошо использовать специальные резиновые коврики с шиповым рифлением. Зарядку в детском саду можно так же проводить с резиновыми ковриками. Используя этот коврик, можно перейти к бегу на месте и прыжкам. Повседневно массировать стопы.</w:t>
      </w:r>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 xml:space="preserve"> Закаливание водой</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Обширное умывание. Открыть кран с водой, намочить правую ладошку и провести ею от кончиков пальцев до локтя левой руки, сказать "раз"; то же проделать левой рукой. Намочить обе ладошки, положить их сзади на шею и провести ими одновременно к подбородку, сказать "раз". Намочить правую ладошку и сделать круговое движение по верхней части груди, сказать "раз". Намочить обе ладошки и умыть лицо. Ополоснуть, "отжать" обе руки, вытереться насухо.</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 xml:space="preserve">Через некоторое время длительность процедуры увеличивается, а именно: каждую руку, а так же шею и грудь </w:t>
      </w:r>
      <w:r w:rsidRPr="00F44BA5">
        <w:rPr>
          <w:rFonts w:ascii="Arial" w:eastAsia="Times New Roman" w:hAnsi="Arial" w:cs="Arial"/>
          <w:color w:val="000000"/>
          <w:sz w:val="24"/>
          <w:szCs w:val="24"/>
          <w:lang w:eastAsia="ru-RU"/>
        </w:rPr>
        <w:lastRenderedPageBreak/>
        <w:t>дети обмывают по два раза, проговаривая "раз, два" и т.д. 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После ножной ванны, обливания или обмывания ноги вытирают досуха, затем растирают руками до легкого покраснения.</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Полоскание горла прохладной водой. Все подобные закаливающие процедуры необходимо делать только после консультации с врачом – отоларингологом.</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Начиная с 2-3 лет можно научить ребенка, набрав в рот воды и закинув назад голову, произносить звук &lt;&lt; а-а-а</w:t>
      </w:r>
      <w:proofErr w:type="gramStart"/>
      <w:r w:rsidRPr="00F44BA5">
        <w:rPr>
          <w:rFonts w:ascii="Arial" w:eastAsia="Times New Roman" w:hAnsi="Arial" w:cs="Arial"/>
          <w:color w:val="000000"/>
          <w:sz w:val="24"/>
          <w:szCs w:val="24"/>
          <w:lang w:eastAsia="ru-RU"/>
        </w:rPr>
        <w:t>&gt;&gt;.</w:t>
      </w:r>
      <w:proofErr w:type="gramEnd"/>
      <w:r w:rsidRPr="00F44BA5">
        <w:rPr>
          <w:rFonts w:ascii="Arial" w:eastAsia="Times New Roman" w:hAnsi="Arial" w:cs="Arial"/>
          <w:color w:val="000000"/>
          <w:sz w:val="24"/>
          <w:szCs w:val="24"/>
          <w:lang w:eastAsia="ru-RU"/>
        </w:rPr>
        <w:t>У детей старше3-4 лет,</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умеющих полоскать горло, можно постепенно снижать температуру воды каждые 3-4 дня 1 градус и довести ее до 8-10 градусов.</w:t>
      </w:r>
    </w:p>
    <w:p w:rsidR="00F66E19" w:rsidRPr="00F44BA5" w:rsidRDefault="00F66E19" w:rsidP="00F66E19">
      <w:pPr>
        <w:shd w:val="clear" w:color="auto" w:fill="FFFFFF" w:themeFill="background1"/>
        <w:spacing w:after="0"/>
        <w:rPr>
          <w:rFonts w:ascii="Arial" w:eastAsia="Times New Roman" w:hAnsi="Arial" w:cs="Arial"/>
          <w:sz w:val="24"/>
          <w:szCs w:val="24"/>
          <w:lang w:eastAsia="ru-RU"/>
        </w:rPr>
      </w:pPr>
      <w:r w:rsidRPr="00F44BA5">
        <w:rPr>
          <w:rFonts w:ascii="Arial" w:eastAsia="Times New Roman" w:hAnsi="Arial" w:cs="Arial"/>
          <w:color w:val="000000"/>
          <w:sz w:val="24"/>
          <w:szCs w:val="24"/>
          <w:lang w:eastAsia="ru-RU"/>
        </w:rPr>
        <w:br/>
      </w:r>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Закаливание солнцем</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Прогулка на свежем воздухе.</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 xml:space="preserve">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 Положительное влияние оздоровительных мероприятий,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w:t>
      </w:r>
      <w:proofErr w:type="gramStart"/>
      <w:r w:rsidRPr="00F44BA5">
        <w:rPr>
          <w:rFonts w:ascii="Arial" w:eastAsia="Times New Roman" w:hAnsi="Arial" w:cs="Arial"/>
          <w:color w:val="000000"/>
          <w:sz w:val="24"/>
          <w:szCs w:val="24"/>
          <w:lang w:eastAsia="ru-RU"/>
        </w:rPr>
        <w:t>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w:t>
      </w:r>
      <w:proofErr w:type="gramEnd"/>
      <w:r w:rsidRPr="00F44BA5">
        <w:rPr>
          <w:rFonts w:ascii="Arial" w:eastAsia="Times New Roman" w:hAnsi="Arial" w:cs="Arial"/>
          <w:color w:val="000000"/>
          <w:sz w:val="24"/>
          <w:szCs w:val="24"/>
          <w:lang w:eastAsia="ru-RU"/>
        </w:rPr>
        <w:t xml:space="preserve"> приемов закаливания и вовремя дать нужный совет.</w:t>
      </w:r>
    </w:p>
    <w:p w:rsidR="00F66E19" w:rsidRPr="00F66E19" w:rsidRDefault="00F66E19" w:rsidP="00F66E19">
      <w:pPr>
        <w:shd w:val="clear" w:color="auto" w:fill="FFFFFF" w:themeFill="background1"/>
        <w:spacing w:after="0"/>
        <w:rPr>
          <w:rFonts w:ascii="Arial" w:eastAsia="Times New Roman" w:hAnsi="Arial" w:cs="Arial"/>
          <w:sz w:val="24"/>
          <w:szCs w:val="24"/>
          <w:lang w:eastAsia="ru-RU"/>
        </w:rPr>
      </w:pPr>
      <w:r w:rsidRPr="00F44BA5">
        <w:rPr>
          <w:rFonts w:ascii="Arial" w:eastAsia="Times New Roman" w:hAnsi="Arial" w:cs="Arial"/>
          <w:color w:val="000000"/>
          <w:sz w:val="24"/>
          <w:szCs w:val="24"/>
          <w:lang w:eastAsia="ru-RU"/>
        </w:rPr>
        <w:br/>
      </w:r>
      <w:r>
        <w:rPr>
          <w:rFonts w:ascii="Arial" w:eastAsia="Times New Roman" w:hAnsi="Arial" w:cs="Arial"/>
          <w:sz w:val="24"/>
          <w:szCs w:val="24"/>
          <w:lang w:eastAsia="ru-RU"/>
        </w:rPr>
        <w:t xml:space="preserve">      </w:t>
      </w:r>
      <w:r w:rsidRPr="00F44BA5">
        <w:rPr>
          <w:rFonts w:ascii="Arial" w:eastAsia="Times New Roman" w:hAnsi="Arial" w:cs="Arial"/>
          <w:color w:val="000000"/>
          <w:sz w:val="24"/>
          <w:szCs w:val="24"/>
          <w:lang w:eastAsia="ru-RU"/>
        </w:rP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помогающих детям во время закаливания: руки должны быть чисто вымыты, ногти коротко острижены, кожа на ладонях мягкая и теплая.</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 xml:space="preserve">Для детей постарше, хотя еще дошкольников, также широко используются всевозможные водные процедуры. Они удобны еще и тем, что позволяют дозировать температурный режим более точно, чем при воздушных и солнечных ваннах. 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w:t>
      </w:r>
      <w:proofErr w:type="gramStart"/>
      <w:r w:rsidRPr="00F44BA5">
        <w:rPr>
          <w:rFonts w:ascii="Arial" w:eastAsia="Times New Roman" w:hAnsi="Arial" w:cs="Arial"/>
          <w:color w:val="000000"/>
          <w:sz w:val="24"/>
          <w:szCs w:val="24"/>
          <w:lang w:eastAsia="ru-RU"/>
        </w:rPr>
        <w:t>закаливающими</w:t>
      </w:r>
      <w:proofErr w:type="gramEnd"/>
      <w:r w:rsidRPr="00F44BA5">
        <w:rPr>
          <w:rFonts w:ascii="Arial" w:eastAsia="Times New Roman" w:hAnsi="Arial" w:cs="Arial"/>
          <w:color w:val="000000"/>
          <w:sz w:val="24"/>
          <w:szCs w:val="24"/>
          <w:lang w:eastAsia="ru-RU"/>
        </w:rPr>
        <w:t xml:space="preserve"> достигается систематическая тренировка организма и сокращается время, специально отводимое 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 Воздух, </w:t>
      </w:r>
      <w:r w:rsidRPr="00F44BA5">
        <w:rPr>
          <w:rFonts w:ascii="Arial" w:eastAsia="Times New Roman" w:hAnsi="Arial" w:cs="Arial"/>
          <w:color w:val="000000"/>
          <w:sz w:val="24"/>
          <w:szCs w:val="24"/>
          <w:lang w:eastAsia="ru-RU"/>
        </w:rPr>
        <w:lastRenderedPageBreak/>
        <w:t>солнечные лучи и воду необходимо широко использовать в повседневной жизни дошкольника круглый год. С этой точки зрения следует подходить к личной гигиене, режиму дня, набору одежды для детей, к помещению, в котором они живут. Использование тех или иных закаливающих мероприятий в большой степени зависит от сезона года. Конечно, в зимних условиях не приходится говорить о воздушных ваннах на улице или купании в реке. Между тем вполне доступны длительные прогулки при любой погоде, пребывание в помещении с открытыми окнами, форточками, частичные обмывания тела, воздушные ванны в помещении и т. п. Весна и лето особенно благоприятны для укрепления здоровья детей. Они должны как можно дольше быть на улице уже с первых весенних дней. Не страшно, если детям придется пробежать по сырой траве, лужам или даже попасть во время прогулки под теплый летний дождь — это еще больше повысит устойчивость их организма. Опасно только оставлять детей в мокрой одежде.</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Важно отметить, что проводя закаливание, следует постоянно помнить об индивидуальном подходе и состоянии здоровья детей. Как уже упоминалось выше, воспитатель группы ведет дневник закаливания, в котором ежедневно отмечается самочувствие ребенка и применяемые моменты закаливания. Если ребенок по какой–либо причине, в том числе и по болезни, пропустил посещение детского сада, то он по возвращении в первое время получает более слабые </w:t>
      </w:r>
      <w:proofErr w:type="spellStart"/>
      <w:r w:rsidRPr="00F44BA5">
        <w:rPr>
          <w:rFonts w:ascii="Arial" w:eastAsia="Times New Roman" w:hAnsi="Arial" w:cs="Arial"/>
          <w:color w:val="000000"/>
          <w:sz w:val="24"/>
          <w:szCs w:val="24"/>
          <w:lang w:eastAsia="ru-RU"/>
        </w:rPr>
        <w:t>холодовые</w:t>
      </w:r>
      <w:proofErr w:type="spellEnd"/>
      <w:r w:rsidRPr="00F44BA5">
        <w:rPr>
          <w:rFonts w:ascii="Arial" w:eastAsia="Times New Roman" w:hAnsi="Arial" w:cs="Arial"/>
          <w:color w:val="000000"/>
          <w:sz w:val="24"/>
          <w:szCs w:val="24"/>
          <w:lang w:eastAsia="ru-RU"/>
        </w:rPr>
        <w:t xml:space="preserve"> нагрузки. И 2–3 дня после болезни с ребенком не проводится интенсивное закаливание.</w:t>
      </w:r>
    </w:p>
    <w:p w:rsidR="00F66E19" w:rsidRPr="00F44BA5" w:rsidRDefault="00F66E19" w:rsidP="00F66E19">
      <w:pPr>
        <w:shd w:val="clear" w:color="auto" w:fill="FFFFFF" w:themeFill="background1"/>
        <w:spacing w:after="0"/>
        <w:rPr>
          <w:rFonts w:ascii="Arial" w:eastAsia="Times New Roman" w:hAnsi="Arial" w:cs="Arial"/>
          <w:sz w:val="24"/>
          <w:szCs w:val="24"/>
          <w:lang w:eastAsia="ru-RU"/>
        </w:rPr>
      </w:pPr>
      <w:r w:rsidRPr="00F44BA5">
        <w:rPr>
          <w:rFonts w:ascii="Arial" w:eastAsia="Times New Roman" w:hAnsi="Arial" w:cs="Arial"/>
          <w:color w:val="000000"/>
          <w:sz w:val="24"/>
          <w:szCs w:val="24"/>
          <w:lang w:eastAsia="ru-RU"/>
        </w:rPr>
        <w:br/>
      </w:r>
    </w:p>
    <w:p w:rsidR="00F66E19" w:rsidRPr="00F44BA5" w:rsidRDefault="00F66E19" w:rsidP="00F66E19">
      <w:pPr>
        <w:shd w:val="clear" w:color="auto" w:fill="FFFFFF" w:themeFill="background1"/>
        <w:spacing w:after="0"/>
        <w:ind w:firstLine="300"/>
        <w:rPr>
          <w:rFonts w:ascii="Arial" w:eastAsia="Times New Roman" w:hAnsi="Arial" w:cs="Arial"/>
          <w:b/>
          <w:color w:val="000000"/>
          <w:sz w:val="24"/>
          <w:szCs w:val="24"/>
          <w:lang w:eastAsia="ru-RU"/>
        </w:rPr>
      </w:pPr>
      <w:r w:rsidRPr="00F44BA5">
        <w:rPr>
          <w:rFonts w:ascii="Arial" w:eastAsia="Times New Roman" w:hAnsi="Arial" w:cs="Arial"/>
          <w:b/>
          <w:color w:val="000000"/>
          <w:sz w:val="24"/>
          <w:szCs w:val="24"/>
          <w:lang w:eastAsia="ru-RU"/>
        </w:rPr>
        <w:t>Список используемой литературы</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1)</w:t>
      </w:r>
      <w:proofErr w:type="spellStart"/>
      <w:r w:rsidRPr="00F44BA5">
        <w:rPr>
          <w:rFonts w:ascii="Arial" w:eastAsia="Times New Roman" w:hAnsi="Arial" w:cs="Arial"/>
          <w:color w:val="000000"/>
          <w:sz w:val="24"/>
          <w:szCs w:val="24"/>
          <w:lang w:eastAsia="ru-RU"/>
        </w:rPr>
        <w:t>Л.Г.Голубева</w:t>
      </w:r>
      <w:proofErr w:type="spellEnd"/>
      <w:r w:rsidRPr="00F44BA5">
        <w:rPr>
          <w:rFonts w:ascii="Arial" w:eastAsia="Times New Roman" w:hAnsi="Arial" w:cs="Arial"/>
          <w:color w:val="000000"/>
          <w:sz w:val="24"/>
          <w:szCs w:val="24"/>
          <w:lang w:eastAsia="ru-RU"/>
        </w:rPr>
        <w:t xml:space="preserve"> И.А. </w:t>
      </w:r>
      <w:proofErr w:type="spellStart"/>
      <w:r w:rsidRPr="00F44BA5">
        <w:rPr>
          <w:rFonts w:ascii="Arial" w:eastAsia="Times New Roman" w:hAnsi="Arial" w:cs="Arial"/>
          <w:color w:val="000000"/>
          <w:sz w:val="24"/>
          <w:szCs w:val="24"/>
          <w:lang w:eastAsia="ru-RU"/>
        </w:rPr>
        <w:t>Прилепина</w:t>
      </w:r>
      <w:proofErr w:type="spellEnd"/>
      <w:r w:rsidRPr="00F44BA5">
        <w:rPr>
          <w:rFonts w:ascii="Arial" w:eastAsia="Times New Roman" w:hAnsi="Arial" w:cs="Arial"/>
          <w:color w:val="000000"/>
          <w:sz w:val="24"/>
          <w:szCs w:val="24"/>
          <w:lang w:eastAsia="ru-RU"/>
        </w:rPr>
        <w:t xml:space="preserve"> </w:t>
      </w:r>
      <w:r w:rsidRPr="002B51BC">
        <w:rPr>
          <w:rFonts w:ascii="Arial" w:eastAsia="Times New Roman" w:hAnsi="Arial" w:cs="Arial"/>
          <w:color w:val="000000"/>
          <w:sz w:val="24"/>
          <w:szCs w:val="24"/>
          <w:lang w:eastAsia="ru-RU"/>
        </w:rPr>
        <w:t xml:space="preserve"> </w:t>
      </w:r>
      <w:r w:rsidRPr="00F44BA5">
        <w:rPr>
          <w:rFonts w:ascii="Arial" w:eastAsia="Times New Roman" w:hAnsi="Arial" w:cs="Arial"/>
          <w:color w:val="000000"/>
          <w:sz w:val="24"/>
          <w:szCs w:val="24"/>
          <w:lang w:eastAsia="ru-RU"/>
        </w:rPr>
        <w:t xml:space="preserve">Закаливание дошкольника под редакцией В.А. </w:t>
      </w:r>
      <w:proofErr w:type="spellStart"/>
      <w:r w:rsidRPr="00F44BA5">
        <w:rPr>
          <w:rFonts w:ascii="Arial" w:eastAsia="Times New Roman" w:hAnsi="Arial" w:cs="Arial"/>
          <w:color w:val="000000"/>
          <w:sz w:val="24"/>
          <w:szCs w:val="24"/>
          <w:lang w:eastAsia="ru-RU"/>
        </w:rPr>
        <w:t>Доскина</w:t>
      </w:r>
      <w:proofErr w:type="spellEnd"/>
      <w:r w:rsidRPr="00F44BA5">
        <w:rPr>
          <w:rFonts w:ascii="Arial" w:eastAsia="Times New Roman" w:hAnsi="Arial" w:cs="Arial"/>
          <w:color w:val="000000"/>
          <w:sz w:val="24"/>
          <w:szCs w:val="24"/>
          <w:lang w:eastAsia="ru-RU"/>
        </w:rPr>
        <w:t xml:space="preserve"> Москва Просвещение 2007.</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2)Л.П.Банникова Программа Оздоровления детей в ДОУ методическое пособие Москва 2008.</w:t>
      </w:r>
    </w:p>
    <w:p w:rsidR="00F66E19" w:rsidRPr="00F44BA5"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 xml:space="preserve">3) Ирина Киркина Здоровье – Стиль жизни </w:t>
      </w:r>
      <w:proofErr w:type="spellStart"/>
      <w:r w:rsidRPr="00F44BA5">
        <w:rPr>
          <w:rFonts w:ascii="Arial" w:eastAsia="Times New Roman" w:hAnsi="Arial" w:cs="Arial"/>
          <w:color w:val="000000"/>
          <w:sz w:val="24"/>
          <w:szCs w:val="24"/>
          <w:lang w:eastAsia="ru-RU"/>
        </w:rPr>
        <w:t>Совреиенные</w:t>
      </w:r>
      <w:proofErr w:type="spellEnd"/>
      <w:r w:rsidRPr="00F44BA5">
        <w:rPr>
          <w:rFonts w:ascii="Arial" w:eastAsia="Times New Roman" w:hAnsi="Arial" w:cs="Arial"/>
          <w:color w:val="000000"/>
          <w:sz w:val="24"/>
          <w:szCs w:val="24"/>
          <w:lang w:eastAsia="ru-RU"/>
        </w:rPr>
        <w:t xml:space="preserve"> оздоровительные процедуры в детском саду. Образовательные проекты; М: НИИ школьных технологий , 2008.</w:t>
      </w:r>
    </w:p>
    <w:p w:rsidR="00F66E19" w:rsidRPr="00DF65E7" w:rsidRDefault="00F66E19" w:rsidP="00F66E19">
      <w:pPr>
        <w:shd w:val="clear" w:color="auto" w:fill="FFFFFF" w:themeFill="background1"/>
        <w:spacing w:after="0"/>
        <w:ind w:firstLine="300"/>
        <w:rPr>
          <w:rFonts w:ascii="Arial" w:eastAsia="Times New Roman" w:hAnsi="Arial" w:cs="Arial"/>
          <w:color w:val="000000"/>
          <w:sz w:val="24"/>
          <w:szCs w:val="24"/>
          <w:lang w:eastAsia="ru-RU"/>
        </w:rPr>
      </w:pPr>
      <w:r w:rsidRPr="00F44BA5">
        <w:rPr>
          <w:rFonts w:ascii="Arial" w:eastAsia="Times New Roman" w:hAnsi="Arial" w:cs="Arial"/>
          <w:color w:val="000000"/>
          <w:sz w:val="24"/>
          <w:szCs w:val="24"/>
          <w:lang w:eastAsia="ru-RU"/>
        </w:rPr>
        <w:t>4) В.В.</w:t>
      </w:r>
      <w:proofErr w:type="gramStart"/>
      <w:r w:rsidRPr="00F44BA5">
        <w:rPr>
          <w:rFonts w:ascii="Arial" w:eastAsia="Times New Roman" w:hAnsi="Arial" w:cs="Arial"/>
          <w:color w:val="000000"/>
          <w:sz w:val="24"/>
          <w:szCs w:val="24"/>
          <w:lang w:eastAsia="ru-RU"/>
        </w:rPr>
        <w:t>Голубев</w:t>
      </w:r>
      <w:proofErr w:type="gramEnd"/>
      <w:r w:rsidRPr="00F44BA5">
        <w:rPr>
          <w:rFonts w:ascii="Arial" w:eastAsia="Times New Roman" w:hAnsi="Arial" w:cs="Arial"/>
          <w:color w:val="000000"/>
          <w:sz w:val="24"/>
          <w:szCs w:val="24"/>
          <w:lang w:eastAsia="ru-RU"/>
        </w:rPr>
        <w:t xml:space="preserve"> Основы педиатрии и гигиены детей дошкольного возраста.</w:t>
      </w:r>
    </w:p>
    <w:p w:rsidR="00622845" w:rsidRDefault="00622845"/>
    <w:sectPr w:rsidR="00622845" w:rsidSect="00F66E19">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E19"/>
    <w:rsid w:val="004605AC"/>
    <w:rsid w:val="005046D1"/>
    <w:rsid w:val="00524340"/>
    <w:rsid w:val="00622845"/>
    <w:rsid w:val="00F02FFE"/>
    <w:rsid w:val="00F6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19"/>
  </w:style>
  <w:style w:type="paragraph" w:styleId="2">
    <w:name w:val="heading 2"/>
    <w:basedOn w:val="a"/>
    <w:link w:val="20"/>
    <w:uiPriority w:val="9"/>
    <w:qFormat/>
    <w:rsid w:val="004605AC"/>
    <w:pPr>
      <w:spacing w:after="0" w:line="150" w:lineRule="atLeast"/>
      <w:outlineLvl w:val="1"/>
    </w:pPr>
    <w:rPr>
      <w:rFonts w:ascii="inherit" w:eastAsia="Times New Roman" w:hAnsi="inherit" w:cs="Times New Roman"/>
      <w:b/>
      <w:bCs/>
      <w:color w:val="777777"/>
      <w:sz w:val="17"/>
      <w:szCs w:val="17"/>
      <w:lang w:eastAsia="ru-RU"/>
    </w:rPr>
  </w:style>
  <w:style w:type="paragraph" w:styleId="5">
    <w:name w:val="heading 5"/>
    <w:basedOn w:val="a"/>
    <w:link w:val="50"/>
    <w:uiPriority w:val="9"/>
    <w:qFormat/>
    <w:rsid w:val="004605AC"/>
    <w:pPr>
      <w:spacing w:after="0" w:line="540" w:lineRule="atLeast"/>
      <w:outlineLvl w:val="4"/>
    </w:pPr>
    <w:rPr>
      <w:rFonts w:ascii="inherit" w:eastAsia="Times New Roman" w:hAnsi="inherit" w:cs="Times New Roman"/>
      <w:b/>
      <w:bCs/>
      <w:color w:val="40404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5AC"/>
    <w:rPr>
      <w:rFonts w:ascii="inherit" w:eastAsia="Times New Roman" w:hAnsi="inherit" w:cs="Times New Roman"/>
      <w:b/>
      <w:bCs/>
      <w:color w:val="777777"/>
      <w:sz w:val="17"/>
      <w:szCs w:val="17"/>
      <w:lang w:eastAsia="ru-RU"/>
    </w:rPr>
  </w:style>
  <w:style w:type="character" w:customStyle="1" w:styleId="50">
    <w:name w:val="Заголовок 5 Знак"/>
    <w:basedOn w:val="a0"/>
    <w:link w:val="5"/>
    <w:uiPriority w:val="9"/>
    <w:rsid w:val="004605AC"/>
    <w:rPr>
      <w:rFonts w:ascii="inherit" w:eastAsia="Times New Roman" w:hAnsi="inherit" w:cs="Times New Roman"/>
      <w:b/>
      <w:bCs/>
      <w:color w:val="404040"/>
      <w:sz w:val="21"/>
      <w:szCs w:val="21"/>
      <w:lang w:eastAsia="ru-RU"/>
    </w:rPr>
  </w:style>
  <w:style w:type="paragraph" w:styleId="a3">
    <w:name w:val="List Paragraph"/>
    <w:basedOn w:val="a"/>
    <w:uiPriority w:val="34"/>
    <w:qFormat/>
    <w:rsid w:val="00460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2202</Words>
  <Characters>12558</Characters>
  <Application>Microsoft Office Word</Application>
  <DocSecurity>0</DocSecurity>
  <Lines>104</Lines>
  <Paragraphs>29</Paragraphs>
  <ScaleCrop>false</ScaleCrop>
  <Company>Microsoft</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2016-01-20T14:23:00Z</dcterms:created>
  <dcterms:modified xsi:type="dcterms:W3CDTF">2016-01-20T14:25:00Z</dcterms:modified>
</cp:coreProperties>
</file>