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58" w:rsidRDefault="00650758" w:rsidP="00650758">
      <w:pPr>
        <w:jc w:val="center"/>
        <w:rPr>
          <w:b/>
        </w:rPr>
      </w:pPr>
      <w:r>
        <w:rPr>
          <w:b/>
        </w:rPr>
        <w:t>Ход досуга. День снятия блокады Ленинграда.</w:t>
      </w:r>
    </w:p>
    <w:p w:rsidR="00650758" w:rsidRDefault="00650758" w:rsidP="00650758">
      <w:pPr>
        <w:rPr>
          <w:b/>
        </w:rPr>
      </w:pPr>
      <w:r>
        <w:rPr>
          <w:b/>
        </w:rPr>
        <w:t>Цель:</w:t>
      </w:r>
    </w:p>
    <w:p w:rsidR="00650758" w:rsidRDefault="00650758" w:rsidP="00650758">
      <w:r>
        <w:t xml:space="preserve">1.Расширять знание детей о героической обороне города    </w:t>
      </w:r>
    </w:p>
    <w:p w:rsidR="00650758" w:rsidRDefault="00650758" w:rsidP="00650758">
      <w:r>
        <w:t xml:space="preserve">  Ленинграда.</w:t>
      </w:r>
    </w:p>
    <w:p w:rsidR="00650758" w:rsidRDefault="00650758" w:rsidP="00650758">
      <w:r>
        <w:t xml:space="preserve">2. Воспитывать любовь и гордость к Родине, чувство   </w:t>
      </w:r>
    </w:p>
    <w:p w:rsidR="00650758" w:rsidRDefault="00650758" w:rsidP="00650758">
      <w:r>
        <w:t xml:space="preserve">    благодарности, уважения к его защитникам.</w:t>
      </w:r>
    </w:p>
    <w:p w:rsidR="00650758" w:rsidRDefault="00650758" w:rsidP="00650758">
      <w:r>
        <w:t xml:space="preserve">3. Активизировать словарь детей: город-герой, добровольцы, </w:t>
      </w:r>
    </w:p>
    <w:p w:rsidR="00650758" w:rsidRDefault="00650758" w:rsidP="00650758">
      <w:r>
        <w:t xml:space="preserve">    монумент, мемориал.</w:t>
      </w:r>
    </w:p>
    <w:p w:rsidR="00650758" w:rsidRDefault="00650758" w:rsidP="00650758">
      <w:r>
        <w:t xml:space="preserve">4. Познакомить и освоить музыкальный материал, посвященный </w:t>
      </w:r>
    </w:p>
    <w:p w:rsidR="00650758" w:rsidRDefault="00650758" w:rsidP="00650758">
      <w:r>
        <w:t xml:space="preserve">    Дню Блокады. </w:t>
      </w:r>
    </w:p>
    <w:p w:rsidR="00650758" w:rsidRDefault="00650758" w:rsidP="00650758">
      <w:pPr>
        <w:rPr>
          <w:b/>
        </w:rPr>
      </w:pPr>
      <w:r>
        <w:rPr>
          <w:b/>
        </w:rPr>
        <w:t>Предварительная работа:</w:t>
      </w:r>
    </w:p>
    <w:p w:rsidR="00650758" w:rsidRDefault="00650758" w:rsidP="00650758">
      <w:r>
        <w:t>1.Слушание художественных и музыкальных произведений.</w:t>
      </w:r>
    </w:p>
    <w:p w:rsidR="00650758" w:rsidRDefault="00650758" w:rsidP="00650758">
      <w:r>
        <w:t>2. Слушание и разучивание стихов и песен о б</w:t>
      </w:r>
      <w:bookmarkStart w:id="0" w:name="_GoBack"/>
      <w:bookmarkEnd w:id="0"/>
      <w:r>
        <w:t>локаде.</w:t>
      </w:r>
    </w:p>
    <w:p w:rsidR="00650758" w:rsidRDefault="00650758" w:rsidP="00650758">
      <w:r>
        <w:t>3. Слушание музыки военных лет.</w:t>
      </w:r>
    </w:p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/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  <w:r>
        <w:rPr>
          <w:b/>
        </w:rPr>
        <w:t xml:space="preserve">Под музыку </w:t>
      </w:r>
      <w:proofErr w:type="spellStart"/>
      <w:r>
        <w:rPr>
          <w:b/>
        </w:rPr>
        <w:t>А.Вивальди</w:t>
      </w:r>
      <w:proofErr w:type="spellEnd"/>
      <w:r>
        <w:rPr>
          <w:b/>
        </w:rPr>
        <w:t xml:space="preserve"> «Зима» дети входят в зал и встают врассыпную.</w:t>
      </w:r>
    </w:p>
    <w:p w:rsidR="00650758" w:rsidRDefault="00650758" w:rsidP="00650758">
      <w:pPr>
        <w:rPr>
          <w:b/>
        </w:rPr>
      </w:pPr>
      <w:r>
        <w:rPr>
          <w:b/>
        </w:rPr>
        <w:t>1 Ведущий:</w:t>
      </w:r>
    </w:p>
    <w:p w:rsidR="00650758" w:rsidRDefault="00650758" w:rsidP="00650758">
      <w:r>
        <w:t>Сегодня день особенный, ребята.</w:t>
      </w:r>
    </w:p>
    <w:p w:rsidR="00650758" w:rsidRDefault="00650758" w:rsidP="00650758">
      <w:r>
        <w:t>День памяти – торжественный, святой.</w:t>
      </w:r>
    </w:p>
    <w:p w:rsidR="00650758" w:rsidRDefault="00650758" w:rsidP="00650758">
      <w:r>
        <w:t>Семьдесят второй год со снятия блокады</w:t>
      </w:r>
    </w:p>
    <w:p w:rsidR="00650758" w:rsidRDefault="00650758" w:rsidP="00650758">
      <w:r>
        <w:t>Отмечает наш город дорогой.</w:t>
      </w:r>
    </w:p>
    <w:p w:rsidR="00650758" w:rsidRDefault="00650758" w:rsidP="00650758">
      <w:pPr>
        <w:rPr>
          <w:b/>
        </w:rPr>
      </w:pPr>
      <w:r>
        <w:rPr>
          <w:b/>
        </w:rPr>
        <w:t>2 Ведущий:</w:t>
      </w:r>
    </w:p>
    <w:p w:rsidR="00650758" w:rsidRDefault="00650758" w:rsidP="00650758">
      <w:r>
        <w:t>В тот день, прорвав кольцо блокады</w:t>
      </w:r>
    </w:p>
    <w:p w:rsidR="00650758" w:rsidRDefault="00650758" w:rsidP="00650758">
      <w:r>
        <w:t>Наш город из последних сил</w:t>
      </w:r>
    </w:p>
    <w:p w:rsidR="00650758" w:rsidRDefault="00650758" w:rsidP="00650758">
      <w:r>
        <w:t>Дал бой врагам, отбросив их от Ленинграда,</w:t>
      </w:r>
    </w:p>
    <w:p w:rsidR="00650758" w:rsidRDefault="00650758" w:rsidP="00650758">
      <w:r>
        <w:t>И в яростных сраженьях победил.</w:t>
      </w:r>
    </w:p>
    <w:p w:rsidR="00650758" w:rsidRDefault="00650758" w:rsidP="00650758">
      <w:pPr>
        <w:rPr>
          <w:b/>
        </w:rPr>
      </w:pPr>
      <w:r>
        <w:rPr>
          <w:b/>
        </w:rPr>
        <w:t>Стихи детей:</w:t>
      </w:r>
    </w:p>
    <w:p w:rsidR="00650758" w:rsidRDefault="00650758" w:rsidP="00650758">
      <w:r>
        <w:t>1.Охваченный войною блокадный Ленинград.</w:t>
      </w:r>
    </w:p>
    <w:p w:rsidR="00650758" w:rsidRDefault="00650758" w:rsidP="00650758">
      <w:r>
        <w:t xml:space="preserve">  На улицах трамваи замерзшие стоят.</w:t>
      </w:r>
    </w:p>
    <w:p w:rsidR="00650758" w:rsidRDefault="00650758" w:rsidP="00650758">
      <w:r>
        <w:t>2. Разрушенные здания и надпись на стене:</w:t>
      </w:r>
    </w:p>
    <w:p w:rsidR="00650758" w:rsidRDefault="00650758" w:rsidP="00650758">
      <w:r>
        <w:t xml:space="preserve">    «Опасно при обстреле на этой стороне»</w:t>
      </w:r>
    </w:p>
    <w:p w:rsidR="00650758" w:rsidRDefault="00650758" w:rsidP="00650758">
      <w:r>
        <w:t>3. В водопроводных кранах не вода, а лед.</w:t>
      </w:r>
    </w:p>
    <w:p w:rsidR="00650758" w:rsidRDefault="00650758" w:rsidP="00650758">
      <w:r>
        <w:t xml:space="preserve">    И только прорубь невская горожан спасет.</w:t>
      </w:r>
    </w:p>
    <w:p w:rsidR="00650758" w:rsidRDefault="00650758" w:rsidP="00650758"/>
    <w:p w:rsidR="00650758" w:rsidRDefault="00650758" w:rsidP="00650758">
      <w:pPr>
        <w:jc w:val="center"/>
        <w:rPr>
          <w:b/>
        </w:rPr>
      </w:pPr>
      <w:r>
        <w:rPr>
          <w:b/>
        </w:rPr>
        <w:t>Песня «Песня о блокаде»</w:t>
      </w:r>
    </w:p>
    <w:p w:rsidR="00650758" w:rsidRDefault="00650758" w:rsidP="00650758">
      <w:pPr>
        <w:jc w:val="center"/>
      </w:pPr>
      <w:r>
        <w:t>(Сборник колокольчик № 45 страница 21)</w:t>
      </w:r>
    </w:p>
    <w:p w:rsidR="00650758" w:rsidRDefault="00650758" w:rsidP="00650758">
      <w:pPr>
        <w:jc w:val="center"/>
        <w:rPr>
          <w:b/>
        </w:rPr>
      </w:pPr>
      <w:r>
        <w:rPr>
          <w:b/>
        </w:rPr>
        <w:t>Дети садятся на места.</w:t>
      </w: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r>
        <w:rPr>
          <w:b/>
        </w:rPr>
        <w:t xml:space="preserve">1Ведущий:                                                                                                                                         </w:t>
      </w:r>
      <w:r>
        <w:t xml:space="preserve">Ребята, 72 год со дня снятия блокады – памятная дата. </w:t>
      </w:r>
    </w:p>
    <w:p w:rsidR="00650758" w:rsidRDefault="00650758" w:rsidP="00650758">
      <w:r>
        <w:t xml:space="preserve">Много лет назад была жестокая война с фашисткой Германией.                                                   Она принесла много горя и разрушений.                                                                                       Беда пришла в каждый дом. </w:t>
      </w:r>
    </w:p>
    <w:p w:rsidR="00650758" w:rsidRDefault="00650758" w:rsidP="00650758">
      <w:pPr>
        <w:jc w:val="center"/>
        <w:rPr>
          <w:b/>
        </w:rPr>
      </w:pPr>
      <w:r>
        <w:rPr>
          <w:b/>
        </w:rPr>
        <w:t>Слайд № 2</w:t>
      </w:r>
    </w:p>
    <w:p w:rsidR="00650758" w:rsidRDefault="00650758" w:rsidP="00650758">
      <w:pPr>
        <w:rPr>
          <w:b/>
        </w:rPr>
      </w:pPr>
      <w:r>
        <w:rPr>
          <w:b/>
        </w:rPr>
        <w:t>2Ведущий:</w:t>
      </w:r>
    </w:p>
    <w:p w:rsidR="00650758" w:rsidRDefault="00650758" w:rsidP="00650758">
      <w:r>
        <w:t xml:space="preserve">В стране началась мобилизация. </w:t>
      </w:r>
    </w:p>
    <w:p w:rsidR="00650758" w:rsidRDefault="00650758" w:rsidP="00650758">
      <w:r>
        <w:t>Днем и ночью уходили военные эшелоны на фронт.                                                            Многие хотели уйти добровольцами,                                                                                             Чтобы с оружием в руках защищать любимую страну. Враг был очень силен.                          Он разрушал города и села, убивал мирных жителей.                                                                       Но наш город, как один поднялся на защиту своей Родины.</w:t>
      </w:r>
    </w:p>
    <w:p w:rsidR="00650758" w:rsidRDefault="00650758" w:rsidP="00650758"/>
    <w:p w:rsidR="00650758" w:rsidRDefault="00650758" w:rsidP="00650758">
      <w:pPr>
        <w:jc w:val="center"/>
        <w:rPr>
          <w:b/>
        </w:rPr>
      </w:pPr>
      <w:r>
        <w:rPr>
          <w:b/>
        </w:rPr>
        <w:t>Звучит фрагмент песни «Священная война»</w:t>
      </w:r>
    </w:p>
    <w:p w:rsidR="00650758" w:rsidRDefault="00650758" w:rsidP="00650758"/>
    <w:p w:rsidR="00650758" w:rsidRDefault="00650758" w:rsidP="00650758">
      <w:pPr>
        <w:jc w:val="center"/>
        <w:rPr>
          <w:b/>
        </w:rPr>
      </w:pPr>
      <w:r>
        <w:rPr>
          <w:b/>
        </w:rPr>
        <w:t>Слайд № 3</w:t>
      </w:r>
    </w:p>
    <w:p w:rsidR="00650758" w:rsidRDefault="00650758" w:rsidP="00650758">
      <w:pPr>
        <w:rPr>
          <w:b/>
        </w:rPr>
      </w:pPr>
      <w:r>
        <w:rPr>
          <w:b/>
        </w:rPr>
        <w:t xml:space="preserve">1Ведущий: </w:t>
      </w:r>
    </w:p>
    <w:p w:rsidR="00650758" w:rsidRDefault="00650758" w:rsidP="00650758">
      <w:r>
        <w:t xml:space="preserve">Ребята, давайте посмотрим, </w:t>
      </w:r>
    </w:p>
    <w:p w:rsidR="00650758" w:rsidRDefault="00650758" w:rsidP="00650758">
      <w:r>
        <w:t>Как выглядит  город Ленинград на карте.</w:t>
      </w:r>
    </w:p>
    <w:p w:rsidR="00650758" w:rsidRDefault="00650758" w:rsidP="00650758">
      <w:pPr>
        <w:rPr>
          <w:b/>
        </w:rPr>
      </w:pPr>
      <w:r>
        <w:t>(</w:t>
      </w:r>
      <w:r>
        <w:rPr>
          <w:b/>
        </w:rPr>
        <w:t>Дети рассматривают границы города, Ладожское озеро)</w:t>
      </w:r>
    </w:p>
    <w:p w:rsidR="00650758" w:rsidRDefault="00650758" w:rsidP="00650758">
      <w:r>
        <w:t xml:space="preserve">Ребята, мы с вами увидели границы города, </w:t>
      </w:r>
    </w:p>
    <w:p w:rsidR="00650758" w:rsidRDefault="00650758" w:rsidP="00650758">
      <w:r>
        <w:t xml:space="preserve">А что еще есть в городе?   </w:t>
      </w:r>
    </w:p>
    <w:p w:rsidR="00650758" w:rsidRDefault="00650758" w:rsidP="00650758">
      <w:pPr>
        <w:rPr>
          <w:b/>
        </w:rPr>
      </w:pPr>
      <w:r>
        <w:rPr>
          <w:b/>
        </w:rPr>
        <w:t>(Ответы детей)</w:t>
      </w:r>
    </w:p>
    <w:p w:rsidR="00650758" w:rsidRDefault="00650758" w:rsidP="00650758">
      <w:r>
        <w:t>Хотите мне помочь построить город?</w:t>
      </w:r>
    </w:p>
    <w:p w:rsidR="00650758" w:rsidRDefault="00650758" w:rsidP="00650758">
      <w:pPr>
        <w:rPr>
          <w:b/>
        </w:rPr>
      </w:pPr>
      <w:r>
        <w:rPr>
          <w:b/>
        </w:rPr>
        <w:t>Дети вместе с родителями под музыку строят из конструктора дома.                   Выставляют машины.</w:t>
      </w:r>
    </w:p>
    <w:p w:rsidR="00650758" w:rsidRDefault="00650758" w:rsidP="00650758"/>
    <w:p w:rsidR="00650758" w:rsidRDefault="00650758" w:rsidP="00650758">
      <w:r>
        <w:lastRenderedPageBreak/>
        <w:t>Какой замечательный город получился у вас.</w:t>
      </w:r>
    </w:p>
    <w:p w:rsidR="00650758" w:rsidRDefault="00650758" w:rsidP="00650758">
      <w:r>
        <w:t>До войны люди жили мирно. Взрослые работали, дети ходили в детский сад и школу. Очень скоро враг оказался рядом с городом. Он хотел его завоевать, превратить в крепость. Враг окружил Ленинград со всех сторон. 8 сентября 1941 года над городом сомкнулось кольцо блокады, длиной в 900 дней и ночей. В этом кольце оказалось много жителей – дети, женщины, старики. Для жителей Ленинграда блокада означала – смерть. Это вой сирены, голод, холод, летящие с неба бомбы.</w:t>
      </w:r>
    </w:p>
    <w:p w:rsidR="00650758" w:rsidRDefault="00650758" w:rsidP="00650758"/>
    <w:p w:rsidR="00650758" w:rsidRDefault="00650758" w:rsidP="00650758">
      <w:pPr>
        <w:jc w:val="center"/>
        <w:rPr>
          <w:b/>
        </w:rPr>
      </w:pPr>
      <w:r>
        <w:rPr>
          <w:b/>
        </w:rPr>
        <w:t>Слайд № 4</w:t>
      </w:r>
    </w:p>
    <w:p w:rsidR="00650758" w:rsidRDefault="00650758" w:rsidP="00650758">
      <w:pPr>
        <w:rPr>
          <w:b/>
        </w:rPr>
      </w:pPr>
      <w:r>
        <w:rPr>
          <w:b/>
        </w:rPr>
        <w:t>Стихи детей:</w:t>
      </w:r>
    </w:p>
    <w:p w:rsidR="00650758" w:rsidRDefault="00650758" w:rsidP="00650758">
      <w:r>
        <w:t>1.Блокада…Далеко как это слово</w:t>
      </w:r>
    </w:p>
    <w:p w:rsidR="00650758" w:rsidRDefault="00650758" w:rsidP="00650758">
      <w:r>
        <w:t xml:space="preserve">  От наших мирных, светлых дней.</w:t>
      </w:r>
    </w:p>
    <w:p w:rsidR="00650758" w:rsidRDefault="00650758" w:rsidP="00650758">
      <w:r>
        <w:t xml:space="preserve">  Произношу его и вижу снова голодных, умирающих детей.</w:t>
      </w:r>
    </w:p>
    <w:p w:rsidR="00650758" w:rsidRDefault="00650758" w:rsidP="00650758">
      <w:r>
        <w:t xml:space="preserve">2. Как опустели целые кварталы, </w:t>
      </w:r>
    </w:p>
    <w:p w:rsidR="00650758" w:rsidRDefault="00650758" w:rsidP="00650758">
      <w:r>
        <w:t xml:space="preserve">    И как трамваи мерзли на пути,</w:t>
      </w:r>
    </w:p>
    <w:p w:rsidR="00650758" w:rsidRDefault="00650758" w:rsidP="00650758">
      <w:r>
        <w:t xml:space="preserve">    И матери, которые не в силах, </w:t>
      </w:r>
    </w:p>
    <w:p w:rsidR="00650758" w:rsidRDefault="00650758" w:rsidP="00650758">
      <w:pPr>
        <w:rPr>
          <w:b/>
        </w:rPr>
      </w:pPr>
      <w:r>
        <w:t xml:space="preserve">   Своих детей на кладбище несли.</w:t>
      </w:r>
    </w:p>
    <w:p w:rsidR="00650758" w:rsidRDefault="00650758" w:rsidP="00650758">
      <w:pPr>
        <w:jc w:val="center"/>
        <w:rPr>
          <w:b/>
        </w:rPr>
      </w:pPr>
      <w:r>
        <w:rPr>
          <w:b/>
        </w:rPr>
        <w:t>Слайд № 5.</w:t>
      </w:r>
    </w:p>
    <w:p w:rsidR="00650758" w:rsidRDefault="00650758" w:rsidP="00650758">
      <w:pPr>
        <w:rPr>
          <w:b/>
        </w:rPr>
      </w:pPr>
      <w:r>
        <w:rPr>
          <w:b/>
        </w:rPr>
        <w:t>2Ведущий:</w:t>
      </w:r>
    </w:p>
    <w:p w:rsidR="00650758" w:rsidRDefault="00650758" w:rsidP="00650758">
      <w:r>
        <w:t>На жителей города Ленинграда обрушился голод.</w:t>
      </w:r>
    </w:p>
    <w:p w:rsidR="00650758" w:rsidRDefault="00650758" w:rsidP="00650758">
      <w:r>
        <w:t>Ребята, посмотрите на этот маленький кусочек черного хлеба.</w:t>
      </w:r>
    </w:p>
    <w:p w:rsidR="00650758" w:rsidRDefault="00650758" w:rsidP="00650758">
      <w:r>
        <w:t xml:space="preserve">Единственным продуктом питания  был вот такой кусочек черного хлеба, который выдавали по блокадным карточкам, </w:t>
      </w:r>
      <w:proofErr w:type="spellStart"/>
      <w:r>
        <w:t>накоторой</w:t>
      </w:r>
      <w:proofErr w:type="spellEnd"/>
      <w:r>
        <w:t xml:space="preserve"> была надпись: «При утере не возобновляется!» </w:t>
      </w:r>
    </w:p>
    <w:p w:rsidR="00650758" w:rsidRDefault="00650758" w:rsidP="00650758">
      <w:pPr>
        <w:rPr>
          <w:b/>
        </w:rPr>
      </w:pPr>
      <w:r>
        <w:rPr>
          <w:b/>
        </w:rPr>
        <w:t>Стихи детей:</w:t>
      </w:r>
    </w:p>
    <w:p w:rsidR="00650758" w:rsidRDefault="00650758" w:rsidP="00650758">
      <w:r>
        <w:t>1.Цену хлебу знает каждый ленинградец.</w:t>
      </w:r>
    </w:p>
    <w:p w:rsidR="00650758" w:rsidRDefault="00650758" w:rsidP="00650758">
      <w:r>
        <w:t xml:space="preserve">  Маленький кусочек – 125 грамм.</w:t>
      </w:r>
    </w:p>
    <w:p w:rsidR="00650758" w:rsidRDefault="00650758" w:rsidP="00650758">
      <w:r>
        <w:t xml:space="preserve">  Не сдается Ленинград. Город выживает.</w:t>
      </w:r>
    </w:p>
    <w:p w:rsidR="00650758" w:rsidRDefault="00650758" w:rsidP="00650758">
      <w:r>
        <w:t xml:space="preserve">  Урок отваги, мужества, преподносит нам.</w:t>
      </w:r>
    </w:p>
    <w:p w:rsidR="00650758" w:rsidRDefault="00650758" w:rsidP="00650758">
      <w:pPr>
        <w:jc w:val="center"/>
        <w:rPr>
          <w:b/>
        </w:rPr>
      </w:pPr>
      <w:r>
        <w:rPr>
          <w:b/>
        </w:rPr>
        <w:t>Слайд № 6</w:t>
      </w:r>
    </w:p>
    <w:p w:rsidR="00650758" w:rsidRDefault="00650758" w:rsidP="00650758">
      <w:pPr>
        <w:rPr>
          <w:b/>
        </w:rPr>
      </w:pPr>
      <w:r>
        <w:rPr>
          <w:b/>
        </w:rPr>
        <w:t>1Ведущий:</w:t>
      </w:r>
    </w:p>
    <w:p w:rsidR="00650758" w:rsidRDefault="00650758" w:rsidP="00650758">
      <w:r>
        <w:t>Далеко за кольцом блокады было продовольствие. Как же его достать? Ведь враг бомбил город днем и ночью. Лишь только одна дорога связывала блокадный город с большой землей. Она шла  по воде, а с наступлением холодов по льду ладожского озера. Эта дорога спасла от смерти многих ленинградцев, поэтому ее назвали «Дорогой жизни».</w:t>
      </w:r>
    </w:p>
    <w:p w:rsidR="00650758" w:rsidRDefault="00650758" w:rsidP="00650758">
      <w:pPr>
        <w:rPr>
          <w:b/>
        </w:rPr>
      </w:pPr>
      <w:r>
        <w:rPr>
          <w:b/>
        </w:rPr>
        <w:t>Стихи детей:</w:t>
      </w:r>
    </w:p>
    <w:p w:rsidR="00650758" w:rsidRDefault="00650758" w:rsidP="00650758">
      <w:r>
        <w:t xml:space="preserve">1.Тот город </w:t>
      </w:r>
      <w:proofErr w:type="gramStart"/>
      <w:r>
        <w:t>назывался Ленинградом и шла</w:t>
      </w:r>
      <w:proofErr w:type="gramEnd"/>
      <w:r>
        <w:t xml:space="preserve"> суровая война.</w:t>
      </w:r>
    </w:p>
    <w:p w:rsidR="00650758" w:rsidRDefault="00650758" w:rsidP="00650758">
      <w:r>
        <w:t xml:space="preserve">   Под вой сирены и разрыв снарядов дорогой жизни Ладога была.</w:t>
      </w:r>
    </w:p>
    <w:p w:rsidR="00650758" w:rsidRDefault="00650758" w:rsidP="00650758">
      <w:r>
        <w:t xml:space="preserve">2.Она спасеньем стала ленинградцам </w:t>
      </w:r>
    </w:p>
    <w:p w:rsidR="00650758" w:rsidRDefault="00650758" w:rsidP="00650758">
      <w:r>
        <w:t xml:space="preserve">   И помогла в войне нам победить.</w:t>
      </w:r>
    </w:p>
    <w:p w:rsidR="00650758" w:rsidRDefault="00650758" w:rsidP="00650758">
      <w:r>
        <w:t xml:space="preserve">   Чтоб снова время мирное настало,</w:t>
      </w:r>
    </w:p>
    <w:p w:rsidR="00650758" w:rsidRDefault="00650758" w:rsidP="00650758">
      <w:r>
        <w:t xml:space="preserve">   Чтоб нам с тобой под мирным небом жить.</w:t>
      </w:r>
    </w:p>
    <w:p w:rsidR="00650758" w:rsidRDefault="00650758" w:rsidP="00650758">
      <w:pPr>
        <w:rPr>
          <w:b/>
        </w:rPr>
      </w:pPr>
      <w:r>
        <w:rPr>
          <w:b/>
        </w:rPr>
        <w:t>2 Ведущий:</w:t>
      </w:r>
    </w:p>
    <w:p w:rsidR="00650758" w:rsidRDefault="00650758" w:rsidP="00650758">
      <w:r>
        <w:t>Не жалея себя шоферы с обмороженными руками, которые от холода не двигались, обливали их бензином, поджигали для того, чтобы их отогреть. Ремонтировали машины и везли хлеб в город умирающим жителям Ленинграда.</w:t>
      </w:r>
    </w:p>
    <w:p w:rsidR="00650758" w:rsidRDefault="00650758" w:rsidP="00650758">
      <w:pPr>
        <w:jc w:val="center"/>
        <w:rPr>
          <w:b/>
        </w:rPr>
      </w:pPr>
      <w:r>
        <w:rPr>
          <w:b/>
        </w:rPr>
        <w:t>Слушание фрагмента песни «Ладога»</w:t>
      </w: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rPr>
          <w:b/>
        </w:rPr>
      </w:pPr>
      <w:r>
        <w:rPr>
          <w:b/>
        </w:rPr>
        <w:t>1Ведущий:</w:t>
      </w:r>
    </w:p>
    <w:p w:rsidR="00650758" w:rsidRDefault="00650758" w:rsidP="00650758">
      <w:r>
        <w:t>А сейчас давайте мы себя представим шоферами и ранеными, которым они помогали.</w:t>
      </w: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  <w:r>
        <w:rPr>
          <w:b/>
        </w:rPr>
        <w:lastRenderedPageBreak/>
        <w:t>Подвижная игра «Перейди на другой берег»</w:t>
      </w:r>
    </w:p>
    <w:p w:rsidR="00650758" w:rsidRDefault="00650758" w:rsidP="00650758">
      <w:r>
        <w:t>Дети делятся на 2 команды: шоферы и раненые. Строятся друг напротив друга на расстоянии. Между ними лежат «льдинки». Одна команда прыгает с льдинки на льдинку, переправляясь на другой берег, берет с собой раненого и бегом возвращается обратно. Затем дети меняются ролями.</w:t>
      </w:r>
    </w:p>
    <w:p w:rsidR="00650758" w:rsidRDefault="00650758" w:rsidP="00650758">
      <w:pPr>
        <w:jc w:val="center"/>
        <w:rPr>
          <w:b/>
        </w:rPr>
      </w:pPr>
      <w:r>
        <w:rPr>
          <w:b/>
        </w:rPr>
        <w:t>Слайд № 7</w:t>
      </w:r>
    </w:p>
    <w:p w:rsidR="00650758" w:rsidRDefault="00650758" w:rsidP="00650758">
      <w:pPr>
        <w:rPr>
          <w:b/>
        </w:rPr>
      </w:pPr>
      <w:r>
        <w:rPr>
          <w:b/>
        </w:rPr>
        <w:t>2Ведущий:</w:t>
      </w:r>
    </w:p>
    <w:p w:rsidR="00650758" w:rsidRDefault="00650758" w:rsidP="00650758">
      <w:r>
        <w:t>Ленинградцы не сдавались, они выстояли. А наши солдаты делали все возможное, чтобы освободить город. И, наконец, наступил день великого ликования – 27 января 1944 года. Радио объявило: «Город Ленинград освобожден от вражеской блокады».</w:t>
      </w:r>
    </w:p>
    <w:p w:rsidR="00650758" w:rsidRDefault="00650758" w:rsidP="00650758">
      <w:pPr>
        <w:rPr>
          <w:b/>
        </w:rPr>
      </w:pPr>
      <w:r>
        <w:rPr>
          <w:b/>
        </w:rPr>
        <w:t>Стихи детей:</w:t>
      </w:r>
    </w:p>
    <w:p w:rsidR="00650758" w:rsidRDefault="00650758" w:rsidP="00650758">
      <w:r>
        <w:t>1.Такого дня не видел Ленинград.</w:t>
      </w:r>
    </w:p>
    <w:p w:rsidR="00650758" w:rsidRDefault="00650758" w:rsidP="00650758">
      <w:r>
        <w:t xml:space="preserve">   Нет. Радости подобной не бывало.</w:t>
      </w:r>
    </w:p>
    <w:p w:rsidR="00650758" w:rsidRDefault="00650758" w:rsidP="00650758">
      <w:r>
        <w:t xml:space="preserve">   Казалось, что все небо грохотало…</w:t>
      </w:r>
    </w:p>
    <w:p w:rsidR="00650758" w:rsidRDefault="00650758" w:rsidP="00650758">
      <w:r>
        <w:t xml:space="preserve">  Гремел неумолкаемо салют </w:t>
      </w:r>
    </w:p>
    <w:p w:rsidR="00650758" w:rsidRDefault="00650758" w:rsidP="00650758">
      <w:r>
        <w:t xml:space="preserve">  Из боевых прославленных орудий</w:t>
      </w:r>
    </w:p>
    <w:p w:rsidR="00650758" w:rsidRDefault="00650758" w:rsidP="00650758">
      <w:r>
        <w:t xml:space="preserve">  Смеялись, пели, обнимались люди.</w:t>
      </w:r>
    </w:p>
    <w:p w:rsidR="00650758" w:rsidRDefault="00650758" w:rsidP="00650758">
      <w:pPr>
        <w:jc w:val="center"/>
        <w:rPr>
          <w:b/>
        </w:rPr>
      </w:pPr>
      <w:r>
        <w:rPr>
          <w:b/>
        </w:rPr>
        <w:t>Звучат звуки  Салюта.</w:t>
      </w:r>
    </w:p>
    <w:p w:rsidR="00650758" w:rsidRDefault="00650758" w:rsidP="00650758">
      <w:pPr>
        <w:rPr>
          <w:b/>
        </w:rPr>
      </w:pPr>
      <w:r>
        <w:rPr>
          <w:b/>
        </w:rPr>
        <w:t>Стихи детей:</w:t>
      </w:r>
    </w:p>
    <w:p w:rsidR="00650758" w:rsidRDefault="00650758" w:rsidP="00650758">
      <w:r>
        <w:t xml:space="preserve">1.В блокадные дни под обстрелом в снегу </w:t>
      </w:r>
    </w:p>
    <w:p w:rsidR="00650758" w:rsidRDefault="00650758" w:rsidP="00650758">
      <w:r>
        <w:t xml:space="preserve">   Не сдался, не сдался тот город врагу.</w:t>
      </w:r>
    </w:p>
    <w:p w:rsidR="00650758" w:rsidRDefault="00650758" w:rsidP="00650758">
      <w:r>
        <w:t xml:space="preserve">   Там гордые смелые люди живут</w:t>
      </w:r>
    </w:p>
    <w:p w:rsidR="00650758" w:rsidRDefault="00650758" w:rsidP="00650758">
      <w:r>
        <w:t xml:space="preserve">  Там славится всюду их доблестный труд.</w:t>
      </w:r>
    </w:p>
    <w:p w:rsidR="00650758" w:rsidRDefault="00650758" w:rsidP="00650758">
      <w:pPr>
        <w:jc w:val="center"/>
        <w:rPr>
          <w:b/>
        </w:rPr>
      </w:pPr>
      <w:r>
        <w:rPr>
          <w:b/>
        </w:rPr>
        <w:t xml:space="preserve">Песня «Город – герой» </w:t>
      </w:r>
    </w:p>
    <w:p w:rsidR="00650758" w:rsidRDefault="00650758" w:rsidP="00650758">
      <w:pPr>
        <w:jc w:val="center"/>
      </w:pPr>
      <w:r>
        <w:t>(Колокольчик №45 страница 26)</w:t>
      </w:r>
    </w:p>
    <w:p w:rsidR="00650758" w:rsidRDefault="00650758" w:rsidP="00650758">
      <w:pPr>
        <w:jc w:val="center"/>
      </w:pPr>
    </w:p>
    <w:p w:rsidR="00650758" w:rsidRDefault="00650758" w:rsidP="00650758">
      <w:pPr>
        <w:rPr>
          <w:b/>
        </w:rPr>
      </w:pPr>
      <w:r>
        <w:rPr>
          <w:b/>
        </w:rPr>
        <w:t>1Ведущий:</w:t>
      </w:r>
    </w:p>
    <w:p w:rsidR="00650758" w:rsidRDefault="00650758" w:rsidP="00650758">
      <w:r>
        <w:t>Отшумели тяжелые бои. Многие здания были разрушены.                                                         Город стал залечивать раны, отстраивать и восстанавливать все то, что разбомбил враг. Давайте попробуем с вами восстановить некоторые из них</w:t>
      </w:r>
    </w:p>
    <w:p w:rsidR="00650758" w:rsidRDefault="00650758" w:rsidP="00650758"/>
    <w:p w:rsidR="00650758" w:rsidRDefault="00650758" w:rsidP="00650758">
      <w:pPr>
        <w:jc w:val="center"/>
        <w:rPr>
          <w:b/>
        </w:rPr>
      </w:pPr>
      <w:r>
        <w:rPr>
          <w:b/>
        </w:rPr>
        <w:t>Игра «Разрезные картинки»</w:t>
      </w:r>
    </w:p>
    <w:p w:rsidR="00650758" w:rsidRDefault="00650758" w:rsidP="00650758">
      <w:r>
        <w:t>Каждая семья собирает разрезные картинки с изображением города.                                            Кто быстрее и правильно, назвать, что изображено.</w:t>
      </w:r>
    </w:p>
    <w:p w:rsidR="00650758" w:rsidRDefault="00650758" w:rsidP="00650758">
      <w:pPr>
        <w:rPr>
          <w:b/>
        </w:rPr>
      </w:pPr>
    </w:p>
    <w:p w:rsidR="00650758" w:rsidRDefault="00650758" w:rsidP="00650758">
      <w:pPr>
        <w:jc w:val="center"/>
        <w:rPr>
          <w:b/>
        </w:rPr>
      </w:pPr>
      <w:r>
        <w:rPr>
          <w:b/>
        </w:rPr>
        <w:t>Слайд № 8</w:t>
      </w:r>
    </w:p>
    <w:p w:rsidR="00650758" w:rsidRDefault="00650758" w:rsidP="00650758">
      <w:pPr>
        <w:rPr>
          <w:b/>
        </w:rPr>
      </w:pPr>
      <w:r>
        <w:rPr>
          <w:b/>
        </w:rPr>
        <w:t>2 Ведущий:</w:t>
      </w:r>
    </w:p>
    <w:p w:rsidR="00650758" w:rsidRDefault="00650758" w:rsidP="00650758">
      <w:r>
        <w:t>Подвиг, совершенный в годы блокады, навсегда останется в памяти народа.                         Память о погибших в названиях улиц и площадей города, в величественных монументах и мемориальных комплексах. На месте, где было прорвано кольцо, установлен памятник, который называется «Разорванное кольцо».</w:t>
      </w:r>
    </w:p>
    <w:p w:rsidR="00650758" w:rsidRDefault="00650758" w:rsidP="00650758">
      <w:pPr>
        <w:jc w:val="center"/>
        <w:rPr>
          <w:b/>
        </w:rPr>
      </w:pPr>
    </w:p>
    <w:p w:rsidR="00650758" w:rsidRDefault="00650758" w:rsidP="00650758">
      <w:pPr>
        <w:jc w:val="center"/>
        <w:rPr>
          <w:b/>
        </w:rPr>
      </w:pPr>
      <w:r>
        <w:rPr>
          <w:b/>
        </w:rPr>
        <w:t>Слайд № 9</w:t>
      </w:r>
    </w:p>
    <w:p w:rsidR="00650758" w:rsidRDefault="00650758" w:rsidP="00650758">
      <w:pPr>
        <w:rPr>
          <w:b/>
        </w:rPr>
      </w:pPr>
      <w:r>
        <w:rPr>
          <w:b/>
        </w:rPr>
        <w:t>1 Ведущий:</w:t>
      </w:r>
    </w:p>
    <w:p w:rsidR="00650758" w:rsidRDefault="00650758" w:rsidP="00650758">
      <w:r>
        <w:t>Священное место для всех ленинградцев – Пискаревское мемориальное кладбище.</w:t>
      </w:r>
    </w:p>
    <w:p w:rsidR="00650758" w:rsidRDefault="00650758" w:rsidP="00650758"/>
    <w:p w:rsidR="00650758" w:rsidRDefault="00650758" w:rsidP="00650758">
      <w:pPr>
        <w:jc w:val="center"/>
        <w:rPr>
          <w:b/>
        </w:rPr>
      </w:pPr>
      <w:r>
        <w:rPr>
          <w:b/>
        </w:rPr>
        <w:t>Слайд № 10</w:t>
      </w:r>
    </w:p>
    <w:p w:rsidR="00650758" w:rsidRDefault="00650758" w:rsidP="00650758">
      <w:pPr>
        <w:rPr>
          <w:b/>
        </w:rPr>
      </w:pPr>
      <w:r>
        <w:rPr>
          <w:b/>
        </w:rPr>
        <w:t>2 Ведущий:</w:t>
      </w:r>
    </w:p>
    <w:p w:rsidR="00650758" w:rsidRDefault="00650758" w:rsidP="00650758">
      <w:r>
        <w:t xml:space="preserve">В честь обороны города создан Зеленый пояс славы. Один из памятников зеленого пояса славы – «Цветок жизни». Он посвящен детям блокадного города, которые жили и боролись за город вместе </w:t>
      </w:r>
      <w:proofErr w:type="gramStart"/>
      <w:r>
        <w:t>со</w:t>
      </w:r>
      <w:proofErr w:type="gramEnd"/>
      <w:r>
        <w:t xml:space="preserve"> взрослыми. За мужество и героизм город Ленинград получил звание Город </w:t>
      </w:r>
      <w:proofErr w:type="gramStart"/>
      <w:r>
        <w:t>–г</w:t>
      </w:r>
      <w:proofErr w:type="gramEnd"/>
      <w:r>
        <w:t>ерой!</w:t>
      </w:r>
    </w:p>
    <w:p w:rsidR="00650758" w:rsidRDefault="00650758" w:rsidP="00650758">
      <w:pPr>
        <w:jc w:val="center"/>
        <w:rPr>
          <w:b/>
          <w:sz w:val="32"/>
          <w:szCs w:val="32"/>
        </w:rPr>
      </w:pPr>
    </w:p>
    <w:p w:rsidR="00CD1C04" w:rsidRDefault="00CD1C04"/>
    <w:sectPr w:rsidR="00CD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58"/>
    <w:rsid w:val="00650758"/>
    <w:rsid w:val="00C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2016-01-28T12:00:00Z</dcterms:created>
  <dcterms:modified xsi:type="dcterms:W3CDTF">2016-01-28T12:01:00Z</dcterms:modified>
</cp:coreProperties>
</file>