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FC" w:rsidRPr="00E325FC" w:rsidRDefault="00E325FC" w:rsidP="00E3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</w:t>
      </w:r>
      <w:r w:rsidR="00404B3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E325F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«Роль языка в жизни общества»</w:t>
      </w:r>
    </w:p>
    <w:p w:rsidR="00E325FC" w:rsidRPr="00E325FC" w:rsidRDefault="00E325FC" w:rsidP="00E3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</w:p>
    <w:p w:rsidR="00E325FC" w:rsidRPr="00E325FC" w:rsidRDefault="00E325FC" w:rsidP="00E3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</w:p>
    <w:p w:rsidR="00E325FC" w:rsidRPr="00E325FC" w:rsidRDefault="00E325FC" w:rsidP="00E3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     Язык возник в глубокой древности в про</w:t>
      </w: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softHyphen/>
        <w:t>цессе совместной трудовой деятельности лю</w:t>
      </w: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softHyphen/>
        <w:t>дей. Он помогал людям понимать друг друга, сообща трудиться, обмениваться накопленным опытом и знаниями. С тех пор язык всегда играл в жизни общества большую роль.</w:t>
      </w:r>
    </w:p>
    <w:p w:rsidR="00E325FC" w:rsidRPr="00E325FC" w:rsidRDefault="00E325FC" w:rsidP="00E3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</w:p>
    <w:p w:rsidR="00E325FC" w:rsidRPr="00E325FC" w:rsidRDefault="00E325FC" w:rsidP="00E3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     Во-первых, он используется во всех сфе</w:t>
      </w: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softHyphen/>
        <w:t>рах деятельности человека, без него люди не могут обойтись ни в быту, ни в учёбе и рабо</w:t>
      </w: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softHyphen/>
        <w:t>те, ни в политике. Язык обслуживает обще</w:t>
      </w: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softHyphen/>
        <w:t>ство, служит средством общения. С его помо</w:t>
      </w: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softHyphen/>
        <w:t>щью люди передают друг другу свои мысли и чувства, могут что-то делать вместе.</w:t>
      </w:r>
    </w:p>
    <w:p w:rsidR="00E325FC" w:rsidRPr="00E325FC" w:rsidRDefault="00E325FC" w:rsidP="00E3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</w:p>
    <w:p w:rsidR="00E325FC" w:rsidRPr="00E325FC" w:rsidRDefault="00E325FC" w:rsidP="00E3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     Во-вторых, язык помогает изучать окру</w:t>
      </w: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softHyphen/>
        <w:t>жающий мир, с его помощью происходит по</w:t>
      </w: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softHyphen/>
        <w:t>знание действительности. Мы мыслим, прихо</w:t>
      </w: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softHyphen/>
        <w:t>дим к каким-то выводам при помощи языка.</w:t>
      </w:r>
    </w:p>
    <w:p w:rsidR="00E325FC" w:rsidRPr="00E325FC" w:rsidRDefault="00E325FC" w:rsidP="00E3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</w:p>
    <w:p w:rsidR="00E325FC" w:rsidRPr="00E325FC" w:rsidRDefault="00E325FC" w:rsidP="00E3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</w:p>
    <w:p w:rsidR="00E325FC" w:rsidRPr="00E325FC" w:rsidRDefault="00E325FC" w:rsidP="00E3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    Наконец, он бережёт опыт народа, накапли</w:t>
      </w: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softHyphen/>
        <w:t>вает знания и передаёт их от поколения к поко</w:t>
      </w: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softHyphen/>
        <w:t>лению. Значит, язык обеспечивает связь времён.</w:t>
      </w:r>
    </w:p>
    <w:p w:rsidR="00E325FC" w:rsidRPr="00E325FC" w:rsidRDefault="00E325FC" w:rsidP="00E3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</w:p>
    <w:p w:rsidR="00E325FC" w:rsidRPr="00E325FC" w:rsidRDefault="00E325FC" w:rsidP="00E3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    Таким образом, мы обладаем большими возможностями: мыслить, обмениваться ин</w:t>
      </w: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softHyphen/>
        <w:t>формацией, учиться, использовать знания, на</w:t>
      </w: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softHyphen/>
        <w:t>копленные нашими предками. И всё это благо</w:t>
      </w:r>
      <w:r w:rsidRPr="00E325FC">
        <w:rPr>
          <w:rFonts w:ascii="Courier New" w:eastAsia="Times New Roman" w:hAnsi="Courier New" w:cs="Courier New"/>
          <w:sz w:val="36"/>
          <w:szCs w:val="36"/>
          <w:lang w:eastAsia="ru-RU"/>
        </w:rPr>
        <w:softHyphen/>
        <w:t>даря языку.</w:t>
      </w:r>
    </w:p>
    <w:p w:rsidR="00960BD6" w:rsidRDefault="00404B3A">
      <w:pPr>
        <w:rPr>
          <w:sz w:val="28"/>
          <w:szCs w:val="28"/>
        </w:rPr>
      </w:pPr>
    </w:p>
    <w:p w:rsidR="00607497" w:rsidRPr="00607497" w:rsidRDefault="00607497" w:rsidP="00607497">
      <w:pPr>
        <w:jc w:val="both"/>
        <w:rPr>
          <w:sz w:val="40"/>
          <w:szCs w:val="40"/>
        </w:rPr>
      </w:pPr>
      <w:r w:rsidRPr="00607497">
        <w:rPr>
          <w:sz w:val="40"/>
          <w:szCs w:val="40"/>
        </w:rPr>
        <w:lastRenderedPageBreak/>
        <w:t xml:space="preserve">                                     Тезисы</w:t>
      </w:r>
    </w:p>
    <w:p w:rsidR="00607497" w:rsidRPr="00607497" w:rsidRDefault="00607497" w:rsidP="00607497">
      <w:pPr>
        <w:jc w:val="both"/>
        <w:rPr>
          <w:sz w:val="40"/>
          <w:szCs w:val="40"/>
        </w:rPr>
      </w:pPr>
    </w:p>
    <w:p w:rsidR="00607497" w:rsidRDefault="00607497" w:rsidP="00607497">
      <w:pPr>
        <w:jc w:val="both"/>
        <w:rPr>
          <w:sz w:val="40"/>
          <w:szCs w:val="40"/>
        </w:rPr>
      </w:pPr>
      <w:r w:rsidRPr="00607497">
        <w:rPr>
          <w:sz w:val="40"/>
          <w:szCs w:val="40"/>
        </w:rPr>
        <w:t>-</w:t>
      </w:r>
      <w:r w:rsidRPr="00607497">
        <w:rPr>
          <w:rFonts w:ascii="Courier New" w:eastAsia="Times New Roman" w:hAnsi="Courier New" w:cs="Courier New"/>
          <w:sz w:val="40"/>
          <w:szCs w:val="40"/>
          <w:lang w:eastAsia="ru-RU"/>
        </w:rPr>
        <w:t xml:space="preserve"> </w:t>
      </w:r>
      <w:r w:rsidRPr="00607497">
        <w:rPr>
          <w:sz w:val="40"/>
          <w:szCs w:val="40"/>
        </w:rPr>
        <w:t>Язык возник в глубокой древности в про</w:t>
      </w:r>
      <w:r w:rsidRPr="00607497">
        <w:rPr>
          <w:sz w:val="40"/>
          <w:szCs w:val="40"/>
        </w:rPr>
        <w:softHyphen/>
        <w:t>цессе совместной трудовой деятельности лю</w:t>
      </w:r>
      <w:r w:rsidRPr="00607497">
        <w:rPr>
          <w:sz w:val="40"/>
          <w:szCs w:val="40"/>
        </w:rPr>
        <w:softHyphen/>
        <w:t>дей.</w:t>
      </w:r>
    </w:p>
    <w:p w:rsidR="00607497" w:rsidRPr="00607497" w:rsidRDefault="00607497" w:rsidP="00607497">
      <w:pPr>
        <w:jc w:val="both"/>
        <w:rPr>
          <w:sz w:val="40"/>
          <w:szCs w:val="40"/>
        </w:rPr>
      </w:pPr>
    </w:p>
    <w:p w:rsidR="00607497" w:rsidRDefault="00607497" w:rsidP="00607497">
      <w:pPr>
        <w:jc w:val="both"/>
        <w:rPr>
          <w:sz w:val="40"/>
          <w:szCs w:val="40"/>
        </w:rPr>
      </w:pPr>
      <w:r w:rsidRPr="00607497">
        <w:rPr>
          <w:sz w:val="40"/>
          <w:szCs w:val="40"/>
        </w:rPr>
        <w:t>-</w:t>
      </w:r>
      <w:r w:rsidRPr="00607497">
        <w:rPr>
          <w:rFonts w:ascii="Courier New" w:eastAsia="Times New Roman" w:hAnsi="Courier New" w:cs="Courier New"/>
          <w:sz w:val="40"/>
          <w:szCs w:val="40"/>
          <w:lang w:eastAsia="ru-RU"/>
        </w:rPr>
        <w:t xml:space="preserve"> Язык </w:t>
      </w:r>
      <w:r w:rsidRPr="00607497">
        <w:rPr>
          <w:sz w:val="40"/>
          <w:szCs w:val="40"/>
        </w:rPr>
        <w:t>используется во всех сфе</w:t>
      </w:r>
      <w:r w:rsidRPr="00607497">
        <w:rPr>
          <w:sz w:val="40"/>
          <w:szCs w:val="40"/>
        </w:rPr>
        <w:softHyphen/>
        <w:t>рах деятельности человека, без него люди не могут обойтись ни в быту, ни в учёбе и рабо</w:t>
      </w:r>
      <w:r w:rsidRPr="00607497">
        <w:rPr>
          <w:sz w:val="40"/>
          <w:szCs w:val="40"/>
        </w:rPr>
        <w:softHyphen/>
        <w:t>те, ни в политике.</w:t>
      </w:r>
    </w:p>
    <w:p w:rsidR="00607497" w:rsidRPr="00607497" w:rsidRDefault="00607497" w:rsidP="00607497">
      <w:pPr>
        <w:jc w:val="both"/>
        <w:rPr>
          <w:sz w:val="40"/>
          <w:szCs w:val="40"/>
        </w:rPr>
      </w:pPr>
    </w:p>
    <w:p w:rsidR="00607497" w:rsidRDefault="00607497" w:rsidP="00607497">
      <w:pPr>
        <w:jc w:val="both"/>
        <w:rPr>
          <w:sz w:val="40"/>
          <w:szCs w:val="40"/>
        </w:rPr>
      </w:pPr>
      <w:r w:rsidRPr="00607497">
        <w:rPr>
          <w:sz w:val="40"/>
          <w:szCs w:val="40"/>
        </w:rPr>
        <w:t>- Язык помогает изучать окру</w:t>
      </w:r>
      <w:r w:rsidRPr="00607497">
        <w:rPr>
          <w:sz w:val="40"/>
          <w:szCs w:val="40"/>
        </w:rPr>
        <w:softHyphen/>
        <w:t>жающий мир, с его помощью происходит по</w:t>
      </w:r>
      <w:r w:rsidRPr="00607497">
        <w:rPr>
          <w:sz w:val="40"/>
          <w:szCs w:val="40"/>
        </w:rPr>
        <w:softHyphen/>
        <w:t>знание действительности.</w:t>
      </w:r>
    </w:p>
    <w:p w:rsidR="00607497" w:rsidRPr="00607497" w:rsidRDefault="00607497" w:rsidP="00607497">
      <w:pPr>
        <w:jc w:val="both"/>
        <w:rPr>
          <w:sz w:val="40"/>
          <w:szCs w:val="40"/>
        </w:rPr>
      </w:pPr>
    </w:p>
    <w:p w:rsidR="00607497" w:rsidRDefault="00607497" w:rsidP="00607497">
      <w:pPr>
        <w:jc w:val="both"/>
        <w:rPr>
          <w:sz w:val="40"/>
          <w:szCs w:val="40"/>
        </w:rPr>
      </w:pPr>
      <w:r w:rsidRPr="00607497">
        <w:rPr>
          <w:sz w:val="40"/>
          <w:szCs w:val="40"/>
        </w:rPr>
        <w:t>- Язык  бережёт опыт народа, накапли</w:t>
      </w:r>
      <w:r w:rsidRPr="00607497">
        <w:rPr>
          <w:sz w:val="40"/>
          <w:szCs w:val="40"/>
        </w:rPr>
        <w:softHyphen/>
        <w:t>вает знания и передаёт их от поколения к поко</w:t>
      </w:r>
      <w:r w:rsidRPr="00607497">
        <w:rPr>
          <w:sz w:val="40"/>
          <w:szCs w:val="40"/>
        </w:rPr>
        <w:softHyphen/>
        <w:t>лению.</w:t>
      </w:r>
    </w:p>
    <w:p w:rsidR="00607497" w:rsidRPr="00607497" w:rsidRDefault="00607497" w:rsidP="00607497">
      <w:pPr>
        <w:jc w:val="both"/>
        <w:rPr>
          <w:sz w:val="40"/>
          <w:szCs w:val="40"/>
        </w:rPr>
      </w:pPr>
    </w:p>
    <w:p w:rsidR="00607497" w:rsidRPr="00607497" w:rsidRDefault="00607497" w:rsidP="00607497">
      <w:pPr>
        <w:jc w:val="both"/>
        <w:rPr>
          <w:sz w:val="40"/>
          <w:szCs w:val="40"/>
        </w:rPr>
      </w:pPr>
      <w:r w:rsidRPr="00607497">
        <w:rPr>
          <w:sz w:val="40"/>
          <w:szCs w:val="40"/>
        </w:rPr>
        <w:t>-</w:t>
      </w:r>
      <w:r w:rsidRPr="00607497">
        <w:rPr>
          <w:rFonts w:ascii="Courier New" w:eastAsia="Times New Roman" w:hAnsi="Courier New" w:cs="Courier New"/>
          <w:sz w:val="40"/>
          <w:szCs w:val="40"/>
          <w:lang w:eastAsia="ru-RU"/>
        </w:rPr>
        <w:t xml:space="preserve"> </w:t>
      </w:r>
      <w:r w:rsidRPr="00607497">
        <w:rPr>
          <w:sz w:val="40"/>
          <w:szCs w:val="40"/>
        </w:rPr>
        <w:t>Мы обладаем большими возможностями: мыслить, обмениваться ин</w:t>
      </w:r>
      <w:r w:rsidRPr="00607497">
        <w:rPr>
          <w:sz w:val="40"/>
          <w:szCs w:val="40"/>
        </w:rPr>
        <w:softHyphen/>
        <w:t>формацией, учиться, использовать знания, на</w:t>
      </w:r>
      <w:r w:rsidRPr="00607497">
        <w:rPr>
          <w:sz w:val="40"/>
          <w:szCs w:val="40"/>
        </w:rPr>
        <w:softHyphen/>
        <w:t>копленные нашими предками.</w:t>
      </w:r>
    </w:p>
    <w:sectPr w:rsidR="00607497" w:rsidRPr="0060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6"/>
    <w:rsid w:val="00404B3A"/>
    <w:rsid w:val="00607497"/>
    <w:rsid w:val="006B72F3"/>
    <w:rsid w:val="00910B38"/>
    <w:rsid w:val="00D83216"/>
    <w:rsid w:val="00E3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2013-09-04T16:09:00Z</dcterms:created>
  <dcterms:modified xsi:type="dcterms:W3CDTF">2013-10-25T19:20:00Z</dcterms:modified>
</cp:coreProperties>
</file>