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DE" w:rsidRDefault="000A2FAF" w:rsidP="000A2FAF">
      <w:pPr>
        <w:jc w:val="center"/>
        <w:rPr>
          <w:sz w:val="24"/>
          <w:szCs w:val="24"/>
        </w:rPr>
      </w:pPr>
      <w:r>
        <w:rPr>
          <w:sz w:val="24"/>
          <w:szCs w:val="24"/>
        </w:rPr>
        <w:t>Муниципальное дошкольное образовательное учреждение Детский сад комбинированного вида № 204 г. Карталы</w:t>
      </w:r>
    </w:p>
    <w:p w:rsidR="000A2FAF" w:rsidRDefault="000A2FAF" w:rsidP="000A2FAF">
      <w:pPr>
        <w:jc w:val="center"/>
        <w:rPr>
          <w:sz w:val="24"/>
          <w:szCs w:val="24"/>
        </w:rPr>
      </w:pPr>
    </w:p>
    <w:p w:rsidR="000A2FAF" w:rsidRDefault="000A2FAF" w:rsidP="000A2FAF">
      <w:pPr>
        <w:jc w:val="center"/>
        <w:rPr>
          <w:sz w:val="24"/>
          <w:szCs w:val="24"/>
        </w:rPr>
      </w:pPr>
    </w:p>
    <w:p w:rsidR="000A2FAF" w:rsidRDefault="000A2FAF" w:rsidP="000A2FAF">
      <w:pPr>
        <w:jc w:val="center"/>
        <w:rPr>
          <w:sz w:val="24"/>
          <w:szCs w:val="24"/>
        </w:rPr>
      </w:pPr>
    </w:p>
    <w:p w:rsidR="000A2FAF" w:rsidRDefault="000A2FAF" w:rsidP="000A2FAF">
      <w:pPr>
        <w:jc w:val="center"/>
        <w:rPr>
          <w:sz w:val="24"/>
          <w:szCs w:val="24"/>
        </w:rPr>
      </w:pPr>
    </w:p>
    <w:p w:rsidR="000A2FAF" w:rsidRDefault="000A2FAF" w:rsidP="000A2FAF">
      <w:pPr>
        <w:jc w:val="center"/>
        <w:rPr>
          <w:sz w:val="24"/>
          <w:szCs w:val="24"/>
        </w:rPr>
      </w:pPr>
    </w:p>
    <w:p w:rsidR="000A2FAF" w:rsidRDefault="000A2FAF" w:rsidP="000A2FAF">
      <w:pPr>
        <w:jc w:val="center"/>
        <w:rPr>
          <w:b/>
          <w:sz w:val="28"/>
          <w:szCs w:val="28"/>
        </w:rPr>
      </w:pPr>
      <w:r w:rsidRPr="000A2FAF">
        <w:rPr>
          <w:b/>
          <w:sz w:val="28"/>
          <w:szCs w:val="28"/>
        </w:rPr>
        <w:t>Обобщение опыта работы по теме:</w:t>
      </w:r>
    </w:p>
    <w:p w:rsidR="000A2FAF" w:rsidRDefault="000A2FAF" w:rsidP="000A2FAF">
      <w:pPr>
        <w:jc w:val="center"/>
        <w:rPr>
          <w:rFonts w:ascii="Monotype Corsiva" w:hAnsi="Monotype Corsiva"/>
          <w:b/>
          <w:sz w:val="36"/>
          <w:szCs w:val="36"/>
        </w:rPr>
      </w:pPr>
      <w:r w:rsidRPr="00274F8B">
        <w:rPr>
          <w:rFonts w:ascii="Monotype Corsiva" w:hAnsi="Monotype Corsiva"/>
          <w:b/>
          <w:sz w:val="36"/>
          <w:szCs w:val="36"/>
        </w:rPr>
        <w:t>«Конструирование как средство развития творческих способностей до</w:t>
      </w:r>
      <w:r w:rsidR="00274F8B" w:rsidRPr="00274F8B">
        <w:rPr>
          <w:rFonts w:ascii="Monotype Corsiva" w:hAnsi="Monotype Corsiva"/>
          <w:b/>
          <w:sz w:val="36"/>
          <w:szCs w:val="36"/>
        </w:rPr>
        <w:t>школьника</w:t>
      </w:r>
      <w:r w:rsidRPr="00274F8B">
        <w:rPr>
          <w:rFonts w:ascii="Monotype Corsiva" w:hAnsi="Monotype Corsiva"/>
          <w:b/>
          <w:sz w:val="36"/>
          <w:szCs w:val="36"/>
        </w:rPr>
        <w:t>»</w:t>
      </w: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0A2FAF">
      <w:pPr>
        <w:jc w:val="center"/>
        <w:rPr>
          <w:rFonts w:ascii="Monotype Corsiva" w:hAnsi="Monotype Corsiva"/>
          <w:b/>
          <w:sz w:val="36"/>
          <w:szCs w:val="36"/>
        </w:rPr>
      </w:pPr>
    </w:p>
    <w:p w:rsidR="00274F8B" w:rsidRDefault="00274F8B" w:rsidP="00274F8B">
      <w:pPr>
        <w:jc w:val="right"/>
        <w:rPr>
          <w:rFonts w:cs="Times New Roman"/>
          <w:b/>
          <w:sz w:val="24"/>
          <w:szCs w:val="24"/>
        </w:rPr>
      </w:pPr>
      <w:r>
        <w:rPr>
          <w:rFonts w:cs="Times New Roman"/>
          <w:b/>
          <w:sz w:val="24"/>
          <w:szCs w:val="24"/>
        </w:rPr>
        <w:t>Подготовила: воспитатель средней группы</w:t>
      </w:r>
    </w:p>
    <w:p w:rsidR="00274F8B" w:rsidRDefault="00274F8B" w:rsidP="00274F8B">
      <w:pPr>
        <w:jc w:val="right"/>
        <w:rPr>
          <w:rFonts w:cs="Times New Roman"/>
          <w:b/>
          <w:sz w:val="24"/>
          <w:szCs w:val="24"/>
        </w:rPr>
      </w:pPr>
      <w:r>
        <w:rPr>
          <w:rFonts w:cs="Times New Roman"/>
          <w:b/>
          <w:sz w:val="24"/>
          <w:szCs w:val="24"/>
        </w:rPr>
        <w:t>1 категории</w:t>
      </w:r>
    </w:p>
    <w:p w:rsidR="00274F8B" w:rsidRDefault="00274F8B" w:rsidP="00274F8B">
      <w:pPr>
        <w:jc w:val="right"/>
        <w:rPr>
          <w:rFonts w:cs="Times New Roman"/>
          <w:b/>
          <w:sz w:val="24"/>
          <w:szCs w:val="24"/>
        </w:rPr>
      </w:pPr>
      <w:r>
        <w:rPr>
          <w:rFonts w:cs="Times New Roman"/>
          <w:b/>
          <w:sz w:val="24"/>
          <w:szCs w:val="24"/>
        </w:rPr>
        <w:t>Емельянова Елена Васильевна.</w:t>
      </w:r>
    </w:p>
    <w:p w:rsidR="00274F8B" w:rsidRDefault="00274F8B" w:rsidP="00274F8B">
      <w:pPr>
        <w:jc w:val="center"/>
        <w:rPr>
          <w:rFonts w:cs="Times New Roman"/>
          <w:b/>
          <w:sz w:val="24"/>
          <w:szCs w:val="24"/>
        </w:rPr>
      </w:pPr>
      <w:r>
        <w:rPr>
          <w:rFonts w:cs="Times New Roman"/>
          <w:b/>
          <w:sz w:val="24"/>
          <w:szCs w:val="24"/>
        </w:rPr>
        <w:t>Г. Карталы</w:t>
      </w:r>
    </w:p>
    <w:p w:rsidR="00274F8B" w:rsidRDefault="00274F8B" w:rsidP="00274F8B">
      <w:pPr>
        <w:jc w:val="center"/>
        <w:rPr>
          <w:rFonts w:cs="Times New Roman"/>
          <w:b/>
          <w:sz w:val="24"/>
          <w:szCs w:val="24"/>
        </w:rPr>
      </w:pPr>
      <w:r>
        <w:rPr>
          <w:rFonts w:cs="Times New Roman"/>
          <w:b/>
          <w:sz w:val="24"/>
          <w:szCs w:val="24"/>
        </w:rPr>
        <w:t>2013г.</w:t>
      </w:r>
    </w:p>
    <w:p w:rsidR="00274F8B" w:rsidRDefault="00274F8B" w:rsidP="00274F8B">
      <w:pPr>
        <w:jc w:val="center"/>
        <w:rPr>
          <w:rFonts w:cs="Times New Roman"/>
          <w:b/>
          <w:sz w:val="24"/>
          <w:szCs w:val="24"/>
        </w:rPr>
      </w:pPr>
    </w:p>
    <w:p w:rsidR="00616D16" w:rsidRPr="00465AAA" w:rsidRDefault="00616D16" w:rsidP="00274F8B">
      <w:pPr>
        <w:jc w:val="center"/>
        <w:rPr>
          <w:rFonts w:ascii="Times New Roman" w:hAnsi="Times New Roman" w:cs="Times New Roman"/>
          <w:b/>
          <w:sz w:val="24"/>
          <w:szCs w:val="24"/>
        </w:rPr>
      </w:pPr>
    </w:p>
    <w:p w:rsidR="00274F8B" w:rsidRPr="00465AAA" w:rsidRDefault="00274F8B" w:rsidP="00274F8B">
      <w:pPr>
        <w:jc w:val="center"/>
        <w:rPr>
          <w:rFonts w:ascii="Times New Roman" w:hAnsi="Times New Roman" w:cs="Times New Roman"/>
          <w:b/>
          <w:sz w:val="28"/>
          <w:szCs w:val="28"/>
        </w:rPr>
      </w:pPr>
      <w:r w:rsidRPr="00465AAA">
        <w:rPr>
          <w:rFonts w:ascii="Times New Roman" w:hAnsi="Times New Roman" w:cs="Times New Roman"/>
          <w:b/>
          <w:sz w:val="28"/>
          <w:szCs w:val="28"/>
        </w:rPr>
        <w:t xml:space="preserve">Содержание </w:t>
      </w:r>
    </w:p>
    <w:p w:rsidR="002F1643" w:rsidRPr="00465AAA" w:rsidRDefault="00D25CE8" w:rsidP="00D25CE8">
      <w:pPr>
        <w:jc w:val="both"/>
        <w:rPr>
          <w:rFonts w:ascii="Times New Roman" w:hAnsi="Times New Roman" w:cs="Times New Roman"/>
          <w:sz w:val="28"/>
          <w:szCs w:val="28"/>
        </w:rPr>
      </w:pPr>
      <w:r w:rsidRPr="00465AAA">
        <w:rPr>
          <w:rFonts w:ascii="Times New Roman" w:hAnsi="Times New Roman" w:cs="Times New Roman"/>
          <w:sz w:val="28"/>
          <w:szCs w:val="28"/>
        </w:rPr>
        <w:t xml:space="preserve">          Введение </w:t>
      </w:r>
    </w:p>
    <w:p w:rsidR="00D25CE8" w:rsidRPr="00465AAA" w:rsidRDefault="00D25CE8" w:rsidP="00D25CE8">
      <w:pPr>
        <w:pStyle w:val="a4"/>
        <w:numPr>
          <w:ilvl w:val="0"/>
          <w:numId w:val="20"/>
        </w:numPr>
        <w:jc w:val="both"/>
        <w:rPr>
          <w:rFonts w:ascii="Times New Roman" w:hAnsi="Times New Roman" w:cs="Times New Roman"/>
          <w:sz w:val="28"/>
          <w:szCs w:val="28"/>
        </w:rPr>
      </w:pPr>
      <w:r w:rsidRPr="00465AAA">
        <w:rPr>
          <w:rFonts w:ascii="Times New Roman" w:hAnsi="Times New Roman" w:cs="Times New Roman"/>
          <w:sz w:val="28"/>
          <w:szCs w:val="28"/>
        </w:rPr>
        <w:t>Детское творчество и детское конструирование</w:t>
      </w:r>
      <w:r w:rsidR="00AC7556" w:rsidRPr="00465AAA">
        <w:rPr>
          <w:rFonts w:ascii="Times New Roman" w:hAnsi="Times New Roman" w:cs="Times New Roman"/>
          <w:sz w:val="28"/>
          <w:szCs w:val="28"/>
        </w:rPr>
        <w:t>.</w:t>
      </w:r>
    </w:p>
    <w:p w:rsidR="00CE02DD" w:rsidRPr="00465AAA" w:rsidRDefault="00CE02DD" w:rsidP="00D25CE8">
      <w:pPr>
        <w:pStyle w:val="a4"/>
        <w:numPr>
          <w:ilvl w:val="0"/>
          <w:numId w:val="20"/>
        </w:numPr>
        <w:jc w:val="both"/>
        <w:rPr>
          <w:rFonts w:ascii="Times New Roman" w:hAnsi="Times New Roman" w:cs="Times New Roman"/>
          <w:sz w:val="28"/>
          <w:szCs w:val="28"/>
        </w:rPr>
      </w:pPr>
      <w:r w:rsidRPr="00465AAA">
        <w:rPr>
          <w:rFonts w:ascii="Times New Roman" w:hAnsi="Times New Roman" w:cs="Times New Roman"/>
          <w:sz w:val="28"/>
          <w:szCs w:val="28"/>
        </w:rPr>
        <w:t>Конструирование из строительного материала с детьми 3-7 лет</w:t>
      </w:r>
      <w:r w:rsidR="00AC7556" w:rsidRPr="00465AAA">
        <w:rPr>
          <w:rFonts w:ascii="Times New Roman" w:hAnsi="Times New Roman" w:cs="Times New Roman"/>
          <w:sz w:val="28"/>
          <w:szCs w:val="28"/>
        </w:rPr>
        <w:t>.</w:t>
      </w:r>
    </w:p>
    <w:p w:rsidR="00CE02DD" w:rsidRPr="00465AAA" w:rsidRDefault="00CE02DD" w:rsidP="00D25CE8">
      <w:pPr>
        <w:pStyle w:val="a4"/>
        <w:numPr>
          <w:ilvl w:val="0"/>
          <w:numId w:val="20"/>
        </w:numPr>
        <w:jc w:val="both"/>
        <w:rPr>
          <w:rFonts w:ascii="Times New Roman" w:hAnsi="Times New Roman" w:cs="Times New Roman"/>
          <w:sz w:val="28"/>
          <w:szCs w:val="28"/>
        </w:rPr>
      </w:pPr>
      <w:r w:rsidRPr="00465AAA">
        <w:rPr>
          <w:rFonts w:ascii="Times New Roman" w:hAnsi="Times New Roman" w:cs="Times New Roman"/>
          <w:sz w:val="28"/>
          <w:szCs w:val="28"/>
        </w:rPr>
        <w:t>Конструирование из бумаги с детьми 3-7 лет</w:t>
      </w:r>
      <w:r w:rsidR="00AC7556" w:rsidRPr="00465AAA">
        <w:rPr>
          <w:rFonts w:ascii="Times New Roman" w:hAnsi="Times New Roman" w:cs="Times New Roman"/>
          <w:sz w:val="28"/>
          <w:szCs w:val="28"/>
        </w:rPr>
        <w:t>.</w:t>
      </w:r>
    </w:p>
    <w:p w:rsidR="00CE02DD" w:rsidRPr="00465AAA" w:rsidRDefault="00CE02DD" w:rsidP="00465AAA">
      <w:pPr>
        <w:pStyle w:val="a4"/>
        <w:numPr>
          <w:ilvl w:val="0"/>
          <w:numId w:val="20"/>
        </w:numPr>
        <w:spacing w:after="0"/>
        <w:jc w:val="both"/>
        <w:rPr>
          <w:rFonts w:ascii="Times New Roman" w:hAnsi="Times New Roman" w:cs="Times New Roman"/>
          <w:sz w:val="28"/>
          <w:szCs w:val="28"/>
        </w:rPr>
      </w:pPr>
      <w:r w:rsidRPr="00465AAA">
        <w:rPr>
          <w:rFonts w:ascii="Times New Roman" w:hAnsi="Times New Roman" w:cs="Times New Roman"/>
          <w:sz w:val="28"/>
          <w:szCs w:val="28"/>
        </w:rPr>
        <w:t>Конструирование из природного материала с детьми 3-7 лет</w:t>
      </w:r>
      <w:r w:rsidR="00AC7556" w:rsidRPr="00465AAA">
        <w:rPr>
          <w:rFonts w:ascii="Times New Roman" w:hAnsi="Times New Roman" w:cs="Times New Roman"/>
          <w:sz w:val="28"/>
          <w:szCs w:val="28"/>
        </w:rPr>
        <w:t>.</w:t>
      </w:r>
    </w:p>
    <w:p w:rsidR="00AC7556" w:rsidRPr="00465AAA" w:rsidRDefault="006B287C" w:rsidP="00465AAA">
      <w:pPr>
        <w:spacing w:after="0"/>
        <w:jc w:val="both"/>
        <w:rPr>
          <w:rFonts w:ascii="Times New Roman" w:hAnsi="Times New Roman" w:cs="Times New Roman"/>
          <w:sz w:val="28"/>
          <w:szCs w:val="28"/>
        </w:rPr>
      </w:pPr>
      <w:r w:rsidRPr="00465AAA">
        <w:rPr>
          <w:rFonts w:ascii="Times New Roman" w:hAnsi="Times New Roman" w:cs="Times New Roman"/>
          <w:sz w:val="28"/>
          <w:szCs w:val="28"/>
        </w:rPr>
        <w:t xml:space="preserve">       5</w:t>
      </w:r>
      <w:r w:rsidR="00AC7556" w:rsidRPr="00465AAA">
        <w:rPr>
          <w:rFonts w:ascii="Times New Roman" w:hAnsi="Times New Roman" w:cs="Times New Roman"/>
          <w:sz w:val="28"/>
          <w:szCs w:val="28"/>
        </w:rPr>
        <w:t>. Относительно новые виды конструирования в</w:t>
      </w:r>
      <w:r w:rsidR="004D0E7D" w:rsidRPr="00465AAA">
        <w:rPr>
          <w:rFonts w:ascii="Times New Roman" w:hAnsi="Times New Roman" w:cs="Times New Roman"/>
          <w:sz w:val="28"/>
          <w:szCs w:val="28"/>
        </w:rPr>
        <w:t xml:space="preserve"> практике дошкольных учреждений.</w:t>
      </w:r>
    </w:p>
    <w:p w:rsidR="00103F8B" w:rsidRPr="00465AAA" w:rsidRDefault="006B287C" w:rsidP="00465AAA">
      <w:pPr>
        <w:shd w:val="clear" w:color="auto" w:fill="FFFFFF"/>
        <w:spacing w:after="0"/>
        <w:ind w:right="-104"/>
        <w:jc w:val="both"/>
        <w:rPr>
          <w:rFonts w:ascii="Times New Roman" w:hAnsi="Times New Roman" w:cs="Times New Roman"/>
          <w:sz w:val="28"/>
          <w:szCs w:val="28"/>
        </w:rPr>
      </w:pPr>
      <w:r w:rsidRPr="00465AAA">
        <w:rPr>
          <w:rFonts w:ascii="Times New Roman" w:hAnsi="Times New Roman" w:cs="Times New Roman"/>
          <w:sz w:val="28"/>
          <w:szCs w:val="28"/>
        </w:rPr>
        <w:t xml:space="preserve">      6</w:t>
      </w:r>
      <w:r w:rsidR="00AC7556" w:rsidRPr="00465AAA">
        <w:rPr>
          <w:rFonts w:ascii="Times New Roman" w:hAnsi="Times New Roman" w:cs="Times New Roman"/>
          <w:sz w:val="28"/>
          <w:szCs w:val="28"/>
        </w:rPr>
        <w:t xml:space="preserve">. </w:t>
      </w:r>
      <w:r w:rsidR="00103F8B" w:rsidRPr="00465AAA">
        <w:rPr>
          <w:rFonts w:ascii="Times New Roman" w:hAnsi="Times New Roman" w:cs="Times New Roman"/>
          <w:sz w:val="28"/>
          <w:szCs w:val="28"/>
        </w:rPr>
        <w:t>Кружковая работа в ДОУ по конструированию – как источник развития личности дошкольника.</w:t>
      </w:r>
    </w:p>
    <w:p w:rsidR="004D0E7D" w:rsidRPr="00465AAA" w:rsidRDefault="006B287C" w:rsidP="00465AAA">
      <w:pPr>
        <w:shd w:val="clear" w:color="auto" w:fill="FFFFFF"/>
        <w:spacing w:after="0"/>
        <w:ind w:right="-104"/>
        <w:jc w:val="both"/>
        <w:rPr>
          <w:rFonts w:ascii="Times New Roman" w:hAnsi="Times New Roman" w:cs="Times New Roman"/>
          <w:sz w:val="28"/>
          <w:szCs w:val="28"/>
        </w:rPr>
      </w:pPr>
      <w:r w:rsidRPr="00465AAA">
        <w:rPr>
          <w:rFonts w:ascii="Times New Roman" w:hAnsi="Times New Roman" w:cs="Times New Roman"/>
          <w:sz w:val="28"/>
          <w:szCs w:val="28"/>
        </w:rPr>
        <w:t xml:space="preserve">         Вывод</w:t>
      </w:r>
    </w:p>
    <w:p w:rsidR="006B287C" w:rsidRPr="00465AAA" w:rsidRDefault="006B287C" w:rsidP="00465AAA">
      <w:pPr>
        <w:shd w:val="clear" w:color="auto" w:fill="FFFFFF"/>
        <w:spacing w:after="0"/>
        <w:ind w:right="-104"/>
        <w:jc w:val="both"/>
        <w:rPr>
          <w:rFonts w:ascii="Times New Roman" w:hAnsi="Times New Roman" w:cs="Times New Roman"/>
          <w:sz w:val="28"/>
          <w:szCs w:val="28"/>
        </w:rPr>
      </w:pPr>
      <w:r w:rsidRPr="00465AAA">
        <w:rPr>
          <w:rFonts w:ascii="Times New Roman" w:hAnsi="Times New Roman" w:cs="Times New Roman"/>
          <w:sz w:val="28"/>
          <w:szCs w:val="28"/>
        </w:rPr>
        <w:t>Приложение</w:t>
      </w:r>
    </w:p>
    <w:p w:rsidR="006B287C" w:rsidRPr="00465AAA" w:rsidRDefault="006B287C" w:rsidP="00465AAA">
      <w:pPr>
        <w:shd w:val="clear" w:color="auto" w:fill="FFFFFF"/>
        <w:spacing w:after="0"/>
        <w:ind w:right="-104"/>
        <w:jc w:val="both"/>
        <w:rPr>
          <w:rFonts w:ascii="Times New Roman" w:hAnsi="Times New Roman" w:cs="Times New Roman"/>
          <w:sz w:val="28"/>
          <w:szCs w:val="28"/>
        </w:rPr>
      </w:pPr>
      <w:r w:rsidRPr="00465AAA">
        <w:rPr>
          <w:rFonts w:ascii="Times New Roman" w:hAnsi="Times New Roman" w:cs="Times New Roman"/>
          <w:sz w:val="28"/>
          <w:szCs w:val="28"/>
        </w:rPr>
        <w:t>-тематическое планирование по конструированию с детьми 3-7 лет;</w:t>
      </w:r>
    </w:p>
    <w:p w:rsidR="006B287C" w:rsidRPr="00465AAA" w:rsidRDefault="006B287C" w:rsidP="00465AAA">
      <w:pPr>
        <w:shd w:val="clear" w:color="auto" w:fill="FFFFFF"/>
        <w:spacing w:after="0"/>
        <w:ind w:right="-104"/>
        <w:jc w:val="both"/>
        <w:rPr>
          <w:rFonts w:ascii="Times New Roman" w:hAnsi="Times New Roman" w:cs="Times New Roman"/>
          <w:sz w:val="28"/>
          <w:szCs w:val="28"/>
        </w:rPr>
      </w:pPr>
      <w:r w:rsidRPr="00465AAA">
        <w:rPr>
          <w:rFonts w:ascii="Times New Roman" w:hAnsi="Times New Roman" w:cs="Times New Roman"/>
          <w:sz w:val="28"/>
          <w:szCs w:val="28"/>
        </w:rPr>
        <w:t>- планирование компьютерного конструирования</w:t>
      </w:r>
      <w:r w:rsidR="00465AAA" w:rsidRPr="00465AAA">
        <w:rPr>
          <w:rFonts w:ascii="Times New Roman" w:hAnsi="Times New Roman" w:cs="Times New Roman"/>
          <w:sz w:val="28"/>
          <w:szCs w:val="28"/>
        </w:rPr>
        <w:t>;</w:t>
      </w:r>
    </w:p>
    <w:p w:rsidR="006B287C" w:rsidRPr="00465AAA" w:rsidRDefault="006B287C" w:rsidP="00465AAA">
      <w:pPr>
        <w:shd w:val="clear" w:color="auto" w:fill="FFFFFF"/>
        <w:spacing w:after="0"/>
        <w:ind w:right="-104"/>
        <w:jc w:val="both"/>
        <w:rPr>
          <w:rFonts w:ascii="Times New Roman" w:hAnsi="Times New Roman" w:cs="Times New Roman"/>
          <w:sz w:val="28"/>
          <w:szCs w:val="28"/>
        </w:rPr>
      </w:pPr>
      <w:r w:rsidRPr="00465AAA">
        <w:rPr>
          <w:rFonts w:ascii="Times New Roman" w:hAnsi="Times New Roman" w:cs="Times New Roman"/>
          <w:sz w:val="28"/>
          <w:szCs w:val="28"/>
        </w:rPr>
        <w:t>- планирования кружка «Журавлик» по оригами</w:t>
      </w:r>
      <w:r w:rsidR="00465AAA" w:rsidRPr="00465AAA">
        <w:rPr>
          <w:rFonts w:ascii="Times New Roman" w:hAnsi="Times New Roman" w:cs="Times New Roman"/>
          <w:sz w:val="28"/>
          <w:szCs w:val="28"/>
        </w:rPr>
        <w:t>.</w:t>
      </w:r>
    </w:p>
    <w:p w:rsidR="006B287C" w:rsidRPr="00465AAA" w:rsidRDefault="006B287C" w:rsidP="00103F8B">
      <w:pPr>
        <w:shd w:val="clear" w:color="auto" w:fill="FFFFFF"/>
        <w:ind w:right="-104"/>
        <w:jc w:val="both"/>
        <w:rPr>
          <w:rFonts w:ascii="Times New Roman" w:hAnsi="Times New Roman" w:cs="Times New Roman"/>
          <w:sz w:val="28"/>
          <w:szCs w:val="28"/>
        </w:rPr>
      </w:pPr>
      <w:r w:rsidRPr="00465AAA">
        <w:rPr>
          <w:rFonts w:ascii="Times New Roman" w:hAnsi="Times New Roman" w:cs="Times New Roman"/>
          <w:sz w:val="28"/>
          <w:szCs w:val="28"/>
        </w:rPr>
        <w:t>Список литературы.</w:t>
      </w:r>
    </w:p>
    <w:p w:rsidR="00AC7556" w:rsidRDefault="00AC7556" w:rsidP="00AC7556">
      <w:pPr>
        <w:jc w:val="both"/>
        <w:rPr>
          <w:rFonts w:cs="Times New Roman"/>
          <w:sz w:val="28"/>
          <w:szCs w:val="28"/>
        </w:rPr>
      </w:pPr>
    </w:p>
    <w:p w:rsidR="00AC7556" w:rsidRPr="00AC7556" w:rsidRDefault="00AC7556" w:rsidP="00AC7556">
      <w:pPr>
        <w:jc w:val="both"/>
        <w:rPr>
          <w:rFonts w:cs="Times New Roman"/>
          <w:sz w:val="28"/>
          <w:szCs w:val="28"/>
        </w:rPr>
      </w:pPr>
    </w:p>
    <w:p w:rsidR="002F1643" w:rsidRDefault="002F1643" w:rsidP="00274F8B">
      <w:pPr>
        <w:jc w:val="center"/>
        <w:rPr>
          <w:rFonts w:cs="Times New Roman"/>
          <w:b/>
          <w:sz w:val="28"/>
          <w:szCs w:val="28"/>
        </w:rPr>
      </w:pPr>
    </w:p>
    <w:p w:rsidR="002F1643" w:rsidRDefault="002F1643" w:rsidP="00274F8B">
      <w:pPr>
        <w:jc w:val="center"/>
        <w:rPr>
          <w:rFonts w:cs="Times New Roman"/>
          <w:b/>
          <w:sz w:val="28"/>
          <w:szCs w:val="28"/>
        </w:rPr>
      </w:pPr>
    </w:p>
    <w:p w:rsidR="002F1643" w:rsidRDefault="002F1643" w:rsidP="00274F8B">
      <w:pPr>
        <w:jc w:val="center"/>
        <w:rPr>
          <w:rFonts w:cs="Times New Roman"/>
          <w:b/>
          <w:sz w:val="28"/>
          <w:szCs w:val="28"/>
        </w:rPr>
      </w:pPr>
    </w:p>
    <w:p w:rsidR="002F1643" w:rsidRDefault="002F1643" w:rsidP="00274F8B">
      <w:pPr>
        <w:jc w:val="center"/>
        <w:rPr>
          <w:rFonts w:cs="Times New Roman"/>
          <w:b/>
          <w:sz w:val="28"/>
          <w:szCs w:val="28"/>
        </w:rPr>
      </w:pPr>
    </w:p>
    <w:p w:rsidR="002F1643" w:rsidRDefault="002F1643" w:rsidP="00274F8B">
      <w:pPr>
        <w:jc w:val="center"/>
        <w:rPr>
          <w:rFonts w:cs="Times New Roman"/>
          <w:b/>
          <w:sz w:val="28"/>
          <w:szCs w:val="28"/>
        </w:rPr>
      </w:pPr>
    </w:p>
    <w:p w:rsidR="002F1643" w:rsidRDefault="002F1643" w:rsidP="00274F8B">
      <w:pPr>
        <w:jc w:val="center"/>
        <w:rPr>
          <w:rFonts w:cs="Times New Roman"/>
          <w:b/>
          <w:sz w:val="28"/>
          <w:szCs w:val="28"/>
        </w:rPr>
      </w:pPr>
    </w:p>
    <w:p w:rsidR="002F1643" w:rsidRDefault="002F1643" w:rsidP="00274F8B">
      <w:pPr>
        <w:jc w:val="center"/>
        <w:rPr>
          <w:rFonts w:cs="Times New Roman"/>
          <w:b/>
          <w:sz w:val="28"/>
          <w:szCs w:val="28"/>
        </w:rPr>
      </w:pPr>
    </w:p>
    <w:p w:rsidR="002F1643" w:rsidRDefault="002F1643" w:rsidP="00274F8B">
      <w:pPr>
        <w:jc w:val="center"/>
        <w:rPr>
          <w:rFonts w:cs="Times New Roman"/>
          <w:b/>
          <w:sz w:val="28"/>
          <w:szCs w:val="28"/>
        </w:rPr>
      </w:pPr>
    </w:p>
    <w:p w:rsidR="00616D16" w:rsidRDefault="00616D16" w:rsidP="00C22728">
      <w:pPr>
        <w:rPr>
          <w:rFonts w:cs="Times New Roman"/>
          <w:b/>
          <w:sz w:val="28"/>
          <w:szCs w:val="28"/>
        </w:rPr>
      </w:pPr>
    </w:p>
    <w:p w:rsidR="00616D16" w:rsidRDefault="00616D16" w:rsidP="00274F8B">
      <w:pPr>
        <w:jc w:val="center"/>
        <w:rPr>
          <w:rFonts w:cs="Times New Roman"/>
          <w:b/>
          <w:sz w:val="28"/>
          <w:szCs w:val="28"/>
        </w:rPr>
      </w:pPr>
    </w:p>
    <w:p w:rsidR="00465AAA" w:rsidRDefault="00465AAA" w:rsidP="00274F8B">
      <w:pPr>
        <w:jc w:val="center"/>
        <w:rPr>
          <w:rFonts w:cs="Times New Roman"/>
          <w:b/>
          <w:sz w:val="28"/>
          <w:szCs w:val="28"/>
        </w:rPr>
      </w:pPr>
    </w:p>
    <w:p w:rsidR="00465AAA" w:rsidRDefault="00465AAA" w:rsidP="00274F8B">
      <w:pPr>
        <w:jc w:val="center"/>
        <w:rPr>
          <w:rFonts w:cs="Times New Roman"/>
          <w:b/>
          <w:sz w:val="28"/>
          <w:szCs w:val="28"/>
        </w:rPr>
      </w:pPr>
    </w:p>
    <w:p w:rsidR="00465AAA" w:rsidRDefault="00465AAA" w:rsidP="00274F8B">
      <w:pPr>
        <w:jc w:val="center"/>
        <w:rPr>
          <w:rFonts w:cs="Times New Roman"/>
          <w:b/>
          <w:sz w:val="28"/>
          <w:szCs w:val="28"/>
        </w:rPr>
      </w:pPr>
    </w:p>
    <w:p w:rsidR="002F1643" w:rsidRPr="00BD719E" w:rsidRDefault="002F1643" w:rsidP="00274F8B">
      <w:pPr>
        <w:jc w:val="center"/>
        <w:rPr>
          <w:rFonts w:ascii="Times New Roman" w:hAnsi="Times New Roman" w:cs="Times New Roman"/>
          <w:b/>
          <w:sz w:val="28"/>
          <w:szCs w:val="28"/>
        </w:rPr>
      </w:pPr>
      <w:r w:rsidRPr="00BD719E">
        <w:rPr>
          <w:rFonts w:ascii="Times New Roman" w:hAnsi="Times New Roman" w:cs="Times New Roman"/>
          <w:b/>
          <w:sz w:val="28"/>
          <w:szCs w:val="28"/>
        </w:rPr>
        <w:lastRenderedPageBreak/>
        <w:t xml:space="preserve">Введение </w:t>
      </w:r>
    </w:p>
    <w:p w:rsidR="00BD719E" w:rsidRDefault="002F1643" w:rsidP="00465AAA">
      <w:pPr>
        <w:spacing w:after="0"/>
        <w:jc w:val="both"/>
        <w:rPr>
          <w:rFonts w:ascii="Times New Roman" w:hAnsi="Times New Roman" w:cs="Times New Roman"/>
          <w:sz w:val="28"/>
          <w:szCs w:val="28"/>
        </w:rPr>
      </w:pPr>
      <w:r w:rsidRPr="00BD719E">
        <w:rPr>
          <w:rFonts w:ascii="Times New Roman" w:hAnsi="Times New Roman" w:cs="Times New Roman"/>
          <w:sz w:val="28"/>
          <w:szCs w:val="28"/>
        </w:rPr>
        <w:tab/>
        <w:t>В современных условиях стремительно происходящих изменений в социально – экономической и технологических областях жизни нашего общества, многократно возрастает роль образования как основного фактора сохранения и развития творческого потенциала личности.</w:t>
      </w:r>
    </w:p>
    <w:p w:rsidR="002F1643" w:rsidRDefault="002F1643" w:rsidP="00465AAA">
      <w:pPr>
        <w:spacing w:after="0"/>
        <w:ind w:firstLine="708"/>
        <w:jc w:val="both"/>
        <w:rPr>
          <w:rFonts w:ascii="Times New Roman" w:hAnsi="Times New Roman" w:cs="Times New Roman"/>
          <w:sz w:val="28"/>
          <w:szCs w:val="28"/>
        </w:rPr>
      </w:pPr>
      <w:r w:rsidRPr="00BD719E">
        <w:rPr>
          <w:rFonts w:ascii="Times New Roman" w:hAnsi="Times New Roman" w:cs="Times New Roman"/>
          <w:sz w:val="28"/>
          <w:szCs w:val="28"/>
        </w:rPr>
        <w:t>Современное общество ставит перед педагогом все новые и новые задачи – повышать эффективность воспитательно – образовательного процесса. Начав работать с детьми</w:t>
      </w:r>
      <w:r w:rsidR="0052418F">
        <w:rPr>
          <w:rFonts w:ascii="Times New Roman" w:hAnsi="Times New Roman" w:cs="Times New Roman"/>
          <w:sz w:val="28"/>
          <w:szCs w:val="28"/>
        </w:rPr>
        <w:t xml:space="preserve"> логопатами, изучив особенности этих детей, выявила, что нарушения речевого развития влечет за собой отклонения не только речевых, но и в двигательных, психических сферах. Анализируя все это, я поняла, что нужен подход для развития детей логопатов. Для себя определила позиции в общении с детьми педагог – партнер. Отношения строю на основе сотрудничества, уважая личность каждого ребенка, учитывая индивидуальные особенности. Поставила цель </w:t>
      </w:r>
      <w:r w:rsidR="000D7458">
        <w:rPr>
          <w:rFonts w:ascii="Times New Roman" w:hAnsi="Times New Roman" w:cs="Times New Roman"/>
          <w:sz w:val="28"/>
          <w:szCs w:val="28"/>
        </w:rPr>
        <w:t>–</w:t>
      </w:r>
      <w:r w:rsidR="0052418F">
        <w:rPr>
          <w:rFonts w:ascii="Times New Roman" w:hAnsi="Times New Roman" w:cs="Times New Roman"/>
          <w:sz w:val="28"/>
          <w:szCs w:val="28"/>
        </w:rPr>
        <w:t xml:space="preserve"> </w:t>
      </w:r>
      <w:r w:rsidR="000D7458">
        <w:rPr>
          <w:rFonts w:ascii="Times New Roman" w:hAnsi="Times New Roman" w:cs="Times New Roman"/>
          <w:sz w:val="28"/>
          <w:szCs w:val="28"/>
        </w:rPr>
        <w:t>помочь детям с нарушением речи через конструирование, решить проблемы, связанные с нарушением познавательных процессов, эмоциональной сферы, сенсорики, моторики пальцев рук.</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Дошкольное детство - это период первоначального становления и развития личности. Формирование личности дошкольника - процесс предельно сложный и многогранный. В нём участвует множество движ</w:t>
      </w:r>
      <w:r w:rsidR="00234E93">
        <w:rPr>
          <w:rFonts w:ascii="Times New Roman" w:hAnsi="Times New Roman" w:cs="Times New Roman"/>
          <w:sz w:val="28"/>
          <w:szCs w:val="28"/>
        </w:rPr>
        <w:t>ущих сил, факторов, механизмов.</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Современная гуманистическая политика нашего общества рассматривает дошкольное детство как социокультурный феномен. В свою очередь, гуманистические тенденции образования обусловили появление новых ценностей в субкультуре детства: эмоциональный мир современных детей изменился, они стали более свободными, самостоятельными и активными в познании мира. Интенсивная информатизация общества расширяет границы познания дошкольника, его внешних связей с миром взрослых. По мнению Р.М. Чумичевой, в гуманистической парадигме детства и детского развития закладываются новые идеи, которые определяют детство на совре</w:t>
      </w:r>
      <w:r w:rsidR="00234E93">
        <w:rPr>
          <w:rFonts w:ascii="Times New Roman" w:hAnsi="Times New Roman" w:cs="Times New Roman"/>
          <w:sz w:val="28"/>
          <w:szCs w:val="28"/>
        </w:rPr>
        <w:t>менном этапе развития общества:</w:t>
      </w:r>
    </w:p>
    <w:p w:rsidR="00D84978" w:rsidRPr="00D84978" w:rsidRDefault="00234E93" w:rsidP="00465A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84978" w:rsidRPr="00D84978">
        <w:rPr>
          <w:rFonts w:ascii="Times New Roman" w:hAnsi="Times New Roman" w:cs="Times New Roman"/>
          <w:sz w:val="28"/>
          <w:szCs w:val="28"/>
        </w:rPr>
        <w:t>как производное начало, обозначающее бытие культурного целого и затем судьбу отдельного индивида; детство выступает источником саморазвития родовой культуры и культурно-исторической самоценностью, оно вносит особый вклад в ста</w:t>
      </w:r>
      <w:r>
        <w:rPr>
          <w:rFonts w:ascii="Times New Roman" w:hAnsi="Times New Roman" w:cs="Times New Roman"/>
          <w:sz w:val="28"/>
          <w:szCs w:val="28"/>
        </w:rPr>
        <w:t>новление человеческой культуры;</w:t>
      </w:r>
    </w:p>
    <w:p w:rsidR="00D84978" w:rsidRPr="00D84978" w:rsidRDefault="00234E93" w:rsidP="00465A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84978" w:rsidRPr="00D84978">
        <w:rPr>
          <w:rFonts w:ascii="Times New Roman" w:hAnsi="Times New Roman" w:cs="Times New Roman"/>
          <w:sz w:val="28"/>
          <w:szCs w:val="28"/>
        </w:rPr>
        <w:t>как форму становления человеческой ментальности и формирования нового круга универсальных способностей; в период детства у ребёнка складываются новые структуры человеческой деятельности, её нормативные модели, а собственная деятельность ребёнка по воспроизведению культуры приобретает черты самодеятельности, с этим сопряжена культ</w:t>
      </w:r>
      <w:r>
        <w:rPr>
          <w:rFonts w:ascii="Times New Roman" w:hAnsi="Times New Roman" w:cs="Times New Roman"/>
          <w:sz w:val="28"/>
          <w:szCs w:val="28"/>
        </w:rPr>
        <w:t>урно-творческая функция детства;</w:t>
      </w:r>
    </w:p>
    <w:p w:rsidR="00D84978" w:rsidRPr="00D84978" w:rsidRDefault="00234E93" w:rsidP="00465AA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4978" w:rsidRPr="00D84978">
        <w:rPr>
          <w:rFonts w:ascii="Times New Roman" w:hAnsi="Times New Roman" w:cs="Times New Roman"/>
          <w:sz w:val="28"/>
          <w:szCs w:val="28"/>
        </w:rPr>
        <w:t>как современный способ интеграции детей в современное сообщество, где воспроизводится идеальная форма взрослого (Л.С. Выготский, Д.Б. Эльконин, И.С. Кон); в детской субкультуре появление режиссёрских игр приводит к "авторизации" - творческому переосмыслению образа взрослого в качестве проекции их собственной психологической будущности; проявляется диалогическое взаимодействие и перс</w:t>
      </w:r>
      <w:r>
        <w:rPr>
          <w:rFonts w:ascii="Times New Roman" w:hAnsi="Times New Roman" w:cs="Times New Roman"/>
          <w:sz w:val="28"/>
          <w:szCs w:val="28"/>
        </w:rPr>
        <w:t>онификация взрослого и ребёнка;</w:t>
      </w:r>
    </w:p>
    <w:p w:rsidR="00D84978" w:rsidRPr="00D84978" w:rsidRDefault="00234E93" w:rsidP="00465A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84978" w:rsidRPr="00D84978">
        <w:rPr>
          <w:rFonts w:ascii="Times New Roman" w:hAnsi="Times New Roman" w:cs="Times New Roman"/>
          <w:sz w:val="28"/>
          <w:szCs w:val="28"/>
        </w:rPr>
        <w:t>как определённую стадию интеграции нового поколения в мир культуры, где творческая деятельность ребёнка является элементом присвоения культуры, включающей в себя способы преобразования общественного опыта, воображения, изменяющее и дополняющее мир ребёнка, проблематизацию ситуации, инверсию как воз</w:t>
      </w:r>
      <w:r>
        <w:rPr>
          <w:rFonts w:ascii="Times New Roman" w:hAnsi="Times New Roman" w:cs="Times New Roman"/>
          <w:sz w:val="28"/>
          <w:szCs w:val="28"/>
        </w:rPr>
        <w:t>вращение к ценностям, способам.</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 xml:space="preserve">Осмысление проблемы дошкольного детства как социокультурного феномена, социального и личностного развития ребёнка в раннем онтогенезе связано с поиском нового содержания образования. На современном этапе в массовую педагогическую практику внедряются разнообразные образовательные технологии для детей дошкольного возраста. При этом главным признаётся формирование свободной, цельной, компетентной личности с развитым мышлением, умеющей сделать выбор, проявить волю, принять </w:t>
      </w:r>
      <w:r w:rsidR="00234E93">
        <w:rPr>
          <w:rFonts w:ascii="Times New Roman" w:hAnsi="Times New Roman" w:cs="Times New Roman"/>
          <w:sz w:val="28"/>
          <w:szCs w:val="28"/>
        </w:rPr>
        <w:t>решение, уважать выбор другого.</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В связи с пониманием важности именно дошкольного образования для дальнейшего успешного развития, обучения каждого человека, доступности для каждого гражданина - где бы он ни проживал в нашей огромной стране - качественного образования и для обеспечения каждому ребёнку того самого равного старта, который позволит ему успешно обучаться в школе, 23 ноября 2009 года Министерство образования и науки Российской Федерации разработало и установило в соответствии с Законом Российской Федерации "Об образовании" (пункт 6.2 статьи 9 Закона), федеральные государственные требования к структуре основной общеобразовательной программы дошкольного образования и условиям её реализации. Федеральные государственные требования к структуре основной общеобразовательной программы дошкольного образования предполагают построение образовательного процесса на адекватных возрасту формах работы с детьми. 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w:t>
      </w:r>
      <w:r w:rsidR="00234E93">
        <w:rPr>
          <w:rFonts w:ascii="Times New Roman" w:hAnsi="Times New Roman" w:cs="Times New Roman"/>
          <w:sz w:val="28"/>
          <w:szCs w:val="28"/>
        </w:rPr>
        <w:t xml:space="preserve"> через решение следующих задач:</w:t>
      </w:r>
    </w:p>
    <w:p w:rsidR="00D84978" w:rsidRPr="00D84978" w:rsidRDefault="00234E93" w:rsidP="00465AAA">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·сенсорное развитие;</w:t>
      </w:r>
    </w:p>
    <w:p w:rsidR="00D84978" w:rsidRPr="00D84978" w:rsidRDefault="00D84978" w:rsidP="00234E93">
      <w:pPr>
        <w:ind w:firstLine="708"/>
        <w:jc w:val="both"/>
        <w:rPr>
          <w:rFonts w:ascii="Times New Roman" w:hAnsi="Times New Roman" w:cs="Times New Roman"/>
          <w:sz w:val="28"/>
          <w:szCs w:val="28"/>
        </w:rPr>
      </w:pPr>
      <w:r w:rsidRPr="00D84978">
        <w:rPr>
          <w:rFonts w:ascii="Times New Roman" w:hAnsi="Times New Roman" w:cs="Times New Roman"/>
          <w:sz w:val="28"/>
          <w:szCs w:val="28"/>
        </w:rPr>
        <w:t xml:space="preserve">·развитие познавательно-исследовательской и продуктивной </w:t>
      </w:r>
      <w:r w:rsidR="00234E93">
        <w:rPr>
          <w:rFonts w:ascii="Times New Roman" w:hAnsi="Times New Roman" w:cs="Times New Roman"/>
          <w:sz w:val="28"/>
          <w:szCs w:val="28"/>
        </w:rPr>
        <w:t>(конструктивной) деятельности</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lastRenderedPageBreak/>
        <w:t>·формирование целостной картины м</w:t>
      </w:r>
      <w:r w:rsidR="00234E93">
        <w:rPr>
          <w:rFonts w:ascii="Times New Roman" w:hAnsi="Times New Roman" w:cs="Times New Roman"/>
          <w:sz w:val="28"/>
          <w:szCs w:val="28"/>
        </w:rPr>
        <w:t>ира, расширение кругозора детей.</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Таким образом, современные подходы ставят перед педагогами дошкольных образовательных учреждений важные и ответственные задачи по руководству продукти</w:t>
      </w:r>
      <w:r w:rsidR="00234E93">
        <w:rPr>
          <w:rFonts w:ascii="Times New Roman" w:hAnsi="Times New Roman" w:cs="Times New Roman"/>
          <w:sz w:val="28"/>
          <w:szCs w:val="28"/>
        </w:rPr>
        <w:t>вной деятельностью детей.</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Педагогическая ценность конструктивной деятельности детей дошкольного возраста заключается в том, что она развивает способности ребёнка, его творческие умения. Значение этой деятельности отмечали в своих учениях видные отечественные физиологи И.П. Павлов и И.М Сеченов о роли двигательного анализатора. Как известно, представления о пространстве, форме, величине дети могут получить на основе зрительных и кинестических ощущений, которые играют большую роль в умственном развитии. Отмечая большое познавательное значение деятельности руки, И.П. Павлов считал её тонким анализатором, "позволяющим вступать в очень сложные отнош</w:t>
      </w:r>
      <w:r w:rsidR="00234E93">
        <w:rPr>
          <w:rFonts w:ascii="Times New Roman" w:hAnsi="Times New Roman" w:cs="Times New Roman"/>
          <w:sz w:val="28"/>
          <w:szCs w:val="28"/>
        </w:rPr>
        <w:t>ения с окружающими предметами".</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Конструирование оказывает большое влияние на развитие личности и волевой сферы ребёнка. Так, на его эффективность влияет характер мотива: для чего нужна постройка. Успешность зависит от умения удерживать цель деятельности и самостоятельно её ставить, от способности контролировать ход выполнения работы, сличать полученный результат с обр</w:t>
      </w:r>
      <w:r w:rsidR="00234E93">
        <w:rPr>
          <w:rFonts w:ascii="Times New Roman" w:hAnsi="Times New Roman" w:cs="Times New Roman"/>
          <w:sz w:val="28"/>
          <w:szCs w:val="28"/>
        </w:rPr>
        <w:t>азцом.</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В процессе конструирования осуществляется физическое совершенствование ребёнка. Постоянные упражнения в самых разнообразных движениях, сопровождающиеся эмоциональным подъёмом, способствуют тому, что эти движения становятся быстрыми, ловкими, легко подчиняющимися контролю глаза. Улучшается согла</w:t>
      </w:r>
      <w:r w:rsidR="00234E93">
        <w:rPr>
          <w:rFonts w:ascii="Times New Roman" w:hAnsi="Times New Roman" w:cs="Times New Roman"/>
          <w:sz w:val="28"/>
          <w:szCs w:val="28"/>
        </w:rPr>
        <w:t>сованная работа отдельных мышц.</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Конструктивная деятельность является эффективным средством эстетического воспитания. При ознакомлении детей с постройками и сооружениями (жилые дома, здания детских садов, школ и т.п.), а также доступными их понимания архитектурными памятниками, у них развивается художественный вкус, который вызывает эстетическое наслаждение при рассматривании красивых сооружений, формируется умение ценить созданное творческим трудом людей, любить архитектурные богатства своего города, страны, беречь их. Кроме того, у детей дошкольного возраста развивается понимание целесооб</w:t>
      </w:r>
      <w:r w:rsidR="00234E93">
        <w:rPr>
          <w:rFonts w:ascii="Times New Roman" w:hAnsi="Times New Roman" w:cs="Times New Roman"/>
          <w:sz w:val="28"/>
          <w:szCs w:val="28"/>
        </w:rPr>
        <w:t>разности архитектурных решений.</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Опыт, получаемый ребёнком в ходе конструирования, незаменим в плане формирования умения и навыко</w:t>
      </w:r>
      <w:r w:rsidR="00234E93">
        <w:rPr>
          <w:rFonts w:ascii="Times New Roman" w:hAnsi="Times New Roman" w:cs="Times New Roman"/>
          <w:sz w:val="28"/>
          <w:szCs w:val="28"/>
        </w:rPr>
        <w:t>в исследовательского поведения.</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 xml:space="preserve">Целенаправленное и систематическое обучение детей дошкольного возраста конструированию играет большую роль при подготовке к школе. Оно способствует формированию умения учиться, раскрывает им, что основной смысл деятельности не только в получении результата, но и в приобретении знаний и умений. Такой познавательный мотив вызывает существенные изменения в психических процессах. Эти изменения состоят в основном в </w:t>
      </w:r>
      <w:r w:rsidRPr="00D84978">
        <w:rPr>
          <w:rFonts w:ascii="Times New Roman" w:hAnsi="Times New Roman" w:cs="Times New Roman"/>
          <w:sz w:val="28"/>
          <w:szCs w:val="28"/>
        </w:rPr>
        <w:lastRenderedPageBreak/>
        <w:t>способности произвольно управлять своими познавательными процессами (направлять их на решение учебных задач), в достижении определённого уровня развития мыслительных операций, способности систематически выполнять умственную работу, необходимую для</w:t>
      </w:r>
      <w:r w:rsidR="00234E93">
        <w:rPr>
          <w:rFonts w:ascii="Times New Roman" w:hAnsi="Times New Roman" w:cs="Times New Roman"/>
          <w:sz w:val="28"/>
          <w:szCs w:val="28"/>
        </w:rPr>
        <w:t xml:space="preserve"> сознательного усвоения знаний.</w:t>
      </w:r>
    </w:p>
    <w:p w:rsidR="00D84978" w:rsidRPr="00D84978" w:rsidRDefault="00D84978" w:rsidP="00465AAA">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Таким образом, конструктивная деятельность играет немаловажную роль в процессе всестороннего, гармоничного развития личности детей дошкольного возраста. Вышесказанное подтверждает актуальность выбор</w:t>
      </w:r>
      <w:r w:rsidR="00234E93">
        <w:rPr>
          <w:rFonts w:ascii="Times New Roman" w:hAnsi="Times New Roman" w:cs="Times New Roman"/>
          <w:sz w:val="28"/>
          <w:szCs w:val="28"/>
        </w:rPr>
        <w:t>а педагогического исследования.</w:t>
      </w:r>
    </w:p>
    <w:p w:rsidR="00D84978" w:rsidRPr="00D84978" w:rsidRDefault="00D84978" w:rsidP="000F1B81">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Анализ теори</w:t>
      </w:r>
      <w:r w:rsidR="00234E93">
        <w:rPr>
          <w:rFonts w:ascii="Times New Roman" w:hAnsi="Times New Roman" w:cs="Times New Roman"/>
          <w:sz w:val="28"/>
          <w:szCs w:val="28"/>
        </w:rPr>
        <w:t>и и практики по интересующей меня</w:t>
      </w:r>
      <w:r w:rsidRPr="00D84978">
        <w:rPr>
          <w:rFonts w:ascii="Times New Roman" w:hAnsi="Times New Roman" w:cs="Times New Roman"/>
          <w:sz w:val="28"/>
          <w:szCs w:val="28"/>
        </w:rPr>
        <w:t xml:space="preserve"> проблеме </w:t>
      </w:r>
      <w:r w:rsidR="00234E93">
        <w:rPr>
          <w:rFonts w:ascii="Times New Roman" w:hAnsi="Times New Roman" w:cs="Times New Roman"/>
          <w:sz w:val="28"/>
          <w:szCs w:val="28"/>
        </w:rPr>
        <w:t>позволил выделить противоречие:</w:t>
      </w:r>
    </w:p>
    <w:p w:rsidR="00D84978" w:rsidRPr="00D84978" w:rsidRDefault="00D84978" w:rsidP="000F1B81">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конструктивная деятельность не возникает сама по себе; без последовательного формирования конструктивных и творческих умений она ост</w:t>
      </w:r>
      <w:r w:rsidR="00234E93">
        <w:rPr>
          <w:rFonts w:ascii="Times New Roman" w:hAnsi="Times New Roman" w:cs="Times New Roman"/>
          <w:sz w:val="28"/>
          <w:szCs w:val="28"/>
        </w:rPr>
        <w:t>аётся на манипулятивном уровне;</w:t>
      </w:r>
    </w:p>
    <w:p w:rsidR="00D84978" w:rsidRPr="00D84978" w:rsidRDefault="00D84978" w:rsidP="000F1B81">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Необходимость разрешения названного противоречия обусловила выбор темы исследования: "Конструирование в дошкольн</w:t>
      </w:r>
      <w:r w:rsidR="00234E93">
        <w:rPr>
          <w:rFonts w:ascii="Times New Roman" w:hAnsi="Times New Roman" w:cs="Times New Roman"/>
          <w:sz w:val="28"/>
          <w:szCs w:val="28"/>
        </w:rPr>
        <w:t>ом образовательном учреждении".</w:t>
      </w:r>
    </w:p>
    <w:p w:rsidR="00D84978" w:rsidRPr="00D84978" w:rsidRDefault="00D84978" w:rsidP="000F1B81">
      <w:pPr>
        <w:spacing w:after="0"/>
        <w:ind w:firstLine="708"/>
        <w:jc w:val="both"/>
        <w:rPr>
          <w:rFonts w:ascii="Times New Roman" w:hAnsi="Times New Roman" w:cs="Times New Roman"/>
          <w:sz w:val="28"/>
          <w:szCs w:val="28"/>
        </w:rPr>
      </w:pPr>
      <w:r w:rsidRPr="00EA73FB">
        <w:rPr>
          <w:rFonts w:ascii="Times New Roman" w:hAnsi="Times New Roman" w:cs="Times New Roman"/>
          <w:b/>
          <w:sz w:val="28"/>
          <w:szCs w:val="28"/>
        </w:rPr>
        <w:t>Цель исследования:</w:t>
      </w:r>
      <w:r w:rsidRPr="00D84978">
        <w:rPr>
          <w:rFonts w:ascii="Times New Roman" w:hAnsi="Times New Roman" w:cs="Times New Roman"/>
          <w:sz w:val="28"/>
          <w:szCs w:val="28"/>
        </w:rPr>
        <w:t xml:space="preserve"> изучить содержание организационно-методической работы по конструированию в дошколь</w:t>
      </w:r>
      <w:r w:rsidR="00EA73FB">
        <w:rPr>
          <w:rFonts w:ascii="Times New Roman" w:hAnsi="Times New Roman" w:cs="Times New Roman"/>
          <w:sz w:val="28"/>
          <w:szCs w:val="28"/>
        </w:rPr>
        <w:t>ном образовательном учреждении.</w:t>
      </w:r>
    </w:p>
    <w:p w:rsidR="00D84978" w:rsidRPr="00D84978" w:rsidRDefault="00D84978" w:rsidP="000F1B81">
      <w:pPr>
        <w:spacing w:after="0"/>
        <w:ind w:firstLine="708"/>
        <w:jc w:val="both"/>
        <w:rPr>
          <w:rFonts w:ascii="Times New Roman" w:hAnsi="Times New Roman" w:cs="Times New Roman"/>
          <w:sz w:val="28"/>
          <w:szCs w:val="28"/>
        </w:rPr>
      </w:pPr>
      <w:r w:rsidRPr="00EA73FB">
        <w:rPr>
          <w:rFonts w:ascii="Times New Roman" w:hAnsi="Times New Roman" w:cs="Times New Roman"/>
          <w:b/>
          <w:sz w:val="28"/>
          <w:szCs w:val="28"/>
        </w:rPr>
        <w:t>Объект исследования:</w:t>
      </w:r>
      <w:r w:rsidRPr="00D84978">
        <w:rPr>
          <w:rFonts w:ascii="Times New Roman" w:hAnsi="Times New Roman" w:cs="Times New Roman"/>
          <w:sz w:val="28"/>
          <w:szCs w:val="28"/>
        </w:rPr>
        <w:t xml:space="preserve"> конструирование как практиче</w:t>
      </w:r>
      <w:r w:rsidR="00EA73FB">
        <w:rPr>
          <w:rFonts w:ascii="Times New Roman" w:hAnsi="Times New Roman" w:cs="Times New Roman"/>
          <w:sz w:val="28"/>
          <w:szCs w:val="28"/>
        </w:rPr>
        <w:t>ская деятельность детей  дошкольного возраста.</w:t>
      </w:r>
    </w:p>
    <w:p w:rsidR="00D84978" w:rsidRPr="00D84978" w:rsidRDefault="00D84978" w:rsidP="000F1B81">
      <w:pPr>
        <w:spacing w:after="0"/>
        <w:ind w:firstLine="708"/>
        <w:jc w:val="both"/>
        <w:rPr>
          <w:rFonts w:ascii="Times New Roman" w:hAnsi="Times New Roman" w:cs="Times New Roman"/>
          <w:sz w:val="28"/>
          <w:szCs w:val="28"/>
        </w:rPr>
      </w:pPr>
      <w:r w:rsidRPr="00FE58DE">
        <w:rPr>
          <w:rFonts w:ascii="Times New Roman" w:hAnsi="Times New Roman" w:cs="Times New Roman"/>
          <w:b/>
          <w:sz w:val="28"/>
          <w:szCs w:val="28"/>
        </w:rPr>
        <w:t>Предмет исследования:</w:t>
      </w:r>
      <w:r w:rsidRPr="00D84978">
        <w:rPr>
          <w:rFonts w:ascii="Times New Roman" w:hAnsi="Times New Roman" w:cs="Times New Roman"/>
          <w:sz w:val="28"/>
          <w:szCs w:val="28"/>
        </w:rPr>
        <w:t xml:space="preserve"> процесс формирования конструктивных и творческих умений у детей дошкольного возраста.</w:t>
      </w:r>
    </w:p>
    <w:p w:rsidR="00D84978" w:rsidRPr="00D84978" w:rsidRDefault="00D84978" w:rsidP="000F1B81">
      <w:pPr>
        <w:spacing w:after="0"/>
        <w:ind w:firstLine="708"/>
        <w:jc w:val="both"/>
        <w:rPr>
          <w:rFonts w:ascii="Times New Roman" w:hAnsi="Times New Roman" w:cs="Times New Roman"/>
          <w:sz w:val="28"/>
          <w:szCs w:val="28"/>
        </w:rPr>
      </w:pPr>
      <w:r w:rsidRPr="00FE58DE">
        <w:rPr>
          <w:rFonts w:ascii="Times New Roman" w:hAnsi="Times New Roman" w:cs="Times New Roman"/>
          <w:b/>
          <w:sz w:val="28"/>
          <w:szCs w:val="28"/>
        </w:rPr>
        <w:t>Гипотеза исследования:</w:t>
      </w:r>
      <w:r w:rsidRPr="00D84978">
        <w:rPr>
          <w:rFonts w:ascii="Times New Roman" w:hAnsi="Times New Roman" w:cs="Times New Roman"/>
          <w:sz w:val="28"/>
          <w:szCs w:val="28"/>
        </w:rPr>
        <w:t xml:space="preserve"> организация системы руководства конструктивной деятельностью в дошкольном образовательном учреждении, позволяет ребёнку проявить творческие способности, обогатить сенсорный опыт и реализовать познават</w:t>
      </w:r>
      <w:r w:rsidR="00FE58DE">
        <w:rPr>
          <w:rFonts w:ascii="Times New Roman" w:hAnsi="Times New Roman" w:cs="Times New Roman"/>
          <w:sz w:val="28"/>
          <w:szCs w:val="28"/>
        </w:rPr>
        <w:t>ельно-эстетические потребности.</w:t>
      </w:r>
    </w:p>
    <w:p w:rsidR="00D84978" w:rsidRPr="00D84978" w:rsidRDefault="00D84978" w:rsidP="000F1B81">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Цель, предмет и гипотеза исследования определили необходимость постановки и решени</w:t>
      </w:r>
      <w:r w:rsidR="00FE58DE">
        <w:rPr>
          <w:rFonts w:ascii="Times New Roman" w:hAnsi="Times New Roman" w:cs="Times New Roman"/>
          <w:sz w:val="28"/>
          <w:szCs w:val="28"/>
        </w:rPr>
        <w:t>я следующих задач исследования:</w:t>
      </w:r>
    </w:p>
    <w:p w:rsidR="00D84978" w:rsidRPr="00D84978" w:rsidRDefault="00FE58DE" w:rsidP="000F1B81">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D84978" w:rsidRPr="00D84978">
        <w:rPr>
          <w:rFonts w:ascii="Times New Roman" w:hAnsi="Times New Roman" w:cs="Times New Roman"/>
          <w:sz w:val="28"/>
          <w:szCs w:val="28"/>
        </w:rPr>
        <w:t>) изучить и проанализировать условия развития конструктивной деятельност</w:t>
      </w:r>
      <w:r>
        <w:rPr>
          <w:rFonts w:ascii="Times New Roman" w:hAnsi="Times New Roman" w:cs="Times New Roman"/>
          <w:sz w:val="28"/>
          <w:szCs w:val="28"/>
        </w:rPr>
        <w:t>и у детей дошкольного возраста;</w:t>
      </w:r>
    </w:p>
    <w:p w:rsidR="00D84978" w:rsidRPr="00FE58DE" w:rsidRDefault="00D84978" w:rsidP="000F1B81">
      <w:pPr>
        <w:spacing w:after="0"/>
        <w:ind w:right="-104"/>
        <w:jc w:val="both"/>
        <w:rPr>
          <w:b/>
          <w:sz w:val="40"/>
          <w:szCs w:val="40"/>
        </w:rPr>
      </w:pPr>
      <w:r w:rsidRPr="00D84978">
        <w:rPr>
          <w:rFonts w:ascii="Times New Roman" w:hAnsi="Times New Roman" w:cs="Times New Roman"/>
          <w:sz w:val="28"/>
          <w:szCs w:val="28"/>
        </w:rPr>
        <w:t xml:space="preserve">2) проанализировать современные подходы по проблеме </w:t>
      </w:r>
      <w:r w:rsidR="00FE58DE">
        <w:rPr>
          <w:rFonts w:ascii="Times New Roman" w:hAnsi="Times New Roman" w:cs="Times New Roman"/>
          <w:sz w:val="28"/>
          <w:szCs w:val="28"/>
        </w:rPr>
        <w:t>«</w:t>
      </w:r>
      <w:r w:rsidR="00FE58DE" w:rsidRPr="00FE58DE">
        <w:rPr>
          <w:rFonts w:ascii="Times New Roman" w:hAnsi="Times New Roman" w:cs="Times New Roman"/>
          <w:sz w:val="28"/>
          <w:szCs w:val="28"/>
        </w:rPr>
        <w:t>Конструирование как средство развития творческих способностей ребенка дошкольника 3-7 лет</w:t>
      </w:r>
      <w:r w:rsidR="00FE58DE">
        <w:rPr>
          <w:rFonts w:ascii="Times New Roman" w:hAnsi="Times New Roman" w:cs="Times New Roman"/>
          <w:sz w:val="28"/>
          <w:szCs w:val="28"/>
        </w:rPr>
        <w:t>»;</w:t>
      </w:r>
    </w:p>
    <w:p w:rsidR="00D84978" w:rsidRPr="00D84978" w:rsidRDefault="00D84978" w:rsidP="000F1B81">
      <w:pPr>
        <w:spacing w:after="0"/>
        <w:ind w:firstLine="708"/>
        <w:jc w:val="both"/>
        <w:rPr>
          <w:rFonts w:ascii="Times New Roman" w:hAnsi="Times New Roman" w:cs="Times New Roman"/>
          <w:sz w:val="28"/>
          <w:szCs w:val="28"/>
        </w:rPr>
      </w:pPr>
      <w:r w:rsidRPr="00D84978">
        <w:rPr>
          <w:rFonts w:ascii="Times New Roman" w:hAnsi="Times New Roman" w:cs="Times New Roman"/>
          <w:sz w:val="28"/>
          <w:szCs w:val="28"/>
        </w:rPr>
        <w:t xml:space="preserve">3) рассмотреть особенности применения различных материалов, используемых в дошкольных образовательных учреждениях </w:t>
      </w:r>
      <w:r w:rsidR="00FE58DE">
        <w:rPr>
          <w:rFonts w:ascii="Times New Roman" w:hAnsi="Times New Roman" w:cs="Times New Roman"/>
          <w:sz w:val="28"/>
          <w:szCs w:val="28"/>
        </w:rPr>
        <w:t xml:space="preserve">в конструктивной деятельности; </w:t>
      </w:r>
    </w:p>
    <w:p w:rsidR="00D84978" w:rsidRPr="00D84978" w:rsidRDefault="00FE58DE" w:rsidP="000F1B81">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D84978" w:rsidRPr="00D84978">
        <w:rPr>
          <w:rFonts w:ascii="Times New Roman" w:hAnsi="Times New Roman" w:cs="Times New Roman"/>
          <w:sz w:val="28"/>
          <w:szCs w:val="28"/>
        </w:rPr>
        <w:t>) обосновать значение руководства конструктивной деятельностью в дошколь</w:t>
      </w:r>
      <w:r>
        <w:rPr>
          <w:rFonts w:ascii="Times New Roman" w:hAnsi="Times New Roman" w:cs="Times New Roman"/>
          <w:sz w:val="28"/>
          <w:szCs w:val="28"/>
        </w:rPr>
        <w:t>ном образовательном учреждении.</w:t>
      </w:r>
    </w:p>
    <w:p w:rsidR="00D84978" w:rsidRPr="00D84978" w:rsidRDefault="00D84978" w:rsidP="003907B2">
      <w:pPr>
        <w:spacing w:after="0"/>
        <w:ind w:firstLine="708"/>
        <w:jc w:val="both"/>
        <w:rPr>
          <w:rFonts w:ascii="Times New Roman" w:hAnsi="Times New Roman" w:cs="Times New Roman"/>
          <w:sz w:val="28"/>
          <w:szCs w:val="28"/>
        </w:rPr>
      </w:pPr>
      <w:r w:rsidRPr="00FE58DE">
        <w:rPr>
          <w:rFonts w:ascii="Times New Roman" w:hAnsi="Times New Roman" w:cs="Times New Roman"/>
          <w:b/>
          <w:sz w:val="28"/>
          <w:szCs w:val="28"/>
        </w:rPr>
        <w:t>Методолого - теоретическая основа исследования:</w:t>
      </w:r>
      <w:r w:rsidRPr="00D84978">
        <w:rPr>
          <w:rFonts w:ascii="Times New Roman" w:hAnsi="Times New Roman" w:cs="Times New Roman"/>
          <w:sz w:val="28"/>
          <w:szCs w:val="28"/>
        </w:rPr>
        <w:t xml:space="preserve"> идеи и концепции умственного воспитания дошкольников (Н.Н. Поддъяков, Л.А. Венгер, В.С. Мухина, Г.А. Урунтаева, Б.П. Никитин); методика обучения дошкольников </w:t>
      </w:r>
      <w:r w:rsidRPr="00D84978">
        <w:rPr>
          <w:rFonts w:ascii="Times New Roman" w:hAnsi="Times New Roman" w:cs="Times New Roman"/>
          <w:sz w:val="28"/>
          <w:szCs w:val="28"/>
        </w:rPr>
        <w:lastRenderedPageBreak/>
        <w:t xml:space="preserve">конструктивной деятельности (Н.П. Сакулина, Т.С. Комарова, Л.В. Куцакова, В.Г. Нечаева, З.В. Лиштван, Л.А. Парамонова и др.), исследования по проблемам психологии творчества (Д.Б. Богоявленская, Л.С. Выготский, С.Л. Рубинштейн,), принципов творческого развития (Л.А. Венгер, В.В.Давыдов, А.В. Запорожец, М.И. Лисина, Н.Н. Поддьяков); концепция и принципы построения развивающей среды дошкольных учреждений (А.Г. Асмолов, Л.М. Кларина, С.Л. Новоселова, В.А. Петровский, М.Н. Полякова, </w:t>
      </w:r>
      <w:r w:rsidR="00FE58DE">
        <w:rPr>
          <w:rFonts w:ascii="Times New Roman" w:hAnsi="Times New Roman" w:cs="Times New Roman"/>
          <w:sz w:val="28"/>
          <w:szCs w:val="28"/>
        </w:rPr>
        <w:t>Л.П. Стрелкова, Р.М. Чумичева).</w:t>
      </w:r>
    </w:p>
    <w:p w:rsidR="00D84978" w:rsidRPr="00E6719D" w:rsidRDefault="00FE58DE" w:rsidP="003907B2">
      <w:pPr>
        <w:spacing w:after="0"/>
        <w:ind w:firstLine="708"/>
        <w:jc w:val="both"/>
        <w:rPr>
          <w:rFonts w:ascii="Times New Roman" w:hAnsi="Times New Roman" w:cs="Times New Roman"/>
          <w:b/>
          <w:sz w:val="28"/>
          <w:szCs w:val="28"/>
        </w:rPr>
      </w:pPr>
      <w:r w:rsidRPr="00E6719D">
        <w:rPr>
          <w:rFonts w:ascii="Times New Roman" w:hAnsi="Times New Roman" w:cs="Times New Roman"/>
          <w:b/>
          <w:sz w:val="28"/>
          <w:szCs w:val="28"/>
        </w:rPr>
        <w:t>Методы исследования:</w:t>
      </w:r>
    </w:p>
    <w:p w:rsidR="00D84978" w:rsidRPr="00D84978" w:rsidRDefault="00E6719D" w:rsidP="003907B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D84978" w:rsidRPr="00D84978">
        <w:rPr>
          <w:rFonts w:ascii="Times New Roman" w:hAnsi="Times New Roman" w:cs="Times New Roman"/>
          <w:sz w:val="28"/>
          <w:szCs w:val="28"/>
        </w:rPr>
        <w:t>теоретические: анализ психолого-педагогической и методической литературы, научных изданий и диссертационных исследований; си</w:t>
      </w:r>
      <w:r>
        <w:rPr>
          <w:rFonts w:ascii="Times New Roman" w:hAnsi="Times New Roman" w:cs="Times New Roman"/>
          <w:sz w:val="28"/>
          <w:szCs w:val="28"/>
        </w:rPr>
        <w:t>нтез, обобщение, классификация;</w:t>
      </w:r>
    </w:p>
    <w:p w:rsidR="00D84978" w:rsidRPr="00D84978" w:rsidRDefault="00E6719D" w:rsidP="003907B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D84978" w:rsidRPr="00D84978">
        <w:rPr>
          <w:rFonts w:ascii="Times New Roman" w:hAnsi="Times New Roman" w:cs="Times New Roman"/>
          <w:sz w:val="28"/>
          <w:szCs w:val="28"/>
        </w:rPr>
        <w:t>эмпирические: наблюдение,</w:t>
      </w:r>
      <w:r>
        <w:rPr>
          <w:rFonts w:ascii="Times New Roman" w:hAnsi="Times New Roman" w:cs="Times New Roman"/>
          <w:sz w:val="28"/>
          <w:szCs w:val="28"/>
        </w:rPr>
        <w:t xml:space="preserve"> анализ продуктов деятельности.</w:t>
      </w:r>
    </w:p>
    <w:p w:rsidR="00D84978" w:rsidRDefault="00D84978" w:rsidP="00D84978">
      <w:pPr>
        <w:ind w:firstLine="708"/>
        <w:jc w:val="both"/>
        <w:rPr>
          <w:rFonts w:ascii="Times New Roman" w:hAnsi="Times New Roman" w:cs="Times New Roman"/>
          <w:sz w:val="28"/>
          <w:szCs w:val="28"/>
        </w:rPr>
      </w:pPr>
      <w:r w:rsidRPr="00D84978">
        <w:rPr>
          <w:rFonts w:ascii="Times New Roman" w:hAnsi="Times New Roman" w:cs="Times New Roman"/>
          <w:sz w:val="28"/>
          <w:szCs w:val="28"/>
        </w:rPr>
        <w:t>Практическая значимость исследования определяется возможностью применения его результатов в практике дошкольного образовательного учреждения.</w:t>
      </w:r>
    </w:p>
    <w:p w:rsidR="00E6719D" w:rsidRDefault="00E6719D" w:rsidP="00D84978">
      <w:pPr>
        <w:ind w:firstLine="708"/>
        <w:jc w:val="both"/>
        <w:rPr>
          <w:rFonts w:ascii="Times New Roman" w:hAnsi="Times New Roman" w:cs="Times New Roman"/>
          <w:sz w:val="28"/>
          <w:szCs w:val="28"/>
        </w:rPr>
      </w:pPr>
    </w:p>
    <w:p w:rsidR="00E6719D" w:rsidRDefault="00E6719D" w:rsidP="00D84978">
      <w:pPr>
        <w:ind w:firstLine="708"/>
        <w:jc w:val="both"/>
        <w:rPr>
          <w:rFonts w:ascii="Times New Roman" w:hAnsi="Times New Roman" w:cs="Times New Roman"/>
          <w:sz w:val="28"/>
          <w:szCs w:val="28"/>
        </w:rPr>
      </w:pPr>
    </w:p>
    <w:p w:rsidR="00E6719D" w:rsidRPr="00687A0C" w:rsidRDefault="00E6719D" w:rsidP="00E6719D">
      <w:pPr>
        <w:ind w:right="-581"/>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Pr="00687A0C" w:rsidRDefault="00E6719D" w:rsidP="00E6719D">
      <w:pPr>
        <w:ind w:right="-104"/>
        <w:jc w:val="both"/>
        <w:rPr>
          <w:sz w:val="28"/>
          <w:szCs w:val="28"/>
        </w:rPr>
      </w:pPr>
    </w:p>
    <w:p w:rsidR="00E6719D" w:rsidRDefault="00E6719D" w:rsidP="00E6719D">
      <w:pPr>
        <w:shd w:val="clear" w:color="auto" w:fill="FFFFFF"/>
        <w:ind w:right="-104"/>
        <w:jc w:val="both"/>
        <w:rPr>
          <w:sz w:val="28"/>
          <w:szCs w:val="28"/>
        </w:rPr>
      </w:pPr>
    </w:p>
    <w:p w:rsidR="00E6719D" w:rsidRPr="00E6719D" w:rsidRDefault="00E6719D" w:rsidP="00E6719D">
      <w:pPr>
        <w:shd w:val="clear" w:color="auto" w:fill="FFFFFF"/>
        <w:ind w:right="-104"/>
        <w:jc w:val="both"/>
        <w:rPr>
          <w:sz w:val="28"/>
          <w:szCs w:val="28"/>
        </w:rPr>
      </w:pPr>
    </w:p>
    <w:p w:rsidR="00E6719D" w:rsidRPr="006A7556" w:rsidRDefault="003907B2" w:rsidP="006A7556">
      <w:pPr>
        <w:shd w:val="clear" w:color="auto" w:fill="FFFFFF"/>
        <w:spacing w:before="269" w:after="0"/>
        <w:ind w:right="-104"/>
        <w:jc w:val="center"/>
        <w:rPr>
          <w:rFonts w:ascii="Times New Roman" w:hAnsi="Times New Roman" w:cs="Times New Roman"/>
          <w:b/>
          <w:sz w:val="36"/>
          <w:szCs w:val="36"/>
        </w:rPr>
      </w:pPr>
      <w:r w:rsidRPr="006A7556">
        <w:rPr>
          <w:rFonts w:ascii="Times New Roman" w:hAnsi="Times New Roman" w:cs="Times New Roman"/>
          <w:b/>
          <w:bCs/>
          <w:sz w:val="36"/>
          <w:szCs w:val="36"/>
        </w:rPr>
        <w:lastRenderedPageBreak/>
        <w:t>1.</w:t>
      </w:r>
      <w:r w:rsidR="006A7556" w:rsidRPr="006A7556">
        <w:rPr>
          <w:rFonts w:ascii="Times New Roman" w:hAnsi="Times New Roman" w:cs="Times New Roman"/>
          <w:b/>
          <w:bCs/>
          <w:sz w:val="36"/>
          <w:szCs w:val="36"/>
        </w:rPr>
        <w:t>Детское творчество и детское конструирование</w:t>
      </w:r>
      <w:r w:rsidR="006A7556">
        <w:rPr>
          <w:rFonts w:ascii="Times New Roman" w:hAnsi="Times New Roman" w:cs="Times New Roman"/>
          <w:b/>
          <w:bCs/>
          <w:sz w:val="36"/>
          <w:szCs w:val="36"/>
        </w:rPr>
        <w:t>.</w:t>
      </w:r>
    </w:p>
    <w:p w:rsidR="00E6719D" w:rsidRPr="00687A0C" w:rsidRDefault="00E6719D" w:rsidP="00E6719D">
      <w:pPr>
        <w:shd w:val="clear" w:color="auto" w:fill="FFFFFF"/>
        <w:spacing w:before="274"/>
        <w:ind w:right="-104" w:firstLine="293"/>
        <w:jc w:val="both"/>
        <w:rPr>
          <w:sz w:val="28"/>
          <w:szCs w:val="28"/>
        </w:rPr>
      </w:pPr>
      <w:r w:rsidRPr="00687A0C">
        <w:rPr>
          <w:sz w:val="28"/>
          <w:szCs w:val="28"/>
        </w:rPr>
        <w:t>Творчество в широком смысле слова — это деятельность, направленная на получе</w:t>
      </w:r>
      <w:r w:rsidRPr="00687A0C">
        <w:rPr>
          <w:sz w:val="28"/>
          <w:szCs w:val="28"/>
        </w:rPr>
        <w:softHyphen/>
        <w:t>ние чего-то нового, неповторимого. Поэтому основным показателем творчества явля</w:t>
      </w:r>
      <w:r w:rsidRPr="00687A0C">
        <w:rPr>
          <w:sz w:val="28"/>
          <w:szCs w:val="28"/>
        </w:rPr>
        <w:softHyphen/>
        <w:t>ется новизна создаваемого продукта — художественного произведения, картины, ме</w:t>
      </w:r>
      <w:r w:rsidRPr="00687A0C">
        <w:rPr>
          <w:sz w:val="28"/>
          <w:szCs w:val="28"/>
        </w:rPr>
        <w:softHyphen/>
        <w:t>ханического прибора. Результатом творчества может явиться и научная идея, которая высказывается впервые и получает статус научного открытия.</w:t>
      </w:r>
    </w:p>
    <w:p w:rsidR="00E6719D" w:rsidRPr="00687A0C" w:rsidRDefault="00E6719D" w:rsidP="00E6719D">
      <w:pPr>
        <w:shd w:val="clear" w:color="auto" w:fill="FFFFFF"/>
        <w:spacing w:before="5"/>
        <w:ind w:right="-104" w:firstLine="293"/>
        <w:jc w:val="both"/>
        <w:rPr>
          <w:sz w:val="28"/>
          <w:szCs w:val="28"/>
        </w:rPr>
      </w:pPr>
      <w:r w:rsidRPr="00687A0C">
        <w:rPr>
          <w:sz w:val="28"/>
          <w:szCs w:val="28"/>
        </w:rPr>
        <w:t>С этой точки зрения говорить о творчестве детей нецелесообразно. Результат их деятельности, как правило, не отличается объективной новизной, имеющей значение для развития науки, культуры или производства.</w:t>
      </w:r>
    </w:p>
    <w:p w:rsidR="00E6719D" w:rsidRPr="00687A0C" w:rsidRDefault="00E6719D" w:rsidP="00E6719D">
      <w:pPr>
        <w:shd w:val="clear" w:color="auto" w:fill="FFFFFF"/>
        <w:ind w:right="-104" w:firstLine="307"/>
        <w:jc w:val="both"/>
        <w:rPr>
          <w:sz w:val="28"/>
          <w:szCs w:val="28"/>
        </w:rPr>
      </w:pPr>
      <w:r w:rsidRPr="00687A0C">
        <w:rPr>
          <w:sz w:val="28"/>
          <w:szCs w:val="28"/>
        </w:rPr>
        <w:t>Однако продукты детской деятельности обладают новизной для них самих и иг</w:t>
      </w:r>
      <w:r w:rsidRPr="00687A0C">
        <w:rPr>
          <w:sz w:val="28"/>
          <w:szCs w:val="28"/>
        </w:rPr>
        <w:softHyphen/>
        <w:t>рают огромную роль для развития ребенка.</w:t>
      </w:r>
    </w:p>
    <w:p w:rsidR="00E6719D" w:rsidRPr="00687A0C" w:rsidRDefault="00E6719D" w:rsidP="00E6719D">
      <w:pPr>
        <w:shd w:val="clear" w:color="auto" w:fill="FFFFFF"/>
        <w:ind w:right="-104" w:firstLine="298"/>
        <w:jc w:val="both"/>
        <w:rPr>
          <w:sz w:val="28"/>
          <w:szCs w:val="28"/>
        </w:rPr>
      </w:pPr>
      <w:r w:rsidRPr="00687A0C">
        <w:rPr>
          <w:sz w:val="28"/>
          <w:szCs w:val="28"/>
        </w:rPr>
        <w:t>Поэтому в психологии и педагогике говорят о детском творчестве, но выделяют его специфические особенности.</w:t>
      </w:r>
    </w:p>
    <w:p w:rsidR="00E6719D" w:rsidRPr="00687A0C" w:rsidRDefault="00E6719D" w:rsidP="00E6719D">
      <w:pPr>
        <w:shd w:val="clear" w:color="auto" w:fill="FFFFFF"/>
        <w:ind w:right="-104" w:firstLine="293"/>
        <w:jc w:val="both"/>
        <w:rPr>
          <w:sz w:val="28"/>
          <w:szCs w:val="28"/>
        </w:rPr>
      </w:pPr>
      <w:r w:rsidRPr="00687A0C">
        <w:rPr>
          <w:sz w:val="28"/>
          <w:szCs w:val="28"/>
        </w:rPr>
        <w:t>Первая важная особенность творчества детей заключается в том, что но</w:t>
      </w:r>
      <w:r w:rsidRPr="00687A0C">
        <w:rPr>
          <w:sz w:val="28"/>
          <w:szCs w:val="28"/>
        </w:rPr>
        <w:softHyphen/>
        <w:t xml:space="preserve">визна их открытий и продукта </w:t>
      </w:r>
      <w:r w:rsidRPr="00E94298">
        <w:rPr>
          <w:iCs/>
          <w:sz w:val="28"/>
          <w:szCs w:val="28"/>
        </w:rPr>
        <w:t>субъективна</w:t>
      </w:r>
      <w:r w:rsidRPr="00687A0C">
        <w:rPr>
          <w:i/>
          <w:iCs/>
          <w:sz w:val="28"/>
          <w:szCs w:val="28"/>
        </w:rPr>
        <w:t xml:space="preserve">. </w:t>
      </w:r>
      <w:r w:rsidRPr="00687A0C">
        <w:rPr>
          <w:sz w:val="28"/>
          <w:szCs w:val="28"/>
        </w:rPr>
        <w:t xml:space="preserve">Вторая особенность связана с тем, что </w:t>
      </w:r>
      <w:r w:rsidRPr="00E94298">
        <w:rPr>
          <w:iCs/>
          <w:sz w:val="28"/>
          <w:szCs w:val="28"/>
        </w:rPr>
        <w:t>процесс</w:t>
      </w:r>
      <w:r w:rsidRPr="00687A0C">
        <w:rPr>
          <w:i/>
          <w:iCs/>
          <w:sz w:val="28"/>
          <w:szCs w:val="28"/>
        </w:rPr>
        <w:t xml:space="preserve"> </w:t>
      </w:r>
      <w:r w:rsidRPr="00687A0C">
        <w:rPr>
          <w:sz w:val="28"/>
          <w:szCs w:val="28"/>
        </w:rPr>
        <w:t>создания продукта, как правило, доставляет ребенку даже большее удовольствие, чем удовольствие от получения результата, и, как правило, оказыва</w:t>
      </w:r>
      <w:r w:rsidRPr="00687A0C">
        <w:rPr>
          <w:sz w:val="28"/>
          <w:szCs w:val="28"/>
        </w:rPr>
        <w:softHyphen/>
        <w:t>ется для него важнее, чем результат. Этим творчество детей тоже существенно от</w:t>
      </w:r>
      <w:r w:rsidRPr="00687A0C">
        <w:rPr>
          <w:sz w:val="28"/>
          <w:szCs w:val="28"/>
        </w:rPr>
        <w:softHyphen/>
        <w:t>личается от творчества взрослых, для которых процесс может быть связан с мучи</w:t>
      </w:r>
      <w:r w:rsidRPr="00687A0C">
        <w:rPr>
          <w:sz w:val="28"/>
          <w:szCs w:val="28"/>
        </w:rPr>
        <w:softHyphen/>
        <w:t>тельным поиском.</w:t>
      </w:r>
    </w:p>
    <w:p w:rsidR="00E6719D" w:rsidRPr="00687A0C" w:rsidRDefault="00E6719D" w:rsidP="00E6719D">
      <w:pPr>
        <w:shd w:val="clear" w:color="auto" w:fill="FFFFFF"/>
        <w:ind w:right="-104" w:firstLine="298"/>
        <w:jc w:val="both"/>
        <w:rPr>
          <w:sz w:val="28"/>
          <w:szCs w:val="28"/>
        </w:rPr>
      </w:pPr>
      <w:r w:rsidRPr="00687A0C">
        <w:rPr>
          <w:sz w:val="28"/>
          <w:szCs w:val="28"/>
        </w:rPr>
        <w:t>Ребенок же приступает к новой для себя деятельности с легкостью. Его осмыслен</w:t>
      </w:r>
      <w:r w:rsidRPr="00687A0C">
        <w:rPr>
          <w:sz w:val="28"/>
          <w:szCs w:val="28"/>
        </w:rPr>
        <w:softHyphen/>
        <w:t>ным действиям с материалом предшествует ориентировочная деятельность, спонтан</w:t>
      </w:r>
      <w:r w:rsidRPr="00687A0C">
        <w:rPr>
          <w:sz w:val="28"/>
          <w:szCs w:val="28"/>
        </w:rPr>
        <w:softHyphen/>
        <w:t>ное экспериментирование, порой кажущееся бессмысленным, но увлекающее ребенка и часто приводящее к положительным результатам. И это — третья особенность детского творчества, безусловно связанная с первыми двумя и особенно со второй.</w:t>
      </w:r>
    </w:p>
    <w:p w:rsidR="00E6719D" w:rsidRPr="00687A0C" w:rsidRDefault="00E6719D" w:rsidP="00E6719D">
      <w:pPr>
        <w:shd w:val="clear" w:color="auto" w:fill="FFFFFF"/>
        <w:spacing w:before="5"/>
        <w:ind w:right="-104" w:firstLine="298"/>
        <w:jc w:val="both"/>
        <w:rPr>
          <w:sz w:val="28"/>
          <w:szCs w:val="28"/>
        </w:rPr>
      </w:pPr>
      <w:r w:rsidRPr="00687A0C">
        <w:rPr>
          <w:sz w:val="28"/>
          <w:szCs w:val="28"/>
        </w:rPr>
        <w:t>Указанные выше особенности детского творчества демонстрируют определенную степень несовершенства психических процессов ребенка, что естественно в этом возрасте. Тем не менее педагогическую практику необходимо строить с опорой имен</w:t>
      </w:r>
      <w:r w:rsidRPr="00687A0C">
        <w:rPr>
          <w:sz w:val="28"/>
          <w:szCs w:val="28"/>
        </w:rPr>
        <w:softHyphen/>
        <w:t>но на эти особенности. И только при таком подходе мы можем добиться успеха в формировании и развитии у детей творчества в период дошкольного детства.</w:t>
      </w:r>
    </w:p>
    <w:p w:rsidR="00E6719D" w:rsidRPr="00687A0C" w:rsidRDefault="00E6719D" w:rsidP="00E6719D">
      <w:pPr>
        <w:shd w:val="clear" w:color="auto" w:fill="FFFFFF"/>
        <w:spacing w:before="5"/>
        <w:ind w:right="-104" w:firstLine="302"/>
        <w:jc w:val="both"/>
        <w:rPr>
          <w:sz w:val="28"/>
          <w:szCs w:val="28"/>
        </w:rPr>
      </w:pPr>
      <w:r w:rsidRPr="00687A0C">
        <w:rPr>
          <w:sz w:val="28"/>
          <w:szCs w:val="28"/>
        </w:rPr>
        <w:lastRenderedPageBreak/>
        <w:t xml:space="preserve">Существенным также является и понимание того, что развитие творчества у детей связано с </w:t>
      </w:r>
      <w:r w:rsidRPr="00E94298">
        <w:rPr>
          <w:iCs/>
          <w:sz w:val="28"/>
          <w:szCs w:val="28"/>
        </w:rPr>
        <w:t>целенаправленным обучением</w:t>
      </w:r>
      <w:r w:rsidRPr="00687A0C">
        <w:rPr>
          <w:i/>
          <w:iCs/>
          <w:sz w:val="28"/>
          <w:szCs w:val="28"/>
        </w:rPr>
        <w:t xml:space="preserve">, </w:t>
      </w:r>
      <w:r w:rsidRPr="00687A0C">
        <w:rPr>
          <w:sz w:val="28"/>
          <w:szCs w:val="28"/>
        </w:rPr>
        <w:t>в котором особая роль отводится воображению. Именно развитое творческое воображение порождает новые образы, составляющие основу творчества.</w:t>
      </w:r>
    </w:p>
    <w:p w:rsidR="00E6719D" w:rsidRPr="00687A0C" w:rsidRDefault="00E6719D" w:rsidP="00E6719D">
      <w:pPr>
        <w:shd w:val="clear" w:color="auto" w:fill="FFFFFF"/>
        <w:ind w:right="-104" w:firstLine="288"/>
        <w:jc w:val="both"/>
        <w:rPr>
          <w:sz w:val="28"/>
          <w:szCs w:val="28"/>
        </w:rPr>
      </w:pPr>
      <w:r w:rsidRPr="00687A0C">
        <w:rPr>
          <w:sz w:val="28"/>
          <w:szCs w:val="28"/>
        </w:rPr>
        <w:t>Анализ типов решения задач на воображение, проведенный О.М. Дьяченко, поз</w:t>
      </w:r>
      <w:r w:rsidRPr="00687A0C">
        <w:rPr>
          <w:sz w:val="28"/>
          <w:szCs w:val="28"/>
        </w:rPr>
        <w:softHyphen/>
        <w:t>волил ей выделить два способа действия при построении воображаемых образов:</w:t>
      </w:r>
    </w:p>
    <w:p w:rsidR="00E6719D" w:rsidRPr="00687A0C" w:rsidRDefault="00E6719D" w:rsidP="00E6719D">
      <w:pPr>
        <w:widowControl w:val="0"/>
        <w:numPr>
          <w:ilvl w:val="0"/>
          <w:numId w:val="1"/>
        </w:numPr>
        <w:shd w:val="clear" w:color="auto" w:fill="FFFFFF"/>
        <w:tabs>
          <w:tab w:val="left" w:pos="586"/>
        </w:tabs>
        <w:autoSpaceDE w:val="0"/>
        <w:autoSpaceDN w:val="0"/>
        <w:adjustRightInd w:val="0"/>
        <w:spacing w:before="5" w:after="0" w:line="240" w:lineRule="auto"/>
        <w:ind w:right="-104" w:firstLine="293"/>
        <w:jc w:val="both"/>
        <w:rPr>
          <w:sz w:val="28"/>
          <w:szCs w:val="28"/>
        </w:rPr>
      </w:pPr>
      <w:r w:rsidRPr="00687A0C">
        <w:rPr>
          <w:iCs/>
          <w:sz w:val="28"/>
          <w:szCs w:val="28"/>
          <w:u w:val="single"/>
        </w:rPr>
        <w:t>«опредмечивание»</w:t>
      </w:r>
      <w:r w:rsidRPr="00687A0C">
        <w:rPr>
          <w:i/>
          <w:iCs/>
          <w:sz w:val="28"/>
          <w:szCs w:val="28"/>
        </w:rPr>
        <w:t xml:space="preserve"> — </w:t>
      </w:r>
      <w:r w:rsidRPr="00687A0C">
        <w:rPr>
          <w:sz w:val="28"/>
          <w:szCs w:val="28"/>
        </w:rPr>
        <w:t>когда в некоторой незавершенной фигуре ребенок усмат</w:t>
      </w:r>
      <w:r w:rsidRPr="00687A0C">
        <w:rPr>
          <w:sz w:val="28"/>
          <w:szCs w:val="28"/>
        </w:rPr>
        <w:softHyphen/>
        <w:t>ривает определенный объект и в соответствии с этим дорисовывает ее;</w:t>
      </w:r>
    </w:p>
    <w:p w:rsidR="00E6719D" w:rsidRPr="00687A0C" w:rsidRDefault="00E6719D" w:rsidP="00E6719D">
      <w:pPr>
        <w:widowControl w:val="0"/>
        <w:numPr>
          <w:ilvl w:val="0"/>
          <w:numId w:val="1"/>
        </w:numPr>
        <w:shd w:val="clear" w:color="auto" w:fill="FFFFFF"/>
        <w:tabs>
          <w:tab w:val="left" w:pos="586"/>
        </w:tabs>
        <w:autoSpaceDE w:val="0"/>
        <w:autoSpaceDN w:val="0"/>
        <w:adjustRightInd w:val="0"/>
        <w:spacing w:before="5" w:after="0" w:line="240" w:lineRule="auto"/>
        <w:ind w:right="-104" w:firstLine="293"/>
        <w:jc w:val="both"/>
        <w:rPr>
          <w:sz w:val="28"/>
          <w:szCs w:val="28"/>
        </w:rPr>
      </w:pPr>
      <w:r w:rsidRPr="00687A0C">
        <w:rPr>
          <w:iCs/>
          <w:sz w:val="28"/>
          <w:szCs w:val="28"/>
          <w:u w:val="single"/>
        </w:rPr>
        <w:t>«включение»</w:t>
      </w:r>
      <w:r w:rsidRPr="00687A0C">
        <w:rPr>
          <w:i/>
          <w:iCs/>
          <w:sz w:val="28"/>
          <w:szCs w:val="28"/>
        </w:rPr>
        <w:t xml:space="preserve"> </w:t>
      </w:r>
      <w:r w:rsidRPr="00687A0C">
        <w:rPr>
          <w:sz w:val="28"/>
          <w:szCs w:val="28"/>
        </w:rPr>
        <w:t>— когда ребенок превращает заданную на рисунке фигуру во вто</w:t>
      </w:r>
      <w:r w:rsidRPr="00687A0C">
        <w:rPr>
          <w:sz w:val="28"/>
          <w:szCs w:val="28"/>
        </w:rPr>
        <w:softHyphen/>
        <w:t>ростепенный элемент образа, и это обеспечивает оригинальность и продуктив</w:t>
      </w:r>
      <w:r>
        <w:rPr>
          <w:sz w:val="28"/>
          <w:szCs w:val="28"/>
        </w:rPr>
        <w:t>ность решений, т.е. творчество</w:t>
      </w:r>
      <w:r w:rsidRPr="00687A0C">
        <w:rPr>
          <w:sz w:val="28"/>
          <w:szCs w:val="28"/>
        </w:rPr>
        <w:t>.</w:t>
      </w:r>
    </w:p>
    <w:p w:rsidR="00E6719D" w:rsidRPr="00687A0C" w:rsidRDefault="00E6719D" w:rsidP="00E6719D">
      <w:pPr>
        <w:shd w:val="clear" w:color="auto" w:fill="FFFFFF"/>
        <w:ind w:right="-104" w:firstLine="283"/>
        <w:jc w:val="both"/>
        <w:rPr>
          <w:sz w:val="28"/>
          <w:szCs w:val="28"/>
        </w:rPr>
      </w:pPr>
      <w:r w:rsidRPr="00687A0C">
        <w:rPr>
          <w:sz w:val="28"/>
          <w:szCs w:val="28"/>
        </w:rPr>
        <w:t>Однако, как показало  исследование (Л.А. Парамонова, О.А. Христ), способ «опредмечивания» при определенных условиях также позволяет строить образы, отличающиеся высоким уровнем творчества.</w:t>
      </w:r>
      <w:r w:rsidRPr="0005197F">
        <w:rPr>
          <w:sz w:val="28"/>
          <w:szCs w:val="28"/>
        </w:rPr>
        <w:t xml:space="preserve"> </w:t>
      </w:r>
      <w:r w:rsidRPr="00687A0C">
        <w:rPr>
          <w:spacing w:val="-5"/>
          <w:sz w:val="28"/>
          <w:szCs w:val="28"/>
        </w:rPr>
        <w:t xml:space="preserve">Однако даже интенсивного, но </w:t>
      </w:r>
      <w:r w:rsidRPr="00E94298">
        <w:rPr>
          <w:iCs/>
          <w:spacing w:val="-5"/>
          <w:sz w:val="28"/>
          <w:szCs w:val="28"/>
        </w:rPr>
        <w:t>изолированного развития воображения для творче</w:t>
      </w:r>
      <w:r w:rsidRPr="00E94298">
        <w:rPr>
          <w:iCs/>
          <w:spacing w:val="-5"/>
          <w:sz w:val="28"/>
          <w:szCs w:val="28"/>
        </w:rPr>
        <w:softHyphen/>
      </w:r>
      <w:r w:rsidRPr="00E94298">
        <w:rPr>
          <w:iCs/>
          <w:spacing w:val="-2"/>
          <w:sz w:val="28"/>
          <w:szCs w:val="28"/>
        </w:rPr>
        <w:t>ской деятельности недостаточно</w:t>
      </w:r>
      <w:r w:rsidRPr="00E94298">
        <w:rPr>
          <w:i/>
          <w:iCs/>
          <w:spacing w:val="-2"/>
          <w:sz w:val="28"/>
          <w:szCs w:val="28"/>
        </w:rPr>
        <w:t>.</w:t>
      </w:r>
      <w:r w:rsidRPr="00687A0C">
        <w:rPr>
          <w:i/>
          <w:iCs/>
          <w:spacing w:val="-2"/>
          <w:sz w:val="28"/>
          <w:szCs w:val="28"/>
        </w:rPr>
        <w:t xml:space="preserve"> </w:t>
      </w:r>
      <w:r w:rsidRPr="00687A0C">
        <w:rPr>
          <w:spacing w:val="-2"/>
          <w:sz w:val="28"/>
          <w:szCs w:val="28"/>
        </w:rPr>
        <w:t xml:space="preserve">Отсюда можно сделать важный для педагогики </w:t>
      </w:r>
      <w:r w:rsidRPr="00687A0C">
        <w:rPr>
          <w:spacing w:val="-6"/>
          <w:sz w:val="28"/>
          <w:szCs w:val="28"/>
        </w:rPr>
        <w:t xml:space="preserve">вывод: </w:t>
      </w:r>
      <w:r w:rsidRPr="00687A0C">
        <w:rPr>
          <w:bCs/>
          <w:spacing w:val="-6"/>
          <w:sz w:val="28"/>
          <w:szCs w:val="28"/>
        </w:rPr>
        <w:t>каждая система обучения дошкольников, направленная на развитие твор</w:t>
      </w:r>
      <w:r w:rsidRPr="00687A0C">
        <w:rPr>
          <w:bCs/>
          <w:spacing w:val="-6"/>
          <w:sz w:val="28"/>
          <w:szCs w:val="28"/>
        </w:rPr>
        <w:softHyphen/>
      </w:r>
      <w:r w:rsidRPr="00687A0C">
        <w:rPr>
          <w:bCs/>
          <w:spacing w:val="-5"/>
          <w:sz w:val="28"/>
          <w:szCs w:val="28"/>
        </w:rPr>
        <w:t>ческих способностей, должна также ставить и другие задачи:</w:t>
      </w:r>
    </w:p>
    <w:p w:rsidR="00E6719D" w:rsidRPr="00687A0C" w:rsidRDefault="00E6719D" w:rsidP="00E6719D">
      <w:pPr>
        <w:widowControl w:val="0"/>
        <w:shd w:val="clear" w:color="auto" w:fill="FFFFFF"/>
        <w:tabs>
          <w:tab w:val="left" w:pos="523"/>
        </w:tabs>
        <w:autoSpaceDE w:val="0"/>
        <w:autoSpaceDN w:val="0"/>
        <w:adjustRightInd w:val="0"/>
        <w:ind w:right="-104"/>
        <w:jc w:val="both"/>
        <w:rPr>
          <w:bCs/>
          <w:sz w:val="28"/>
          <w:szCs w:val="28"/>
        </w:rPr>
      </w:pPr>
      <w:r w:rsidRPr="00DA1EA9">
        <w:rPr>
          <w:bCs/>
          <w:spacing w:val="-5"/>
          <w:sz w:val="28"/>
          <w:szCs w:val="28"/>
        </w:rPr>
        <w:t xml:space="preserve">- </w:t>
      </w:r>
      <w:r w:rsidRPr="00687A0C">
        <w:rPr>
          <w:bCs/>
          <w:spacing w:val="-5"/>
          <w:sz w:val="28"/>
          <w:szCs w:val="28"/>
        </w:rPr>
        <w:t>развитие у детей мышления (логического и образного),</w:t>
      </w:r>
    </w:p>
    <w:p w:rsidR="00E6719D" w:rsidRPr="00687A0C" w:rsidRDefault="00E6719D" w:rsidP="00E6719D">
      <w:pPr>
        <w:widowControl w:val="0"/>
        <w:shd w:val="clear" w:color="auto" w:fill="FFFFFF"/>
        <w:tabs>
          <w:tab w:val="left" w:pos="523"/>
        </w:tabs>
        <w:autoSpaceDE w:val="0"/>
        <w:autoSpaceDN w:val="0"/>
        <w:adjustRightInd w:val="0"/>
        <w:ind w:right="-104"/>
        <w:jc w:val="both"/>
        <w:rPr>
          <w:bCs/>
          <w:sz w:val="28"/>
          <w:szCs w:val="28"/>
        </w:rPr>
      </w:pPr>
      <w:r w:rsidRPr="00F7482C">
        <w:rPr>
          <w:bCs/>
          <w:spacing w:val="-5"/>
          <w:sz w:val="28"/>
          <w:szCs w:val="28"/>
        </w:rPr>
        <w:t xml:space="preserve">- </w:t>
      </w:r>
      <w:r w:rsidRPr="00687A0C">
        <w:rPr>
          <w:bCs/>
          <w:spacing w:val="-5"/>
          <w:sz w:val="28"/>
          <w:szCs w:val="28"/>
        </w:rPr>
        <w:t>развитие произвольности (умение ставить цель и добиваться ее),</w:t>
      </w:r>
    </w:p>
    <w:p w:rsidR="00E6719D" w:rsidRPr="00687A0C" w:rsidRDefault="00E6719D" w:rsidP="00E6719D">
      <w:pPr>
        <w:widowControl w:val="0"/>
        <w:shd w:val="clear" w:color="auto" w:fill="FFFFFF"/>
        <w:tabs>
          <w:tab w:val="left" w:pos="523"/>
        </w:tabs>
        <w:autoSpaceDE w:val="0"/>
        <w:autoSpaceDN w:val="0"/>
        <w:adjustRightInd w:val="0"/>
        <w:ind w:right="-104"/>
        <w:jc w:val="both"/>
        <w:rPr>
          <w:bCs/>
          <w:sz w:val="28"/>
          <w:szCs w:val="28"/>
        </w:rPr>
      </w:pPr>
      <w:r w:rsidRPr="00F7482C">
        <w:rPr>
          <w:bCs/>
          <w:spacing w:val="-4"/>
          <w:sz w:val="28"/>
          <w:szCs w:val="28"/>
        </w:rPr>
        <w:t xml:space="preserve">- </w:t>
      </w:r>
      <w:r w:rsidRPr="00687A0C">
        <w:rPr>
          <w:bCs/>
          <w:spacing w:val="-4"/>
          <w:sz w:val="28"/>
          <w:szCs w:val="28"/>
        </w:rPr>
        <w:t>развитие самостоятельности и свободного поведения (выбор деятельности, средств ее выполнения, темы, определение собственной задачи и способов ее ре</w:t>
      </w:r>
      <w:r w:rsidRPr="00687A0C">
        <w:rPr>
          <w:bCs/>
          <w:spacing w:val="-4"/>
          <w:sz w:val="28"/>
          <w:szCs w:val="28"/>
        </w:rPr>
        <w:softHyphen/>
      </w:r>
      <w:r w:rsidRPr="00687A0C">
        <w:rPr>
          <w:bCs/>
          <w:sz w:val="28"/>
          <w:szCs w:val="28"/>
        </w:rPr>
        <w:t>шения и т.п.).</w:t>
      </w:r>
    </w:p>
    <w:p w:rsidR="00E6719D" w:rsidRPr="00687A0C" w:rsidRDefault="00E6719D" w:rsidP="00E6719D">
      <w:pPr>
        <w:widowControl w:val="0"/>
        <w:shd w:val="clear" w:color="auto" w:fill="FFFFFF"/>
        <w:tabs>
          <w:tab w:val="left" w:pos="523"/>
        </w:tabs>
        <w:autoSpaceDE w:val="0"/>
        <w:autoSpaceDN w:val="0"/>
        <w:adjustRightInd w:val="0"/>
        <w:ind w:right="-104"/>
        <w:jc w:val="both"/>
        <w:rPr>
          <w:bCs/>
          <w:sz w:val="28"/>
          <w:szCs w:val="28"/>
        </w:rPr>
      </w:pPr>
      <w:r w:rsidRPr="00687A0C">
        <w:rPr>
          <w:bCs/>
          <w:sz w:val="28"/>
          <w:szCs w:val="28"/>
        </w:rPr>
        <w:tab/>
      </w:r>
      <w:r w:rsidRPr="00687A0C">
        <w:rPr>
          <w:spacing w:val="-2"/>
          <w:sz w:val="28"/>
          <w:szCs w:val="28"/>
        </w:rPr>
        <w:t>Отечественные психологи выделили показатели, с помощью которых «распозна</w:t>
      </w:r>
      <w:r w:rsidRPr="00687A0C">
        <w:rPr>
          <w:spacing w:val="-2"/>
          <w:sz w:val="28"/>
          <w:szCs w:val="28"/>
        </w:rPr>
        <w:softHyphen/>
      </w:r>
      <w:r w:rsidRPr="00687A0C">
        <w:rPr>
          <w:sz w:val="28"/>
          <w:szCs w:val="28"/>
        </w:rPr>
        <w:t>ется» детское творчество. Это:</w:t>
      </w:r>
    </w:p>
    <w:p w:rsidR="00E6719D" w:rsidRPr="00687A0C" w:rsidRDefault="00E6719D" w:rsidP="00E6719D">
      <w:pPr>
        <w:widowControl w:val="0"/>
        <w:shd w:val="clear" w:color="auto" w:fill="FFFFFF"/>
        <w:tabs>
          <w:tab w:val="left" w:pos="523"/>
        </w:tabs>
        <w:autoSpaceDE w:val="0"/>
        <w:autoSpaceDN w:val="0"/>
        <w:adjustRightInd w:val="0"/>
        <w:ind w:right="-104"/>
        <w:jc w:val="both"/>
        <w:rPr>
          <w:sz w:val="28"/>
          <w:szCs w:val="28"/>
        </w:rPr>
      </w:pPr>
      <w:r w:rsidRPr="00DA1EA9">
        <w:rPr>
          <w:sz w:val="28"/>
          <w:szCs w:val="28"/>
        </w:rPr>
        <w:t xml:space="preserve">- </w:t>
      </w:r>
      <w:r w:rsidRPr="00687A0C">
        <w:rPr>
          <w:sz w:val="28"/>
          <w:szCs w:val="28"/>
        </w:rPr>
        <w:t>новизна продукта (субъективная),</w:t>
      </w:r>
    </w:p>
    <w:p w:rsidR="00E6719D" w:rsidRPr="00687A0C" w:rsidRDefault="00E6719D" w:rsidP="00E6719D">
      <w:pPr>
        <w:widowControl w:val="0"/>
        <w:shd w:val="clear" w:color="auto" w:fill="FFFFFF"/>
        <w:tabs>
          <w:tab w:val="left" w:pos="523"/>
        </w:tabs>
        <w:autoSpaceDE w:val="0"/>
        <w:autoSpaceDN w:val="0"/>
        <w:adjustRightInd w:val="0"/>
        <w:ind w:right="-104"/>
        <w:jc w:val="both"/>
        <w:rPr>
          <w:sz w:val="28"/>
          <w:szCs w:val="28"/>
        </w:rPr>
      </w:pPr>
      <w:r w:rsidRPr="00DA1EA9">
        <w:rPr>
          <w:spacing w:val="-2"/>
          <w:sz w:val="28"/>
          <w:szCs w:val="28"/>
        </w:rPr>
        <w:t xml:space="preserve">- </w:t>
      </w:r>
      <w:r w:rsidRPr="00687A0C">
        <w:rPr>
          <w:spacing w:val="-2"/>
          <w:sz w:val="28"/>
          <w:szCs w:val="28"/>
        </w:rPr>
        <w:t>оригинальность,</w:t>
      </w:r>
    </w:p>
    <w:p w:rsidR="00E6719D" w:rsidRPr="00687A0C" w:rsidRDefault="00E6719D" w:rsidP="00E6719D">
      <w:pPr>
        <w:widowControl w:val="0"/>
        <w:shd w:val="clear" w:color="auto" w:fill="FFFFFF"/>
        <w:tabs>
          <w:tab w:val="left" w:pos="523"/>
        </w:tabs>
        <w:autoSpaceDE w:val="0"/>
        <w:autoSpaceDN w:val="0"/>
        <w:adjustRightInd w:val="0"/>
        <w:ind w:right="-104"/>
        <w:jc w:val="both"/>
        <w:rPr>
          <w:sz w:val="28"/>
          <w:szCs w:val="28"/>
        </w:rPr>
      </w:pPr>
      <w:r w:rsidRPr="00DA1EA9">
        <w:rPr>
          <w:spacing w:val="-1"/>
          <w:sz w:val="28"/>
          <w:szCs w:val="28"/>
        </w:rPr>
        <w:t xml:space="preserve">- </w:t>
      </w:r>
      <w:r w:rsidRPr="00687A0C">
        <w:rPr>
          <w:spacing w:val="-1"/>
          <w:sz w:val="28"/>
          <w:szCs w:val="28"/>
        </w:rPr>
        <w:t>вариативность решений,</w:t>
      </w:r>
    </w:p>
    <w:p w:rsidR="00E6719D" w:rsidRPr="00687A0C" w:rsidRDefault="00E6719D" w:rsidP="00E6719D">
      <w:pPr>
        <w:widowControl w:val="0"/>
        <w:shd w:val="clear" w:color="auto" w:fill="FFFFFF"/>
        <w:tabs>
          <w:tab w:val="left" w:pos="523"/>
        </w:tabs>
        <w:autoSpaceDE w:val="0"/>
        <w:autoSpaceDN w:val="0"/>
        <w:adjustRightInd w:val="0"/>
        <w:ind w:right="-104"/>
        <w:jc w:val="both"/>
        <w:rPr>
          <w:sz w:val="28"/>
          <w:szCs w:val="28"/>
        </w:rPr>
      </w:pPr>
      <w:r w:rsidRPr="00DA1EA9">
        <w:rPr>
          <w:spacing w:val="-1"/>
          <w:sz w:val="28"/>
          <w:szCs w:val="28"/>
        </w:rPr>
        <w:t xml:space="preserve">- </w:t>
      </w:r>
      <w:r w:rsidRPr="00687A0C">
        <w:rPr>
          <w:spacing w:val="-1"/>
          <w:sz w:val="28"/>
          <w:szCs w:val="28"/>
        </w:rPr>
        <w:t>интеллектуальная активность,</w:t>
      </w:r>
    </w:p>
    <w:p w:rsidR="00E6719D" w:rsidRPr="00687A0C" w:rsidRDefault="00E6719D" w:rsidP="00E6719D">
      <w:pPr>
        <w:widowControl w:val="0"/>
        <w:shd w:val="clear" w:color="auto" w:fill="FFFFFF"/>
        <w:tabs>
          <w:tab w:val="left" w:pos="523"/>
        </w:tabs>
        <w:autoSpaceDE w:val="0"/>
        <w:autoSpaceDN w:val="0"/>
        <w:adjustRightInd w:val="0"/>
        <w:ind w:right="-104"/>
        <w:jc w:val="both"/>
        <w:rPr>
          <w:sz w:val="28"/>
          <w:szCs w:val="28"/>
        </w:rPr>
      </w:pPr>
      <w:r w:rsidRPr="00DA1EA9">
        <w:rPr>
          <w:spacing w:val="-3"/>
          <w:sz w:val="28"/>
          <w:szCs w:val="28"/>
        </w:rPr>
        <w:t xml:space="preserve">- </w:t>
      </w:r>
      <w:r w:rsidRPr="00687A0C">
        <w:rPr>
          <w:spacing w:val="-3"/>
          <w:sz w:val="28"/>
          <w:szCs w:val="28"/>
        </w:rPr>
        <w:t xml:space="preserve">эмоциональные проявления в процессе деятельности и возникновение </w:t>
      </w:r>
      <w:r w:rsidRPr="00E94298">
        <w:rPr>
          <w:iCs/>
          <w:spacing w:val="-3"/>
          <w:sz w:val="28"/>
          <w:szCs w:val="28"/>
        </w:rPr>
        <w:t>«интел</w:t>
      </w:r>
      <w:r w:rsidRPr="00E94298">
        <w:rPr>
          <w:iCs/>
          <w:spacing w:val="-3"/>
          <w:sz w:val="28"/>
          <w:szCs w:val="28"/>
        </w:rPr>
        <w:softHyphen/>
      </w:r>
      <w:r w:rsidRPr="00E94298">
        <w:rPr>
          <w:iCs/>
          <w:spacing w:val="-2"/>
          <w:sz w:val="28"/>
          <w:szCs w:val="28"/>
        </w:rPr>
        <w:t>лектуальных эмоций»</w:t>
      </w:r>
      <w:r w:rsidRPr="00E94298">
        <w:rPr>
          <w:i/>
          <w:iCs/>
          <w:spacing w:val="-2"/>
          <w:sz w:val="28"/>
          <w:szCs w:val="28"/>
        </w:rPr>
        <w:t xml:space="preserve"> </w:t>
      </w:r>
      <w:r w:rsidRPr="00687A0C">
        <w:rPr>
          <w:spacing w:val="-2"/>
          <w:sz w:val="28"/>
          <w:szCs w:val="28"/>
        </w:rPr>
        <w:t>в результате преодоления интеллектуальных затруднений.</w:t>
      </w:r>
    </w:p>
    <w:p w:rsidR="00E6719D" w:rsidRPr="00687A0C" w:rsidRDefault="00E6719D" w:rsidP="00E6719D">
      <w:pPr>
        <w:shd w:val="clear" w:color="auto" w:fill="FFFFFF"/>
        <w:spacing w:before="5"/>
        <w:ind w:right="-104" w:firstLine="293"/>
        <w:jc w:val="both"/>
        <w:rPr>
          <w:sz w:val="28"/>
          <w:szCs w:val="28"/>
        </w:rPr>
      </w:pPr>
      <w:r w:rsidRPr="00687A0C">
        <w:rPr>
          <w:sz w:val="28"/>
          <w:szCs w:val="28"/>
        </w:rPr>
        <w:lastRenderedPageBreak/>
        <w:t xml:space="preserve">Термин «конструирование» произошел от латинского слова </w:t>
      </w:r>
      <w:r w:rsidRPr="00E94298">
        <w:rPr>
          <w:iCs/>
          <w:sz w:val="28"/>
          <w:szCs w:val="28"/>
          <w:lang w:val="en-US"/>
        </w:rPr>
        <w:t>construere</w:t>
      </w:r>
      <w:r w:rsidRPr="00687A0C">
        <w:rPr>
          <w:i/>
          <w:iCs/>
          <w:sz w:val="28"/>
          <w:szCs w:val="28"/>
        </w:rPr>
        <w:t xml:space="preserve">, </w:t>
      </w:r>
      <w:r w:rsidRPr="00687A0C">
        <w:rPr>
          <w:sz w:val="28"/>
          <w:szCs w:val="28"/>
        </w:rPr>
        <w:t>что означа</w:t>
      </w:r>
      <w:r w:rsidRPr="00687A0C">
        <w:rPr>
          <w:sz w:val="28"/>
          <w:szCs w:val="28"/>
        </w:rPr>
        <w:softHyphen/>
        <w:t>ет — создание модели, построение, приведение в определенный порядок и взаимоот</w:t>
      </w:r>
      <w:r w:rsidRPr="00687A0C">
        <w:rPr>
          <w:sz w:val="28"/>
          <w:szCs w:val="28"/>
        </w:rPr>
        <w:softHyphen/>
        <w:t>ношение различных отдельных предметов, частей, элементов.</w:t>
      </w:r>
    </w:p>
    <w:p w:rsidR="00E6719D" w:rsidRPr="00687A0C" w:rsidRDefault="00E6719D" w:rsidP="00E6719D">
      <w:pPr>
        <w:shd w:val="clear" w:color="auto" w:fill="FFFFFF"/>
        <w:spacing w:before="10"/>
        <w:ind w:right="-104" w:firstLine="293"/>
        <w:jc w:val="both"/>
        <w:rPr>
          <w:sz w:val="28"/>
          <w:szCs w:val="28"/>
        </w:rPr>
      </w:pPr>
      <w:r w:rsidRPr="00687A0C">
        <w:rPr>
          <w:sz w:val="28"/>
          <w:szCs w:val="28"/>
        </w:rPr>
        <w:t>Конструирование относится к продуктивным видам деятельности, поскольку на</w:t>
      </w:r>
      <w:r w:rsidRPr="00687A0C">
        <w:rPr>
          <w:sz w:val="28"/>
          <w:szCs w:val="28"/>
        </w:rPr>
        <w:softHyphen/>
        <w:t>правлено на получение определенного продукта.</w:t>
      </w:r>
    </w:p>
    <w:p w:rsidR="00E6719D" w:rsidRPr="00687A0C" w:rsidRDefault="00E6719D" w:rsidP="00E6719D">
      <w:pPr>
        <w:shd w:val="clear" w:color="auto" w:fill="FFFFFF"/>
        <w:spacing w:before="5"/>
        <w:ind w:right="-104" w:firstLine="293"/>
        <w:jc w:val="both"/>
        <w:rPr>
          <w:sz w:val="28"/>
          <w:szCs w:val="28"/>
        </w:rPr>
      </w:pPr>
      <w:r w:rsidRPr="00687A0C">
        <w:rPr>
          <w:sz w:val="28"/>
          <w:szCs w:val="28"/>
        </w:rPr>
        <w:t>Под детским конструированием принято подразумевать создание разных кон</w:t>
      </w:r>
      <w:r w:rsidRPr="00687A0C">
        <w:rPr>
          <w:sz w:val="28"/>
          <w:szCs w:val="28"/>
        </w:rPr>
        <w:softHyphen/>
        <w:t>струкций и моделей из строительного материала и деталей конструкторов, изготов</w:t>
      </w:r>
      <w:r w:rsidRPr="00687A0C">
        <w:rPr>
          <w:sz w:val="28"/>
          <w:szCs w:val="28"/>
        </w:rPr>
        <w:softHyphen/>
        <w:t>ление поделок из бумаги, картона, различного природного (мох, ветки, шишки, камни и т.п.) и бросового материала (картонные коробки, деревянные катушки, резиновые шины, старые металлические вещи и т.п.). Выделяются два типа конструирования: техническое и художественное.</w:t>
      </w:r>
    </w:p>
    <w:p w:rsidR="00E6719D" w:rsidRPr="00687A0C" w:rsidRDefault="00E6719D" w:rsidP="00E6719D">
      <w:pPr>
        <w:shd w:val="clear" w:color="auto" w:fill="FFFFFF"/>
        <w:ind w:right="-104" w:firstLine="302"/>
        <w:jc w:val="both"/>
        <w:rPr>
          <w:sz w:val="28"/>
          <w:szCs w:val="28"/>
        </w:rPr>
      </w:pPr>
      <w:r w:rsidRPr="00687A0C">
        <w:rPr>
          <w:spacing w:val="-9"/>
          <w:sz w:val="28"/>
          <w:szCs w:val="28"/>
        </w:rPr>
        <w:t xml:space="preserve">В </w:t>
      </w:r>
      <w:r w:rsidRPr="00687A0C">
        <w:rPr>
          <w:iCs/>
          <w:spacing w:val="-9"/>
          <w:sz w:val="28"/>
          <w:szCs w:val="28"/>
          <w:u w:val="single"/>
        </w:rPr>
        <w:t>техническом</w:t>
      </w:r>
      <w:r w:rsidRPr="00687A0C">
        <w:rPr>
          <w:i/>
          <w:iCs/>
          <w:spacing w:val="-9"/>
          <w:sz w:val="28"/>
          <w:szCs w:val="28"/>
        </w:rPr>
        <w:t xml:space="preserve"> </w:t>
      </w:r>
      <w:r w:rsidRPr="00687A0C">
        <w:rPr>
          <w:spacing w:val="-9"/>
          <w:sz w:val="28"/>
          <w:szCs w:val="28"/>
        </w:rPr>
        <w:t xml:space="preserve">конструировании дети в основном </w:t>
      </w:r>
      <w:r w:rsidRPr="00E94298">
        <w:rPr>
          <w:iCs/>
          <w:spacing w:val="-9"/>
          <w:sz w:val="28"/>
          <w:szCs w:val="28"/>
        </w:rPr>
        <w:t>отображают</w:t>
      </w:r>
      <w:r w:rsidRPr="00687A0C">
        <w:rPr>
          <w:i/>
          <w:iCs/>
          <w:spacing w:val="-9"/>
          <w:sz w:val="28"/>
          <w:szCs w:val="28"/>
        </w:rPr>
        <w:t xml:space="preserve"> </w:t>
      </w:r>
      <w:r w:rsidRPr="00687A0C">
        <w:rPr>
          <w:spacing w:val="-9"/>
          <w:sz w:val="28"/>
          <w:szCs w:val="28"/>
        </w:rPr>
        <w:t>реально существую</w:t>
      </w:r>
      <w:r w:rsidRPr="00687A0C">
        <w:rPr>
          <w:spacing w:val="-9"/>
          <w:sz w:val="28"/>
          <w:szCs w:val="28"/>
        </w:rPr>
        <w:softHyphen/>
      </w:r>
      <w:r w:rsidRPr="00687A0C">
        <w:rPr>
          <w:sz w:val="28"/>
          <w:szCs w:val="28"/>
        </w:rPr>
        <w:t xml:space="preserve">щие объекты, а также придумывают поделки по ассоциации с образами из сказок, фильмов. При этом они моделируют их основные структурные и функциональные </w:t>
      </w:r>
      <w:r w:rsidRPr="00687A0C">
        <w:rPr>
          <w:spacing w:val="-3"/>
          <w:sz w:val="28"/>
          <w:szCs w:val="28"/>
        </w:rPr>
        <w:t xml:space="preserve">признаки: здание с крышей, окнами, дверью; корабль с палубой, кормой, штурвалом </w:t>
      </w:r>
      <w:r w:rsidRPr="00687A0C">
        <w:rPr>
          <w:sz w:val="28"/>
          <w:szCs w:val="28"/>
        </w:rPr>
        <w:t>и т.п.</w:t>
      </w:r>
    </w:p>
    <w:p w:rsidR="00E6719D" w:rsidRPr="00687A0C" w:rsidRDefault="00E6719D" w:rsidP="00E6719D">
      <w:pPr>
        <w:shd w:val="clear" w:color="auto" w:fill="FFFFFF"/>
        <w:spacing w:before="5"/>
        <w:ind w:right="-104" w:firstLine="293"/>
        <w:jc w:val="both"/>
        <w:rPr>
          <w:sz w:val="28"/>
          <w:szCs w:val="28"/>
        </w:rPr>
      </w:pPr>
      <w:r w:rsidRPr="00687A0C">
        <w:rPr>
          <w:spacing w:val="-3"/>
          <w:sz w:val="28"/>
          <w:szCs w:val="28"/>
        </w:rPr>
        <w:t xml:space="preserve">К техническому типу конструкторской деятельности относятся: конструирование </w:t>
      </w:r>
      <w:r w:rsidRPr="00687A0C">
        <w:rPr>
          <w:spacing w:val="-4"/>
          <w:sz w:val="28"/>
          <w:szCs w:val="28"/>
        </w:rPr>
        <w:t>из строительного материала (деревянные окрашенные или неокрашенные детали гео</w:t>
      </w:r>
      <w:r w:rsidRPr="00687A0C">
        <w:rPr>
          <w:spacing w:val="-4"/>
          <w:sz w:val="28"/>
          <w:szCs w:val="28"/>
        </w:rPr>
        <w:softHyphen/>
      </w:r>
      <w:r w:rsidRPr="00687A0C">
        <w:rPr>
          <w:spacing w:val="-3"/>
          <w:sz w:val="28"/>
          <w:szCs w:val="28"/>
        </w:rPr>
        <w:t>метрической формы); конструирование из деталей конструкторов, имеющих разные способы крепления; конструирование из крупногабаритных модульных блоков.</w:t>
      </w:r>
    </w:p>
    <w:p w:rsidR="00E6719D" w:rsidRPr="00687A0C" w:rsidRDefault="00E6719D" w:rsidP="00E6719D">
      <w:pPr>
        <w:shd w:val="clear" w:color="auto" w:fill="FFFFFF"/>
        <w:spacing w:before="10"/>
        <w:ind w:right="-104" w:firstLine="283"/>
        <w:jc w:val="both"/>
        <w:rPr>
          <w:sz w:val="28"/>
          <w:szCs w:val="28"/>
        </w:rPr>
      </w:pPr>
      <w:r w:rsidRPr="00687A0C">
        <w:rPr>
          <w:spacing w:val="-5"/>
          <w:sz w:val="28"/>
          <w:szCs w:val="28"/>
        </w:rPr>
        <w:t xml:space="preserve">В </w:t>
      </w:r>
      <w:r w:rsidRPr="00687A0C">
        <w:rPr>
          <w:iCs/>
          <w:spacing w:val="-5"/>
          <w:sz w:val="28"/>
          <w:szCs w:val="28"/>
          <w:u w:val="single"/>
        </w:rPr>
        <w:t>художественном</w:t>
      </w:r>
      <w:r w:rsidRPr="00687A0C">
        <w:rPr>
          <w:i/>
          <w:iCs/>
          <w:spacing w:val="-5"/>
          <w:sz w:val="28"/>
          <w:szCs w:val="28"/>
        </w:rPr>
        <w:t xml:space="preserve"> </w:t>
      </w:r>
      <w:r w:rsidRPr="00687A0C">
        <w:rPr>
          <w:spacing w:val="-5"/>
          <w:sz w:val="28"/>
          <w:szCs w:val="28"/>
        </w:rPr>
        <w:t>конструировании дети, создавая образы, не только (и не столь</w:t>
      </w:r>
      <w:r w:rsidRPr="00687A0C">
        <w:rPr>
          <w:spacing w:val="-5"/>
          <w:sz w:val="28"/>
          <w:szCs w:val="28"/>
        </w:rPr>
        <w:softHyphen/>
      </w:r>
      <w:r w:rsidRPr="00687A0C">
        <w:rPr>
          <w:spacing w:val="-2"/>
          <w:sz w:val="28"/>
          <w:szCs w:val="28"/>
        </w:rPr>
        <w:t>ко) отображают их структуру, сколько</w:t>
      </w:r>
      <w:r w:rsidRPr="00FD136B">
        <w:rPr>
          <w:spacing w:val="-2"/>
          <w:sz w:val="28"/>
          <w:szCs w:val="28"/>
        </w:rPr>
        <w:t xml:space="preserve"> </w:t>
      </w:r>
      <w:r w:rsidRPr="00FD136B">
        <w:rPr>
          <w:iCs/>
          <w:spacing w:val="-2"/>
          <w:sz w:val="28"/>
          <w:szCs w:val="28"/>
        </w:rPr>
        <w:t>выражают</w:t>
      </w:r>
      <w:r w:rsidRPr="00FD136B">
        <w:rPr>
          <w:i/>
          <w:iCs/>
          <w:spacing w:val="-2"/>
          <w:sz w:val="28"/>
          <w:szCs w:val="28"/>
        </w:rPr>
        <w:t xml:space="preserve"> </w:t>
      </w:r>
      <w:r w:rsidRPr="00FD136B">
        <w:rPr>
          <w:spacing w:val="-2"/>
          <w:sz w:val="28"/>
          <w:szCs w:val="28"/>
        </w:rPr>
        <w:t xml:space="preserve">свое отношение к ним, передают </w:t>
      </w:r>
      <w:r w:rsidRPr="00FD136B">
        <w:rPr>
          <w:spacing w:val="-3"/>
          <w:sz w:val="28"/>
          <w:szCs w:val="28"/>
        </w:rPr>
        <w:t>их характер, пользуясь цветом, фактурой, формой:</w:t>
      </w:r>
      <w:r w:rsidRPr="00687A0C">
        <w:rPr>
          <w:spacing w:val="-3"/>
          <w:sz w:val="28"/>
          <w:szCs w:val="28"/>
        </w:rPr>
        <w:t xml:space="preserve"> «веселый клоун», «худой просто</w:t>
      </w:r>
      <w:r w:rsidRPr="00687A0C">
        <w:rPr>
          <w:spacing w:val="-3"/>
          <w:sz w:val="28"/>
          <w:szCs w:val="28"/>
        </w:rPr>
        <w:softHyphen/>
      </w:r>
      <w:r w:rsidRPr="00687A0C">
        <w:rPr>
          <w:sz w:val="28"/>
          <w:szCs w:val="28"/>
        </w:rPr>
        <w:t>филя волк», «прекрасный принц» и т.п.</w:t>
      </w:r>
    </w:p>
    <w:p w:rsidR="00E6719D" w:rsidRPr="00687A0C" w:rsidRDefault="00E6719D" w:rsidP="00E6719D">
      <w:pPr>
        <w:shd w:val="clear" w:color="auto" w:fill="FFFFFF"/>
        <w:spacing w:before="5"/>
        <w:ind w:right="-104" w:firstLine="283"/>
        <w:jc w:val="both"/>
        <w:rPr>
          <w:sz w:val="28"/>
          <w:szCs w:val="28"/>
        </w:rPr>
      </w:pPr>
      <w:r w:rsidRPr="00687A0C">
        <w:rPr>
          <w:spacing w:val="-3"/>
          <w:sz w:val="28"/>
          <w:szCs w:val="28"/>
        </w:rPr>
        <w:t xml:space="preserve">К художественному типу конструирования относятся конструирование из бумаги </w:t>
      </w:r>
      <w:r w:rsidRPr="00687A0C">
        <w:rPr>
          <w:sz w:val="28"/>
          <w:szCs w:val="28"/>
        </w:rPr>
        <w:t>и конструирование из природного материала.</w:t>
      </w:r>
    </w:p>
    <w:p w:rsidR="00E6719D" w:rsidRPr="00687A0C" w:rsidRDefault="00E6719D" w:rsidP="00E6719D">
      <w:pPr>
        <w:shd w:val="clear" w:color="auto" w:fill="FFFFFF"/>
        <w:spacing w:before="5"/>
        <w:ind w:right="-104" w:firstLine="298"/>
        <w:jc w:val="both"/>
        <w:rPr>
          <w:sz w:val="28"/>
          <w:szCs w:val="28"/>
        </w:rPr>
      </w:pPr>
      <w:r w:rsidRPr="00687A0C">
        <w:rPr>
          <w:spacing w:val="-3"/>
          <w:sz w:val="28"/>
          <w:szCs w:val="28"/>
        </w:rPr>
        <w:t>Компьютерное конструирование, а также создание конструкций из бросового ма</w:t>
      </w:r>
      <w:r w:rsidRPr="00687A0C">
        <w:rPr>
          <w:spacing w:val="-3"/>
          <w:sz w:val="28"/>
          <w:szCs w:val="28"/>
        </w:rPr>
        <w:softHyphen/>
        <w:t xml:space="preserve">териала могут носить как технический, так и художественный характер. Это зависит </w:t>
      </w:r>
      <w:r w:rsidRPr="00687A0C">
        <w:rPr>
          <w:spacing w:val="-2"/>
          <w:sz w:val="28"/>
          <w:szCs w:val="28"/>
        </w:rPr>
        <w:t>от цели, которую ставит перед собой сам ребенок, либо взрослый перед ним.</w:t>
      </w:r>
    </w:p>
    <w:p w:rsidR="00E6719D" w:rsidRPr="00687A0C" w:rsidRDefault="00E6719D" w:rsidP="00E6719D">
      <w:pPr>
        <w:shd w:val="clear" w:color="auto" w:fill="FFFFFF"/>
        <w:spacing w:before="5"/>
        <w:ind w:right="-104" w:firstLine="288"/>
        <w:jc w:val="both"/>
        <w:rPr>
          <w:sz w:val="28"/>
          <w:szCs w:val="28"/>
        </w:rPr>
      </w:pPr>
      <w:r w:rsidRPr="00687A0C">
        <w:rPr>
          <w:spacing w:val="-2"/>
          <w:sz w:val="28"/>
          <w:szCs w:val="28"/>
        </w:rPr>
        <w:t xml:space="preserve">Конструирование является продуктивной деятельностью, отвечающей интересам </w:t>
      </w:r>
      <w:r w:rsidRPr="00687A0C">
        <w:rPr>
          <w:spacing w:val="-1"/>
          <w:sz w:val="28"/>
          <w:szCs w:val="28"/>
        </w:rPr>
        <w:t xml:space="preserve">и потребностям дошкольников. Созданные постройки, поделки </w:t>
      </w:r>
      <w:r w:rsidRPr="00687A0C">
        <w:rPr>
          <w:spacing w:val="-1"/>
          <w:sz w:val="28"/>
          <w:szCs w:val="28"/>
        </w:rPr>
        <w:lastRenderedPageBreak/>
        <w:t xml:space="preserve">дети используют в </w:t>
      </w:r>
      <w:r w:rsidRPr="00687A0C">
        <w:rPr>
          <w:spacing w:val="-3"/>
          <w:sz w:val="28"/>
          <w:szCs w:val="28"/>
        </w:rPr>
        <w:t>основном в игре, в качестве подарка, украшения помещений, участка и т.п., что при</w:t>
      </w:r>
      <w:r w:rsidRPr="00687A0C">
        <w:rPr>
          <w:spacing w:val="-3"/>
          <w:sz w:val="28"/>
          <w:szCs w:val="28"/>
        </w:rPr>
        <w:softHyphen/>
      </w:r>
      <w:r w:rsidRPr="00687A0C">
        <w:rPr>
          <w:sz w:val="28"/>
          <w:szCs w:val="28"/>
        </w:rPr>
        <w:t>носит им большое удовлетворение.</w:t>
      </w:r>
    </w:p>
    <w:p w:rsidR="00E6719D" w:rsidRPr="00687A0C" w:rsidRDefault="00E6719D" w:rsidP="00E6719D">
      <w:pPr>
        <w:shd w:val="clear" w:color="auto" w:fill="FFFFFF"/>
        <w:spacing w:before="5"/>
        <w:ind w:right="-104" w:firstLine="288"/>
        <w:jc w:val="both"/>
        <w:rPr>
          <w:sz w:val="28"/>
          <w:szCs w:val="28"/>
        </w:rPr>
      </w:pPr>
      <w:r w:rsidRPr="00687A0C">
        <w:rPr>
          <w:sz w:val="28"/>
          <w:szCs w:val="28"/>
        </w:rPr>
        <w:t>Детское конструирование, и особенно техническое (конструирование из строи</w:t>
      </w:r>
      <w:r w:rsidRPr="00687A0C">
        <w:rPr>
          <w:sz w:val="28"/>
          <w:szCs w:val="28"/>
        </w:rPr>
        <w:softHyphen/>
      </w:r>
      <w:r w:rsidRPr="00687A0C">
        <w:rPr>
          <w:spacing w:val="-2"/>
          <w:sz w:val="28"/>
          <w:szCs w:val="28"/>
        </w:rPr>
        <w:t xml:space="preserve">тельного материала, из деталей конструкторов, из крупных модулей), тесно связано </w:t>
      </w:r>
      <w:r w:rsidRPr="00687A0C">
        <w:rPr>
          <w:spacing w:val="-5"/>
          <w:sz w:val="28"/>
          <w:szCs w:val="28"/>
        </w:rPr>
        <w:t xml:space="preserve">с игровой деятельностью. Дети сооружают постройки (гараж для машины, рыцарский </w:t>
      </w:r>
      <w:r w:rsidRPr="00687A0C">
        <w:rPr>
          <w:spacing w:val="-2"/>
          <w:sz w:val="28"/>
          <w:szCs w:val="28"/>
        </w:rPr>
        <w:t>замок и т.п.) и играют с ними, неоднократно перестраивая их по ходу игры.</w:t>
      </w:r>
    </w:p>
    <w:p w:rsidR="00E6719D" w:rsidRPr="00687A0C" w:rsidRDefault="00E6719D" w:rsidP="00E6719D">
      <w:pPr>
        <w:shd w:val="clear" w:color="auto" w:fill="FFFFFF"/>
        <w:spacing w:before="5"/>
        <w:ind w:right="-104" w:firstLine="298"/>
        <w:jc w:val="both"/>
        <w:rPr>
          <w:sz w:val="28"/>
          <w:szCs w:val="28"/>
        </w:rPr>
      </w:pPr>
      <w:r w:rsidRPr="00687A0C">
        <w:rPr>
          <w:spacing w:val="-5"/>
          <w:sz w:val="28"/>
          <w:szCs w:val="28"/>
        </w:rPr>
        <w:t xml:space="preserve">Однако выявленные </w:t>
      </w:r>
      <w:r w:rsidRPr="00FD136B">
        <w:rPr>
          <w:iCs/>
          <w:spacing w:val="-5"/>
          <w:sz w:val="28"/>
          <w:szCs w:val="28"/>
        </w:rPr>
        <w:t>особенности игры и конструирования</w:t>
      </w:r>
      <w:r w:rsidRPr="00687A0C">
        <w:rPr>
          <w:i/>
          <w:iCs/>
          <w:spacing w:val="-5"/>
          <w:sz w:val="28"/>
          <w:szCs w:val="28"/>
        </w:rPr>
        <w:t xml:space="preserve"> </w:t>
      </w:r>
      <w:r w:rsidRPr="00687A0C">
        <w:rPr>
          <w:spacing w:val="-5"/>
          <w:sz w:val="28"/>
          <w:szCs w:val="28"/>
        </w:rPr>
        <w:t>убеждают в целе</w:t>
      </w:r>
      <w:r w:rsidRPr="00687A0C">
        <w:rPr>
          <w:spacing w:val="-5"/>
          <w:sz w:val="28"/>
          <w:szCs w:val="28"/>
        </w:rPr>
        <w:softHyphen/>
      </w:r>
      <w:r w:rsidRPr="00687A0C">
        <w:rPr>
          <w:spacing w:val="-3"/>
          <w:sz w:val="28"/>
          <w:szCs w:val="28"/>
        </w:rPr>
        <w:t xml:space="preserve">сообразности </w:t>
      </w:r>
      <w:r w:rsidRPr="00FD136B">
        <w:rPr>
          <w:iCs/>
          <w:spacing w:val="-3"/>
          <w:sz w:val="28"/>
          <w:szCs w:val="28"/>
        </w:rPr>
        <w:t>принципиального разделения</w:t>
      </w:r>
      <w:r w:rsidRPr="00687A0C">
        <w:rPr>
          <w:i/>
          <w:iCs/>
          <w:spacing w:val="-3"/>
          <w:sz w:val="28"/>
          <w:szCs w:val="28"/>
        </w:rPr>
        <w:t xml:space="preserve"> </w:t>
      </w:r>
      <w:r w:rsidRPr="00687A0C">
        <w:rPr>
          <w:spacing w:val="-3"/>
          <w:sz w:val="28"/>
          <w:szCs w:val="28"/>
        </w:rPr>
        <w:t>этих двух видов деятельности и в необхо</w:t>
      </w:r>
      <w:r w:rsidRPr="00687A0C">
        <w:rPr>
          <w:spacing w:val="-3"/>
          <w:sz w:val="28"/>
          <w:szCs w:val="28"/>
        </w:rPr>
        <w:softHyphen/>
      </w:r>
      <w:r w:rsidRPr="00687A0C">
        <w:rPr>
          <w:sz w:val="28"/>
          <w:szCs w:val="28"/>
        </w:rPr>
        <w:t xml:space="preserve">димости отказа от термина «строительные игры», поскольку таких игр просто не </w:t>
      </w:r>
      <w:r w:rsidRPr="00687A0C">
        <w:rPr>
          <w:spacing w:val="-3"/>
          <w:sz w:val="28"/>
          <w:szCs w:val="28"/>
        </w:rPr>
        <w:t>существует. Здесь мы имеем дело либо с ролевой игрой, в которую включаются эле</w:t>
      </w:r>
      <w:r w:rsidRPr="00687A0C">
        <w:rPr>
          <w:spacing w:val="-3"/>
          <w:sz w:val="28"/>
          <w:szCs w:val="28"/>
        </w:rPr>
        <w:softHyphen/>
        <w:t>менты конструирования, способствующие развитию игрового сюжета, либо с полно</w:t>
      </w:r>
      <w:r w:rsidRPr="00687A0C">
        <w:rPr>
          <w:spacing w:val="-3"/>
          <w:sz w:val="28"/>
          <w:szCs w:val="28"/>
        </w:rPr>
        <w:softHyphen/>
      </w:r>
      <w:r w:rsidRPr="00687A0C">
        <w:rPr>
          <w:sz w:val="28"/>
          <w:szCs w:val="28"/>
        </w:rPr>
        <w:t xml:space="preserve">ценным конструированием как деятельностью, в которой используются игрушки, </w:t>
      </w:r>
      <w:r w:rsidRPr="00687A0C">
        <w:rPr>
          <w:spacing w:val="-2"/>
          <w:sz w:val="28"/>
          <w:szCs w:val="28"/>
        </w:rPr>
        <w:t>элементы игры, положительно влияющие на процесс самого конструирования.</w:t>
      </w:r>
    </w:p>
    <w:p w:rsidR="00E6719D" w:rsidRPr="00687A0C" w:rsidRDefault="00E6719D" w:rsidP="00E6719D">
      <w:pPr>
        <w:shd w:val="clear" w:color="auto" w:fill="FFFFFF"/>
        <w:spacing w:before="5"/>
        <w:ind w:right="-104" w:firstLine="298"/>
        <w:jc w:val="both"/>
        <w:rPr>
          <w:sz w:val="28"/>
          <w:szCs w:val="28"/>
        </w:rPr>
      </w:pPr>
      <w:r w:rsidRPr="00687A0C">
        <w:rPr>
          <w:spacing w:val="-3"/>
          <w:sz w:val="28"/>
          <w:szCs w:val="28"/>
        </w:rPr>
        <w:t xml:space="preserve">Например, дети шести лет по ходу игры в «путешественников» сооружают судно </w:t>
      </w:r>
      <w:r w:rsidRPr="00687A0C">
        <w:rPr>
          <w:spacing w:val="-2"/>
          <w:sz w:val="28"/>
          <w:szCs w:val="28"/>
        </w:rPr>
        <w:t xml:space="preserve">из крупных модулей, а дети четырех-пяти лет, играя в «детский сад», строят мебель </w:t>
      </w:r>
      <w:r w:rsidRPr="00687A0C">
        <w:rPr>
          <w:sz w:val="28"/>
          <w:szCs w:val="28"/>
        </w:rPr>
        <w:t xml:space="preserve">для кукол. Как правило, такие постройки имеют чисто символическое значение и </w:t>
      </w:r>
      <w:r w:rsidRPr="00687A0C">
        <w:rPr>
          <w:spacing w:val="-5"/>
          <w:sz w:val="28"/>
          <w:szCs w:val="28"/>
        </w:rPr>
        <w:t xml:space="preserve">отличаются некоторой упрощенностью (в них передается в основном только внешнее </w:t>
      </w:r>
      <w:r w:rsidRPr="00687A0C">
        <w:rPr>
          <w:spacing w:val="-3"/>
          <w:sz w:val="28"/>
          <w:szCs w:val="28"/>
        </w:rPr>
        <w:t xml:space="preserve">сходство). Процесс их создания не является для детей основной целью и по времени </w:t>
      </w:r>
      <w:r w:rsidRPr="00687A0C">
        <w:rPr>
          <w:spacing w:val="-1"/>
          <w:sz w:val="28"/>
          <w:szCs w:val="28"/>
        </w:rPr>
        <w:t xml:space="preserve">очень непродолжителен. Более значимым оказывается разыгрывание сюжета игры, </w:t>
      </w:r>
      <w:r w:rsidRPr="00687A0C">
        <w:rPr>
          <w:spacing w:val="-3"/>
          <w:sz w:val="28"/>
          <w:szCs w:val="28"/>
        </w:rPr>
        <w:t xml:space="preserve">выполнение взятой на себя роли (капитана, штурмана, врача, воспитателя и др.), что </w:t>
      </w:r>
      <w:r w:rsidRPr="00687A0C">
        <w:rPr>
          <w:spacing w:val="-2"/>
          <w:sz w:val="28"/>
          <w:szCs w:val="28"/>
        </w:rPr>
        <w:t>характерно для сюжетно-ролевой игры. Постройки же, наряду с предметами-замес</w:t>
      </w:r>
      <w:r w:rsidRPr="00687A0C">
        <w:rPr>
          <w:spacing w:val="-2"/>
          <w:sz w:val="28"/>
          <w:szCs w:val="28"/>
        </w:rPr>
        <w:softHyphen/>
      </w:r>
      <w:r w:rsidRPr="00687A0C">
        <w:rPr>
          <w:spacing w:val="-1"/>
          <w:sz w:val="28"/>
          <w:szCs w:val="28"/>
        </w:rPr>
        <w:t>тителями и другими игрушками, становятся лишь одним из средств реализации иг</w:t>
      </w:r>
      <w:r w:rsidRPr="00687A0C">
        <w:rPr>
          <w:spacing w:val="-1"/>
          <w:sz w:val="28"/>
          <w:szCs w:val="28"/>
        </w:rPr>
        <w:softHyphen/>
      </w:r>
      <w:r w:rsidRPr="00687A0C">
        <w:rPr>
          <w:sz w:val="28"/>
          <w:szCs w:val="28"/>
        </w:rPr>
        <w:t>ровых замыслов.</w:t>
      </w:r>
    </w:p>
    <w:p w:rsidR="00E6719D" w:rsidRPr="00687A0C" w:rsidRDefault="00E6719D" w:rsidP="00E6719D">
      <w:pPr>
        <w:shd w:val="clear" w:color="auto" w:fill="FFFFFF"/>
        <w:ind w:right="-104" w:firstLine="283"/>
        <w:jc w:val="both"/>
        <w:rPr>
          <w:sz w:val="28"/>
          <w:szCs w:val="28"/>
        </w:rPr>
      </w:pPr>
      <w:r w:rsidRPr="00687A0C">
        <w:rPr>
          <w:spacing w:val="-2"/>
          <w:sz w:val="28"/>
          <w:szCs w:val="28"/>
        </w:rPr>
        <w:t>А вот пример другого характера взаимоотношения игры и конструирования. Два мальчика шести лет сооружают на столе гараж для машин. Они отбирают кирпичи</w:t>
      </w:r>
      <w:r w:rsidRPr="00687A0C">
        <w:rPr>
          <w:sz w:val="28"/>
          <w:szCs w:val="28"/>
        </w:rPr>
        <w:t xml:space="preserve">ки и малые пластины и строят заднюю стенку гаража из пластин, а боковые — из </w:t>
      </w:r>
      <w:r w:rsidRPr="00687A0C">
        <w:rPr>
          <w:spacing w:val="-2"/>
          <w:sz w:val="28"/>
          <w:szCs w:val="28"/>
        </w:rPr>
        <w:t>кирпичиков. Один из них предлагает сделать боковые стенки с окнами, чтобы в га</w:t>
      </w:r>
      <w:r w:rsidRPr="00687A0C">
        <w:rPr>
          <w:spacing w:val="-2"/>
          <w:sz w:val="28"/>
          <w:szCs w:val="28"/>
        </w:rPr>
        <w:softHyphen/>
      </w:r>
      <w:r w:rsidRPr="00687A0C">
        <w:rPr>
          <w:sz w:val="28"/>
          <w:szCs w:val="28"/>
        </w:rPr>
        <w:t xml:space="preserve">раже было светло, а другой — построить фундамент и «яму» для починки машин. </w:t>
      </w:r>
      <w:r w:rsidRPr="00687A0C">
        <w:rPr>
          <w:spacing w:val="-4"/>
          <w:sz w:val="28"/>
          <w:szCs w:val="28"/>
        </w:rPr>
        <w:t xml:space="preserve">Дети разбирают стенки и строят сначала фундамент с полом, а затем стенки, чередуя </w:t>
      </w:r>
      <w:r w:rsidRPr="00687A0C">
        <w:rPr>
          <w:sz w:val="28"/>
          <w:szCs w:val="28"/>
        </w:rPr>
        <w:t xml:space="preserve">кирпичики с кубиками так, что в них образуются окна. Далее пробуют провезти </w:t>
      </w:r>
      <w:r w:rsidRPr="00687A0C">
        <w:rPr>
          <w:spacing w:val="-5"/>
          <w:sz w:val="28"/>
          <w:szCs w:val="28"/>
        </w:rPr>
        <w:t xml:space="preserve">грузовую машинку и делают переднюю стенку из кирпичиков, оставляя отверстие — </w:t>
      </w:r>
      <w:r w:rsidRPr="00687A0C">
        <w:rPr>
          <w:spacing w:val="-4"/>
          <w:sz w:val="28"/>
          <w:szCs w:val="28"/>
        </w:rPr>
        <w:t xml:space="preserve">дверь. Наверху кладут перекрытия и крышу из больших призм. Но тут один мальчик </w:t>
      </w:r>
      <w:r w:rsidRPr="00687A0C">
        <w:rPr>
          <w:sz w:val="28"/>
          <w:szCs w:val="28"/>
        </w:rPr>
        <w:t xml:space="preserve">замечает, что в гаражах крыши бывают более плоскими; они снимают призмы и </w:t>
      </w:r>
      <w:r w:rsidRPr="00687A0C">
        <w:rPr>
          <w:spacing w:val="-2"/>
          <w:sz w:val="28"/>
          <w:szCs w:val="28"/>
        </w:rPr>
        <w:t xml:space="preserve">строят крышу из пластин. В </w:t>
      </w:r>
      <w:r w:rsidRPr="00687A0C">
        <w:rPr>
          <w:spacing w:val="-2"/>
          <w:sz w:val="28"/>
          <w:szCs w:val="28"/>
        </w:rPr>
        <w:lastRenderedPageBreak/>
        <w:t xml:space="preserve">отверстие двери укладывают две длинные пластины — </w:t>
      </w:r>
      <w:r w:rsidRPr="00687A0C">
        <w:rPr>
          <w:spacing w:val="-3"/>
          <w:sz w:val="28"/>
          <w:szCs w:val="28"/>
        </w:rPr>
        <w:t>спуски для машин. Готовую постройку они показывают другим детям, а затем начи</w:t>
      </w:r>
      <w:r w:rsidRPr="00687A0C">
        <w:rPr>
          <w:spacing w:val="-3"/>
          <w:sz w:val="28"/>
          <w:szCs w:val="28"/>
        </w:rPr>
        <w:softHyphen/>
      </w:r>
      <w:r w:rsidRPr="00687A0C">
        <w:rPr>
          <w:spacing w:val="-2"/>
          <w:sz w:val="28"/>
          <w:szCs w:val="28"/>
        </w:rPr>
        <w:t xml:space="preserve">нают играть: привозят две легковые машины к гаражу и, подражая звукам машины, </w:t>
      </w:r>
      <w:r w:rsidRPr="00687A0C">
        <w:rPr>
          <w:sz w:val="28"/>
          <w:szCs w:val="28"/>
        </w:rPr>
        <w:t>подавая команду «Выгружай», ставят «сломанные» машины в гараж для ремонта и т.д.</w:t>
      </w:r>
    </w:p>
    <w:p w:rsidR="00E6719D" w:rsidRPr="00687A0C" w:rsidRDefault="00E6719D" w:rsidP="00E6719D">
      <w:pPr>
        <w:shd w:val="clear" w:color="auto" w:fill="FFFFFF"/>
        <w:ind w:right="-104" w:firstLine="283"/>
        <w:jc w:val="both"/>
        <w:rPr>
          <w:sz w:val="28"/>
          <w:szCs w:val="28"/>
        </w:rPr>
      </w:pPr>
      <w:r w:rsidRPr="00687A0C">
        <w:rPr>
          <w:sz w:val="28"/>
          <w:szCs w:val="28"/>
        </w:rPr>
        <w:t xml:space="preserve">Создание постройки занимает в данном случае значительную часть времени </w:t>
      </w:r>
      <w:r w:rsidRPr="00687A0C">
        <w:rPr>
          <w:spacing w:val="-5"/>
          <w:sz w:val="28"/>
          <w:szCs w:val="28"/>
        </w:rPr>
        <w:t>(30—35 мин.). Дети сооружают постройку достаточно сложной конструкции, воспро</w:t>
      </w:r>
      <w:r w:rsidRPr="00687A0C">
        <w:rPr>
          <w:spacing w:val="-5"/>
          <w:sz w:val="28"/>
          <w:szCs w:val="28"/>
        </w:rPr>
        <w:softHyphen/>
      </w:r>
      <w:r w:rsidRPr="00687A0C">
        <w:rPr>
          <w:spacing w:val="-4"/>
          <w:sz w:val="28"/>
          <w:szCs w:val="28"/>
        </w:rPr>
        <w:t xml:space="preserve">изводят основные ее части в соответствии с их практическим назначением. При этом </w:t>
      </w:r>
      <w:r w:rsidRPr="00687A0C">
        <w:rPr>
          <w:spacing w:val="-3"/>
          <w:sz w:val="28"/>
          <w:szCs w:val="28"/>
        </w:rPr>
        <w:t xml:space="preserve">они отбирают материал, ищут правильные способы конструирования, своевременно </w:t>
      </w:r>
      <w:r w:rsidRPr="00687A0C">
        <w:rPr>
          <w:spacing w:val="-7"/>
          <w:sz w:val="28"/>
          <w:szCs w:val="28"/>
        </w:rPr>
        <w:t xml:space="preserve">контролируют свою деятельность и т.п. Такая деятельность имеет все черты, присущие </w:t>
      </w:r>
      <w:r w:rsidRPr="00687A0C">
        <w:rPr>
          <w:sz w:val="28"/>
          <w:szCs w:val="28"/>
        </w:rPr>
        <w:t>конструированию.</w:t>
      </w:r>
    </w:p>
    <w:p w:rsidR="00E6719D" w:rsidRPr="00687A0C" w:rsidRDefault="00E6719D" w:rsidP="00E6719D">
      <w:pPr>
        <w:shd w:val="clear" w:color="auto" w:fill="FFFFFF"/>
        <w:ind w:right="-104" w:firstLine="288"/>
        <w:jc w:val="both"/>
        <w:rPr>
          <w:sz w:val="28"/>
          <w:szCs w:val="28"/>
        </w:rPr>
      </w:pPr>
      <w:r w:rsidRPr="00687A0C">
        <w:rPr>
          <w:spacing w:val="-2"/>
          <w:sz w:val="28"/>
          <w:szCs w:val="28"/>
        </w:rPr>
        <w:t xml:space="preserve">И тут необходимо сказать </w:t>
      </w:r>
      <w:r>
        <w:rPr>
          <w:spacing w:val="-2"/>
          <w:sz w:val="28"/>
          <w:szCs w:val="28"/>
        </w:rPr>
        <w:t xml:space="preserve">о </w:t>
      </w:r>
      <w:r w:rsidRPr="00FD136B">
        <w:rPr>
          <w:spacing w:val="-2"/>
          <w:sz w:val="28"/>
          <w:szCs w:val="28"/>
        </w:rPr>
        <w:t xml:space="preserve">выявленной  </w:t>
      </w:r>
      <w:r w:rsidRPr="00FD136B">
        <w:rPr>
          <w:iCs/>
          <w:spacing w:val="-2"/>
          <w:sz w:val="28"/>
          <w:szCs w:val="28"/>
        </w:rPr>
        <w:t>динамике взаимосвязи игры и кон</w:t>
      </w:r>
      <w:r w:rsidRPr="00FD136B">
        <w:rPr>
          <w:iCs/>
          <w:spacing w:val="-2"/>
          <w:sz w:val="28"/>
          <w:szCs w:val="28"/>
        </w:rPr>
        <w:softHyphen/>
      </w:r>
      <w:r w:rsidRPr="00FD136B">
        <w:rPr>
          <w:iCs/>
          <w:spacing w:val="-4"/>
          <w:sz w:val="28"/>
          <w:szCs w:val="28"/>
        </w:rPr>
        <w:t>струирования</w:t>
      </w:r>
      <w:r w:rsidRPr="00687A0C">
        <w:rPr>
          <w:i/>
          <w:iCs/>
          <w:spacing w:val="-4"/>
          <w:sz w:val="28"/>
          <w:szCs w:val="28"/>
        </w:rPr>
        <w:t xml:space="preserve"> </w:t>
      </w:r>
      <w:r w:rsidRPr="00687A0C">
        <w:rPr>
          <w:spacing w:val="-4"/>
          <w:sz w:val="28"/>
          <w:szCs w:val="28"/>
        </w:rPr>
        <w:t>на протяжении всего дошкольного периода. Сначала, в раннем возрас</w:t>
      </w:r>
      <w:r w:rsidRPr="00687A0C">
        <w:rPr>
          <w:spacing w:val="-4"/>
          <w:sz w:val="28"/>
          <w:szCs w:val="28"/>
        </w:rPr>
        <w:softHyphen/>
      </w:r>
      <w:r w:rsidRPr="00687A0C">
        <w:rPr>
          <w:spacing w:val="-2"/>
          <w:sz w:val="28"/>
          <w:szCs w:val="28"/>
        </w:rPr>
        <w:t>те, конструирование слито с игрой; затем игра становится побудителем к конструи</w:t>
      </w:r>
      <w:r w:rsidRPr="00687A0C">
        <w:rPr>
          <w:spacing w:val="-2"/>
          <w:sz w:val="28"/>
          <w:szCs w:val="28"/>
        </w:rPr>
        <w:softHyphen/>
      </w:r>
      <w:r w:rsidRPr="00687A0C">
        <w:rPr>
          <w:sz w:val="28"/>
          <w:szCs w:val="28"/>
        </w:rPr>
        <w:t xml:space="preserve">рованию, которое начинает приобретать самостоятельное значение для детей; и к старшему дошкольному возрасту сформированное полноценное конструирование </w:t>
      </w:r>
      <w:r w:rsidRPr="00687A0C">
        <w:rPr>
          <w:spacing w:val="-1"/>
          <w:sz w:val="28"/>
          <w:szCs w:val="28"/>
        </w:rPr>
        <w:t>стимулирует развитие сюжетной линии игры и само порой приобретает сюжетный характер (создается несколько конструкций, объединенных одним сюжетом).</w:t>
      </w:r>
    </w:p>
    <w:p w:rsidR="00E6719D" w:rsidRPr="00687A0C" w:rsidRDefault="00E6719D" w:rsidP="00E6719D">
      <w:pPr>
        <w:shd w:val="clear" w:color="auto" w:fill="FFFFFF"/>
        <w:spacing w:before="10"/>
        <w:ind w:right="-104" w:firstLine="293"/>
        <w:jc w:val="both"/>
        <w:rPr>
          <w:sz w:val="28"/>
          <w:szCs w:val="28"/>
        </w:rPr>
      </w:pPr>
      <w:r w:rsidRPr="00687A0C">
        <w:rPr>
          <w:spacing w:val="-4"/>
          <w:sz w:val="28"/>
          <w:szCs w:val="28"/>
        </w:rPr>
        <w:t>Учет особенностей игры и конструирования, их взаимосвязи необходим при опре</w:t>
      </w:r>
      <w:r w:rsidRPr="00687A0C">
        <w:rPr>
          <w:spacing w:val="-4"/>
          <w:sz w:val="28"/>
          <w:szCs w:val="28"/>
        </w:rPr>
        <w:softHyphen/>
        <w:t>делении педагогом форм и методов организации этих разных видов детской деятель</w:t>
      </w:r>
      <w:r w:rsidRPr="00687A0C">
        <w:rPr>
          <w:spacing w:val="-4"/>
          <w:sz w:val="28"/>
          <w:szCs w:val="28"/>
        </w:rPr>
        <w:softHyphen/>
      </w:r>
      <w:r w:rsidRPr="00687A0C">
        <w:rPr>
          <w:spacing w:val="-6"/>
          <w:sz w:val="28"/>
          <w:szCs w:val="28"/>
        </w:rPr>
        <w:t>ности. Например</w:t>
      </w:r>
      <w:r w:rsidRPr="00FD136B">
        <w:rPr>
          <w:spacing w:val="-6"/>
          <w:sz w:val="28"/>
          <w:szCs w:val="28"/>
        </w:rPr>
        <w:t xml:space="preserve">, </w:t>
      </w:r>
      <w:r w:rsidRPr="00FD136B">
        <w:rPr>
          <w:iCs/>
          <w:spacing w:val="-6"/>
          <w:sz w:val="28"/>
          <w:szCs w:val="28"/>
        </w:rPr>
        <w:t>требования</w:t>
      </w:r>
      <w:r w:rsidRPr="00687A0C">
        <w:rPr>
          <w:i/>
          <w:iCs/>
          <w:spacing w:val="-6"/>
          <w:sz w:val="28"/>
          <w:szCs w:val="28"/>
        </w:rPr>
        <w:t xml:space="preserve"> </w:t>
      </w:r>
      <w:r w:rsidRPr="00687A0C">
        <w:rPr>
          <w:spacing w:val="-6"/>
          <w:sz w:val="28"/>
          <w:szCs w:val="28"/>
        </w:rPr>
        <w:t xml:space="preserve">воспитателя </w:t>
      </w:r>
      <w:r w:rsidRPr="00FD136B">
        <w:rPr>
          <w:iCs/>
          <w:spacing w:val="-6"/>
          <w:sz w:val="28"/>
          <w:szCs w:val="28"/>
        </w:rPr>
        <w:t>к качеству конструкций</w:t>
      </w:r>
      <w:r w:rsidRPr="00687A0C">
        <w:rPr>
          <w:i/>
          <w:iCs/>
          <w:spacing w:val="-6"/>
          <w:sz w:val="28"/>
          <w:szCs w:val="28"/>
        </w:rPr>
        <w:t xml:space="preserve">, </w:t>
      </w:r>
      <w:r w:rsidRPr="00687A0C">
        <w:rPr>
          <w:spacing w:val="-6"/>
          <w:sz w:val="28"/>
          <w:szCs w:val="28"/>
        </w:rPr>
        <w:t xml:space="preserve">возводимых даже </w:t>
      </w:r>
      <w:r w:rsidRPr="00687A0C">
        <w:rPr>
          <w:spacing w:val="-2"/>
          <w:sz w:val="28"/>
          <w:szCs w:val="28"/>
        </w:rPr>
        <w:t>старшими детьми в процессе ролевой игры</w:t>
      </w:r>
      <w:r w:rsidRPr="00FD136B">
        <w:rPr>
          <w:spacing w:val="-2"/>
          <w:sz w:val="28"/>
          <w:szCs w:val="28"/>
        </w:rPr>
        <w:t xml:space="preserve">, </w:t>
      </w:r>
      <w:r w:rsidRPr="00FD136B">
        <w:rPr>
          <w:iCs/>
          <w:spacing w:val="-2"/>
          <w:sz w:val="28"/>
          <w:szCs w:val="28"/>
        </w:rPr>
        <w:t>неоправданны</w:t>
      </w:r>
      <w:r w:rsidRPr="00687A0C">
        <w:rPr>
          <w:i/>
          <w:iCs/>
          <w:spacing w:val="-2"/>
          <w:sz w:val="28"/>
          <w:szCs w:val="28"/>
        </w:rPr>
        <w:t xml:space="preserve">, </w:t>
      </w:r>
      <w:r w:rsidRPr="00687A0C">
        <w:rPr>
          <w:spacing w:val="-2"/>
          <w:sz w:val="28"/>
          <w:szCs w:val="28"/>
        </w:rPr>
        <w:t xml:space="preserve">поскольку это может ее </w:t>
      </w:r>
      <w:r w:rsidRPr="00687A0C">
        <w:rPr>
          <w:sz w:val="28"/>
          <w:szCs w:val="28"/>
        </w:rPr>
        <w:t xml:space="preserve">разрушить. И наоборот, довольствоваться примитивными детскими постройками, поделками и не формировать целенаправленно полноценное конструирование как </w:t>
      </w:r>
      <w:r w:rsidRPr="00687A0C">
        <w:rPr>
          <w:spacing w:val="-3"/>
          <w:sz w:val="28"/>
          <w:szCs w:val="28"/>
        </w:rPr>
        <w:t>деятельность — значит существенно обеднять развитие детей.</w:t>
      </w:r>
    </w:p>
    <w:p w:rsidR="00E6719D" w:rsidRPr="00A111F7" w:rsidRDefault="00E6719D" w:rsidP="00E6719D">
      <w:pPr>
        <w:shd w:val="clear" w:color="auto" w:fill="FFFFFF"/>
        <w:spacing w:before="10"/>
        <w:ind w:right="-104" w:firstLine="293"/>
        <w:jc w:val="both"/>
        <w:rPr>
          <w:sz w:val="28"/>
          <w:szCs w:val="28"/>
        </w:rPr>
      </w:pPr>
      <w:r w:rsidRPr="00687A0C">
        <w:rPr>
          <w:spacing w:val="-2"/>
          <w:sz w:val="28"/>
          <w:szCs w:val="28"/>
        </w:rPr>
        <w:t>В конструировании выделяются два взаимосвязанных этапа</w:t>
      </w:r>
      <w:r w:rsidRPr="00FD136B">
        <w:rPr>
          <w:spacing w:val="-2"/>
          <w:sz w:val="28"/>
          <w:szCs w:val="28"/>
        </w:rPr>
        <w:t xml:space="preserve">: </w:t>
      </w:r>
      <w:r w:rsidRPr="00FD136B">
        <w:rPr>
          <w:iCs/>
          <w:spacing w:val="-2"/>
          <w:sz w:val="28"/>
          <w:szCs w:val="28"/>
        </w:rPr>
        <w:t xml:space="preserve">создание замысла </w:t>
      </w:r>
      <w:r w:rsidRPr="00FD136B">
        <w:rPr>
          <w:spacing w:val="-2"/>
          <w:sz w:val="28"/>
          <w:szCs w:val="28"/>
        </w:rPr>
        <w:t xml:space="preserve">и </w:t>
      </w:r>
      <w:r w:rsidRPr="00FD136B">
        <w:rPr>
          <w:spacing w:val="-5"/>
          <w:sz w:val="28"/>
          <w:szCs w:val="28"/>
        </w:rPr>
        <w:t xml:space="preserve">его </w:t>
      </w:r>
      <w:r w:rsidRPr="00FD136B">
        <w:rPr>
          <w:iCs/>
          <w:spacing w:val="-5"/>
          <w:sz w:val="28"/>
          <w:szCs w:val="28"/>
        </w:rPr>
        <w:t>исполнение</w:t>
      </w:r>
      <w:r w:rsidRPr="00FD136B">
        <w:rPr>
          <w:i/>
          <w:iCs/>
          <w:spacing w:val="-5"/>
          <w:sz w:val="28"/>
          <w:szCs w:val="28"/>
        </w:rPr>
        <w:t xml:space="preserve">. </w:t>
      </w:r>
      <w:r w:rsidRPr="00FD136B">
        <w:rPr>
          <w:spacing w:val="-5"/>
          <w:sz w:val="28"/>
          <w:szCs w:val="28"/>
        </w:rPr>
        <w:t>Творчество связано, как правило, больше с созданием замы</w:t>
      </w:r>
      <w:r w:rsidRPr="00687A0C">
        <w:rPr>
          <w:spacing w:val="-5"/>
          <w:sz w:val="28"/>
          <w:szCs w:val="28"/>
        </w:rPr>
        <w:t>сла. Одна</w:t>
      </w:r>
      <w:r w:rsidRPr="00687A0C">
        <w:rPr>
          <w:spacing w:val="-5"/>
          <w:sz w:val="28"/>
          <w:szCs w:val="28"/>
        </w:rPr>
        <w:softHyphen/>
      </w:r>
      <w:r w:rsidRPr="00687A0C">
        <w:rPr>
          <w:sz w:val="28"/>
          <w:szCs w:val="28"/>
        </w:rPr>
        <w:t xml:space="preserve">ко практическая деятельность, направленная на выполнение замысла, не является </w:t>
      </w:r>
      <w:r w:rsidRPr="00687A0C">
        <w:rPr>
          <w:spacing w:val="-4"/>
          <w:sz w:val="28"/>
          <w:szCs w:val="28"/>
        </w:rPr>
        <w:t xml:space="preserve">чисто исполнительской. Особенностью конструкторского мышления даже у старших </w:t>
      </w:r>
      <w:r w:rsidRPr="00687A0C">
        <w:rPr>
          <w:sz w:val="28"/>
          <w:szCs w:val="28"/>
        </w:rPr>
        <w:t xml:space="preserve">школьников является непрерывное сочетание и </w:t>
      </w:r>
      <w:r w:rsidRPr="00A111F7">
        <w:rPr>
          <w:iCs/>
          <w:sz w:val="28"/>
          <w:szCs w:val="28"/>
        </w:rPr>
        <w:t xml:space="preserve">взаимодействие мыслительных и </w:t>
      </w:r>
      <w:r w:rsidRPr="00A111F7">
        <w:rPr>
          <w:iCs/>
          <w:spacing w:val="-2"/>
          <w:sz w:val="28"/>
          <w:szCs w:val="28"/>
        </w:rPr>
        <w:t>практических актов</w:t>
      </w:r>
      <w:r w:rsidRPr="00A111F7">
        <w:rPr>
          <w:i/>
          <w:iCs/>
          <w:spacing w:val="-2"/>
          <w:sz w:val="28"/>
          <w:szCs w:val="28"/>
        </w:rPr>
        <w:t xml:space="preserve"> </w:t>
      </w:r>
      <w:r w:rsidRPr="00A111F7">
        <w:rPr>
          <w:spacing w:val="-2"/>
          <w:sz w:val="28"/>
          <w:szCs w:val="28"/>
        </w:rPr>
        <w:t>(ТВ. Кудрявцев, Э.А. Фаранонова и др.).</w:t>
      </w:r>
    </w:p>
    <w:p w:rsidR="00E6719D" w:rsidRPr="00687A0C" w:rsidRDefault="00E6719D" w:rsidP="00E6719D">
      <w:pPr>
        <w:shd w:val="clear" w:color="auto" w:fill="FFFFFF"/>
        <w:ind w:right="-104" w:firstLine="293"/>
        <w:jc w:val="both"/>
        <w:rPr>
          <w:sz w:val="28"/>
          <w:szCs w:val="28"/>
        </w:rPr>
      </w:pPr>
      <w:r w:rsidRPr="00687A0C">
        <w:rPr>
          <w:spacing w:val="-2"/>
          <w:sz w:val="28"/>
          <w:szCs w:val="28"/>
        </w:rPr>
        <w:t xml:space="preserve">Что касается деятельности дошкольников, то взаимообогащение практических и </w:t>
      </w:r>
      <w:r w:rsidRPr="00687A0C">
        <w:rPr>
          <w:spacing w:val="-6"/>
          <w:sz w:val="28"/>
          <w:szCs w:val="28"/>
        </w:rPr>
        <w:t xml:space="preserve">мыслительных действий является одной из сильных ее сторон. При этом практические </w:t>
      </w:r>
      <w:r w:rsidRPr="00687A0C">
        <w:rPr>
          <w:spacing w:val="-5"/>
          <w:sz w:val="28"/>
          <w:szCs w:val="28"/>
        </w:rPr>
        <w:t xml:space="preserve">действия могут выступать как широкое </w:t>
      </w:r>
      <w:r w:rsidRPr="00687A0C">
        <w:rPr>
          <w:spacing w:val="-5"/>
          <w:sz w:val="28"/>
          <w:szCs w:val="28"/>
        </w:rPr>
        <w:lastRenderedPageBreak/>
        <w:t>экспериментирование с материалом — беско</w:t>
      </w:r>
      <w:r w:rsidRPr="00687A0C">
        <w:rPr>
          <w:spacing w:val="-5"/>
          <w:sz w:val="28"/>
          <w:szCs w:val="28"/>
        </w:rPr>
        <w:softHyphen/>
      </w:r>
      <w:r w:rsidRPr="00687A0C">
        <w:rPr>
          <w:sz w:val="28"/>
          <w:szCs w:val="28"/>
        </w:rPr>
        <w:t xml:space="preserve">рыстное и целенаправленное, связанное с выполнением замысла. Замысел, в свою </w:t>
      </w:r>
      <w:r w:rsidRPr="00687A0C">
        <w:rPr>
          <w:spacing w:val="-4"/>
          <w:sz w:val="28"/>
          <w:szCs w:val="28"/>
        </w:rPr>
        <w:t>очередь, часто уточняется и изменяется в результате поисковых практических дейст</w:t>
      </w:r>
      <w:r w:rsidRPr="00687A0C">
        <w:rPr>
          <w:spacing w:val="-2"/>
          <w:sz w:val="28"/>
          <w:szCs w:val="28"/>
        </w:rPr>
        <w:t>вий, что является положительным моментом для развертывания дальнейшего твор</w:t>
      </w:r>
      <w:r w:rsidRPr="00687A0C">
        <w:rPr>
          <w:spacing w:val="-2"/>
          <w:sz w:val="28"/>
          <w:szCs w:val="28"/>
        </w:rPr>
        <w:softHyphen/>
      </w:r>
      <w:r w:rsidRPr="00687A0C">
        <w:rPr>
          <w:sz w:val="28"/>
          <w:szCs w:val="28"/>
        </w:rPr>
        <w:t>ческого конструирования.</w:t>
      </w:r>
    </w:p>
    <w:p w:rsidR="00E6719D" w:rsidRPr="00A111F7" w:rsidRDefault="00E6719D" w:rsidP="00E6719D">
      <w:pPr>
        <w:shd w:val="clear" w:color="auto" w:fill="FFFFFF"/>
        <w:ind w:right="-104" w:firstLine="298"/>
        <w:jc w:val="both"/>
        <w:rPr>
          <w:sz w:val="28"/>
          <w:szCs w:val="28"/>
        </w:rPr>
      </w:pPr>
      <w:r w:rsidRPr="00687A0C">
        <w:rPr>
          <w:spacing w:val="-3"/>
          <w:sz w:val="28"/>
          <w:szCs w:val="28"/>
        </w:rPr>
        <w:t xml:space="preserve">Однако это происходит лишь при условии организации обучения, направленного </w:t>
      </w:r>
      <w:r w:rsidRPr="00687A0C">
        <w:rPr>
          <w:spacing w:val="-2"/>
          <w:sz w:val="28"/>
          <w:szCs w:val="28"/>
        </w:rPr>
        <w:t>на преодоление следующих недостатков детского конструирования:</w:t>
      </w:r>
      <w:r w:rsidRPr="00A111F7">
        <w:rPr>
          <w:spacing w:val="-2"/>
          <w:sz w:val="28"/>
          <w:szCs w:val="28"/>
        </w:rPr>
        <w:t xml:space="preserve">                                                     </w:t>
      </w:r>
    </w:p>
    <w:p w:rsidR="00E6719D" w:rsidRPr="00687A0C" w:rsidRDefault="00E6719D" w:rsidP="00E6719D">
      <w:pPr>
        <w:widowControl w:val="0"/>
        <w:numPr>
          <w:ilvl w:val="0"/>
          <w:numId w:val="4"/>
        </w:numPr>
        <w:shd w:val="clear" w:color="auto" w:fill="FFFFFF"/>
        <w:tabs>
          <w:tab w:val="left" w:pos="542"/>
        </w:tabs>
        <w:autoSpaceDE w:val="0"/>
        <w:autoSpaceDN w:val="0"/>
        <w:adjustRightInd w:val="0"/>
        <w:spacing w:before="5" w:after="0" w:line="240" w:lineRule="auto"/>
        <w:ind w:right="-104"/>
        <w:jc w:val="both"/>
        <w:rPr>
          <w:spacing w:val="-14"/>
          <w:sz w:val="28"/>
          <w:szCs w:val="28"/>
        </w:rPr>
      </w:pPr>
      <w:r w:rsidRPr="00A111F7">
        <w:rPr>
          <w:spacing w:val="-2"/>
          <w:sz w:val="28"/>
          <w:szCs w:val="28"/>
        </w:rPr>
        <w:t xml:space="preserve">   </w:t>
      </w:r>
      <w:r w:rsidRPr="00687A0C">
        <w:rPr>
          <w:spacing w:val="-2"/>
          <w:sz w:val="28"/>
          <w:szCs w:val="28"/>
        </w:rPr>
        <w:t>нечеткость замысла, объясняемая нечеткостью структуры образа;</w:t>
      </w:r>
    </w:p>
    <w:p w:rsidR="00E6719D" w:rsidRPr="00687A0C" w:rsidRDefault="00E6719D" w:rsidP="00E6719D">
      <w:pPr>
        <w:widowControl w:val="0"/>
        <w:numPr>
          <w:ilvl w:val="0"/>
          <w:numId w:val="4"/>
        </w:numPr>
        <w:shd w:val="clear" w:color="auto" w:fill="FFFFFF"/>
        <w:tabs>
          <w:tab w:val="left" w:pos="542"/>
        </w:tabs>
        <w:autoSpaceDE w:val="0"/>
        <w:autoSpaceDN w:val="0"/>
        <w:adjustRightInd w:val="0"/>
        <w:spacing w:after="0" w:line="240" w:lineRule="auto"/>
        <w:ind w:right="-104" w:firstLine="283"/>
        <w:jc w:val="both"/>
        <w:rPr>
          <w:spacing w:val="-4"/>
          <w:sz w:val="28"/>
          <w:szCs w:val="28"/>
        </w:rPr>
      </w:pPr>
      <w:r w:rsidRPr="00687A0C">
        <w:rPr>
          <w:spacing w:val="-3"/>
          <w:sz w:val="28"/>
          <w:szCs w:val="28"/>
        </w:rPr>
        <w:t xml:space="preserve">неустойчивость замысла — дети начинают создавать один объект, а получают </w:t>
      </w:r>
      <w:r w:rsidRPr="00687A0C">
        <w:rPr>
          <w:sz w:val="28"/>
          <w:szCs w:val="28"/>
        </w:rPr>
        <w:t>совсем иной и довольствуются этим;</w:t>
      </w:r>
    </w:p>
    <w:p w:rsidR="00E6719D" w:rsidRPr="00687A0C" w:rsidRDefault="00E6719D" w:rsidP="00E6719D">
      <w:pPr>
        <w:widowControl w:val="0"/>
        <w:numPr>
          <w:ilvl w:val="0"/>
          <w:numId w:val="4"/>
        </w:numPr>
        <w:shd w:val="clear" w:color="auto" w:fill="FFFFFF"/>
        <w:tabs>
          <w:tab w:val="left" w:pos="542"/>
        </w:tabs>
        <w:autoSpaceDE w:val="0"/>
        <w:autoSpaceDN w:val="0"/>
        <w:adjustRightInd w:val="0"/>
        <w:spacing w:before="5" w:after="0" w:line="240" w:lineRule="auto"/>
        <w:ind w:right="-104" w:firstLine="283"/>
        <w:jc w:val="both"/>
        <w:rPr>
          <w:spacing w:val="-4"/>
          <w:sz w:val="28"/>
          <w:szCs w:val="28"/>
        </w:rPr>
      </w:pPr>
      <w:r w:rsidRPr="00687A0C">
        <w:rPr>
          <w:spacing w:val="-5"/>
          <w:sz w:val="28"/>
          <w:szCs w:val="28"/>
        </w:rPr>
        <w:t>поспешность исполнительской деятельности и излишняя увлеченность ею — за</w:t>
      </w:r>
      <w:r w:rsidRPr="00687A0C">
        <w:rPr>
          <w:spacing w:val="-5"/>
          <w:sz w:val="28"/>
          <w:szCs w:val="28"/>
        </w:rPr>
        <w:softHyphen/>
      </w:r>
      <w:r w:rsidRPr="00687A0C">
        <w:rPr>
          <w:sz w:val="28"/>
          <w:szCs w:val="28"/>
        </w:rPr>
        <w:t>мыслу уделяется крайне мало внимания;</w:t>
      </w:r>
    </w:p>
    <w:p w:rsidR="00E6719D" w:rsidRPr="00687A0C" w:rsidRDefault="00E6719D" w:rsidP="00E6719D">
      <w:pPr>
        <w:widowControl w:val="0"/>
        <w:numPr>
          <w:ilvl w:val="0"/>
          <w:numId w:val="4"/>
        </w:numPr>
        <w:shd w:val="clear" w:color="auto" w:fill="FFFFFF"/>
        <w:tabs>
          <w:tab w:val="left" w:pos="542"/>
        </w:tabs>
        <w:autoSpaceDE w:val="0"/>
        <w:autoSpaceDN w:val="0"/>
        <w:adjustRightInd w:val="0"/>
        <w:spacing w:before="5" w:after="0" w:line="240" w:lineRule="auto"/>
        <w:ind w:right="-104" w:firstLine="283"/>
        <w:jc w:val="both"/>
        <w:rPr>
          <w:spacing w:val="-1"/>
          <w:sz w:val="28"/>
          <w:szCs w:val="28"/>
        </w:rPr>
      </w:pPr>
      <w:r w:rsidRPr="00687A0C">
        <w:rPr>
          <w:spacing w:val="-2"/>
          <w:sz w:val="28"/>
          <w:szCs w:val="28"/>
        </w:rPr>
        <w:t>нечеткость представлений о последовательности действий и неумение их пла</w:t>
      </w:r>
      <w:r w:rsidRPr="00687A0C">
        <w:rPr>
          <w:spacing w:val="-2"/>
          <w:sz w:val="28"/>
          <w:szCs w:val="28"/>
        </w:rPr>
        <w:softHyphen/>
      </w:r>
      <w:r w:rsidRPr="00687A0C">
        <w:rPr>
          <w:sz w:val="28"/>
          <w:szCs w:val="28"/>
        </w:rPr>
        <w:t>нировать;</w:t>
      </w:r>
    </w:p>
    <w:p w:rsidR="00E6719D" w:rsidRPr="00687A0C" w:rsidRDefault="00E6719D" w:rsidP="00E6719D">
      <w:pPr>
        <w:widowControl w:val="0"/>
        <w:numPr>
          <w:ilvl w:val="0"/>
          <w:numId w:val="4"/>
        </w:numPr>
        <w:shd w:val="clear" w:color="auto" w:fill="FFFFFF"/>
        <w:tabs>
          <w:tab w:val="left" w:pos="542"/>
        </w:tabs>
        <w:autoSpaceDE w:val="0"/>
        <w:autoSpaceDN w:val="0"/>
        <w:adjustRightInd w:val="0"/>
        <w:spacing w:before="5" w:after="0" w:line="240" w:lineRule="auto"/>
        <w:ind w:right="-104" w:firstLine="283"/>
        <w:jc w:val="both"/>
        <w:rPr>
          <w:spacing w:val="-4"/>
          <w:sz w:val="28"/>
          <w:szCs w:val="28"/>
        </w:rPr>
      </w:pPr>
      <w:r w:rsidRPr="00687A0C">
        <w:rPr>
          <w:spacing w:val="-2"/>
          <w:sz w:val="28"/>
          <w:szCs w:val="28"/>
        </w:rPr>
        <w:t xml:space="preserve">неумение предварительно анализировать задачу. В противном случае детское </w:t>
      </w:r>
      <w:r w:rsidRPr="00687A0C">
        <w:rPr>
          <w:spacing w:val="-7"/>
          <w:sz w:val="28"/>
          <w:szCs w:val="28"/>
        </w:rPr>
        <w:t xml:space="preserve">конструирование может протекать на очень низком уровне, препятствующем развитию </w:t>
      </w:r>
      <w:r w:rsidRPr="00687A0C">
        <w:rPr>
          <w:sz w:val="28"/>
          <w:szCs w:val="28"/>
        </w:rPr>
        <w:t>полноценной деятельности творческого характера.</w:t>
      </w:r>
    </w:p>
    <w:p w:rsidR="00E6719D" w:rsidRPr="00687A0C" w:rsidRDefault="00E6719D" w:rsidP="00E6719D">
      <w:pPr>
        <w:shd w:val="clear" w:color="auto" w:fill="FFFFFF"/>
        <w:spacing w:before="5"/>
        <w:ind w:right="-104" w:firstLine="293"/>
        <w:jc w:val="both"/>
        <w:rPr>
          <w:sz w:val="28"/>
          <w:szCs w:val="28"/>
        </w:rPr>
      </w:pPr>
      <w:r w:rsidRPr="00687A0C">
        <w:rPr>
          <w:spacing w:val="-3"/>
          <w:sz w:val="28"/>
          <w:szCs w:val="28"/>
        </w:rPr>
        <w:t>Источником замысла детей является окружающая жизнь, ее богатая палитра: раз</w:t>
      </w:r>
      <w:r w:rsidRPr="00687A0C">
        <w:rPr>
          <w:spacing w:val="-3"/>
          <w:sz w:val="28"/>
          <w:szCs w:val="28"/>
        </w:rPr>
        <w:softHyphen/>
      </w:r>
      <w:r w:rsidRPr="00687A0C">
        <w:rPr>
          <w:sz w:val="28"/>
          <w:szCs w:val="28"/>
        </w:rPr>
        <w:t xml:space="preserve">нообразный предметный и природный мир, социальные явления, художественная </w:t>
      </w:r>
      <w:r w:rsidRPr="00687A0C">
        <w:rPr>
          <w:spacing w:val="-5"/>
          <w:sz w:val="28"/>
          <w:szCs w:val="28"/>
        </w:rPr>
        <w:t xml:space="preserve">литература, разные виды деятельности, и в первую очередь игра, и т.п. Но восприятие </w:t>
      </w:r>
      <w:r w:rsidRPr="00687A0C">
        <w:rPr>
          <w:spacing w:val="-6"/>
          <w:sz w:val="28"/>
          <w:szCs w:val="28"/>
        </w:rPr>
        <w:t xml:space="preserve">окружающего у детей часто бывает поверхностным, они схватывают в первую очередь </w:t>
      </w:r>
      <w:r w:rsidRPr="00687A0C">
        <w:rPr>
          <w:spacing w:val="-5"/>
          <w:sz w:val="28"/>
          <w:szCs w:val="28"/>
        </w:rPr>
        <w:t xml:space="preserve">внешние стороны предметов, явлений, которые затем и воспроизводят в практической </w:t>
      </w:r>
      <w:r w:rsidRPr="00687A0C">
        <w:rPr>
          <w:spacing w:val="-4"/>
          <w:sz w:val="28"/>
          <w:szCs w:val="28"/>
        </w:rPr>
        <w:t xml:space="preserve">деятельности. Именно поэтому надо не только стремиться к тому, чтобы жизнь детей </w:t>
      </w:r>
      <w:r w:rsidRPr="00687A0C">
        <w:rPr>
          <w:spacing w:val="-5"/>
          <w:sz w:val="28"/>
          <w:szCs w:val="28"/>
        </w:rPr>
        <w:t xml:space="preserve">была наполнена впечатлениями, но и создавать условия для более глубокого освоения </w:t>
      </w:r>
      <w:r w:rsidRPr="00687A0C">
        <w:rPr>
          <w:sz w:val="28"/>
          <w:szCs w:val="28"/>
        </w:rPr>
        <w:t xml:space="preserve">окружающего, для формирования у них умения видеть характерные особенности </w:t>
      </w:r>
      <w:r w:rsidRPr="00687A0C">
        <w:rPr>
          <w:spacing w:val="-2"/>
          <w:sz w:val="28"/>
          <w:szCs w:val="28"/>
        </w:rPr>
        <w:t>предметов, явлений, а также их взаимосвязи и по-своему их передавать в конструк</w:t>
      </w:r>
      <w:r w:rsidRPr="00687A0C">
        <w:rPr>
          <w:spacing w:val="-2"/>
          <w:sz w:val="28"/>
          <w:szCs w:val="28"/>
        </w:rPr>
        <w:softHyphen/>
      </w:r>
      <w:r w:rsidRPr="00687A0C">
        <w:rPr>
          <w:spacing w:val="-5"/>
          <w:sz w:val="28"/>
          <w:szCs w:val="28"/>
        </w:rPr>
        <w:t xml:space="preserve">циях, поделках. Конструирование в этом случае опирается на образные представления </w:t>
      </w:r>
      <w:r w:rsidRPr="00687A0C">
        <w:rPr>
          <w:spacing w:val="-3"/>
          <w:sz w:val="28"/>
          <w:szCs w:val="28"/>
        </w:rPr>
        <w:t xml:space="preserve">о реально существующих или кем-то придуманных (например, в сказке) объектах, и </w:t>
      </w:r>
      <w:r w:rsidRPr="00687A0C">
        <w:rPr>
          <w:sz w:val="28"/>
          <w:szCs w:val="28"/>
        </w:rPr>
        <w:t>это становится основой детских замыслов.</w:t>
      </w:r>
    </w:p>
    <w:p w:rsidR="00E6719D" w:rsidRPr="00687A0C" w:rsidRDefault="00E6719D" w:rsidP="00E6719D">
      <w:pPr>
        <w:shd w:val="clear" w:color="auto" w:fill="FFFFFF"/>
        <w:spacing w:before="5"/>
        <w:ind w:right="-104" w:firstLine="293"/>
        <w:jc w:val="both"/>
        <w:rPr>
          <w:sz w:val="28"/>
          <w:szCs w:val="28"/>
        </w:rPr>
      </w:pPr>
      <w:r w:rsidRPr="00687A0C">
        <w:rPr>
          <w:sz w:val="28"/>
          <w:szCs w:val="28"/>
        </w:rPr>
        <w:t xml:space="preserve">По мере обогащения разных видов детской деятельности новым содержанием, </w:t>
      </w:r>
      <w:r w:rsidRPr="00687A0C">
        <w:rPr>
          <w:spacing w:val="-3"/>
          <w:sz w:val="28"/>
          <w:szCs w:val="28"/>
        </w:rPr>
        <w:t>способами и приемами у детей возникает способность к построению новых и доста</w:t>
      </w:r>
      <w:r w:rsidRPr="00687A0C">
        <w:rPr>
          <w:spacing w:val="-3"/>
          <w:sz w:val="28"/>
          <w:szCs w:val="28"/>
        </w:rPr>
        <w:softHyphen/>
      </w:r>
      <w:r w:rsidRPr="00687A0C">
        <w:rPr>
          <w:spacing w:val="-4"/>
          <w:sz w:val="28"/>
          <w:szCs w:val="28"/>
        </w:rPr>
        <w:t>точно оригинальных образов, что положительно сказывается на развитии как детско</w:t>
      </w:r>
      <w:r w:rsidRPr="00687A0C">
        <w:rPr>
          <w:spacing w:val="-4"/>
          <w:sz w:val="28"/>
          <w:szCs w:val="28"/>
        </w:rPr>
        <w:softHyphen/>
      </w:r>
      <w:r w:rsidRPr="00687A0C">
        <w:rPr>
          <w:spacing w:val="-2"/>
          <w:sz w:val="28"/>
          <w:szCs w:val="28"/>
        </w:rPr>
        <w:t>го мышления и воображения, так и самой детской деятельности, в том числе и кон</w:t>
      </w:r>
      <w:r w:rsidRPr="00687A0C">
        <w:rPr>
          <w:spacing w:val="-2"/>
          <w:sz w:val="28"/>
          <w:szCs w:val="28"/>
        </w:rPr>
        <w:softHyphen/>
      </w:r>
      <w:r w:rsidRPr="00687A0C">
        <w:rPr>
          <w:sz w:val="28"/>
          <w:szCs w:val="28"/>
        </w:rPr>
        <w:t>струирования.</w:t>
      </w:r>
    </w:p>
    <w:p w:rsidR="00E6719D" w:rsidRPr="00687A0C" w:rsidRDefault="00E6719D" w:rsidP="00E6719D">
      <w:pPr>
        <w:shd w:val="clear" w:color="auto" w:fill="FFFFFF"/>
        <w:spacing w:before="5"/>
        <w:ind w:right="-104" w:firstLine="293"/>
        <w:jc w:val="both"/>
        <w:rPr>
          <w:sz w:val="28"/>
          <w:szCs w:val="28"/>
        </w:rPr>
      </w:pPr>
      <w:r w:rsidRPr="00687A0C">
        <w:rPr>
          <w:spacing w:val="-5"/>
          <w:sz w:val="28"/>
          <w:szCs w:val="28"/>
        </w:rPr>
        <w:lastRenderedPageBreak/>
        <w:t xml:space="preserve">При этом особенно важным является умение оперировать образами в пространстве </w:t>
      </w:r>
      <w:r w:rsidRPr="00687A0C">
        <w:rPr>
          <w:spacing w:val="-3"/>
          <w:sz w:val="28"/>
          <w:szCs w:val="28"/>
        </w:rPr>
        <w:t xml:space="preserve">как с целью изменения пространственного положения целостного образа (вращение, </w:t>
      </w:r>
      <w:r w:rsidRPr="00687A0C">
        <w:rPr>
          <w:spacing w:val="-2"/>
          <w:sz w:val="28"/>
          <w:szCs w:val="28"/>
        </w:rPr>
        <w:t>перемещение в пространстве), так и с целью преобразования структуры образа (пе</w:t>
      </w:r>
      <w:r w:rsidRPr="00687A0C">
        <w:rPr>
          <w:spacing w:val="-2"/>
          <w:sz w:val="28"/>
          <w:szCs w:val="28"/>
        </w:rPr>
        <w:softHyphen/>
      </w:r>
      <w:r w:rsidRPr="00687A0C">
        <w:rPr>
          <w:spacing w:val="-5"/>
          <w:sz w:val="28"/>
          <w:szCs w:val="28"/>
        </w:rPr>
        <w:t>регруппировка его составных частей, деталей и т.п.). Такое овладение пространствен</w:t>
      </w:r>
      <w:r w:rsidRPr="00687A0C">
        <w:rPr>
          <w:spacing w:val="-5"/>
          <w:sz w:val="28"/>
          <w:szCs w:val="28"/>
        </w:rPr>
        <w:softHyphen/>
      </w:r>
      <w:r w:rsidRPr="00687A0C">
        <w:rPr>
          <w:spacing w:val="-3"/>
          <w:sz w:val="28"/>
          <w:szCs w:val="28"/>
        </w:rPr>
        <w:t>ным мышлением значительно расширяет возможности детей в разных видах творче</w:t>
      </w:r>
      <w:r w:rsidRPr="00687A0C">
        <w:rPr>
          <w:spacing w:val="-3"/>
          <w:sz w:val="28"/>
          <w:szCs w:val="28"/>
        </w:rPr>
        <w:softHyphen/>
      </w:r>
      <w:r w:rsidRPr="00687A0C">
        <w:rPr>
          <w:spacing w:val="-5"/>
          <w:sz w:val="28"/>
          <w:szCs w:val="28"/>
        </w:rPr>
        <w:t xml:space="preserve">ского конструирования (из бумаги, из деталей конструктора, из модулей и др.). И это, </w:t>
      </w:r>
      <w:r w:rsidRPr="00687A0C">
        <w:rPr>
          <w:spacing w:val="-2"/>
          <w:sz w:val="28"/>
          <w:szCs w:val="28"/>
        </w:rPr>
        <w:t>наиболее успешно формируется в процессе компьютерного конструирования, организованного во вза</w:t>
      </w:r>
      <w:r w:rsidRPr="00687A0C">
        <w:rPr>
          <w:spacing w:val="-2"/>
          <w:sz w:val="28"/>
          <w:szCs w:val="28"/>
        </w:rPr>
        <w:softHyphen/>
      </w:r>
      <w:r w:rsidRPr="00687A0C">
        <w:rPr>
          <w:sz w:val="28"/>
          <w:szCs w:val="28"/>
        </w:rPr>
        <w:t>имосвязи с практическим.</w:t>
      </w:r>
    </w:p>
    <w:p w:rsidR="00E6719D" w:rsidRPr="00A111F7" w:rsidRDefault="00E6719D" w:rsidP="00E6719D">
      <w:pPr>
        <w:shd w:val="clear" w:color="auto" w:fill="FFFFFF"/>
        <w:ind w:right="-104" w:firstLine="302"/>
        <w:jc w:val="both"/>
        <w:rPr>
          <w:sz w:val="28"/>
          <w:szCs w:val="28"/>
        </w:rPr>
      </w:pPr>
      <w:r w:rsidRPr="00687A0C">
        <w:rPr>
          <w:sz w:val="28"/>
          <w:szCs w:val="28"/>
        </w:rPr>
        <w:t xml:space="preserve">Рассмотрим кратко все известные нам </w:t>
      </w:r>
      <w:r w:rsidRPr="00A111F7">
        <w:rPr>
          <w:bCs/>
          <w:iCs/>
          <w:sz w:val="28"/>
          <w:szCs w:val="28"/>
        </w:rPr>
        <w:t>формы организации обучения детскому конструированию.</w:t>
      </w:r>
    </w:p>
    <w:p w:rsidR="00E6719D" w:rsidRPr="00687A0C" w:rsidRDefault="00E6719D" w:rsidP="00E6719D">
      <w:pPr>
        <w:shd w:val="clear" w:color="auto" w:fill="FFFFFF"/>
        <w:ind w:right="-104" w:firstLine="293"/>
        <w:jc w:val="both"/>
        <w:rPr>
          <w:sz w:val="28"/>
          <w:szCs w:val="28"/>
        </w:rPr>
      </w:pPr>
      <w:r w:rsidRPr="00687A0C">
        <w:rPr>
          <w:sz w:val="28"/>
          <w:szCs w:val="28"/>
        </w:rPr>
        <w:t>Конструирование по образцу, разработанное Ф.Фребелем, заключается в том, что детям предлагают образцы построек, выполненных из деталей строительно</w:t>
      </w:r>
      <w:r w:rsidRPr="00687A0C">
        <w:rPr>
          <w:sz w:val="28"/>
          <w:szCs w:val="28"/>
        </w:rPr>
        <w:softHyphen/>
        <w:t>го материала и конструкторов, поделок из бумаги и т.п. и, как правило, показывают способы их воспроизведения</w:t>
      </w:r>
      <w:r w:rsidRPr="00687A0C">
        <w:rPr>
          <w:i/>
          <w:iCs/>
          <w:sz w:val="28"/>
          <w:szCs w:val="28"/>
        </w:rPr>
        <w:t xml:space="preserve">. </w:t>
      </w:r>
      <w:r w:rsidRPr="00687A0C">
        <w:rPr>
          <w:sz w:val="28"/>
          <w:szCs w:val="28"/>
        </w:rPr>
        <w:t>В данной форме обучения обеспечивается прямая передача детям готовых знаний, способов действий, основанная на подража</w:t>
      </w:r>
      <w:r w:rsidRPr="00687A0C">
        <w:rPr>
          <w:sz w:val="28"/>
          <w:szCs w:val="28"/>
        </w:rPr>
        <w:softHyphen/>
        <w:t>нии. Такое конструирование трудно напрямую связывать с развитием творчества.</w:t>
      </w:r>
    </w:p>
    <w:p w:rsidR="00E6719D" w:rsidRPr="00687A0C" w:rsidRDefault="00E6719D" w:rsidP="00E6719D">
      <w:pPr>
        <w:shd w:val="clear" w:color="auto" w:fill="FFFFFF"/>
        <w:ind w:right="-104" w:firstLine="288"/>
        <w:jc w:val="both"/>
        <w:rPr>
          <w:sz w:val="28"/>
          <w:szCs w:val="28"/>
        </w:rPr>
      </w:pPr>
      <w:r w:rsidRPr="00687A0C">
        <w:rPr>
          <w:sz w:val="28"/>
          <w:szCs w:val="28"/>
        </w:rPr>
        <w:t xml:space="preserve">Однако, как показали исследования В.Г. Нечаевой, З.В. Лиштван, А.Н. Давидчук  выполненные на конструировании из строительного материала, использование образцов — это необходимый важный этап обучения, в ходе которого дети узнают о </w:t>
      </w:r>
      <w:r w:rsidRPr="00A111F7">
        <w:rPr>
          <w:iCs/>
          <w:sz w:val="28"/>
          <w:szCs w:val="28"/>
        </w:rPr>
        <w:t>свойствах деталей</w:t>
      </w:r>
      <w:r w:rsidRPr="00687A0C">
        <w:rPr>
          <w:i/>
          <w:iCs/>
          <w:sz w:val="28"/>
          <w:szCs w:val="28"/>
        </w:rPr>
        <w:t xml:space="preserve"> </w:t>
      </w:r>
      <w:r w:rsidRPr="00687A0C">
        <w:rPr>
          <w:sz w:val="28"/>
          <w:szCs w:val="28"/>
        </w:rPr>
        <w:t>строительного материала, овладевают техникой возведения построек (учатся выделять пространство для постройки, аккуратно сое</w:t>
      </w:r>
      <w:r w:rsidRPr="00687A0C">
        <w:rPr>
          <w:sz w:val="28"/>
          <w:szCs w:val="28"/>
        </w:rPr>
        <w:softHyphen/>
        <w:t xml:space="preserve">динять детали, делать перекрытия и т.п.). Правильно организованное обследование образцов помогает детям овладеть </w:t>
      </w:r>
      <w:r w:rsidRPr="00A111F7">
        <w:rPr>
          <w:iCs/>
          <w:sz w:val="28"/>
          <w:szCs w:val="28"/>
        </w:rPr>
        <w:t>обобщенным способом анализа</w:t>
      </w:r>
      <w:r w:rsidRPr="00A111F7">
        <w:rPr>
          <w:i/>
          <w:iCs/>
          <w:sz w:val="28"/>
          <w:szCs w:val="28"/>
        </w:rPr>
        <w:t xml:space="preserve"> </w:t>
      </w:r>
      <w:r w:rsidRPr="00687A0C">
        <w:rPr>
          <w:sz w:val="28"/>
          <w:szCs w:val="28"/>
        </w:rPr>
        <w:t>— умением опреде</w:t>
      </w:r>
      <w:r w:rsidRPr="00687A0C">
        <w:rPr>
          <w:sz w:val="28"/>
          <w:szCs w:val="28"/>
        </w:rPr>
        <w:softHyphen/>
        <w:t>лить в любом предмете основные части, установить их пространственное расположе</w:t>
      </w:r>
      <w:r w:rsidRPr="00687A0C">
        <w:rPr>
          <w:sz w:val="28"/>
          <w:szCs w:val="28"/>
        </w:rPr>
        <w:softHyphen/>
        <w:t>ние, выделить отдельные детали в этих частях и т.д. Такой структурный анализ способ</w:t>
      </w:r>
      <w:r w:rsidRPr="00687A0C">
        <w:rPr>
          <w:sz w:val="28"/>
          <w:szCs w:val="28"/>
        </w:rPr>
        <w:softHyphen/>
        <w:t>ствует выявлению существенных отношений и зависимостей между частями объекта, установлению функционального назначения каждой из них, создает предпосылки для формирования у детей умения планировать свою практическую деятельность по соз</w:t>
      </w:r>
      <w:r w:rsidRPr="00687A0C">
        <w:rPr>
          <w:sz w:val="28"/>
          <w:szCs w:val="28"/>
        </w:rPr>
        <w:softHyphen/>
        <w:t>данию конструкций с учетом их основных функций.</w:t>
      </w:r>
    </w:p>
    <w:p w:rsidR="00E6719D" w:rsidRPr="00687A0C" w:rsidRDefault="00E6719D" w:rsidP="00E6719D">
      <w:pPr>
        <w:shd w:val="clear" w:color="auto" w:fill="FFFFFF"/>
        <w:ind w:right="-104" w:firstLine="288"/>
        <w:jc w:val="both"/>
        <w:rPr>
          <w:sz w:val="28"/>
          <w:szCs w:val="28"/>
        </w:rPr>
      </w:pPr>
      <w:r w:rsidRPr="00687A0C">
        <w:rPr>
          <w:sz w:val="28"/>
          <w:szCs w:val="28"/>
        </w:rPr>
        <w:t>Направляя самостоятельную деятельность дошкольников на подбор и целесооб</w:t>
      </w:r>
      <w:r w:rsidRPr="00687A0C">
        <w:rPr>
          <w:sz w:val="28"/>
          <w:szCs w:val="28"/>
        </w:rPr>
        <w:softHyphen/>
        <w:t>разное использование деталей, можно успешно применять в качестве образца рисун</w:t>
      </w:r>
      <w:r w:rsidRPr="00687A0C">
        <w:rPr>
          <w:sz w:val="28"/>
          <w:szCs w:val="28"/>
        </w:rPr>
        <w:softHyphen/>
        <w:t>ки, фотографии, отображающие общий вид постройки (Ф.В. Изотова)</w:t>
      </w:r>
      <w:r w:rsidRPr="00687A0C">
        <w:rPr>
          <w:i/>
          <w:iCs/>
          <w:sz w:val="28"/>
          <w:szCs w:val="28"/>
        </w:rPr>
        <w:t xml:space="preserve">. </w:t>
      </w:r>
      <w:r w:rsidRPr="00687A0C">
        <w:rPr>
          <w:sz w:val="28"/>
          <w:szCs w:val="28"/>
        </w:rPr>
        <w:t xml:space="preserve">Можно также предложить воспроизвести образец </w:t>
      </w:r>
      <w:r w:rsidRPr="00687A0C">
        <w:rPr>
          <w:sz w:val="28"/>
          <w:szCs w:val="28"/>
        </w:rPr>
        <w:lastRenderedPageBreak/>
        <w:t xml:space="preserve">определенной конструкции, давая </w:t>
      </w:r>
      <w:r w:rsidRPr="00687A0C">
        <w:rPr>
          <w:spacing w:val="-4"/>
          <w:sz w:val="28"/>
          <w:szCs w:val="28"/>
        </w:rPr>
        <w:t>детям строительный материал, в котором отсутствуют отдельные детали, составляю</w:t>
      </w:r>
      <w:r w:rsidRPr="00687A0C">
        <w:rPr>
          <w:spacing w:val="-4"/>
          <w:sz w:val="28"/>
          <w:szCs w:val="28"/>
        </w:rPr>
        <w:softHyphen/>
      </w:r>
      <w:r w:rsidRPr="00687A0C">
        <w:rPr>
          <w:spacing w:val="-5"/>
          <w:sz w:val="28"/>
          <w:szCs w:val="28"/>
        </w:rPr>
        <w:t xml:space="preserve">щие эту конструкцию, и их следует заменить имеющимися (этот тип задач предложен </w:t>
      </w:r>
      <w:r w:rsidRPr="00687A0C">
        <w:rPr>
          <w:spacing w:val="-4"/>
          <w:sz w:val="28"/>
          <w:szCs w:val="28"/>
        </w:rPr>
        <w:t>А.Н. Давидчук)</w:t>
      </w:r>
      <w:r w:rsidRPr="00687A0C">
        <w:rPr>
          <w:i/>
          <w:iCs/>
          <w:spacing w:val="-4"/>
          <w:sz w:val="28"/>
          <w:szCs w:val="28"/>
        </w:rPr>
        <w:t xml:space="preserve">. </w:t>
      </w:r>
      <w:r w:rsidRPr="00687A0C">
        <w:rPr>
          <w:spacing w:val="-4"/>
          <w:sz w:val="28"/>
          <w:szCs w:val="28"/>
        </w:rPr>
        <w:t>А можно использовать задания на преобразование образ</w:t>
      </w:r>
      <w:r w:rsidRPr="00687A0C">
        <w:rPr>
          <w:spacing w:val="-4"/>
          <w:sz w:val="28"/>
          <w:szCs w:val="28"/>
        </w:rPr>
        <w:softHyphen/>
        <w:t xml:space="preserve">цов с целью получения новых конструкций. В этом случае ребенок должен создавать </w:t>
      </w:r>
      <w:r w:rsidRPr="00687A0C">
        <w:rPr>
          <w:sz w:val="28"/>
          <w:szCs w:val="28"/>
        </w:rPr>
        <w:t>каждую последующую постройку путем преобразования предыдущей: например, диван перестроить в караульную будку, изображенную на рисунке, используя все детали набора (тип задач разработан основоположником рассматриваемой формы обучения Ф.Фребелем).</w:t>
      </w:r>
    </w:p>
    <w:p w:rsidR="00E6719D" w:rsidRPr="00687A0C" w:rsidRDefault="00E6719D" w:rsidP="00E6719D">
      <w:pPr>
        <w:shd w:val="clear" w:color="auto" w:fill="FFFFFF"/>
        <w:ind w:right="-104" w:firstLine="288"/>
        <w:jc w:val="both"/>
        <w:rPr>
          <w:sz w:val="28"/>
          <w:szCs w:val="28"/>
        </w:rPr>
      </w:pPr>
      <w:r w:rsidRPr="00687A0C">
        <w:rPr>
          <w:spacing w:val="-2"/>
          <w:sz w:val="28"/>
          <w:szCs w:val="28"/>
        </w:rPr>
        <w:t>Таким образом, конструирование по образцу, в основе которого лежит подража</w:t>
      </w:r>
      <w:r w:rsidRPr="00687A0C">
        <w:rPr>
          <w:spacing w:val="-2"/>
          <w:sz w:val="28"/>
          <w:szCs w:val="28"/>
        </w:rPr>
        <w:softHyphen/>
      </w:r>
      <w:r w:rsidRPr="00687A0C">
        <w:rPr>
          <w:spacing w:val="-1"/>
          <w:sz w:val="28"/>
          <w:szCs w:val="28"/>
        </w:rPr>
        <w:t xml:space="preserve">тельная деятельность, является важным обучающим этапом. В рамках этой формы </w:t>
      </w:r>
      <w:r w:rsidRPr="00687A0C">
        <w:rPr>
          <w:spacing w:val="-3"/>
          <w:sz w:val="28"/>
          <w:szCs w:val="28"/>
        </w:rPr>
        <w:t>конструирования можно решать задачи, обеспечивающие переход детей к самостоя</w:t>
      </w:r>
      <w:r w:rsidRPr="00687A0C">
        <w:rPr>
          <w:spacing w:val="-3"/>
          <w:sz w:val="28"/>
          <w:szCs w:val="28"/>
        </w:rPr>
        <w:softHyphen/>
      </w:r>
      <w:r w:rsidRPr="00687A0C">
        <w:rPr>
          <w:sz w:val="28"/>
          <w:szCs w:val="28"/>
        </w:rPr>
        <w:t>тельной поисковой деятельности творческого характера. Конструирование по модели, разработанное А.Н. Миреновой и использо</w:t>
      </w:r>
      <w:r w:rsidRPr="00687A0C">
        <w:rPr>
          <w:sz w:val="28"/>
          <w:szCs w:val="28"/>
        </w:rPr>
        <w:softHyphen/>
      </w:r>
      <w:r w:rsidRPr="00687A0C">
        <w:rPr>
          <w:spacing w:val="-2"/>
          <w:sz w:val="28"/>
          <w:szCs w:val="28"/>
        </w:rPr>
        <w:t>ванное в исследовании А.Р. Лурии, заключается в следующем. Детям в качестве об</w:t>
      </w:r>
      <w:r w:rsidRPr="00687A0C">
        <w:rPr>
          <w:spacing w:val="-2"/>
          <w:sz w:val="28"/>
          <w:szCs w:val="28"/>
        </w:rPr>
        <w:softHyphen/>
      </w:r>
      <w:r w:rsidRPr="00687A0C">
        <w:rPr>
          <w:spacing w:val="-4"/>
          <w:sz w:val="28"/>
          <w:szCs w:val="28"/>
        </w:rPr>
        <w:t>разца предъявляют модель, в которой очертание отдельных составляющих ее элемен</w:t>
      </w:r>
      <w:r w:rsidRPr="00687A0C">
        <w:rPr>
          <w:spacing w:val="-4"/>
          <w:sz w:val="28"/>
          <w:szCs w:val="28"/>
        </w:rPr>
        <w:softHyphen/>
        <w:t xml:space="preserve">тов скрыто от ребенка (в качестве модели может выступать конструкция, обклеенная </w:t>
      </w:r>
      <w:r w:rsidRPr="00687A0C">
        <w:rPr>
          <w:spacing w:val="-1"/>
          <w:sz w:val="28"/>
          <w:szCs w:val="28"/>
        </w:rPr>
        <w:t xml:space="preserve">плотной белой бумагой). Эту модель дети должны воспроизвести из имеющегося у </w:t>
      </w:r>
      <w:r w:rsidRPr="00687A0C">
        <w:rPr>
          <w:spacing w:val="-4"/>
          <w:sz w:val="28"/>
          <w:szCs w:val="28"/>
        </w:rPr>
        <w:t>них строительного материала. Таким образом, в данном случае ребенку пред</w:t>
      </w:r>
      <w:r w:rsidRPr="00687A0C">
        <w:rPr>
          <w:spacing w:val="-4"/>
          <w:sz w:val="28"/>
          <w:szCs w:val="28"/>
        </w:rPr>
        <w:softHyphen/>
      </w:r>
      <w:r w:rsidRPr="00687A0C">
        <w:rPr>
          <w:sz w:val="28"/>
          <w:szCs w:val="28"/>
        </w:rPr>
        <w:t xml:space="preserve">лагают определенную задачу, но не дают способа ее решения. </w:t>
      </w:r>
      <w:r w:rsidRPr="00687A0C">
        <w:rPr>
          <w:spacing w:val="-4"/>
          <w:sz w:val="28"/>
          <w:szCs w:val="28"/>
        </w:rPr>
        <w:t>И, как показало исследование А.Р. Лурии, постановка таких задач перед дошколь</w:t>
      </w:r>
      <w:r w:rsidRPr="00687A0C">
        <w:rPr>
          <w:spacing w:val="-4"/>
          <w:sz w:val="28"/>
          <w:szCs w:val="28"/>
        </w:rPr>
        <w:softHyphen/>
      </w:r>
      <w:r w:rsidRPr="00687A0C">
        <w:rPr>
          <w:sz w:val="28"/>
          <w:szCs w:val="28"/>
        </w:rPr>
        <w:t xml:space="preserve">никами является достаточно эффективным средством активизации их мышления. В процессе решения этих задач у детей формируется умение мысленно разбирать </w:t>
      </w:r>
      <w:r w:rsidRPr="00687A0C">
        <w:rPr>
          <w:spacing w:val="-3"/>
          <w:sz w:val="28"/>
          <w:szCs w:val="28"/>
        </w:rPr>
        <w:t>модель на составляющие ее элементы, для того чтобы воспроизвести ее в своей кон</w:t>
      </w:r>
      <w:r w:rsidRPr="00687A0C">
        <w:rPr>
          <w:spacing w:val="-3"/>
          <w:sz w:val="28"/>
          <w:szCs w:val="28"/>
        </w:rPr>
        <w:softHyphen/>
      </w:r>
      <w:r w:rsidRPr="00687A0C">
        <w:rPr>
          <w:spacing w:val="-2"/>
          <w:sz w:val="28"/>
          <w:szCs w:val="28"/>
        </w:rPr>
        <w:t>струкции, умело подобрав и использовав те или другие детали. Однако  такой анализ обеспечивает поиск, направленный на пере</w:t>
      </w:r>
      <w:r w:rsidRPr="00687A0C">
        <w:rPr>
          <w:spacing w:val="-2"/>
          <w:sz w:val="28"/>
          <w:szCs w:val="28"/>
        </w:rPr>
        <w:softHyphen/>
      </w:r>
      <w:r w:rsidRPr="00687A0C">
        <w:rPr>
          <w:spacing w:val="-1"/>
          <w:sz w:val="28"/>
          <w:szCs w:val="28"/>
        </w:rPr>
        <w:t xml:space="preserve">дачу только внешнего сходства с моделью без установления зависимости между ее </w:t>
      </w:r>
      <w:r w:rsidRPr="00687A0C">
        <w:rPr>
          <w:spacing w:val="-4"/>
          <w:sz w:val="28"/>
          <w:szCs w:val="28"/>
        </w:rPr>
        <w:t>частями, а также функционального назначения как отдельных частей, так и конструк</w:t>
      </w:r>
      <w:r w:rsidRPr="00687A0C">
        <w:rPr>
          <w:spacing w:val="-4"/>
          <w:sz w:val="28"/>
          <w:szCs w:val="28"/>
        </w:rPr>
        <w:softHyphen/>
        <w:t xml:space="preserve">ции в целом. Для наиболее эффективного использования моделей в конструировании следует предложить детям сначала освоить различные конструкции одного и того же </w:t>
      </w:r>
      <w:r w:rsidRPr="00687A0C">
        <w:rPr>
          <w:spacing w:val="-3"/>
          <w:sz w:val="28"/>
          <w:szCs w:val="28"/>
        </w:rPr>
        <w:t xml:space="preserve">объекта, выраженного в модели. На основе их анализа (выделение основных частей, </w:t>
      </w:r>
      <w:r w:rsidRPr="00687A0C">
        <w:rPr>
          <w:sz w:val="28"/>
          <w:szCs w:val="28"/>
        </w:rPr>
        <w:t xml:space="preserve">их пространственного расположения, функционального назначения и т.п.) у детей </w:t>
      </w:r>
      <w:r w:rsidRPr="00687A0C">
        <w:rPr>
          <w:spacing w:val="-1"/>
          <w:sz w:val="28"/>
          <w:szCs w:val="28"/>
        </w:rPr>
        <w:t xml:space="preserve">формируются обобщенные представления о конструируемом объекте (например, у </w:t>
      </w:r>
      <w:r w:rsidRPr="00687A0C">
        <w:rPr>
          <w:spacing w:val="-2"/>
          <w:sz w:val="28"/>
          <w:szCs w:val="28"/>
        </w:rPr>
        <w:t xml:space="preserve">всех конструкций грузовых машин есть общие части — кабина, кузов, колеса и др., </w:t>
      </w:r>
      <w:r w:rsidRPr="00687A0C">
        <w:rPr>
          <w:sz w:val="28"/>
          <w:szCs w:val="28"/>
        </w:rPr>
        <w:t xml:space="preserve">которые могут иметь разный вид в зависимости от их практического назначения). </w:t>
      </w:r>
      <w:r w:rsidRPr="00687A0C">
        <w:rPr>
          <w:spacing w:val="-1"/>
          <w:sz w:val="28"/>
          <w:szCs w:val="28"/>
        </w:rPr>
        <w:t xml:space="preserve">Эти обобщенные представления, сформированные в процессе конструирования по </w:t>
      </w:r>
      <w:r w:rsidRPr="00687A0C">
        <w:rPr>
          <w:spacing w:val="-6"/>
          <w:sz w:val="28"/>
          <w:szCs w:val="28"/>
        </w:rPr>
        <w:t xml:space="preserve">образцам, в дальнейшем позволят детям при конструировании по модели осуществить </w:t>
      </w:r>
      <w:r w:rsidRPr="00687A0C">
        <w:rPr>
          <w:sz w:val="28"/>
          <w:szCs w:val="28"/>
        </w:rPr>
        <w:t xml:space="preserve">более </w:t>
      </w:r>
      <w:r w:rsidRPr="00687A0C">
        <w:rPr>
          <w:sz w:val="28"/>
          <w:szCs w:val="28"/>
        </w:rPr>
        <w:lastRenderedPageBreak/>
        <w:t xml:space="preserve">гибкий и осмысленный ее анализ, что, несомненно, окажет положительное </w:t>
      </w:r>
      <w:r w:rsidRPr="00687A0C">
        <w:rPr>
          <w:spacing w:val="-2"/>
          <w:sz w:val="28"/>
          <w:szCs w:val="28"/>
        </w:rPr>
        <w:t xml:space="preserve">влияние не только на развитие конструирования как деятельности, но и на развитие </w:t>
      </w:r>
      <w:r w:rsidRPr="00687A0C">
        <w:rPr>
          <w:sz w:val="28"/>
          <w:szCs w:val="28"/>
        </w:rPr>
        <w:t>аналитического и образного мышления детей.</w:t>
      </w:r>
    </w:p>
    <w:p w:rsidR="00E6719D" w:rsidRPr="00687A0C" w:rsidRDefault="00E6719D" w:rsidP="00E6719D">
      <w:pPr>
        <w:shd w:val="clear" w:color="auto" w:fill="FFFFFF"/>
        <w:ind w:right="-104" w:firstLine="288"/>
        <w:jc w:val="both"/>
        <w:rPr>
          <w:sz w:val="28"/>
          <w:szCs w:val="28"/>
        </w:rPr>
      </w:pPr>
      <w:r w:rsidRPr="00687A0C">
        <w:rPr>
          <w:spacing w:val="-3"/>
          <w:sz w:val="28"/>
          <w:szCs w:val="28"/>
        </w:rPr>
        <w:t>Заметим, что конструирование по модели является усложненной разновидностью конструирования по образцу. Однако оно, к сожалению, не получило своего распро</w:t>
      </w:r>
      <w:r w:rsidRPr="00687A0C">
        <w:rPr>
          <w:spacing w:val="-3"/>
          <w:sz w:val="28"/>
          <w:szCs w:val="28"/>
        </w:rPr>
        <w:softHyphen/>
      </w:r>
      <w:r w:rsidRPr="00687A0C">
        <w:rPr>
          <w:spacing w:val="-4"/>
          <w:sz w:val="28"/>
          <w:szCs w:val="28"/>
        </w:rPr>
        <w:t xml:space="preserve">странения, по-видимому, в силу того, что готовых объемных моделей не существует, </w:t>
      </w:r>
      <w:r w:rsidRPr="00687A0C">
        <w:rPr>
          <w:spacing w:val="-1"/>
          <w:sz w:val="28"/>
          <w:szCs w:val="28"/>
        </w:rPr>
        <w:t>а обклеивание конструкций является очень непрактичной процедурой.</w:t>
      </w:r>
    </w:p>
    <w:p w:rsidR="00E6719D" w:rsidRPr="00687A0C" w:rsidRDefault="00E6719D" w:rsidP="00E6719D">
      <w:pPr>
        <w:framePr w:h="1522" w:hSpace="10080" w:wrap="notBeside" w:vAnchor="text" w:hAnchor="page" w:x="3410" w:y="3009"/>
        <w:ind w:right="-104"/>
        <w:jc w:val="both"/>
        <w:rPr>
          <w:sz w:val="28"/>
          <w:szCs w:val="28"/>
        </w:rPr>
      </w:pPr>
    </w:p>
    <w:p w:rsidR="00616D16" w:rsidRDefault="00E6719D" w:rsidP="00616D16">
      <w:pPr>
        <w:shd w:val="clear" w:color="auto" w:fill="FFFFFF"/>
        <w:spacing w:before="5"/>
        <w:ind w:right="-104" w:firstLine="288"/>
        <w:jc w:val="both"/>
        <w:rPr>
          <w:sz w:val="28"/>
          <w:szCs w:val="28"/>
        </w:rPr>
      </w:pPr>
      <w:r w:rsidRPr="00687A0C">
        <w:rPr>
          <w:sz w:val="28"/>
          <w:szCs w:val="28"/>
        </w:rPr>
        <w:t xml:space="preserve">Конструирование по условиям, предложенное Н.Н. Поддьяковым, </w:t>
      </w:r>
      <w:r w:rsidRPr="00A111F7">
        <w:rPr>
          <w:iCs/>
          <w:sz w:val="28"/>
          <w:szCs w:val="28"/>
        </w:rPr>
        <w:t>прин</w:t>
      </w:r>
      <w:r w:rsidRPr="00A111F7">
        <w:rPr>
          <w:iCs/>
          <w:sz w:val="28"/>
          <w:szCs w:val="28"/>
        </w:rPr>
        <w:softHyphen/>
      </w:r>
      <w:r w:rsidRPr="00A111F7">
        <w:rPr>
          <w:iCs/>
          <w:spacing w:val="-4"/>
          <w:sz w:val="28"/>
          <w:szCs w:val="28"/>
        </w:rPr>
        <w:t>ципиально</w:t>
      </w:r>
      <w:r w:rsidRPr="00A111F7">
        <w:rPr>
          <w:i/>
          <w:iCs/>
          <w:spacing w:val="-4"/>
          <w:sz w:val="28"/>
          <w:szCs w:val="28"/>
        </w:rPr>
        <w:t xml:space="preserve"> </w:t>
      </w:r>
      <w:r w:rsidRPr="00687A0C">
        <w:rPr>
          <w:spacing w:val="-4"/>
          <w:sz w:val="28"/>
          <w:szCs w:val="28"/>
        </w:rPr>
        <w:t xml:space="preserve">иное по своему характеру. Оно заключается в следующем. Не давая детям </w:t>
      </w:r>
      <w:r w:rsidRPr="00687A0C">
        <w:rPr>
          <w:spacing w:val="-1"/>
          <w:sz w:val="28"/>
          <w:szCs w:val="28"/>
        </w:rPr>
        <w:t xml:space="preserve">образца постройки, рисунков и способов ее возведения, определяют лишь условия, </w:t>
      </w:r>
      <w:r w:rsidRPr="00687A0C">
        <w:rPr>
          <w:spacing w:val="-2"/>
          <w:sz w:val="28"/>
          <w:szCs w:val="28"/>
        </w:rPr>
        <w:t>которым постройка должна соответствовать и которые, как правило, подчеркивают практическое ее назначение (например, возвести через реку мост определенной ши</w:t>
      </w:r>
      <w:r w:rsidRPr="00687A0C">
        <w:rPr>
          <w:spacing w:val="-2"/>
          <w:sz w:val="28"/>
          <w:szCs w:val="28"/>
        </w:rPr>
        <w:softHyphen/>
        <w:t xml:space="preserve">рины для пешеходов и транспорта, гараж для легковых или грузовых машин и т.п.). </w:t>
      </w:r>
      <w:r w:rsidRPr="00687A0C">
        <w:rPr>
          <w:spacing w:val="-1"/>
          <w:sz w:val="28"/>
          <w:szCs w:val="28"/>
        </w:rPr>
        <w:t>Задачи конструирования в данном случае выражаются через условия и носят проб</w:t>
      </w:r>
      <w:r w:rsidRPr="00687A0C">
        <w:rPr>
          <w:spacing w:val="-1"/>
          <w:sz w:val="28"/>
          <w:szCs w:val="28"/>
        </w:rPr>
        <w:softHyphen/>
      </w:r>
      <w:r w:rsidRPr="00687A0C">
        <w:rPr>
          <w:sz w:val="28"/>
          <w:szCs w:val="28"/>
        </w:rPr>
        <w:t>лемный характер, поскольку</w:t>
      </w:r>
      <w:r w:rsidR="00616D16">
        <w:rPr>
          <w:sz w:val="28"/>
          <w:szCs w:val="28"/>
        </w:rPr>
        <w:t xml:space="preserve"> способов их решения не дается.</w:t>
      </w:r>
    </w:p>
    <w:p w:rsidR="00E6719D" w:rsidRPr="00616D16" w:rsidRDefault="00E6719D" w:rsidP="00616D16">
      <w:pPr>
        <w:shd w:val="clear" w:color="auto" w:fill="FFFFFF"/>
        <w:spacing w:before="5"/>
        <w:ind w:right="-104" w:firstLine="288"/>
        <w:jc w:val="both"/>
        <w:rPr>
          <w:sz w:val="28"/>
          <w:szCs w:val="28"/>
        </w:rPr>
      </w:pPr>
      <w:r w:rsidRPr="00687A0C">
        <w:rPr>
          <w:spacing w:val="-1"/>
          <w:sz w:val="28"/>
          <w:szCs w:val="28"/>
        </w:rPr>
        <w:t>В процессе такого конструирования у детей формируется умение анали</w:t>
      </w:r>
      <w:r>
        <w:rPr>
          <w:spacing w:val="-1"/>
          <w:sz w:val="28"/>
          <w:szCs w:val="28"/>
        </w:rPr>
        <w:t xml:space="preserve">зировать </w:t>
      </w:r>
      <w:r w:rsidRPr="00687A0C">
        <w:rPr>
          <w:spacing w:val="-1"/>
          <w:sz w:val="28"/>
          <w:szCs w:val="28"/>
        </w:rPr>
        <w:t>условия и на основе этого анализа строить свою практическую деятельность доста</w:t>
      </w:r>
      <w:r w:rsidRPr="00687A0C">
        <w:rPr>
          <w:spacing w:val="-1"/>
          <w:sz w:val="28"/>
          <w:szCs w:val="28"/>
        </w:rPr>
        <w:softHyphen/>
      </w:r>
      <w:r w:rsidRPr="00687A0C">
        <w:rPr>
          <w:spacing w:val="-5"/>
          <w:sz w:val="28"/>
          <w:szCs w:val="28"/>
        </w:rPr>
        <w:t xml:space="preserve">точно сложной структуры. Дети также легко и прочно усваивают общую зависимость </w:t>
      </w:r>
      <w:r w:rsidRPr="00687A0C">
        <w:rPr>
          <w:spacing w:val="-1"/>
          <w:sz w:val="28"/>
          <w:szCs w:val="28"/>
        </w:rPr>
        <w:t>структуры конструкции от ее практического назначения и в дальнейшем, как пока</w:t>
      </w:r>
      <w:r w:rsidRPr="00687A0C">
        <w:rPr>
          <w:spacing w:val="-1"/>
          <w:sz w:val="28"/>
          <w:szCs w:val="28"/>
        </w:rPr>
        <w:softHyphen/>
      </w:r>
      <w:r w:rsidRPr="00687A0C">
        <w:rPr>
          <w:sz w:val="28"/>
          <w:szCs w:val="28"/>
        </w:rPr>
        <w:t xml:space="preserve">зали наши эксперименты, могут сами на основе установления такой зависимости </w:t>
      </w:r>
      <w:r w:rsidRPr="00687A0C">
        <w:rPr>
          <w:spacing w:val="-2"/>
          <w:sz w:val="28"/>
          <w:szCs w:val="28"/>
        </w:rPr>
        <w:t>определять конкретные условия, которым будет соответствовать их постройка, соз</w:t>
      </w:r>
      <w:r w:rsidRPr="00687A0C">
        <w:rPr>
          <w:spacing w:val="-2"/>
          <w:sz w:val="28"/>
          <w:szCs w:val="28"/>
        </w:rPr>
        <w:softHyphen/>
      </w:r>
      <w:r w:rsidRPr="00687A0C">
        <w:rPr>
          <w:spacing w:val="-3"/>
          <w:sz w:val="28"/>
          <w:szCs w:val="28"/>
        </w:rPr>
        <w:t>давать интересные замыслы и воплощать их, т.е. ставить перед собой задачу.</w:t>
      </w:r>
    </w:p>
    <w:p w:rsidR="00E6719D" w:rsidRPr="00687A0C" w:rsidRDefault="00E6719D" w:rsidP="00E6719D">
      <w:pPr>
        <w:shd w:val="clear" w:color="auto" w:fill="FFFFFF"/>
        <w:spacing w:before="5"/>
        <w:ind w:right="-104" w:firstLine="283"/>
        <w:jc w:val="both"/>
        <w:rPr>
          <w:sz w:val="28"/>
          <w:szCs w:val="28"/>
        </w:rPr>
      </w:pPr>
      <w:r w:rsidRPr="00687A0C">
        <w:rPr>
          <w:spacing w:val="-1"/>
          <w:sz w:val="28"/>
          <w:szCs w:val="28"/>
        </w:rPr>
        <w:t xml:space="preserve">Как показали исследования (Н.Н. Поддьяков, А.Н. Давидчук, Л.А. Парамонова), </w:t>
      </w:r>
      <w:r w:rsidRPr="00687A0C">
        <w:rPr>
          <w:spacing w:val="-2"/>
          <w:sz w:val="28"/>
          <w:szCs w:val="28"/>
        </w:rPr>
        <w:t xml:space="preserve">данная форма организации обучения в наибольшей степени способствует развитию </w:t>
      </w:r>
      <w:r w:rsidRPr="00687A0C">
        <w:rPr>
          <w:spacing w:val="-3"/>
          <w:sz w:val="28"/>
          <w:szCs w:val="28"/>
        </w:rPr>
        <w:t xml:space="preserve">творческого конструирования. Однако дети должны уже иметь определенный опыт: </w:t>
      </w:r>
      <w:r w:rsidRPr="00687A0C">
        <w:rPr>
          <w:spacing w:val="-5"/>
          <w:sz w:val="28"/>
          <w:szCs w:val="28"/>
        </w:rPr>
        <w:t>обобщенные представления о конструируемых объектах, умение анализировать сход</w:t>
      </w:r>
      <w:r w:rsidRPr="00687A0C">
        <w:rPr>
          <w:spacing w:val="-5"/>
          <w:sz w:val="28"/>
          <w:szCs w:val="28"/>
        </w:rPr>
        <w:softHyphen/>
      </w:r>
      <w:r w:rsidRPr="00687A0C">
        <w:rPr>
          <w:spacing w:val="-2"/>
          <w:sz w:val="28"/>
          <w:szCs w:val="28"/>
        </w:rPr>
        <w:t>ные по структуре объекты и свойства разных материалов и др. Этот опыт формиру</w:t>
      </w:r>
      <w:r w:rsidRPr="00687A0C">
        <w:rPr>
          <w:spacing w:val="-2"/>
          <w:sz w:val="28"/>
          <w:szCs w:val="28"/>
        </w:rPr>
        <w:softHyphen/>
      </w:r>
      <w:r w:rsidRPr="00687A0C">
        <w:rPr>
          <w:spacing w:val="-5"/>
          <w:sz w:val="28"/>
          <w:szCs w:val="28"/>
        </w:rPr>
        <w:t xml:space="preserve">ется прежде всего в конструировании по образцам и в процессе экспериментирования </w:t>
      </w:r>
      <w:r w:rsidRPr="00687A0C">
        <w:rPr>
          <w:sz w:val="28"/>
          <w:szCs w:val="28"/>
        </w:rPr>
        <w:t>с разными материалами.</w:t>
      </w:r>
    </w:p>
    <w:p w:rsidR="00E6719D" w:rsidRPr="00687A0C" w:rsidRDefault="00E6719D" w:rsidP="00E6719D">
      <w:pPr>
        <w:shd w:val="clear" w:color="auto" w:fill="FFFFFF"/>
        <w:spacing w:before="5"/>
        <w:ind w:right="-104" w:firstLine="298"/>
        <w:jc w:val="both"/>
        <w:rPr>
          <w:sz w:val="28"/>
          <w:szCs w:val="28"/>
        </w:rPr>
      </w:pPr>
      <w:r w:rsidRPr="00687A0C">
        <w:rPr>
          <w:spacing w:val="-4"/>
          <w:sz w:val="28"/>
          <w:szCs w:val="28"/>
        </w:rPr>
        <w:lastRenderedPageBreak/>
        <w:t>Отметим, что данная форма конструирования традиционно относится к конструи</w:t>
      </w:r>
      <w:r w:rsidRPr="00687A0C">
        <w:rPr>
          <w:spacing w:val="-4"/>
          <w:sz w:val="28"/>
          <w:szCs w:val="28"/>
        </w:rPr>
        <w:softHyphen/>
      </w:r>
      <w:r w:rsidRPr="00687A0C">
        <w:rPr>
          <w:spacing w:val="-5"/>
          <w:sz w:val="28"/>
          <w:szCs w:val="28"/>
        </w:rPr>
        <w:t xml:space="preserve">рованию из строительного материала. Однако, как мы убедились, она может успешно </w:t>
      </w:r>
      <w:r w:rsidRPr="00687A0C">
        <w:rPr>
          <w:spacing w:val="-2"/>
          <w:sz w:val="28"/>
          <w:szCs w:val="28"/>
        </w:rPr>
        <w:t>использоваться и в других его видах в целях развития творчества.</w:t>
      </w:r>
    </w:p>
    <w:p w:rsidR="00E6719D" w:rsidRPr="00687A0C" w:rsidRDefault="00E6719D" w:rsidP="00E6719D">
      <w:pPr>
        <w:shd w:val="clear" w:color="auto" w:fill="FFFFFF"/>
        <w:spacing w:before="5"/>
        <w:ind w:right="-104" w:firstLine="288"/>
        <w:jc w:val="both"/>
        <w:rPr>
          <w:sz w:val="28"/>
          <w:szCs w:val="28"/>
        </w:rPr>
      </w:pPr>
      <w:r w:rsidRPr="00687A0C">
        <w:rPr>
          <w:sz w:val="28"/>
          <w:szCs w:val="28"/>
        </w:rPr>
        <w:t xml:space="preserve">Конструирование по простейшим чертежам и наглядным схемам </w:t>
      </w:r>
      <w:r w:rsidRPr="00687A0C">
        <w:rPr>
          <w:spacing w:val="-2"/>
          <w:sz w:val="28"/>
          <w:szCs w:val="28"/>
        </w:rPr>
        <w:t>было разработано С. Леона Лоренсо и В.В. Холмовской. Авторы отмечают, что мо</w:t>
      </w:r>
      <w:r w:rsidRPr="00687A0C">
        <w:rPr>
          <w:spacing w:val="-2"/>
          <w:sz w:val="28"/>
          <w:szCs w:val="28"/>
        </w:rPr>
        <w:softHyphen/>
      </w:r>
      <w:r w:rsidRPr="00687A0C">
        <w:rPr>
          <w:sz w:val="28"/>
          <w:szCs w:val="28"/>
        </w:rPr>
        <w:t xml:space="preserve">делирующий характер самой деятельности, в которой из деталей строительного </w:t>
      </w:r>
      <w:r w:rsidRPr="00687A0C">
        <w:rPr>
          <w:spacing w:val="-3"/>
          <w:sz w:val="28"/>
          <w:szCs w:val="28"/>
        </w:rPr>
        <w:t>материала воссоздаются внешние и отдельные функциональные особенности реаль</w:t>
      </w:r>
      <w:r w:rsidRPr="00687A0C">
        <w:rPr>
          <w:spacing w:val="-3"/>
          <w:sz w:val="28"/>
          <w:szCs w:val="28"/>
        </w:rPr>
        <w:softHyphen/>
      </w:r>
      <w:r w:rsidRPr="00687A0C">
        <w:rPr>
          <w:spacing w:val="-2"/>
          <w:sz w:val="28"/>
          <w:szCs w:val="28"/>
        </w:rPr>
        <w:t>ных объектов, создает возможности для развития внутренних форм наглядного мо</w:t>
      </w:r>
      <w:r w:rsidRPr="00687A0C">
        <w:rPr>
          <w:spacing w:val="-2"/>
          <w:sz w:val="28"/>
          <w:szCs w:val="28"/>
        </w:rPr>
        <w:softHyphen/>
      </w:r>
      <w:r w:rsidRPr="00687A0C">
        <w:rPr>
          <w:spacing w:val="-1"/>
          <w:sz w:val="28"/>
          <w:szCs w:val="28"/>
        </w:rPr>
        <w:t xml:space="preserve">делирования. Эти возможности наиболее успешно могут реализовываться в случае </w:t>
      </w:r>
      <w:r w:rsidRPr="00687A0C">
        <w:rPr>
          <w:spacing w:val="-2"/>
          <w:sz w:val="28"/>
          <w:szCs w:val="28"/>
        </w:rPr>
        <w:t xml:space="preserve">обучения детей сначала построению простых схем-чертежей, отражающих образцы </w:t>
      </w:r>
      <w:r w:rsidRPr="00687A0C">
        <w:rPr>
          <w:spacing w:val="-3"/>
          <w:sz w:val="28"/>
          <w:szCs w:val="28"/>
        </w:rPr>
        <w:t>построек, а затем, наоборот, практическому созданию конструкций по простым чер</w:t>
      </w:r>
      <w:r w:rsidRPr="00687A0C">
        <w:rPr>
          <w:spacing w:val="-3"/>
          <w:sz w:val="28"/>
          <w:szCs w:val="28"/>
        </w:rPr>
        <w:softHyphen/>
      </w:r>
      <w:r w:rsidRPr="00687A0C">
        <w:rPr>
          <w:sz w:val="28"/>
          <w:szCs w:val="28"/>
        </w:rPr>
        <w:t>тежам-схемам.</w:t>
      </w:r>
    </w:p>
    <w:p w:rsidR="00E6719D" w:rsidRPr="00687A0C" w:rsidRDefault="00E6719D" w:rsidP="00E6719D">
      <w:pPr>
        <w:shd w:val="clear" w:color="auto" w:fill="FFFFFF"/>
        <w:ind w:right="-104" w:firstLine="288"/>
        <w:jc w:val="both"/>
        <w:rPr>
          <w:sz w:val="28"/>
          <w:szCs w:val="28"/>
        </w:rPr>
      </w:pPr>
      <w:r w:rsidRPr="00687A0C">
        <w:rPr>
          <w:spacing w:val="-1"/>
          <w:sz w:val="28"/>
          <w:szCs w:val="28"/>
        </w:rPr>
        <w:t xml:space="preserve">Однако дети, как правило, не умеют выделять плоскостные проекции объемных </w:t>
      </w:r>
      <w:r w:rsidRPr="00687A0C">
        <w:rPr>
          <w:sz w:val="28"/>
          <w:szCs w:val="28"/>
        </w:rPr>
        <w:t>геометрических тел (деталей строительного материала). Для преодоления таких трудностей были специально разработаны шаблоны (В.В. Брофман), которые дети использовали для построения наглядных моделей (чертежей), отражающих их кон</w:t>
      </w:r>
      <w:r w:rsidRPr="00687A0C">
        <w:rPr>
          <w:sz w:val="28"/>
          <w:szCs w:val="28"/>
        </w:rPr>
        <w:softHyphen/>
        <w:t>структивные замыслы.</w:t>
      </w:r>
    </w:p>
    <w:p w:rsidR="00E6719D" w:rsidRPr="00687A0C" w:rsidRDefault="00E6719D" w:rsidP="00E6719D">
      <w:pPr>
        <w:shd w:val="clear" w:color="auto" w:fill="FFFFFF"/>
        <w:ind w:right="-104" w:firstLine="288"/>
        <w:jc w:val="both"/>
        <w:rPr>
          <w:sz w:val="28"/>
          <w:szCs w:val="28"/>
        </w:rPr>
      </w:pPr>
      <w:r w:rsidRPr="00687A0C">
        <w:rPr>
          <w:sz w:val="28"/>
          <w:szCs w:val="28"/>
        </w:rPr>
        <w:t>В результате такого обучения у детей развивается образное мышление и познава</w:t>
      </w:r>
      <w:r w:rsidRPr="00687A0C">
        <w:rPr>
          <w:sz w:val="28"/>
          <w:szCs w:val="28"/>
        </w:rPr>
        <w:softHyphen/>
        <w:t>тельные способности, т.е. они начинают строить и применять внешние модели «вто</w:t>
      </w:r>
      <w:r w:rsidRPr="00687A0C">
        <w:rPr>
          <w:sz w:val="28"/>
          <w:szCs w:val="28"/>
        </w:rPr>
        <w:softHyphen/>
        <w:t>рого порядка» — простейшие чертежи — в качестве средства самостоятельного поз</w:t>
      </w:r>
      <w:r w:rsidRPr="00687A0C">
        <w:rPr>
          <w:sz w:val="28"/>
          <w:szCs w:val="28"/>
        </w:rPr>
        <w:softHyphen/>
        <w:t>нания новых объектов.</w:t>
      </w:r>
    </w:p>
    <w:p w:rsidR="00E6719D" w:rsidRPr="00687A0C" w:rsidRDefault="00E6719D" w:rsidP="00E6719D">
      <w:pPr>
        <w:shd w:val="clear" w:color="auto" w:fill="FFFFFF"/>
        <w:spacing w:before="5"/>
        <w:ind w:right="-104" w:firstLine="298"/>
        <w:jc w:val="both"/>
        <w:rPr>
          <w:sz w:val="28"/>
          <w:szCs w:val="28"/>
        </w:rPr>
      </w:pPr>
      <w:r w:rsidRPr="00687A0C">
        <w:rPr>
          <w:sz w:val="28"/>
          <w:szCs w:val="28"/>
        </w:rPr>
        <w:t>Однако, как показали исследования, наиболее легко и естественно это про</w:t>
      </w:r>
      <w:r w:rsidRPr="00687A0C">
        <w:rPr>
          <w:sz w:val="28"/>
          <w:szCs w:val="28"/>
        </w:rPr>
        <w:softHyphen/>
        <w:t>исходит при использовании компьютерного конструирования во взаимосвязи с прак</w:t>
      </w:r>
      <w:r w:rsidRPr="00687A0C">
        <w:rPr>
          <w:sz w:val="28"/>
          <w:szCs w:val="28"/>
        </w:rPr>
        <w:softHyphen/>
        <w:t>тическим.</w:t>
      </w:r>
    </w:p>
    <w:p w:rsidR="00E6719D" w:rsidRPr="00687A0C" w:rsidRDefault="00E6719D" w:rsidP="00E6719D">
      <w:pPr>
        <w:shd w:val="clear" w:color="auto" w:fill="FFFFFF"/>
        <w:spacing w:before="5"/>
        <w:ind w:right="-104" w:firstLine="293"/>
        <w:jc w:val="both"/>
        <w:rPr>
          <w:sz w:val="28"/>
          <w:szCs w:val="28"/>
        </w:rPr>
      </w:pPr>
      <w:r w:rsidRPr="00687A0C">
        <w:rPr>
          <w:sz w:val="28"/>
          <w:szCs w:val="28"/>
        </w:rPr>
        <w:t>Конструирование по замыслу по сравнению с конструированием по образ</w:t>
      </w:r>
      <w:r w:rsidRPr="00687A0C">
        <w:rPr>
          <w:sz w:val="28"/>
          <w:szCs w:val="28"/>
        </w:rPr>
        <w:softHyphen/>
        <w:t>цу обладает большими возможностями для развертывания творчества детей, для проявления их самостоятельности; здесь ребенок сам решает, что и как он будет кон</w:t>
      </w:r>
      <w:r w:rsidRPr="00687A0C">
        <w:rPr>
          <w:sz w:val="28"/>
          <w:szCs w:val="28"/>
        </w:rPr>
        <w:softHyphen/>
        <w:t>струировать. Но надо помнить, что создание замысла будущей конструкции и его осуществление — достаточно трудная задача для дошкольников: замыслы неустой</w:t>
      </w:r>
      <w:r w:rsidRPr="00687A0C">
        <w:rPr>
          <w:sz w:val="28"/>
          <w:szCs w:val="28"/>
        </w:rPr>
        <w:softHyphen/>
        <w:t>чивы и часто меняются в процессе деятельности.</w:t>
      </w:r>
    </w:p>
    <w:p w:rsidR="00E6719D" w:rsidRPr="00687A0C" w:rsidRDefault="00E6719D" w:rsidP="00E6719D">
      <w:pPr>
        <w:shd w:val="clear" w:color="auto" w:fill="FFFFFF"/>
        <w:ind w:right="-104" w:firstLine="283"/>
        <w:jc w:val="both"/>
        <w:rPr>
          <w:sz w:val="28"/>
          <w:szCs w:val="28"/>
        </w:rPr>
      </w:pPr>
      <w:r w:rsidRPr="00687A0C">
        <w:rPr>
          <w:sz w:val="28"/>
          <w:szCs w:val="28"/>
        </w:rPr>
        <w:t>Чтобы эта деятельность протекала как поисковый и творческий процесс, дети должны иметь обобщенные представления о конструируемом объекте, владеть обоб</w:t>
      </w:r>
      <w:r w:rsidRPr="00687A0C">
        <w:rPr>
          <w:sz w:val="28"/>
          <w:szCs w:val="28"/>
        </w:rPr>
        <w:softHyphen/>
        <w:t xml:space="preserve">щенными способами конструирования и уметь искать новые </w:t>
      </w:r>
      <w:r w:rsidRPr="00687A0C">
        <w:rPr>
          <w:sz w:val="28"/>
          <w:szCs w:val="28"/>
        </w:rPr>
        <w:lastRenderedPageBreak/>
        <w:t xml:space="preserve">способы. Эти знания и умения формируются в процессе других форм конструирования — </w:t>
      </w:r>
      <w:r w:rsidRPr="00A111F7">
        <w:rPr>
          <w:iCs/>
          <w:sz w:val="28"/>
          <w:szCs w:val="28"/>
        </w:rPr>
        <w:t>по образцу и по условиям</w:t>
      </w:r>
      <w:r w:rsidRPr="00A111F7">
        <w:rPr>
          <w:i/>
          <w:iCs/>
          <w:sz w:val="28"/>
          <w:szCs w:val="28"/>
        </w:rPr>
        <w:t xml:space="preserve">. </w:t>
      </w:r>
      <w:r w:rsidRPr="00A111F7">
        <w:rPr>
          <w:sz w:val="28"/>
          <w:szCs w:val="28"/>
        </w:rPr>
        <w:t>Иначе говоря, конструирование по замыслу не является</w:t>
      </w:r>
      <w:r w:rsidRPr="00687A0C">
        <w:rPr>
          <w:sz w:val="28"/>
          <w:szCs w:val="28"/>
        </w:rPr>
        <w:t xml:space="preserve"> средством обучения детей созданию замыслов, оно лишь позволяет самостоятельно и творчески исполь</w:t>
      </w:r>
      <w:r w:rsidRPr="00687A0C">
        <w:rPr>
          <w:sz w:val="28"/>
          <w:szCs w:val="28"/>
        </w:rPr>
        <w:softHyphen/>
        <w:t>зовать знания и умения, полученные ранее. При этом степень самостоятельности и творчества зависит от уровня имеющихся знаний и умений (умение строить замысел, искать решения, не боясь ошибок, и т.п.).</w:t>
      </w:r>
    </w:p>
    <w:p w:rsidR="00E6719D" w:rsidRPr="00687A0C" w:rsidRDefault="00E6719D" w:rsidP="00E6719D">
      <w:pPr>
        <w:shd w:val="clear" w:color="auto" w:fill="FFFFFF"/>
        <w:spacing w:before="5"/>
        <w:ind w:right="-104" w:firstLine="278"/>
        <w:jc w:val="both"/>
        <w:rPr>
          <w:sz w:val="28"/>
          <w:szCs w:val="28"/>
        </w:rPr>
      </w:pPr>
      <w:r w:rsidRPr="00687A0C">
        <w:rPr>
          <w:sz w:val="28"/>
          <w:szCs w:val="28"/>
        </w:rPr>
        <w:t xml:space="preserve">Конструирование по </w:t>
      </w:r>
      <w:r>
        <w:rPr>
          <w:sz w:val="28"/>
          <w:szCs w:val="28"/>
        </w:rPr>
        <w:t>теме</w:t>
      </w:r>
      <w:r w:rsidRPr="00687A0C">
        <w:rPr>
          <w:sz w:val="28"/>
          <w:szCs w:val="28"/>
        </w:rPr>
        <w:t>. Детям предлагают общую тематику конструкций («птицы», «город» и т.п.), и они сами создают замыслы конкретных построек, поделок, выбирают материал и способы их выполнения. Эта форма конструирования очень близка по своему характеру конструированию по замыслу, с той лишь разницей, что замыслы детей здесь ограничиваются определенной темой. Основная цель организа</w:t>
      </w:r>
      <w:r w:rsidRPr="00687A0C">
        <w:rPr>
          <w:sz w:val="28"/>
          <w:szCs w:val="28"/>
        </w:rPr>
        <w:softHyphen/>
        <w:t>ции конструирования по заданной теме — актуализация и закрепление знаний и умений, а также переключение детей на новую тематику в случае их «застревания» на одной и той же теме.</w:t>
      </w:r>
    </w:p>
    <w:p w:rsidR="00E6719D" w:rsidRPr="00687A0C" w:rsidRDefault="00E6719D" w:rsidP="00E6719D">
      <w:pPr>
        <w:shd w:val="clear" w:color="auto" w:fill="FFFFFF"/>
        <w:spacing w:before="5"/>
        <w:ind w:right="-104" w:firstLine="302"/>
        <w:jc w:val="both"/>
        <w:rPr>
          <w:sz w:val="28"/>
          <w:szCs w:val="28"/>
        </w:rPr>
      </w:pPr>
      <w:r w:rsidRPr="00687A0C">
        <w:rPr>
          <w:sz w:val="28"/>
          <w:szCs w:val="28"/>
        </w:rPr>
        <w:t>Каркасное конструирование. Эту форму детского конструирования выде</w:t>
      </w:r>
      <w:r w:rsidRPr="00687A0C">
        <w:rPr>
          <w:sz w:val="28"/>
          <w:szCs w:val="28"/>
        </w:rPr>
        <w:softHyphen/>
        <w:t>лил Н.Н. Поддьяков. Такое конструирование предполагает первоначальное знакомство детей с простым по строению каркасом как центральным звеном постройки (его час</w:t>
      </w:r>
      <w:r w:rsidRPr="00687A0C">
        <w:rPr>
          <w:sz w:val="28"/>
          <w:szCs w:val="28"/>
        </w:rPr>
        <w:softHyphen/>
        <w:t>тями, характером их взаимодействия) и последующую демонстрацию педагогом различных его изменений, приводящих к трансформации всей конструкции. В ре</w:t>
      </w:r>
      <w:r w:rsidRPr="00687A0C">
        <w:rPr>
          <w:sz w:val="28"/>
          <w:szCs w:val="28"/>
        </w:rPr>
        <w:softHyphen/>
        <w:t>зультате дети легко усваивают общий принцип строения каркаса и учатся выделять особенности конструкции, исходя из заданного каркаса. В конструировании такого типа ребенок, глядя на каркас, должен домыслить, как бы дорисовать его, добавляя к одному и тому же каркасу разные дополнительные детали. В соответствии с этим «каркасное» конструирование является хорошим средством формирования вообра</w:t>
      </w:r>
      <w:r w:rsidRPr="00687A0C">
        <w:rPr>
          <w:sz w:val="28"/>
          <w:szCs w:val="28"/>
        </w:rPr>
        <w:softHyphen/>
        <w:t>жения, обобщенных способов конструирования, образного мышления.</w:t>
      </w:r>
    </w:p>
    <w:p w:rsidR="00E6719D" w:rsidRDefault="00E6719D" w:rsidP="00E6719D">
      <w:pPr>
        <w:shd w:val="clear" w:color="auto" w:fill="FFFFFF"/>
        <w:spacing w:before="5"/>
        <w:ind w:right="-104" w:firstLine="288"/>
        <w:jc w:val="both"/>
        <w:rPr>
          <w:sz w:val="28"/>
          <w:szCs w:val="28"/>
        </w:rPr>
      </w:pPr>
      <w:r w:rsidRPr="00687A0C">
        <w:rPr>
          <w:spacing w:val="-2"/>
          <w:sz w:val="28"/>
          <w:szCs w:val="28"/>
        </w:rPr>
        <w:t xml:space="preserve">Каждая из рассмотренных форм организации обучения конструированию может </w:t>
      </w:r>
      <w:r w:rsidRPr="00687A0C">
        <w:rPr>
          <w:spacing w:val="-3"/>
          <w:sz w:val="28"/>
          <w:szCs w:val="28"/>
        </w:rPr>
        <w:t>оказывать развивающее влияние на те или иные способности детей, которые в сово</w:t>
      </w:r>
      <w:r w:rsidRPr="00687A0C">
        <w:rPr>
          <w:spacing w:val="-3"/>
          <w:sz w:val="28"/>
          <w:szCs w:val="28"/>
        </w:rPr>
        <w:softHyphen/>
      </w:r>
      <w:r w:rsidRPr="00687A0C">
        <w:rPr>
          <w:spacing w:val="-1"/>
          <w:sz w:val="28"/>
          <w:szCs w:val="28"/>
        </w:rPr>
        <w:t xml:space="preserve">купности составляют основу формирования их творчества. Однако это становится </w:t>
      </w:r>
      <w:r w:rsidRPr="00687A0C">
        <w:rPr>
          <w:spacing w:val="-4"/>
          <w:sz w:val="28"/>
          <w:szCs w:val="28"/>
        </w:rPr>
        <w:t>возможным, как показали  многолетние исследования, при определенных усло</w:t>
      </w:r>
      <w:r w:rsidRPr="00687A0C">
        <w:rPr>
          <w:spacing w:val="-4"/>
          <w:sz w:val="28"/>
          <w:szCs w:val="28"/>
        </w:rPr>
        <w:softHyphen/>
      </w:r>
      <w:r w:rsidRPr="00687A0C">
        <w:rPr>
          <w:spacing w:val="-5"/>
          <w:sz w:val="28"/>
          <w:szCs w:val="28"/>
        </w:rPr>
        <w:t xml:space="preserve">виях. К ним относятся: наполнение новым развивающим содержанием каждой формы </w:t>
      </w:r>
      <w:r w:rsidRPr="00687A0C">
        <w:rPr>
          <w:spacing w:val="-2"/>
          <w:sz w:val="28"/>
          <w:szCs w:val="28"/>
        </w:rPr>
        <w:t xml:space="preserve">обучения с учетом специфики вида конструирования (из деталей конструкторов, из </w:t>
      </w:r>
      <w:r w:rsidRPr="00687A0C">
        <w:rPr>
          <w:spacing w:val="-4"/>
          <w:sz w:val="28"/>
          <w:szCs w:val="28"/>
        </w:rPr>
        <w:t xml:space="preserve">бумаги, из природного материала и др.); обеспечение органической взаимосвязи всех </w:t>
      </w:r>
      <w:r w:rsidRPr="00687A0C">
        <w:rPr>
          <w:spacing w:val="-5"/>
          <w:sz w:val="28"/>
          <w:szCs w:val="28"/>
        </w:rPr>
        <w:t>форм обучения с целью разработки целостных взаимообогащающих видовых подсис</w:t>
      </w:r>
      <w:r w:rsidRPr="00687A0C">
        <w:rPr>
          <w:spacing w:val="-5"/>
          <w:sz w:val="28"/>
          <w:szCs w:val="28"/>
        </w:rPr>
        <w:softHyphen/>
      </w:r>
      <w:r w:rsidRPr="00687A0C">
        <w:rPr>
          <w:spacing w:val="-3"/>
          <w:sz w:val="28"/>
          <w:szCs w:val="28"/>
        </w:rPr>
        <w:t xml:space="preserve">тем </w:t>
      </w:r>
      <w:r w:rsidRPr="00687A0C">
        <w:rPr>
          <w:spacing w:val="-3"/>
          <w:sz w:val="28"/>
          <w:szCs w:val="28"/>
        </w:rPr>
        <w:lastRenderedPageBreak/>
        <w:t xml:space="preserve">конструирования и выстраивание на этой основе общей системы формирования </w:t>
      </w:r>
      <w:r w:rsidRPr="00687A0C">
        <w:rPr>
          <w:sz w:val="28"/>
          <w:szCs w:val="28"/>
        </w:rPr>
        <w:t>детского творческого конструирования.</w:t>
      </w:r>
    </w:p>
    <w:p w:rsidR="00E6719D" w:rsidRDefault="00E6719D" w:rsidP="00E6719D">
      <w:pPr>
        <w:shd w:val="clear" w:color="auto" w:fill="FFFFFF"/>
        <w:spacing w:before="5"/>
        <w:ind w:right="-104" w:firstLine="288"/>
        <w:jc w:val="both"/>
        <w:rPr>
          <w:sz w:val="28"/>
          <w:szCs w:val="28"/>
        </w:rPr>
      </w:pPr>
    </w:p>
    <w:p w:rsidR="00E6719D" w:rsidRDefault="00E6719D" w:rsidP="00E6719D">
      <w:pPr>
        <w:shd w:val="clear" w:color="auto" w:fill="FFFFFF"/>
        <w:spacing w:before="5"/>
        <w:ind w:right="-104" w:firstLine="288"/>
        <w:jc w:val="both"/>
        <w:rPr>
          <w:sz w:val="28"/>
          <w:szCs w:val="28"/>
        </w:rPr>
      </w:pPr>
    </w:p>
    <w:p w:rsidR="00E6719D" w:rsidRDefault="00E6719D" w:rsidP="00E6719D">
      <w:pPr>
        <w:shd w:val="clear" w:color="auto" w:fill="FFFFFF"/>
        <w:spacing w:before="5"/>
        <w:ind w:right="-104" w:firstLine="288"/>
        <w:jc w:val="center"/>
        <w:rPr>
          <w:b/>
          <w:sz w:val="28"/>
          <w:szCs w:val="28"/>
        </w:rPr>
      </w:pPr>
    </w:p>
    <w:p w:rsidR="00E6719D" w:rsidRDefault="00E6719D" w:rsidP="00E6719D">
      <w:pPr>
        <w:shd w:val="clear" w:color="auto" w:fill="FFFFFF"/>
        <w:spacing w:before="5"/>
        <w:ind w:right="-104" w:firstLine="288"/>
        <w:jc w:val="center"/>
        <w:rPr>
          <w:b/>
          <w:sz w:val="28"/>
          <w:szCs w:val="28"/>
        </w:rPr>
      </w:pPr>
    </w:p>
    <w:p w:rsidR="00E6719D" w:rsidRDefault="00E6719D" w:rsidP="00E6719D">
      <w:pPr>
        <w:shd w:val="clear" w:color="auto" w:fill="FFFFFF"/>
        <w:spacing w:before="5"/>
        <w:ind w:right="-104" w:firstLine="288"/>
        <w:jc w:val="center"/>
        <w:rPr>
          <w:b/>
          <w:sz w:val="28"/>
          <w:szCs w:val="28"/>
        </w:rPr>
      </w:pPr>
    </w:p>
    <w:p w:rsidR="00E6719D" w:rsidRDefault="00E6719D" w:rsidP="00E6719D">
      <w:pPr>
        <w:shd w:val="clear" w:color="auto" w:fill="FFFFFF"/>
        <w:spacing w:before="5"/>
        <w:ind w:right="-104" w:firstLine="288"/>
        <w:jc w:val="center"/>
        <w:rPr>
          <w:b/>
          <w:sz w:val="28"/>
          <w:szCs w:val="28"/>
        </w:rPr>
      </w:pPr>
    </w:p>
    <w:p w:rsidR="00E6719D" w:rsidRDefault="00E6719D" w:rsidP="00E6719D">
      <w:pPr>
        <w:shd w:val="clear" w:color="auto" w:fill="FFFFFF"/>
        <w:spacing w:before="5"/>
        <w:ind w:right="-104" w:firstLine="288"/>
        <w:jc w:val="center"/>
        <w:rPr>
          <w:b/>
          <w:sz w:val="28"/>
          <w:szCs w:val="28"/>
        </w:rPr>
      </w:pPr>
    </w:p>
    <w:p w:rsidR="00E6719D" w:rsidRDefault="00E6719D" w:rsidP="00E6719D">
      <w:pPr>
        <w:shd w:val="clear" w:color="auto" w:fill="FFFFFF"/>
        <w:spacing w:before="5"/>
        <w:ind w:right="-104" w:firstLine="288"/>
        <w:jc w:val="center"/>
        <w:rPr>
          <w:b/>
          <w:sz w:val="28"/>
          <w:szCs w:val="28"/>
        </w:rPr>
      </w:pPr>
    </w:p>
    <w:p w:rsidR="00E6719D" w:rsidRDefault="00E6719D" w:rsidP="00E6719D">
      <w:pPr>
        <w:shd w:val="clear" w:color="auto" w:fill="FFFFFF"/>
        <w:spacing w:before="5"/>
        <w:ind w:right="-104" w:firstLine="288"/>
        <w:jc w:val="center"/>
        <w:rPr>
          <w:b/>
          <w:sz w:val="28"/>
          <w:szCs w:val="28"/>
        </w:rPr>
      </w:pPr>
    </w:p>
    <w:p w:rsidR="00E6719D" w:rsidRDefault="00E6719D" w:rsidP="00E6719D">
      <w:pPr>
        <w:shd w:val="clear" w:color="auto" w:fill="FFFFFF"/>
        <w:spacing w:before="5"/>
        <w:ind w:right="-104"/>
        <w:rPr>
          <w:b/>
          <w:sz w:val="28"/>
          <w:szCs w:val="28"/>
        </w:rPr>
      </w:pPr>
    </w:p>
    <w:p w:rsidR="00E6719D" w:rsidRDefault="00E6719D" w:rsidP="00E6719D">
      <w:pPr>
        <w:shd w:val="clear" w:color="auto" w:fill="FFFFFF"/>
        <w:spacing w:before="5"/>
        <w:ind w:right="-104"/>
        <w:rPr>
          <w:b/>
          <w:sz w:val="28"/>
          <w:szCs w:val="28"/>
        </w:rPr>
      </w:pPr>
    </w:p>
    <w:p w:rsidR="00E6719D" w:rsidRPr="00616D16" w:rsidRDefault="00E6719D" w:rsidP="00E6719D">
      <w:pPr>
        <w:ind w:left="180" w:right="-104"/>
        <w:jc w:val="both"/>
        <w:rPr>
          <w:sz w:val="28"/>
          <w:szCs w:val="28"/>
        </w:rPr>
      </w:pPr>
    </w:p>
    <w:p w:rsidR="00E6719D" w:rsidRPr="00DB3222" w:rsidRDefault="007D215C" w:rsidP="00E6719D">
      <w:pPr>
        <w:shd w:val="clear" w:color="auto" w:fill="FFFFFF"/>
        <w:ind w:right="-104" w:firstLine="288"/>
        <w:jc w:val="center"/>
        <w:rPr>
          <w:b/>
          <w:sz w:val="28"/>
          <w:szCs w:val="28"/>
        </w:rPr>
      </w:pPr>
      <w:r>
        <w:rPr>
          <w:b/>
          <w:bCs/>
          <w:sz w:val="28"/>
          <w:szCs w:val="28"/>
        </w:rPr>
        <w:t>Конструирование из строительного материала с детьми 3-7 лет.</w:t>
      </w:r>
    </w:p>
    <w:p w:rsidR="00E6719D" w:rsidRPr="00687A0C" w:rsidRDefault="00E6719D" w:rsidP="00E6719D">
      <w:pPr>
        <w:shd w:val="clear" w:color="auto" w:fill="FFFFFF"/>
        <w:ind w:right="-104" w:firstLine="293"/>
        <w:jc w:val="both"/>
        <w:rPr>
          <w:sz w:val="28"/>
          <w:szCs w:val="28"/>
        </w:rPr>
      </w:pPr>
      <w:r w:rsidRPr="00687A0C">
        <w:rPr>
          <w:sz w:val="28"/>
          <w:szCs w:val="28"/>
        </w:rPr>
        <w:t>Этот вид детского конструирования оказался наиболее изученным, и в результате фак</w:t>
      </w:r>
      <w:r w:rsidRPr="00687A0C">
        <w:rPr>
          <w:sz w:val="28"/>
          <w:szCs w:val="28"/>
        </w:rPr>
        <w:softHyphen/>
        <w:t>тически все рассмотренные выше формы обучения конструированию были разработаны относительно конструирования из строительного материала.</w:t>
      </w:r>
    </w:p>
    <w:p w:rsidR="00E6719D" w:rsidRPr="00687A0C" w:rsidRDefault="00E6719D" w:rsidP="00E6719D">
      <w:pPr>
        <w:shd w:val="clear" w:color="auto" w:fill="FFFFFF"/>
        <w:ind w:right="-104" w:firstLine="298"/>
        <w:jc w:val="both"/>
        <w:rPr>
          <w:sz w:val="28"/>
          <w:szCs w:val="28"/>
        </w:rPr>
      </w:pPr>
      <w:r w:rsidRPr="00687A0C">
        <w:rPr>
          <w:sz w:val="28"/>
          <w:szCs w:val="28"/>
        </w:rPr>
        <w:t>Однако, как ни парадоксально, целенаправленное и систематическое обучение именно этому виду конструирования в практике отсутствует. В основном оно используется во взаимосвязи с игрой в обучении детей раннего и младшего дошкольного возрастов. Вос</w:t>
      </w:r>
      <w:r w:rsidRPr="00687A0C">
        <w:rPr>
          <w:sz w:val="28"/>
          <w:szCs w:val="28"/>
        </w:rPr>
        <w:softHyphen/>
        <w:t xml:space="preserve">питатель вместе с детьми раннего возраста (до трех лет) строит кроватку и укладывает куклу спать, строит башенку, на которой будет сидеть птичка, ворота — через них будут </w:t>
      </w:r>
      <w:r w:rsidRPr="00687A0C">
        <w:rPr>
          <w:spacing w:val="-1"/>
          <w:sz w:val="28"/>
          <w:szCs w:val="28"/>
        </w:rPr>
        <w:t xml:space="preserve">ездить машинки и т.п., то есть организуется так называемое «сюжетное конструирование» </w:t>
      </w:r>
      <w:r w:rsidRPr="00687A0C">
        <w:rPr>
          <w:spacing w:val="-3"/>
          <w:sz w:val="28"/>
          <w:szCs w:val="28"/>
        </w:rPr>
        <w:t xml:space="preserve">(С.Л. Новоселова). В работе с детьми младшего возраста в основном используются образцы </w:t>
      </w:r>
      <w:r w:rsidRPr="00687A0C">
        <w:rPr>
          <w:sz w:val="28"/>
          <w:szCs w:val="28"/>
        </w:rPr>
        <w:t>простейших конструкций практически той же тематики (стол, стульчик, лесенка и т.п.).</w:t>
      </w:r>
    </w:p>
    <w:p w:rsidR="00E6719D" w:rsidRPr="00687A0C" w:rsidRDefault="00E6719D" w:rsidP="00E6719D">
      <w:pPr>
        <w:shd w:val="clear" w:color="auto" w:fill="FFFFFF"/>
        <w:ind w:right="-104" w:firstLine="288"/>
        <w:jc w:val="both"/>
        <w:rPr>
          <w:sz w:val="28"/>
          <w:szCs w:val="28"/>
        </w:rPr>
      </w:pPr>
      <w:r w:rsidRPr="00687A0C">
        <w:rPr>
          <w:sz w:val="28"/>
          <w:szCs w:val="28"/>
        </w:rPr>
        <w:t>Что же касается более старших детей (после 5 лет), то с ними, как правило, никакого обучения не проводится. Дети сами, в свободное от занятий время, создают разные пост</w:t>
      </w:r>
      <w:r w:rsidRPr="00687A0C">
        <w:rPr>
          <w:sz w:val="28"/>
          <w:szCs w:val="28"/>
        </w:rPr>
        <w:softHyphen/>
      </w:r>
      <w:r w:rsidRPr="00687A0C">
        <w:rPr>
          <w:spacing w:val="-1"/>
          <w:sz w:val="28"/>
          <w:szCs w:val="28"/>
        </w:rPr>
        <w:t xml:space="preserve">ройки, и в основном для игры. При этом сама </w:t>
      </w:r>
      <w:r w:rsidRPr="00687A0C">
        <w:rPr>
          <w:spacing w:val="-1"/>
          <w:sz w:val="28"/>
          <w:szCs w:val="28"/>
        </w:rPr>
        <w:lastRenderedPageBreak/>
        <w:t xml:space="preserve">деятельность конструирования большинства </w:t>
      </w:r>
      <w:r w:rsidRPr="00687A0C">
        <w:rPr>
          <w:sz w:val="28"/>
          <w:szCs w:val="28"/>
        </w:rPr>
        <w:t>детей находится на крайне низком уровне.</w:t>
      </w:r>
    </w:p>
    <w:p w:rsidR="00E6719D" w:rsidRDefault="00E6719D" w:rsidP="00E6719D">
      <w:pPr>
        <w:shd w:val="clear" w:color="auto" w:fill="FFFFFF"/>
        <w:ind w:right="-104" w:firstLine="288"/>
        <w:jc w:val="both"/>
        <w:rPr>
          <w:sz w:val="28"/>
          <w:szCs w:val="28"/>
        </w:rPr>
      </w:pPr>
      <w:r w:rsidRPr="00687A0C">
        <w:rPr>
          <w:sz w:val="28"/>
          <w:szCs w:val="28"/>
        </w:rPr>
        <w:t>По-видимому, это можно объяснить двумя причинами: во-первых, сформировавшимся у педагогов отношением к конструированию из строительного материала как к игре (об этом говорит и такая, укрепившаяся в практике категория, как «строительные игры») и, во-вторых, неразработанностью развивающей системы обучения этому виду конструиро</w:t>
      </w:r>
      <w:r w:rsidRPr="00687A0C">
        <w:rPr>
          <w:sz w:val="28"/>
          <w:szCs w:val="28"/>
        </w:rPr>
        <w:softHyphen/>
      </w:r>
      <w:r w:rsidRPr="00687A0C">
        <w:rPr>
          <w:spacing w:val="-1"/>
          <w:sz w:val="28"/>
          <w:szCs w:val="28"/>
        </w:rPr>
        <w:t>вания и его содержания для детей разных дошкольных возрастов (хотя частично, по отно</w:t>
      </w:r>
      <w:r w:rsidRPr="00687A0C">
        <w:rPr>
          <w:spacing w:val="-1"/>
          <w:sz w:val="28"/>
          <w:szCs w:val="28"/>
        </w:rPr>
        <w:softHyphen/>
      </w:r>
      <w:r w:rsidRPr="00687A0C">
        <w:rPr>
          <w:sz w:val="28"/>
          <w:szCs w:val="28"/>
        </w:rPr>
        <w:t xml:space="preserve">шению к старшим дошкольникам, это было сделано в работе А.Н. Давидчук). </w:t>
      </w:r>
    </w:p>
    <w:p w:rsidR="00E6719D" w:rsidRPr="00687A0C" w:rsidRDefault="00E6719D" w:rsidP="00E6719D">
      <w:pPr>
        <w:shd w:val="clear" w:color="auto" w:fill="FFFFFF"/>
        <w:ind w:right="-104" w:firstLine="288"/>
        <w:jc w:val="both"/>
        <w:rPr>
          <w:sz w:val="28"/>
          <w:szCs w:val="28"/>
        </w:rPr>
      </w:pPr>
      <w:r w:rsidRPr="00687A0C">
        <w:rPr>
          <w:sz w:val="28"/>
          <w:szCs w:val="28"/>
        </w:rPr>
        <w:t xml:space="preserve">Система знаний и конструктивно-технических умений, в основе которых лежит </w:t>
      </w:r>
      <w:r w:rsidRPr="00687A0C">
        <w:rPr>
          <w:iCs/>
          <w:sz w:val="28"/>
          <w:szCs w:val="28"/>
          <w:u w:val="single"/>
        </w:rPr>
        <w:t>зави</w:t>
      </w:r>
      <w:r w:rsidRPr="00687A0C">
        <w:rPr>
          <w:iCs/>
          <w:sz w:val="28"/>
          <w:szCs w:val="28"/>
          <w:u w:val="single"/>
        </w:rPr>
        <w:softHyphen/>
      </w:r>
      <w:r w:rsidRPr="00687A0C">
        <w:rPr>
          <w:iCs/>
          <w:spacing w:val="-1"/>
          <w:sz w:val="28"/>
          <w:szCs w:val="28"/>
          <w:u w:val="single"/>
        </w:rPr>
        <w:t>симость создаваемых построек от их практического назначения</w:t>
      </w:r>
      <w:r w:rsidRPr="00687A0C">
        <w:rPr>
          <w:i/>
          <w:iCs/>
          <w:spacing w:val="-1"/>
          <w:sz w:val="28"/>
          <w:szCs w:val="28"/>
        </w:rPr>
        <w:t xml:space="preserve">, </w:t>
      </w:r>
      <w:r w:rsidRPr="00687A0C">
        <w:rPr>
          <w:spacing w:val="-1"/>
          <w:sz w:val="28"/>
          <w:szCs w:val="28"/>
        </w:rPr>
        <w:t>способствовала органи</w:t>
      </w:r>
      <w:r w:rsidRPr="00687A0C">
        <w:rPr>
          <w:spacing w:val="-1"/>
          <w:sz w:val="28"/>
          <w:szCs w:val="28"/>
        </w:rPr>
        <w:softHyphen/>
      </w:r>
      <w:r w:rsidRPr="00687A0C">
        <w:rPr>
          <w:spacing w:val="-3"/>
          <w:sz w:val="28"/>
          <w:szCs w:val="28"/>
        </w:rPr>
        <w:t xml:space="preserve">ческому объединению различных форм конструирования: по образцу, по условиям, по теме, </w:t>
      </w:r>
      <w:r w:rsidRPr="00687A0C">
        <w:rPr>
          <w:sz w:val="28"/>
          <w:szCs w:val="28"/>
        </w:rPr>
        <w:t>по замыслу.</w:t>
      </w:r>
    </w:p>
    <w:p w:rsidR="00E6719D" w:rsidRDefault="00E6719D" w:rsidP="00E6719D">
      <w:pPr>
        <w:shd w:val="clear" w:color="auto" w:fill="FFFFFF"/>
        <w:ind w:right="-104" w:firstLine="293"/>
        <w:jc w:val="both"/>
        <w:rPr>
          <w:sz w:val="28"/>
          <w:szCs w:val="28"/>
        </w:rPr>
      </w:pPr>
      <w:r w:rsidRPr="00687A0C">
        <w:rPr>
          <w:sz w:val="28"/>
          <w:szCs w:val="28"/>
        </w:rPr>
        <w:t>Переход детей к каждой новой форме не отменяет прежние, а, во-первых, основывает</w:t>
      </w:r>
      <w:r w:rsidRPr="00687A0C">
        <w:rPr>
          <w:sz w:val="28"/>
          <w:szCs w:val="28"/>
        </w:rPr>
        <w:softHyphen/>
        <w:t>ся на них и, во-вторых, способствует дальнейшему развитию последних.</w:t>
      </w:r>
    </w:p>
    <w:p w:rsidR="00536DFB" w:rsidRDefault="00536DFB" w:rsidP="00E6719D">
      <w:pPr>
        <w:shd w:val="clear" w:color="auto" w:fill="FFFFFF"/>
        <w:ind w:right="-104"/>
        <w:jc w:val="center"/>
        <w:rPr>
          <w:b/>
          <w:bCs/>
          <w:sz w:val="28"/>
          <w:szCs w:val="28"/>
        </w:rPr>
      </w:pPr>
    </w:p>
    <w:p w:rsidR="00536DFB" w:rsidRDefault="00536DFB" w:rsidP="00E6719D">
      <w:pPr>
        <w:shd w:val="clear" w:color="auto" w:fill="FFFFFF"/>
        <w:ind w:right="-104"/>
        <w:jc w:val="center"/>
        <w:rPr>
          <w:b/>
          <w:bCs/>
          <w:sz w:val="28"/>
          <w:szCs w:val="28"/>
        </w:rPr>
      </w:pPr>
    </w:p>
    <w:p w:rsidR="00E6719D" w:rsidRPr="00B04274" w:rsidRDefault="007D215C" w:rsidP="00E6719D">
      <w:pPr>
        <w:shd w:val="clear" w:color="auto" w:fill="FFFFFF"/>
        <w:ind w:right="-104"/>
        <w:jc w:val="center"/>
        <w:rPr>
          <w:b/>
          <w:sz w:val="28"/>
          <w:szCs w:val="28"/>
        </w:rPr>
      </w:pPr>
      <w:r>
        <w:rPr>
          <w:b/>
          <w:bCs/>
          <w:sz w:val="28"/>
          <w:szCs w:val="28"/>
        </w:rPr>
        <w:t xml:space="preserve">Конструирование </w:t>
      </w:r>
      <w:r w:rsidR="00E6719D" w:rsidRPr="00687A0C">
        <w:rPr>
          <w:b/>
          <w:bCs/>
          <w:sz w:val="28"/>
          <w:szCs w:val="28"/>
        </w:rPr>
        <w:t xml:space="preserve"> из бумаги</w:t>
      </w:r>
      <w:r w:rsidR="00E6719D">
        <w:rPr>
          <w:b/>
          <w:bCs/>
          <w:sz w:val="28"/>
          <w:szCs w:val="28"/>
        </w:rPr>
        <w:t xml:space="preserve"> с детьми 3 -7 лет</w:t>
      </w:r>
    </w:p>
    <w:p w:rsidR="00E6719D" w:rsidRPr="00B04274" w:rsidRDefault="00E6719D" w:rsidP="00E6719D">
      <w:pPr>
        <w:shd w:val="clear" w:color="auto" w:fill="FFFFFF"/>
        <w:ind w:right="-104" w:firstLine="283"/>
        <w:jc w:val="both"/>
        <w:rPr>
          <w:b/>
          <w:sz w:val="28"/>
          <w:szCs w:val="28"/>
        </w:rPr>
      </w:pPr>
      <w:r w:rsidRPr="00687A0C">
        <w:rPr>
          <w:sz w:val="28"/>
          <w:szCs w:val="28"/>
        </w:rPr>
        <w:t>Конструирование из бумаги относится к художественной деятельности. Дети в ос</w:t>
      </w:r>
      <w:r w:rsidRPr="00687A0C">
        <w:rPr>
          <w:sz w:val="28"/>
          <w:szCs w:val="28"/>
        </w:rPr>
        <w:softHyphen/>
        <w:t>новном создают художественно-эстетический продукт: сказочные фигурки для игр (сюжетных, театрализованных), поделки для украшения интерьера и т.п. Это могут быть как литературные персонажи (Колобок, Баба Яга, Царевна-лягушка и т.п.), так и приду</w:t>
      </w:r>
      <w:r w:rsidRPr="00687A0C">
        <w:rPr>
          <w:sz w:val="28"/>
          <w:szCs w:val="28"/>
        </w:rPr>
        <w:softHyphen/>
        <w:t>манные образы (солнечный человек, клякса-вакса, корзинка с волшебными цветами и т.п.). И даже когда дети воплощают в своих поделках реально существующие предме</w:t>
      </w:r>
      <w:r w:rsidRPr="00687A0C">
        <w:rPr>
          <w:sz w:val="28"/>
          <w:szCs w:val="28"/>
        </w:rPr>
        <w:softHyphen/>
        <w:t xml:space="preserve">ты (кроватка, стулья, веер и др.) и живые образы (лисичка, поросенок, мальчик, девочка </w:t>
      </w:r>
      <w:r w:rsidRPr="00687A0C">
        <w:rPr>
          <w:spacing w:val="-2"/>
          <w:sz w:val="28"/>
          <w:szCs w:val="28"/>
        </w:rPr>
        <w:t xml:space="preserve">и др.), они всегда стараются украсить их, сделать необычной формы ту или иную их часть, </w:t>
      </w:r>
      <w:r w:rsidRPr="00687A0C">
        <w:rPr>
          <w:sz w:val="28"/>
          <w:szCs w:val="28"/>
        </w:rPr>
        <w:t>сохраняя при этом общую основную структуру.</w:t>
      </w:r>
    </w:p>
    <w:p w:rsidR="00E6719D" w:rsidRPr="00687A0C" w:rsidRDefault="00E6719D" w:rsidP="00E6719D">
      <w:pPr>
        <w:shd w:val="clear" w:color="auto" w:fill="FFFFFF"/>
        <w:ind w:right="-104" w:firstLine="283"/>
        <w:jc w:val="both"/>
        <w:rPr>
          <w:sz w:val="28"/>
          <w:szCs w:val="28"/>
        </w:rPr>
      </w:pPr>
      <w:r w:rsidRPr="00687A0C">
        <w:rPr>
          <w:sz w:val="28"/>
          <w:szCs w:val="28"/>
        </w:rPr>
        <w:t>Существует разная техника работы с бумагой: сминание, разрывание, разрезание, сгибание. Последние две являются более сложными и одновременно более распростра</w:t>
      </w:r>
      <w:r w:rsidRPr="00687A0C">
        <w:rPr>
          <w:sz w:val="28"/>
          <w:szCs w:val="28"/>
        </w:rPr>
        <w:softHyphen/>
      </w:r>
      <w:r w:rsidRPr="00687A0C">
        <w:rPr>
          <w:spacing w:val="-1"/>
          <w:sz w:val="28"/>
          <w:szCs w:val="28"/>
        </w:rPr>
        <w:t xml:space="preserve">ненными в педагогической практике, и начиная с пяти лет дети успешно овладевают ими. </w:t>
      </w:r>
      <w:r w:rsidRPr="00687A0C">
        <w:rPr>
          <w:sz w:val="28"/>
          <w:szCs w:val="28"/>
        </w:rPr>
        <w:t xml:space="preserve">А такую технику конструирования, как сминание и разрывание бумаги, можно давать гораздо раньше — в три-четыре года. Однако дети с удовольствием используют эту </w:t>
      </w:r>
      <w:r w:rsidRPr="00687A0C">
        <w:rPr>
          <w:sz w:val="28"/>
          <w:szCs w:val="28"/>
        </w:rPr>
        <w:lastRenderedPageBreak/>
        <w:t>технику и в дальнейшей более сложной деятельности, создавая отдельные элементы поделки — бантик у клоуна, куклы; цветы в корзине; опушка шубы у снежной королевы и т.п.</w:t>
      </w:r>
    </w:p>
    <w:p w:rsidR="00E6719D" w:rsidRPr="00687A0C" w:rsidRDefault="00E6719D" w:rsidP="00E6719D">
      <w:pPr>
        <w:shd w:val="clear" w:color="auto" w:fill="FFFFFF"/>
        <w:ind w:right="-104" w:firstLine="283"/>
        <w:jc w:val="both"/>
        <w:rPr>
          <w:sz w:val="28"/>
          <w:szCs w:val="28"/>
        </w:rPr>
      </w:pPr>
      <w:r w:rsidRPr="00687A0C">
        <w:rPr>
          <w:sz w:val="28"/>
          <w:szCs w:val="28"/>
        </w:rPr>
        <w:t>Техника получения поделок из бумаги путем ее многократного сгибания в разных направлениях пришла к нам из Японии. Называется она оригами (</w:t>
      </w:r>
      <w:r w:rsidRPr="00687A0C">
        <w:rPr>
          <w:i/>
          <w:iCs/>
          <w:sz w:val="28"/>
          <w:szCs w:val="28"/>
        </w:rPr>
        <w:t xml:space="preserve">ори </w:t>
      </w:r>
      <w:r w:rsidRPr="00687A0C">
        <w:rPr>
          <w:sz w:val="28"/>
          <w:szCs w:val="28"/>
        </w:rPr>
        <w:t xml:space="preserve">— сгибать, </w:t>
      </w:r>
      <w:r w:rsidRPr="00687A0C">
        <w:rPr>
          <w:i/>
          <w:iCs/>
          <w:sz w:val="28"/>
          <w:szCs w:val="28"/>
        </w:rPr>
        <w:t xml:space="preserve">гами </w:t>
      </w:r>
      <w:r w:rsidRPr="00687A0C">
        <w:rPr>
          <w:sz w:val="28"/>
          <w:szCs w:val="28"/>
        </w:rPr>
        <w:t xml:space="preserve">— бумага). И в настоящее время в Японии оригами продолжает культивироваться как </w:t>
      </w:r>
      <w:r w:rsidRPr="00687A0C">
        <w:rPr>
          <w:spacing w:val="-2"/>
          <w:sz w:val="28"/>
          <w:szCs w:val="28"/>
        </w:rPr>
        <w:t>выражение любви к родственникам, друзьям, близким. Изящное бумажное изделие — луч</w:t>
      </w:r>
      <w:r w:rsidRPr="00687A0C">
        <w:rPr>
          <w:spacing w:val="-2"/>
          <w:sz w:val="28"/>
          <w:szCs w:val="28"/>
        </w:rPr>
        <w:softHyphen/>
      </w:r>
      <w:r w:rsidRPr="00687A0C">
        <w:rPr>
          <w:sz w:val="28"/>
          <w:szCs w:val="28"/>
        </w:rPr>
        <w:t>ший подарок.</w:t>
      </w:r>
    </w:p>
    <w:p w:rsidR="00E6719D" w:rsidRPr="00687A0C" w:rsidRDefault="00E6719D" w:rsidP="00E6719D">
      <w:pPr>
        <w:shd w:val="clear" w:color="auto" w:fill="FFFFFF"/>
        <w:ind w:right="-104" w:firstLine="283"/>
        <w:jc w:val="both"/>
        <w:rPr>
          <w:sz w:val="28"/>
          <w:szCs w:val="28"/>
        </w:rPr>
      </w:pPr>
      <w:r w:rsidRPr="00687A0C">
        <w:rPr>
          <w:sz w:val="28"/>
          <w:szCs w:val="28"/>
        </w:rPr>
        <w:t>В других странах, в том числе и в нашей, оригами не имеет такого символического значения, а используется для создания разных поделок из бумаги как средство отражения окружающего мира и выражения отношения к нему.</w:t>
      </w:r>
    </w:p>
    <w:p w:rsidR="00E6719D" w:rsidRPr="00687A0C" w:rsidRDefault="00E6719D" w:rsidP="00E6719D">
      <w:pPr>
        <w:shd w:val="clear" w:color="auto" w:fill="FFFFFF"/>
        <w:ind w:right="-104" w:firstLine="283"/>
        <w:jc w:val="both"/>
        <w:rPr>
          <w:sz w:val="28"/>
          <w:szCs w:val="28"/>
        </w:rPr>
      </w:pPr>
      <w:r w:rsidRPr="00687A0C">
        <w:rPr>
          <w:sz w:val="28"/>
          <w:szCs w:val="28"/>
        </w:rPr>
        <w:t>Близка к этой технике и другая, также пришедшая к нам из Японии, — киригами. Она включает в себя складывание бумаги и вырезание ее в разных направлениях. Так создаются различные фигурки животных, забавных человечков, разные снежинки, цветы и т.п. Техника оригами и киригами отличается большой трудоемкостью, она тре</w:t>
      </w:r>
      <w:r w:rsidRPr="00687A0C">
        <w:rPr>
          <w:sz w:val="28"/>
          <w:szCs w:val="28"/>
        </w:rPr>
        <w:softHyphen/>
        <w:t>бует многократно повторяющихся действий и строгого соблюдения определенного их порядка.</w:t>
      </w:r>
    </w:p>
    <w:p w:rsidR="00E6719D" w:rsidRPr="00687A0C" w:rsidRDefault="00E6719D" w:rsidP="00E6719D">
      <w:pPr>
        <w:shd w:val="clear" w:color="auto" w:fill="FFFFFF"/>
        <w:ind w:right="-104" w:firstLine="283"/>
        <w:jc w:val="both"/>
        <w:rPr>
          <w:sz w:val="28"/>
          <w:szCs w:val="28"/>
        </w:rPr>
      </w:pPr>
      <w:r w:rsidRPr="00687A0C">
        <w:rPr>
          <w:sz w:val="28"/>
          <w:szCs w:val="28"/>
        </w:rPr>
        <w:t>Бумажная скульптура — еще одна из разновидностей техники конструирования из бумаги — заключается в создании огромного разнообразия поделок (по тематике, по конструкции) путем комбинирования разных бумажных форм, которые делают сами дети.</w:t>
      </w:r>
    </w:p>
    <w:p w:rsidR="00E6719D" w:rsidRDefault="00E6719D" w:rsidP="00E6719D">
      <w:pPr>
        <w:shd w:val="clear" w:color="auto" w:fill="FFFFFF"/>
        <w:ind w:right="-104" w:firstLine="283"/>
        <w:jc w:val="both"/>
        <w:rPr>
          <w:sz w:val="28"/>
          <w:szCs w:val="28"/>
        </w:rPr>
      </w:pPr>
      <w:r w:rsidRPr="00687A0C">
        <w:rPr>
          <w:sz w:val="28"/>
          <w:szCs w:val="28"/>
        </w:rPr>
        <w:t>Несмотря на всю привлекательность, конструирование из бумаги с использованием разной техники является самым сложным видом этой деятельности. Оно предполагает наличие у детей хорошо развитых пространственных представлений и не позволяет им действовать путем проб и исправлять неверные действия, так как складывание, разреза</w:t>
      </w:r>
      <w:r w:rsidRPr="00687A0C">
        <w:rPr>
          <w:sz w:val="28"/>
          <w:szCs w:val="28"/>
        </w:rPr>
        <w:softHyphen/>
        <w:t>ние и т.п. исправить уже нельзя, а значит — нельзя добиться и успеха. Поэтому традици</w:t>
      </w:r>
      <w:r w:rsidRPr="00687A0C">
        <w:rPr>
          <w:sz w:val="28"/>
          <w:szCs w:val="28"/>
        </w:rPr>
        <w:softHyphen/>
        <w:t>онная методика построена на наглядном и подробном объяснении процесса изготовления каждой конкретной игрушки. В результате у детей формируется только репродуктивная деятельность (умение повторить образец) и установка на воспроизведение уже хорошо знакомого, что не способствует развитию инициативного, самостоятельного конструи</w:t>
      </w:r>
      <w:r w:rsidRPr="00687A0C">
        <w:rPr>
          <w:sz w:val="28"/>
          <w:szCs w:val="28"/>
        </w:rPr>
        <w:softHyphen/>
        <w:t>рования творческого характера.</w:t>
      </w:r>
    </w:p>
    <w:p w:rsidR="00E6719D" w:rsidRDefault="00E6719D" w:rsidP="00E6719D">
      <w:pPr>
        <w:shd w:val="clear" w:color="auto" w:fill="FFFFFF"/>
        <w:ind w:right="-104" w:firstLine="283"/>
        <w:jc w:val="both"/>
        <w:rPr>
          <w:sz w:val="28"/>
          <w:szCs w:val="28"/>
        </w:rPr>
      </w:pPr>
      <w:r>
        <w:rPr>
          <w:sz w:val="28"/>
          <w:szCs w:val="28"/>
        </w:rPr>
        <w:t xml:space="preserve">К сожалению, в практике почти совсем не используются такие простые технологии работы с бумагой, как сминание и разрывание. Вместе с тем </w:t>
      </w:r>
      <w:r>
        <w:rPr>
          <w:sz w:val="28"/>
          <w:szCs w:val="28"/>
        </w:rPr>
        <w:lastRenderedPageBreak/>
        <w:t>именно эти технологии позволяют ребенку не только  познать в процессе экспериментирования многообразие свойств бумаги как конструктивного материала, но и самостоятельно строить образы (на основе ассоциаций) и воплощать их с помощью взрослого. Поэтому использование такой простой техники с самого начала обучения детей конструированию из бумаги способствует инициативному освоению ими конструирования как средства самовыражения и создает основу для дальнейшего становления детской творческой деятельности.</w:t>
      </w:r>
    </w:p>
    <w:p w:rsidR="00E6719D" w:rsidRDefault="00E6719D" w:rsidP="00E6719D">
      <w:pPr>
        <w:shd w:val="clear" w:color="auto" w:fill="FFFFFF"/>
        <w:ind w:right="-104" w:firstLine="283"/>
        <w:jc w:val="both"/>
        <w:rPr>
          <w:sz w:val="28"/>
          <w:szCs w:val="28"/>
        </w:rPr>
      </w:pPr>
      <w:r>
        <w:rPr>
          <w:sz w:val="28"/>
          <w:szCs w:val="28"/>
        </w:rPr>
        <w:t>Главными условиями развития творческого конструирования из бумаги являются:</w:t>
      </w:r>
    </w:p>
    <w:p w:rsidR="00E6719D" w:rsidRDefault="00E6719D" w:rsidP="00E6719D">
      <w:pPr>
        <w:numPr>
          <w:ilvl w:val="0"/>
          <w:numId w:val="19"/>
        </w:numPr>
        <w:shd w:val="clear" w:color="auto" w:fill="FFFFFF"/>
        <w:spacing w:after="0" w:line="240" w:lineRule="auto"/>
        <w:ind w:right="-104"/>
        <w:jc w:val="both"/>
        <w:rPr>
          <w:sz w:val="28"/>
          <w:szCs w:val="28"/>
        </w:rPr>
      </w:pPr>
      <w:r>
        <w:rPr>
          <w:sz w:val="28"/>
          <w:szCs w:val="28"/>
        </w:rPr>
        <w:t>использование разной техники, начиная с более простых ее видов (сминание, скручивание, разрывание);</w:t>
      </w:r>
    </w:p>
    <w:p w:rsidR="00E6719D" w:rsidRDefault="00E6719D" w:rsidP="00E6719D">
      <w:pPr>
        <w:numPr>
          <w:ilvl w:val="0"/>
          <w:numId w:val="19"/>
        </w:numPr>
        <w:shd w:val="clear" w:color="auto" w:fill="FFFFFF"/>
        <w:spacing w:after="0" w:line="240" w:lineRule="auto"/>
        <w:ind w:right="-104"/>
        <w:jc w:val="both"/>
        <w:rPr>
          <w:sz w:val="28"/>
          <w:szCs w:val="28"/>
        </w:rPr>
      </w:pPr>
      <w:r>
        <w:rPr>
          <w:sz w:val="28"/>
          <w:szCs w:val="28"/>
        </w:rPr>
        <w:t>формирование обобщенных способов конструирования в процессе овладения более сложной техникой (оригами, киригами, объемная скульптура).</w:t>
      </w:r>
    </w:p>
    <w:p w:rsidR="00E6719D" w:rsidRDefault="00E6719D" w:rsidP="00E6719D">
      <w:pPr>
        <w:shd w:val="clear" w:color="auto" w:fill="FFFFFF"/>
        <w:ind w:left="283" w:right="-104"/>
        <w:jc w:val="both"/>
        <w:rPr>
          <w:sz w:val="28"/>
          <w:szCs w:val="28"/>
        </w:rPr>
      </w:pPr>
      <w:r>
        <w:rPr>
          <w:sz w:val="28"/>
          <w:szCs w:val="28"/>
        </w:rPr>
        <w:t>В целях реализации последнего прежде всего необходимо помочь детям выделить способ конструирования из практического процесса создания конкретной поделки. Для этого сначала отрабатывают сам способ конструирования вне конкретной задачи, а затем демонстрируют этот способ как основу изготовления целого ряда разных поделок. Далее детям дают возможность самостоятельно применять усвоенные способы конструирования для получения новых поделок. Благодаря этому дети способны к самостоятельному творческому конструированию с использованием даже сложных видов техники.</w:t>
      </w:r>
    </w:p>
    <w:p w:rsidR="00E6719D" w:rsidRDefault="00E6719D" w:rsidP="00536DFB">
      <w:pPr>
        <w:shd w:val="clear" w:color="auto" w:fill="FFFFFF"/>
        <w:ind w:left="283" w:right="-104"/>
        <w:jc w:val="both"/>
        <w:rPr>
          <w:sz w:val="28"/>
          <w:szCs w:val="28"/>
        </w:rPr>
      </w:pPr>
      <w:r>
        <w:rPr>
          <w:sz w:val="28"/>
          <w:szCs w:val="28"/>
        </w:rPr>
        <w:tab/>
      </w:r>
    </w:p>
    <w:p w:rsidR="00E6719D" w:rsidRDefault="007D215C" w:rsidP="007D215C">
      <w:pPr>
        <w:shd w:val="clear" w:color="auto" w:fill="FFFFFF"/>
        <w:ind w:right="-104"/>
        <w:jc w:val="center"/>
        <w:rPr>
          <w:b/>
          <w:sz w:val="28"/>
          <w:szCs w:val="28"/>
        </w:rPr>
      </w:pPr>
      <w:r w:rsidRPr="007D215C">
        <w:rPr>
          <w:b/>
          <w:sz w:val="28"/>
          <w:szCs w:val="28"/>
        </w:rPr>
        <w:t>Конструирование</w:t>
      </w:r>
      <w:r>
        <w:rPr>
          <w:b/>
          <w:sz w:val="28"/>
          <w:szCs w:val="28"/>
        </w:rPr>
        <w:t xml:space="preserve"> из природного материала с детьми 3-7 лет.</w:t>
      </w:r>
    </w:p>
    <w:p w:rsidR="007D215C" w:rsidRDefault="007D215C" w:rsidP="007D215C">
      <w:pPr>
        <w:shd w:val="clear" w:color="auto" w:fill="FFFFFF"/>
        <w:ind w:right="-104"/>
        <w:jc w:val="both"/>
        <w:rPr>
          <w:sz w:val="28"/>
          <w:szCs w:val="28"/>
        </w:rPr>
      </w:pPr>
      <w:r>
        <w:rPr>
          <w:sz w:val="28"/>
          <w:szCs w:val="28"/>
        </w:rPr>
        <w:t xml:space="preserve">Конструирование из природного материала по своему характеру ближе к </w:t>
      </w:r>
      <w:r w:rsidR="004F0625">
        <w:rPr>
          <w:sz w:val="28"/>
          <w:szCs w:val="28"/>
        </w:rPr>
        <w:t xml:space="preserve"> художественным видам продуктивной деятельности, чем к техническим. Создавая образы, дети не только (и не столько) их структурно отображают, как в техническом конструировании, сколько выражают свое отношение к ним, передают им характер, что позволяет говорить о художественной природе этих образов.</w:t>
      </w:r>
    </w:p>
    <w:p w:rsidR="004F0625" w:rsidRDefault="004F0625" w:rsidP="007D215C">
      <w:pPr>
        <w:shd w:val="clear" w:color="auto" w:fill="FFFFFF"/>
        <w:ind w:right="-104"/>
        <w:jc w:val="both"/>
        <w:rPr>
          <w:sz w:val="28"/>
          <w:szCs w:val="28"/>
        </w:rPr>
      </w:pPr>
      <w:r>
        <w:rPr>
          <w:sz w:val="28"/>
          <w:szCs w:val="28"/>
        </w:rPr>
        <w:t>И поэтому очень важно отойти от бытующей методики обучения детей созданию конкретных поделок из конкретного</w:t>
      </w:r>
      <w:r w:rsidR="00684D02">
        <w:rPr>
          <w:sz w:val="28"/>
          <w:szCs w:val="28"/>
        </w:rPr>
        <w:t xml:space="preserve">  природного материала: бусы, человечки, ослик – желудей, сова – из распушенной шишки и т.п.</w:t>
      </w:r>
    </w:p>
    <w:p w:rsidR="00684D02" w:rsidRPr="007D215C" w:rsidRDefault="00684D02" w:rsidP="007D215C">
      <w:pPr>
        <w:shd w:val="clear" w:color="auto" w:fill="FFFFFF"/>
        <w:ind w:right="-104"/>
        <w:jc w:val="both"/>
        <w:rPr>
          <w:sz w:val="28"/>
          <w:szCs w:val="28"/>
        </w:rPr>
      </w:pPr>
      <w:r>
        <w:rPr>
          <w:sz w:val="28"/>
          <w:szCs w:val="28"/>
        </w:rPr>
        <w:lastRenderedPageBreak/>
        <w:t>Задача педагога – научить детей чувствовать специфику природного материала, видеть богатую палитру его красок, форм, фактуры и на основе этого создавать разнообразные  художественные образы. Это способствует развитию у детей воображения и творчества, в основе которых лежит овладение детьми обобщенными способами построения образа с опорой</w:t>
      </w:r>
      <w:r w:rsidR="00CC47CA">
        <w:rPr>
          <w:sz w:val="28"/>
          <w:szCs w:val="28"/>
        </w:rPr>
        <w:t xml:space="preserve"> на наглядность (природный материал) и имеющиеся у них многоаспектные представления из собственной жизни, сказок, фильмов и т.п.</w:t>
      </w:r>
      <w:r>
        <w:rPr>
          <w:sz w:val="28"/>
          <w:szCs w:val="28"/>
        </w:rPr>
        <w:t xml:space="preserve"> </w:t>
      </w:r>
    </w:p>
    <w:p w:rsidR="00231FFD" w:rsidRDefault="00231FFD" w:rsidP="00E6719D">
      <w:pPr>
        <w:shd w:val="clear" w:color="auto" w:fill="FFFFFF"/>
        <w:ind w:right="-104"/>
        <w:jc w:val="both"/>
        <w:rPr>
          <w:sz w:val="28"/>
          <w:szCs w:val="28"/>
        </w:rPr>
      </w:pPr>
    </w:p>
    <w:p w:rsidR="00231FFD" w:rsidRDefault="00231FFD" w:rsidP="00E6719D">
      <w:pPr>
        <w:shd w:val="clear" w:color="auto" w:fill="FFFFFF"/>
        <w:ind w:right="-104"/>
        <w:jc w:val="both"/>
        <w:rPr>
          <w:sz w:val="28"/>
          <w:szCs w:val="28"/>
        </w:rPr>
      </w:pPr>
    </w:p>
    <w:p w:rsidR="00231FFD" w:rsidRDefault="00231FFD" w:rsidP="00E6719D">
      <w:pPr>
        <w:shd w:val="clear" w:color="auto" w:fill="FFFFFF"/>
        <w:ind w:right="-104"/>
        <w:jc w:val="both"/>
        <w:rPr>
          <w:sz w:val="28"/>
          <w:szCs w:val="28"/>
        </w:rPr>
      </w:pPr>
    </w:p>
    <w:p w:rsidR="00231FFD" w:rsidRDefault="00231FFD" w:rsidP="00E6719D">
      <w:pPr>
        <w:shd w:val="clear" w:color="auto" w:fill="FFFFFF"/>
        <w:ind w:right="-104"/>
        <w:jc w:val="both"/>
        <w:rPr>
          <w:sz w:val="28"/>
          <w:szCs w:val="28"/>
        </w:rPr>
      </w:pPr>
    </w:p>
    <w:p w:rsidR="00231FFD" w:rsidRDefault="00231FFD" w:rsidP="00E6719D">
      <w:pPr>
        <w:shd w:val="clear" w:color="auto" w:fill="FFFFFF"/>
        <w:ind w:right="-104"/>
        <w:jc w:val="both"/>
        <w:rPr>
          <w:sz w:val="28"/>
          <w:szCs w:val="28"/>
        </w:rPr>
      </w:pPr>
    </w:p>
    <w:p w:rsidR="007D215C" w:rsidRPr="001D3631" w:rsidRDefault="007D215C" w:rsidP="007D215C">
      <w:pPr>
        <w:shd w:val="clear" w:color="auto" w:fill="FFFFFF"/>
        <w:spacing w:before="5"/>
        <w:ind w:right="-104" w:firstLine="288"/>
        <w:jc w:val="center"/>
        <w:rPr>
          <w:b/>
          <w:sz w:val="28"/>
          <w:szCs w:val="28"/>
        </w:rPr>
      </w:pPr>
    </w:p>
    <w:p w:rsidR="007D215C" w:rsidRDefault="007D215C" w:rsidP="007D215C">
      <w:pPr>
        <w:shd w:val="clear" w:color="auto" w:fill="FFFFFF"/>
        <w:spacing w:before="5"/>
        <w:ind w:left="180" w:right="-104"/>
        <w:jc w:val="both"/>
        <w:rPr>
          <w:sz w:val="28"/>
          <w:szCs w:val="28"/>
        </w:rPr>
      </w:pPr>
      <w:r>
        <w:rPr>
          <w:sz w:val="28"/>
          <w:szCs w:val="28"/>
        </w:rPr>
        <w:tab/>
        <w:t>Современное общество ставит перед педагогом все новые и новые задачи – повышать эффективность воспитательно – образовательного процесса.</w:t>
      </w:r>
    </w:p>
    <w:p w:rsidR="007D215C" w:rsidRDefault="007D215C" w:rsidP="007D215C">
      <w:pPr>
        <w:ind w:left="180" w:right="-104"/>
        <w:jc w:val="both"/>
        <w:rPr>
          <w:sz w:val="28"/>
          <w:szCs w:val="28"/>
        </w:rPr>
      </w:pPr>
      <w:r>
        <w:rPr>
          <w:sz w:val="28"/>
          <w:szCs w:val="28"/>
        </w:rPr>
        <w:tab/>
        <w:t>Проанализировав теоретический материал по творческому конструированию, а также ряд программ и методических пособий (Куцаковой Л. «Конструирование и ручной труд в детском саду», «От рождения до школы» под ред. Вераксы, Примерная общеобразовательная программа воспитания, обучения и развития детей раннего и дошкольного возраста, методические пособия И.В.Новиковой «Конструирование из бумаги в детском саду», «Конструирование из природных материалов в детском саду» и др.) был составлен перспективный план на учебный год по творческому конструированию на 4 возрастные группы, а также разработаны и доработаны конспекты занятий. Предполагаемый план выстроен на основе постепенно усложняющих задач развития ребенка, на деятельностном подходе.</w:t>
      </w:r>
    </w:p>
    <w:p w:rsidR="007D215C" w:rsidRDefault="007D215C" w:rsidP="007D215C">
      <w:pPr>
        <w:ind w:left="180" w:right="-104"/>
        <w:jc w:val="both"/>
        <w:rPr>
          <w:sz w:val="28"/>
          <w:szCs w:val="28"/>
        </w:rPr>
      </w:pPr>
      <w:r>
        <w:rPr>
          <w:sz w:val="28"/>
          <w:szCs w:val="28"/>
        </w:rPr>
        <w:tab/>
        <w:t>Особенностью представленных</w:t>
      </w:r>
      <w:r w:rsidRPr="00DB550A">
        <w:rPr>
          <w:sz w:val="28"/>
          <w:szCs w:val="28"/>
        </w:rPr>
        <w:t xml:space="preserve"> </w:t>
      </w:r>
      <w:r>
        <w:rPr>
          <w:sz w:val="28"/>
          <w:szCs w:val="28"/>
        </w:rPr>
        <w:t xml:space="preserve">мною занятий является их взаимосвязь с опытом детей, который возникает не сам по себе, а в результате предварительной и последующей после занятия работы. </w:t>
      </w:r>
    </w:p>
    <w:p w:rsidR="007D215C" w:rsidRPr="00616D16" w:rsidRDefault="007D215C" w:rsidP="007D215C">
      <w:pPr>
        <w:ind w:left="180" w:right="-104"/>
        <w:jc w:val="both"/>
        <w:rPr>
          <w:sz w:val="28"/>
          <w:szCs w:val="28"/>
        </w:rPr>
      </w:pPr>
      <w:r>
        <w:rPr>
          <w:sz w:val="28"/>
          <w:szCs w:val="28"/>
        </w:rPr>
        <w:tab/>
        <w:t>Методика занятий опирается с одной стороны, на задачи развития ребенка, а с другой, на многоаспектный контекст жизни детей.  В разработанных конспектах  реализованы новые методологические подходы к содержанию и процессу развивающего обучения дошкольников.</w:t>
      </w:r>
    </w:p>
    <w:p w:rsidR="00231FFD" w:rsidRDefault="00231FFD" w:rsidP="00E6719D">
      <w:pPr>
        <w:shd w:val="clear" w:color="auto" w:fill="FFFFFF"/>
        <w:ind w:right="-104"/>
        <w:jc w:val="both"/>
        <w:rPr>
          <w:sz w:val="28"/>
          <w:szCs w:val="28"/>
        </w:rPr>
      </w:pPr>
    </w:p>
    <w:p w:rsidR="00231FFD" w:rsidRPr="00616D16" w:rsidRDefault="00231FFD" w:rsidP="00E6719D">
      <w:pPr>
        <w:shd w:val="clear" w:color="auto" w:fill="FFFFFF"/>
        <w:ind w:right="-104"/>
        <w:jc w:val="both"/>
        <w:rPr>
          <w:sz w:val="28"/>
          <w:szCs w:val="28"/>
        </w:rPr>
      </w:pPr>
    </w:p>
    <w:p w:rsidR="00E6719D" w:rsidRDefault="00E6719D" w:rsidP="00E6719D">
      <w:pPr>
        <w:shd w:val="clear" w:color="auto" w:fill="FFFFFF"/>
        <w:ind w:right="-104"/>
        <w:jc w:val="both"/>
        <w:rPr>
          <w:sz w:val="28"/>
          <w:szCs w:val="28"/>
        </w:rPr>
      </w:pPr>
    </w:p>
    <w:p w:rsidR="00CC47CA" w:rsidRDefault="00CC47CA" w:rsidP="00E6719D">
      <w:pPr>
        <w:shd w:val="clear" w:color="auto" w:fill="FFFFFF"/>
        <w:ind w:right="-104"/>
        <w:jc w:val="both"/>
        <w:rPr>
          <w:sz w:val="28"/>
          <w:szCs w:val="28"/>
        </w:rPr>
      </w:pPr>
    </w:p>
    <w:p w:rsidR="00CC47CA" w:rsidRDefault="00CC47CA" w:rsidP="00E6719D">
      <w:pPr>
        <w:shd w:val="clear" w:color="auto" w:fill="FFFFFF"/>
        <w:ind w:right="-104"/>
        <w:jc w:val="both"/>
        <w:rPr>
          <w:sz w:val="28"/>
          <w:szCs w:val="28"/>
        </w:rPr>
      </w:pPr>
    </w:p>
    <w:p w:rsidR="00CC47CA" w:rsidRDefault="00CC47CA" w:rsidP="00E6719D">
      <w:pPr>
        <w:shd w:val="clear" w:color="auto" w:fill="FFFFFF"/>
        <w:ind w:right="-104"/>
        <w:jc w:val="both"/>
        <w:rPr>
          <w:sz w:val="28"/>
          <w:szCs w:val="28"/>
        </w:rPr>
      </w:pPr>
    </w:p>
    <w:p w:rsidR="00CC47CA" w:rsidRDefault="00CC47CA" w:rsidP="00E6719D">
      <w:pPr>
        <w:shd w:val="clear" w:color="auto" w:fill="FFFFFF"/>
        <w:ind w:right="-104"/>
        <w:jc w:val="both"/>
        <w:rPr>
          <w:sz w:val="28"/>
          <w:szCs w:val="28"/>
        </w:rPr>
      </w:pPr>
    </w:p>
    <w:p w:rsidR="00CC47CA" w:rsidRDefault="00CC47CA" w:rsidP="00E6719D">
      <w:pPr>
        <w:shd w:val="clear" w:color="auto" w:fill="FFFFFF"/>
        <w:ind w:right="-104"/>
        <w:jc w:val="both"/>
        <w:rPr>
          <w:sz w:val="28"/>
          <w:szCs w:val="28"/>
        </w:rPr>
      </w:pPr>
    </w:p>
    <w:p w:rsidR="00CC47CA" w:rsidRDefault="00CC47CA" w:rsidP="00E6719D">
      <w:pPr>
        <w:shd w:val="clear" w:color="auto" w:fill="FFFFFF"/>
        <w:ind w:right="-104"/>
        <w:jc w:val="both"/>
        <w:rPr>
          <w:sz w:val="28"/>
          <w:szCs w:val="28"/>
        </w:rPr>
      </w:pPr>
    </w:p>
    <w:p w:rsidR="00CC47CA" w:rsidRDefault="00CC47CA" w:rsidP="00E6719D">
      <w:pPr>
        <w:shd w:val="clear" w:color="auto" w:fill="FFFFFF"/>
        <w:ind w:right="-104"/>
        <w:jc w:val="both"/>
        <w:rPr>
          <w:sz w:val="28"/>
          <w:szCs w:val="28"/>
        </w:rPr>
      </w:pPr>
    </w:p>
    <w:p w:rsidR="00CC47CA" w:rsidRDefault="00CC47CA" w:rsidP="00E6719D">
      <w:pPr>
        <w:shd w:val="clear" w:color="auto" w:fill="FFFFFF"/>
        <w:ind w:right="-104"/>
        <w:jc w:val="both"/>
        <w:rPr>
          <w:sz w:val="28"/>
          <w:szCs w:val="28"/>
        </w:rPr>
      </w:pPr>
    </w:p>
    <w:p w:rsidR="00CC47CA" w:rsidRDefault="00CC47CA" w:rsidP="00E6719D">
      <w:pPr>
        <w:shd w:val="clear" w:color="auto" w:fill="FFFFFF"/>
        <w:ind w:right="-104"/>
        <w:jc w:val="both"/>
        <w:rPr>
          <w:sz w:val="28"/>
          <w:szCs w:val="28"/>
        </w:rPr>
      </w:pPr>
    </w:p>
    <w:p w:rsidR="00CC47CA" w:rsidRDefault="00CC47CA" w:rsidP="00E6719D">
      <w:pPr>
        <w:shd w:val="clear" w:color="auto" w:fill="FFFFFF"/>
        <w:ind w:right="-104"/>
        <w:jc w:val="both"/>
        <w:rPr>
          <w:sz w:val="28"/>
          <w:szCs w:val="28"/>
        </w:rPr>
      </w:pPr>
    </w:p>
    <w:p w:rsidR="00E6719D" w:rsidRDefault="00E6719D" w:rsidP="00E6719D">
      <w:pPr>
        <w:shd w:val="clear" w:color="auto" w:fill="FFFFFF"/>
        <w:ind w:right="-104"/>
        <w:jc w:val="center"/>
        <w:rPr>
          <w:b/>
          <w:sz w:val="28"/>
          <w:szCs w:val="28"/>
        </w:rPr>
      </w:pPr>
      <w:r>
        <w:rPr>
          <w:b/>
          <w:sz w:val="28"/>
          <w:szCs w:val="28"/>
        </w:rPr>
        <w:t>Относительно новые виды конструирования в дошкольных учреждениях.</w:t>
      </w:r>
    </w:p>
    <w:p w:rsidR="00E6719D" w:rsidRDefault="00E6719D" w:rsidP="00E6719D">
      <w:pPr>
        <w:shd w:val="clear" w:color="auto" w:fill="FFFFFF"/>
        <w:ind w:right="-104"/>
        <w:jc w:val="both"/>
        <w:rPr>
          <w:sz w:val="28"/>
          <w:szCs w:val="28"/>
        </w:rPr>
      </w:pPr>
    </w:p>
    <w:p w:rsidR="00E6719D" w:rsidRPr="00460D8E" w:rsidRDefault="00E6719D" w:rsidP="00231FFD">
      <w:pPr>
        <w:shd w:val="clear" w:color="auto" w:fill="FFFFFF"/>
        <w:ind w:right="-104" w:firstLine="708"/>
        <w:jc w:val="both"/>
        <w:rPr>
          <w:sz w:val="28"/>
          <w:szCs w:val="28"/>
        </w:rPr>
      </w:pPr>
      <w:r w:rsidRPr="00460D8E">
        <w:rPr>
          <w:sz w:val="28"/>
          <w:szCs w:val="28"/>
        </w:rPr>
        <w:t>Для свободного и творческого создания замысл</w:t>
      </w:r>
      <w:r w:rsidR="00231FFD">
        <w:rPr>
          <w:sz w:val="28"/>
          <w:szCs w:val="28"/>
        </w:rPr>
        <w:t xml:space="preserve">ов и их воплощения дети должны </w:t>
      </w:r>
      <w:r w:rsidRPr="00460D8E">
        <w:rPr>
          <w:sz w:val="28"/>
          <w:szCs w:val="28"/>
        </w:rPr>
        <w:t>иметь достаточно развитые гибкие и подвижные пространственные представления. Мысленное оперирование образами — важная со</w:t>
      </w:r>
      <w:r>
        <w:rPr>
          <w:sz w:val="28"/>
          <w:szCs w:val="28"/>
        </w:rPr>
        <w:t>ставляющая воображения и творче</w:t>
      </w:r>
      <w:r w:rsidRPr="00460D8E">
        <w:rPr>
          <w:sz w:val="28"/>
          <w:szCs w:val="28"/>
        </w:rPr>
        <w:t>ского конструирования. С этой целью необходимо организовать специальное обучение детей старшего дошкольного возраста, обеспечивающее поэтапное формирование у них пространственных представлений.</w:t>
      </w:r>
    </w:p>
    <w:p w:rsidR="00E6719D" w:rsidRPr="00460D8E" w:rsidRDefault="00E6719D" w:rsidP="00E6719D">
      <w:pPr>
        <w:shd w:val="clear" w:color="auto" w:fill="FFFFFF"/>
        <w:ind w:right="-104" w:firstLine="708"/>
        <w:jc w:val="both"/>
        <w:rPr>
          <w:sz w:val="28"/>
          <w:szCs w:val="28"/>
        </w:rPr>
      </w:pPr>
      <w:r w:rsidRPr="00460D8E">
        <w:rPr>
          <w:sz w:val="28"/>
          <w:szCs w:val="28"/>
        </w:rPr>
        <w:t>Одним из средств обучения</w:t>
      </w:r>
      <w:r>
        <w:rPr>
          <w:sz w:val="28"/>
          <w:szCs w:val="28"/>
        </w:rPr>
        <w:t xml:space="preserve"> является компьютерное конструи</w:t>
      </w:r>
      <w:r w:rsidRPr="00460D8E">
        <w:rPr>
          <w:sz w:val="28"/>
          <w:szCs w:val="28"/>
        </w:rPr>
        <w:t>рование — относительно новый вид конструирования в практике дошкольных учреждений. Использование компьютера органично включено в систему занятий и,</w:t>
      </w:r>
      <w:r>
        <w:rPr>
          <w:sz w:val="28"/>
          <w:szCs w:val="28"/>
        </w:rPr>
        <w:t xml:space="preserve"> как правило, является завершаю</w:t>
      </w:r>
      <w:r w:rsidRPr="00460D8E">
        <w:rPr>
          <w:sz w:val="28"/>
          <w:szCs w:val="28"/>
        </w:rPr>
        <w:t>щим элементом в системе кажд</w:t>
      </w:r>
      <w:r>
        <w:rPr>
          <w:sz w:val="28"/>
          <w:szCs w:val="28"/>
        </w:rPr>
        <w:t>ого этапа формирования простран</w:t>
      </w:r>
      <w:r w:rsidRPr="00460D8E">
        <w:rPr>
          <w:sz w:val="28"/>
          <w:szCs w:val="28"/>
        </w:rPr>
        <w:t>ственных представлений. Решению компьютер</w:t>
      </w:r>
      <w:r>
        <w:rPr>
          <w:sz w:val="28"/>
          <w:szCs w:val="28"/>
        </w:rPr>
        <w:t>ных задач предшест</w:t>
      </w:r>
      <w:r w:rsidRPr="00460D8E">
        <w:rPr>
          <w:sz w:val="28"/>
          <w:szCs w:val="28"/>
        </w:rPr>
        <w:t xml:space="preserve">вуют другие, которые ребенок решает без помощи машины. Эти задачи педагоги могут с успехом использовать в своей работе, даже если в детском саду отсутствует компьютерный класс </w:t>
      </w:r>
    </w:p>
    <w:p w:rsidR="00E6719D" w:rsidRPr="00460D8E" w:rsidRDefault="00E6719D" w:rsidP="00E6719D">
      <w:pPr>
        <w:shd w:val="clear" w:color="auto" w:fill="FFFFFF"/>
        <w:ind w:right="-104"/>
        <w:jc w:val="both"/>
        <w:rPr>
          <w:sz w:val="28"/>
          <w:szCs w:val="28"/>
        </w:rPr>
      </w:pPr>
      <w:r w:rsidRPr="00460D8E">
        <w:rPr>
          <w:sz w:val="28"/>
          <w:szCs w:val="28"/>
        </w:rPr>
        <w:t>и занятия на компьютерах не предусмотрены.</w:t>
      </w:r>
    </w:p>
    <w:p w:rsidR="00E6719D" w:rsidRPr="006407CF" w:rsidRDefault="00E6719D" w:rsidP="00E6719D">
      <w:pPr>
        <w:shd w:val="clear" w:color="auto" w:fill="FFFFFF"/>
        <w:ind w:right="-104"/>
        <w:jc w:val="center"/>
        <w:rPr>
          <w:b/>
          <w:sz w:val="28"/>
          <w:szCs w:val="28"/>
        </w:rPr>
      </w:pPr>
      <w:r>
        <w:rPr>
          <w:b/>
          <w:sz w:val="28"/>
          <w:szCs w:val="28"/>
        </w:rPr>
        <w:lastRenderedPageBreak/>
        <w:t>Упражнения и задания первого этап</w:t>
      </w:r>
      <w:r w:rsidRPr="006407CF">
        <w:rPr>
          <w:b/>
          <w:sz w:val="28"/>
          <w:szCs w:val="28"/>
        </w:rPr>
        <w:t>а</w:t>
      </w:r>
    </w:p>
    <w:p w:rsidR="00E6719D" w:rsidRPr="006407CF" w:rsidRDefault="00E6719D" w:rsidP="00E6719D">
      <w:pPr>
        <w:shd w:val="clear" w:color="auto" w:fill="FFFFFF"/>
        <w:ind w:right="-104"/>
        <w:jc w:val="center"/>
        <w:rPr>
          <w:b/>
          <w:sz w:val="28"/>
          <w:szCs w:val="28"/>
        </w:rPr>
      </w:pPr>
      <w:r>
        <w:rPr>
          <w:b/>
          <w:sz w:val="28"/>
          <w:szCs w:val="28"/>
        </w:rPr>
        <w:t>формирования про</w:t>
      </w:r>
      <w:r w:rsidRPr="006407CF">
        <w:rPr>
          <w:b/>
          <w:sz w:val="28"/>
          <w:szCs w:val="28"/>
        </w:rPr>
        <w:t>странственных</w:t>
      </w:r>
    </w:p>
    <w:p w:rsidR="00E6719D" w:rsidRPr="006407CF" w:rsidRDefault="00E6719D" w:rsidP="00E6719D">
      <w:pPr>
        <w:shd w:val="clear" w:color="auto" w:fill="FFFFFF"/>
        <w:ind w:right="-104"/>
        <w:jc w:val="center"/>
        <w:rPr>
          <w:b/>
          <w:sz w:val="28"/>
          <w:szCs w:val="28"/>
        </w:rPr>
      </w:pPr>
      <w:r>
        <w:rPr>
          <w:b/>
          <w:sz w:val="28"/>
          <w:szCs w:val="28"/>
        </w:rPr>
        <w:t>представлени</w:t>
      </w:r>
      <w:r w:rsidRPr="006407CF">
        <w:rPr>
          <w:b/>
          <w:sz w:val="28"/>
          <w:szCs w:val="28"/>
        </w:rPr>
        <w:t>й ребенка</w:t>
      </w:r>
    </w:p>
    <w:p w:rsidR="00E6719D" w:rsidRPr="00460D8E" w:rsidRDefault="00E6719D" w:rsidP="00E6719D">
      <w:pPr>
        <w:shd w:val="clear" w:color="auto" w:fill="FFFFFF"/>
        <w:ind w:right="-104" w:firstLine="708"/>
        <w:jc w:val="both"/>
        <w:rPr>
          <w:sz w:val="28"/>
          <w:szCs w:val="28"/>
        </w:rPr>
      </w:pPr>
      <w:r>
        <w:rPr>
          <w:sz w:val="28"/>
          <w:szCs w:val="28"/>
        </w:rPr>
        <w:t>На перво</w:t>
      </w:r>
      <w:r w:rsidRPr="00460D8E">
        <w:rPr>
          <w:sz w:val="28"/>
          <w:szCs w:val="28"/>
        </w:rPr>
        <w:t>м  этапе детей</w:t>
      </w:r>
      <w:r>
        <w:rPr>
          <w:sz w:val="28"/>
          <w:szCs w:val="28"/>
        </w:rPr>
        <w:t xml:space="preserve"> учат выделять конфигурацию объ</w:t>
      </w:r>
      <w:r w:rsidRPr="00460D8E">
        <w:rPr>
          <w:sz w:val="28"/>
          <w:szCs w:val="28"/>
        </w:rPr>
        <w:t>ектов и формируют у них предс</w:t>
      </w:r>
      <w:r>
        <w:rPr>
          <w:sz w:val="28"/>
          <w:szCs w:val="28"/>
        </w:rPr>
        <w:t>тавление о траектории вращатель</w:t>
      </w:r>
      <w:r w:rsidRPr="00460D8E">
        <w:rPr>
          <w:sz w:val="28"/>
          <w:szCs w:val="28"/>
        </w:rPr>
        <w:t>ного движения плоскостных фи</w:t>
      </w:r>
      <w:r>
        <w:rPr>
          <w:sz w:val="28"/>
          <w:szCs w:val="28"/>
        </w:rPr>
        <w:t>гур. Для этого дети решают прак</w:t>
      </w:r>
      <w:r w:rsidRPr="00460D8E">
        <w:rPr>
          <w:sz w:val="28"/>
          <w:szCs w:val="28"/>
        </w:rPr>
        <w:t>тические и компьютерные задачи. Сначала детям предлагают игры «Сложи картинку», «Сложи яйцо», а затем — компьютерную игру «Построй домик».</w:t>
      </w:r>
    </w:p>
    <w:p w:rsidR="00E6719D" w:rsidRPr="00460D8E" w:rsidRDefault="00E6719D" w:rsidP="00E6719D">
      <w:pPr>
        <w:shd w:val="clear" w:color="auto" w:fill="FFFFFF"/>
        <w:ind w:right="-104" w:firstLine="708"/>
        <w:jc w:val="both"/>
        <w:rPr>
          <w:sz w:val="28"/>
          <w:szCs w:val="28"/>
        </w:rPr>
      </w:pPr>
      <w:r w:rsidRPr="00460D8E">
        <w:rPr>
          <w:sz w:val="28"/>
          <w:szCs w:val="28"/>
        </w:rPr>
        <w:t xml:space="preserve">В игре «Сложи картинку» используются открытки с доступным для детей сюжетом, разрезанные на четыре (шесть) части разной конфигурации. Эти части кладут на стол лицевой стороной вниз, чтобы дети ориентировались не на рисунок, а на конфигурацию частей. После того как дети, практически опробуя разные варианты расположения, находят верное решение и складывают картинку, им предлагают ее склеить, наложив </w:t>
      </w:r>
      <w:r>
        <w:rPr>
          <w:sz w:val="28"/>
          <w:szCs w:val="28"/>
        </w:rPr>
        <w:t>сверху намазанный клеем лист бу</w:t>
      </w:r>
      <w:r w:rsidRPr="00460D8E">
        <w:rPr>
          <w:sz w:val="28"/>
          <w:szCs w:val="28"/>
        </w:rPr>
        <w:t>маги. В результате дети могут сами убедиться в правильности своего решения (перевернуть картинку и посмотреть ее изображение).</w:t>
      </w:r>
    </w:p>
    <w:p w:rsidR="00E6719D" w:rsidRPr="00D32385" w:rsidRDefault="00E6719D" w:rsidP="00E6719D">
      <w:pPr>
        <w:shd w:val="clear" w:color="auto" w:fill="FFFFFF"/>
        <w:ind w:right="-104" w:firstLine="708"/>
        <w:jc w:val="both"/>
        <w:rPr>
          <w:sz w:val="28"/>
          <w:szCs w:val="28"/>
        </w:rPr>
      </w:pPr>
      <w:r w:rsidRPr="00460D8E">
        <w:rPr>
          <w:sz w:val="28"/>
          <w:szCs w:val="28"/>
        </w:rPr>
        <w:t>В игре «Сложи яйцо» задач</w:t>
      </w:r>
      <w:r>
        <w:rPr>
          <w:sz w:val="28"/>
          <w:szCs w:val="28"/>
        </w:rPr>
        <w:t>а усложняется: нужно без практи</w:t>
      </w:r>
      <w:r w:rsidRPr="00460D8E">
        <w:rPr>
          <w:sz w:val="28"/>
          <w:szCs w:val="28"/>
        </w:rPr>
        <w:t xml:space="preserve">ческих пробующих действий, а </w:t>
      </w:r>
      <w:r>
        <w:rPr>
          <w:sz w:val="28"/>
          <w:szCs w:val="28"/>
        </w:rPr>
        <w:t>только на основе зрительного со</w:t>
      </w:r>
      <w:r w:rsidRPr="00460D8E">
        <w:rPr>
          <w:sz w:val="28"/>
          <w:szCs w:val="28"/>
        </w:rPr>
        <w:t xml:space="preserve">отнесения полуовалов собрать три целых «яйца».Прежде чем дать это задание, </w:t>
      </w:r>
      <w:r>
        <w:rPr>
          <w:sz w:val="28"/>
          <w:szCs w:val="28"/>
        </w:rPr>
        <w:t>с детьми проводят подготовитель</w:t>
      </w:r>
      <w:r w:rsidRPr="00460D8E">
        <w:rPr>
          <w:sz w:val="28"/>
          <w:szCs w:val="28"/>
        </w:rPr>
        <w:t>ную работу — анализируют объекты. Для этого на</w:t>
      </w:r>
      <w:r>
        <w:rPr>
          <w:sz w:val="28"/>
          <w:szCs w:val="28"/>
        </w:rPr>
        <w:t xml:space="preserve"> доску прикреп</w:t>
      </w:r>
      <w:r w:rsidRPr="00460D8E">
        <w:rPr>
          <w:sz w:val="28"/>
          <w:szCs w:val="28"/>
        </w:rPr>
        <w:t>ляют несколько половинок таких же разрезанных овалов (но больших размеров), расположенных ломаной линией разреза вниз,</w:t>
      </w:r>
      <w:r>
        <w:rPr>
          <w:sz w:val="28"/>
          <w:szCs w:val="28"/>
        </w:rPr>
        <w:t xml:space="preserve"> </w:t>
      </w:r>
      <w:r w:rsidRPr="00D32385">
        <w:rPr>
          <w:sz w:val="28"/>
          <w:szCs w:val="28"/>
        </w:rPr>
        <w:t>и вместе с детьми определяют количество выступов каждого разреза. Далее выделяют самый большой выступ и по отношению к нему все остальные. Затем каждому выступу находят свое место в другой половинке овала. Иначе говоря, детям дают ориентиры.</w:t>
      </w:r>
    </w:p>
    <w:p w:rsidR="00E6719D" w:rsidRPr="00D32385" w:rsidRDefault="00E6719D" w:rsidP="00E6719D">
      <w:pPr>
        <w:shd w:val="clear" w:color="auto" w:fill="FFFFFF"/>
        <w:ind w:right="-104" w:firstLine="708"/>
        <w:jc w:val="both"/>
        <w:rPr>
          <w:sz w:val="28"/>
          <w:szCs w:val="28"/>
        </w:rPr>
      </w:pPr>
      <w:r w:rsidRPr="00D32385">
        <w:rPr>
          <w:sz w:val="28"/>
          <w:szCs w:val="28"/>
        </w:rPr>
        <w:t>После такого обследования дети находят на своих карточках по две соответствующие половинки, закрашивают их одним цветом, затем вырезают и соединяют, образуя три целых овала-«яйца». Дети могут украсить их разными способами: нарисовать узоры красками, фломастерами или сделать аппликацию. Последнее дети делают с особым интересом, что очень оживляет занятие.</w:t>
      </w:r>
    </w:p>
    <w:p w:rsidR="00E6719D" w:rsidRPr="00D32385" w:rsidRDefault="00E6719D" w:rsidP="00E6719D">
      <w:pPr>
        <w:shd w:val="clear" w:color="auto" w:fill="FFFFFF"/>
        <w:ind w:right="-104" w:firstLine="708"/>
        <w:jc w:val="both"/>
        <w:rPr>
          <w:sz w:val="28"/>
          <w:szCs w:val="28"/>
        </w:rPr>
      </w:pPr>
      <w:r w:rsidRPr="00D32385">
        <w:rPr>
          <w:sz w:val="28"/>
          <w:szCs w:val="28"/>
        </w:rPr>
        <w:t xml:space="preserve">Затем детям предлагают компьютерную программу «Построй домик». (Эта игра </w:t>
      </w:r>
    </w:p>
    <w:p w:rsidR="00E6719D" w:rsidRPr="00D32385" w:rsidRDefault="00E6719D" w:rsidP="00E6719D">
      <w:pPr>
        <w:shd w:val="clear" w:color="auto" w:fill="FFFFFF"/>
        <w:ind w:right="-104"/>
        <w:jc w:val="both"/>
        <w:rPr>
          <w:sz w:val="28"/>
          <w:szCs w:val="28"/>
        </w:rPr>
      </w:pPr>
      <w:r w:rsidRPr="00D32385">
        <w:rPr>
          <w:sz w:val="28"/>
          <w:szCs w:val="28"/>
        </w:rPr>
        <w:lastRenderedPageBreak/>
        <w:t>разработана под руководством Л.Парамоновой и создана для широкого потребления Ассоциацией «Компьютер и детство».)</w:t>
      </w:r>
    </w:p>
    <w:p w:rsidR="00E6719D" w:rsidRPr="00D32385" w:rsidRDefault="00E6719D" w:rsidP="00E6719D">
      <w:pPr>
        <w:shd w:val="clear" w:color="auto" w:fill="FFFFFF"/>
        <w:ind w:right="-104" w:firstLine="708"/>
        <w:jc w:val="both"/>
        <w:rPr>
          <w:sz w:val="28"/>
          <w:szCs w:val="28"/>
        </w:rPr>
      </w:pPr>
      <w:r w:rsidRPr="00D32385">
        <w:rPr>
          <w:sz w:val="28"/>
          <w:szCs w:val="28"/>
        </w:rPr>
        <w:t>На экране появляется контурное изображение домика, а рядом с ним — изображение рабочего стола, на котором нахо</w:t>
      </w:r>
      <w:r>
        <w:rPr>
          <w:sz w:val="28"/>
          <w:szCs w:val="28"/>
        </w:rPr>
        <w:t>дится половинка «разбитого» кир</w:t>
      </w:r>
      <w:r w:rsidRPr="00D32385">
        <w:rPr>
          <w:sz w:val="28"/>
          <w:szCs w:val="28"/>
        </w:rPr>
        <w:t>пича, имеющая определенную к</w:t>
      </w:r>
      <w:r>
        <w:rPr>
          <w:sz w:val="28"/>
          <w:szCs w:val="28"/>
        </w:rPr>
        <w:t>онфигурацию. Внизу экрана распо</w:t>
      </w:r>
      <w:r w:rsidRPr="00D32385">
        <w:rPr>
          <w:sz w:val="28"/>
          <w:szCs w:val="28"/>
        </w:rPr>
        <w:t>ложены в ряд изображения нескольких половинок «разбитых» кирпичей разной конфигурации. Из этого ряда ребенок только на основе зрительного анализа каждый раз выбирает ту половинку кирпича, которая соответствует другой, появляющейся на столе.  И только в случае правильного подбо</w:t>
      </w:r>
      <w:r>
        <w:rPr>
          <w:sz w:val="28"/>
          <w:szCs w:val="28"/>
        </w:rPr>
        <w:t>ра ребенок продвигается в «стро</w:t>
      </w:r>
      <w:r w:rsidRPr="00D32385">
        <w:rPr>
          <w:sz w:val="28"/>
          <w:szCs w:val="28"/>
        </w:rPr>
        <w:t>ительстве» дома. Действует ребенок путем нажатия трех определенных клавиш. Практика показывает, ч</w:t>
      </w:r>
      <w:r>
        <w:rPr>
          <w:sz w:val="28"/>
          <w:szCs w:val="28"/>
        </w:rPr>
        <w:t>то программа «Построй домик» яв</w:t>
      </w:r>
      <w:r w:rsidRPr="00D32385">
        <w:rPr>
          <w:sz w:val="28"/>
          <w:szCs w:val="28"/>
        </w:rPr>
        <w:t>ляется одной из любимых детьми компьютерных программ.</w:t>
      </w:r>
    </w:p>
    <w:p w:rsidR="00E6719D" w:rsidRPr="00D32385" w:rsidRDefault="00E6719D" w:rsidP="00E6719D">
      <w:pPr>
        <w:shd w:val="clear" w:color="auto" w:fill="FFFFFF"/>
        <w:ind w:right="-104" w:firstLine="708"/>
        <w:jc w:val="both"/>
        <w:rPr>
          <w:sz w:val="28"/>
          <w:szCs w:val="28"/>
        </w:rPr>
      </w:pPr>
      <w:r w:rsidRPr="00D32385">
        <w:rPr>
          <w:sz w:val="28"/>
          <w:szCs w:val="28"/>
        </w:rPr>
        <w:t>Три описанных выше задания тесно связаны между собой и даются в порядке постепенного у</w:t>
      </w:r>
      <w:r>
        <w:rPr>
          <w:sz w:val="28"/>
          <w:szCs w:val="28"/>
        </w:rPr>
        <w:t>сложнения: сначала дети действу</w:t>
      </w:r>
      <w:r w:rsidRPr="00D32385">
        <w:rPr>
          <w:sz w:val="28"/>
          <w:szCs w:val="28"/>
        </w:rPr>
        <w:t>ют путем практических проб, затем — с опорой на наглядность, и, наконец, используют умение зрительно соотносить части разной конфигурации для их объединения при решении компьютерной задачи — в опосредованной деятельности.</w:t>
      </w:r>
    </w:p>
    <w:p w:rsidR="00E6719D" w:rsidRPr="009667CF" w:rsidRDefault="00E6719D" w:rsidP="00E6719D">
      <w:pPr>
        <w:shd w:val="clear" w:color="auto" w:fill="FFFFFF"/>
        <w:ind w:right="-104" w:firstLine="708"/>
        <w:jc w:val="both"/>
        <w:rPr>
          <w:sz w:val="28"/>
          <w:szCs w:val="28"/>
        </w:rPr>
      </w:pPr>
      <w:r w:rsidRPr="00D32385">
        <w:rPr>
          <w:sz w:val="28"/>
          <w:szCs w:val="28"/>
        </w:rPr>
        <w:t xml:space="preserve">Задачи другого типа требуют </w:t>
      </w:r>
      <w:r>
        <w:rPr>
          <w:sz w:val="28"/>
          <w:szCs w:val="28"/>
        </w:rPr>
        <w:t>от детей создания целостной кон</w:t>
      </w:r>
      <w:r w:rsidRPr="00D32385">
        <w:rPr>
          <w:sz w:val="28"/>
          <w:szCs w:val="28"/>
        </w:rPr>
        <w:t>фигурации объекта по опорным</w:t>
      </w:r>
      <w:r>
        <w:rPr>
          <w:sz w:val="28"/>
          <w:szCs w:val="28"/>
        </w:rPr>
        <w:t xml:space="preserve"> точкам. В практической деятель</w:t>
      </w:r>
      <w:r w:rsidRPr="00D32385">
        <w:rPr>
          <w:sz w:val="28"/>
          <w:szCs w:val="28"/>
        </w:rPr>
        <w:t>ности дети конструируют заборчики разной конфигурации. Эти задачи были разработаны Н.Н.</w:t>
      </w:r>
      <w:r>
        <w:rPr>
          <w:sz w:val="28"/>
          <w:szCs w:val="28"/>
        </w:rPr>
        <w:t xml:space="preserve"> Поддьяковым и успешно использо</w:t>
      </w:r>
      <w:r w:rsidRPr="00D32385">
        <w:rPr>
          <w:sz w:val="28"/>
          <w:szCs w:val="28"/>
        </w:rPr>
        <w:t xml:space="preserve">вались им в целях обучения детей умению намечать очертания будущей постройки. А это, как </w:t>
      </w:r>
      <w:r>
        <w:rPr>
          <w:sz w:val="28"/>
          <w:szCs w:val="28"/>
        </w:rPr>
        <w:t>показали наши исследования, спо</w:t>
      </w:r>
      <w:r w:rsidRPr="00D32385">
        <w:rPr>
          <w:sz w:val="28"/>
          <w:szCs w:val="28"/>
        </w:rPr>
        <w:t>собствует развитию умения выделять конфигурацию объекта, чтобы получить целостное представление о нем.</w:t>
      </w:r>
      <w:r>
        <w:rPr>
          <w:sz w:val="28"/>
          <w:szCs w:val="28"/>
        </w:rPr>
        <w:t xml:space="preserve"> </w:t>
      </w:r>
      <w:r w:rsidRPr="00D32385">
        <w:rPr>
          <w:sz w:val="28"/>
          <w:szCs w:val="28"/>
        </w:rPr>
        <w:t>Конструирование заборчиков можно организовать следующим образом. Воспитатель ставит на стол два домика (можно использовать готовые картонные домики или зар</w:t>
      </w:r>
      <w:r>
        <w:rPr>
          <w:sz w:val="28"/>
          <w:szCs w:val="28"/>
        </w:rPr>
        <w:t>анее построить из деталей строи</w:t>
      </w:r>
      <w:r w:rsidRPr="00D32385">
        <w:rPr>
          <w:sz w:val="28"/>
          <w:szCs w:val="28"/>
        </w:rPr>
        <w:t>тельного материала) и предлагает обнести их общим забором. Далее число домиков увеличивается, меняется их месторасположение, а задача остается той же. Последнее задание еще больше усложняется и выглядит так: в центре стола располагается один большой дом, а вокруг него — четыре маленьких,</w:t>
      </w:r>
      <w:r>
        <w:rPr>
          <w:sz w:val="28"/>
          <w:szCs w:val="28"/>
        </w:rPr>
        <w:t xml:space="preserve"> которые дети должны обнести об</w:t>
      </w:r>
      <w:r w:rsidRPr="00D32385">
        <w:rPr>
          <w:sz w:val="28"/>
          <w:szCs w:val="28"/>
        </w:rPr>
        <w:t>щим забором так, чтобы центральн</w:t>
      </w:r>
      <w:r>
        <w:rPr>
          <w:sz w:val="28"/>
          <w:szCs w:val="28"/>
        </w:rPr>
        <w:t>ый дом остался вне забора. В ре</w:t>
      </w:r>
      <w:r w:rsidRPr="00D32385">
        <w:rPr>
          <w:sz w:val="28"/>
          <w:szCs w:val="28"/>
        </w:rPr>
        <w:t xml:space="preserve">зультате того, что домики каждый раз располагаются по-разному, у </w:t>
      </w:r>
      <w:r w:rsidRPr="009667CF">
        <w:rPr>
          <w:sz w:val="28"/>
          <w:szCs w:val="28"/>
        </w:rPr>
        <w:t xml:space="preserve">детей получаются заборчики разной конфигурации. Воспитатель обращает внимание детей на очертания, контуры этих конфигураций, что </w:t>
      </w:r>
      <w:r>
        <w:rPr>
          <w:sz w:val="28"/>
          <w:szCs w:val="28"/>
        </w:rPr>
        <w:t>очень важно для освоения следую</w:t>
      </w:r>
      <w:r w:rsidRPr="009667CF">
        <w:rPr>
          <w:sz w:val="28"/>
          <w:szCs w:val="28"/>
        </w:rPr>
        <w:t>щей за этим компьютерной программы «Лиса и цыплята».</w:t>
      </w:r>
    </w:p>
    <w:p w:rsidR="00E6719D" w:rsidRPr="009667CF" w:rsidRDefault="00E6719D" w:rsidP="00E6719D">
      <w:pPr>
        <w:shd w:val="clear" w:color="auto" w:fill="FFFFFF"/>
        <w:ind w:right="-104" w:firstLine="708"/>
        <w:jc w:val="both"/>
        <w:rPr>
          <w:sz w:val="28"/>
          <w:szCs w:val="28"/>
        </w:rPr>
      </w:pPr>
      <w:r w:rsidRPr="009667CF">
        <w:rPr>
          <w:sz w:val="28"/>
          <w:szCs w:val="28"/>
        </w:rPr>
        <w:lastRenderedPageBreak/>
        <w:t>В игре «Лиса и цыплята» на экране появляются цыплята, между ними — лиса. При каждом предъявлении количество цыплят и их расп</w:t>
      </w:r>
      <w:r>
        <w:rPr>
          <w:sz w:val="28"/>
          <w:szCs w:val="28"/>
        </w:rPr>
        <w:t>оложение меняется, а внизу экра</w:t>
      </w:r>
      <w:r w:rsidRPr="009667CF">
        <w:rPr>
          <w:sz w:val="28"/>
          <w:szCs w:val="28"/>
        </w:rPr>
        <w:t>на появляются разные конфигурации «ограждений»</w:t>
      </w:r>
      <w:r>
        <w:rPr>
          <w:sz w:val="28"/>
          <w:szCs w:val="28"/>
        </w:rPr>
        <w:t>, пользуясь которыми дети спаса</w:t>
      </w:r>
      <w:r w:rsidRPr="009667CF">
        <w:rPr>
          <w:sz w:val="28"/>
          <w:szCs w:val="28"/>
        </w:rPr>
        <w:t xml:space="preserve">ют цыплят от лисы. При правильном выборе формы заборчика лиса оказывается за </w:t>
      </w:r>
    </w:p>
    <w:p w:rsidR="00E6719D" w:rsidRPr="009667CF" w:rsidRDefault="00E6719D" w:rsidP="00E6719D">
      <w:pPr>
        <w:shd w:val="clear" w:color="auto" w:fill="FFFFFF"/>
        <w:ind w:right="-104"/>
        <w:jc w:val="both"/>
        <w:rPr>
          <w:sz w:val="28"/>
          <w:szCs w:val="28"/>
        </w:rPr>
      </w:pPr>
      <w:r w:rsidRPr="009667CF">
        <w:rPr>
          <w:sz w:val="28"/>
          <w:szCs w:val="28"/>
        </w:rPr>
        <w:t>ним, при неправильном — за забором остается кто-то из цыплят, и сразу пропадает с экрана. Дети видят, сколько цыплят они спасли (на это указывает и цифра на курином домике) и сколько спасти не удалось.</w:t>
      </w:r>
    </w:p>
    <w:p w:rsidR="00E6719D" w:rsidRPr="009667CF" w:rsidRDefault="00E6719D" w:rsidP="00E6719D">
      <w:pPr>
        <w:shd w:val="clear" w:color="auto" w:fill="FFFFFF"/>
        <w:ind w:right="-104" w:firstLine="708"/>
        <w:jc w:val="both"/>
        <w:rPr>
          <w:sz w:val="28"/>
          <w:szCs w:val="28"/>
        </w:rPr>
      </w:pPr>
      <w:r w:rsidRPr="009667CF">
        <w:rPr>
          <w:sz w:val="28"/>
          <w:szCs w:val="28"/>
        </w:rPr>
        <w:t>Для определения формы ограждения ребенок каж</w:t>
      </w:r>
      <w:r>
        <w:rPr>
          <w:sz w:val="28"/>
          <w:szCs w:val="28"/>
        </w:rPr>
        <w:t>дый раз прослеживает взором рас</w:t>
      </w:r>
      <w:r w:rsidRPr="009667CF">
        <w:rPr>
          <w:sz w:val="28"/>
          <w:szCs w:val="28"/>
        </w:rPr>
        <w:t>положение цыплят и соотносит его с меняющимися внизу экрана формами, делая при этом их мысленный поворот. Точкой отсчета при этом является лиса (а не сам ребенок), а цыплята — опорные пункты для выбора конфигурации забора. Решение этих задач способствует переходу детей от ориентировки «от себя» к ориентировке «от объектов».</w:t>
      </w:r>
    </w:p>
    <w:p w:rsidR="00E6719D" w:rsidRPr="00321025" w:rsidRDefault="00E6719D" w:rsidP="00E6719D">
      <w:pPr>
        <w:shd w:val="clear" w:color="auto" w:fill="FFFFFF"/>
        <w:ind w:right="-104" w:firstLine="708"/>
        <w:jc w:val="center"/>
        <w:rPr>
          <w:b/>
          <w:sz w:val="28"/>
          <w:szCs w:val="28"/>
        </w:rPr>
      </w:pPr>
      <w:r>
        <w:rPr>
          <w:b/>
          <w:sz w:val="28"/>
          <w:szCs w:val="28"/>
        </w:rPr>
        <w:t>Упражнения и задания второго этапа формировани</w:t>
      </w:r>
      <w:r w:rsidRPr="00321025">
        <w:rPr>
          <w:b/>
          <w:sz w:val="28"/>
          <w:szCs w:val="28"/>
        </w:rPr>
        <w:t>я</w:t>
      </w:r>
    </w:p>
    <w:p w:rsidR="00E6719D" w:rsidRPr="00321025" w:rsidRDefault="00E6719D" w:rsidP="00E6719D">
      <w:pPr>
        <w:shd w:val="clear" w:color="auto" w:fill="FFFFFF"/>
        <w:ind w:right="-104" w:firstLine="708"/>
        <w:jc w:val="center"/>
        <w:rPr>
          <w:b/>
          <w:sz w:val="28"/>
          <w:szCs w:val="28"/>
        </w:rPr>
      </w:pPr>
      <w:r>
        <w:rPr>
          <w:b/>
          <w:sz w:val="28"/>
          <w:szCs w:val="28"/>
        </w:rPr>
        <w:t>пространственных представлени</w:t>
      </w:r>
      <w:r w:rsidRPr="00321025">
        <w:rPr>
          <w:b/>
          <w:sz w:val="28"/>
          <w:szCs w:val="28"/>
        </w:rPr>
        <w:t>й ребенка</w:t>
      </w:r>
    </w:p>
    <w:p w:rsidR="00E6719D" w:rsidRPr="009667CF" w:rsidRDefault="00E6719D" w:rsidP="00E6719D">
      <w:pPr>
        <w:shd w:val="clear" w:color="auto" w:fill="FFFFFF"/>
        <w:ind w:right="-104" w:firstLine="708"/>
        <w:jc w:val="both"/>
        <w:rPr>
          <w:sz w:val="28"/>
          <w:szCs w:val="28"/>
        </w:rPr>
      </w:pPr>
      <w:r>
        <w:rPr>
          <w:sz w:val="28"/>
          <w:szCs w:val="28"/>
        </w:rPr>
        <w:t>На  втор</w:t>
      </w:r>
      <w:r w:rsidRPr="009667CF">
        <w:rPr>
          <w:sz w:val="28"/>
          <w:szCs w:val="28"/>
        </w:rPr>
        <w:t>ом  этапе обучения у детей важно сформировать представления об объемности предмета путем выделения в нем разных сторон. Для этого необходимо организовать анализ деталей строительного ма</w:t>
      </w:r>
      <w:r>
        <w:rPr>
          <w:sz w:val="28"/>
          <w:szCs w:val="28"/>
        </w:rPr>
        <w:t>териала, направленный на опреде</w:t>
      </w:r>
      <w:r w:rsidRPr="009667CF">
        <w:rPr>
          <w:sz w:val="28"/>
          <w:szCs w:val="28"/>
        </w:rPr>
        <w:t>ление формы каждой из граней. Провести эту раб</w:t>
      </w:r>
      <w:r>
        <w:rPr>
          <w:sz w:val="28"/>
          <w:szCs w:val="28"/>
        </w:rPr>
        <w:t>оту с детьми можно на двух заня</w:t>
      </w:r>
      <w:r w:rsidRPr="009667CF">
        <w:rPr>
          <w:sz w:val="28"/>
          <w:szCs w:val="28"/>
        </w:rPr>
        <w:t>тиях.</w:t>
      </w:r>
    </w:p>
    <w:p w:rsidR="00E6719D" w:rsidRPr="009667CF" w:rsidRDefault="00E6719D" w:rsidP="00E6719D">
      <w:pPr>
        <w:shd w:val="clear" w:color="auto" w:fill="FFFFFF"/>
        <w:ind w:right="-104" w:firstLine="708"/>
        <w:jc w:val="both"/>
        <w:rPr>
          <w:sz w:val="28"/>
          <w:szCs w:val="28"/>
        </w:rPr>
      </w:pPr>
      <w:r w:rsidRPr="009667CF">
        <w:rPr>
          <w:sz w:val="28"/>
          <w:szCs w:val="28"/>
        </w:rPr>
        <w:t>На первом занятии дети в процессе практической деятельности учатся выделять стороны таких деталей, как кубик, кирпичик, призма. Они обводят на бумаге грани этих деталей карандашом, каждую из них закраши</w:t>
      </w:r>
      <w:r>
        <w:rPr>
          <w:sz w:val="28"/>
          <w:szCs w:val="28"/>
        </w:rPr>
        <w:t>вают определенным цветом и выре</w:t>
      </w:r>
      <w:r w:rsidRPr="009667CF">
        <w:rPr>
          <w:sz w:val="28"/>
          <w:szCs w:val="28"/>
        </w:rPr>
        <w:t>зают; делают отпечатки, закрашивая грани деталей красками и плотно прижимая их к бумаге. Вырезанными формами дети обклеивают детали, делают их разноцветными и строят сказочный цветной город.</w:t>
      </w:r>
    </w:p>
    <w:p w:rsidR="00E6719D" w:rsidRPr="009667CF" w:rsidRDefault="00E6719D" w:rsidP="00E6719D">
      <w:pPr>
        <w:shd w:val="clear" w:color="auto" w:fill="FFFFFF"/>
        <w:ind w:right="-104" w:firstLine="708"/>
        <w:jc w:val="both"/>
        <w:rPr>
          <w:sz w:val="28"/>
          <w:szCs w:val="28"/>
        </w:rPr>
      </w:pPr>
      <w:r w:rsidRPr="009667CF">
        <w:rPr>
          <w:sz w:val="28"/>
          <w:szCs w:val="28"/>
        </w:rPr>
        <w:t>На втором занятии у детей формируется представле</w:t>
      </w:r>
      <w:r>
        <w:rPr>
          <w:sz w:val="28"/>
          <w:szCs w:val="28"/>
        </w:rPr>
        <w:t>ние о том, что одна и та же фор</w:t>
      </w:r>
      <w:r w:rsidRPr="009667CF">
        <w:rPr>
          <w:sz w:val="28"/>
          <w:szCs w:val="28"/>
        </w:rPr>
        <w:t>ма может быть гранью разных геометрических фигур. Это занятие проводится по подгруппам (4–6 человек в каждой) в форме игры «Отгадай, что за деталь». На столе у воспитателя располагается подставка с больш</w:t>
      </w:r>
      <w:r>
        <w:rPr>
          <w:sz w:val="28"/>
          <w:szCs w:val="28"/>
        </w:rPr>
        <w:t>им картонным листом, имеющим не</w:t>
      </w:r>
      <w:r w:rsidRPr="009667CF">
        <w:rPr>
          <w:sz w:val="28"/>
          <w:szCs w:val="28"/>
        </w:rPr>
        <w:t>сколько отверстий, разных по величине и форме: кв</w:t>
      </w:r>
      <w:r>
        <w:rPr>
          <w:sz w:val="28"/>
          <w:szCs w:val="28"/>
        </w:rPr>
        <w:t>адрат, прямоугольник, круг. Вос</w:t>
      </w:r>
      <w:r w:rsidRPr="009667CF">
        <w:rPr>
          <w:sz w:val="28"/>
          <w:szCs w:val="28"/>
        </w:rPr>
        <w:t xml:space="preserve">питатель через то или другое отверстие показывает грань одного из геометрических </w:t>
      </w:r>
    </w:p>
    <w:p w:rsidR="00E6719D" w:rsidRPr="009667CF" w:rsidRDefault="00E6719D" w:rsidP="00E6719D">
      <w:pPr>
        <w:shd w:val="clear" w:color="auto" w:fill="FFFFFF"/>
        <w:ind w:right="-104"/>
        <w:jc w:val="both"/>
        <w:rPr>
          <w:sz w:val="28"/>
          <w:szCs w:val="28"/>
        </w:rPr>
      </w:pPr>
      <w:r w:rsidRPr="009667CF">
        <w:rPr>
          <w:sz w:val="28"/>
          <w:szCs w:val="28"/>
        </w:rPr>
        <w:lastRenderedPageBreak/>
        <w:t xml:space="preserve">тел (вырез отверстия совпадает с гранью по форме и </w:t>
      </w:r>
      <w:r>
        <w:rPr>
          <w:sz w:val="28"/>
          <w:szCs w:val="28"/>
        </w:rPr>
        <w:t>размеру) и предлагает детям най</w:t>
      </w:r>
      <w:r w:rsidRPr="009667CF">
        <w:rPr>
          <w:sz w:val="28"/>
          <w:szCs w:val="28"/>
        </w:rPr>
        <w:t xml:space="preserve">ти в имеющемся у них наборе деталь с такой же стороной. Отгадывание детали по одной </w:t>
      </w:r>
    </w:p>
    <w:p w:rsidR="00E6719D" w:rsidRPr="009667CF" w:rsidRDefault="00E6719D" w:rsidP="00E6719D">
      <w:pPr>
        <w:shd w:val="clear" w:color="auto" w:fill="FFFFFF"/>
        <w:ind w:right="-104"/>
        <w:jc w:val="both"/>
        <w:rPr>
          <w:sz w:val="28"/>
          <w:szCs w:val="28"/>
        </w:rPr>
      </w:pPr>
      <w:r w:rsidRPr="009667CF">
        <w:rPr>
          <w:sz w:val="28"/>
          <w:szCs w:val="28"/>
        </w:rPr>
        <w:t>из ее сторон представляет для детей, как правило,</w:t>
      </w:r>
      <w:r>
        <w:rPr>
          <w:sz w:val="28"/>
          <w:szCs w:val="28"/>
        </w:rPr>
        <w:t xml:space="preserve"> большой интерес. Они с удоволь</w:t>
      </w:r>
      <w:r w:rsidRPr="009667CF">
        <w:rPr>
          <w:sz w:val="28"/>
          <w:szCs w:val="28"/>
        </w:rPr>
        <w:t>ствием обнаруживают, что одна и та же форма грани может быть в разных деталях (например, квадрат является гранью куба и призмы). Закончить это занятие можно игрой «Посмотри в бинокль». Дети по предложению</w:t>
      </w:r>
      <w:r>
        <w:rPr>
          <w:sz w:val="28"/>
          <w:szCs w:val="28"/>
        </w:rPr>
        <w:t xml:space="preserve"> воспитателя берут по две одина</w:t>
      </w:r>
      <w:r w:rsidRPr="009667CF">
        <w:rPr>
          <w:sz w:val="28"/>
          <w:szCs w:val="28"/>
        </w:rPr>
        <w:t xml:space="preserve">ковые детали (бруски, цилиндры, пластины) и, приставляя их к глазам, «смотрят в </w:t>
      </w:r>
    </w:p>
    <w:p w:rsidR="00E6719D" w:rsidRPr="009667CF" w:rsidRDefault="00E6719D" w:rsidP="00E6719D">
      <w:pPr>
        <w:shd w:val="clear" w:color="auto" w:fill="FFFFFF"/>
        <w:ind w:right="-104"/>
        <w:jc w:val="both"/>
        <w:rPr>
          <w:sz w:val="28"/>
          <w:szCs w:val="28"/>
        </w:rPr>
      </w:pPr>
      <w:r w:rsidRPr="009667CF">
        <w:rPr>
          <w:sz w:val="28"/>
          <w:szCs w:val="28"/>
        </w:rPr>
        <w:t>бинокль», называя форму его окошечек.</w:t>
      </w:r>
    </w:p>
    <w:p w:rsidR="00E6719D" w:rsidRPr="009667CF" w:rsidRDefault="00E6719D" w:rsidP="00E6719D">
      <w:pPr>
        <w:shd w:val="clear" w:color="auto" w:fill="FFFFFF"/>
        <w:ind w:right="-104" w:firstLine="708"/>
        <w:jc w:val="both"/>
        <w:rPr>
          <w:sz w:val="28"/>
          <w:szCs w:val="28"/>
        </w:rPr>
      </w:pPr>
      <w:r w:rsidRPr="009667CF">
        <w:rPr>
          <w:sz w:val="28"/>
          <w:szCs w:val="28"/>
        </w:rPr>
        <w:t xml:space="preserve">Приобретенный в практической деятельности опыт выделения граней и их формы </w:t>
      </w:r>
    </w:p>
    <w:p w:rsidR="00E6719D" w:rsidRPr="009667CF" w:rsidRDefault="00E6719D" w:rsidP="00E6719D">
      <w:pPr>
        <w:shd w:val="clear" w:color="auto" w:fill="FFFFFF"/>
        <w:ind w:right="-104"/>
        <w:jc w:val="both"/>
        <w:rPr>
          <w:sz w:val="28"/>
          <w:szCs w:val="28"/>
        </w:rPr>
      </w:pPr>
      <w:r w:rsidRPr="009667CF">
        <w:rPr>
          <w:sz w:val="28"/>
          <w:szCs w:val="28"/>
        </w:rPr>
        <w:t xml:space="preserve">у объемных фигур служит основой для перехода к компьютерной программе «Сосчитай </w:t>
      </w:r>
    </w:p>
    <w:p w:rsidR="00E6719D" w:rsidRPr="009667CF" w:rsidRDefault="00E6719D" w:rsidP="00E6719D">
      <w:pPr>
        <w:shd w:val="clear" w:color="auto" w:fill="FFFFFF"/>
        <w:ind w:right="-104"/>
        <w:jc w:val="both"/>
        <w:rPr>
          <w:sz w:val="28"/>
          <w:szCs w:val="28"/>
        </w:rPr>
      </w:pPr>
      <w:r w:rsidRPr="009667CF">
        <w:rPr>
          <w:sz w:val="28"/>
          <w:szCs w:val="28"/>
        </w:rPr>
        <w:t xml:space="preserve">фигуры», в которой для анализа предъявляются изображения таких геометрических </w:t>
      </w:r>
    </w:p>
    <w:p w:rsidR="00E6719D" w:rsidRPr="009667CF" w:rsidRDefault="00E6719D" w:rsidP="00E6719D">
      <w:pPr>
        <w:shd w:val="clear" w:color="auto" w:fill="FFFFFF"/>
        <w:ind w:right="-104"/>
        <w:jc w:val="both"/>
        <w:rPr>
          <w:sz w:val="28"/>
          <w:szCs w:val="28"/>
        </w:rPr>
      </w:pPr>
      <w:r w:rsidRPr="009667CF">
        <w:rPr>
          <w:sz w:val="28"/>
          <w:szCs w:val="28"/>
        </w:rPr>
        <w:t>тел, как куб, параллелепипед, пирамида, цилиндр, п</w:t>
      </w:r>
      <w:r>
        <w:rPr>
          <w:sz w:val="28"/>
          <w:szCs w:val="28"/>
        </w:rPr>
        <w:t>ризма, и отдельных простых пред</w:t>
      </w:r>
      <w:r w:rsidRPr="009667CF">
        <w:rPr>
          <w:sz w:val="28"/>
          <w:szCs w:val="28"/>
        </w:rPr>
        <w:t>метов, составленных из них (домик, качели, коляска и др.).</w:t>
      </w:r>
      <w:r>
        <w:rPr>
          <w:sz w:val="28"/>
          <w:szCs w:val="28"/>
        </w:rPr>
        <w:t xml:space="preserve"> </w:t>
      </w:r>
      <w:r w:rsidRPr="009667CF">
        <w:rPr>
          <w:sz w:val="28"/>
          <w:szCs w:val="28"/>
        </w:rPr>
        <w:t>В этой программе экран разделен на три зоны: зона предъявления, зона решения, зона полученного результата. В первой зоне изображается какое-то геометрическое тело (или какой-то предмет, например, качели), которое ребенок должен мысленно расчленить на составляющие его грани. Во второй зоне появляются все узнанные ребенком формы, и обозначается их количество, а в третьей — правил</w:t>
      </w:r>
      <w:r>
        <w:rPr>
          <w:sz w:val="28"/>
          <w:szCs w:val="28"/>
        </w:rPr>
        <w:t>ьно проанализированное геометри</w:t>
      </w:r>
      <w:r w:rsidRPr="009667CF">
        <w:rPr>
          <w:sz w:val="28"/>
          <w:szCs w:val="28"/>
        </w:rPr>
        <w:t>ческое тело. После трех неудачных попыток ребенка машина сама выдает правильный результат, а взрослый вместе с ребенком выясняют, в чем состояла его ошибка.</w:t>
      </w:r>
    </w:p>
    <w:p w:rsidR="00E6719D" w:rsidRPr="009667CF" w:rsidRDefault="00E6719D" w:rsidP="00E6719D">
      <w:pPr>
        <w:shd w:val="clear" w:color="auto" w:fill="FFFFFF"/>
        <w:ind w:right="-104" w:firstLine="708"/>
        <w:jc w:val="both"/>
        <w:rPr>
          <w:sz w:val="28"/>
          <w:szCs w:val="28"/>
        </w:rPr>
      </w:pPr>
      <w:r w:rsidRPr="009667CF">
        <w:rPr>
          <w:sz w:val="28"/>
          <w:szCs w:val="28"/>
        </w:rPr>
        <w:t>Таким образом, у детей формируются представления об объемности предмета путем выделения в нем разных сторон. Отрыв формы от самой фигуры и обратный процесс — «вращивание» формы в фигуру — способствуют формированию представления у детей не только об объемности тел, но и о том, что одна и та же форма может быть гранью разных геометрических тел. В результате дети могут, опираясь на изображение тела, определить его форму.</w:t>
      </w:r>
    </w:p>
    <w:p w:rsidR="00E6719D" w:rsidRPr="00321025" w:rsidRDefault="00E6719D" w:rsidP="00E6719D">
      <w:pPr>
        <w:shd w:val="clear" w:color="auto" w:fill="FFFFFF"/>
        <w:ind w:right="-104" w:firstLine="708"/>
        <w:jc w:val="center"/>
        <w:rPr>
          <w:b/>
          <w:sz w:val="28"/>
          <w:szCs w:val="28"/>
        </w:rPr>
      </w:pPr>
      <w:r>
        <w:rPr>
          <w:b/>
          <w:sz w:val="28"/>
          <w:szCs w:val="28"/>
        </w:rPr>
        <w:t>Упражнения и задани</w:t>
      </w:r>
      <w:r w:rsidRPr="00321025">
        <w:rPr>
          <w:b/>
          <w:sz w:val="28"/>
          <w:szCs w:val="28"/>
        </w:rPr>
        <w:t>я</w:t>
      </w:r>
      <w:r>
        <w:rPr>
          <w:b/>
          <w:sz w:val="28"/>
          <w:szCs w:val="28"/>
        </w:rPr>
        <w:t xml:space="preserve"> третьего этапа формировани</w:t>
      </w:r>
      <w:r w:rsidRPr="00321025">
        <w:rPr>
          <w:b/>
          <w:sz w:val="28"/>
          <w:szCs w:val="28"/>
        </w:rPr>
        <w:t>я</w:t>
      </w:r>
    </w:p>
    <w:p w:rsidR="00E6719D" w:rsidRPr="009667CF" w:rsidRDefault="00E6719D" w:rsidP="00E6719D">
      <w:pPr>
        <w:shd w:val="clear" w:color="auto" w:fill="FFFFFF"/>
        <w:ind w:right="-104" w:firstLine="708"/>
        <w:jc w:val="center"/>
        <w:rPr>
          <w:sz w:val="28"/>
          <w:szCs w:val="28"/>
        </w:rPr>
      </w:pPr>
      <w:r>
        <w:rPr>
          <w:b/>
          <w:sz w:val="28"/>
          <w:szCs w:val="28"/>
        </w:rPr>
        <w:lastRenderedPageBreak/>
        <w:t>пространственных представлени</w:t>
      </w:r>
      <w:r w:rsidRPr="00321025">
        <w:rPr>
          <w:b/>
          <w:sz w:val="28"/>
          <w:szCs w:val="28"/>
        </w:rPr>
        <w:t>й ребенка</w:t>
      </w:r>
    </w:p>
    <w:p w:rsidR="00E6719D" w:rsidRPr="009667CF" w:rsidRDefault="00E6719D" w:rsidP="00E6719D">
      <w:pPr>
        <w:shd w:val="clear" w:color="auto" w:fill="FFFFFF"/>
        <w:ind w:right="-104" w:firstLine="708"/>
        <w:jc w:val="both"/>
        <w:rPr>
          <w:sz w:val="28"/>
          <w:szCs w:val="28"/>
        </w:rPr>
      </w:pPr>
      <w:r w:rsidRPr="009667CF">
        <w:rPr>
          <w:sz w:val="28"/>
          <w:szCs w:val="28"/>
        </w:rPr>
        <w:t xml:space="preserve">На  третьем  этапе обучения у детей важно сформировать умение не только выделять отдельные грани геометрического тела, </w:t>
      </w:r>
      <w:r>
        <w:rPr>
          <w:sz w:val="28"/>
          <w:szCs w:val="28"/>
        </w:rPr>
        <w:t>но и удерживать в памяти их про</w:t>
      </w:r>
      <w:r w:rsidRPr="009667CF">
        <w:rPr>
          <w:sz w:val="28"/>
          <w:szCs w:val="28"/>
        </w:rPr>
        <w:t xml:space="preserve">странственное соотношение после поворота тела. С этой целью можно использовать </w:t>
      </w:r>
    </w:p>
    <w:p w:rsidR="00E6719D" w:rsidRPr="009667CF" w:rsidRDefault="00E6719D" w:rsidP="00E6719D">
      <w:pPr>
        <w:shd w:val="clear" w:color="auto" w:fill="FFFFFF"/>
        <w:ind w:right="-104"/>
        <w:jc w:val="both"/>
        <w:rPr>
          <w:sz w:val="28"/>
          <w:szCs w:val="28"/>
        </w:rPr>
      </w:pPr>
      <w:r w:rsidRPr="009667CF">
        <w:rPr>
          <w:sz w:val="28"/>
          <w:szCs w:val="28"/>
        </w:rPr>
        <w:t>практическое конструирование и компьютерную программу «Волшебный гараж».</w:t>
      </w:r>
    </w:p>
    <w:p w:rsidR="00E6719D" w:rsidRPr="001D3DC0" w:rsidRDefault="00E6719D" w:rsidP="00E6719D">
      <w:pPr>
        <w:shd w:val="clear" w:color="auto" w:fill="FFFFFF"/>
        <w:ind w:right="-104" w:firstLine="708"/>
        <w:jc w:val="both"/>
        <w:rPr>
          <w:sz w:val="28"/>
          <w:szCs w:val="28"/>
        </w:rPr>
      </w:pPr>
      <w:r w:rsidRPr="001D3DC0">
        <w:rPr>
          <w:sz w:val="28"/>
          <w:szCs w:val="28"/>
        </w:rPr>
        <w:t xml:space="preserve">Практическое конструирование сводится к двум </w:t>
      </w:r>
      <w:r>
        <w:rPr>
          <w:sz w:val="28"/>
          <w:szCs w:val="28"/>
        </w:rPr>
        <w:t>заданиям: постройке разноцветно</w:t>
      </w:r>
      <w:r w:rsidRPr="001D3DC0">
        <w:rPr>
          <w:sz w:val="28"/>
          <w:szCs w:val="28"/>
        </w:rPr>
        <w:t>го забора и постройке волшебного города.</w:t>
      </w:r>
      <w:r>
        <w:rPr>
          <w:sz w:val="28"/>
          <w:szCs w:val="28"/>
        </w:rPr>
        <w:t xml:space="preserve"> </w:t>
      </w:r>
      <w:r w:rsidRPr="001D3DC0">
        <w:rPr>
          <w:sz w:val="28"/>
          <w:szCs w:val="28"/>
        </w:rPr>
        <w:t>Для выполнения первого задания детям дают набор кубиков с разноцветными гранями и предлагают построить забор так, чтобы верхняя его часть была красного цвета, внутренняя (обращенная к домику) — зелено</w:t>
      </w:r>
      <w:r>
        <w:rPr>
          <w:sz w:val="28"/>
          <w:szCs w:val="28"/>
        </w:rPr>
        <w:t>го и внешняя — синего цвета. Не</w:t>
      </w:r>
      <w:r w:rsidRPr="001D3DC0">
        <w:rPr>
          <w:sz w:val="28"/>
          <w:szCs w:val="28"/>
        </w:rPr>
        <w:t xml:space="preserve">смотря на простоту конструкции, дети поначалу делают ошибки в подборе цветов, в основном ориентируясь только на один, как правило, красный. Воспитатель в этом случае должен повторить условия, акцентировать внимание детей на ошибках. Это стимулирует детей к поиску правильного решения, </w:t>
      </w:r>
      <w:r>
        <w:rPr>
          <w:sz w:val="28"/>
          <w:szCs w:val="28"/>
        </w:rPr>
        <w:t>и, прежде чем установить очеред</w:t>
      </w:r>
      <w:r w:rsidRPr="001D3DC0">
        <w:rPr>
          <w:sz w:val="28"/>
          <w:szCs w:val="28"/>
        </w:rPr>
        <w:t>ной кубик, они неоднократно поворачивают его, держа в руках и отыскивая нужное его положение.</w:t>
      </w:r>
    </w:p>
    <w:p w:rsidR="00E6719D" w:rsidRPr="001D3DC0" w:rsidRDefault="00E6719D" w:rsidP="00E6719D">
      <w:pPr>
        <w:shd w:val="clear" w:color="auto" w:fill="FFFFFF"/>
        <w:ind w:right="-104" w:firstLine="708"/>
        <w:jc w:val="both"/>
        <w:rPr>
          <w:sz w:val="28"/>
          <w:szCs w:val="28"/>
        </w:rPr>
      </w:pPr>
      <w:r w:rsidRPr="001D3DC0">
        <w:rPr>
          <w:sz w:val="28"/>
          <w:szCs w:val="28"/>
        </w:rPr>
        <w:t>Для выполнения второго задания детей организу</w:t>
      </w:r>
      <w:r>
        <w:rPr>
          <w:sz w:val="28"/>
          <w:szCs w:val="28"/>
        </w:rPr>
        <w:t>ют по подгруппам (по трое в каж</w:t>
      </w:r>
      <w:r w:rsidRPr="001D3DC0">
        <w:rPr>
          <w:sz w:val="28"/>
          <w:szCs w:val="28"/>
        </w:rPr>
        <w:t>дой). Затем дают набор кубиков и кирпичиков с гранями разных цветов и предъявляют образец домика, выполненный воспитателем из таки</w:t>
      </w:r>
      <w:r>
        <w:rPr>
          <w:sz w:val="28"/>
          <w:szCs w:val="28"/>
        </w:rPr>
        <w:t>х же деталей (кубиков и кирпичи</w:t>
      </w:r>
      <w:r w:rsidRPr="001D3DC0">
        <w:rPr>
          <w:sz w:val="28"/>
          <w:szCs w:val="28"/>
        </w:rPr>
        <w:t xml:space="preserve">ков), но одноцветных. Каждый из трех детей получает свое задание, </w:t>
      </w:r>
      <w:r>
        <w:rPr>
          <w:sz w:val="28"/>
          <w:szCs w:val="28"/>
        </w:rPr>
        <w:t>например: «Пост</w:t>
      </w:r>
      <w:r w:rsidRPr="001D3DC0">
        <w:rPr>
          <w:sz w:val="28"/>
          <w:szCs w:val="28"/>
        </w:rPr>
        <w:t>рой свой домик так, чтобы снаружи он был весь красный». Данная конструкция по сравнению с предыдущей (забором) — более сложна</w:t>
      </w:r>
      <w:r>
        <w:rPr>
          <w:sz w:val="28"/>
          <w:szCs w:val="28"/>
        </w:rPr>
        <w:t>я, но дети справляются с ней до</w:t>
      </w:r>
      <w:r w:rsidRPr="001D3DC0">
        <w:rPr>
          <w:sz w:val="28"/>
          <w:szCs w:val="28"/>
        </w:rPr>
        <w:t>статочно легко: они ищут сначала нужное положение каждой детали, сопровождая этот поиск рассуждениями типа: «Раз здесь синий, то к нему тоже нужно синий, а тогда наверху будет красный». С этой же целью можно использовать крупные модульные «Занимательные кубики».</w:t>
      </w:r>
    </w:p>
    <w:p w:rsidR="00E6719D" w:rsidRPr="001D3DC0" w:rsidRDefault="00E6719D" w:rsidP="00E6719D">
      <w:pPr>
        <w:shd w:val="clear" w:color="auto" w:fill="FFFFFF"/>
        <w:ind w:right="-104" w:firstLine="708"/>
        <w:jc w:val="both"/>
        <w:rPr>
          <w:sz w:val="28"/>
          <w:szCs w:val="28"/>
        </w:rPr>
      </w:pPr>
      <w:r w:rsidRPr="001D3DC0">
        <w:rPr>
          <w:sz w:val="28"/>
          <w:szCs w:val="28"/>
        </w:rPr>
        <w:t xml:space="preserve">После таких занятий детям предлагают компьютерную программу «Волшебный </w:t>
      </w:r>
    </w:p>
    <w:p w:rsidR="00E6719D" w:rsidRPr="001D3DC0" w:rsidRDefault="00E6719D" w:rsidP="00E6719D">
      <w:pPr>
        <w:shd w:val="clear" w:color="auto" w:fill="FFFFFF"/>
        <w:ind w:right="-104"/>
        <w:jc w:val="both"/>
        <w:rPr>
          <w:sz w:val="28"/>
          <w:szCs w:val="28"/>
        </w:rPr>
      </w:pPr>
      <w:r w:rsidRPr="001D3DC0">
        <w:rPr>
          <w:sz w:val="28"/>
          <w:szCs w:val="28"/>
        </w:rPr>
        <w:t>гараж», в которой нужно загнать машинки разного ц</w:t>
      </w:r>
      <w:r>
        <w:rPr>
          <w:sz w:val="28"/>
          <w:szCs w:val="28"/>
        </w:rPr>
        <w:t>вета в гараж. Освоение этой про</w:t>
      </w:r>
      <w:r w:rsidRPr="001D3DC0">
        <w:rPr>
          <w:sz w:val="28"/>
          <w:szCs w:val="28"/>
        </w:rPr>
        <w:t>граммы осуществляется на трех занятиях.</w:t>
      </w:r>
    </w:p>
    <w:p w:rsidR="00E6719D" w:rsidRPr="001D3DC0" w:rsidRDefault="00E6719D" w:rsidP="00E6719D">
      <w:pPr>
        <w:shd w:val="clear" w:color="auto" w:fill="FFFFFF"/>
        <w:ind w:right="-104" w:firstLine="708"/>
        <w:jc w:val="both"/>
        <w:rPr>
          <w:sz w:val="28"/>
          <w:szCs w:val="28"/>
        </w:rPr>
      </w:pPr>
      <w:r w:rsidRPr="001D3DC0">
        <w:rPr>
          <w:sz w:val="28"/>
          <w:szCs w:val="28"/>
        </w:rPr>
        <w:t>На первом занятии детей учат правильно польз</w:t>
      </w:r>
      <w:r>
        <w:rPr>
          <w:sz w:val="28"/>
          <w:szCs w:val="28"/>
        </w:rPr>
        <w:t>оваться клавишами и выделять пе</w:t>
      </w:r>
      <w:r w:rsidRPr="001D3DC0">
        <w:rPr>
          <w:sz w:val="28"/>
          <w:szCs w:val="28"/>
        </w:rPr>
        <w:t xml:space="preserve">редний вид куба (гаража). Воспитатель говорит: «Это волшебный </w:t>
      </w:r>
      <w:r w:rsidRPr="001D3DC0">
        <w:rPr>
          <w:sz w:val="28"/>
          <w:szCs w:val="28"/>
        </w:rPr>
        <w:lastRenderedPageBreak/>
        <w:t>гараж. Он может повернуться к тебе любой стороной, какой ты только захочешь. Вот этой волшебной палочкой (стрелочкой, находящейся внизу экрана) ты нажимаешь на клавишу любого цвета, и гараж поворачивается к тебе стороной этого цвета». Первый поворот делает взрослый, а далее дети действуют сами (на экране соз</w:t>
      </w:r>
      <w:r>
        <w:rPr>
          <w:sz w:val="28"/>
          <w:szCs w:val="28"/>
        </w:rPr>
        <w:t>дается иллюзия поворота). Взрос</w:t>
      </w:r>
      <w:r w:rsidRPr="001D3DC0">
        <w:rPr>
          <w:sz w:val="28"/>
          <w:szCs w:val="28"/>
        </w:rPr>
        <w:t>лый обращает внимание детей на соответствие цвета клавиши цвету стороны гаража, находящейся перед ними.</w:t>
      </w:r>
    </w:p>
    <w:p w:rsidR="00E6719D" w:rsidRPr="001D3DC0" w:rsidRDefault="00E6719D" w:rsidP="00E6719D">
      <w:pPr>
        <w:shd w:val="clear" w:color="auto" w:fill="FFFFFF"/>
        <w:ind w:right="-104" w:firstLine="708"/>
        <w:jc w:val="both"/>
        <w:rPr>
          <w:sz w:val="28"/>
          <w:szCs w:val="28"/>
        </w:rPr>
      </w:pPr>
      <w:r w:rsidRPr="001D3DC0">
        <w:rPr>
          <w:sz w:val="28"/>
          <w:szCs w:val="28"/>
        </w:rPr>
        <w:t xml:space="preserve">На втором занятии взрослый вводит новое условие: «Вы уже заметили, — говорит </w:t>
      </w:r>
    </w:p>
    <w:p w:rsidR="00E6719D" w:rsidRPr="001D3DC0" w:rsidRDefault="00E6719D" w:rsidP="00E6719D">
      <w:pPr>
        <w:shd w:val="clear" w:color="auto" w:fill="FFFFFF"/>
        <w:ind w:right="-104"/>
        <w:jc w:val="both"/>
        <w:rPr>
          <w:sz w:val="28"/>
          <w:szCs w:val="28"/>
        </w:rPr>
      </w:pPr>
      <w:r w:rsidRPr="001D3DC0">
        <w:rPr>
          <w:sz w:val="28"/>
          <w:szCs w:val="28"/>
        </w:rPr>
        <w:t>он, — что к гаражу подъезжают машины разного цвета, но не всегда они попадают в гараж, потому что каждая из них может въезжать толь</w:t>
      </w:r>
      <w:r>
        <w:rPr>
          <w:sz w:val="28"/>
          <w:szCs w:val="28"/>
        </w:rPr>
        <w:t>ко в свой отсек гаража. Подумай</w:t>
      </w:r>
      <w:r w:rsidRPr="001D3DC0">
        <w:rPr>
          <w:sz w:val="28"/>
          <w:szCs w:val="28"/>
        </w:rPr>
        <w:t>те, как шофер узнает свой отсек?» Как правило, дети отвечают верно: «По цвету», — а взрослый продолжает: «Да, когда перед машиной находится отсек гаража такого же цвета, как и она, то дверь открывается, и она въезжает. Вот сейчас подъехала машина красного (синего и др.) цвета. Надо подумать, отсек какого цвета будет перед нами, когда гараж повернется к машине красным (синим и др.) цветом. Какой цвет будет перед нами (последние два слова интонационно подчеркиваются), такую клавишу и надо нажать».Такое постепенное введение детей в задачу позволяет большинству детей сразу же ухватить общий принцип решения задачи. Но всегда</w:t>
      </w:r>
      <w:r>
        <w:rPr>
          <w:sz w:val="28"/>
          <w:szCs w:val="28"/>
        </w:rPr>
        <w:t xml:space="preserve"> есть часть детей, которая испы</w:t>
      </w:r>
      <w:r w:rsidRPr="001D3DC0">
        <w:rPr>
          <w:sz w:val="28"/>
          <w:szCs w:val="28"/>
        </w:rPr>
        <w:t>тывает определенные трудности и допускает ошибки. Поэтому на третьем занятии детей лучше объединить так, чтобы в паре был реб</w:t>
      </w:r>
      <w:r>
        <w:rPr>
          <w:sz w:val="28"/>
          <w:szCs w:val="28"/>
        </w:rPr>
        <w:t>енок, успешно решающий все вари</w:t>
      </w:r>
      <w:r w:rsidRPr="001D3DC0">
        <w:rPr>
          <w:sz w:val="28"/>
          <w:szCs w:val="28"/>
        </w:rPr>
        <w:t>анты задачи. Именно объяснение одного ребенка позволяет другому лучше осознать способ выполнения задания. Многовариантность з</w:t>
      </w:r>
      <w:r>
        <w:rPr>
          <w:sz w:val="28"/>
          <w:szCs w:val="28"/>
        </w:rPr>
        <w:t>адачи исключает момент запомина</w:t>
      </w:r>
      <w:r w:rsidRPr="001D3DC0">
        <w:rPr>
          <w:sz w:val="28"/>
          <w:szCs w:val="28"/>
        </w:rPr>
        <w:t>ния детьми решения и ставит их в условия обдумывания каждого варианта.</w:t>
      </w:r>
    </w:p>
    <w:p w:rsidR="00E6719D" w:rsidRPr="001D3DC0" w:rsidRDefault="00E6719D" w:rsidP="00E6719D">
      <w:pPr>
        <w:shd w:val="clear" w:color="auto" w:fill="FFFFFF"/>
        <w:ind w:right="-104" w:firstLine="708"/>
        <w:jc w:val="both"/>
        <w:rPr>
          <w:sz w:val="28"/>
          <w:szCs w:val="28"/>
        </w:rPr>
      </w:pPr>
      <w:r w:rsidRPr="001D3DC0">
        <w:rPr>
          <w:sz w:val="28"/>
          <w:szCs w:val="28"/>
        </w:rPr>
        <w:t>В процессе овладения этой компьютерной программой у детей формируется умение делать мысленные повороты объекта вокруг своей оси на 90, 180, 270°, ориентируясь при этом не только на положение своего тела, но и на другой предмет, т.е. меняя точку отсчета. Таким образом, дети учатся выделять отде</w:t>
      </w:r>
      <w:r>
        <w:rPr>
          <w:sz w:val="28"/>
          <w:szCs w:val="28"/>
        </w:rPr>
        <w:t>льные грани геометрической фигу</w:t>
      </w:r>
      <w:r w:rsidRPr="001D3DC0">
        <w:rPr>
          <w:sz w:val="28"/>
          <w:szCs w:val="28"/>
        </w:rPr>
        <w:t>ры и оперировать ими в образном плане.</w:t>
      </w:r>
    </w:p>
    <w:p w:rsidR="00E6719D" w:rsidRPr="001D3DC0" w:rsidRDefault="00E6719D" w:rsidP="00E6719D">
      <w:pPr>
        <w:shd w:val="clear" w:color="auto" w:fill="FFFFFF"/>
        <w:ind w:right="-104" w:firstLine="708"/>
        <w:jc w:val="center"/>
        <w:rPr>
          <w:b/>
          <w:sz w:val="28"/>
          <w:szCs w:val="28"/>
        </w:rPr>
      </w:pPr>
      <w:r>
        <w:rPr>
          <w:b/>
          <w:sz w:val="28"/>
          <w:szCs w:val="28"/>
        </w:rPr>
        <w:t>Упражнения и задания четвертого этапа формировани</w:t>
      </w:r>
      <w:r w:rsidRPr="001D3DC0">
        <w:rPr>
          <w:b/>
          <w:sz w:val="28"/>
          <w:szCs w:val="28"/>
        </w:rPr>
        <w:t>я</w:t>
      </w:r>
    </w:p>
    <w:p w:rsidR="00E6719D" w:rsidRPr="001D3DC0" w:rsidRDefault="00E6719D" w:rsidP="00E6719D">
      <w:pPr>
        <w:shd w:val="clear" w:color="auto" w:fill="FFFFFF"/>
        <w:ind w:right="-104" w:firstLine="708"/>
        <w:jc w:val="center"/>
        <w:rPr>
          <w:b/>
          <w:sz w:val="28"/>
          <w:szCs w:val="28"/>
        </w:rPr>
      </w:pPr>
      <w:r>
        <w:rPr>
          <w:b/>
          <w:sz w:val="28"/>
          <w:szCs w:val="28"/>
        </w:rPr>
        <w:t>пространственных представлени</w:t>
      </w:r>
      <w:r w:rsidRPr="001D3DC0">
        <w:rPr>
          <w:b/>
          <w:sz w:val="28"/>
          <w:szCs w:val="28"/>
        </w:rPr>
        <w:t>й ребенка</w:t>
      </w:r>
    </w:p>
    <w:p w:rsidR="00E6719D" w:rsidRPr="001D3DC0" w:rsidRDefault="00E6719D" w:rsidP="00E6719D">
      <w:pPr>
        <w:shd w:val="clear" w:color="auto" w:fill="FFFFFF"/>
        <w:ind w:right="-104" w:firstLine="708"/>
        <w:jc w:val="both"/>
        <w:rPr>
          <w:sz w:val="28"/>
          <w:szCs w:val="28"/>
        </w:rPr>
      </w:pPr>
      <w:r>
        <w:rPr>
          <w:sz w:val="28"/>
          <w:szCs w:val="28"/>
        </w:rPr>
        <w:lastRenderedPageBreak/>
        <w:t>На  четвер</w:t>
      </w:r>
      <w:r w:rsidRPr="001D3DC0">
        <w:rPr>
          <w:sz w:val="28"/>
          <w:szCs w:val="28"/>
        </w:rPr>
        <w:t>том этапе обучения необходимо</w:t>
      </w:r>
      <w:r>
        <w:rPr>
          <w:sz w:val="28"/>
          <w:szCs w:val="28"/>
        </w:rPr>
        <w:t xml:space="preserve"> сформировать у детей умение вы</w:t>
      </w:r>
      <w:r w:rsidRPr="001D3DC0">
        <w:rPr>
          <w:sz w:val="28"/>
          <w:szCs w:val="28"/>
        </w:rPr>
        <w:t>делять две стороны более сложного предмета (а не г</w:t>
      </w:r>
      <w:r>
        <w:rPr>
          <w:sz w:val="28"/>
          <w:szCs w:val="28"/>
        </w:rPr>
        <w:t>еометрического тела) и проециро</w:t>
      </w:r>
      <w:r w:rsidRPr="001D3DC0">
        <w:rPr>
          <w:sz w:val="28"/>
          <w:szCs w:val="28"/>
        </w:rPr>
        <w:t>вать их на экране компьютера. В качестве такого предмета может быть ключ.</w:t>
      </w:r>
    </w:p>
    <w:p w:rsidR="00E6719D" w:rsidRPr="001D3DC0" w:rsidRDefault="00E6719D" w:rsidP="00E6719D">
      <w:pPr>
        <w:shd w:val="clear" w:color="auto" w:fill="FFFFFF"/>
        <w:ind w:right="-104" w:firstLine="708"/>
        <w:jc w:val="both"/>
        <w:rPr>
          <w:sz w:val="28"/>
          <w:szCs w:val="28"/>
        </w:rPr>
      </w:pPr>
      <w:r w:rsidRPr="001D3DC0">
        <w:rPr>
          <w:sz w:val="28"/>
          <w:szCs w:val="28"/>
        </w:rPr>
        <w:t>В практической деятельности организуется анализ формы разных ключей и скважин; дети подбирают вместе с воспитателем ключ к определенной скважине для того, чтобы открыть дверь. Затем каждый на бумаге обводит карандашом свой ключ; далее все ключи собираются вместе, и дети отгадывают, у кого какой ключ нарисован. В случае ошибки воспитатель просит детей подсчитать зубцы</w:t>
      </w:r>
      <w:r>
        <w:rPr>
          <w:sz w:val="28"/>
          <w:szCs w:val="28"/>
        </w:rPr>
        <w:t>, посмотреть на их взаимное рас</w:t>
      </w:r>
      <w:r w:rsidRPr="001D3DC0">
        <w:rPr>
          <w:sz w:val="28"/>
          <w:szCs w:val="28"/>
        </w:rPr>
        <w:t>положение (например, верхний дальше от среднего, чем нижний и т.п.).</w:t>
      </w:r>
      <w:r>
        <w:rPr>
          <w:sz w:val="28"/>
          <w:szCs w:val="28"/>
        </w:rPr>
        <w:t xml:space="preserve"> </w:t>
      </w:r>
      <w:r w:rsidRPr="001D3DC0">
        <w:rPr>
          <w:sz w:val="28"/>
          <w:szCs w:val="28"/>
        </w:rPr>
        <w:t>После этого детям можно давать компьютерную программу «Золотой ключик», содержащую два типа задач. Первый тип связан с выделением фронтальной проекции ключа, а второй — с выделением его профильной проекции. Эти два типа задач предлагают детям поочередно; каждый из них имеет несколько вариантов.</w:t>
      </w:r>
      <w:r>
        <w:rPr>
          <w:sz w:val="28"/>
          <w:szCs w:val="28"/>
        </w:rPr>
        <w:t xml:space="preserve"> </w:t>
      </w:r>
      <w:r w:rsidRPr="001D3DC0">
        <w:rPr>
          <w:sz w:val="28"/>
          <w:szCs w:val="28"/>
        </w:rPr>
        <w:t>Вначале в правом верхнем углу экрана появляется объемное изображение ключа, а в нижней части — четыре фронтальные проекции разных ключей. Дети должны найти среди них ту проекцию, которая соответствует ключу, изображенному в объеме.</w:t>
      </w:r>
      <w:r>
        <w:rPr>
          <w:sz w:val="28"/>
          <w:szCs w:val="28"/>
        </w:rPr>
        <w:t xml:space="preserve"> </w:t>
      </w:r>
      <w:r w:rsidRPr="001D3DC0">
        <w:rPr>
          <w:sz w:val="28"/>
          <w:szCs w:val="28"/>
        </w:rPr>
        <w:t>А затем детям дают задачу в</w:t>
      </w:r>
      <w:r>
        <w:rPr>
          <w:sz w:val="28"/>
          <w:szCs w:val="28"/>
        </w:rPr>
        <w:t>торого типа. В углу экрана оста</w:t>
      </w:r>
      <w:r w:rsidRPr="001D3DC0">
        <w:rPr>
          <w:sz w:val="28"/>
          <w:szCs w:val="28"/>
        </w:rPr>
        <w:t>ется то же объемное изображение ключа, а вместо профильных изображений ключей появляется изображение трех дверей с четко прорисованными скважинами, являющимися в данном случае профильными проекциями ключей. Детям надо найти, к какой из этих дверей подойдет нарисованный в объеме ключ, и тогда дверь открывается.</w:t>
      </w:r>
      <w:r>
        <w:rPr>
          <w:sz w:val="28"/>
          <w:szCs w:val="28"/>
        </w:rPr>
        <w:t xml:space="preserve"> </w:t>
      </w:r>
      <w:r w:rsidRPr="001D3DC0">
        <w:rPr>
          <w:sz w:val="28"/>
          <w:szCs w:val="28"/>
        </w:rPr>
        <w:t>В следующих вариантах (их семь) меняется форма ключа, и дети опять должны подобрать нужные проекции (фронтальную и профильную). Если решен</w:t>
      </w:r>
      <w:r>
        <w:rPr>
          <w:sz w:val="28"/>
          <w:szCs w:val="28"/>
        </w:rPr>
        <w:t>ие правильное — то на экране по</w:t>
      </w:r>
      <w:r w:rsidRPr="001D3DC0">
        <w:rPr>
          <w:sz w:val="28"/>
          <w:szCs w:val="28"/>
        </w:rPr>
        <w:t>является веселый Буратино, а если неправильное — Карабас-Барабас.</w:t>
      </w:r>
    </w:p>
    <w:p w:rsidR="00E6719D" w:rsidRPr="001D3DC0" w:rsidRDefault="00E6719D" w:rsidP="00E6719D">
      <w:pPr>
        <w:shd w:val="clear" w:color="auto" w:fill="FFFFFF"/>
        <w:ind w:right="-104" w:firstLine="708"/>
        <w:jc w:val="both"/>
        <w:rPr>
          <w:sz w:val="28"/>
          <w:szCs w:val="28"/>
        </w:rPr>
      </w:pPr>
      <w:r w:rsidRPr="001D3DC0">
        <w:rPr>
          <w:sz w:val="28"/>
          <w:szCs w:val="28"/>
        </w:rPr>
        <w:t>После овладения этой к</w:t>
      </w:r>
      <w:r>
        <w:rPr>
          <w:sz w:val="28"/>
          <w:szCs w:val="28"/>
        </w:rPr>
        <w:t>омпьютерной программой дети спо</w:t>
      </w:r>
      <w:r w:rsidRPr="001D3DC0">
        <w:rPr>
          <w:sz w:val="28"/>
          <w:szCs w:val="28"/>
        </w:rPr>
        <w:t>собны работать со следующей — «Конструктор». Они учатся изображать проекции объемной конструкции и, наоборот, создавать конструкции по ее видам.</w:t>
      </w:r>
    </w:p>
    <w:p w:rsidR="00E6719D" w:rsidRPr="001D3DC0" w:rsidRDefault="00E6719D" w:rsidP="00E6719D">
      <w:pPr>
        <w:shd w:val="clear" w:color="auto" w:fill="FFFFFF"/>
        <w:ind w:right="-104" w:firstLine="708"/>
        <w:jc w:val="both"/>
        <w:rPr>
          <w:sz w:val="28"/>
          <w:szCs w:val="28"/>
        </w:rPr>
      </w:pPr>
      <w:r w:rsidRPr="001D3DC0">
        <w:rPr>
          <w:sz w:val="28"/>
          <w:szCs w:val="28"/>
        </w:rPr>
        <w:t>В программе «Конструктор» заложены основные</w:t>
      </w:r>
      <w:r>
        <w:rPr>
          <w:sz w:val="28"/>
          <w:szCs w:val="28"/>
        </w:rPr>
        <w:t xml:space="preserve"> геометрические формы: треуголь</w:t>
      </w:r>
      <w:r w:rsidRPr="001D3DC0">
        <w:rPr>
          <w:sz w:val="28"/>
          <w:szCs w:val="28"/>
        </w:rPr>
        <w:t>ник, квадрат, круг, трапеция. Ребенок может, нажимая на разные к</w:t>
      </w:r>
      <w:r>
        <w:rPr>
          <w:sz w:val="28"/>
          <w:szCs w:val="28"/>
        </w:rPr>
        <w:t xml:space="preserve">лавиши, выбирать </w:t>
      </w:r>
      <w:r w:rsidRPr="001D3DC0">
        <w:rPr>
          <w:sz w:val="28"/>
          <w:szCs w:val="28"/>
        </w:rPr>
        <w:t>нужную форму, закрашивать ее (в красный, синий, зеленый цвета) и оперировать ею на плоскости экрана: передвигать в разных направл</w:t>
      </w:r>
      <w:r>
        <w:rPr>
          <w:sz w:val="28"/>
          <w:szCs w:val="28"/>
        </w:rPr>
        <w:t>ениях (по горизонтали, по верти</w:t>
      </w:r>
      <w:r w:rsidRPr="001D3DC0">
        <w:rPr>
          <w:sz w:val="28"/>
          <w:szCs w:val="28"/>
        </w:rPr>
        <w:t>кали, диагонали), постепенно поворачивать (каждый раз на 45°), уменьшать ил</w:t>
      </w:r>
      <w:r>
        <w:rPr>
          <w:sz w:val="28"/>
          <w:szCs w:val="28"/>
        </w:rPr>
        <w:t>и уве</w:t>
      </w:r>
      <w:r w:rsidRPr="001D3DC0">
        <w:rPr>
          <w:sz w:val="28"/>
          <w:szCs w:val="28"/>
        </w:rPr>
        <w:t xml:space="preserve">личивать ее размеры. </w:t>
      </w:r>
      <w:r w:rsidRPr="001D3DC0">
        <w:rPr>
          <w:sz w:val="28"/>
          <w:szCs w:val="28"/>
        </w:rPr>
        <w:lastRenderedPageBreak/>
        <w:t>Все это позволяет детям создавать на экране разнообразные плоскостные конструкции.</w:t>
      </w:r>
    </w:p>
    <w:p w:rsidR="00E6719D" w:rsidRPr="001D3DC0" w:rsidRDefault="00E6719D" w:rsidP="00E6719D">
      <w:pPr>
        <w:shd w:val="clear" w:color="auto" w:fill="FFFFFF"/>
        <w:ind w:right="-104" w:firstLine="708"/>
        <w:jc w:val="both"/>
        <w:rPr>
          <w:sz w:val="28"/>
          <w:szCs w:val="28"/>
        </w:rPr>
      </w:pPr>
      <w:r w:rsidRPr="001D3DC0">
        <w:rPr>
          <w:sz w:val="28"/>
          <w:szCs w:val="28"/>
        </w:rPr>
        <w:t>Работа на компьютере самым тесным образом п</w:t>
      </w:r>
      <w:r>
        <w:rPr>
          <w:sz w:val="28"/>
          <w:szCs w:val="28"/>
        </w:rPr>
        <w:t>ереплетается с практическим кон</w:t>
      </w:r>
      <w:r w:rsidRPr="001D3DC0">
        <w:rPr>
          <w:sz w:val="28"/>
          <w:szCs w:val="28"/>
        </w:rPr>
        <w:t>струированием и представлена тремя типами задач.</w:t>
      </w:r>
    </w:p>
    <w:p w:rsidR="00E6719D" w:rsidRPr="001D3DC0" w:rsidRDefault="00E6719D" w:rsidP="00E6719D">
      <w:pPr>
        <w:shd w:val="clear" w:color="auto" w:fill="FFFFFF"/>
        <w:ind w:right="-104" w:firstLine="708"/>
        <w:jc w:val="both"/>
        <w:rPr>
          <w:sz w:val="28"/>
          <w:szCs w:val="28"/>
        </w:rPr>
      </w:pPr>
      <w:r>
        <w:rPr>
          <w:sz w:val="28"/>
          <w:szCs w:val="28"/>
        </w:rPr>
        <w:t>Первый тип задач предусматрива</w:t>
      </w:r>
      <w:r w:rsidRPr="001D3DC0">
        <w:rPr>
          <w:sz w:val="28"/>
          <w:szCs w:val="28"/>
        </w:rPr>
        <w:t xml:space="preserve">ет составление одной из проекций </w:t>
      </w:r>
      <w:r>
        <w:rPr>
          <w:sz w:val="28"/>
          <w:szCs w:val="28"/>
        </w:rPr>
        <w:t>предлагаемой детям объемной кон</w:t>
      </w:r>
      <w:r w:rsidRPr="001D3DC0">
        <w:rPr>
          <w:sz w:val="28"/>
          <w:szCs w:val="28"/>
        </w:rPr>
        <w:t>струкции. На первом занятии перед ре</w:t>
      </w:r>
      <w:r>
        <w:rPr>
          <w:sz w:val="28"/>
          <w:szCs w:val="28"/>
        </w:rPr>
        <w:t>бенком ставят очень простую конструкцию (домик, автомобиль, ко</w:t>
      </w:r>
      <w:r w:rsidRPr="001D3DC0">
        <w:rPr>
          <w:sz w:val="28"/>
          <w:szCs w:val="28"/>
        </w:rPr>
        <w:t>раблик и т.п.), состоящую из пяти знакомых деталей. В</w:t>
      </w:r>
      <w:r>
        <w:rPr>
          <w:sz w:val="28"/>
          <w:szCs w:val="28"/>
        </w:rPr>
        <w:t>зрослый предла</w:t>
      </w:r>
      <w:r w:rsidRPr="001D3DC0">
        <w:rPr>
          <w:sz w:val="28"/>
          <w:szCs w:val="28"/>
        </w:rPr>
        <w:t>га</w:t>
      </w:r>
      <w:r>
        <w:rPr>
          <w:sz w:val="28"/>
          <w:szCs w:val="28"/>
        </w:rPr>
        <w:t>ет построить такую же на компью</w:t>
      </w:r>
      <w:r w:rsidRPr="001D3DC0">
        <w:rPr>
          <w:sz w:val="28"/>
          <w:szCs w:val="28"/>
        </w:rPr>
        <w:t>тере</w:t>
      </w:r>
      <w:r>
        <w:rPr>
          <w:sz w:val="28"/>
          <w:szCs w:val="28"/>
        </w:rPr>
        <w:t>. Затем он начинает ее воспроиз</w:t>
      </w:r>
      <w:r w:rsidRPr="001D3DC0">
        <w:rPr>
          <w:sz w:val="28"/>
          <w:szCs w:val="28"/>
        </w:rPr>
        <w:t>водить из деталей конструктора, а ре</w:t>
      </w:r>
      <w:r>
        <w:rPr>
          <w:sz w:val="28"/>
          <w:szCs w:val="28"/>
        </w:rPr>
        <w:t>бенок то же самое делает на ком</w:t>
      </w:r>
      <w:r w:rsidRPr="001D3DC0">
        <w:rPr>
          <w:sz w:val="28"/>
          <w:szCs w:val="28"/>
        </w:rPr>
        <w:t>п</w:t>
      </w:r>
      <w:r>
        <w:rPr>
          <w:sz w:val="28"/>
          <w:szCs w:val="28"/>
        </w:rPr>
        <w:t>ьютере. При этом взрослый, поло</w:t>
      </w:r>
      <w:r w:rsidRPr="001D3DC0">
        <w:rPr>
          <w:sz w:val="28"/>
          <w:szCs w:val="28"/>
        </w:rPr>
        <w:t>жив одну деталь, ждет, пока ребенок выбирает фор</w:t>
      </w:r>
      <w:r>
        <w:rPr>
          <w:sz w:val="28"/>
          <w:szCs w:val="28"/>
        </w:rPr>
        <w:t>му, соответствующую ее фронталь</w:t>
      </w:r>
      <w:r w:rsidRPr="001D3DC0">
        <w:rPr>
          <w:sz w:val="28"/>
          <w:szCs w:val="28"/>
        </w:rPr>
        <w:t>ному виду, и определяет ее местонахождение, а затем только кладет следующую. Такая совместная деятельность помогает ребенку на нач</w:t>
      </w:r>
      <w:r>
        <w:rPr>
          <w:sz w:val="28"/>
          <w:szCs w:val="28"/>
        </w:rPr>
        <w:t>альном этапе устанавливать соот</w:t>
      </w:r>
      <w:r w:rsidRPr="001D3DC0">
        <w:rPr>
          <w:sz w:val="28"/>
          <w:szCs w:val="28"/>
        </w:rPr>
        <w:t>ветствие между заданной деталью и плоскостным ее изображением, задействовать уже имеющийся у него опыт.</w:t>
      </w:r>
    </w:p>
    <w:p w:rsidR="00E6719D" w:rsidRPr="001D3DC0" w:rsidRDefault="00E6719D" w:rsidP="00E6719D">
      <w:pPr>
        <w:shd w:val="clear" w:color="auto" w:fill="FFFFFF"/>
        <w:ind w:right="-104" w:firstLine="708"/>
        <w:jc w:val="both"/>
        <w:rPr>
          <w:sz w:val="28"/>
          <w:szCs w:val="28"/>
        </w:rPr>
      </w:pPr>
      <w:r w:rsidRPr="001D3DC0">
        <w:rPr>
          <w:sz w:val="28"/>
          <w:szCs w:val="28"/>
        </w:rPr>
        <w:t xml:space="preserve">На втором занятии задание можно усложнить. </w:t>
      </w:r>
      <w:r>
        <w:rPr>
          <w:sz w:val="28"/>
          <w:szCs w:val="28"/>
        </w:rPr>
        <w:t>Объемный образец новой конструк</w:t>
      </w:r>
      <w:r w:rsidRPr="001D3DC0">
        <w:rPr>
          <w:sz w:val="28"/>
          <w:szCs w:val="28"/>
        </w:rPr>
        <w:t>ции располагают в середине зала. Так как компьютер</w:t>
      </w:r>
      <w:r>
        <w:rPr>
          <w:sz w:val="28"/>
          <w:szCs w:val="28"/>
        </w:rPr>
        <w:t>ы стоят полукругом, то дети, си</w:t>
      </w:r>
      <w:r w:rsidRPr="001D3DC0">
        <w:rPr>
          <w:sz w:val="28"/>
          <w:szCs w:val="28"/>
        </w:rPr>
        <w:t xml:space="preserve">дящие за разными компьютерами, видят разные стороны конструкции-образца. Каждый ребенок, воспроизводя образец, изображает на компьютере ту сторону, что </w:t>
      </w:r>
      <w:r>
        <w:rPr>
          <w:sz w:val="28"/>
          <w:szCs w:val="28"/>
        </w:rPr>
        <w:t>расположе</w:t>
      </w:r>
      <w:r w:rsidRPr="001D3DC0">
        <w:rPr>
          <w:sz w:val="28"/>
          <w:szCs w:val="28"/>
        </w:rPr>
        <w:t>на прямо перед ним. В этом случае сравнение полученных проекций, проводимое вместе с детьми, имеет особо важное значение — оно подводит к пониманию того, что одна и та же конструкция имеет разные стороны, ко</w:t>
      </w:r>
      <w:r>
        <w:rPr>
          <w:sz w:val="28"/>
          <w:szCs w:val="28"/>
        </w:rPr>
        <w:t>торые выглядят по-разному. Обсу</w:t>
      </w:r>
      <w:r w:rsidRPr="001D3DC0">
        <w:rPr>
          <w:sz w:val="28"/>
          <w:szCs w:val="28"/>
        </w:rPr>
        <w:t>див сначала вместе с воспитателем, дети убеждаются в этом, меняясь местами.</w:t>
      </w:r>
    </w:p>
    <w:p w:rsidR="00E6719D" w:rsidRPr="001D3DC0" w:rsidRDefault="00E6719D" w:rsidP="00E6719D">
      <w:pPr>
        <w:shd w:val="clear" w:color="auto" w:fill="FFFFFF"/>
        <w:ind w:right="-104" w:firstLine="708"/>
        <w:jc w:val="both"/>
        <w:rPr>
          <w:sz w:val="28"/>
          <w:szCs w:val="28"/>
        </w:rPr>
      </w:pPr>
      <w:r w:rsidRPr="001D3DC0">
        <w:rPr>
          <w:sz w:val="28"/>
          <w:szCs w:val="28"/>
        </w:rPr>
        <w:t xml:space="preserve">Второй тип задач предусматривает возведение постройки по одной из проекций. </w:t>
      </w:r>
    </w:p>
    <w:p w:rsidR="00E6719D" w:rsidRPr="001D3DC0" w:rsidRDefault="00E6719D" w:rsidP="00E6719D">
      <w:pPr>
        <w:shd w:val="clear" w:color="auto" w:fill="FFFFFF"/>
        <w:ind w:right="-104" w:firstLine="708"/>
        <w:jc w:val="both"/>
        <w:rPr>
          <w:sz w:val="28"/>
          <w:szCs w:val="28"/>
        </w:rPr>
      </w:pPr>
      <w:r w:rsidRPr="001D3DC0">
        <w:rPr>
          <w:sz w:val="28"/>
          <w:szCs w:val="28"/>
        </w:rPr>
        <w:t>Вначале педагог набирает на экране компьютера проекцию и предлагает построить по ней конструкцию. При этом он ее называет (дом, машина и др.) и говорит, что здесь изображена только одна сторона. Конечно же, несмотря на одну общую сторону, у детей получаются разные домики, разные машины, отличающиеся комбинаторикой деталей.</w:t>
      </w:r>
      <w:r>
        <w:rPr>
          <w:sz w:val="28"/>
          <w:szCs w:val="28"/>
        </w:rPr>
        <w:t xml:space="preserve"> </w:t>
      </w:r>
      <w:r w:rsidRPr="001D3DC0">
        <w:rPr>
          <w:sz w:val="28"/>
          <w:szCs w:val="28"/>
        </w:rPr>
        <w:t>А на следующем занятии дети сами составляют</w:t>
      </w:r>
      <w:r>
        <w:rPr>
          <w:sz w:val="28"/>
          <w:szCs w:val="28"/>
        </w:rPr>
        <w:t xml:space="preserve"> проекцию и по ней создают пост</w:t>
      </w:r>
      <w:r w:rsidRPr="001D3DC0">
        <w:rPr>
          <w:sz w:val="28"/>
          <w:szCs w:val="28"/>
        </w:rPr>
        <w:t>ройку: например, один ребенок набирает проекцию на компьютере, а двое других в соответствии с ней создают конструкцию. Здесь воз</w:t>
      </w:r>
      <w:r>
        <w:rPr>
          <w:sz w:val="28"/>
          <w:szCs w:val="28"/>
        </w:rPr>
        <w:t>можны различные варианты объе</w:t>
      </w:r>
      <w:r w:rsidRPr="001D3DC0">
        <w:rPr>
          <w:sz w:val="28"/>
          <w:szCs w:val="28"/>
        </w:rPr>
        <w:t xml:space="preserve">динения детей. При этом взрослый помогает детям </w:t>
      </w:r>
      <w:r w:rsidRPr="001D3DC0">
        <w:rPr>
          <w:sz w:val="28"/>
          <w:szCs w:val="28"/>
        </w:rPr>
        <w:lastRenderedPageBreak/>
        <w:t>проанализировать уже готовые постройки и соотнести их с заданной проекцией. В результате дети приходят к выводу, что поскольку конструкции получаются разными, то для того, чтобы создать точную конструкцию, необходимо иметь несколько ее видов.</w:t>
      </w:r>
    </w:p>
    <w:p w:rsidR="00E6719D" w:rsidRPr="001D3DC0" w:rsidRDefault="00E6719D" w:rsidP="00E6719D">
      <w:pPr>
        <w:shd w:val="clear" w:color="auto" w:fill="FFFFFF"/>
        <w:ind w:right="-104" w:firstLine="708"/>
        <w:jc w:val="both"/>
        <w:rPr>
          <w:sz w:val="28"/>
          <w:szCs w:val="28"/>
        </w:rPr>
      </w:pPr>
      <w:r w:rsidRPr="001D3DC0">
        <w:rPr>
          <w:sz w:val="28"/>
          <w:szCs w:val="28"/>
        </w:rPr>
        <w:t>Третий тип задач используется на следующем занятии. Перед детьми ставят две-три похожие между собой кон</w:t>
      </w:r>
      <w:r>
        <w:rPr>
          <w:sz w:val="28"/>
          <w:szCs w:val="28"/>
        </w:rPr>
        <w:t>струкции, одна из которых спрое</w:t>
      </w:r>
      <w:r w:rsidRPr="001D3DC0">
        <w:rPr>
          <w:sz w:val="28"/>
          <w:szCs w:val="28"/>
        </w:rPr>
        <w:t>цирована на экране. Воспитатель говорит: «Здесь изображены три вид</w:t>
      </w:r>
      <w:r>
        <w:rPr>
          <w:sz w:val="28"/>
          <w:szCs w:val="28"/>
        </w:rPr>
        <w:t>а одного из этих корабликов (до</w:t>
      </w:r>
      <w:r w:rsidRPr="001D3DC0">
        <w:rPr>
          <w:sz w:val="28"/>
          <w:szCs w:val="28"/>
        </w:rPr>
        <w:t>мик</w:t>
      </w:r>
      <w:r>
        <w:rPr>
          <w:sz w:val="28"/>
          <w:szCs w:val="28"/>
        </w:rPr>
        <w:t>ов, мостиков, машин): вид спере</w:t>
      </w:r>
      <w:r w:rsidRPr="001D3DC0">
        <w:rPr>
          <w:sz w:val="28"/>
          <w:szCs w:val="28"/>
        </w:rPr>
        <w:t>ди, вид сбоку и вид сверху. Сравните кор</w:t>
      </w:r>
      <w:r>
        <w:rPr>
          <w:sz w:val="28"/>
          <w:szCs w:val="28"/>
        </w:rPr>
        <w:t>аблики с этими видами и догадай</w:t>
      </w:r>
      <w:r w:rsidRPr="001D3DC0">
        <w:rPr>
          <w:sz w:val="28"/>
          <w:szCs w:val="28"/>
        </w:rPr>
        <w:t>тесь, какой из них изображен на к</w:t>
      </w:r>
      <w:r>
        <w:rPr>
          <w:sz w:val="28"/>
          <w:szCs w:val="28"/>
        </w:rPr>
        <w:t>омпьютере». Таким же образом де</w:t>
      </w:r>
      <w:r w:rsidRPr="001D3DC0">
        <w:rPr>
          <w:sz w:val="28"/>
          <w:szCs w:val="28"/>
        </w:rPr>
        <w:t xml:space="preserve">тям предлагают еще 2–3 варианта разных объектов и их изображений. </w:t>
      </w:r>
      <w:r>
        <w:rPr>
          <w:sz w:val="28"/>
          <w:szCs w:val="28"/>
        </w:rPr>
        <w:t>Успешность выполнения этих зада</w:t>
      </w:r>
      <w:r w:rsidRPr="001D3DC0">
        <w:rPr>
          <w:sz w:val="28"/>
          <w:szCs w:val="28"/>
        </w:rPr>
        <w:t>н</w:t>
      </w:r>
      <w:r>
        <w:rPr>
          <w:sz w:val="28"/>
          <w:szCs w:val="28"/>
        </w:rPr>
        <w:t>ий во многом зависит от тщатель</w:t>
      </w:r>
      <w:r w:rsidRPr="001D3DC0">
        <w:rPr>
          <w:sz w:val="28"/>
          <w:szCs w:val="28"/>
        </w:rPr>
        <w:t>н</w:t>
      </w:r>
      <w:r>
        <w:rPr>
          <w:sz w:val="28"/>
          <w:szCs w:val="28"/>
        </w:rPr>
        <w:t>ости анализа образцов самих кон</w:t>
      </w:r>
      <w:r w:rsidRPr="001D3DC0">
        <w:rPr>
          <w:sz w:val="28"/>
          <w:szCs w:val="28"/>
        </w:rPr>
        <w:t>струкций и их проекций. Вариантов заданий такого типа может быть множество. В резуль</w:t>
      </w:r>
      <w:r>
        <w:rPr>
          <w:sz w:val="28"/>
          <w:szCs w:val="28"/>
        </w:rPr>
        <w:t>тате такой рабо</w:t>
      </w:r>
      <w:r w:rsidRPr="001D3DC0">
        <w:rPr>
          <w:sz w:val="28"/>
          <w:szCs w:val="28"/>
        </w:rPr>
        <w:t>ты дети учатся проецировать объемные конструкции (выделять три ее вида) и создавать конструкцию по проекциям.</w:t>
      </w:r>
    </w:p>
    <w:p w:rsidR="00E6719D" w:rsidRPr="001D3DC0" w:rsidRDefault="00E6719D" w:rsidP="00E6719D">
      <w:pPr>
        <w:shd w:val="clear" w:color="auto" w:fill="FFFFFF"/>
        <w:ind w:right="-104" w:firstLine="708"/>
        <w:jc w:val="both"/>
        <w:rPr>
          <w:sz w:val="28"/>
          <w:szCs w:val="28"/>
        </w:rPr>
      </w:pPr>
      <w:r w:rsidRPr="001D3DC0">
        <w:rPr>
          <w:sz w:val="28"/>
          <w:szCs w:val="28"/>
        </w:rPr>
        <w:t>Задачи такого типа детям очен</w:t>
      </w:r>
      <w:r>
        <w:rPr>
          <w:sz w:val="28"/>
          <w:szCs w:val="28"/>
        </w:rPr>
        <w:t>ь нравятся, и их можно по</w:t>
      </w:r>
      <w:r w:rsidRPr="001D3DC0">
        <w:rPr>
          <w:sz w:val="28"/>
          <w:szCs w:val="28"/>
        </w:rPr>
        <w:t xml:space="preserve">вторить, используя крупные мягкие модули вместо мелкого строительного набора. При этом постройки-образцы должны быть самыми простыми по конструкции (содержать не более двух–четырех модулей). </w:t>
      </w:r>
      <w:r>
        <w:rPr>
          <w:sz w:val="28"/>
          <w:szCs w:val="28"/>
        </w:rPr>
        <w:t>Однако воспроизведение крупнога</w:t>
      </w:r>
      <w:r w:rsidRPr="001D3DC0">
        <w:rPr>
          <w:sz w:val="28"/>
          <w:szCs w:val="28"/>
        </w:rPr>
        <w:t>баритной постройки на экране компьютера с помощью мелких плоскостных геометрическ</w:t>
      </w:r>
      <w:r>
        <w:rPr>
          <w:sz w:val="28"/>
          <w:szCs w:val="28"/>
        </w:rPr>
        <w:t>их фигур значительно повысит эф</w:t>
      </w:r>
      <w:r w:rsidRPr="001D3DC0">
        <w:rPr>
          <w:sz w:val="28"/>
          <w:szCs w:val="28"/>
        </w:rPr>
        <w:t>фект обучения. Дети в конце концов поймут, что, например, компьютерная форма куба — это изображение грани мелкого деревянного и крупного модул</w:t>
      </w:r>
      <w:r>
        <w:rPr>
          <w:sz w:val="28"/>
          <w:szCs w:val="28"/>
        </w:rPr>
        <w:t>ьного куба, а значит, форма объ</w:t>
      </w:r>
      <w:r w:rsidRPr="001D3DC0">
        <w:rPr>
          <w:sz w:val="28"/>
          <w:szCs w:val="28"/>
        </w:rPr>
        <w:t>екта не зависит от его размеров.</w:t>
      </w:r>
    </w:p>
    <w:p w:rsidR="00E6719D" w:rsidRPr="001D3DC0" w:rsidRDefault="00E6719D" w:rsidP="00E6719D">
      <w:pPr>
        <w:shd w:val="clear" w:color="auto" w:fill="FFFFFF"/>
        <w:ind w:right="-104" w:firstLine="708"/>
        <w:jc w:val="both"/>
        <w:rPr>
          <w:sz w:val="28"/>
          <w:szCs w:val="28"/>
        </w:rPr>
      </w:pPr>
      <w:r w:rsidRPr="001D3DC0">
        <w:rPr>
          <w:sz w:val="28"/>
          <w:szCs w:val="28"/>
        </w:rPr>
        <w:t>В этих заданиях большое значение имеет цвет. Поэтому детали одноцветного строительного конструктора следует  оклеить цветной бумагой. М</w:t>
      </w:r>
      <w:r>
        <w:rPr>
          <w:sz w:val="28"/>
          <w:szCs w:val="28"/>
        </w:rPr>
        <w:t>ожно изготовить набор строитель</w:t>
      </w:r>
      <w:r w:rsidRPr="001D3DC0">
        <w:rPr>
          <w:sz w:val="28"/>
          <w:szCs w:val="28"/>
        </w:rPr>
        <w:t>ного материала из цветног</w:t>
      </w:r>
      <w:r>
        <w:rPr>
          <w:sz w:val="28"/>
          <w:szCs w:val="28"/>
        </w:rPr>
        <w:t>о картона по выкройкам, конфигу</w:t>
      </w:r>
      <w:r w:rsidRPr="001D3DC0">
        <w:rPr>
          <w:sz w:val="28"/>
          <w:szCs w:val="28"/>
        </w:rPr>
        <w:t>рация которых показана на</w:t>
      </w:r>
      <w:r>
        <w:rPr>
          <w:sz w:val="28"/>
          <w:szCs w:val="28"/>
        </w:rPr>
        <w:t xml:space="preserve"> рисунке. Перед последней опера</w:t>
      </w:r>
      <w:r w:rsidRPr="001D3DC0">
        <w:rPr>
          <w:sz w:val="28"/>
          <w:szCs w:val="28"/>
        </w:rPr>
        <w:t xml:space="preserve">цией склеивания в каждую </w:t>
      </w:r>
      <w:r>
        <w:rPr>
          <w:sz w:val="28"/>
          <w:szCs w:val="28"/>
        </w:rPr>
        <w:t>деталь такого конструктора насы</w:t>
      </w:r>
      <w:r w:rsidRPr="001D3DC0">
        <w:rPr>
          <w:sz w:val="28"/>
          <w:szCs w:val="28"/>
        </w:rPr>
        <w:t>паются мелкие камешки на одну четверть объема.</w:t>
      </w:r>
    </w:p>
    <w:p w:rsidR="00E6719D" w:rsidRPr="001D3DC0" w:rsidRDefault="00E6719D" w:rsidP="00E6719D">
      <w:pPr>
        <w:shd w:val="clear" w:color="auto" w:fill="FFFFFF"/>
        <w:ind w:right="-104" w:firstLine="708"/>
        <w:jc w:val="both"/>
        <w:rPr>
          <w:sz w:val="28"/>
          <w:szCs w:val="28"/>
        </w:rPr>
      </w:pPr>
      <w:r w:rsidRPr="001D3DC0">
        <w:rPr>
          <w:sz w:val="28"/>
          <w:szCs w:val="28"/>
        </w:rPr>
        <w:t>Обучение по вышеописан</w:t>
      </w:r>
      <w:r>
        <w:rPr>
          <w:sz w:val="28"/>
          <w:szCs w:val="28"/>
        </w:rPr>
        <w:t>ной системе, как показало экспе</w:t>
      </w:r>
      <w:r w:rsidRPr="001D3DC0">
        <w:rPr>
          <w:sz w:val="28"/>
          <w:szCs w:val="28"/>
        </w:rPr>
        <w:t>риментальное исследование, способствует эффективному формированию у детей гибких динамических пространственных представлений, а также умения представлять объемное тело, основы</w:t>
      </w:r>
      <w:r>
        <w:rPr>
          <w:sz w:val="28"/>
          <w:szCs w:val="28"/>
        </w:rPr>
        <w:t>ваясь на его плоскостном изобра</w:t>
      </w:r>
      <w:r w:rsidRPr="001D3DC0">
        <w:rPr>
          <w:sz w:val="28"/>
          <w:szCs w:val="28"/>
        </w:rPr>
        <w:t xml:space="preserve">жении, что составляет основу графического моделирования конструкций. Все это оказывает положительное влияние на общее умственное развитие, и прежде всего на развитие образного мышления и воображения. А это, в свою очередь, </w:t>
      </w:r>
      <w:r w:rsidRPr="001D3DC0">
        <w:rPr>
          <w:sz w:val="28"/>
          <w:szCs w:val="28"/>
        </w:rPr>
        <w:lastRenderedPageBreak/>
        <w:t>положительно влияет на характер разных видов продуктивной деятельности (конструирование из разных материалов, рисование, лепка, аппликация и д</w:t>
      </w:r>
      <w:r>
        <w:rPr>
          <w:sz w:val="28"/>
          <w:szCs w:val="28"/>
        </w:rPr>
        <w:t>р.) и ее результаты. Образы, со</w:t>
      </w:r>
      <w:r w:rsidRPr="001D3DC0">
        <w:rPr>
          <w:sz w:val="28"/>
          <w:szCs w:val="28"/>
        </w:rPr>
        <w:t xml:space="preserve">здаваемые детьми, отличаются большей выразительностью и оригинальностью. При </w:t>
      </w:r>
      <w:r>
        <w:rPr>
          <w:sz w:val="28"/>
          <w:szCs w:val="28"/>
        </w:rPr>
        <w:t>этом разработанные</w:t>
      </w:r>
      <w:r w:rsidRPr="001D3DC0">
        <w:rPr>
          <w:sz w:val="28"/>
          <w:szCs w:val="28"/>
        </w:rPr>
        <w:t xml:space="preserve"> содержание и принципы организации обучения могут сост</w:t>
      </w:r>
      <w:r>
        <w:rPr>
          <w:sz w:val="28"/>
          <w:szCs w:val="28"/>
        </w:rPr>
        <w:t>а</w:t>
      </w:r>
      <w:r w:rsidRPr="001D3DC0">
        <w:rPr>
          <w:sz w:val="28"/>
          <w:szCs w:val="28"/>
        </w:rPr>
        <w:t>вить важное звено в общей системе формирования творческого конструирования.</w:t>
      </w:r>
    </w:p>
    <w:p w:rsidR="00E6719D" w:rsidRPr="001D3DC0" w:rsidRDefault="00E6719D" w:rsidP="00E6719D">
      <w:pPr>
        <w:shd w:val="clear" w:color="auto" w:fill="FFFFFF"/>
        <w:ind w:right="-104" w:firstLine="708"/>
        <w:jc w:val="both"/>
        <w:rPr>
          <w:sz w:val="28"/>
          <w:szCs w:val="28"/>
        </w:rPr>
      </w:pPr>
      <w:r w:rsidRPr="001D3DC0">
        <w:rPr>
          <w:sz w:val="28"/>
          <w:szCs w:val="28"/>
        </w:rPr>
        <w:t>При проведении такого обучения особое внимание следует обратить на следующие моменты.</w:t>
      </w:r>
    </w:p>
    <w:p w:rsidR="00E6719D" w:rsidRPr="001D3DC0" w:rsidRDefault="00E6719D" w:rsidP="00E6719D">
      <w:pPr>
        <w:shd w:val="clear" w:color="auto" w:fill="FFFFFF"/>
        <w:ind w:right="-104" w:firstLine="708"/>
        <w:jc w:val="both"/>
        <w:rPr>
          <w:sz w:val="28"/>
          <w:szCs w:val="28"/>
        </w:rPr>
      </w:pPr>
      <w:r w:rsidRPr="001D3DC0">
        <w:rPr>
          <w:sz w:val="28"/>
          <w:szCs w:val="28"/>
        </w:rPr>
        <w:t xml:space="preserve">Во-первых, необходима организация совместной </w:t>
      </w:r>
      <w:r>
        <w:rPr>
          <w:sz w:val="28"/>
          <w:szCs w:val="28"/>
        </w:rPr>
        <w:t>деятельности как взрослого с ре</w:t>
      </w:r>
      <w:r w:rsidRPr="001D3DC0">
        <w:rPr>
          <w:sz w:val="28"/>
          <w:szCs w:val="28"/>
        </w:rPr>
        <w:t>бенком, так и детей между собой, поскольку дети, работая за компьютером, очень нуждаются в общении друг с другом. Стремление ребенка помочь другому, объяснить отдельные моменты программы, показать, как он сам справился с заданием, делают процесс обучения более живым и интересным, спо</w:t>
      </w:r>
      <w:r>
        <w:rPr>
          <w:sz w:val="28"/>
          <w:szCs w:val="28"/>
        </w:rPr>
        <w:t>собствуют лучшему осознанию спо</w:t>
      </w:r>
      <w:r w:rsidRPr="001D3DC0">
        <w:rPr>
          <w:sz w:val="28"/>
          <w:szCs w:val="28"/>
        </w:rPr>
        <w:t>собов выполнения задач, что значительно повышает</w:t>
      </w:r>
      <w:r>
        <w:rPr>
          <w:sz w:val="28"/>
          <w:szCs w:val="28"/>
        </w:rPr>
        <w:t xml:space="preserve"> продуктивность обучения. Наибо</w:t>
      </w:r>
      <w:r w:rsidRPr="001D3DC0">
        <w:rPr>
          <w:sz w:val="28"/>
          <w:szCs w:val="28"/>
        </w:rPr>
        <w:t>лее удачным является попарное объединение детей.</w:t>
      </w:r>
    </w:p>
    <w:p w:rsidR="00E6719D" w:rsidRPr="001D3DC0" w:rsidRDefault="00E6719D" w:rsidP="00E6719D">
      <w:pPr>
        <w:shd w:val="clear" w:color="auto" w:fill="FFFFFF"/>
        <w:ind w:right="-104" w:firstLine="708"/>
        <w:jc w:val="both"/>
        <w:rPr>
          <w:sz w:val="28"/>
          <w:szCs w:val="28"/>
        </w:rPr>
      </w:pPr>
      <w:r w:rsidRPr="001D3DC0">
        <w:rPr>
          <w:sz w:val="28"/>
          <w:szCs w:val="28"/>
        </w:rPr>
        <w:t>Во-вторых, введение соревновательных элементов (типа «Кто быстрее», «Кто б</w:t>
      </w:r>
      <w:r>
        <w:rPr>
          <w:sz w:val="28"/>
          <w:szCs w:val="28"/>
        </w:rPr>
        <w:t>оль</w:t>
      </w:r>
      <w:r w:rsidRPr="001D3DC0">
        <w:rPr>
          <w:sz w:val="28"/>
          <w:szCs w:val="28"/>
        </w:rPr>
        <w:t>ше» и т.п.), широко распространенных в компьют</w:t>
      </w:r>
      <w:r>
        <w:rPr>
          <w:sz w:val="28"/>
          <w:szCs w:val="28"/>
        </w:rPr>
        <w:t>ерных играх, отрицательно сказы</w:t>
      </w:r>
      <w:r w:rsidRPr="001D3DC0">
        <w:rPr>
          <w:sz w:val="28"/>
          <w:szCs w:val="28"/>
        </w:rPr>
        <w:t>вается на обучении, поскольку не дает возможности спокойно обдумать свои действия; одни дети излишне волнуются и попадают в стресс</w:t>
      </w:r>
      <w:r>
        <w:rPr>
          <w:sz w:val="28"/>
          <w:szCs w:val="28"/>
        </w:rPr>
        <w:t>овую ситуацию, а другие — их иг</w:t>
      </w:r>
      <w:r w:rsidRPr="001D3DC0">
        <w:rPr>
          <w:sz w:val="28"/>
          <w:szCs w:val="28"/>
        </w:rPr>
        <w:t>норируют.</w:t>
      </w:r>
    </w:p>
    <w:p w:rsidR="00E6719D" w:rsidRPr="001D3DC0" w:rsidRDefault="00E6719D" w:rsidP="00E6719D">
      <w:pPr>
        <w:shd w:val="clear" w:color="auto" w:fill="FFFFFF"/>
        <w:ind w:right="-104" w:firstLine="708"/>
        <w:jc w:val="both"/>
        <w:rPr>
          <w:sz w:val="28"/>
          <w:szCs w:val="28"/>
        </w:rPr>
      </w:pPr>
      <w:r w:rsidRPr="001D3DC0">
        <w:rPr>
          <w:sz w:val="28"/>
          <w:szCs w:val="28"/>
        </w:rPr>
        <w:t>В-третьих, для фиксации внимания детей на по</w:t>
      </w:r>
      <w:r>
        <w:rPr>
          <w:sz w:val="28"/>
          <w:szCs w:val="28"/>
        </w:rPr>
        <w:t>лученном результате целесообраз</w:t>
      </w:r>
      <w:r w:rsidRPr="001D3DC0">
        <w:rPr>
          <w:sz w:val="28"/>
          <w:szCs w:val="28"/>
        </w:rPr>
        <w:t>но использовать нейтральные по своему влиянию способы: веселая и грустная мелодия, смеющееся и печальное личико и т.п. Более сильные моменты фиксации, особенно при отрицательных результатах (например, гуси-лебеди хватают детей), являются крайне нежелательными, поскольку одни дети, боясь ошиб</w:t>
      </w:r>
      <w:r>
        <w:rPr>
          <w:sz w:val="28"/>
          <w:szCs w:val="28"/>
        </w:rPr>
        <w:t>иться, резко снижают свою актив</w:t>
      </w:r>
      <w:r w:rsidRPr="001D3DC0">
        <w:rPr>
          <w:sz w:val="28"/>
          <w:szCs w:val="28"/>
        </w:rPr>
        <w:t>ность, а другие — наоборот, стремятся к неверном</w:t>
      </w:r>
      <w:r>
        <w:rPr>
          <w:sz w:val="28"/>
          <w:szCs w:val="28"/>
        </w:rPr>
        <w:t>у решению, начиная получать удо</w:t>
      </w:r>
      <w:r w:rsidRPr="001D3DC0">
        <w:rPr>
          <w:sz w:val="28"/>
          <w:szCs w:val="28"/>
        </w:rPr>
        <w:t>вольствие от отрицательного подкрепления.</w:t>
      </w:r>
    </w:p>
    <w:p w:rsidR="00E6719D" w:rsidRPr="00616D16" w:rsidRDefault="00E6719D" w:rsidP="00E6719D">
      <w:pPr>
        <w:shd w:val="clear" w:color="auto" w:fill="FFFFFF"/>
        <w:ind w:right="-104" w:firstLine="708"/>
        <w:jc w:val="both"/>
        <w:rPr>
          <w:sz w:val="28"/>
          <w:szCs w:val="28"/>
        </w:rPr>
      </w:pPr>
      <w:r w:rsidRPr="001D3DC0">
        <w:rPr>
          <w:sz w:val="28"/>
          <w:szCs w:val="28"/>
        </w:rPr>
        <w:t>В-четвертых, описанное содержание обучения мо</w:t>
      </w:r>
      <w:r>
        <w:rPr>
          <w:sz w:val="28"/>
          <w:szCs w:val="28"/>
        </w:rPr>
        <w:t>жет стать одним из звеньев в об</w:t>
      </w:r>
      <w:r w:rsidRPr="001D3DC0">
        <w:rPr>
          <w:sz w:val="28"/>
          <w:szCs w:val="28"/>
        </w:rPr>
        <w:t>щей дидактической системе детского сада. Оно связано с решением разных задач, кроме уже указанных: сенсорного воспитания, морального и эмоционального развития, формирования общения и др.</w:t>
      </w:r>
    </w:p>
    <w:p w:rsidR="00E6719D" w:rsidRPr="00616D16" w:rsidRDefault="00E6719D" w:rsidP="00E6719D">
      <w:pPr>
        <w:shd w:val="clear" w:color="auto" w:fill="FFFFFF"/>
        <w:ind w:right="-104" w:firstLine="708"/>
        <w:jc w:val="both"/>
        <w:rPr>
          <w:sz w:val="28"/>
          <w:szCs w:val="28"/>
        </w:rPr>
      </w:pPr>
    </w:p>
    <w:p w:rsidR="00E6719D" w:rsidRPr="00616D16" w:rsidRDefault="00E6719D" w:rsidP="00E6719D">
      <w:pPr>
        <w:shd w:val="clear" w:color="auto" w:fill="FFFFFF"/>
        <w:ind w:right="-104" w:firstLine="708"/>
        <w:jc w:val="both"/>
        <w:rPr>
          <w:sz w:val="28"/>
          <w:szCs w:val="28"/>
        </w:rPr>
      </w:pPr>
    </w:p>
    <w:p w:rsidR="00E6719D" w:rsidRPr="00616D16" w:rsidRDefault="00E6719D" w:rsidP="00E6719D">
      <w:pPr>
        <w:shd w:val="clear" w:color="auto" w:fill="FFFFFF"/>
        <w:ind w:right="-104" w:firstLine="708"/>
        <w:jc w:val="both"/>
        <w:rPr>
          <w:sz w:val="28"/>
          <w:szCs w:val="28"/>
        </w:rPr>
      </w:pPr>
    </w:p>
    <w:p w:rsidR="00103F8B" w:rsidRDefault="00103F8B" w:rsidP="00103F8B">
      <w:pPr>
        <w:shd w:val="clear" w:color="auto" w:fill="FFFFFF"/>
        <w:ind w:right="-104" w:firstLine="708"/>
        <w:jc w:val="center"/>
        <w:rPr>
          <w:b/>
          <w:sz w:val="28"/>
          <w:szCs w:val="28"/>
        </w:rPr>
      </w:pPr>
      <w:r>
        <w:rPr>
          <w:b/>
          <w:sz w:val="28"/>
          <w:szCs w:val="28"/>
        </w:rPr>
        <w:lastRenderedPageBreak/>
        <w:t>Кружковая работа в ДОУ по конструированию – как источник развития личности дошкольника.</w:t>
      </w:r>
    </w:p>
    <w:p w:rsidR="00103F8B" w:rsidRDefault="00103F8B" w:rsidP="00103F8B">
      <w:pPr>
        <w:shd w:val="clear" w:color="auto" w:fill="FFFFFF"/>
        <w:ind w:right="-104" w:firstLine="708"/>
        <w:jc w:val="both"/>
        <w:rPr>
          <w:sz w:val="28"/>
          <w:szCs w:val="28"/>
        </w:rPr>
      </w:pPr>
      <w:r>
        <w:rPr>
          <w:sz w:val="28"/>
          <w:szCs w:val="28"/>
        </w:rPr>
        <w:t>Детство – пора удивительная и уникальная. В ней все возможно, все позволено. Слабый и беззащитный, может стать сильным и всемогущим, скучное и неинтересное может оказаться веселым и занимательным. Можно преодолеть все промахи и неудачи, сделать мир ярким, красочным, добрым. Для этого  достаточно всего лишь быть просто ребенком и чтобы рядом был умный, талантливый, добрый, взрослый.</w:t>
      </w:r>
    </w:p>
    <w:p w:rsidR="00103F8B" w:rsidRDefault="00103F8B" w:rsidP="00103F8B">
      <w:pPr>
        <w:shd w:val="clear" w:color="auto" w:fill="FFFFFF"/>
        <w:ind w:right="-104" w:firstLine="708"/>
        <w:jc w:val="both"/>
        <w:rPr>
          <w:sz w:val="28"/>
          <w:szCs w:val="28"/>
        </w:rPr>
      </w:pPr>
      <w:r>
        <w:rPr>
          <w:sz w:val="28"/>
          <w:szCs w:val="28"/>
        </w:rPr>
        <w:t>Работа по формированию творческой личности посредством кружковой работы построена на основе следующих принципов:</w:t>
      </w:r>
    </w:p>
    <w:p w:rsidR="00103F8B" w:rsidRDefault="00103F8B" w:rsidP="00103F8B">
      <w:pPr>
        <w:shd w:val="clear" w:color="auto" w:fill="FFFFFF"/>
        <w:ind w:right="-104" w:firstLine="708"/>
        <w:jc w:val="both"/>
        <w:rPr>
          <w:sz w:val="28"/>
          <w:szCs w:val="28"/>
        </w:rPr>
      </w:pPr>
      <w:r>
        <w:rPr>
          <w:sz w:val="28"/>
          <w:szCs w:val="28"/>
        </w:rPr>
        <w:t>- принцип интеграции (интегративный характер всех аспектов развития личности ребенка дошкольного возраста);</w:t>
      </w:r>
    </w:p>
    <w:p w:rsidR="00103F8B" w:rsidRDefault="00103F8B" w:rsidP="00103F8B">
      <w:pPr>
        <w:shd w:val="clear" w:color="auto" w:fill="FFFFFF"/>
        <w:ind w:right="-104" w:firstLine="708"/>
        <w:jc w:val="both"/>
        <w:rPr>
          <w:sz w:val="28"/>
          <w:szCs w:val="28"/>
        </w:rPr>
      </w:pPr>
      <w:r>
        <w:rPr>
          <w:sz w:val="28"/>
          <w:szCs w:val="28"/>
        </w:rPr>
        <w:t>- принцип целостности приобщения ребенка  к познанию окружающего мира (ребенок познает мир – наблюдая, размышляя, сопереживая – в творческой деятельности);</w:t>
      </w:r>
    </w:p>
    <w:p w:rsidR="00103F8B" w:rsidRDefault="00103F8B" w:rsidP="00103F8B">
      <w:pPr>
        <w:shd w:val="clear" w:color="auto" w:fill="FFFFFF"/>
        <w:ind w:right="-104" w:firstLine="708"/>
        <w:jc w:val="both"/>
        <w:rPr>
          <w:sz w:val="28"/>
          <w:szCs w:val="28"/>
        </w:rPr>
      </w:pPr>
      <w:r>
        <w:rPr>
          <w:sz w:val="28"/>
          <w:szCs w:val="28"/>
        </w:rPr>
        <w:t>- принцип постепенности погружения в проблему (создания проблемно – ситуативных заданий);</w:t>
      </w:r>
    </w:p>
    <w:p w:rsidR="00103F8B" w:rsidRDefault="00103F8B" w:rsidP="00103F8B">
      <w:pPr>
        <w:shd w:val="clear" w:color="auto" w:fill="FFFFFF"/>
        <w:ind w:right="-104" w:firstLine="708"/>
        <w:jc w:val="both"/>
        <w:rPr>
          <w:sz w:val="28"/>
          <w:szCs w:val="28"/>
        </w:rPr>
      </w:pPr>
      <w:r>
        <w:rPr>
          <w:sz w:val="28"/>
          <w:szCs w:val="28"/>
        </w:rPr>
        <w:t>- принцип эмоционально – насыщенной тематики игровых упражнений, игр, заданий;</w:t>
      </w:r>
    </w:p>
    <w:p w:rsidR="00103F8B" w:rsidRDefault="00103F8B" w:rsidP="00103F8B">
      <w:pPr>
        <w:shd w:val="clear" w:color="auto" w:fill="FFFFFF"/>
        <w:ind w:right="-104" w:firstLine="708"/>
        <w:jc w:val="both"/>
        <w:rPr>
          <w:sz w:val="28"/>
          <w:szCs w:val="28"/>
        </w:rPr>
      </w:pPr>
      <w:r>
        <w:rPr>
          <w:sz w:val="28"/>
          <w:szCs w:val="28"/>
        </w:rPr>
        <w:t>- принцип взаимного сотрудничества и доброжелательности (общение с ребенком строится на доброжелательной и доверительной основе).</w:t>
      </w:r>
    </w:p>
    <w:p w:rsidR="00103F8B" w:rsidRDefault="00103F8B" w:rsidP="00103F8B">
      <w:pPr>
        <w:shd w:val="clear" w:color="auto" w:fill="FFFFFF"/>
        <w:ind w:right="-104" w:firstLine="708"/>
        <w:jc w:val="both"/>
        <w:rPr>
          <w:sz w:val="28"/>
          <w:szCs w:val="28"/>
        </w:rPr>
      </w:pPr>
      <w:r>
        <w:rPr>
          <w:sz w:val="28"/>
          <w:szCs w:val="28"/>
        </w:rPr>
        <w:t>Программы кружковых работ составлены для работы с детьми разного возраста. Образовательный процесс по кружковому направлению осуществляется в соответствии с образовательной программой ДОУ.</w:t>
      </w:r>
    </w:p>
    <w:p w:rsidR="00103F8B" w:rsidRDefault="00103F8B" w:rsidP="00103F8B">
      <w:pPr>
        <w:shd w:val="clear" w:color="auto" w:fill="FFFFFF"/>
        <w:ind w:right="-104" w:firstLine="708"/>
        <w:jc w:val="both"/>
        <w:rPr>
          <w:sz w:val="28"/>
          <w:szCs w:val="28"/>
        </w:rPr>
      </w:pPr>
      <w:r>
        <w:rPr>
          <w:sz w:val="28"/>
          <w:szCs w:val="28"/>
        </w:rPr>
        <w:t>Организация кружков предполагает добровольное (без психологического принуждения) включение детей в деятельность поэтому помимо подбора интересного содержания, существует ряд условий. Кружковую работу можно разделить на 3 этапа:</w:t>
      </w:r>
    </w:p>
    <w:p w:rsidR="00103F8B" w:rsidRDefault="00103F8B" w:rsidP="00103F8B">
      <w:pPr>
        <w:shd w:val="clear" w:color="auto" w:fill="FFFFFF"/>
        <w:ind w:right="-104" w:firstLine="708"/>
        <w:jc w:val="both"/>
        <w:rPr>
          <w:sz w:val="28"/>
          <w:szCs w:val="28"/>
        </w:rPr>
      </w:pPr>
      <w:r>
        <w:rPr>
          <w:sz w:val="28"/>
          <w:szCs w:val="28"/>
        </w:rPr>
        <w:t>1 этап – подготовительный. Организация рабочего пространства, т.е. места</w:t>
      </w:r>
      <w:r w:rsidRPr="007B3D62">
        <w:rPr>
          <w:sz w:val="28"/>
          <w:szCs w:val="28"/>
        </w:rPr>
        <w:t xml:space="preserve"> </w:t>
      </w:r>
      <w:r>
        <w:rPr>
          <w:sz w:val="28"/>
          <w:szCs w:val="28"/>
        </w:rPr>
        <w:t>за детьми жестко не закреплены, дети могут свободно перемещаться  по комнате, имеют право отказаться от участия на занятиях кружка и т.д. Возможность ребенка выбора цели из нескольких, т.е. педагог «предлагает» или дети самостоятельно выбирают, кто и чем будет заниматься, по своим силам и интересам «открытый» временный конец занятия, позволяющий каждому ребенку действовать в индивидуальном темпе.</w:t>
      </w:r>
    </w:p>
    <w:p w:rsidR="00103F8B" w:rsidRDefault="00103F8B" w:rsidP="00103F8B">
      <w:pPr>
        <w:shd w:val="clear" w:color="auto" w:fill="FFFFFF"/>
        <w:ind w:right="-104" w:firstLine="708"/>
        <w:jc w:val="both"/>
        <w:rPr>
          <w:sz w:val="28"/>
          <w:szCs w:val="28"/>
        </w:rPr>
      </w:pPr>
      <w:r>
        <w:rPr>
          <w:sz w:val="28"/>
          <w:szCs w:val="28"/>
        </w:rPr>
        <w:lastRenderedPageBreak/>
        <w:t>2 этап – моделирование системы работы по данной теме. На этом этапе педагог ДОУ стремится достичь конкретных целей и при взаимодействии с детьми, используя разнообразные средства, методы и приемы педагогической деятельности.</w:t>
      </w:r>
    </w:p>
    <w:p w:rsidR="00103F8B" w:rsidRDefault="00103F8B" w:rsidP="00103F8B">
      <w:pPr>
        <w:shd w:val="clear" w:color="auto" w:fill="FFFFFF"/>
        <w:ind w:right="-104" w:firstLine="708"/>
        <w:jc w:val="both"/>
        <w:rPr>
          <w:sz w:val="28"/>
          <w:szCs w:val="28"/>
        </w:rPr>
      </w:pPr>
      <w:r>
        <w:rPr>
          <w:sz w:val="28"/>
          <w:szCs w:val="28"/>
        </w:rPr>
        <w:t>3 этап – совершенствование творческого самовыражение. На этом этапе решаются следующие задачи: развитие и совершенствование специальных качеств и умений, развитие выразительности и артистичности, развитие способностей к самовыражению, творчеству. Детям предоставляется возможность и условия, позволяющие обрести чувство уверенности в себе в своих способностях, повысить самооценку и самостоятельность.</w:t>
      </w:r>
    </w:p>
    <w:p w:rsidR="00103F8B" w:rsidRDefault="00103F8B" w:rsidP="00103F8B">
      <w:pPr>
        <w:shd w:val="clear" w:color="auto" w:fill="FFFFFF"/>
        <w:ind w:right="-104" w:firstLine="708"/>
        <w:jc w:val="both"/>
        <w:rPr>
          <w:sz w:val="28"/>
          <w:szCs w:val="28"/>
        </w:rPr>
      </w:pPr>
      <w:r>
        <w:rPr>
          <w:sz w:val="28"/>
          <w:szCs w:val="28"/>
        </w:rPr>
        <w:t>Чтобы дети с желанием и охотой, без всякого принуждения, творили необходимо наполнить их жизнь яркими, красивыми, радостными, способными естественно активизировать их изнутри впечатлениями и помочь им разнообразно, в доступной им форме себя выразить. Для этого мы окружаем детей красотой, искусством, природой, рассказываем им об удивительном и великом, способном их восхитить, не оставить равнодушными, даем все делаем и проживаем вместе.</w:t>
      </w:r>
    </w:p>
    <w:p w:rsidR="00103F8B" w:rsidRDefault="00103F8B" w:rsidP="00103F8B">
      <w:pPr>
        <w:shd w:val="clear" w:color="auto" w:fill="FFFFFF"/>
        <w:ind w:right="-104" w:firstLine="708"/>
        <w:jc w:val="both"/>
        <w:rPr>
          <w:sz w:val="28"/>
          <w:szCs w:val="28"/>
        </w:rPr>
      </w:pPr>
      <w:r>
        <w:rPr>
          <w:sz w:val="28"/>
          <w:szCs w:val="28"/>
        </w:rPr>
        <w:t>Активной формой поощрения детей на занятиях кружка служит одобрение их действий, внимание к суждением, терпение в ожидании результата. Личностно – ориентированный поход к ребенку на занятиях, установка на активизацию его опыта помогает в раскрытии творческого потенциала. В решении проблемы педагоги не навязывают своего мнения детям, а учавствуют в совместном поиске истины, выстраивая диалог  и подводя каждого участника занятия к самостоятельным действиям, к эмоциональному проживанию информации, к высказыванию своих мыслей.</w:t>
      </w:r>
    </w:p>
    <w:p w:rsidR="00103F8B" w:rsidRDefault="00103F8B" w:rsidP="00103F8B">
      <w:pPr>
        <w:shd w:val="clear" w:color="auto" w:fill="FFFFFF"/>
        <w:ind w:right="-104" w:firstLine="708"/>
        <w:jc w:val="both"/>
        <w:rPr>
          <w:sz w:val="28"/>
          <w:szCs w:val="28"/>
        </w:rPr>
      </w:pPr>
      <w:r>
        <w:rPr>
          <w:sz w:val="28"/>
          <w:szCs w:val="28"/>
        </w:rPr>
        <w:t>В своей работе я представила несколько видов кружков для разного возраста детей, с разными задачами.</w:t>
      </w:r>
    </w:p>
    <w:p w:rsidR="00103F8B" w:rsidRPr="003E396A" w:rsidRDefault="00103F8B" w:rsidP="00103F8B">
      <w:pPr>
        <w:shd w:val="clear" w:color="auto" w:fill="FFFFFF"/>
        <w:ind w:right="-104" w:firstLine="708"/>
        <w:jc w:val="both"/>
        <w:rPr>
          <w:sz w:val="28"/>
          <w:szCs w:val="28"/>
        </w:rPr>
      </w:pPr>
      <w:r>
        <w:rPr>
          <w:sz w:val="28"/>
          <w:szCs w:val="28"/>
        </w:rPr>
        <w:t>Кружковая работа в детском саду дарит воспитанникам много ярких, незабываемых</w:t>
      </w:r>
      <w:r w:rsidRPr="00C6659E">
        <w:rPr>
          <w:sz w:val="28"/>
          <w:szCs w:val="28"/>
        </w:rPr>
        <w:t xml:space="preserve"> </w:t>
      </w:r>
      <w:r>
        <w:rPr>
          <w:sz w:val="28"/>
          <w:szCs w:val="28"/>
        </w:rPr>
        <w:t>впечатлений. Радостные переживания поднимают жизненный тонус, поддерживают бодрое настроение взрослых и детей. Ребенок начинает ценить красивое, а чувствуя уважение к себе, как равным постепенно начинает раскрепощаться и начинает творить.</w:t>
      </w:r>
    </w:p>
    <w:p w:rsidR="00E6719D" w:rsidRPr="00616D16" w:rsidRDefault="00E6719D" w:rsidP="00E6719D">
      <w:pPr>
        <w:shd w:val="clear" w:color="auto" w:fill="FFFFFF"/>
        <w:ind w:right="-104" w:firstLine="708"/>
        <w:jc w:val="both"/>
        <w:rPr>
          <w:sz w:val="28"/>
          <w:szCs w:val="28"/>
        </w:rPr>
      </w:pPr>
    </w:p>
    <w:p w:rsidR="00E6719D" w:rsidRPr="00616D16" w:rsidRDefault="00E6719D" w:rsidP="00E6719D">
      <w:pPr>
        <w:shd w:val="clear" w:color="auto" w:fill="FFFFFF"/>
        <w:ind w:right="-104" w:firstLine="708"/>
        <w:jc w:val="both"/>
        <w:rPr>
          <w:sz w:val="28"/>
          <w:szCs w:val="28"/>
        </w:rPr>
      </w:pPr>
    </w:p>
    <w:p w:rsidR="00E6719D" w:rsidRPr="00616D16" w:rsidRDefault="00E6719D" w:rsidP="00E6719D">
      <w:pPr>
        <w:shd w:val="clear" w:color="auto" w:fill="FFFFFF"/>
        <w:ind w:right="-104" w:firstLine="708"/>
        <w:jc w:val="both"/>
        <w:rPr>
          <w:sz w:val="28"/>
          <w:szCs w:val="28"/>
        </w:rPr>
      </w:pPr>
    </w:p>
    <w:p w:rsidR="00144B7D" w:rsidRDefault="00144B7D" w:rsidP="00D25CE8">
      <w:pPr>
        <w:shd w:val="clear" w:color="auto" w:fill="FFFFFF"/>
        <w:ind w:right="-104"/>
        <w:rPr>
          <w:b/>
          <w:sz w:val="52"/>
          <w:szCs w:val="52"/>
        </w:rPr>
        <w:sectPr w:rsidR="00144B7D">
          <w:pgSz w:w="11906" w:h="16838"/>
          <w:pgMar w:top="1134" w:right="850" w:bottom="1134" w:left="1701" w:header="708" w:footer="708" w:gutter="0"/>
          <w:cols w:space="708"/>
          <w:docGrid w:linePitch="360"/>
        </w:sectPr>
      </w:pPr>
    </w:p>
    <w:p w:rsidR="00144B7D" w:rsidRPr="00144B7D" w:rsidRDefault="00144B7D" w:rsidP="00144B7D">
      <w:pPr>
        <w:jc w:val="right"/>
        <w:rPr>
          <w:rFonts w:ascii="Monotype Corsiva" w:eastAsia="Calibri" w:hAnsi="Monotype Corsiva" w:cs="Times New Roman"/>
          <w:b/>
          <w:sz w:val="40"/>
          <w:szCs w:val="40"/>
        </w:rPr>
      </w:pPr>
      <w:r w:rsidRPr="00144B7D">
        <w:rPr>
          <w:rFonts w:ascii="Monotype Corsiva" w:eastAsia="Calibri" w:hAnsi="Monotype Corsiva" w:cs="Times New Roman"/>
          <w:b/>
          <w:sz w:val="40"/>
          <w:szCs w:val="40"/>
        </w:rPr>
        <w:lastRenderedPageBreak/>
        <w:t>Приложение 1</w:t>
      </w:r>
    </w:p>
    <w:p w:rsidR="00144B7D" w:rsidRPr="00144B7D" w:rsidRDefault="00144B7D" w:rsidP="00144B7D">
      <w:pPr>
        <w:jc w:val="center"/>
        <w:rPr>
          <w:rFonts w:ascii="Monotype Corsiva" w:eastAsia="Calibri" w:hAnsi="Monotype Corsiva" w:cs="Times New Roman"/>
          <w:b/>
          <w:sz w:val="40"/>
          <w:szCs w:val="40"/>
        </w:rPr>
      </w:pPr>
      <w:r w:rsidRPr="00144B7D">
        <w:rPr>
          <w:rFonts w:ascii="Monotype Corsiva" w:eastAsia="Calibri" w:hAnsi="Monotype Corsiva" w:cs="Times New Roman"/>
          <w:b/>
          <w:sz w:val="40"/>
          <w:szCs w:val="40"/>
        </w:rPr>
        <w:t>Тематическое планирование по конструированию младшая группа (3-4 года)</w:t>
      </w:r>
    </w:p>
    <w:tbl>
      <w:tblPr>
        <w:tblStyle w:val="1"/>
        <w:tblW w:w="0" w:type="auto"/>
        <w:tblLook w:val="04A0" w:firstRow="1" w:lastRow="0" w:firstColumn="1" w:lastColumn="0" w:noHBand="0" w:noVBand="1"/>
      </w:tblPr>
      <w:tblGrid>
        <w:gridCol w:w="1242"/>
        <w:gridCol w:w="2499"/>
        <w:gridCol w:w="5916"/>
        <w:gridCol w:w="5731"/>
      </w:tblGrid>
      <w:tr w:rsidR="00144B7D" w:rsidRPr="00144B7D" w:rsidTr="006D1F7E">
        <w:tc>
          <w:tcPr>
            <w:tcW w:w="704"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Месяц</w:t>
            </w:r>
          </w:p>
        </w:tc>
        <w:tc>
          <w:tcPr>
            <w:tcW w:w="2126"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 xml:space="preserve">Тема </w:t>
            </w:r>
          </w:p>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36"/>
                <w:szCs w:val="36"/>
              </w:rPr>
              <w:t>образовательной деятельности</w:t>
            </w:r>
          </w:p>
        </w:tc>
        <w:tc>
          <w:tcPr>
            <w:tcW w:w="5954"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Программные  задачи</w:t>
            </w:r>
          </w:p>
        </w:tc>
        <w:tc>
          <w:tcPr>
            <w:tcW w:w="5776"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 xml:space="preserve">Материал </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Сентябрь</w:t>
            </w: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«Башня с флажком»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Закреплять умение располагать строительные детали в высоту; учить анализировать образец; развивать умение различать и называть отдельные детали, пользоваться этими названиями в своей речи.</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По 7 кубиков, 5 кирпичиков и катушку с бумажным флажком.</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«Горка с лесенками»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Научить строить горку с 2 лесенками. Обратить внимание детей на детали, их название. Развивать речевое общение.</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Строительный набор на каждого ребенка, матрешки.</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Октябрь</w:t>
            </w: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«Длинные дорожки»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Учить детей строить дорожки, варьируя их в длину, правильно называть детали, их цвет. Развивать конструктивные умения.</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Строительный материал на каждого ребенка, машинки (кирпичики и пластины 2-х цветов).</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«Короткие дорожки»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Продолжать учить называть детали , их цвет. Учить преобразовывать дорожки в длину по предложению воспитателя. Развивать конструктивные умения у детей.</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Строительный материал (кирпичики красного цвета), куколка, елочки.</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Ноябрь </w:t>
            </w: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«Длинные и короткие дорожки»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Закреплять умения строить дорожки, закреплять цвета. Развивать конструкторские умения, после постройки аккуратно складывать детали в коробки.</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Клубочек (можно наклеить на него глазки, ротик), строительный материал.</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«Загородки для животных»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Учить правильно называть детали строительного материала (кирпичики), различать их широкую и узкую стороны. Формировать умение ставить кирпичики вертикально и горизонтально плотно друг к другу, замыкая пространство. Воспитывать аккуратно разбирать постройки.</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Набор кирпичиков и по одной игрушке – животному.</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Декабрь </w:t>
            </w: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«Заборчик у сада»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Закрепить умение замыкать пространство, ритмично располагая кирпичики на плоскости их длинной узкой стороной; воспитывать умения выполнять указания педагога.</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10 -12 кирпичиков на каждого ребенка, матрешка, 1-2 дерева, кукольную мебель.</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«Широкие и узкие ворота»(из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Учить различать детали строительного материала (большие и маленькие пластины, кубики, кирпичики). Учить соотносить размеры построек с размерами игрушек. Формировать пространственные представления «широкий», «узкий».</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Строительный материал по одной легковой и грузовой машине на каждого ребенка.</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Январь </w:t>
            </w: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«Высокие и низкие ворота»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Расширять представления детей о воротах. Учить соотносить размеры построек с размерами игрушек; строить по образцу низкие ворота и высокие ворота по условиям, анализировать образец постройки. Развивать воображение, осваивать действие «опредмечивания».</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Кирпичики: 3 коротких, 4 средних; 2 высоких бруска; 3 кубика; игрушки: машина легковая и грузовая.</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Февраль </w:t>
            </w: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«Мы любим заниматься с бумагой» (из бумаги)</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 xml:space="preserve">Познакомить детей с разными свойствами бумаги (мягкость, плотность, гладкость, матовость, цвет) в процессе самостоятельного экспериментирования с ней. Развивать воображение, осваивать действия «опредмечивания» - учить видеть в обрывках </w:t>
            </w:r>
            <w:r w:rsidRPr="00144B7D">
              <w:rPr>
                <w:rFonts w:eastAsia="Calibri"/>
                <w:sz w:val="28"/>
                <w:szCs w:val="28"/>
              </w:rPr>
              <w:lastRenderedPageBreak/>
              <w:t>или комках смятой бумаги конкретные предметы реальной действительности. Упражнять по-разному действовать с бумагой (мять, рвать)</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lastRenderedPageBreak/>
              <w:t>Разные по цвету, мягкости и фактуре обрезки бумаги (гофрированная, писчая, газетная, столовая, туалетная, картон)</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 xml:space="preserve">«Созрели яблоки в нашем саду» (из бумаги) </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Учить конструировать коллективную пейзажную композицию с опорой на смысловой  контекст фоновой картинки; упражнять детей сминать пальцами бумагу в большие комочки -  яблоки- и органично «включать» их в контекст заданной композиции. Развивать воображение, осваивать действие «опредмечивания» - учить видеть яблоко в разных по цвету комочках бумаги.</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Аппликация яблоневого сада (выполненная на большом листе рулонной бумаги)- изображение трех больших яблоневых деревьев. На каждом дереве по 2-3 яблока – цветные круглые комочки: на первом дереве-красные яблоки, на втором – желтые, на третьем – зеленые. Бумажные салфетки красного, желтого, зеленого цветов – по 3-4 листика небольшой величины каждого цвета на каждого ребенка, клей.</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Март </w:t>
            </w: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 xml:space="preserve">«Мебель» (из строительного материала) </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Закреплять у детей представления о знакомых предметах в окружающем, знать их назначение, видеть их особенности, выделять  зрительно основные части; закреплять умение правильно называть детали строительного набора, пользоваться этими названиями при анализе образцов. Воспитывать умение внимательно слушать педагога, выполнять его указания.</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Строительные наборы на каждого ребенка.</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«Цирковой клоун» (из бумаги)</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Продолжать знакомство с техникой сминания и разрывания бумаги. Показать, что эта техника может быть использована для изготовления не только целостных предметов, но и их деталей. Формировать умение выбирать размер и цвет бумаги в соответствии с назначением поделки.</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Мягкая бумага, салфеточная, папирусная разных цветов и размеров; картонная фигурка клоуна высотой не менее 40 -50 см.</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lastRenderedPageBreak/>
              <w:t xml:space="preserve">Апрель </w:t>
            </w: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«Мебель»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Закреплять умение детей строить мебель для игрушек. Закреплять названия строительных деталей.</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Строительный материал, игрушки, маленький куклы.</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«Теремки»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Научить детей сооружать в определенной последовательности прочную постройку с перекрытием, используя усвоенные раннее навыки устанавливать кирпичики по краю предложенной картонной модели, оставляя промежутки для дверей и окон, делать перекрытия надстройки, украшать крышу разнообразными деталями.</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Теремок, персонажи из сказки, строительный материал.</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Май </w:t>
            </w: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«Построим красивые ворота и забор вокруг дачи и сделаем клумбы для цветов» (из строительного материала)</w:t>
            </w:r>
          </w:p>
        </w:tc>
        <w:tc>
          <w:tcPr>
            <w:tcW w:w="5954" w:type="dxa"/>
          </w:tcPr>
          <w:p w:rsidR="00144B7D" w:rsidRPr="00144B7D" w:rsidRDefault="00144B7D" w:rsidP="00144B7D">
            <w:pPr>
              <w:jc w:val="both"/>
              <w:rPr>
                <w:rFonts w:eastAsia="Calibri"/>
                <w:sz w:val="28"/>
                <w:szCs w:val="28"/>
              </w:rPr>
            </w:pPr>
            <w:r w:rsidRPr="00144B7D">
              <w:rPr>
                <w:rFonts w:eastAsia="Calibri"/>
                <w:sz w:val="28"/>
                <w:szCs w:val="28"/>
              </w:rPr>
              <w:t>Учить детей строить по собственному замыслу варианты конструкций, освоенных на занятиях (забор, ворота); вносить в знакомые конструкции новые элементы. Развивать воображение детей, осваивать действия «опредмечивания», видеть знакомые объекты в деталях, объединенных определенным образом.</w:t>
            </w:r>
          </w:p>
        </w:tc>
        <w:tc>
          <w:tcPr>
            <w:tcW w:w="5776" w:type="dxa"/>
          </w:tcPr>
          <w:p w:rsidR="00144B7D" w:rsidRPr="00144B7D" w:rsidRDefault="00144B7D" w:rsidP="00144B7D">
            <w:pPr>
              <w:jc w:val="both"/>
              <w:rPr>
                <w:rFonts w:eastAsia="Calibri"/>
                <w:sz w:val="28"/>
                <w:szCs w:val="28"/>
              </w:rPr>
            </w:pPr>
            <w:r w:rsidRPr="00144B7D">
              <w:rPr>
                <w:rFonts w:eastAsia="Calibri"/>
                <w:sz w:val="28"/>
                <w:szCs w:val="28"/>
              </w:rPr>
              <w:t>Картинки с весенними пейзажами, с изображением насекомых, людей во время весенних работ в огороде, цветнике; детали строительного материала; картонные листы зеленого цвета разной формы – трафарет дачного участка.</w:t>
            </w:r>
          </w:p>
        </w:tc>
      </w:tr>
      <w:tr w:rsidR="00144B7D" w:rsidRPr="00144B7D" w:rsidTr="006D1F7E">
        <w:tc>
          <w:tcPr>
            <w:tcW w:w="704" w:type="dxa"/>
          </w:tcPr>
          <w:p w:rsidR="00144B7D" w:rsidRPr="00144B7D" w:rsidRDefault="00144B7D" w:rsidP="00144B7D">
            <w:pPr>
              <w:jc w:val="center"/>
              <w:rPr>
                <w:rFonts w:ascii="Monotype Corsiva" w:eastAsia="Calibri" w:hAnsi="Monotype Corsiva"/>
                <w:b/>
                <w:sz w:val="28"/>
                <w:szCs w:val="28"/>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«Повторение» (из строительного материала)</w:t>
            </w:r>
          </w:p>
        </w:tc>
        <w:tc>
          <w:tcPr>
            <w:tcW w:w="5954" w:type="dxa"/>
          </w:tcPr>
          <w:p w:rsidR="00144B7D" w:rsidRPr="00144B7D" w:rsidRDefault="00144B7D" w:rsidP="00144B7D">
            <w:pPr>
              <w:jc w:val="both"/>
              <w:rPr>
                <w:rFonts w:eastAsia="Calibri"/>
                <w:sz w:val="28"/>
                <w:szCs w:val="28"/>
              </w:rPr>
            </w:pPr>
          </w:p>
        </w:tc>
        <w:tc>
          <w:tcPr>
            <w:tcW w:w="5776" w:type="dxa"/>
          </w:tcPr>
          <w:p w:rsidR="00144B7D" w:rsidRPr="00144B7D" w:rsidRDefault="00144B7D" w:rsidP="00144B7D">
            <w:pPr>
              <w:jc w:val="both"/>
              <w:rPr>
                <w:rFonts w:eastAsia="Calibri"/>
                <w:sz w:val="28"/>
                <w:szCs w:val="28"/>
              </w:rPr>
            </w:pPr>
          </w:p>
        </w:tc>
      </w:tr>
    </w:tbl>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28"/>
          <w:szCs w:val="28"/>
        </w:rPr>
      </w:pPr>
    </w:p>
    <w:p w:rsidR="00144B7D" w:rsidRPr="00144B7D" w:rsidRDefault="00144B7D" w:rsidP="00144B7D">
      <w:pPr>
        <w:jc w:val="center"/>
        <w:rPr>
          <w:rFonts w:ascii="Monotype Corsiva" w:eastAsia="Calibri" w:hAnsi="Monotype Corsiva" w:cs="Times New Roman"/>
          <w:b/>
          <w:sz w:val="40"/>
          <w:szCs w:val="40"/>
        </w:rPr>
      </w:pPr>
      <w:r w:rsidRPr="00144B7D">
        <w:rPr>
          <w:rFonts w:ascii="Monotype Corsiva" w:eastAsia="Calibri" w:hAnsi="Monotype Corsiva" w:cs="Times New Roman"/>
          <w:b/>
          <w:sz w:val="40"/>
          <w:szCs w:val="40"/>
        </w:rPr>
        <w:t>Тематическое планирование по конструированию средняя группа (4-5 лет)</w:t>
      </w:r>
    </w:p>
    <w:tbl>
      <w:tblPr>
        <w:tblStyle w:val="1"/>
        <w:tblW w:w="0" w:type="auto"/>
        <w:tblLook w:val="04A0" w:firstRow="1" w:lastRow="0" w:firstColumn="1" w:lastColumn="0" w:noHBand="0" w:noVBand="1"/>
      </w:tblPr>
      <w:tblGrid>
        <w:gridCol w:w="1242"/>
        <w:gridCol w:w="2499"/>
        <w:gridCol w:w="5673"/>
        <w:gridCol w:w="5974"/>
      </w:tblGrid>
      <w:tr w:rsidR="00144B7D" w:rsidRPr="00144B7D" w:rsidTr="006D1F7E">
        <w:tc>
          <w:tcPr>
            <w:tcW w:w="1242"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 xml:space="preserve">Месяц </w:t>
            </w:r>
          </w:p>
        </w:tc>
        <w:tc>
          <w:tcPr>
            <w:tcW w:w="2125"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Тема образовательной деятельности</w:t>
            </w:r>
          </w:p>
        </w:tc>
        <w:tc>
          <w:tcPr>
            <w:tcW w:w="5839"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Программные задачи</w:t>
            </w:r>
          </w:p>
        </w:tc>
        <w:tc>
          <w:tcPr>
            <w:tcW w:w="6182"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 xml:space="preserve">Материал </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Сентябрь </w:t>
            </w: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«Домик для куклы» (из строительного материала)</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Продолжать учить детей умению анализировать готовую постройку, определять пространственное расположение части (сзади, спереди, сверху и т.д.) и последовательный ход стройки, правильно называть знакомые детали строительного набора.</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Кирпичик одного цвета, призмы другого цвета, кубики, куколки на каждого ребенка.</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40"/>
                <w:szCs w:val="40"/>
              </w:rPr>
            </w:pP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«Домики» (из строительного материала)</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Учить самостоятельно анализировать сходные объекты (выделять в них общее и различное) и на этой основе формировать  обобщенные представления о них; правильно употреблять такие слова, как длинный, высокий, задняя, передняя, боковая. Учить делать двойное перекрытие.</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Строительный материал на каждого ребенка, 2 домика.</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Октябрь </w:t>
            </w: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 xml:space="preserve">«Двухэтажный дом» (из </w:t>
            </w:r>
            <w:r w:rsidRPr="00144B7D">
              <w:rPr>
                <w:rFonts w:eastAsia="Calibri"/>
                <w:sz w:val="28"/>
                <w:szCs w:val="28"/>
              </w:rPr>
              <w:lastRenderedPageBreak/>
              <w:t>строительного материала)</w:t>
            </w:r>
          </w:p>
        </w:tc>
        <w:tc>
          <w:tcPr>
            <w:tcW w:w="5839" w:type="dxa"/>
          </w:tcPr>
          <w:p w:rsidR="00144B7D" w:rsidRPr="00144B7D" w:rsidRDefault="00144B7D" w:rsidP="00144B7D">
            <w:pPr>
              <w:jc w:val="both"/>
              <w:rPr>
                <w:rFonts w:ascii="Monotype Corsiva" w:eastAsia="Calibri" w:hAnsi="Monotype Corsiva"/>
                <w:b/>
                <w:sz w:val="40"/>
                <w:szCs w:val="40"/>
              </w:rPr>
            </w:pPr>
            <w:r w:rsidRPr="00144B7D">
              <w:rPr>
                <w:rFonts w:eastAsia="Calibri"/>
                <w:sz w:val="28"/>
                <w:szCs w:val="28"/>
              </w:rPr>
              <w:lastRenderedPageBreak/>
              <w:t xml:space="preserve">Формировать обобщенные представления о домах; учить детей сооружать высокие </w:t>
            </w:r>
            <w:r w:rsidRPr="00144B7D">
              <w:rPr>
                <w:rFonts w:eastAsia="Calibri"/>
                <w:sz w:val="28"/>
                <w:szCs w:val="28"/>
              </w:rPr>
              <w:lastRenderedPageBreak/>
              <w:t>постройки с перекрытиями, делать постройку прочной; закреплять умение отбирать нужные для постройки детали; по образцу определять из каких деталей сделаны отдельные части постройки, в какой последовательности ее выполнять; познакомить с понятием «фундамент».</w:t>
            </w:r>
          </w:p>
        </w:tc>
        <w:tc>
          <w:tcPr>
            <w:tcW w:w="6182" w:type="dxa"/>
          </w:tcPr>
          <w:p w:rsidR="00144B7D" w:rsidRPr="00144B7D" w:rsidRDefault="00144B7D" w:rsidP="00144B7D">
            <w:pPr>
              <w:jc w:val="both"/>
              <w:rPr>
                <w:rFonts w:ascii="Monotype Corsiva" w:eastAsia="Calibri" w:hAnsi="Monotype Corsiva"/>
                <w:b/>
                <w:sz w:val="40"/>
                <w:szCs w:val="40"/>
              </w:rPr>
            </w:pPr>
            <w:r w:rsidRPr="00144B7D">
              <w:rPr>
                <w:rFonts w:eastAsia="Calibri"/>
                <w:sz w:val="28"/>
                <w:szCs w:val="28"/>
              </w:rPr>
              <w:lastRenderedPageBreak/>
              <w:t>На каждого ребенка: 4 кубика, 11 кирпичиков, 2 призмы. Для игр – бумажные куклы.</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40"/>
                <w:szCs w:val="40"/>
              </w:rPr>
            </w:pP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«Трамвайчик» (из строительного материала)</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Формировать умение рассматривать образец, выделять в нем части, определять, из каких деталей выполнен образец, сколько надо взять для постройки деталей. Закреплять умение делать несложные перекрытия, отображать знакомый предмет в постройке. Познакомить с новой формой – цилиндром.</w:t>
            </w:r>
          </w:p>
        </w:tc>
        <w:tc>
          <w:tcPr>
            <w:tcW w:w="6182" w:type="dxa"/>
          </w:tcPr>
          <w:p w:rsidR="00144B7D" w:rsidRPr="00144B7D" w:rsidRDefault="00144B7D" w:rsidP="00144B7D">
            <w:pPr>
              <w:jc w:val="both"/>
              <w:rPr>
                <w:rFonts w:ascii="Monotype Corsiva" w:eastAsia="Calibri" w:hAnsi="Monotype Corsiva"/>
                <w:b/>
                <w:sz w:val="40"/>
                <w:szCs w:val="40"/>
              </w:rPr>
            </w:pPr>
            <w:r w:rsidRPr="00144B7D">
              <w:rPr>
                <w:rFonts w:eastAsia="Calibri"/>
                <w:sz w:val="28"/>
                <w:szCs w:val="28"/>
              </w:rPr>
              <w:t>Строительный материал, игрушки для обыгрывания.</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Ноябрь </w:t>
            </w: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«Знакомство с бумагой, разные формы» (из бумаги)</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Познакомить со свойствами бумаги (ватманская, бархатная, глянцевая, фольга); учить делать из бумаги разные формы и «опредмечивать» их в процессе выполнения с ней различных действий (сминание, разрывание, скручивание)</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Бумага ватман, бархатная, глянцевая, фломастеры, краски в баночках, кисти, тазики с водой.</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40"/>
                <w:szCs w:val="40"/>
              </w:rPr>
            </w:pP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«Трамвайчики» (из строительного материала)</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Закрепить умение строить трамвайчики; продолжать формировать  умения выделять части, определять из каких деталей, учить строить по памяти.</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Строительный материал игрушки крокодил Гена и Чебурашка.</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Декабрь </w:t>
            </w: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«Сделаем санки к зиме» (из строительного материала)</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 xml:space="preserve">Учить строить санки по образцу. Развивать воображение, осваивать действия «опредмечивания» — учить видеть санки в деталях строительного материала, объединенных определенным образом; </w:t>
            </w:r>
            <w:r w:rsidRPr="00144B7D">
              <w:rPr>
                <w:rFonts w:eastAsia="Calibri"/>
                <w:sz w:val="28"/>
                <w:szCs w:val="28"/>
              </w:rPr>
              <w:lastRenderedPageBreak/>
              <w:t>передавать характерные признаки задуманного объекта.</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lastRenderedPageBreak/>
              <w:t>Картинки с изображением зимних забав детей; маленькие бруски (3 шт.) и короткий кирпичик (1 шт.) для каждого ребенка.</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40"/>
                <w:szCs w:val="40"/>
              </w:rPr>
            </w:pP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«Горка» (из строительного материала)</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Учить строить горку из трех видов строительного материала (кирпичик, полукуб, треугольная призма); соединять детали по горизонтали и вертикали в вертикальных конструкциях; точно соединять разные части конструкции в целую постройку; зрительно контролировать правильность выполнения образца; аккуратно разбирать конструкцию, убирать строительный материал в коробки.</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Иллюстрации, изображающие зимние развлечения, катание детей с горки; кирпичики одного цвета (10 шт.), полукуб (2 шт.), большие треугольные призмы (2 шт.), маленькая кукла, спичечная коробка (санки) — для каждого ребенка.</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Январь </w:t>
            </w: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«Корзинка с цветами» (из бумаги)</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Продолжать учить детей сминать, скручивать в жгуты и разрывать бумагу, делать разные формы. Уметь самостоятельно выбирать цвет и размер бумаги. Составлять детали общей композиции.</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Силуэты корзинки и дерева, сделанные из крученной бумаги, мягкая бумага, ватман, клей.</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Февраль </w:t>
            </w: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«Петух с красивым хвостом» (из бумаги)</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Познакомить детей с изображением петуха с красивым хвостом. Учить преобразовывать и достраивать предметную композицию органично «включая» в нее бумажные перья – полоски для передачи характерных особенностей хвоста данной птицы. Упражнять рвать бумагу на ровные длинные и короткие полоски. Воспитывать у детей желание работать вместе, коллективно конструируя композицию.</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Фоновая композиция петуха (без хвоста) длинные и короткие разноцветные полоски бумаги с небольшими надрезами, выполненными воспитателем.</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40"/>
                <w:szCs w:val="40"/>
              </w:rPr>
            </w:pP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«Грузовые машины» (из строительного материала)</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Научить конструировать грузовой автомобиль, анализировать образец, преобразовывать постройку (удлинять, применять длинные пластины). Дать представление о цилиндре и его свойствах (в сравнении с бруском). Обобщить знания о грузовых машинах (у всех машин есть колеса, кабина, фары, руль).</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Строительный материал, иллюстрации разных машин, игрушка мишка (лисичка, зайчик), елка, машина.</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Март </w:t>
            </w: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«Гаражи» (из строительного материала)</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Учить детей сооружать постройку в соответствии с размерами игрушки, для которой она предназначается; упражнять детей в употреблении слов длинный, спереди, сбоку, слева, справа.</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Строительный материал, машинки на каждого ребенка (самосвалы, грузовики).</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40"/>
                <w:szCs w:val="40"/>
              </w:rPr>
            </w:pP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«Как гном чинил свой дом» (из бумаги)</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Познакомить детей с первым способом – складывание квадрата по диагонали. Продолжать учить детей работать с бумагой. Воспитывать чувство коллективизма.</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Фланеллеграф, картонные фигурки Гнома и Куклы; квадратный домик, квадрат – заготовка для треугольной крыши, деревья.</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Апрель </w:t>
            </w: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«Почта» (из бумаги)</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Познакомить со способами складывания квадрата пополам по прямой линии, совмещая противоположные стороны. Продолжать учить анализировать сделанные детьми поделки. Инициировать «включение» готовых поделок в игру.</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Фланелеграф, фигурки Куклы, Гнома; квадратный лист бумаги и пакет таких же размеров. Квадраты из писчей бумаги разных цветов (15*15 см), детали нескольких видов – полоски бумаги (15*15 см), геом. Фигуры (квадраты, прямоугольники) (1,5*2, 2*2 и др.), круги, клей. Такой же материал воспитателю.</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40"/>
                <w:szCs w:val="40"/>
              </w:rPr>
            </w:pP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«Фигурки животных» (из бумаги)</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Познакомить детей с новой техникой – киригами. Использовать известный способ – складывание квадрата пополам по прямой линии – освоенный на предыдущим занятии.</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Фланелеграф, разноцветные прямоугольники (квадраты сложенные пополам) с вырезами разной формы по совмещаемым сторонам (туловища) и вырезанные из бумаги мордочки животных (поросенка, кошки, собака и др.), цветные карандаши, краски, ножницы.</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lastRenderedPageBreak/>
              <w:t xml:space="preserve">Май </w:t>
            </w: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«Вот и лето пришло» (из бумаги)</w:t>
            </w:r>
          </w:p>
        </w:tc>
        <w:tc>
          <w:tcPr>
            <w:tcW w:w="5839" w:type="dxa"/>
          </w:tcPr>
          <w:p w:rsidR="00144B7D" w:rsidRPr="00144B7D" w:rsidRDefault="00144B7D" w:rsidP="00144B7D">
            <w:pPr>
              <w:jc w:val="both"/>
              <w:rPr>
                <w:rFonts w:eastAsia="Calibri"/>
                <w:sz w:val="28"/>
                <w:szCs w:val="28"/>
              </w:rPr>
            </w:pPr>
            <w:r w:rsidRPr="00144B7D">
              <w:rPr>
                <w:rFonts w:eastAsia="Calibri"/>
                <w:sz w:val="28"/>
                <w:szCs w:val="28"/>
              </w:rPr>
              <w:t>Учить создавать образ с опорой на рассказ воспитателя, используя простые знакомые способы: сминание, разрывание, дорисовывание. Формировать умение включать свою поделку в структуру общей композиции.</w:t>
            </w:r>
          </w:p>
        </w:tc>
        <w:tc>
          <w:tcPr>
            <w:tcW w:w="6182" w:type="dxa"/>
          </w:tcPr>
          <w:p w:rsidR="00144B7D" w:rsidRPr="00144B7D" w:rsidRDefault="00144B7D" w:rsidP="00144B7D">
            <w:pPr>
              <w:jc w:val="both"/>
              <w:rPr>
                <w:rFonts w:eastAsia="Calibri"/>
                <w:sz w:val="28"/>
                <w:szCs w:val="28"/>
              </w:rPr>
            </w:pPr>
            <w:r w:rsidRPr="00144B7D">
              <w:rPr>
                <w:rFonts w:eastAsia="Calibri"/>
                <w:sz w:val="28"/>
                <w:szCs w:val="28"/>
              </w:rPr>
              <w:t>Большой картонный квадрат бледно – зеленого цвета 2*1,5 м. на каждого ребенка мягкую бумагу типа салфеточной, туалетной и др.; наборы карандашей, красок.</w:t>
            </w:r>
          </w:p>
        </w:tc>
      </w:tr>
      <w:tr w:rsidR="00144B7D" w:rsidRPr="00144B7D" w:rsidTr="006D1F7E">
        <w:tc>
          <w:tcPr>
            <w:tcW w:w="1242" w:type="dxa"/>
          </w:tcPr>
          <w:p w:rsidR="00144B7D" w:rsidRPr="00144B7D" w:rsidRDefault="00144B7D" w:rsidP="00144B7D">
            <w:pPr>
              <w:jc w:val="center"/>
              <w:rPr>
                <w:rFonts w:ascii="Monotype Corsiva" w:eastAsia="Calibri" w:hAnsi="Monotype Corsiva"/>
                <w:b/>
                <w:sz w:val="40"/>
                <w:szCs w:val="40"/>
              </w:rPr>
            </w:pPr>
          </w:p>
        </w:tc>
        <w:tc>
          <w:tcPr>
            <w:tcW w:w="2125" w:type="dxa"/>
          </w:tcPr>
          <w:p w:rsidR="00144B7D" w:rsidRPr="00144B7D" w:rsidRDefault="00144B7D" w:rsidP="00144B7D">
            <w:pPr>
              <w:jc w:val="center"/>
              <w:rPr>
                <w:rFonts w:eastAsia="Calibri"/>
                <w:sz w:val="28"/>
                <w:szCs w:val="28"/>
              </w:rPr>
            </w:pPr>
            <w:r w:rsidRPr="00144B7D">
              <w:rPr>
                <w:rFonts w:eastAsia="Calibri"/>
                <w:sz w:val="28"/>
                <w:szCs w:val="28"/>
              </w:rPr>
              <w:t>«По замыслу детей» (из строительного материала)</w:t>
            </w:r>
          </w:p>
        </w:tc>
        <w:tc>
          <w:tcPr>
            <w:tcW w:w="5839" w:type="dxa"/>
          </w:tcPr>
          <w:p w:rsidR="00144B7D" w:rsidRPr="00144B7D" w:rsidRDefault="00144B7D" w:rsidP="00144B7D">
            <w:pPr>
              <w:jc w:val="both"/>
              <w:rPr>
                <w:rFonts w:ascii="Monotype Corsiva" w:eastAsia="Calibri" w:hAnsi="Monotype Corsiva"/>
                <w:b/>
                <w:sz w:val="40"/>
                <w:szCs w:val="40"/>
              </w:rPr>
            </w:pPr>
            <w:r w:rsidRPr="00144B7D">
              <w:rPr>
                <w:rFonts w:eastAsia="Calibri"/>
                <w:sz w:val="28"/>
                <w:szCs w:val="28"/>
              </w:rPr>
              <w:t>Закреплять представления детей об объемных геометрических телах; упражнять в из различении, в соотнесении реальных и изображенных объемных геометрических тел.</w:t>
            </w:r>
          </w:p>
        </w:tc>
        <w:tc>
          <w:tcPr>
            <w:tcW w:w="6182" w:type="dxa"/>
          </w:tcPr>
          <w:p w:rsidR="00144B7D" w:rsidRPr="00144B7D" w:rsidRDefault="00144B7D" w:rsidP="00144B7D">
            <w:pPr>
              <w:jc w:val="both"/>
              <w:rPr>
                <w:rFonts w:ascii="Monotype Corsiva" w:eastAsia="Calibri" w:hAnsi="Monotype Corsiva"/>
                <w:b/>
                <w:sz w:val="40"/>
                <w:szCs w:val="40"/>
              </w:rPr>
            </w:pPr>
            <w:r w:rsidRPr="00144B7D">
              <w:rPr>
                <w:rFonts w:eastAsia="Calibri"/>
                <w:sz w:val="28"/>
                <w:szCs w:val="28"/>
              </w:rPr>
              <w:t>Строительные наборы на каждого ребенка, разные игрушки.</w:t>
            </w:r>
          </w:p>
        </w:tc>
      </w:tr>
    </w:tbl>
    <w:p w:rsidR="00144B7D" w:rsidRPr="00144B7D" w:rsidRDefault="00144B7D" w:rsidP="00144B7D">
      <w:pPr>
        <w:jc w:val="center"/>
        <w:rPr>
          <w:rFonts w:ascii="Monotype Corsiva" w:eastAsia="Calibri" w:hAnsi="Monotype Corsiva" w:cs="Times New Roman"/>
          <w:b/>
          <w:sz w:val="40"/>
          <w:szCs w:val="40"/>
        </w:rPr>
      </w:pPr>
    </w:p>
    <w:p w:rsidR="00144B7D" w:rsidRPr="00144B7D" w:rsidRDefault="00144B7D" w:rsidP="00144B7D">
      <w:pPr>
        <w:jc w:val="center"/>
        <w:rPr>
          <w:rFonts w:ascii="Monotype Corsiva" w:eastAsia="Calibri" w:hAnsi="Monotype Corsiva" w:cs="Times New Roman"/>
          <w:b/>
          <w:sz w:val="40"/>
          <w:szCs w:val="40"/>
        </w:rPr>
      </w:pPr>
    </w:p>
    <w:p w:rsidR="00144B7D" w:rsidRPr="00144B7D" w:rsidRDefault="00144B7D" w:rsidP="00144B7D">
      <w:pPr>
        <w:jc w:val="center"/>
        <w:rPr>
          <w:rFonts w:ascii="Monotype Corsiva" w:eastAsia="Calibri" w:hAnsi="Monotype Corsiva" w:cs="Times New Roman"/>
          <w:b/>
          <w:sz w:val="40"/>
          <w:szCs w:val="40"/>
        </w:rPr>
      </w:pPr>
    </w:p>
    <w:p w:rsidR="00144B7D" w:rsidRPr="00144B7D" w:rsidRDefault="00144B7D" w:rsidP="00144B7D">
      <w:pPr>
        <w:rPr>
          <w:rFonts w:ascii="Monotype Corsiva" w:eastAsia="Calibri" w:hAnsi="Monotype Corsiva" w:cs="Times New Roman"/>
          <w:b/>
          <w:sz w:val="40"/>
          <w:szCs w:val="40"/>
        </w:rPr>
      </w:pPr>
    </w:p>
    <w:p w:rsidR="00144B7D" w:rsidRPr="00144B7D" w:rsidRDefault="00144B7D" w:rsidP="00144B7D">
      <w:pPr>
        <w:jc w:val="center"/>
        <w:rPr>
          <w:rFonts w:ascii="Monotype Corsiva" w:eastAsia="Calibri" w:hAnsi="Monotype Corsiva" w:cs="Times New Roman"/>
          <w:b/>
          <w:sz w:val="40"/>
          <w:szCs w:val="40"/>
        </w:rPr>
      </w:pPr>
      <w:r w:rsidRPr="00144B7D">
        <w:rPr>
          <w:rFonts w:ascii="Monotype Corsiva" w:eastAsia="Calibri" w:hAnsi="Monotype Corsiva" w:cs="Times New Roman"/>
          <w:b/>
          <w:sz w:val="40"/>
          <w:szCs w:val="40"/>
        </w:rPr>
        <w:t>Тематическое планирование по конструированию старшая группа (5-6 лет)</w:t>
      </w:r>
    </w:p>
    <w:tbl>
      <w:tblPr>
        <w:tblStyle w:val="1"/>
        <w:tblW w:w="0" w:type="auto"/>
        <w:tblLook w:val="04A0" w:firstRow="1" w:lastRow="0" w:firstColumn="1" w:lastColumn="0" w:noHBand="0" w:noVBand="1"/>
      </w:tblPr>
      <w:tblGrid>
        <w:gridCol w:w="1269"/>
        <w:gridCol w:w="2499"/>
        <w:gridCol w:w="5643"/>
        <w:gridCol w:w="5977"/>
      </w:tblGrid>
      <w:tr w:rsidR="00144B7D" w:rsidRPr="00144B7D" w:rsidTr="006D1F7E">
        <w:tc>
          <w:tcPr>
            <w:tcW w:w="1271"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 xml:space="preserve">Месяц </w:t>
            </w:r>
          </w:p>
        </w:tc>
        <w:tc>
          <w:tcPr>
            <w:tcW w:w="2126"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Тема образовательной деятельности</w:t>
            </w:r>
          </w:p>
        </w:tc>
        <w:tc>
          <w:tcPr>
            <w:tcW w:w="5812"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Программные задачи</w:t>
            </w:r>
          </w:p>
        </w:tc>
        <w:tc>
          <w:tcPr>
            <w:tcW w:w="6179" w:type="dxa"/>
          </w:tcPr>
          <w:p w:rsidR="00144B7D" w:rsidRPr="00144B7D" w:rsidRDefault="00144B7D" w:rsidP="00144B7D">
            <w:pPr>
              <w:jc w:val="center"/>
              <w:rPr>
                <w:rFonts w:ascii="Monotype Corsiva" w:eastAsia="Calibri" w:hAnsi="Monotype Corsiva"/>
                <w:b/>
                <w:sz w:val="36"/>
                <w:szCs w:val="36"/>
              </w:rPr>
            </w:pPr>
            <w:r w:rsidRPr="00144B7D">
              <w:rPr>
                <w:rFonts w:ascii="Monotype Corsiva" w:eastAsia="Calibri" w:hAnsi="Monotype Corsiva"/>
                <w:b/>
                <w:sz w:val="36"/>
                <w:szCs w:val="36"/>
              </w:rPr>
              <w:t>Материал</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Сентябрь </w:t>
            </w: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«Домики» (из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 xml:space="preserve">Вспомнить с детьми название деталей строительного материала (кубик, кирпичик, призма, пластина) и их конструктивные свойства. Закрепить пространственные представления «высокий- низкий», «широкий-узкий», «длинный – короткий». </w:t>
            </w:r>
            <w:r w:rsidRPr="00144B7D">
              <w:rPr>
                <w:rFonts w:eastAsia="Calibri"/>
                <w:sz w:val="28"/>
                <w:szCs w:val="28"/>
              </w:rPr>
              <w:lastRenderedPageBreak/>
              <w:t>Учить внимательно рассматривать и анализировать постройку, формировать способ увеличения и в высоту и длину путем надстраивания и пристраивания. Развивать у детей навыки общения.</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lastRenderedPageBreak/>
              <w:t>Строительный материал, мягкие игрушки для обыгрывания построек, заранее построенный домик.</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«Такие разные поделки» (из бумаги)</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Познакомить  детей с техникой  «объемной скульптуры». Закрепить умение складывания листа бумаги пополам с совмещением противоположных сторон и углов. Учить отгибать боковые стороны прямоугольника, полученного из квадрата, к его центру – и показать, что на его основе можно сделать разные поделки.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Листы бумаги квадратной формы разного цвета со стороной около 15-18 см, прямоугольник из бумаги размером примерно 17-18 см для изготовления ручки корзинки, клей кисточка, ножницы на каждого ребенка. Заготовки прямоугольной формы, соответствующие величине половины квадрата, для дополнительных поделок, элементы украшения.</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«Веселые поросята» (из природного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Продолжать учить детей работать с разным природным материалом. Учить выполнять поделки из скорлупы яйца и дополнять деталями из пластилина. Развивать точность движения и координации силы действия.</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Скорлупа яйца, пластилин, образец поделки.</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«Птенцы в гнезде»</w:t>
            </w:r>
          </w:p>
          <w:p w:rsidR="00144B7D" w:rsidRPr="00144B7D" w:rsidRDefault="00144B7D" w:rsidP="00144B7D">
            <w:pPr>
              <w:jc w:val="center"/>
              <w:rPr>
                <w:rFonts w:ascii="Monotype Corsiva" w:eastAsia="Calibri" w:hAnsi="Monotype Corsiva"/>
                <w:b/>
                <w:sz w:val="40"/>
                <w:szCs w:val="40"/>
              </w:rPr>
            </w:pPr>
            <w:r w:rsidRPr="00144B7D">
              <w:rPr>
                <w:rFonts w:eastAsia="Calibri"/>
                <w:sz w:val="28"/>
                <w:szCs w:val="28"/>
              </w:rPr>
              <w:t>(из природного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Закреплять умение конструировать поделки из скорлупы яйца, объединять поделки в сюжетную композицию и оформление поделки мелкими деталями.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Скорлупа яйца, пластилин, скорлупа ореха кокоса, перышка, крылатки клена, вата, вырезанные из бумаги клюв, глаза и крылышки; ножницы, клей ПВА; образец поделки.</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Октябрь </w:t>
            </w: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«Наш детский сад»</w:t>
            </w:r>
          </w:p>
          <w:p w:rsidR="00144B7D" w:rsidRPr="00144B7D" w:rsidRDefault="00144B7D" w:rsidP="00144B7D">
            <w:pPr>
              <w:jc w:val="center"/>
              <w:rPr>
                <w:rFonts w:ascii="Monotype Corsiva" w:eastAsia="Calibri" w:hAnsi="Monotype Corsiva"/>
                <w:b/>
                <w:sz w:val="40"/>
                <w:szCs w:val="40"/>
              </w:rPr>
            </w:pPr>
            <w:r w:rsidRPr="00144B7D">
              <w:rPr>
                <w:rFonts w:eastAsia="Calibri"/>
                <w:sz w:val="28"/>
                <w:szCs w:val="28"/>
              </w:rPr>
              <w:t>(из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 xml:space="preserve">Учить сооружать различные постройки, объединенным общим содержанием. Развивать умение работать совместно, выполняя порученную часть работы. Дать представление о плане и условных изображениях на нем, учить располагать </w:t>
            </w:r>
            <w:r w:rsidRPr="00144B7D">
              <w:rPr>
                <w:rFonts w:eastAsia="Calibri"/>
                <w:sz w:val="28"/>
                <w:szCs w:val="28"/>
              </w:rPr>
              <w:lastRenderedPageBreak/>
              <w:t>знаки в соответствии с реальными постройками.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lastRenderedPageBreak/>
              <w:t>Набор строительного материала для каждого ребенка; на каждый стол набор условных знаков, обозначающих постройки на участке: горка, песочница, качели, домик, и др.</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«Фигурки животных: заяц и лиса»</w:t>
            </w:r>
          </w:p>
          <w:p w:rsidR="00144B7D" w:rsidRPr="00144B7D" w:rsidRDefault="00144B7D" w:rsidP="00144B7D">
            <w:pPr>
              <w:jc w:val="center"/>
              <w:rPr>
                <w:rFonts w:ascii="Monotype Corsiva" w:eastAsia="Calibri" w:hAnsi="Monotype Corsiva"/>
                <w:b/>
                <w:sz w:val="40"/>
                <w:szCs w:val="40"/>
              </w:rPr>
            </w:pPr>
            <w:r w:rsidRPr="00144B7D">
              <w:rPr>
                <w:rFonts w:eastAsia="Calibri"/>
                <w:sz w:val="28"/>
                <w:szCs w:val="28"/>
              </w:rPr>
              <w:t>(из бумаги)</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Учить детей создавать новую фигуру – треугольник с отогнутыми к соответствующим сторонам углам; упражнять в складывании базовой формы «Стрела»,  нарезании узких полосок по разметке.</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Для лисы и зайца: квадратная заготовка (9*9см) из тонкой, но жесткой цветной бумаги.</w:t>
            </w:r>
          </w:p>
          <w:p w:rsidR="00144B7D" w:rsidRPr="00144B7D" w:rsidRDefault="00144B7D" w:rsidP="00144B7D">
            <w:pPr>
              <w:jc w:val="both"/>
              <w:rPr>
                <w:rFonts w:eastAsia="Calibri"/>
                <w:sz w:val="28"/>
                <w:szCs w:val="28"/>
              </w:rPr>
            </w:pPr>
            <w:r w:rsidRPr="00144B7D">
              <w:rPr>
                <w:rFonts w:eastAsia="Calibri"/>
                <w:sz w:val="28"/>
                <w:szCs w:val="28"/>
              </w:rPr>
              <w:t>Для всех персонажей: полоска для основы (2*6см) из плотной белой бумаги; клей ПВА, кисть для клея, клеенка, тряпочка, ножницы, фломастер, поднос.</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b/>
                <w:sz w:val="40"/>
                <w:szCs w:val="40"/>
              </w:rPr>
            </w:pPr>
            <w:r w:rsidRPr="00144B7D">
              <w:rPr>
                <w:rFonts w:eastAsia="Calibri"/>
                <w:sz w:val="28"/>
                <w:szCs w:val="28"/>
              </w:rPr>
              <w:t>«Подосиновики» (из природного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Закреплять навыки конструирования из природного материала. Познакомить детей с тем, что одна и та же поделка может быть выполнена из разных материалов и разными способами. Учить самостоятельно планировать последовательность выполнения простой поделки.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Половина высушенной кожуры апельсина или мандарина, пластилин, дополнительный различный природный материал; иллюстрация с изображением Лесовичка, образцы поделок (грибы); подставка (коробка со мхом) для коллективной работы.</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«Гараж»</w:t>
            </w:r>
          </w:p>
          <w:p w:rsidR="00144B7D" w:rsidRPr="00144B7D" w:rsidRDefault="00144B7D" w:rsidP="00144B7D">
            <w:pPr>
              <w:jc w:val="center"/>
              <w:rPr>
                <w:rFonts w:ascii="Monotype Corsiva" w:eastAsia="Calibri" w:hAnsi="Monotype Corsiva"/>
                <w:b/>
                <w:sz w:val="40"/>
                <w:szCs w:val="40"/>
              </w:rPr>
            </w:pPr>
            <w:r w:rsidRPr="00144B7D">
              <w:rPr>
                <w:rFonts w:eastAsia="Calibri"/>
                <w:sz w:val="28"/>
                <w:szCs w:val="28"/>
              </w:rPr>
              <w:t>(из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Закреплять умение самостоятельно анализировать объект, выделяя в нем основные части и детали. Формировать умение соотносить размеры отдельных частей конструкции с размерами имеющегося автомобиля.</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Набор строительного материала, игрушечные автомобили (разных моделей и размеров) на 2-3 шт. больше, чем детей в группе.</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Ноябрь </w:t>
            </w:r>
          </w:p>
        </w:tc>
        <w:tc>
          <w:tcPr>
            <w:tcW w:w="2126" w:type="dxa"/>
          </w:tcPr>
          <w:p w:rsidR="00144B7D" w:rsidRPr="00144B7D" w:rsidRDefault="00144B7D" w:rsidP="00144B7D">
            <w:pPr>
              <w:numPr>
                <w:ilvl w:val="1"/>
                <w:numId w:val="0"/>
              </w:numPr>
              <w:jc w:val="center"/>
              <w:rPr>
                <w:color w:val="5A5A5A"/>
                <w:spacing w:val="15"/>
                <w:sz w:val="28"/>
                <w:szCs w:val="28"/>
              </w:rPr>
            </w:pPr>
            <w:r w:rsidRPr="00144B7D">
              <w:rPr>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«Бабочка – красавица» (из природного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Продолжать учить детей работать с природным материалом. Предоставить детям право выбора природного материала для крылышек и усиков бабочки из материала, имеющегося в наличии. Развивать творческие способности и самостоятельность.</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Пластилин, мелкие сухие листочки березы и кустарников, ракушки, плоские древесные грибы, маленькие веточки, образец или иллюстративное изображение бабочки.</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«Игрушки – забавы» (из бумаги)</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Учить детей складывать квадратную форму по диагонали, четко совмещая стороны и углы; развивать глазомер, аналитическое мышление, память. Воспитывать у детей чувство радости.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Квадраты (15*15 см) плотной цветной бумаги, обрезки цветной бумаги, карандаш, клей кисточки.</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«Гараж для двух машин» (из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Учить самостоятельно создавать конструкцию в соответствии с определенными условиями, используя накопленный опыт на прошлом занятии.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Набор строительного материала, по 2 игрушечных автомобиля разных моделей и размеров на каждого ребенка.</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«Гусеница»</w:t>
            </w:r>
          </w:p>
          <w:p w:rsidR="00144B7D" w:rsidRPr="00144B7D" w:rsidRDefault="00144B7D" w:rsidP="00144B7D">
            <w:pPr>
              <w:jc w:val="center"/>
              <w:rPr>
                <w:rFonts w:ascii="Monotype Corsiva" w:eastAsia="Calibri" w:hAnsi="Monotype Corsiva"/>
                <w:b/>
                <w:sz w:val="40"/>
                <w:szCs w:val="40"/>
              </w:rPr>
            </w:pPr>
            <w:r w:rsidRPr="00144B7D">
              <w:rPr>
                <w:rFonts w:eastAsia="Calibri"/>
                <w:sz w:val="28"/>
                <w:szCs w:val="28"/>
              </w:rPr>
              <w:t>(из природного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Расширять и уточнять у детей знания о насекомых и самом природном материале. Продолжать учить оформлять поделки мелкими деталями. Развивать творчество детей.</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Желуди, орехи или каштаны, крылатки клена, скорлупа фисташки, пластилин, клей; дополнительный природный материал для оформления поделки мелкими деталями по желанию детей; подставка из картона произвольной формы или в виде листочка; образцы бабочки и гусеницы.</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Декабрь</w:t>
            </w:r>
          </w:p>
        </w:tc>
        <w:tc>
          <w:tcPr>
            <w:tcW w:w="2126" w:type="dxa"/>
          </w:tcPr>
          <w:p w:rsidR="00144B7D" w:rsidRPr="00144B7D" w:rsidRDefault="00144B7D" w:rsidP="00144B7D">
            <w:pPr>
              <w:jc w:val="center"/>
              <w:rPr>
                <w:rFonts w:eastAsia="Calibri"/>
                <w:sz w:val="40"/>
                <w:szCs w:val="40"/>
              </w:rPr>
            </w:pPr>
            <w:r w:rsidRPr="00144B7D">
              <w:rPr>
                <w:rFonts w:eastAsia="Calibri"/>
                <w:sz w:val="28"/>
                <w:szCs w:val="28"/>
              </w:rPr>
              <w:t>«По замыслу» (из природного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Закреплять у детей представление о природном материале. Учить детей самостоятельно работать с природным материалом. Развивать воображение и творчество детей.</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Разнообразный природный материал, пластилин.</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b/>
                <w:sz w:val="40"/>
                <w:szCs w:val="40"/>
              </w:rPr>
            </w:pPr>
            <w:r w:rsidRPr="00144B7D">
              <w:rPr>
                <w:rFonts w:eastAsia="Calibri"/>
                <w:sz w:val="28"/>
                <w:szCs w:val="28"/>
              </w:rPr>
              <w:t>«Бусы для елки» (из бумаги)</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Познакомить детей с приемом склеивания полоски кольцом и использовать его при выполнении новогоднего украшения. Упражнять детей в нарезании полосок.</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Заготовки (2*10 см) из цветной бумаги; клей ПВА, кисть для клея, клеенка, тряпочка, поднос, ножницы.</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b/>
                <w:sz w:val="40"/>
                <w:szCs w:val="40"/>
              </w:rPr>
            </w:pPr>
            <w:r w:rsidRPr="00144B7D">
              <w:rPr>
                <w:rFonts w:eastAsia="Calibri"/>
                <w:sz w:val="28"/>
                <w:szCs w:val="28"/>
              </w:rPr>
              <w:t>«Дом для подарков» (из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 xml:space="preserve">Формировать у детей обобщенные представления о домах и обобщенный способ преобразования образца в соответствии с заданным условием. </w:t>
            </w:r>
            <w:r w:rsidRPr="00144B7D">
              <w:rPr>
                <w:rFonts w:eastAsia="Calibri"/>
                <w:sz w:val="28"/>
                <w:szCs w:val="28"/>
              </w:rPr>
              <w:lastRenderedPageBreak/>
              <w:t>Активизировать поисковую деятельность детей, развивать образное мышление.</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lastRenderedPageBreak/>
              <w:t>Коробка с набором строительного материала на каждого ребенка.</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«Круглый год»</w:t>
            </w:r>
          </w:p>
          <w:p w:rsidR="00144B7D" w:rsidRPr="00144B7D" w:rsidRDefault="00144B7D" w:rsidP="00144B7D">
            <w:pPr>
              <w:jc w:val="center"/>
              <w:rPr>
                <w:rFonts w:ascii="Monotype Corsiva" w:eastAsia="Calibri" w:hAnsi="Monotype Corsiva"/>
                <w:b/>
                <w:sz w:val="40"/>
                <w:szCs w:val="40"/>
              </w:rPr>
            </w:pPr>
            <w:r w:rsidRPr="00144B7D">
              <w:rPr>
                <w:rFonts w:eastAsia="Calibri"/>
                <w:sz w:val="28"/>
                <w:szCs w:val="28"/>
              </w:rPr>
              <w:t>(из бумаги)</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Развивать у детей умение участвовать  в совместной работе, помогать приобретать навыки сотрудничества. Способствовать  освоению нового способа работы с бумагой – надрезание листа бумаги, сложенного пополам, на полоски одинаковой ширины. С помощью созданной поделки образно продемонстрировать детям цикличность  смены времен года.</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Листы мягкой бумаги разных цветов и оттенков, размером в 1\2 альбомного листа, тонкие полоски белой бумаги для ручек фонариков, ножницы, клей.</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Январь </w:t>
            </w:r>
          </w:p>
        </w:tc>
        <w:tc>
          <w:tcPr>
            <w:tcW w:w="2126" w:type="dxa"/>
          </w:tcPr>
          <w:p w:rsidR="00144B7D" w:rsidRPr="00144B7D" w:rsidRDefault="00144B7D" w:rsidP="00144B7D">
            <w:pPr>
              <w:jc w:val="center"/>
              <w:rPr>
                <w:rFonts w:eastAsia="Calibri"/>
                <w:b/>
                <w:sz w:val="40"/>
                <w:szCs w:val="40"/>
              </w:rPr>
            </w:pPr>
            <w:r w:rsidRPr="00144B7D">
              <w:rPr>
                <w:rFonts w:eastAsia="Calibri"/>
                <w:sz w:val="28"/>
                <w:szCs w:val="28"/>
              </w:rPr>
              <w:t>«Волшебные превращение бутылки» (из бросового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Учить придумывать конкретный образ и преобразовывать предмет в соответствии с ним, изготавливая из бумаги недостающие части и детали.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Пластиковые бутылки разного размера (по одной на каждого ребенка), цветная бумага, тонкая проволока, клей, ножницы, фломастеры.</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«Друзья - притворяшки»</w:t>
            </w:r>
          </w:p>
          <w:p w:rsidR="00144B7D" w:rsidRPr="00144B7D" w:rsidRDefault="00144B7D" w:rsidP="00144B7D">
            <w:pPr>
              <w:jc w:val="center"/>
              <w:rPr>
                <w:rFonts w:ascii="Monotype Corsiva" w:eastAsia="Calibri" w:hAnsi="Monotype Corsiva"/>
                <w:b/>
                <w:sz w:val="40"/>
                <w:szCs w:val="40"/>
              </w:rPr>
            </w:pPr>
            <w:r w:rsidRPr="00144B7D">
              <w:rPr>
                <w:rFonts w:eastAsia="Calibri"/>
                <w:sz w:val="28"/>
                <w:szCs w:val="28"/>
              </w:rPr>
              <w:t>(из природного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Формировать у детей умения анализировать природный материал как основу будущей поделки, использовать разные приемы «опредмечивания»: достраивания, убирания лишнего, изменение пространственного положения.</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Разнообразный природный материал, пластилин для крепления деталей и изготовления подставок.</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Февраль </w:t>
            </w:r>
          </w:p>
        </w:tc>
        <w:tc>
          <w:tcPr>
            <w:tcW w:w="2126" w:type="dxa"/>
          </w:tcPr>
          <w:p w:rsidR="00144B7D" w:rsidRPr="00144B7D" w:rsidRDefault="00144B7D" w:rsidP="00144B7D">
            <w:pPr>
              <w:jc w:val="center"/>
              <w:rPr>
                <w:rFonts w:eastAsia="Calibri"/>
                <w:b/>
                <w:sz w:val="40"/>
                <w:szCs w:val="40"/>
              </w:rPr>
            </w:pPr>
            <w:r w:rsidRPr="00144B7D">
              <w:rPr>
                <w:rFonts w:eastAsia="Calibri"/>
                <w:sz w:val="28"/>
                <w:szCs w:val="28"/>
              </w:rPr>
              <w:t>«Грузовые машины» (из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Вспомнить и закрепить ранее приобретенные детьми приемы конструирования; совершенствовать умение анализировать образец, строить в определенной последовательности, научить заменять кубики брусками, пластины кирпичиками.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Набор строительного материала на каждого ребенка, конструкция – образец.</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b/>
                <w:sz w:val="40"/>
                <w:szCs w:val="40"/>
              </w:rPr>
            </w:pPr>
            <w:r w:rsidRPr="00144B7D">
              <w:rPr>
                <w:rFonts w:eastAsia="Calibri"/>
                <w:sz w:val="28"/>
                <w:szCs w:val="28"/>
              </w:rPr>
              <w:t>«Превращение коробки» (из бросового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Продолжать учить детей путем достраивания или убирания лишнего преобразовывать предметы в интересные поделки и игрушки. Развивать фантазию, творческие способности, умение предвидеть результат, реализовывать свои замыслы на практике.</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Картонные коробочки из-под зубной пасты, духов, конфет, лекарств и прочей упаковки разного размера и формы по 2-3 штуки на каждого ребенка.</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«Друзья – притворяшки» (из природного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Закреплять умение детей анализировать природный материал как основу будущей поделки; помогать детям увидеть разное в одном и том же материале, создавать образ способом опредмечивания, используя приемы: достраивания, убирание лишнего, изменение пространственного положения; развивать творческую фантазию.</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Ветки, корни, сучки разной конфигурации, кора, шишки, желуди, каштаны, древесные грибы, плоды и семена разных растений и пр., пластилин.</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«Грузовой автотранспорт»</w:t>
            </w:r>
          </w:p>
          <w:p w:rsidR="00144B7D" w:rsidRPr="00144B7D" w:rsidRDefault="00144B7D" w:rsidP="00144B7D">
            <w:pPr>
              <w:jc w:val="center"/>
              <w:rPr>
                <w:rFonts w:ascii="Monotype Corsiva" w:eastAsia="Calibri" w:hAnsi="Monotype Corsiva"/>
                <w:b/>
                <w:sz w:val="40"/>
                <w:szCs w:val="40"/>
              </w:rPr>
            </w:pPr>
            <w:r w:rsidRPr="00144B7D">
              <w:rPr>
                <w:rFonts w:eastAsia="Calibri"/>
                <w:sz w:val="28"/>
                <w:szCs w:val="28"/>
              </w:rPr>
              <w:t>(из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Формировать обобщенные представления о конструируемых объектах; учить детей анализировать объект, выделяя в нем основные части и детали; определять назначение каждой из них; формировать умение соотносить размеры частей создаваемой конструкции с размерами предметов, для которых они предназначены.</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Наборы строительного материала, дополненные дощечками; бумажные коробки (груз) разных размеров прямоугольной формы по 1 шт. на ребенка.</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Март </w:t>
            </w:r>
          </w:p>
        </w:tc>
        <w:tc>
          <w:tcPr>
            <w:tcW w:w="2126" w:type="dxa"/>
          </w:tcPr>
          <w:p w:rsidR="00144B7D" w:rsidRPr="00144B7D" w:rsidRDefault="00144B7D" w:rsidP="00144B7D">
            <w:pPr>
              <w:jc w:val="center"/>
              <w:rPr>
                <w:rFonts w:eastAsia="Calibri"/>
                <w:b/>
                <w:sz w:val="40"/>
                <w:szCs w:val="40"/>
              </w:rPr>
            </w:pPr>
            <w:r w:rsidRPr="00144B7D">
              <w:rPr>
                <w:rFonts w:eastAsia="Calibri"/>
                <w:sz w:val="28"/>
                <w:szCs w:val="28"/>
              </w:rPr>
              <w:t>«Украшение для мамы» (из пуговиц)</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 xml:space="preserve">Учить классифицировать предметы по нескольким признакам (величине, цвету, фактуре), придумывать последовательность расположения элементов браслета, соблюдать ритмичность. Способствовать гармоничному общению детей. Развивать </w:t>
            </w:r>
            <w:r w:rsidRPr="00144B7D">
              <w:rPr>
                <w:rFonts w:eastAsia="Calibri"/>
                <w:sz w:val="28"/>
                <w:szCs w:val="28"/>
              </w:rPr>
              <w:lastRenderedPageBreak/>
              <w:t>стремление детей радовать маму, делать ей подарки своими руками.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lastRenderedPageBreak/>
              <w:t>По 6-10 пуговиц на каждого ребенка, кусочки разноцветной проволоки для основы браслета длиной 25 см. для педагога – демонстрационные картонные круги разного размера и цвета.</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sz w:val="28"/>
                <w:szCs w:val="28"/>
              </w:rPr>
            </w:pPr>
            <w:r w:rsidRPr="00144B7D">
              <w:rPr>
                <w:rFonts w:eastAsia="Calibri"/>
                <w:sz w:val="28"/>
                <w:szCs w:val="28"/>
              </w:rPr>
              <w:t>«На лесной поляне» (из природного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Продолжать развивать умение детей строить образ с опорой на природный материал и на собственные представления, используя для этого знакомые приемы, освоенные на прошлых занятиях; овладевать анализом природного материала как основы для получения выразительных образов. Учить детей находить место своей поделке в общей композиции. Развивать воображение и творчество.</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Разнообразный природный материал в достаточном количестве, пластилин для крепления, макет лесной поляны из крупных шишек, из распиленных сучков дерева в качестве «елок», пеньков, желудей, мха и пр.</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jc w:val="center"/>
              <w:rPr>
                <w:rFonts w:eastAsia="Calibri"/>
                <w:b/>
                <w:sz w:val="40"/>
                <w:szCs w:val="40"/>
              </w:rPr>
            </w:pPr>
            <w:r w:rsidRPr="00144B7D">
              <w:rPr>
                <w:rFonts w:eastAsia="Calibri"/>
                <w:sz w:val="28"/>
                <w:szCs w:val="28"/>
              </w:rPr>
              <w:t>«Цирковые животные» (из бумаги)</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Познакомить детей со способом закручивания прямоугольника в цилиндр. Продолжать знакомство детей с техникой бумажной скульптуры. Показать богатые возможности сочетания в одной конструкции плоскостных и объемных криволинейных (цилиндрических) элементов.</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Для каждого ребенка: квадраты из писчей бумаги разных цветов и размеров и в дополнение к ним несколько видов заготовок для деталей (бумажные квадраты, полоски, круги, а также нити для бус и клей). Точно такой же материал потребуется воспитателю, чтобы показать, как с помощью этого способа создавать различные поделки.</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«Скоростные горки»</w:t>
            </w:r>
          </w:p>
          <w:p w:rsidR="00144B7D" w:rsidRPr="00144B7D" w:rsidRDefault="00144B7D" w:rsidP="00144B7D">
            <w:pPr>
              <w:jc w:val="center"/>
              <w:rPr>
                <w:rFonts w:ascii="Monotype Corsiva" w:eastAsia="Calibri" w:hAnsi="Monotype Corsiva"/>
                <w:b/>
                <w:sz w:val="40"/>
                <w:szCs w:val="40"/>
              </w:rPr>
            </w:pPr>
            <w:r w:rsidRPr="00144B7D">
              <w:rPr>
                <w:rFonts w:eastAsia="Calibri"/>
                <w:sz w:val="28"/>
                <w:szCs w:val="28"/>
              </w:rPr>
              <w:t>(из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Формировать у детей умение видоизменять заданную конструкцию с учетом ее функционального назначения; подводить детей к выделению зависимости скорости (машины, шарики) от высоты горки.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На каждого ребенка – набор строительного материала, дополненного несколькими дощечками разного размера; по маленькой машинке (легковой и грузовой) или шарику.</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Апрель </w:t>
            </w: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«Самолеты» (из конструктора)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 xml:space="preserve">Учить создавать конструкцию на основе своих представлений, а также с использованием простой схемы. Развивать </w:t>
            </w:r>
            <w:r w:rsidRPr="00144B7D">
              <w:rPr>
                <w:rFonts w:eastAsia="Calibri"/>
                <w:sz w:val="28"/>
                <w:szCs w:val="28"/>
              </w:rPr>
              <w:lastRenderedPageBreak/>
              <w:t>комбинаторику. Поощрять инициативность игрового поведения детей.</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lastRenderedPageBreak/>
              <w:t>Конструкторы – по коробке на каждого ребенка.</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«Необычные превращения» (из бумаги)</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Познакомить детей с новым для них способом конструирования – складывания листа бумаги «гармошкой». Учить изготавливать поделки на основе этого способа. Поощрять творческие проявления детей, их инициативу в поисках сочетаний цвета, форм.</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Листы цветной бумаги размером А4, бумажные полоски длиной 21 и 10,5 см и шириной примерно 15-20 см; тесьма или проволока для ручек сумочки, застежки кошелька; готовые бумажные или коктейльные трубочки; фломастеры, клей; готовые поделки: птичка, сумочка, кошелек, веер, дерево, куст.</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«Вертолет и самолет» (из природного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Учить самостоятельно выбирать природный материал, приемы и способы выполнения поделки по аналогии с ранее выполненными работами.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Пластилин, крупные желуди, крылатки ясеня или клена, сухие хвойные иголки; образцы поделок с вертолета и самолета; игрушка Медвежонок.</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«Строим по рисунку»</w:t>
            </w:r>
          </w:p>
          <w:p w:rsidR="00144B7D" w:rsidRPr="00144B7D" w:rsidRDefault="00144B7D" w:rsidP="00144B7D">
            <w:pPr>
              <w:ind w:right="-104"/>
              <w:jc w:val="center"/>
              <w:rPr>
                <w:rFonts w:eastAsia="Calibri"/>
                <w:sz w:val="28"/>
                <w:szCs w:val="28"/>
              </w:rPr>
            </w:pPr>
            <w:r w:rsidRPr="00144B7D">
              <w:rPr>
                <w:rFonts w:eastAsia="Calibri"/>
                <w:sz w:val="28"/>
                <w:szCs w:val="28"/>
              </w:rPr>
              <w:t>(из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Учить обозначать отдельные детали строительного материала соответствующими геометрическими фигурами, зарисовывать свою постройку, строить ее по элементарному рисунку. Знакомить детей с профессией архитектора, с понятием «чертеж».</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Набор строительного материала, два-три листа бумаги в клетку, простой карандаш. «Чертежи» построек по количеству детей, имеющие 3-4 варианта.</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28"/>
                <w:szCs w:val="28"/>
              </w:rPr>
            </w:pPr>
            <w:r w:rsidRPr="00144B7D">
              <w:rPr>
                <w:rFonts w:ascii="Monotype Corsiva" w:eastAsia="Calibri" w:hAnsi="Monotype Corsiva"/>
                <w:b/>
                <w:sz w:val="28"/>
                <w:szCs w:val="28"/>
              </w:rPr>
              <w:t xml:space="preserve">Май </w:t>
            </w: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«Интерьер мебельного магазина» (из бумаги)</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Формировать у детей умения самостоятельно использовать освоенные способы для создания новых, более сложных конструкций.</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Готовые образцы поделок; разноцветный картон, полоски; бумажные цилиндры.</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«Строим по чертежу» (из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Закрепить с детьми представления о чертеже – рисунке, умение зарисовывать элементарную постройку, строить по готовому чертежу. Помочь детям открыть прием взаимозаменяемости деталей.</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Наборы строительного материала без кубиков и больших брусков. Рисунки с изображением общего контура построек для каждого ребенка.</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«Башня Кремля» (из строительного материала)</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Закреплять представления детей о Кремле как старинной крепости. Познакомить с разнообразием башен Московского Кремля. Закрепить умение строить по предложенному элементарному чертежу – схеме или воплощать свой собственный замысел. Учить создавать коллективную поделку, объединяя индивидуальные постройки детей.</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Иллюстрации с изображением старинного Кремля, картинки схемы разнообразных башен, набор строительного материала на каждого ребенка.</w:t>
            </w:r>
          </w:p>
        </w:tc>
      </w:tr>
      <w:tr w:rsidR="00144B7D" w:rsidRPr="00144B7D" w:rsidTr="006D1F7E">
        <w:tc>
          <w:tcPr>
            <w:tcW w:w="1271" w:type="dxa"/>
          </w:tcPr>
          <w:p w:rsidR="00144B7D" w:rsidRPr="00144B7D" w:rsidRDefault="00144B7D" w:rsidP="00144B7D">
            <w:pPr>
              <w:jc w:val="center"/>
              <w:rPr>
                <w:rFonts w:ascii="Monotype Corsiva" w:eastAsia="Calibri" w:hAnsi="Monotype Corsiva"/>
                <w:b/>
                <w:sz w:val="40"/>
                <w:szCs w:val="40"/>
              </w:rPr>
            </w:pPr>
          </w:p>
        </w:tc>
        <w:tc>
          <w:tcPr>
            <w:tcW w:w="2126" w:type="dxa"/>
          </w:tcPr>
          <w:p w:rsidR="00144B7D" w:rsidRPr="00144B7D" w:rsidRDefault="00144B7D" w:rsidP="00144B7D">
            <w:pPr>
              <w:ind w:right="-104"/>
              <w:jc w:val="center"/>
              <w:rPr>
                <w:rFonts w:eastAsia="Calibri"/>
                <w:sz w:val="28"/>
                <w:szCs w:val="28"/>
              </w:rPr>
            </w:pPr>
            <w:r w:rsidRPr="00144B7D">
              <w:rPr>
                <w:rFonts w:eastAsia="Calibri"/>
                <w:sz w:val="28"/>
                <w:szCs w:val="28"/>
              </w:rPr>
              <w:t>«Воздушный змей»</w:t>
            </w:r>
          </w:p>
          <w:p w:rsidR="00144B7D" w:rsidRPr="00144B7D" w:rsidRDefault="00144B7D" w:rsidP="00144B7D">
            <w:pPr>
              <w:ind w:right="-104"/>
              <w:jc w:val="center"/>
              <w:rPr>
                <w:rFonts w:eastAsia="Calibri"/>
                <w:sz w:val="28"/>
                <w:szCs w:val="28"/>
              </w:rPr>
            </w:pPr>
            <w:r w:rsidRPr="00144B7D">
              <w:rPr>
                <w:rFonts w:eastAsia="Calibri"/>
                <w:sz w:val="28"/>
                <w:szCs w:val="28"/>
              </w:rPr>
              <w:t>(из бумаги)</w:t>
            </w:r>
          </w:p>
        </w:tc>
        <w:tc>
          <w:tcPr>
            <w:tcW w:w="5812" w:type="dxa"/>
          </w:tcPr>
          <w:p w:rsidR="00144B7D" w:rsidRPr="00144B7D" w:rsidRDefault="00144B7D" w:rsidP="00144B7D">
            <w:pPr>
              <w:jc w:val="both"/>
              <w:rPr>
                <w:rFonts w:eastAsia="Calibri"/>
                <w:sz w:val="28"/>
                <w:szCs w:val="28"/>
              </w:rPr>
            </w:pPr>
            <w:r w:rsidRPr="00144B7D">
              <w:rPr>
                <w:rFonts w:eastAsia="Calibri"/>
                <w:sz w:val="28"/>
                <w:szCs w:val="28"/>
              </w:rPr>
              <w:t>Учить новому способу складывания бумаги – по диагонали и в разных направлениях. Развивать творческие способности при оформлении поделки.</w:t>
            </w:r>
          </w:p>
        </w:tc>
        <w:tc>
          <w:tcPr>
            <w:tcW w:w="6179" w:type="dxa"/>
          </w:tcPr>
          <w:p w:rsidR="00144B7D" w:rsidRPr="00144B7D" w:rsidRDefault="00144B7D" w:rsidP="00144B7D">
            <w:pPr>
              <w:jc w:val="both"/>
              <w:rPr>
                <w:rFonts w:eastAsia="Calibri"/>
                <w:sz w:val="28"/>
                <w:szCs w:val="28"/>
              </w:rPr>
            </w:pPr>
            <w:r w:rsidRPr="00144B7D">
              <w:rPr>
                <w:rFonts w:eastAsia="Calibri"/>
                <w:sz w:val="28"/>
                <w:szCs w:val="28"/>
              </w:rPr>
              <w:t>Квадратные листы бумаги со стороной примерно 25-30 см, длинные шнуры или толстые нитки, цветная и гофрированная бумага, клей, ножницы.</w:t>
            </w:r>
          </w:p>
        </w:tc>
      </w:tr>
    </w:tbl>
    <w:p w:rsidR="00144B7D" w:rsidRPr="00144B7D" w:rsidRDefault="00144B7D" w:rsidP="00144B7D">
      <w:pPr>
        <w:jc w:val="center"/>
        <w:rPr>
          <w:rFonts w:ascii="Monotype Corsiva" w:eastAsia="Calibri" w:hAnsi="Monotype Corsiva" w:cs="Times New Roman"/>
          <w:b/>
          <w:sz w:val="40"/>
          <w:szCs w:val="40"/>
        </w:rPr>
      </w:pPr>
    </w:p>
    <w:p w:rsidR="00E6719D" w:rsidRDefault="00E6719D" w:rsidP="00D25CE8">
      <w:pPr>
        <w:shd w:val="clear" w:color="auto" w:fill="FFFFFF"/>
        <w:ind w:right="-104"/>
        <w:rPr>
          <w:b/>
          <w:sz w:val="52"/>
          <w:szCs w:val="52"/>
        </w:rPr>
      </w:pPr>
    </w:p>
    <w:p w:rsidR="00110BC4" w:rsidRDefault="00110BC4" w:rsidP="00D25CE8">
      <w:pPr>
        <w:shd w:val="clear" w:color="auto" w:fill="FFFFFF"/>
        <w:ind w:right="-104"/>
        <w:rPr>
          <w:b/>
          <w:sz w:val="52"/>
          <w:szCs w:val="52"/>
        </w:rPr>
      </w:pPr>
    </w:p>
    <w:p w:rsidR="00110BC4" w:rsidRDefault="00110BC4" w:rsidP="00D25CE8">
      <w:pPr>
        <w:shd w:val="clear" w:color="auto" w:fill="FFFFFF"/>
        <w:ind w:right="-104"/>
        <w:rPr>
          <w:b/>
          <w:sz w:val="52"/>
          <w:szCs w:val="52"/>
        </w:rPr>
      </w:pPr>
    </w:p>
    <w:p w:rsidR="00110BC4" w:rsidRDefault="00110BC4" w:rsidP="00D25CE8">
      <w:pPr>
        <w:shd w:val="clear" w:color="auto" w:fill="FFFFFF"/>
        <w:ind w:right="-104"/>
        <w:rPr>
          <w:b/>
          <w:sz w:val="52"/>
          <w:szCs w:val="52"/>
        </w:rPr>
      </w:pPr>
    </w:p>
    <w:p w:rsidR="00110BC4" w:rsidRDefault="00110BC4" w:rsidP="00D25CE8">
      <w:pPr>
        <w:shd w:val="clear" w:color="auto" w:fill="FFFFFF"/>
        <w:ind w:right="-104"/>
        <w:rPr>
          <w:b/>
          <w:sz w:val="52"/>
          <w:szCs w:val="52"/>
        </w:rPr>
      </w:pPr>
    </w:p>
    <w:p w:rsidR="00110BC4" w:rsidRDefault="00110BC4" w:rsidP="00D25CE8">
      <w:pPr>
        <w:shd w:val="clear" w:color="auto" w:fill="FFFFFF"/>
        <w:ind w:right="-104"/>
        <w:rPr>
          <w:b/>
          <w:sz w:val="52"/>
          <w:szCs w:val="52"/>
        </w:rPr>
      </w:pPr>
    </w:p>
    <w:p w:rsidR="00110BC4" w:rsidRPr="00DB1893" w:rsidRDefault="00110BC4" w:rsidP="00110BC4">
      <w:pPr>
        <w:jc w:val="right"/>
        <w:rPr>
          <w:rFonts w:ascii="Monotype Corsiva" w:hAnsi="Monotype Corsiva"/>
          <w:b/>
          <w:sz w:val="32"/>
          <w:szCs w:val="32"/>
        </w:rPr>
      </w:pPr>
      <w:r>
        <w:rPr>
          <w:rFonts w:ascii="Monotype Corsiva" w:hAnsi="Monotype Corsiva"/>
          <w:b/>
          <w:sz w:val="32"/>
          <w:szCs w:val="32"/>
        </w:rPr>
        <w:lastRenderedPageBreak/>
        <w:t>Приложение 2</w:t>
      </w:r>
    </w:p>
    <w:p w:rsidR="00110BC4" w:rsidRDefault="00110BC4" w:rsidP="00110BC4">
      <w:pPr>
        <w:jc w:val="center"/>
        <w:rPr>
          <w:rFonts w:ascii="Monotype Corsiva" w:hAnsi="Monotype Corsiva"/>
          <w:b/>
          <w:sz w:val="40"/>
          <w:szCs w:val="40"/>
        </w:rPr>
      </w:pPr>
      <w:r w:rsidRPr="00DB1893">
        <w:rPr>
          <w:rFonts w:ascii="Monotype Corsiva" w:hAnsi="Monotype Corsiva"/>
          <w:b/>
          <w:sz w:val="40"/>
          <w:szCs w:val="40"/>
        </w:rPr>
        <w:t>Тематическое планирование по компьютерному конструированию</w:t>
      </w:r>
    </w:p>
    <w:p w:rsidR="00110BC4" w:rsidRDefault="00110BC4" w:rsidP="00110BC4">
      <w:pPr>
        <w:jc w:val="center"/>
        <w:rPr>
          <w:rFonts w:ascii="Monotype Corsiva" w:hAnsi="Monotype Corsiva"/>
          <w:b/>
          <w:sz w:val="40"/>
          <w:szCs w:val="40"/>
        </w:rPr>
      </w:pPr>
      <w:r>
        <w:rPr>
          <w:rFonts w:ascii="Monotype Corsiva" w:hAnsi="Monotype Corsiva"/>
          <w:b/>
          <w:sz w:val="40"/>
          <w:szCs w:val="40"/>
        </w:rPr>
        <w:t>1 этап обучения</w:t>
      </w:r>
    </w:p>
    <w:p w:rsidR="00110BC4" w:rsidRPr="009C3425" w:rsidRDefault="00110BC4" w:rsidP="00110BC4">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выделять конфигурацию объектов, формировать представление о траектории вращательного движения плоскостных фигур.</w:t>
      </w:r>
    </w:p>
    <w:tbl>
      <w:tblPr>
        <w:tblStyle w:val="a3"/>
        <w:tblW w:w="0" w:type="auto"/>
        <w:tblLook w:val="04A0" w:firstRow="1" w:lastRow="0" w:firstColumn="1" w:lastColumn="0" w:noHBand="0" w:noVBand="1"/>
      </w:tblPr>
      <w:tblGrid>
        <w:gridCol w:w="2470"/>
        <w:gridCol w:w="5954"/>
        <w:gridCol w:w="6201"/>
      </w:tblGrid>
      <w:tr w:rsidR="00110BC4" w:rsidTr="00115A56">
        <w:tc>
          <w:tcPr>
            <w:tcW w:w="2470" w:type="dxa"/>
          </w:tcPr>
          <w:p w:rsidR="00110BC4" w:rsidRPr="009C3425" w:rsidRDefault="00110BC4" w:rsidP="00115A56">
            <w:pPr>
              <w:jc w:val="center"/>
              <w:rPr>
                <w:rFonts w:ascii="Monotype Corsiva" w:hAnsi="Monotype Corsiva"/>
                <w:b/>
                <w:sz w:val="36"/>
                <w:szCs w:val="36"/>
              </w:rPr>
            </w:pPr>
            <w:r w:rsidRPr="009C3425">
              <w:rPr>
                <w:rFonts w:ascii="Monotype Corsiva" w:hAnsi="Monotype Corsiva"/>
                <w:b/>
                <w:sz w:val="36"/>
                <w:szCs w:val="36"/>
              </w:rPr>
              <w:t>Тема занятия</w:t>
            </w:r>
          </w:p>
        </w:tc>
        <w:tc>
          <w:tcPr>
            <w:tcW w:w="5954" w:type="dxa"/>
          </w:tcPr>
          <w:p w:rsidR="00110BC4" w:rsidRPr="009C3425" w:rsidRDefault="00110BC4" w:rsidP="00115A56">
            <w:pPr>
              <w:jc w:val="center"/>
              <w:rPr>
                <w:rFonts w:ascii="Monotype Corsiva" w:hAnsi="Monotype Corsiva"/>
                <w:b/>
                <w:sz w:val="36"/>
                <w:szCs w:val="36"/>
              </w:rPr>
            </w:pPr>
            <w:r>
              <w:rPr>
                <w:rFonts w:ascii="Monotype Corsiva" w:hAnsi="Monotype Corsiva"/>
                <w:b/>
                <w:sz w:val="36"/>
                <w:szCs w:val="36"/>
              </w:rPr>
              <w:t>Программные задачи</w:t>
            </w:r>
          </w:p>
        </w:tc>
        <w:tc>
          <w:tcPr>
            <w:tcW w:w="6201" w:type="dxa"/>
          </w:tcPr>
          <w:p w:rsidR="00110BC4" w:rsidRPr="009C3425" w:rsidRDefault="00110BC4" w:rsidP="00115A56">
            <w:pPr>
              <w:jc w:val="center"/>
              <w:rPr>
                <w:rFonts w:ascii="Monotype Corsiva" w:hAnsi="Monotype Corsiva"/>
                <w:b/>
                <w:sz w:val="36"/>
                <w:szCs w:val="36"/>
              </w:rPr>
            </w:pPr>
            <w:r>
              <w:rPr>
                <w:rFonts w:ascii="Monotype Corsiva" w:hAnsi="Monotype Corsiva"/>
                <w:b/>
                <w:sz w:val="36"/>
                <w:szCs w:val="36"/>
              </w:rPr>
              <w:t xml:space="preserve">Материал </w:t>
            </w:r>
          </w:p>
        </w:tc>
      </w:tr>
      <w:tr w:rsidR="00110BC4" w:rsidTr="00115A56">
        <w:tc>
          <w:tcPr>
            <w:tcW w:w="2470" w:type="dxa"/>
          </w:tcPr>
          <w:p w:rsidR="00110BC4" w:rsidRDefault="00110BC4" w:rsidP="00115A56">
            <w:pPr>
              <w:jc w:val="center"/>
              <w:rPr>
                <w:sz w:val="28"/>
                <w:szCs w:val="28"/>
              </w:rPr>
            </w:pPr>
            <w:r w:rsidRPr="003B2919">
              <w:rPr>
                <w:sz w:val="28"/>
                <w:szCs w:val="28"/>
              </w:rPr>
              <w:t>Занятие №1</w:t>
            </w:r>
          </w:p>
          <w:p w:rsidR="00110BC4" w:rsidRPr="003B2919" w:rsidRDefault="00110BC4" w:rsidP="00115A56">
            <w:pPr>
              <w:jc w:val="center"/>
              <w:rPr>
                <w:sz w:val="28"/>
                <w:szCs w:val="28"/>
              </w:rPr>
            </w:pPr>
            <w:r>
              <w:rPr>
                <w:sz w:val="28"/>
                <w:szCs w:val="28"/>
              </w:rPr>
              <w:t>«Сложи картинку»</w:t>
            </w:r>
          </w:p>
        </w:tc>
        <w:tc>
          <w:tcPr>
            <w:tcW w:w="5954" w:type="dxa"/>
          </w:tcPr>
          <w:p w:rsidR="00110BC4" w:rsidRPr="003B2919" w:rsidRDefault="00110BC4" w:rsidP="00115A56">
            <w:pPr>
              <w:jc w:val="both"/>
              <w:rPr>
                <w:sz w:val="28"/>
                <w:szCs w:val="28"/>
              </w:rPr>
            </w:pPr>
            <w:r>
              <w:rPr>
                <w:sz w:val="28"/>
                <w:szCs w:val="28"/>
              </w:rPr>
              <w:t>Учить детей практически опробуя разные варианты расположения, находить верное решение и складывать картинку.</w:t>
            </w:r>
          </w:p>
        </w:tc>
        <w:tc>
          <w:tcPr>
            <w:tcW w:w="6201" w:type="dxa"/>
          </w:tcPr>
          <w:p w:rsidR="00110BC4" w:rsidRPr="003B2919" w:rsidRDefault="00110BC4" w:rsidP="00115A56">
            <w:pPr>
              <w:jc w:val="both"/>
              <w:rPr>
                <w:sz w:val="28"/>
                <w:szCs w:val="28"/>
              </w:rPr>
            </w:pPr>
            <w:r>
              <w:rPr>
                <w:sz w:val="28"/>
                <w:szCs w:val="28"/>
              </w:rPr>
              <w:t>Открытки с доступным для детей сюжетом, разрезанные на 4-6 частей.</w:t>
            </w:r>
          </w:p>
        </w:tc>
      </w:tr>
      <w:tr w:rsidR="00110BC4" w:rsidTr="00115A56">
        <w:tc>
          <w:tcPr>
            <w:tcW w:w="2470" w:type="dxa"/>
          </w:tcPr>
          <w:p w:rsidR="00110BC4" w:rsidRPr="003B2919" w:rsidRDefault="00110BC4" w:rsidP="00115A56">
            <w:pPr>
              <w:jc w:val="center"/>
              <w:rPr>
                <w:sz w:val="28"/>
                <w:szCs w:val="28"/>
              </w:rPr>
            </w:pPr>
            <w:r w:rsidRPr="003B2919">
              <w:rPr>
                <w:sz w:val="28"/>
                <w:szCs w:val="28"/>
              </w:rPr>
              <w:t>Занятие №2</w:t>
            </w:r>
          </w:p>
          <w:p w:rsidR="00110BC4" w:rsidRPr="003B2919" w:rsidRDefault="00110BC4" w:rsidP="00115A56">
            <w:pPr>
              <w:jc w:val="center"/>
              <w:rPr>
                <w:sz w:val="28"/>
                <w:szCs w:val="28"/>
              </w:rPr>
            </w:pPr>
            <w:r w:rsidRPr="003B2919">
              <w:rPr>
                <w:sz w:val="28"/>
                <w:szCs w:val="28"/>
              </w:rPr>
              <w:t>Игра «Сложи яйцо»</w:t>
            </w:r>
          </w:p>
        </w:tc>
        <w:tc>
          <w:tcPr>
            <w:tcW w:w="5954" w:type="dxa"/>
          </w:tcPr>
          <w:p w:rsidR="00110BC4" w:rsidRPr="003B2919" w:rsidRDefault="00110BC4" w:rsidP="00115A56">
            <w:pPr>
              <w:jc w:val="both"/>
              <w:rPr>
                <w:sz w:val="28"/>
                <w:szCs w:val="28"/>
              </w:rPr>
            </w:pPr>
            <w:r>
              <w:rPr>
                <w:sz w:val="28"/>
                <w:szCs w:val="28"/>
              </w:rPr>
              <w:t>Учить детей без практических пробующих действий, а только на основе зрительного соотнесения полуовалов собрать три целых «яйца».</w:t>
            </w:r>
          </w:p>
        </w:tc>
        <w:tc>
          <w:tcPr>
            <w:tcW w:w="6201" w:type="dxa"/>
          </w:tcPr>
          <w:p w:rsidR="00110BC4" w:rsidRPr="003B2919" w:rsidRDefault="00110BC4" w:rsidP="00115A56">
            <w:pPr>
              <w:jc w:val="both"/>
              <w:rPr>
                <w:sz w:val="28"/>
                <w:szCs w:val="28"/>
              </w:rPr>
            </w:pPr>
            <w:r>
              <w:rPr>
                <w:sz w:val="28"/>
                <w:szCs w:val="28"/>
              </w:rPr>
              <w:t>Разрезанные картинки овалов, краски, фломастеры.</w:t>
            </w:r>
          </w:p>
        </w:tc>
      </w:tr>
      <w:tr w:rsidR="00110BC4" w:rsidTr="00115A56">
        <w:tc>
          <w:tcPr>
            <w:tcW w:w="2470" w:type="dxa"/>
          </w:tcPr>
          <w:p w:rsidR="00110BC4" w:rsidRPr="003B2919" w:rsidRDefault="00110BC4" w:rsidP="00115A56">
            <w:pPr>
              <w:jc w:val="center"/>
              <w:rPr>
                <w:sz w:val="28"/>
                <w:szCs w:val="28"/>
              </w:rPr>
            </w:pPr>
            <w:r w:rsidRPr="003B2919">
              <w:rPr>
                <w:sz w:val="28"/>
                <w:szCs w:val="28"/>
              </w:rPr>
              <w:t>Занятие №3</w:t>
            </w:r>
          </w:p>
          <w:p w:rsidR="00110BC4" w:rsidRPr="003B2919" w:rsidRDefault="00110BC4" w:rsidP="00115A56">
            <w:pPr>
              <w:jc w:val="center"/>
              <w:rPr>
                <w:sz w:val="28"/>
                <w:szCs w:val="28"/>
              </w:rPr>
            </w:pPr>
            <w:r w:rsidRPr="003B2919">
              <w:rPr>
                <w:sz w:val="28"/>
                <w:szCs w:val="28"/>
              </w:rPr>
              <w:t>Компьютерная игра «Построй домик»</w:t>
            </w:r>
          </w:p>
        </w:tc>
        <w:tc>
          <w:tcPr>
            <w:tcW w:w="5954" w:type="dxa"/>
          </w:tcPr>
          <w:p w:rsidR="00110BC4" w:rsidRPr="003B2919" w:rsidRDefault="00110BC4" w:rsidP="00115A56">
            <w:pPr>
              <w:jc w:val="both"/>
              <w:rPr>
                <w:sz w:val="28"/>
                <w:szCs w:val="28"/>
              </w:rPr>
            </w:pPr>
            <w:r>
              <w:rPr>
                <w:sz w:val="28"/>
                <w:szCs w:val="28"/>
              </w:rPr>
              <w:t>Учить детей с опорой на наглядность использовать умение зрительно соотносить части разной конфигурации для их объединения при решении компьютерной задачи – в опосредованной деятельности.</w:t>
            </w:r>
          </w:p>
        </w:tc>
        <w:tc>
          <w:tcPr>
            <w:tcW w:w="6201" w:type="dxa"/>
          </w:tcPr>
          <w:p w:rsidR="00110BC4" w:rsidRPr="003B2919" w:rsidRDefault="00110BC4" w:rsidP="00115A56">
            <w:pPr>
              <w:jc w:val="both"/>
              <w:rPr>
                <w:sz w:val="28"/>
                <w:szCs w:val="28"/>
              </w:rPr>
            </w:pPr>
            <w:r>
              <w:rPr>
                <w:sz w:val="28"/>
                <w:szCs w:val="28"/>
              </w:rPr>
              <w:t>Компьютерная игра «построй домик».</w:t>
            </w:r>
          </w:p>
        </w:tc>
      </w:tr>
      <w:tr w:rsidR="00110BC4" w:rsidTr="00115A56">
        <w:tc>
          <w:tcPr>
            <w:tcW w:w="2470" w:type="dxa"/>
          </w:tcPr>
          <w:p w:rsidR="00110BC4" w:rsidRPr="003B2919" w:rsidRDefault="00110BC4" w:rsidP="00115A56">
            <w:pPr>
              <w:jc w:val="center"/>
              <w:rPr>
                <w:sz w:val="28"/>
                <w:szCs w:val="28"/>
              </w:rPr>
            </w:pPr>
            <w:r w:rsidRPr="003B2919">
              <w:rPr>
                <w:sz w:val="28"/>
                <w:szCs w:val="28"/>
              </w:rPr>
              <w:t>Занятие №4 «Конструирование заборчиков»</w:t>
            </w:r>
          </w:p>
        </w:tc>
        <w:tc>
          <w:tcPr>
            <w:tcW w:w="5954" w:type="dxa"/>
          </w:tcPr>
          <w:p w:rsidR="00110BC4" w:rsidRPr="003B2919" w:rsidRDefault="00110BC4" w:rsidP="00115A56">
            <w:pPr>
              <w:jc w:val="both"/>
              <w:rPr>
                <w:sz w:val="28"/>
                <w:szCs w:val="28"/>
              </w:rPr>
            </w:pPr>
            <w:r>
              <w:rPr>
                <w:sz w:val="28"/>
                <w:szCs w:val="28"/>
              </w:rPr>
              <w:t>Учить детей создавать целостную конфигурацию объекта по опорным точкам.</w:t>
            </w:r>
          </w:p>
        </w:tc>
        <w:tc>
          <w:tcPr>
            <w:tcW w:w="6201" w:type="dxa"/>
          </w:tcPr>
          <w:p w:rsidR="00110BC4" w:rsidRPr="003B2919" w:rsidRDefault="00110BC4" w:rsidP="00115A56">
            <w:pPr>
              <w:jc w:val="both"/>
              <w:rPr>
                <w:sz w:val="28"/>
                <w:szCs w:val="28"/>
              </w:rPr>
            </w:pPr>
            <w:r>
              <w:rPr>
                <w:sz w:val="28"/>
                <w:szCs w:val="28"/>
              </w:rPr>
              <w:t>Картонные домики, строительный материал.</w:t>
            </w:r>
          </w:p>
        </w:tc>
      </w:tr>
      <w:tr w:rsidR="00110BC4" w:rsidTr="00115A56">
        <w:tc>
          <w:tcPr>
            <w:tcW w:w="2470" w:type="dxa"/>
          </w:tcPr>
          <w:p w:rsidR="00110BC4" w:rsidRPr="003B2919" w:rsidRDefault="00110BC4" w:rsidP="00115A56">
            <w:pPr>
              <w:jc w:val="center"/>
              <w:rPr>
                <w:sz w:val="28"/>
                <w:szCs w:val="28"/>
              </w:rPr>
            </w:pPr>
            <w:r w:rsidRPr="003B2919">
              <w:rPr>
                <w:sz w:val="28"/>
                <w:szCs w:val="28"/>
              </w:rPr>
              <w:t>Занятие №5</w:t>
            </w:r>
          </w:p>
          <w:p w:rsidR="00110BC4" w:rsidRPr="003B2919" w:rsidRDefault="00110BC4" w:rsidP="00115A56">
            <w:pPr>
              <w:jc w:val="center"/>
              <w:rPr>
                <w:sz w:val="28"/>
                <w:szCs w:val="28"/>
              </w:rPr>
            </w:pPr>
            <w:r w:rsidRPr="003B2919">
              <w:rPr>
                <w:sz w:val="28"/>
                <w:szCs w:val="28"/>
              </w:rPr>
              <w:t>Компьютерная игра «Лиса и цыплята»</w:t>
            </w:r>
          </w:p>
        </w:tc>
        <w:tc>
          <w:tcPr>
            <w:tcW w:w="5954" w:type="dxa"/>
          </w:tcPr>
          <w:p w:rsidR="00110BC4" w:rsidRPr="003B2919" w:rsidRDefault="00110BC4" w:rsidP="00115A56">
            <w:pPr>
              <w:jc w:val="both"/>
              <w:rPr>
                <w:sz w:val="28"/>
                <w:szCs w:val="28"/>
              </w:rPr>
            </w:pPr>
            <w:r>
              <w:rPr>
                <w:sz w:val="28"/>
                <w:szCs w:val="28"/>
              </w:rPr>
              <w:t>Продолжать учить детей создавать  целостную конфигурацию объекта по опорным точкам. Развивать умение выделять конфигурацию объекта, чтобы получить целостное представление о нем.</w:t>
            </w:r>
          </w:p>
        </w:tc>
        <w:tc>
          <w:tcPr>
            <w:tcW w:w="6201" w:type="dxa"/>
          </w:tcPr>
          <w:p w:rsidR="00110BC4" w:rsidRPr="003B2919" w:rsidRDefault="00110BC4" w:rsidP="00115A56">
            <w:pPr>
              <w:jc w:val="both"/>
              <w:rPr>
                <w:sz w:val="28"/>
                <w:szCs w:val="28"/>
              </w:rPr>
            </w:pPr>
            <w:r>
              <w:rPr>
                <w:sz w:val="28"/>
                <w:szCs w:val="28"/>
              </w:rPr>
              <w:t>Компьютерная игра «Лиса и цыплята»</w:t>
            </w:r>
          </w:p>
        </w:tc>
      </w:tr>
    </w:tbl>
    <w:p w:rsidR="00110BC4" w:rsidRDefault="00110BC4" w:rsidP="00110BC4">
      <w:pPr>
        <w:jc w:val="center"/>
        <w:rPr>
          <w:rFonts w:ascii="Monotype Corsiva" w:hAnsi="Monotype Corsiva"/>
          <w:b/>
          <w:sz w:val="40"/>
          <w:szCs w:val="40"/>
        </w:rPr>
      </w:pPr>
    </w:p>
    <w:p w:rsidR="00110BC4" w:rsidRDefault="00110BC4" w:rsidP="00110BC4">
      <w:pPr>
        <w:jc w:val="center"/>
        <w:rPr>
          <w:rFonts w:ascii="Monotype Corsiva" w:hAnsi="Monotype Corsiva"/>
          <w:b/>
          <w:sz w:val="40"/>
          <w:szCs w:val="40"/>
        </w:rPr>
      </w:pPr>
      <w:r>
        <w:rPr>
          <w:rFonts w:ascii="Monotype Corsiva" w:hAnsi="Monotype Corsiva"/>
          <w:b/>
          <w:sz w:val="40"/>
          <w:szCs w:val="40"/>
        </w:rPr>
        <w:lastRenderedPageBreak/>
        <w:t>2 этап обучения</w:t>
      </w:r>
    </w:p>
    <w:p w:rsidR="00110BC4" w:rsidRDefault="00110BC4" w:rsidP="00110BC4">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сформировать представления об объемности предмета путем выделения разных сторон.</w:t>
      </w:r>
    </w:p>
    <w:tbl>
      <w:tblPr>
        <w:tblStyle w:val="a3"/>
        <w:tblW w:w="0" w:type="auto"/>
        <w:tblLook w:val="04A0" w:firstRow="1" w:lastRow="0" w:firstColumn="1" w:lastColumn="0" w:noHBand="0" w:noVBand="1"/>
      </w:tblPr>
      <w:tblGrid>
        <w:gridCol w:w="2547"/>
        <w:gridCol w:w="5812"/>
        <w:gridCol w:w="7029"/>
      </w:tblGrid>
      <w:tr w:rsidR="00110BC4" w:rsidTr="00115A56">
        <w:tc>
          <w:tcPr>
            <w:tcW w:w="2547" w:type="dxa"/>
          </w:tcPr>
          <w:p w:rsidR="00110BC4" w:rsidRPr="00D15748" w:rsidRDefault="00110BC4" w:rsidP="00115A56">
            <w:pPr>
              <w:jc w:val="center"/>
              <w:rPr>
                <w:rFonts w:ascii="Monotype Corsiva" w:hAnsi="Monotype Corsiva"/>
                <w:b/>
                <w:sz w:val="36"/>
                <w:szCs w:val="36"/>
              </w:rPr>
            </w:pPr>
            <w:r>
              <w:rPr>
                <w:rFonts w:ascii="Monotype Corsiva" w:hAnsi="Monotype Corsiva"/>
                <w:b/>
                <w:sz w:val="36"/>
                <w:szCs w:val="36"/>
              </w:rPr>
              <w:t xml:space="preserve">Тема занятия </w:t>
            </w:r>
          </w:p>
        </w:tc>
        <w:tc>
          <w:tcPr>
            <w:tcW w:w="5812" w:type="dxa"/>
          </w:tcPr>
          <w:p w:rsidR="00110BC4" w:rsidRPr="00D15748" w:rsidRDefault="00110BC4" w:rsidP="00115A56">
            <w:pPr>
              <w:jc w:val="center"/>
              <w:rPr>
                <w:rFonts w:ascii="Monotype Corsiva" w:hAnsi="Monotype Corsiva"/>
                <w:b/>
                <w:sz w:val="36"/>
                <w:szCs w:val="36"/>
              </w:rPr>
            </w:pPr>
            <w:r w:rsidRPr="00D15748">
              <w:rPr>
                <w:rFonts w:ascii="Monotype Corsiva" w:hAnsi="Monotype Corsiva"/>
                <w:b/>
                <w:sz w:val="36"/>
                <w:szCs w:val="36"/>
              </w:rPr>
              <w:t>Программные задачи</w:t>
            </w:r>
          </w:p>
        </w:tc>
        <w:tc>
          <w:tcPr>
            <w:tcW w:w="7029" w:type="dxa"/>
          </w:tcPr>
          <w:p w:rsidR="00110BC4" w:rsidRPr="00D15748" w:rsidRDefault="00110BC4" w:rsidP="00115A56">
            <w:pPr>
              <w:jc w:val="center"/>
              <w:rPr>
                <w:rFonts w:ascii="Monotype Corsiva" w:hAnsi="Monotype Corsiva"/>
                <w:b/>
                <w:sz w:val="36"/>
                <w:szCs w:val="36"/>
              </w:rPr>
            </w:pPr>
            <w:r w:rsidRPr="00D15748">
              <w:rPr>
                <w:rFonts w:ascii="Monotype Corsiva" w:hAnsi="Monotype Corsiva"/>
                <w:b/>
                <w:sz w:val="36"/>
                <w:szCs w:val="36"/>
              </w:rPr>
              <w:t>Материал</w:t>
            </w:r>
            <w:r>
              <w:rPr>
                <w:rFonts w:ascii="Monotype Corsiva" w:hAnsi="Monotype Corsiva"/>
                <w:b/>
                <w:sz w:val="36"/>
                <w:szCs w:val="36"/>
              </w:rPr>
              <w:t xml:space="preserve"> </w:t>
            </w:r>
          </w:p>
        </w:tc>
      </w:tr>
      <w:tr w:rsidR="00110BC4" w:rsidTr="00115A56">
        <w:tc>
          <w:tcPr>
            <w:tcW w:w="2547" w:type="dxa"/>
          </w:tcPr>
          <w:p w:rsidR="00110BC4" w:rsidRDefault="00110BC4" w:rsidP="00115A56">
            <w:pPr>
              <w:jc w:val="center"/>
              <w:rPr>
                <w:sz w:val="28"/>
                <w:szCs w:val="28"/>
              </w:rPr>
            </w:pPr>
            <w:r>
              <w:rPr>
                <w:sz w:val="28"/>
                <w:szCs w:val="28"/>
              </w:rPr>
              <w:t>Занятие №1</w:t>
            </w:r>
          </w:p>
          <w:p w:rsidR="00110BC4" w:rsidRDefault="00110BC4" w:rsidP="00115A56">
            <w:pPr>
              <w:jc w:val="center"/>
              <w:rPr>
                <w:sz w:val="28"/>
                <w:szCs w:val="28"/>
              </w:rPr>
            </w:pPr>
            <w:r>
              <w:rPr>
                <w:sz w:val="28"/>
                <w:szCs w:val="28"/>
              </w:rPr>
              <w:t>«Выделение сторон»</w:t>
            </w:r>
          </w:p>
        </w:tc>
        <w:tc>
          <w:tcPr>
            <w:tcW w:w="5812" w:type="dxa"/>
          </w:tcPr>
          <w:p w:rsidR="00110BC4" w:rsidRDefault="00110BC4" w:rsidP="00115A56">
            <w:pPr>
              <w:jc w:val="both"/>
              <w:rPr>
                <w:sz w:val="28"/>
                <w:szCs w:val="28"/>
              </w:rPr>
            </w:pPr>
            <w:r>
              <w:rPr>
                <w:sz w:val="28"/>
                <w:szCs w:val="28"/>
              </w:rPr>
              <w:t>Учить детей выделять стороны таких деталей, как кубик, кирпичик, призма.</w:t>
            </w:r>
          </w:p>
        </w:tc>
        <w:tc>
          <w:tcPr>
            <w:tcW w:w="7029" w:type="dxa"/>
          </w:tcPr>
          <w:p w:rsidR="00110BC4" w:rsidRDefault="00110BC4" w:rsidP="00115A56">
            <w:pPr>
              <w:jc w:val="both"/>
              <w:rPr>
                <w:sz w:val="28"/>
                <w:szCs w:val="28"/>
              </w:rPr>
            </w:pPr>
            <w:r>
              <w:rPr>
                <w:sz w:val="28"/>
                <w:szCs w:val="28"/>
              </w:rPr>
              <w:t>Кубики, кирпичики, призма.</w:t>
            </w:r>
          </w:p>
        </w:tc>
      </w:tr>
      <w:tr w:rsidR="00110BC4" w:rsidTr="00115A56">
        <w:tc>
          <w:tcPr>
            <w:tcW w:w="2547" w:type="dxa"/>
          </w:tcPr>
          <w:p w:rsidR="00110BC4" w:rsidRDefault="00110BC4" w:rsidP="00115A56">
            <w:pPr>
              <w:jc w:val="center"/>
              <w:rPr>
                <w:sz w:val="28"/>
                <w:szCs w:val="28"/>
              </w:rPr>
            </w:pPr>
            <w:r>
              <w:rPr>
                <w:sz w:val="28"/>
                <w:szCs w:val="28"/>
              </w:rPr>
              <w:t>Занятие №2</w:t>
            </w:r>
          </w:p>
          <w:p w:rsidR="00110BC4" w:rsidRDefault="00110BC4" w:rsidP="00115A56">
            <w:pPr>
              <w:jc w:val="center"/>
              <w:rPr>
                <w:sz w:val="28"/>
                <w:szCs w:val="28"/>
              </w:rPr>
            </w:pPr>
            <w:r>
              <w:rPr>
                <w:sz w:val="28"/>
                <w:szCs w:val="28"/>
              </w:rPr>
              <w:t>«Отгадай, что за деталь»</w:t>
            </w:r>
          </w:p>
        </w:tc>
        <w:tc>
          <w:tcPr>
            <w:tcW w:w="5812" w:type="dxa"/>
          </w:tcPr>
          <w:p w:rsidR="00110BC4" w:rsidRDefault="00110BC4" w:rsidP="00115A56">
            <w:pPr>
              <w:jc w:val="both"/>
              <w:rPr>
                <w:sz w:val="28"/>
                <w:szCs w:val="28"/>
              </w:rPr>
            </w:pPr>
            <w:r>
              <w:rPr>
                <w:sz w:val="28"/>
                <w:szCs w:val="28"/>
              </w:rPr>
              <w:t>Формировать представление о том, что одна и та же форма может быть гранью разных геометрических фигур.</w:t>
            </w:r>
          </w:p>
        </w:tc>
        <w:tc>
          <w:tcPr>
            <w:tcW w:w="7029" w:type="dxa"/>
          </w:tcPr>
          <w:p w:rsidR="00110BC4" w:rsidRDefault="00110BC4" w:rsidP="00115A56">
            <w:pPr>
              <w:jc w:val="both"/>
              <w:rPr>
                <w:sz w:val="28"/>
                <w:szCs w:val="28"/>
              </w:rPr>
            </w:pPr>
            <w:r>
              <w:rPr>
                <w:sz w:val="28"/>
                <w:szCs w:val="28"/>
              </w:rPr>
              <w:t>Большой картонный лист, имеющих нескольких отверстий, разных по величине и форме: квадрат, прямоугольник, круг, набор деталей для детей.</w:t>
            </w:r>
          </w:p>
        </w:tc>
      </w:tr>
      <w:tr w:rsidR="00110BC4" w:rsidTr="00115A56">
        <w:tc>
          <w:tcPr>
            <w:tcW w:w="2547" w:type="dxa"/>
          </w:tcPr>
          <w:p w:rsidR="00110BC4" w:rsidRDefault="00110BC4" w:rsidP="00115A56">
            <w:pPr>
              <w:jc w:val="center"/>
              <w:rPr>
                <w:sz w:val="28"/>
                <w:szCs w:val="28"/>
              </w:rPr>
            </w:pPr>
            <w:r>
              <w:rPr>
                <w:sz w:val="28"/>
                <w:szCs w:val="28"/>
              </w:rPr>
              <w:t>Занятие №3</w:t>
            </w:r>
          </w:p>
          <w:p w:rsidR="00110BC4" w:rsidRDefault="00110BC4" w:rsidP="00115A56">
            <w:pPr>
              <w:jc w:val="center"/>
              <w:rPr>
                <w:sz w:val="28"/>
                <w:szCs w:val="28"/>
              </w:rPr>
            </w:pPr>
            <w:r>
              <w:rPr>
                <w:sz w:val="28"/>
                <w:szCs w:val="28"/>
              </w:rPr>
              <w:t>Компьютерная игра «Сосчитай фигуры»</w:t>
            </w:r>
          </w:p>
        </w:tc>
        <w:tc>
          <w:tcPr>
            <w:tcW w:w="5812" w:type="dxa"/>
          </w:tcPr>
          <w:p w:rsidR="00110BC4" w:rsidRDefault="00110BC4" w:rsidP="00115A56">
            <w:pPr>
              <w:jc w:val="both"/>
              <w:rPr>
                <w:sz w:val="28"/>
                <w:szCs w:val="28"/>
              </w:rPr>
            </w:pPr>
            <w:r>
              <w:rPr>
                <w:sz w:val="28"/>
                <w:szCs w:val="28"/>
              </w:rPr>
              <w:t>Формировать представление об объемности предмета путем выделения в нем разных сторон.</w:t>
            </w:r>
          </w:p>
        </w:tc>
        <w:tc>
          <w:tcPr>
            <w:tcW w:w="7029" w:type="dxa"/>
          </w:tcPr>
          <w:p w:rsidR="00110BC4" w:rsidRDefault="00110BC4" w:rsidP="00115A56">
            <w:pPr>
              <w:jc w:val="both"/>
              <w:rPr>
                <w:sz w:val="28"/>
                <w:szCs w:val="28"/>
              </w:rPr>
            </w:pPr>
            <w:r>
              <w:rPr>
                <w:sz w:val="28"/>
                <w:szCs w:val="28"/>
              </w:rPr>
              <w:t>Компьютерная игра «Сосчитай фигуры».</w:t>
            </w:r>
          </w:p>
        </w:tc>
      </w:tr>
    </w:tbl>
    <w:p w:rsidR="00110BC4" w:rsidRDefault="00110BC4" w:rsidP="00110BC4">
      <w:pPr>
        <w:jc w:val="both"/>
        <w:rPr>
          <w:rFonts w:ascii="Times New Roman" w:hAnsi="Times New Roman" w:cs="Times New Roman"/>
          <w:sz w:val="28"/>
          <w:szCs w:val="28"/>
        </w:rPr>
      </w:pPr>
    </w:p>
    <w:p w:rsidR="00110BC4" w:rsidRDefault="00110BC4" w:rsidP="00110BC4">
      <w:pPr>
        <w:jc w:val="both"/>
        <w:rPr>
          <w:rFonts w:ascii="Times New Roman" w:hAnsi="Times New Roman" w:cs="Times New Roman"/>
          <w:sz w:val="28"/>
          <w:szCs w:val="28"/>
        </w:rPr>
      </w:pPr>
    </w:p>
    <w:p w:rsidR="00110BC4" w:rsidRDefault="00110BC4" w:rsidP="00110BC4">
      <w:pPr>
        <w:jc w:val="both"/>
        <w:rPr>
          <w:rFonts w:ascii="Times New Roman" w:hAnsi="Times New Roman" w:cs="Times New Roman"/>
          <w:sz w:val="28"/>
          <w:szCs w:val="28"/>
        </w:rPr>
      </w:pPr>
    </w:p>
    <w:p w:rsidR="00110BC4" w:rsidRDefault="00110BC4" w:rsidP="00110BC4">
      <w:pPr>
        <w:jc w:val="both"/>
        <w:rPr>
          <w:rFonts w:ascii="Times New Roman" w:hAnsi="Times New Roman" w:cs="Times New Roman"/>
          <w:sz w:val="28"/>
          <w:szCs w:val="28"/>
        </w:rPr>
      </w:pPr>
    </w:p>
    <w:p w:rsidR="00110BC4" w:rsidRDefault="00110BC4" w:rsidP="00110BC4">
      <w:pPr>
        <w:jc w:val="both"/>
        <w:rPr>
          <w:rFonts w:ascii="Times New Roman" w:hAnsi="Times New Roman" w:cs="Times New Roman"/>
          <w:sz w:val="28"/>
          <w:szCs w:val="28"/>
        </w:rPr>
      </w:pPr>
    </w:p>
    <w:p w:rsidR="00110BC4" w:rsidRDefault="00110BC4" w:rsidP="00110BC4">
      <w:pPr>
        <w:jc w:val="both"/>
        <w:rPr>
          <w:rFonts w:ascii="Times New Roman" w:hAnsi="Times New Roman" w:cs="Times New Roman"/>
          <w:sz w:val="28"/>
          <w:szCs w:val="28"/>
        </w:rPr>
      </w:pPr>
    </w:p>
    <w:p w:rsidR="00110BC4" w:rsidRDefault="00110BC4" w:rsidP="00110BC4">
      <w:pPr>
        <w:jc w:val="both"/>
        <w:rPr>
          <w:rFonts w:ascii="Times New Roman" w:hAnsi="Times New Roman" w:cs="Times New Roman"/>
          <w:sz w:val="28"/>
          <w:szCs w:val="28"/>
        </w:rPr>
      </w:pPr>
    </w:p>
    <w:p w:rsidR="00110BC4" w:rsidRDefault="00110BC4" w:rsidP="00110BC4">
      <w:pPr>
        <w:jc w:val="both"/>
        <w:rPr>
          <w:rFonts w:ascii="Times New Roman" w:hAnsi="Times New Roman" w:cs="Times New Roman"/>
          <w:sz w:val="28"/>
          <w:szCs w:val="28"/>
        </w:rPr>
      </w:pPr>
    </w:p>
    <w:p w:rsidR="00110BC4" w:rsidRDefault="00110BC4" w:rsidP="00110BC4">
      <w:pPr>
        <w:jc w:val="both"/>
        <w:rPr>
          <w:rFonts w:ascii="Times New Roman" w:hAnsi="Times New Roman" w:cs="Times New Roman"/>
          <w:sz w:val="28"/>
          <w:szCs w:val="28"/>
        </w:rPr>
      </w:pPr>
    </w:p>
    <w:p w:rsidR="00110BC4" w:rsidRDefault="00110BC4" w:rsidP="00110BC4">
      <w:pPr>
        <w:jc w:val="both"/>
        <w:rPr>
          <w:rFonts w:ascii="Times New Roman" w:hAnsi="Times New Roman" w:cs="Times New Roman"/>
          <w:sz w:val="28"/>
          <w:szCs w:val="28"/>
        </w:rPr>
      </w:pPr>
    </w:p>
    <w:p w:rsidR="00110BC4" w:rsidRDefault="00110BC4" w:rsidP="00110BC4">
      <w:pPr>
        <w:jc w:val="both"/>
        <w:rPr>
          <w:rFonts w:ascii="Times New Roman" w:hAnsi="Times New Roman" w:cs="Times New Roman"/>
          <w:sz w:val="28"/>
          <w:szCs w:val="28"/>
        </w:rPr>
      </w:pPr>
    </w:p>
    <w:p w:rsidR="00110BC4" w:rsidRDefault="00110BC4" w:rsidP="00110BC4">
      <w:pPr>
        <w:jc w:val="center"/>
        <w:rPr>
          <w:rFonts w:ascii="Monotype Corsiva" w:hAnsi="Monotype Corsiva" w:cs="Times New Roman"/>
          <w:b/>
          <w:sz w:val="40"/>
          <w:szCs w:val="40"/>
        </w:rPr>
      </w:pPr>
      <w:r>
        <w:rPr>
          <w:rFonts w:ascii="Monotype Corsiva" w:hAnsi="Monotype Corsiva" w:cs="Times New Roman"/>
          <w:b/>
          <w:sz w:val="40"/>
          <w:szCs w:val="40"/>
        </w:rPr>
        <w:lastRenderedPageBreak/>
        <w:t>3 этап обучения</w:t>
      </w:r>
    </w:p>
    <w:p w:rsidR="00110BC4" w:rsidRDefault="00110BC4" w:rsidP="00110BC4">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сформировать умение не только выделять отдельные грани геометрического тела, но и удержать в памяти их пространственное соотношение после поворота тела.</w:t>
      </w:r>
    </w:p>
    <w:tbl>
      <w:tblPr>
        <w:tblStyle w:val="a3"/>
        <w:tblW w:w="0" w:type="auto"/>
        <w:tblLook w:val="04A0" w:firstRow="1" w:lastRow="0" w:firstColumn="1" w:lastColumn="0" w:noHBand="0" w:noVBand="1"/>
      </w:tblPr>
      <w:tblGrid>
        <w:gridCol w:w="2547"/>
        <w:gridCol w:w="5670"/>
        <w:gridCol w:w="7171"/>
      </w:tblGrid>
      <w:tr w:rsidR="00110BC4" w:rsidTr="00115A56">
        <w:tc>
          <w:tcPr>
            <w:tcW w:w="2547" w:type="dxa"/>
          </w:tcPr>
          <w:p w:rsidR="00110BC4" w:rsidRPr="00943116" w:rsidRDefault="00110BC4" w:rsidP="00115A56">
            <w:pPr>
              <w:jc w:val="center"/>
              <w:rPr>
                <w:rFonts w:ascii="Monotype Corsiva" w:hAnsi="Monotype Corsiva"/>
                <w:b/>
                <w:sz w:val="36"/>
                <w:szCs w:val="36"/>
              </w:rPr>
            </w:pPr>
            <w:r>
              <w:rPr>
                <w:rFonts w:ascii="Monotype Corsiva" w:hAnsi="Monotype Corsiva"/>
                <w:b/>
                <w:sz w:val="36"/>
                <w:szCs w:val="36"/>
              </w:rPr>
              <w:t xml:space="preserve">Тема занятия </w:t>
            </w:r>
          </w:p>
        </w:tc>
        <w:tc>
          <w:tcPr>
            <w:tcW w:w="5670" w:type="dxa"/>
          </w:tcPr>
          <w:p w:rsidR="00110BC4" w:rsidRDefault="00110BC4" w:rsidP="00115A56">
            <w:pPr>
              <w:jc w:val="center"/>
              <w:rPr>
                <w:rFonts w:ascii="Monotype Corsiva" w:hAnsi="Monotype Corsiva"/>
                <w:b/>
                <w:sz w:val="40"/>
                <w:szCs w:val="40"/>
              </w:rPr>
            </w:pPr>
            <w:r>
              <w:rPr>
                <w:rFonts w:ascii="Monotype Corsiva" w:hAnsi="Monotype Corsiva"/>
                <w:b/>
                <w:sz w:val="40"/>
                <w:szCs w:val="40"/>
              </w:rPr>
              <w:t>Программные задачи</w:t>
            </w:r>
          </w:p>
        </w:tc>
        <w:tc>
          <w:tcPr>
            <w:tcW w:w="7171" w:type="dxa"/>
          </w:tcPr>
          <w:p w:rsidR="00110BC4" w:rsidRDefault="00110BC4" w:rsidP="00115A56">
            <w:pPr>
              <w:jc w:val="center"/>
              <w:rPr>
                <w:rFonts w:ascii="Monotype Corsiva" w:hAnsi="Monotype Corsiva"/>
                <w:b/>
                <w:sz w:val="40"/>
                <w:szCs w:val="40"/>
              </w:rPr>
            </w:pPr>
            <w:r>
              <w:rPr>
                <w:rFonts w:ascii="Monotype Corsiva" w:hAnsi="Monotype Corsiva"/>
                <w:b/>
                <w:sz w:val="40"/>
                <w:szCs w:val="40"/>
              </w:rPr>
              <w:t xml:space="preserve">Материал </w:t>
            </w:r>
          </w:p>
        </w:tc>
      </w:tr>
      <w:tr w:rsidR="00110BC4" w:rsidTr="00115A56">
        <w:tc>
          <w:tcPr>
            <w:tcW w:w="2547" w:type="dxa"/>
          </w:tcPr>
          <w:p w:rsidR="00110BC4" w:rsidRPr="00943116" w:rsidRDefault="00110BC4" w:rsidP="00115A56">
            <w:pPr>
              <w:jc w:val="center"/>
              <w:rPr>
                <w:sz w:val="28"/>
                <w:szCs w:val="28"/>
              </w:rPr>
            </w:pPr>
            <w:r>
              <w:rPr>
                <w:sz w:val="28"/>
                <w:szCs w:val="28"/>
              </w:rPr>
              <w:t>Занятие №1 «Постройка разноцветного забора»</w:t>
            </w:r>
          </w:p>
        </w:tc>
        <w:tc>
          <w:tcPr>
            <w:tcW w:w="5670" w:type="dxa"/>
          </w:tcPr>
          <w:p w:rsidR="00110BC4" w:rsidRPr="00943116" w:rsidRDefault="00110BC4" w:rsidP="00115A56">
            <w:pPr>
              <w:jc w:val="both"/>
              <w:rPr>
                <w:sz w:val="28"/>
                <w:szCs w:val="28"/>
              </w:rPr>
            </w:pPr>
            <w:r>
              <w:rPr>
                <w:sz w:val="28"/>
                <w:szCs w:val="28"/>
              </w:rPr>
              <w:t>Формировать умение выделять отдельные грани. Стимулировать  детей к поиску правильного решения.</w:t>
            </w:r>
          </w:p>
        </w:tc>
        <w:tc>
          <w:tcPr>
            <w:tcW w:w="7171" w:type="dxa"/>
          </w:tcPr>
          <w:p w:rsidR="00110BC4" w:rsidRPr="00943116" w:rsidRDefault="00110BC4" w:rsidP="00115A56">
            <w:pPr>
              <w:jc w:val="both"/>
              <w:rPr>
                <w:sz w:val="28"/>
                <w:szCs w:val="28"/>
              </w:rPr>
            </w:pPr>
            <w:r>
              <w:rPr>
                <w:sz w:val="28"/>
                <w:szCs w:val="28"/>
              </w:rPr>
              <w:t>Набор кубиков, с разноцветными гранями, домик.</w:t>
            </w:r>
          </w:p>
        </w:tc>
      </w:tr>
      <w:tr w:rsidR="00110BC4" w:rsidTr="00115A56">
        <w:tc>
          <w:tcPr>
            <w:tcW w:w="2547" w:type="dxa"/>
          </w:tcPr>
          <w:p w:rsidR="00110BC4" w:rsidRPr="00943116" w:rsidRDefault="00110BC4" w:rsidP="00115A56">
            <w:pPr>
              <w:jc w:val="center"/>
              <w:rPr>
                <w:sz w:val="28"/>
                <w:szCs w:val="28"/>
              </w:rPr>
            </w:pPr>
            <w:r>
              <w:rPr>
                <w:sz w:val="28"/>
                <w:szCs w:val="28"/>
              </w:rPr>
              <w:t>Занятие №2 «Постройка волшебного города»</w:t>
            </w:r>
          </w:p>
        </w:tc>
        <w:tc>
          <w:tcPr>
            <w:tcW w:w="5670" w:type="dxa"/>
          </w:tcPr>
          <w:p w:rsidR="00110BC4" w:rsidRPr="00943116" w:rsidRDefault="00110BC4" w:rsidP="00115A56">
            <w:pPr>
              <w:jc w:val="both"/>
              <w:rPr>
                <w:sz w:val="28"/>
                <w:szCs w:val="28"/>
              </w:rPr>
            </w:pPr>
            <w:r>
              <w:rPr>
                <w:sz w:val="28"/>
                <w:szCs w:val="28"/>
              </w:rPr>
              <w:t>Продолжать формировать умение выделять отдельные грани.</w:t>
            </w:r>
          </w:p>
        </w:tc>
        <w:tc>
          <w:tcPr>
            <w:tcW w:w="7171" w:type="dxa"/>
          </w:tcPr>
          <w:p w:rsidR="00110BC4" w:rsidRPr="00943116" w:rsidRDefault="00110BC4" w:rsidP="00115A56">
            <w:pPr>
              <w:jc w:val="both"/>
              <w:rPr>
                <w:sz w:val="28"/>
                <w:szCs w:val="28"/>
              </w:rPr>
            </w:pPr>
            <w:r>
              <w:rPr>
                <w:sz w:val="28"/>
                <w:szCs w:val="28"/>
              </w:rPr>
              <w:t>Набор кубиков и кирпичиков с гранями разных цветов, образец домика.</w:t>
            </w:r>
          </w:p>
        </w:tc>
      </w:tr>
      <w:tr w:rsidR="00110BC4" w:rsidTr="00115A56">
        <w:tc>
          <w:tcPr>
            <w:tcW w:w="2547" w:type="dxa"/>
          </w:tcPr>
          <w:p w:rsidR="00110BC4" w:rsidRPr="00943116" w:rsidRDefault="00110BC4" w:rsidP="00115A56">
            <w:pPr>
              <w:jc w:val="center"/>
              <w:rPr>
                <w:sz w:val="28"/>
                <w:szCs w:val="28"/>
              </w:rPr>
            </w:pPr>
            <w:r>
              <w:rPr>
                <w:sz w:val="28"/>
                <w:szCs w:val="28"/>
              </w:rPr>
              <w:t>Занятие №3 Компьютерная игра «Волшебный гараж»</w:t>
            </w:r>
          </w:p>
        </w:tc>
        <w:tc>
          <w:tcPr>
            <w:tcW w:w="5670" w:type="dxa"/>
          </w:tcPr>
          <w:p w:rsidR="00110BC4" w:rsidRPr="00943116" w:rsidRDefault="00110BC4" w:rsidP="00115A56">
            <w:pPr>
              <w:jc w:val="both"/>
              <w:rPr>
                <w:sz w:val="28"/>
                <w:szCs w:val="28"/>
              </w:rPr>
            </w:pPr>
            <w:r>
              <w:rPr>
                <w:sz w:val="28"/>
                <w:szCs w:val="28"/>
              </w:rPr>
              <w:t>Учить правильно пользоваться клавишами и выделять передний вид куба, учить выделять отдельные грани геометрических фигур и оперировать ими в образном плане. Формировать умение делать мысленные повороты объекты.</w:t>
            </w:r>
          </w:p>
        </w:tc>
        <w:tc>
          <w:tcPr>
            <w:tcW w:w="7171" w:type="dxa"/>
          </w:tcPr>
          <w:p w:rsidR="00110BC4" w:rsidRPr="00943116" w:rsidRDefault="00110BC4" w:rsidP="00115A56">
            <w:pPr>
              <w:jc w:val="both"/>
              <w:rPr>
                <w:sz w:val="28"/>
                <w:szCs w:val="28"/>
              </w:rPr>
            </w:pPr>
            <w:r>
              <w:rPr>
                <w:sz w:val="28"/>
                <w:szCs w:val="28"/>
              </w:rPr>
              <w:t>Компьютерная программа «Волшебный гараж».</w:t>
            </w:r>
          </w:p>
        </w:tc>
      </w:tr>
      <w:tr w:rsidR="00110BC4" w:rsidTr="00115A56">
        <w:tc>
          <w:tcPr>
            <w:tcW w:w="2547" w:type="dxa"/>
          </w:tcPr>
          <w:p w:rsidR="00110BC4" w:rsidRPr="00943116" w:rsidRDefault="00110BC4" w:rsidP="00115A56">
            <w:pPr>
              <w:jc w:val="center"/>
              <w:rPr>
                <w:sz w:val="28"/>
                <w:szCs w:val="28"/>
              </w:rPr>
            </w:pPr>
            <w:r>
              <w:rPr>
                <w:sz w:val="28"/>
                <w:szCs w:val="28"/>
              </w:rPr>
              <w:t>Занятие №4 Компьютерная игра «Волшебный гараж»</w:t>
            </w:r>
          </w:p>
        </w:tc>
        <w:tc>
          <w:tcPr>
            <w:tcW w:w="5670" w:type="dxa"/>
          </w:tcPr>
          <w:p w:rsidR="00110BC4" w:rsidRPr="00943116" w:rsidRDefault="00110BC4" w:rsidP="00115A56">
            <w:pPr>
              <w:jc w:val="both"/>
              <w:rPr>
                <w:sz w:val="28"/>
                <w:szCs w:val="28"/>
              </w:rPr>
            </w:pPr>
            <w:r>
              <w:rPr>
                <w:sz w:val="28"/>
                <w:szCs w:val="28"/>
              </w:rPr>
              <w:t>Продолжать учить выделять отдельные грани геометрической фигуры, продолжать учить правильно пользоваться клавишами. Формировать умение делать мысленные повороты объекта.</w:t>
            </w:r>
          </w:p>
        </w:tc>
        <w:tc>
          <w:tcPr>
            <w:tcW w:w="7171" w:type="dxa"/>
          </w:tcPr>
          <w:p w:rsidR="00110BC4" w:rsidRPr="00943116" w:rsidRDefault="00110BC4" w:rsidP="00115A56">
            <w:pPr>
              <w:jc w:val="both"/>
              <w:rPr>
                <w:sz w:val="28"/>
                <w:szCs w:val="28"/>
              </w:rPr>
            </w:pPr>
            <w:r>
              <w:rPr>
                <w:sz w:val="28"/>
                <w:szCs w:val="28"/>
              </w:rPr>
              <w:t>Компьютерная программа «Волшебный гараж».</w:t>
            </w:r>
          </w:p>
        </w:tc>
      </w:tr>
      <w:tr w:rsidR="00110BC4" w:rsidTr="00115A56">
        <w:tc>
          <w:tcPr>
            <w:tcW w:w="2547" w:type="dxa"/>
          </w:tcPr>
          <w:p w:rsidR="00110BC4" w:rsidRPr="00943116" w:rsidRDefault="00110BC4" w:rsidP="00115A56">
            <w:pPr>
              <w:jc w:val="center"/>
              <w:rPr>
                <w:sz w:val="28"/>
                <w:szCs w:val="28"/>
              </w:rPr>
            </w:pPr>
            <w:r>
              <w:rPr>
                <w:sz w:val="28"/>
                <w:szCs w:val="28"/>
              </w:rPr>
              <w:t>Занятие №5 Компьютерная программа «Волшебный гараж»</w:t>
            </w:r>
          </w:p>
        </w:tc>
        <w:tc>
          <w:tcPr>
            <w:tcW w:w="5670" w:type="dxa"/>
          </w:tcPr>
          <w:p w:rsidR="00110BC4" w:rsidRPr="00943116" w:rsidRDefault="00110BC4" w:rsidP="00115A56">
            <w:pPr>
              <w:jc w:val="both"/>
              <w:rPr>
                <w:sz w:val="28"/>
                <w:szCs w:val="28"/>
              </w:rPr>
            </w:pPr>
            <w:r>
              <w:rPr>
                <w:sz w:val="28"/>
                <w:szCs w:val="28"/>
              </w:rPr>
              <w:t>Закрепить умение выделять отдельные грани геометрической фигуры и оперировать ими в образном плане, правильно пользоваться клавишами. Закреплять умение делать мысленные повороты объекты.</w:t>
            </w:r>
          </w:p>
        </w:tc>
        <w:tc>
          <w:tcPr>
            <w:tcW w:w="7171" w:type="dxa"/>
          </w:tcPr>
          <w:p w:rsidR="00110BC4" w:rsidRPr="00943116" w:rsidRDefault="00110BC4" w:rsidP="00115A56">
            <w:pPr>
              <w:jc w:val="both"/>
              <w:rPr>
                <w:sz w:val="28"/>
                <w:szCs w:val="28"/>
              </w:rPr>
            </w:pPr>
            <w:r>
              <w:rPr>
                <w:sz w:val="28"/>
                <w:szCs w:val="28"/>
              </w:rPr>
              <w:t>Компьютерная программа «волшебный гараж».</w:t>
            </w:r>
          </w:p>
        </w:tc>
      </w:tr>
    </w:tbl>
    <w:p w:rsidR="00110BC4" w:rsidRDefault="00110BC4" w:rsidP="00110BC4">
      <w:pPr>
        <w:jc w:val="center"/>
        <w:rPr>
          <w:rFonts w:ascii="Monotype Corsiva" w:hAnsi="Monotype Corsiva" w:cs="Times New Roman"/>
          <w:b/>
          <w:sz w:val="40"/>
          <w:szCs w:val="40"/>
        </w:rPr>
      </w:pPr>
    </w:p>
    <w:p w:rsidR="00110BC4" w:rsidRDefault="00110BC4" w:rsidP="00110BC4">
      <w:pPr>
        <w:jc w:val="center"/>
        <w:rPr>
          <w:rFonts w:ascii="Monotype Corsiva" w:hAnsi="Monotype Corsiva" w:cs="Times New Roman"/>
          <w:b/>
          <w:sz w:val="40"/>
          <w:szCs w:val="40"/>
        </w:rPr>
      </w:pPr>
      <w:r>
        <w:rPr>
          <w:rFonts w:ascii="Monotype Corsiva" w:hAnsi="Monotype Corsiva" w:cs="Times New Roman"/>
          <w:b/>
          <w:sz w:val="40"/>
          <w:szCs w:val="40"/>
        </w:rPr>
        <w:lastRenderedPageBreak/>
        <w:t>4 этап обучения</w:t>
      </w:r>
    </w:p>
    <w:p w:rsidR="00110BC4" w:rsidRDefault="00110BC4" w:rsidP="00110BC4">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сформировать у детей умение выделять две стороны более сложного предмета (а не геометрического тела) и проецировать их на экране компьютера.</w:t>
      </w:r>
    </w:p>
    <w:tbl>
      <w:tblPr>
        <w:tblStyle w:val="a3"/>
        <w:tblW w:w="0" w:type="auto"/>
        <w:tblLook w:val="04A0" w:firstRow="1" w:lastRow="0" w:firstColumn="1" w:lastColumn="0" w:noHBand="0" w:noVBand="1"/>
      </w:tblPr>
      <w:tblGrid>
        <w:gridCol w:w="2547"/>
        <w:gridCol w:w="5670"/>
        <w:gridCol w:w="7171"/>
      </w:tblGrid>
      <w:tr w:rsidR="00110BC4" w:rsidTr="00115A56">
        <w:tc>
          <w:tcPr>
            <w:tcW w:w="2547" w:type="dxa"/>
          </w:tcPr>
          <w:p w:rsidR="00110BC4" w:rsidRPr="00B261A6" w:rsidRDefault="00110BC4" w:rsidP="00115A56">
            <w:pPr>
              <w:jc w:val="center"/>
              <w:rPr>
                <w:rFonts w:ascii="Monotype Corsiva" w:hAnsi="Monotype Corsiva"/>
                <w:b/>
                <w:sz w:val="36"/>
                <w:szCs w:val="36"/>
              </w:rPr>
            </w:pPr>
            <w:r w:rsidRPr="00B261A6">
              <w:rPr>
                <w:rFonts w:ascii="Monotype Corsiva" w:hAnsi="Monotype Corsiva"/>
                <w:b/>
                <w:sz w:val="36"/>
                <w:szCs w:val="36"/>
              </w:rPr>
              <w:t>Тема занятия</w:t>
            </w:r>
          </w:p>
        </w:tc>
        <w:tc>
          <w:tcPr>
            <w:tcW w:w="5670" w:type="dxa"/>
          </w:tcPr>
          <w:p w:rsidR="00110BC4" w:rsidRPr="00B261A6" w:rsidRDefault="00110BC4" w:rsidP="00115A56">
            <w:pPr>
              <w:jc w:val="center"/>
              <w:rPr>
                <w:rFonts w:ascii="Monotype Corsiva" w:hAnsi="Monotype Corsiva"/>
                <w:b/>
                <w:sz w:val="36"/>
                <w:szCs w:val="36"/>
              </w:rPr>
            </w:pPr>
            <w:r w:rsidRPr="00B261A6">
              <w:rPr>
                <w:rFonts w:ascii="Monotype Corsiva" w:hAnsi="Monotype Corsiva"/>
                <w:b/>
                <w:sz w:val="36"/>
                <w:szCs w:val="36"/>
              </w:rPr>
              <w:t>Программные задачи</w:t>
            </w:r>
          </w:p>
        </w:tc>
        <w:tc>
          <w:tcPr>
            <w:tcW w:w="7171" w:type="dxa"/>
          </w:tcPr>
          <w:p w:rsidR="00110BC4" w:rsidRPr="00B261A6" w:rsidRDefault="00110BC4" w:rsidP="00115A56">
            <w:pPr>
              <w:jc w:val="center"/>
              <w:rPr>
                <w:rFonts w:ascii="Monotype Corsiva" w:hAnsi="Monotype Corsiva"/>
                <w:b/>
                <w:sz w:val="36"/>
                <w:szCs w:val="36"/>
              </w:rPr>
            </w:pPr>
            <w:r w:rsidRPr="00B261A6">
              <w:rPr>
                <w:rFonts w:ascii="Monotype Corsiva" w:hAnsi="Monotype Corsiva"/>
                <w:b/>
                <w:sz w:val="36"/>
                <w:szCs w:val="36"/>
              </w:rPr>
              <w:t>Материал</w:t>
            </w:r>
          </w:p>
        </w:tc>
      </w:tr>
      <w:tr w:rsidR="00110BC4" w:rsidTr="00115A56">
        <w:tc>
          <w:tcPr>
            <w:tcW w:w="2547" w:type="dxa"/>
          </w:tcPr>
          <w:p w:rsidR="00110BC4" w:rsidRDefault="00110BC4" w:rsidP="00115A56">
            <w:pPr>
              <w:jc w:val="center"/>
              <w:rPr>
                <w:sz w:val="28"/>
                <w:szCs w:val="28"/>
              </w:rPr>
            </w:pPr>
            <w:r>
              <w:rPr>
                <w:sz w:val="28"/>
                <w:szCs w:val="28"/>
              </w:rPr>
              <w:t>Занятие №1 «Ключи»</w:t>
            </w:r>
          </w:p>
        </w:tc>
        <w:tc>
          <w:tcPr>
            <w:tcW w:w="5670" w:type="dxa"/>
          </w:tcPr>
          <w:p w:rsidR="00110BC4" w:rsidRDefault="00110BC4" w:rsidP="00115A56">
            <w:pPr>
              <w:jc w:val="both"/>
              <w:rPr>
                <w:sz w:val="28"/>
                <w:szCs w:val="28"/>
              </w:rPr>
            </w:pPr>
            <w:r>
              <w:rPr>
                <w:sz w:val="28"/>
                <w:szCs w:val="28"/>
              </w:rPr>
              <w:t>Учить подбирать ключ к определенной скважине.</w:t>
            </w:r>
          </w:p>
        </w:tc>
        <w:tc>
          <w:tcPr>
            <w:tcW w:w="7171" w:type="dxa"/>
          </w:tcPr>
          <w:p w:rsidR="00110BC4" w:rsidRDefault="00110BC4" w:rsidP="00115A56">
            <w:pPr>
              <w:jc w:val="both"/>
              <w:rPr>
                <w:sz w:val="28"/>
                <w:szCs w:val="28"/>
              </w:rPr>
            </w:pPr>
            <w:r>
              <w:rPr>
                <w:sz w:val="28"/>
                <w:szCs w:val="28"/>
              </w:rPr>
              <w:t>Ключи, бумага, карандаши.</w:t>
            </w:r>
          </w:p>
        </w:tc>
      </w:tr>
      <w:tr w:rsidR="00110BC4" w:rsidTr="00115A56">
        <w:tc>
          <w:tcPr>
            <w:tcW w:w="2547" w:type="dxa"/>
          </w:tcPr>
          <w:p w:rsidR="00110BC4" w:rsidRDefault="00110BC4" w:rsidP="00115A56">
            <w:pPr>
              <w:jc w:val="center"/>
              <w:rPr>
                <w:sz w:val="28"/>
                <w:szCs w:val="28"/>
              </w:rPr>
            </w:pPr>
            <w:r>
              <w:rPr>
                <w:sz w:val="28"/>
                <w:szCs w:val="28"/>
              </w:rPr>
              <w:t>Занятие №2 Компьютерная программа «Золотой ключик»</w:t>
            </w:r>
          </w:p>
        </w:tc>
        <w:tc>
          <w:tcPr>
            <w:tcW w:w="5670" w:type="dxa"/>
          </w:tcPr>
          <w:p w:rsidR="00110BC4" w:rsidRDefault="00110BC4" w:rsidP="00115A56">
            <w:pPr>
              <w:jc w:val="both"/>
              <w:rPr>
                <w:sz w:val="28"/>
                <w:szCs w:val="28"/>
              </w:rPr>
            </w:pPr>
            <w:r>
              <w:rPr>
                <w:sz w:val="28"/>
                <w:szCs w:val="28"/>
              </w:rPr>
              <w:t>Учить выделять фронтальную проекцию ключа, учить выделять его профильную проекцию.</w:t>
            </w:r>
          </w:p>
        </w:tc>
        <w:tc>
          <w:tcPr>
            <w:tcW w:w="7171" w:type="dxa"/>
          </w:tcPr>
          <w:p w:rsidR="00110BC4" w:rsidRDefault="00110BC4" w:rsidP="00115A56">
            <w:pPr>
              <w:jc w:val="both"/>
              <w:rPr>
                <w:sz w:val="28"/>
                <w:szCs w:val="28"/>
              </w:rPr>
            </w:pPr>
            <w:r>
              <w:rPr>
                <w:sz w:val="28"/>
                <w:szCs w:val="28"/>
              </w:rPr>
              <w:t>Компьютерная программа «Золотой ключик».</w:t>
            </w:r>
          </w:p>
        </w:tc>
      </w:tr>
      <w:tr w:rsidR="00110BC4" w:rsidTr="00115A56">
        <w:tc>
          <w:tcPr>
            <w:tcW w:w="2547" w:type="dxa"/>
          </w:tcPr>
          <w:p w:rsidR="00110BC4" w:rsidRDefault="00110BC4" w:rsidP="00115A56">
            <w:pPr>
              <w:jc w:val="center"/>
              <w:rPr>
                <w:sz w:val="28"/>
                <w:szCs w:val="28"/>
              </w:rPr>
            </w:pPr>
            <w:r>
              <w:rPr>
                <w:sz w:val="28"/>
                <w:szCs w:val="28"/>
              </w:rPr>
              <w:t>Занятие №3 Компьютерная игра «Конструктор»</w:t>
            </w:r>
          </w:p>
        </w:tc>
        <w:tc>
          <w:tcPr>
            <w:tcW w:w="5670" w:type="dxa"/>
          </w:tcPr>
          <w:p w:rsidR="00110BC4" w:rsidRDefault="00110BC4" w:rsidP="00115A56">
            <w:pPr>
              <w:jc w:val="both"/>
              <w:rPr>
                <w:sz w:val="28"/>
                <w:szCs w:val="28"/>
              </w:rPr>
            </w:pPr>
            <w:r>
              <w:rPr>
                <w:sz w:val="28"/>
                <w:szCs w:val="28"/>
              </w:rPr>
              <w:t>Учить изображать проекции объемной конструкции и, наоборот, создавать конструкции по ее видам.</w:t>
            </w:r>
          </w:p>
        </w:tc>
        <w:tc>
          <w:tcPr>
            <w:tcW w:w="7171" w:type="dxa"/>
          </w:tcPr>
          <w:p w:rsidR="00110BC4" w:rsidRDefault="00110BC4" w:rsidP="00115A56">
            <w:pPr>
              <w:jc w:val="both"/>
              <w:rPr>
                <w:sz w:val="28"/>
                <w:szCs w:val="28"/>
              </w:rPr>
            </w:pPr>
            <w:r>
              <w:rPr>
                <w:sz w:val="28"/>
                <w:szCs w:val="28"/>
              </w:rPr>
              <w:t>Компьютерная игра «Конструктор».</w:t>
            </w:r>
          </w:p>
        </w:tc>
      </w:tr>
      <w:tr w:rsidR="00110BC4" w:rsidTr="00115A56">
        <w:tc>
          <w:tcPr>
            <w:tcW w:w="2547" w:type="dxa"/>
          </w:tcPr>
          <w:p w:rsidR="00110BC4" w:rsidRDefault="00110BC4" w:rsidP="00115A56">
            <w:pPr>
              <w:jc w:val="center"/>
              <w:rPr>
                <w:sz w:val="28"/>
                <w:szCs w:val="28"/>
              </w:rPr>
            </w:pPr>
            <w:r>
              <w:rPr>
                <w:sz w:val="28"/>
                <w:szCs w:val="28"/>
              </w:rPr>
              <w:t>Занятие №4 «Конструктор из 5 деталей»</w:t>
            </w:r>
          </w:p>
        </w:tc>
        <w:tc>
          <w:tcPr>
            <w:tcW w:w="5670" w:type="dxa"/>
          </w:tcPr>
          <w:p w:rsidR="00110BC4" w:rsidRDefault="00110BC4" w:rsidP="00115A56">
            <w:pPr>
              <w:jc w:val="both"/>
              <w:rPr>
                <w:sz w:val="28"/>
                <w:szCs w:val="28"/>
              </w:rPr>
            </w:pPr>
            <w:r>
              <w:rPr>
                <w:sz w:val="28"/>
                <w:szCs w:val="28"/>
              </w:rPr>
              <w:t>Учить составлять одну из проекции предлагаемой детям объемной конструкции.</w:t>
            </w:r>
          </w:p>
        </w:tc>
        <w:tc>
          <w:tcPr>
            <w:tcW w:w="7171" w:type="dxa"/>
          </w:tcPr>
          <w:p w:rsidR="00110BC4" w:rsidRDefault="00110BC4" w:rsidP="00115A56">
            <w:pPr>
              <w:jc w:val="both"/>
              <w:rPr>
                <w:sz w:val="28"/>
                <w:szCs w:val="28"/>
              </w:rPr>
            </w:pPr>
            <w:r>
              <w:rPr>
                <w:sz w:val="28"/>
                <w:szCs w:val="28"/>
              </w:rPr>
              <w:t>Конструктор, компьютеры.</w:t>
            </w:r>
          </w:p>
        </w:tc>
      </w:tr>
      <w:tr w:rsidR="00110BC4" w:rsidTr="00115A56">
        <w:tc>
          <w:tcPr>
            <w:tcW w:w="2547" w:type="dxa"/>
          </w:tcPr>
          <w:p w:rsidR="00110BC4" w:rsidRDefault="00110BC4" w:rsidP="00115A56">
            <w:pPr>
              <w:jc w:val="center"/>
              <w:rPr>
                <w:sz w:val="28"/>
                <w:szCs w:val="28"/>
              </w:rPr>
            </w:pPr>
            <w:r>
              <w:rPr>
                <w:sz w:val="28"/>
                <w:szCs w:val="28"/>
              </w:rPr>
              <w:t>Занятие №5 «Конструктор из 5 деталей»</w:t>
            </w:r>
          </w:p>
        </w:tc>
        <w:tc>
          <w:tcPr>
            <w:tcW w:w="5670" w:type="dxa"/>
          </w:tcPr>
          <w:p w:rsidR="00110BC4" w:rsidRDefault="00110BC4" w:rsidP="00115A56">
            <w:pPr>
              <w:jc w:val="both"/>
              <w:rPr>
                <w:sz w:val="28"/>
                <w:szCs w:val="28"/>
              </w:rPr>
            </w:pPr>
            <w:r>
              <w:rPr>
                <w:sz w:val="28"/>
                <w:szCs w:val="28"/>
              </w:rPr>
              <w:t>Продолжать учить составлять одну из проекций предлагаемой детям объемной конструкции.</w:t>
            </w:r>
          </w:p>
        </w:tc>
        <w:tc>
          <w:tcPr>
            <w:tcW w:w="7171" w:type="dxa"/>
          </w:tcPr>
          <w:p w:rsidR="00110BC4" w:rsidRDefault="00110BC4" w:rsidP="00115A56">
            <w:pPr>
              <w:jc w:val="both"/>
              <w:rPr>
                <w:sz w:val="28"/>
                <w:szCs w:val="28"/>
              </w:rPr>
            </w:pPr>
            <w:r>
              <w:rPr>
                <w:sz w:val="28"/>
                <w:szCs w:val="28"/>
              </w:rPr>
              <w:t>Конструкторы, компьютеры.</w:t>
            </w:r>
          </w:p>
        </w:tc>
      </w:tr>
      <w:tr w:rsidR="00110BC4" w:rsidTr="00115A56">
        <w:tc>
          <w:tcPr>
            <w:tcW w:w="2547" w:type="dxa"/>
          </w:tcPr>
          <w:p w:rsidR="00110BC4" w:rsidRDefault="00110BC4" w:rsidP="00115A56">
            <w:pPr>
              <w:jc w:val="center"/>
              <w:rPr>
                <w:sz w:val="28"/>
                <w:szCs w:val="28"/>
              </w:rPr>
            </w:pPr>
            <w:r>
              <w:rPr>
                <w:sz w:val="28"/>
                <w:szCs w:val="28"/>
              </w:rPr>
              <w:t>Занятие №6 «Возведение постройки»</w:t>
            </w:r>
          </w:p>
        </w:tc>
        <w:tc>
          <w:tcPr>
            <w:tcW w:w="5670" w:type="dxa"/>
          </w:tcPr>
          <w:p w:rsidR="00110BC4" w:rsidRDefault="00110BC4" w:rsidP="00115A56">
            <w:pPr>
              <w:jc w:val="both"/>
              <w:rPr>
                <w:sz w:val="28"/>
                <w:szCs w:val="28"/>
              </w:rPr>
            </w:pPr>
            <w:r>
              <w:rPr>
                <w:sz w:val="28"/>
                <w:szCs w:val="28"/>
              </w:rPr>
              <w:t>Учить возводить постройку по одной из проекций.</w:t>
            </w:r>
          </w:p>
        </w:tc>
        <w:tc>
          <w:tcPr>
            <w:tcW w:w="7171" w:type="dxa"/>
          </w:tcPr>
          <w:p w:rsidR="00110BC4" w:rsidRDefault="00110BC4" w:rsidP="00115A56">
            <w:pPr>
              <w:jc w:val="both"/>
              <w:rPr>
                <w:sz w:val="28"/>
                <w:szCs w:val="28"/>
              </w:rPr>
            </w:pPr>
            <w:r>
              <w:rPr>
                <w:sz w:val="28"/>
                <w:szCs w:val="28"/>
              </w:rPr>
              <w:t>Компьютер, конструкторы.</w:t>
            </w:r>
          </w:p>
        </w:tc>
      </w:tr>
    </w:tbl>
    <w:p w:rsidR="00110BC4" w:rsidRPr="00B261A6" w:rsidRDefault="00110BC4" w:rsidP="00110BC4">
      <w:pPr>
        <w:jc w:val="both"/>
        <w:rPr>
          <w:rFonts w:ascii="Times New Roman" w:hAnsi="Times New Roman" w:cs="Times New Roman"/>
          <w:sz w:val="28"/>
          <w:szCs w:val="28"/>
        </w:rPr>
      </w:pPr>
    </w:p>
    <w:p w:rsidR="00110BC4" w:rsidRDefault="00110BC4" w:rsidP="00D25CE8">
      <w:pPr>
        <w:shd w:val="clear" w:color="auto" w:fill="FFFFFF"/>
        <w:ind w:right="-104"/>
        <w:rPr>
          <w:b/>
          <w:sz w:val="28"/>
          <w:szCs w:val="28"/>
        </w:rPr>
      </w:pPr>
    </w:p>
    <w:p w:rsidR="00110BC4" w:rsidRDefault="00110BC4" w:rsidP="00D25CE8">
      <w:pPr>
        <w:shd w:val="clear" w:color="auto" w:fill="FFFFFF"/>
        <w:ind w:right="-104"/>
        <w:rPr>
          <w:b/>
          <w:sz w:val="28"/>
          <w:szCs w:val="28"/>
        </w:rPr>
      </w:pPr>
    </w:p>
    <w:p w:rsidR="00110BC4" w:rsidRDefault="00110BC4" w:rsidP="00D25CE8">
      <w:pPr>
        <w:shd w:val="clear" w:color="auto" w:fill="FFFFFF"/>
        <w:ind w:right="-104"/>
        <w:rPr>
          <w:b/>
          <w:sz w:val="28"/>
          <w:szCs w:val="28"/>
        </w:rPr>
      </w:pPr>
    </w:p>
    <w:p w:rsidR="00110BC4" w:rsidRDefault="00110BC4" w:rsidP="00D25CE8">
      <w:pPr>
        <w:shd w:val="clear" w:color="auto" w:fill="FFFFFF"/>
        <w:ind w:right="-104"/>
        <w:rPr>
          <w:b/>
          <w:sz w:val="28"/>
          <w:szCs w:val="28"/>
        </w:rPr>
      </w:pPr>
    </w:p>
    <w:p w:rsidR="00110BC4" w:rsidRPr="00082FF9" w:rsidRDefault="00110BC4" w:rsidP="00110BC4">
      <w:pPr>
        <w:jc w:val="right"/>
        <w:rPr>
          <w:rFonts w:ascii="Monotype Corsiva" w:hAnsi="Monotype Corsiva"/>
          <w:b/>
          <w:sz w:val="36"/>
          <w:szCs w:val="36"/>
        </w:rPr>
      </w:pPr>
      <w:r w:rsidRPr="00082FF9">
        <w:rPr>
          <w:rFonts w:ascii="Monotype Corsiva" w:hAnsi="Monotype Corsiva"/>
          <w:b/>
          <w:sz w:val="36"/>
          <w:szCs w:val="36"/>
        </w:rPr>
        <w:t>Приложение 3</w:t>
      </w:r>
    </w:p>
    <w:p w:rsidR="00110BC4" w:rsidRPr="00082FF9" w:rsidRDefault="00110BC4" w:rsidP="00110BC4">
      <w:pPr>
        <w:jc w:val="both"/>
        <w:rPr>
          <w:rFonts w:ascii="Monotype Corsiva" w:hAnsi="Monotype Corsiva"/>
          <w:b/>
          <w:sz w:val="36"/>
          <w:szCs w:val="36"/>
        </w:rPr>
      </w:pPr>
      <w:r w:rsidRPr="00082FF9">
        <w:rPr>
          <w:rFonts w:ascii="Monotype Corsiva" w:hAnsi="Monotype Corsiva"/>
          <w:b/>
          <w:sz w:val="36"/>
          <w:szCs w:val="36"/>
        </w:rPr>
        <w:t>Кружковая работа по обучению детей конструированию из бумаги ,,Оригами” первый год обучения (для детей от4-5 лет).</w:t>
      </w:r>
    </w:p>
    <w:tbl>
      <w:tblPr>
        <w:tblStyle w:val="a3"/>
        <w:tblW w:w="0" w:type="auto"/>
        <w:tblLook w:val="04A0" w:firstRow="1" w:lastRow="0" w:firstColumn="1" w:lastColumn="0" w:noHBand="0" w:noVBand="1"/>
      </w:tblPr>
      <w:tblGrid>
        <w:gridCol w:w="2614"/>
        <w:gridCol w:w="5603"/>
        <w:gridCol w:w="2449"/>
        <w:gridCol w:w="4536"/>
      </w:tblGrid>
      <w:tr w:rsidR="00110BC4" w:rsidRPr="00082FF9" w:rsidTr="00115A56">
        <w:tc>
          <w:tcPr>
            <w:tcW w:w="2614" w:type="dxa"/>
          </w:tcPr>
          <w:p w:rsidR="00110BC4" w:rsidRPr="00082FF9" w:rsidRDefault="00110BC4" w:rsidP="00115A56">
            <w:pPr>
              <w:jc w:val="center"/>
              <w:rPr>
                <w:rFonts w:ascii="Monotype Corsiva" w:hAnsi="Monotype Corsiva"/>
                <w:b/>
                <w:sz w:val="24"/>
                <w:szCs w:val="24"/>
              </w:rPr>
            </w:pPr>
            <w:r w:rsidRPr="00082FF9">
              <w:rPr>
                <w:rFonts w:ascii="Monotype Corsiva" w:hAnsi="Monotype Corsiva"/>
                <w:b/>
                <w:sz w:val="24"/>
                <w:szCs w:val="24"/>
              </w:rPr>
              <w:t>Тема</w:t>
            </w:r>
          </w:p>
        </w:tc>
        <w:tc>
          <w:tcPr>
            <w:tcW w:w="5603" w:type="dxa"/>
          </w:tcPr>
          <w:p w:rsidR="00110BC4" w:rsidRPr="00082FF9" w:rsidRDefault="00110BC4" w:rsidP="00115A56">
            <w:pPr>
              <w:jc w:val="center"/>
              <w:rPr>
                <w:rFonts w:ascii="Monotype Corsiva" w:hAnsi="Monotype Corsiva"/>
                <w:b/>
                <w:sz w:val="24"/>
                <w:szCs w:val="24"/>
              </w:rPr>
            </w:pPr>
            <w:r w:rsidRPr="00082FF9">
              <w:rPr>
                <w:rFonts w:ascii="Monotype Corsiva" w:hAnsi="Monotype Corsiva"/>
                <w:b/>
                <w:sz w:val="24"/>
                <w:szCs w:val="24"/>
              </w:rPr>
              <w:t>Программное содержание</w:t>
            </w:r>
          </w:p>
        </w:tc>
        <w:tc>
          <w:tcPr>
            <w:tcW w:w="2268" w:type="dxa"/>
          </w:tcPr>
          <w:p w:rsidR="00110BC4" w:rsidRPr="00082FF9" w:rsidRDefault="00110BC4" w:rsidP="00115A56">
            <w:pPr>
              <w:jc w:val="center"/>
              <w:rPr>
                <w:rFonts w:ascii="Monotype Corsiva" w:hAnsi="Monotype Corsiva"/>
                <w:b/>
                <w:sz w:val="24"/>
                <w:szCs w:val="24"/>
              </w:rPr>
            </w:pPr>
            <w:r w:rsidRPr="00082FF9">
              <w:rPr>
                <w:rFonts w:ascii="Monotype Corsiva" w:hAnsi="Monotype Corsiva"/>
                <w:b/>
                <w:sz w:val="24"/>
                <w:szCs w:val="24"/>
              </w:rPr>
              <w:t>Приёмы</w:t>
            </w:r>
          </w:p>
        </w:tc>
        <w:tc>
          <w:tcPr>
            <w:tcW w:w="4536" w:type="dxa"/>
          </w:tcPr>
          <w:p w:rsidR="00110BC4" w:rsidRPr="00082FF9" w:rsidRDefault="00110BC4" w:rsidP="00115A56">
            <w:pPr>
              <w:jc w:val="center"/>
              <w:rPr>
                <w:rFonts w:ascii="Monotype Corsiva" w:hAnsi="Monotype Corsiva"/>
                <w:b/>
                <w:sz w:val="24"/>
                <w:szCs w:val="24"/>
              </w:rPr>
            </w:pPr>
            <w:r w:rsidRPr="00082FF9">
              <w:rPr>
                <w:rFonts w:ascii="Monotype Corsiva" w:hAnsi="Monotype Corsiva"/>
                <w:b/>
                <w:sz w:val="24"/>
                <w:szCs w:val="24"/>
              </w:rPr>
              <w:t>Материал</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t>Сентябрь</w:t>
            </w:r>
          </w:p>
        </w:tc>
        <w:tc>
          <w:tcPr>
            <w:tcW w:w="5603" w:type="dxa"/>
          </w:tcPr>
          <w:p w:rsidR="00110BC4" w:rsidRPr="00082FF9" w:rsidRDefault="00110BC4" w:rsidP="00115A56">
            <w:pPr>
              <w:jc w:val="both"/>
              <w:rPr>
                <w:rFonts w:ascii="Monotype Corsiva" w:hAnsi="Monotype Corsiva"/>
                <w:b/>
                <w:sz w:val="24"/>
                <w:szCs w:val="24"/>
              </w:rPr>
            </w:pPr>
          </w:p>
        </w:tc>
        <w:tc>
          <w:tcPr>
            <w:tcW w:w="2268" w:type="dxa"/>
          </w:tcPr>
          <w:p w:rsidR="00110BC4" w:rsidRPr="00082FF9" w:rsidRDefault="00110BC4" w:rsidP="00115A56">
            <w:pPr>
              <w:jc w:val="both"/>
              <w:rPr>
                <w:rFonts w:ascii="Monotype Corsiva" w:hAnsi="Monotype Corsiva"/>
                <w:b/>
                <w:sz w:val="24"/>
                <w:szCs w:val="24"/>
              </w:rPr>
            </w:pPr>
          </w:p>
        </w:tc>
        <w:tc>
          <w:tcPr>
            <w:tcW w:w="4536" w:type="dxa"/>
          </w:tcPr>
          <w:p w:rsidR="00110BC4" w:rsidRPr="00082FF9" w:rsidRDefault="00110BC4" w:rsidP="00115A56">
            <w:pPr>
              <w:jc w:val="both"/>
              <w:rPr>
                <w:rFonts w:ascii="Monotype Corsiva" w:hAnsi="Monotype Corsiva"/>
                <w:b/>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«Путешествие в страну Ориландию»</w:t>
            </w:r>
          </w:p>
        </w:tc>
        <w:tc>
          <w:tcPr>
            <w:tcW w:w="5603" w:type="dxa"/>
          </w:tcPr>
          <w:p w:rsidR="00110BC4" w:rsidRPr="00082FF9" w:rsidRDefault="00110BC4" w:rsidP="00115A56">
            <w:pPr>
              <w:jc w:val="both"/>
              <w:rPr>
                <w:sz w:val="24"/>
                <w:szCs w:val="24"/>
              </w:rPr>
            </w:pPr>
            <w:r w:rsidRPr="00082FF9">
              <w:rPr>
                <w:sz w:val="24"/>
                <w:szCs w:val="24"/>
              </w:rPr>
              <w:t>Познакомить детей со страной ,,Ориландия “. Рассказать, где возникло искусство оригами, где используется оригами, о разнообразных свойствах бумаги и о ее видах. Развивать любознательность, внимание, наблюдательность.</w:t>
            </w:r>
          </w:p>
        </w:tc>
        <w:tc>
          <w:tcPr>
            <w:tcW w:w="2268" w:type="dxa"/>
          </w:tcPr>
          <w:p w:rsidR="00110BC4" w:rsidRPr="00082FF9" w:rsidRDefault="00110BC4" w:rsidP="00115A56">
            <w:pPr>
              <w:jc w:val="both"/>
              <w:rPr>
                <w:sz w:val="24"/>
                <w:szCs w:val="24"/>
              </w:rPr>
            </w:pPr>
            <w:r w:rsidRPr="00082FF9">
              <w:rPr>
                <w:sz w:val="24"/>
                <w:szCs w:val="24"/>
              </w:rPr>
              <w:t>Рассказ педагога, показ разных видов бумаги, вопросы, рассматривание готовых поделок.</w:t>
            </w:r>
          </w:p>
        </w:tc>
        <w:tc>
          <w:tcPr>
            <w:tcW w:w="4536" w:type="dxa"/>
          </w:tcPr>
          <w:p w:rsidR="00110BC4" w:rsidRPr="00082FF9" w:rsidRDefault="00110BC4" w:rsidP="00115A56">
            <w:pPr>
              <w:jc w:val="both"/>
              <w:rPr>
                <w:sz w:val="24"/>
                <w:szCs w:val="24"/>
              </w:rPr>
            </w:pPr>
            <w:r w:rsidRPr="00082FF9">
              <w:rPr>
                <w:sz w:val="24"/>
                <w:szCs w:val="24"/>
              </w:rPr>
              <w:t>Поделки, конверты с набором разных видов бумаги - на каждого ребенка.</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«Два домика»</w:t>
            </w:r>
          </w:p>
        </w:tc>
        <w:tc>
          <w:tcPr>
            <w:tcW w:w="5603" w:type="dxa"/>
          </w:tcPr>
          <w:p w:rsidR="00110BC4" w:rsidRPr="00082FF9" w:rsidRDefault="00110BC4" w:rsidP="00115A56">
            <w:pPr>
              <w:jc w:val="both"/>
              <w:rPr>
                <w:sz w:val="24"/>
                <w:szCs w:val="24"/>
              </w:rPr>
            </w:pPr>
            <w:r w:rsidRPr="00082FF9">
              <w:rPr>
                <w:sz w:val="24"/>
                <w:szCs w:val="24"/>
              </w:rPr>
              <w:t>Уточнить представления детей о величине предметов – высокий – низкий, большой – маленький. Учить делать поделки из бумаги. Формировать желание рассматривать свою работу, оценивать их, стремление дополнять изображение. Развивать эстетическое восприятие. Воспитывать навыки коллективной работы, удовольствие и радость от созданной картины.</w:t>
            </w:r>
          </w:p>
        </w:tc>
        <w:tc>
          <w:tcPr>
            <w:tcW w:w="2268" w:type="dxa"/>
          </w:tcPr>
          <w:p w:rsidR="00110BC4" w:rsidRPr="00082FF9" w:rsidRDefault="00110BC4" w:rsidP="00115A56">
            <w:pPr>
              <w:jc w:val="both"/>
              <w:rPr>
                <w:sz w:val="24"/>
                <w:szCs w:val="24"/>
              </w:rPr>
            </w:pPr>
            <w:r w:rsidRPr="00082FF9">
              <w:rPr>
                <w:sz w:val="24"/>
                <w:szCs w:val="24"/>
              </w:rPr>
              <w:t>Показ образца домиков, рассказ педагога, совместное действие с педагогом, вопросы.</w:t>
            </w:r>
          </w:p>
        </w:tc>
        <w:tc>
          <w:tcPr>
            <w:tcW w:w="4536" w:type="dxa"/>
          </w:tcPr>
          <w:p w:rsidR="00110BC4" w:rsidRPr="00082FF9" w:rsidRDefault="00110BC4" w:rsidP="00115A56">
            <w:pPr>
              <w:jc w:val="both"/>
              <w:rPr>
                <w:sz w:val="24"/>
                <w:szCs w:val="24"/>
              </w:rPr>
            </w:pPr>
            <w:r w:rsidRPr="00082FF9">
              <w:rPr>
                <w:sz w:val="24"/>
                <w:szCs w:val="24"/>
              </w:rPr>
              <w:t>Образцы, квадраты разного цвета, цветная бумага для украшения.</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«В Бумажном царстве-государстве»</w:t>
            </w:r>
          </w:p>
        </w:tc>
        <w:tc>
          <w:tcPr>
            <w:tcW w:w="5603" w:type="dxa"/>
          </w:tcPr>
          <w:p w:rsidR="00110BC4" w:rsidRPr="00082FF9" w:rsidRDefault="00110BC4" w:rsidP="00115A56">
            <w:pPr>
              <w:jc w:val="both"/>
              <w:rPr>
                <w:sz w:val="24"/>
                <w:szCs w:val="24"/>
              </w:rPr>
            </w:pPr>
            <w:r w:rsidRPr="00082FF9">
              <w:rPr>
                <w:sz w:val="24"/>
                <w:szCs w:val="24"/>
              </w:rPr>
              <w:t>Повышать интерес к работе с бумагой через игру, сказку. Вызывать желание приходить на помощь тем, кто в этом нуждается. Закрепить умение пользоваться схемами при изготовлении поделок в стиле оригами. Уточнить знания детей о свойствах бумаги. Развивать внимание, воображение, мышление.</w:t>
            </w:r>
          </w:p>
        </w:tc>
        <w:tc>
          <w:tcPr>
            <w:tcW w:w="2268" w:type="dxa"/>
          </w:tcPr>
          <w:p w:rsidR="00110BC4" w:rsidRPr="00082FF9" w:rsidRDefault="00110BC4" w:rsidP="00115A56">
            <w:pPr>
              <w:jc w:val="both"/>
              <w:rPr>
                <w:sz w:val="24"/>
                <w:szCs w:val="24"/>
              </w:rPr>
            </w:pPr>
            <w:r w:rsidRPr="00082FF9">
              <w:rPr>
                <w:sz w:val="24"/>
                <w:szCs w:val="24"/>
              </w:rPr>
              <w:t>Сюрпризный момент, рассказ педагога сказки, опыт с бумагой, художественное слово, использование схемы, совместное действие с педагогом, поощрение в виде дипломов.</w:t>
            </w:r>
          </w:p>
        </w:tc>
        <w:tc>
          <w:tcPr>
            <w:tcW w:w="4536" w:type="dxa"/>
          </w:tcPr>
          <w:p w:rsidR="00110BC4" w:rsidRPr="00082FF9" w:rsidRDefault="00110BC4" w:rsidP="00115A56">
            <w:pPr>
              <w:jc w:val="both"/>
              <w:rPr>
                <w:sz w:val="24"/>
                <w:szCs w:val="24"/>
              </w:rPr>
            </w:pPr>
            <w:r w:rsidRPr="00082FF9">
              <w:rPr>
                <w:sz w:val="24"/>
                <w:szCs w:val="24"/>
              </w:rPr>
              <w:t>Сказочная птица – оригами, ширма для кукольного театра, фигурки в стиле оригами, квадраты из разноцветной бумаги , Дипломы волшебников.</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«Встреча» (бабочка)</w:t>
            </w:r>
          </w:p>
        </w:tc>
        <w:tc>
          <w:tcPr>
            <w:tcW w:w="5603" w:type="dxa"/>
          </w:tcPr>
          <w:p w:rsidR="00110BC4" w:rsidRPr="00082FF9" w:rsidRDefault="00110BC4" w:rsidP="00115A56">
            <w:pPr>
              <w:jc w:val="both"/>
              <w:rPr>
                <w:sz w:val="24"/>
                <w:szCs w:val="24"/>
              </w:rPr>
            </w:pPr>
            <w:r w:rsidRPr="00082FF9">
              <w:rPr>
                <w:sz w:val="24"/>
                <w:szCs w:val="24"/>
              </w:rPr>
              <w:t xml:space="preserve">Закрепить знания детей о насекомых, о местах их обитания. Упражнять в складывании листа гармошкой, совмещая углы и стороны прямоугольника. Развивать память, целостное </w:t>
            </w:r>
            <w:r w:rsidRPr="00082FF9">
              <w:rPr>
                <w:sz w:val="24"/>
                <w:szCs w:val="24"/>
              </w:rPr>
              <w:lastRenderedPageBreak/>
              <w:t>представление об окружающим. Воспитывать любовь ко всему живому.</w:t>
            </w:r>
          </w:p>
        </w:tc>
        <w:tc>
          <w:tcPr>
            <w:tcW w:w="2268" w:type="dxa"/>
          </w:tcPr>
          <w:p w:rsidR="00110BC4" w:rsidRPr="00082FF9" w:rsidRDefault="00110BC4" w:rsidP="00115A56">
            <w:pPr>
              <w:jc w:val="both"/>
              <w:rPr>
                <w:sz w:val="24"/>
                <w:szCs w:val="24"/>
              </w:rPr>
            </w:pPr>
            <w:r w:rsidRPr="00082FF9">
              <w:rPr>
                <w:sz w:val="24"/>
                <w:szCs w:val="24"/>
              </w:rPr>
              <w:lastRenderedPageBreak/>
              <w:t xml:space="preserve">Рассматривание иллюстраций насекомых, рассказ о местах обитания, </w:t>
            </w:r>
            <w:r w:rsidRPr="00082FF9">
              <w:rPr>
                <w:sz w:val="24"/>
                <w:szCs w:val="24"/>
              </w:rPr>
              <w:lastRenderedPageBreak/>
              <w:t>вопросы, показ способов поделки приемом оригами, совместное действие педагога и ребенка.</w:t>
            </w:r>
          </w:p>
        </w:tc>
        <w:tc>
          <w:tcPr>
            <w:tcW w:w="4536" w:type="dxa"/>
          </w:tcPr>
          <w:p w:rsidR="00110BC4" w:rsidRPr="00082FF9" w:rsidRDefault="00110BC4" w:rsidP="00115A56">
            <w:pPr>
              <w:jc w:val="both"/>
              <w:rPr>
                <w:sz w:val="24"/>
                <w:szCs w:val="24"/>
              </w:rPr>
            </w:pPr>
            <w:r w:rsidRPr="00082FF9">
              <w:rPr>
                <w:sz w:val="24"/>
                <w:szCs w:val="24"/>
              </w:rPr>
              <w:lastRenderedPageBreak/>
              <w:t>Цветная бумага, обрезки цветной бумаги для оформления деталей, картины насекомых, разные виды бабочек.</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lastRenderedPageBreak/>
              <w:t xml:space="preserve">Октябрь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«Начало путешествия»</w:t>
            </w:r>
          </w:p>
        </w:tc>
        <w:tc>
          <w:tcPr>
            <w:tcW w:w="5603" w:type="dxa"/>
          </w:tcPr>
          <w:p w:rsidR="00110BC4" w:rsidRPr="00082FF9" w:rsidRDefault="00110BC4" w:rsidP="00115A56">
            <w:pPr>
              <w:jc w:val="both"/>
              <w:rPr>
                <w:sz w:val="24"/>
                <w:szCs w:val="24"/>
              </w:rPr>
            </w:pPr>
            <w:r w:rsidRPr="00082FF9">
              <w:rPr>
                <w:sz w:val="24"/>
                <w:szCs w:val="24"/>
              </w:rPr>
              <w:t>Развивать образное представление о том ,как можно путешествовать. Продолжать учить изготовлять фигурки в стиле оригами, используя схему. Формировать волевые качества и навыки произвольного поведения, умение быть внимательным, собранным. Воспитывать чувство взаимопомощи.</w:t>
            </w:r>
          </w:p>
        </w:tc>
        <w:tc>
          <w:tcPr>
            <w:tcW w:w="2268" w:type="dxa"/>
          </w:tcPr>
          <w:p w:rsidR="00110BC4" w:rsidRPr="00082FF9" w:rsidRDefault="00110BC4" w:rsidP="00115A56">
            <w:pPr>
              <w:jc w:val="both"/>
              <w:rPr>
                <w:sz w:val="24"/>
                <w:szCs w:val="24"/>
              </w:rPr>
            </w:pPr>
            <w:r w:rsidRPr="00082FF9">
              <w:rPr>
                <w:sz w:val="24"/>
                <w:szCs w:val="24"/>
              </w:rPr>
              <w:t>Показ педагога, совместные действия, проговаривание действий, художественное слово, уточняющие вопросы.</w:t>
            </w:r>
          </w:p>
        </w:tc>
        <w:tc>
          <w:tcPr>
            <w:tcW w:w="4536" w:type="dxa"/>
          </w:tcPr>
          <w:p w:rsidR="00110BC4" w:rsidRPr="00082FF9" w:rsidRDefault="00110BC4" w:rsidP="00115A56">
            <w:pPr>
              <w:jc w:val="both"/>
              <w:rPr>
                <w:sz w:val="24"/>
                <w:szCs w:val="24"/>
              </w:rPr>
            </w:pPr>
            <w:r w:rsidRPr="00082FF9">
              <w:rPr>
                <w:sz w:val="24"/>
                <w:szCs w:val="24"/>
              </w:rPr>
              <w:t>Конверт с набором цветной бумаги на каждого ребенка, образцы поделок в стиле оригами.</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«Экскурсия в лес» (сбор грибов)</w:t>
            </w:r>
          </w:p>
        </w:tc>
        <w:tc>
          <w:tcPr>
            <w:tcW w:w="5603" w:type="dxa"/>
          </w:tcPr>
          <w:p w:rsidR="00110BC4" w:rsidRPr="00082FF9" w:rsidRDefault="00110BC4" w:rsidP="00115A56">
            <w:pPr>
              <w:jc w:val="both"/>
              <w:rPr>
                <w:sz w:val="24"/>
                <w:szCs w:val="24"/>
              </w:rPr>
            </w:pPr>
            <w:r w:rsidRPr="00082FF9">
              <w:rPr>
                <w:sz w:val="24"/>
                <w:szCs w:val="24"/>
              </w:rPr>
              <w:t>Закрепить знания детей о грибах. Учить детей складывать прямоугольный лист пополам, перегибать бумагу сначала от себя ровно пополам так, чтобы точно совпали углы и стороны противоположных частей. Вызвать чувство удовлетворения от выполненной работы. Воспитывать интерес и желание делать разнообразные поделки из бумаги.</w:t>
            </w:r>
          </w:p>
        </w:tc>
        <w:tc>
          <w:tcPr>
            <w:tcW w:w="2268" w:type="dxa"/>
          </w:tcPr>
          <w:p w:rsidR="00110BC4" w:rsidRPr="00082FF9" w:rsidRDefault="00110BC4" w:rsidP="00115A56">
            <w:pPr>
              <w:jc w:val="both"/>
              <w:rPr>
                <w:sz w:val="24"/>
                <w:szCs w:val="24"/>
              </w:rPr>
            </w:pPr>
            <w:r w:rsidRPr="00082FF9">
              <w:rPr>
                <w:sz w:val="24"/>
                <w:szCs w:val="24"/>
              </w:rPr>
              <w:t>Показ образца, сюрпризный момент, показ приемов складывания, совместное действие с детьми, вопросы, поощрения.</w:t>
            </w:r>
          </w:p>
        </w:tc>
        <w:tc>
          <w:tcPr>
            <w:tcW w:w="4536" w:type="dxa"/>
          </w:tcPr>
          <w:p w:rsidR="00110BC4" w:rsidRPr="00082FF9" w:rsidRDefault="00110BC4" w:rsidP="00115A56">
            <w:pPr>
              <w:jc w:val="both"/>
              <w:rPr>
                <w:sz w:val="24"/>
                <w:szCs w:val="24"/>
              </w:rPr>
            </w:pPr>
            <w:r w:rsidRPr="00082FF9">
              <w:rPr>
                <w:sz w:val="24"/>
                <w:szCs w:val="24"/>
              </w:rPr>
              <w:t>Цветная бумага матовая 8*8, иллюстрация леса, коробка с обрезками бумаг.</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«Птицы улетают в тёплые края»</w:t>
            </w:r>
          </w:p>
        </w:tc>
        <w:tc>
          <w:tcPr>
            <w:tcW w:w="5603" w:type="dxa"/>
          </w:tcPr>
          <w:p w:rsidR="00110BC4" w:rsidRPr="00082FF9" w:rsidRDefault="00110BC4" w:rsidP="00115A56">
            <w:pPr>
              <w:jc w:val="both"/>
              <w:rPr>
                <w:sz w:val="24"/>
                <w:szCs w:val="24"/>
              </w:rPr>
            </w:pPr>
            <w:r w:rsidRPr="00082FF9">
              <w:rPr>
                <w:sz w:val="24"/>
                <w:szCs w:val="24"/>
              </w:rPr>
              <w:t>Закрепить знания детей о птицах, местах обитания. Пробудить познавательный интерес, научить видеть необычное в привычном, вызвать чувство удивления и восхищения. Продолжать учить работать с бумагой, складывать бумагу в разных направлениях. Развивать эстетическое восприятие. Воспитывать любовь к природе, желание ухаживать за птицами.</w:t>
            </w:r>
          </w:p>
        </w:tc>
        <w:tc>
          <w:tcPr>
            <w:tcW w:w="2268" w:type="dxa"/>
          </w:tcPr>
          <w:p w:rsidR="00110BC4" w:rsidRPr="00082FF9" w:rsidRDefault="00110BC4" w:rsidP="00115A56">
            <w:pPr>
              <w:jc w:val="both"/>
              <w:rPr>
                <w:sz w:val="24"/>
                <w:szCs w:val="24"/>
              </w:rPr>
            </w:pPr>
            <w:r w:rsidRPr="00082FF9">
              <w:rPr>
                <w:sz w:val="24"/>
                <w:szCs w:val="24"/>
              </w:rPr>
              <w:t>Показ образца, сюрпризный момент, совместное действие педагога с детьми, поощрения, частичный показ.</w:t>
            </w:r>
          </w:p>
        </w:tc>
        <w:tc>
          <w:tcPr>
            <w:tcW w:w="4536" w:type="dxa"/>
          </w:tcPr>
          <w:p w:rsidR="00110BC4" w:rsidRPr="00082FF9" w:rsidRDefault="00110BC4" w:rsidP="00115A56">
            <w:pPr>
              <w:jc w:val="both"/>
              <w:rPr>
                <w:sz w:val="24"/>
                <w:szCs w:val="24"/>
              </w:rPr>
            </w:pPr>
            <w:r w:rsidRPr="00082FF9">
              <w:rPr>
                <w:sz w:val="24"/>
                <w:szCs w:val="24"/>
              </w:rPr>
              <w:t>Альбомные листы, квадратные листы, конверт с набором цветной бумаги на каждого ребенка.</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«Кленовый лист»</w:t>
            </w:r>
          </w:p>
        </w:tc>
        <w:tc>
          <w:tcPr>
            <w:tcW w:w="5603" w:type="dxa"/>
          </w:tcPr>
          <w:p w:rsidR="00110BC4" w:rsidRPr="00082FF9" w:rsidRDefault="00110BC4" w:rsidP="00115A56">
            <w:pPr>
              <w:jc w:val="both"/>
              <w:rPr>
                <w:sz w:val="24"/>
                <w:szCs w:val="24"/>
              </w:rPr>
            </w:pPr>
            <w:r w:rsidRPr="00082FF9">
              <w:rPr>
                <w:sz w:val="24"/>
                <w:szCs w:val="24"/>
              </w:rPr>
              <w:t>Продолжать работу с квадратом, сгибать его по диагонали пополам, соединять детали вместе. Развивать творчество, формировать интерес к природе, уважение к труду. Развивать мелкую моторику рук. Учить детей сохранять правильную осанку во время занятий.</w:t>
            </w:r>
          </w:p>
        </w:tc>
        <w:tc>
          <w:tcPr>
            <w:tcW w:w="2268" w:type="dxa"/>
          </w:tcPr>
          <w:p w:rsidR="00110BC4" w:rsidRPr="00082FF9" w:rsidRDefault="00110BC4" w:rsidP="00115A56">
            <w:pPr>
              <w:jc w:val="both"/>
              <w:rPr>
                <w:sz w:val="24"/>
                <w:szCs w:val="24"/>
              </w:rPr>
            </w:pPr>
            <w:r w:rsidRPr="00082FF9">
              <w:rPr>
                <w:sz w:val="24"/>
                <w:szCs w:val="24"/>
              </w:rPr>
              <w:t xml:space="preserve">Сюрпризный момент, рассказ педагога об осеннем лесе и бережном отношении к природе, сообщение цели, дидактическая игра «Собери листок», пальчиковая игра, </w:t>
            </w:r>
            <w:r w:rsidRPr="00082FF9">
              <w:rPr>
                <w:sz w:val="24"/>
                <w:szCs w:val="24"/>
              </w:rPr>
              <w:lastRenderedPageBreak/>
              <w:t>совместное действие педагога с детьми.</w:t>
            </w:r>
          </w:p>
        </w:tc>
        <w:tc>
          <w:tcPr>
            <w:tcW w:w="4536" w:type="dxa"/>
          </w:tcPr>
          <w:p w:rsidR="00110BC4" w:rsidRPr="00082FF9" w:rsidRDefault="00110BC4" w:rsidP="00115A56">
            <w:pPr>
              <w:jc w:val="both"/>
              <w:rPr>
                <w:sz w:val="24"/>
                <w:szCs w:val="24"/>
              </w:rPr>
            </w:pPr>
            <w:r w:rsidRPr="00082FF9">
              <w:rPr>
                <w:sz w:val="24"/>
                <w:szCs w:val="24"/>
              </w:rPr>
              <w:lastRenderedPageBreak/>
              <w:t>Картина с изображением осеннего леса, разнообразные листья к игре «Собери листок», цветная бумага желтого и красного цвета.</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lastRenderedPageBreak/>
              <w:t>Ноябрь</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«Цветок оригами»</w:t>
            </w:r>
          </w:p>
        </w:tc>
        <w:tc>
          <w:tcPr>
            <w:tcW w:w="5603" w:type="dxa"/>
          </w:tcPr>
          <w:p w:rsidR="00110BC4" w:rsidRPr="00082FF9" w:rsidRDefault="00110BC4" w:rsidP="00115A56">
            <w:pPr>
              <w:jc w:val="both"/>
              <w:rPr>
                <w:sz w:val="24"/>
                <w:szCs w:val="24"/>
              </w:rPr>
            </w:pPr>
            <w:r w:rsidRPr="00082FF9">
              <w:rPr>
                <w:sz w:val="24"/>
                <w:szCs w:val="24"/>
              </w:rPr>
              <w:t>Познакомить детей с волшебным цветком “оригами”. Вспомнить, какие еще цветы они знают. Учить детей складывать базовую форму – воздушный змей. Развивать пространственное представления, логическое мышление, речь, фантазию и творчество. Воспитывать аккуратность, эстетические чувства.</w:t>
            </w:r>
          </w:p>
        </w:tc>
        <w:tc>
          <w:tcPr>
            <w:tcW w:w="2268" w:type="dxa"/>
          </w:tcPr>
          <w:p w:rsidR="00110BC4" w:rsidRPr="00082FF9" w:rsidRDefault="00110BC4" w:rsidP="00115A56">
            <w:pPr>
              <w:jc w:val="both"/>
              <w:rPr>
                <w:sz w:val="24"/>
                <w:szCs w:val="24"/>
              </w:rPr>
            </w:pPr>
            <w:r w:rsidRPr="00082FF9">
              <w:rPr>
                <w:sz w:val="24"/>
                <w:szCs w:val="24"/>
              </w:rPr>
              <w:t>Художественное слово, совместное действие с педагогом, указание, вопросы, пример другого ребенка.</w:t>
            </w:r>
          </w:p>
        </w:tc>
        <w:tc>
          <w:tcPr>
            <w:tcW w:w="4536" w:type="dxa"/>
          </w:tcPr>
          <w:p w:rsidR="00110BC4" w:rsidRPr="00082FF9" w:rsidRDefault="00110BC4" w:rsidP="00115A56">
            <w:pPr>
              <w:jc w:val="both"/>
              <w:rPr>
                <w:sz w:val="24"/>
                <w:szCs w:val="24"/>
              </w:rPr>
            </w:pPr>
            <w:r w:rsidRPr="00082FF9">
              <w:rPr>
                <w:sz w:val="24"/>
                <w:szCs w:val="24"/>
              </w:rPr>
              <w:t>Цветная бумага желтого, красного, зеленого, синего цветов, конверты с обрезами цветной бумаги, ножницы, клей</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«Встреча с лесными жителями - заяц»</w:t>
            </w:r>
          </w:p>
        </w:tc>
        <w:tc>
          <w:tcPr>
            <w:tcW w:w="5603" w:type="dxa"/>
          </w:tcPr>
          <w:p w:rsidR="00110BC4" w:rsidRPr="00082FF9" w:rsidRDefault="00110BC4" w:rsidP="00115A56">
            <w:pPr>
              <w:jc w:val="both"/>
              <w:rPr>
                <w:sz w:val="24"/>
                <w:szCs w:val="24"/>
              </w:rPr>
            </w:pPr>
            <w:r w:rsidRPr="00082FF9">
              <w:rPr>
                <w:sz w:val="24"/>
                <w:szCs w:val="24"/>
              </w:rPr>
              <w:t>Закрепить представления детей о жизни диких животных в лесу. Поощрять познавательную активность, интерес к познанию нового. Развивать любознательность, наблюдательность. Продолжать учить работать с бумагой разной по фактуре и плотности, складывать бумагу в разных направлениях. Воспитывать бережное отношение к природе.</w:t>
            </w:r>
          </w:p>
        </w:tc>
        <w:tc>
          <w:tcPr>
            <w:tcW w:w="2268" w:type="dxa"/>
          </w:tcPr>
          <w:p w:rsidR="00110BC4" w:rsidRPr="00082FF9" w:rsidRDefault="00110BC4" w:rsidP="00115A56">
            <w:pPr>
              <w:jc w:val="both"/>
              <w:rPr>
                <w:sz w:val="24"/>
                <w:szCs w:val="24"/>
              </w:rPr>
            </w:pPr>
            <w:r w:rsidRPr="00082FF9">
              <w:rPr>
                <w:sz w:val="24"/>
                <w:szCs w:val="24"/>
              </w:rPr>
              <w:t>Чтение рассказа Д.Н. Мамин-Сибиряк, игровая мотивация, показ способов выполнения, поэтапный показ складывания, оценка работы.</w:t>
            </w:r>
          </w:p>
        </w:tc>
        <w:tc>
          <w:tcPr>
            <w:tcW w:w="4536" w:type="dxa"/>
          </w:tcPr>
          <w:p w:rsidR="00110BC4" w:rsidRPr="00082FF9" w:rsidRDefault="00110BC4" w:rsidP="00115A56">
            <w:pPr>
              <w:jc w:val="both"/>
              <w:rPr>
                <w:sz w:val="24"/>
                <w:szCs w:val="24"/>
              </w:rPr>
            </w:pPr>
            <w:r w:rsidRPr="00082FF9">
              <w:rPr>
                <w:sz w:val="24"/>
                <w:szCs w:val="24"/>
              </w:rPr>
              <w:t>Три прямоугольника белого цвета, полоски бумаги белого, серого и голубого цвета, образцы поделок</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«Сказка об отважной собачке»</w:t>
            </w:r>
          </w:p>
        </w:tc>
        <w:tc>
          <w:tcPr>
            <w:tcW w:w="5603" w:type="dxa"/>
          </w:tcPr>
          <w:p w:rsidR="00110BC4" w:rsidRPr="00082FF9" w:rsidRDefault="00110BC4" w:rsidP="00115A56">
            <w:pPr>
              <w:jc w:val="both"/>
              <w:rPr>
                <w:sz w:val="24"/>
                <w:szCs w:val="24"/>
              </w:rPr>
            </w:pPr>
            <w:r w:rsidRPr="00082FF9">
              <w:rPr>
                <w:sz w:val="24"/>
                <w:szCs w:val="24"/>
              </w:rPr>
              <w:t>Закрепить знания и представление детей о домашних животных. Вызывать желание передавать характерные особенности животных. Развивать умение рассматривать созданные фигурки животных приемом оригами, отмечать их выразительность. Развитие и формирование внимания, координации в работе зрительного двигательного слухового анализатора. Воспитывать отзывчивость, любовь к животным.</w:t>
            </w:r>
          </w:p>
        </w:tc>
        <w:tc>
          <w:tcPr>
            <w:tcW w:w="2268" w:type="dxa"/>
          </w:tcPr>
          <w:p w:rsidR="00110BC4" w:rsidRPr="00082FF9" w:rsidRDefault="00110BC4" w:rsidP="00115A56">
            <w:pPr>
              <w:jc w:val="both"/>
              <w:rPr>
                <w:sz w:val="24"/>
                <w:szCs w:val="24"/>
              </w:rPr>
            </w:pPr>
            <w:r w:rsidRPr="00082FF9">
              <w:rPr>
                <w:sz w:val="24"/>
                <w:szCs w:val="24"/>
              </w:rPr>
              <w:t>Показ образца, совместное действие педагога с детьми, сюрпризный момент, уточняющие вопросы, словесное поощрение, художественное слово.</w:t>
            </w:r>
          </w:p>
        </w:tc>
        <w:tc>
          <w:tcPr>
            <w:tcW w:w="4536" w:type="dxa"/>
          </w:tcPr>
          <w:p w:rsidR="00110BC4" w:rsidRPr="00082FF9" w:rsidRDefault="00110BC4" w:rsidP="00115A56">
            <w:pPr>
              <w:jc w:val="both"/>
              <w:rPr>
                <w:sz w:val="24"/>
                <w:szCs w:val="24"/>
              </w:rPr>
            </w:pPr>
            <w:r w:rsidRPr="00082FF9">
              <w:rPr>
                <w:sz w:val="24"/>
                <w:szCs w:val="24"/>
              </w:rPr>
              <w:t>Квадрат 12*12 коричневого, черного, белого, оранжевого цветов, конверты с обрезами цветной бумаги, ножницы, клей</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«Головы нет, а горло цело» (волшебный стаканчик)</w:t>
            </w:r>
          </w:p>
        </w:tc>
        <w:tc>
          <w:tcPr>
            <w:tcW w:w="5603" w:type="dxa"/>
          </w:tcPr>
          <w:p w:rsidR="00110BC4" w:rsidRPr="00082FF9" w:rsidRDefault="00110BC4" w:rsidP="00115A56">
            <w:pPr>
              <w:jc w:val="both"/>
              <w:rPr>
                <w:sz w:val="24"/>
                <w:szCs w:val="24"/>
              </w:rPr>
            </w:pPr>
            <w:r w:rsidRPr="00082FF9">
              <w:rPr>
                <w:sz w:val="24"/>
                <w:szCs w:val="24"/>
              </w:rPr>
              <w:t>Знакомит детей со способом получения волшебного стаканчика. Показать на образцах богатые возможности плоскостных предметов, выполнения на основе стаканчика разнообразных поделок. Развивать у детей замысел, наглядно-образное мышление, воображение. Развитие и формирование зрительно - моторной координации, закреплять умения подражать действиям педагога, развивать мелкую моторику рук.</w:t>
            </w:r>
          </w:p>
        </w:tc>
        <w:tc>
          <w:tcPr>
            <w:tcW w:w="2268" w:type="dxa"/>
          </w:tcPr>
          <w:p w:rsidR="00110BC4" w:rsidRPr="00082FF9" w:rsidRDefault="00110BC4" w:rsidP="00115A56">
            <w:pPr>
              <w:jc w:val="both"/>
              <w:rPr>
                <w:sz w:val="24"/>
                <w:szCs w:val="24"/>
              </w:rPr>
            </w:pPr>
            <w:r w:rsidRPr="00082FF9">
              <w:rPr>
                <w:sz w:val="24"/>
                <w:szCs w:val="24"/>
              </w:rPr>
              <w:t>Художественное слово, показ приемов работы, вопросы познавательного характера, совместное действие педагога с детьми, поощрение словесное.</w:t>
            </w:r>
          </w:p>
        </w:tc>
        <w:tc>
          <w:tcPr>
            <w:tcW w:w="4536" w:type="dxa"/>
          </w:tcPr>
          <w:p w:rsidR="00110BC4" w:rsidRPr="00082FF9" w:rsidRDefault="00110BC4" w:rsidP="00115A56">
            <w:pPr>
              <w:jc w:val="both"/>
              <w:rPr>
                <w:sz w:val="24"/>
                <w:szCs w:val="24"/>
              </w:rPr>
            </w:pPr>
            <w:r w:rsidRPr="00082FF9">
              <w:rPr>
                <w:sz w:val="24"/>
                <w:szCs w:val="24"/>
              </w:rPr>
              <w:t>Набор цветной бумаги, бросовый материал для дополнения образа.</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t>Декабрь</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«Зимой и летом одним цветом»</w:t>
            </w:r>
          </w:p>
        </w:tc>
        <w:tc>
          <w:tcPr>
            <w:tcW w:w="5603" w:type="dxa"/>
          </w:tcPr>
          <w:p w:rsidR="00110BC4" w:rsidRPr="00082FF9" w:rsidRDefault="00110BC4" w:rsidP="00115A56">
            <w:pPr>
              <w:jc w:val="both"/>
              <w:rPr>
                <w:sz w:val="24"/>
                <w:szCs w:val="24"/>
              </w:rPr>
            </w:pPr>
            <w:r w:rsidRPr="00082FF9">
              <w:rPr>
                <w:sz w:val="24"/>
                <w:szCs w:val="24"/>
              </w:rPr>
              <w:t>Систематизировать представление детей о временах года, знания о деревьях, их красоте и пользе. Продолжить учить делать фигурки в стиле оригами, подражая действиям педагога, сосредоточенности, зрительно - моторной координации. Создавать хорошее настроение в ожидании новогоднего праздника. Воспитывать желание беречь природу.</w:t>
            </w:r>
          </w:p>
        </w:tc>
        <w:tc>
          <w:tcPr>
            <w:tcW w:w="2268" w:type="dxa"/>
          </w:tcPr>
          <w:p w:rsidR="00110BC4" w:rsidRPr="00082FF9" w:rsidRDefault="00110BC4" w:rsidP="00115A56">
            <w:pPr>
              <w:jc w:val="both"/>
              <w:rPr>
                <w:sz w:val="24"/>
                <w:szCs w:val="24"/>
              </w:rPr>
            </w:pPr>
            <w:r w:rsidRPr="00082FF9">
              <w:rPr>
                <w:sz w:val="24"/>
                <w:szCs w:val="24"/>
              </w:rPr>
              <w:t>Показ иллюстрации новогодней елки, вопросы о зимних развлечениях детей, объяснение, совместные действия с педагогом.</w:t>
            </w:r>
          </w:p>
        </w:tc>
        <w:tc>
          <w:tcPr>
            <w:tcW w:w="4536" w:type="dxa"/>
          </w:tcPr>
          <w:p w:rsidR="00110BC4" w:rsidRPr="00082FF9" w:rsidRDefault="00110BC4" w:rsidP="00115A56">
            <w:pPr>
              <w:jc w:val="both"/>
              <w:rPr>
                <w:sz w:val="24"/>
                <w:szCs w:val="24"/>
              </w:rPr>
            </w:pPr>
            <w:r w:rsidRPr="00082FF9">
              <w:rPr>
                <w:sz w:val="24"/>
                <w:szCs w:val="24"/>
              </w:rPr>
              <w:t>Схема – водяная бабочка, готовая поделка–ёлочки, три бумажных квадрата зеленого цвета: 15*15; 12*12; 9*9.</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«Стрела»</w:t>
            </w:r>
          </w:p>
        </w:tc>
        <w:tc>
          <w:tcPr>
            <w:tcW w:w="5603" w:type="dxa"/>
          </w:tcPr>
          <w:p w:rsidR="00110BC4" w:rsidRPr="00082FF9" w:rsidRDefault="00110BC4" w:rsidP="00115A56">
            <w:pPr>
              <w:jc w:val="both"/>
              <w:rPr>
                <w:sz w:val="24"/>
                <w:szCs w:val="24"/>
              </w:rPr>
            </w:pPr>
            <w:r w:rsidRPr="00082FF9">
              <w:rPr>
                <w:sz w:val="24"/>
                <w:szCs w:val="24"/>
              </w:rPr>
              <w:t>Формировать интерес к оригами, продолжать знакомить детей со свойствами бумаги. Познакомить с изготовлением поделки – стрела, научить трансформировать её в другие поделки для создания разнообразных шуточных игрушек. Развитие и формирование внимания, мелких движений пальцев, умение подражать педагогу. Воспитывать отзывчивость желание сделать приятное друг другу.</w:t>
            </w:r>
          </w:p>
        </w:tc>
        <w:tc>
          <w:tcPr>
            <w:tcW w:w="2268" w:type="dxa"/>
          </w:tcPr>
          <w:p w:rsidR="00110BC4" w:rsidRPr="00082FF9" w:rsidRDefault="00110BC4" w:rsidP="00115A56">
            <w:pPr>
              <w:jc w:val="both"/>
              <w:rPr>
                <w:sz w:val="24"/>
                <w:szCs w:val="24"/>
              </w:rPr>
            </w:pPr>
            <w:r w:rsidRPr="00082FF9">
              <w:rPr>
                <w:sz w:val="24"/>
                <w:szCs w:val="24"/>
              </w:rPr>
              <w:t>Показ приемов, познавательные вопросы, совместные действия с педагогом, художественное слово, поощрение.</w:t>
            </w:r>
          </w:p>
        </w:tc>
        <w:tc>
          <w:tcPr>
            <w:tcW w:w="4536" w:type="dxa"/>
          </w:tcPr>
          <w:p w:rsidR="00110BC4" w:rsidRPr="00082FF9" w:rsidRDefault="00110BC4" w:rsidP="00115A56">
            <w:pPr>
              <w:jc w:val="both"/>
              <w:rPr>
                <w:sz w:val="24"/>
                <w:szCs w:val="24"/>
              </w:rPr>
            </w:pPr>
            <w:r w:rsidRPr="00082FF9">
              <w:rPr>
                <w:sz w:val="24"/>
                <w:szCs w:val="24"/>
              </w:rPr>
              <w:t>Бумага разных цветов, обрезки бумаг для украшений.</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«Путешествие в зимний лес – лиса»</w:t>
            </w:r>
          </w:p>
        </w:tc>
        <w:tc>
          <w:tcPr>
            <w:tcW w:w="5603" w:type="dxa"/>
          </w:tcPr>
          <w:p w:rsidR="00110BC4" w:rsidRPr="00082FF9" w:rsidRDefault="00110BC4" w:rsidP="00115A56">
            <w:pPr>
              <w:jc w:val="both"/>
              <w:rPr>
                <w:sz w:val="24"/>
                <w:szCs w:val="24"/>
              </w:rPr>
            </w:pPr>
            <w:r w:rsidRPr="00082FF9">
              <w:rPr>
                <w:sz w:val="24"/>
                <w:szCs w:val="24"/>
              </w:rPr>
              <w:t>Продолжать формировать интерес детей к работе с бумагой через игры, формировать систему знаний о животных, о жизни диких животных в зимнее время. Развитие и формирования внимания, воображения, усидчивости, творческой активности, умение подражать действиям педагога. Формировать волевые качества и навыки. Воспитывать желание заниматься.</w:t>
            </w:r>
          </w:p>
        </w:tc>
        <w:tc>
          <w:tcPr>
            <w:tcW w:w="2268" w:type="dxa"/>
          </w:tcPr>
          <w:p w:rsidR="00110BC4" w:rsidRPr="00082FF9" w:rsidRDefault="00110BC4" w:rsidP="00115A56">
            <w:pPr>
              <w:jc w:val="both"/>
              <w:rPr>
                <w:sz w:val="24"/>
                <w:szCs w:val="24"/>
              </w:rPr>
            </w:pPr>
            <w:r w:rsidRPr="00082FF9">
              <w:rPr>
                <w:sz w:val="24"/>
                <w:szCs w:val="24"/>
              </w:rPr>
              <w:t>Рассказ воспитателя о жизни диких животных в зимнее время, постепенность складывание по словесному описанию педагога, поощрение, частичный показ, обыгрывание персонажа в игре – сказки.</w:t>
            </w:r>
          </w:p>
        </w:tc>
        <w:tc>
          <w:tcPr>
            <w:tcW w:w="4536" w:type="dxa"/>
          </w:tcPr>
          <w:p w:rsidR="00110BC4" w:rsidRPr="00082FF9" w:rsidRDefault="00110BC4" w:rsidP="00115A56">
            <w:pPr>
              <w:jc w:val="both"/>
              <w:rPr>
                <w:sz w:val="24"/>
                <w:szCs w:val="24"/>
              </w:rPr>
            </w:pPr>
            <w:r w:rsidRPr="00082FF9">
              <w:rPr>
                <w:sz w:val="24"/>
                <w:szCs w:val="24"/>
              </w:rPr>
              <w:t>На каждого ребёнка квадратные листы оранжевого цвета 15*15; бумажные обрезки, теремок, силуэты деревьев для создания сюжета игры-сказки.</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«Зимняя открытка»</w:t>
            </w:r>
          </w:p>
        </w:tc>
        <w:tc>
          <w:tcPr>
            <w:tcW w:w="5603" w:type="dxa"/>
          </w:tcPr>
          <w:p w:rsidR="00110BC4" w:rsidRPr="00082FF9" w:rsidRDefault="00110BC4" w:rsidP="00115A56">
            <w:pPr>
              <w:jc w:val="both"/>
              <w:rPr>
                <w:sz w:val="24"/>
                <w:szCs w:val="24"/>
              </w:rPr>
            </w:pPr>
            <w:r w:rsidRPr="00082FF9">
              <w:rPr>
                <w:sz w:val="24"/>
                <w:szCs w:val="24"/>
              </w:rPr>
              <w:t>Учить детей делать поздравительные открытки, подбирая и создавая соответствующее празднику изображение. Побуждать детей к занятию творчеством. Развивать эстетическое восприятие, образные представления, воображения. Продолжать дополнять свою работу дополнительными элементами, используя вырезание одинаковых частей из бумаги, сложенной вдвое. Воспитывать отзывчивость, желание сделать приятное.</w:t>
            </w:r>
          </w:p>
        </w:tc>
        <w:tc>
          <w:tcPr>
            <w:tcW w:w="2268" w:type="dxa"/>
          </w:tcPr>
          <w:p w:rsidR="00110BC4" w:rsidRPr="00082FF9" w:rsidRDefault="00110BC4" w:rsidP="00115A56">
            <w:pPr>
              <w:jc w:val="both"/>
              <w:rPr>
                <w:sz w:val="24"/>
                <w:szCs w:val="24"/>
              </w:rPr>
            </w:pPr>
            <w:r w:rsidRPr="00082FF9">
              <w:rPr>
                <w:sz w:val="24"/>
                <w:szCs w:val="24"/>
              </w:rPr>
              <w:t>Рассказ педагога, показ образцов, показ схемы с последовательностью изготовления, совместные действия с педагогом, сюрпризный момент, поощрение.</w:t>
            </w:r>
          </w:p>
        </w:tc>
        <w:tc>
          <w:tcPr>
            <w:tcW w:w="4536" w:type="dxa"/>
          </w:tcPr>
          <w:p w:rsidR="00110BC4" w:rsidRPr="00082FF9" w:rsidRDefault="00110BC4" w:rsidP="00115A56">
            <w:pPr>
              <w:jc w:val="both"/>
              <w:rPr>
                <w:sz w:val="24"/>
                <w:szCs w:val="24"/>
              </w:rPr>
            </w:pPr>
            <w:r w:rsidRPr="00082FF9">
              <w:rPr>
                <w:sz w:val="24"/>
                <w:szCs w:val="24"/>
              </w:rPr>
              <w:t>На каждого ребенка квадратные листы зеленого цвета 20*20, бумажный обрез для украшения.</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lastRenderedPageBreak/>
              <w:t xml:space="preserve">Январь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«Голубая кошка»</w:t>
            </w:r>
          </w:p>
        </w:tc>
        <w:tc>
          <w:tcPr>
            <w:tcW w:w="5603" w:type="dxa"/>
          </w:tcPr>
          <w:p w:rsidR="00110BC4" w:rsidRPr="00082FF9" w:rsidRDefault="00110BC4" w:rsidP="00115A56">
            <w:pPr>
              <w:jc w:val="both"/>
              <w:rPr>
                <w:sz w:val="24"/>
                <w:szCs w:val="24"/>
              </w:rPr>
            </w:pPr>
            <w:r w:rsidRPr="00082FF9">
              <w:rPr>
                <w:sz w:val="24"/>
                <w:szCs w:val="24"/>
              </w:rPr>
              <w:t>Продолжить работу с квадратом, используя прием оригами. Учить работать по линиям сгиба. Развивать мелкую моторику, фантазию, воображение. Совершенствовать умение работать с бумагой. Приучать детей аккуратно делать поделки из бумаги. Воспитывать уважение к труду, настойчивость, старание.</w:t>
            </w:r>
          </w:p>
        </w:tc>
        <w:tc>
          <w:tcPr>
            <w:tcW w:w="2268" w:type="dxa"/>
          </w:tcPr>
          <w:p w:rsidR="00110BC4" w:rsidRPr="00082FF9" w:rsidRDefault="00110BC4" w:rsidP="00115A56">
            <w:pPr>
              <w:jc w:val="both"/>
              <w:rPr>
                <w:sz w:val="24"/>
                <w:szCs w:val="24"/>
              </w:rPr>
            </w:pPr>
            <w:r w:rsidRPr="00082FF9">
              <w:rPr>
                <w:sz w:val="24"/>
                <w:szCs w:val="24"/>
              </w:rPr>
              <w:t>Рассказ педагога о кошках, о котятах, показ образца, совместные действия педагога и детей, поощрение, художественное слово.</w:t>
            </w:r>
          </w:p>
        </w:tc>
        <w:tc>
          <w:tcPr>
            <w:tcW w:w="4536" w:type="dxa"/>
          </w:tcPr>
          <w:p w:rsidR="00110BC4" w:rsidRPr="00082FF9" w:rsidRDefault="00110BC4" w:rsidP="00115A56">
            <w:pPr>
              <w:jc w:val="both"/>
              <w:rPr>
                <w:sz w:val="24"/>
                <w:szCs w:val="24"/>
              </w:rPr>
            </w:pPr>
            <w:r w:rsidRPr="00082FF9">
              <w:rPr>
                <w:sz w:val="24"/>
                <w:szCs w:val="24"/>
              </w:rPr>
              <w:t>На каждого ребенка голубая бумага размером 16*16 см, бумажный обрез.</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«Петушок-золотой гребешок»</w:t>
            </w:r>
          </w:p>
        </w:tc>
        <w:tc>
          <w:tcPr>
            <w:tcW w:w="5603" w:type="dxa"/>
          </w:tcPr>
          <w:p w:rsidR="00110BC4" w:rsidRPr="00082FF9" w:rsidRDefault="00110BC4" w:rsidP="00115A56">
            <w:pPr>
              <w:jc w:val="both"/>
              <w:rPr>
                <w:sz w:val="24"/>
                <w:szCs w:val="24"/>
              </w:rPr>
            </w:pPr>
            <w:r w:rsidRPr="00082FF9">
              <w:rPr>
                <w:sz w:val="24"/>
                <w:szCs w:val="24"/>
              </w:rPr>
              <w:t>Учить детей делать поделку домашних птиц – петуха приемом оригами, передавая характерные особенности домашних птиц. Развивать эстетическое восприятие, образное представление, формировать двигательную активность кистей и пальцев рук, продолжать формирование сенсорных навыков. Вызывать положительный, эмоциональный отклик на красивые предметы.</w:t>
            </w:r>
          </w:p>
        </w:tc>
        <w:tc>
          <w:tcPr>
            <w:tcW w:w="2268" w:type="dxa"/>
          </w:tcPr>
          <w:p w:rsidR="00110BC4" w:rsidRPr="00082FF9" w:rsidRDefault="00110BC4" w:rsidP="00115A56">
            <w:pPr>
              <w:jc w:val="both"/>
              <w:rPr>
                <w:sz w:val="24"/>
                <w:szCs w:val="24"/>
              </w:rPr>
            </w:pPr>
            <w:r w:rsidRPr="00082FF9">
              <w:rPr>
                <w:sz w:val="24"/>
                <w:szCs w:val="24"/>
              </w:rPr>
              <w:t>Сопровождение объяснения показом действий, руководством педагога действиями ребенка, совместные действия художественное слово, вопросы, обыгрывание поделки.</w:t>
            </w:r>
          </w:p>
        </w:tc>
        <w:tc>
          <w:tcPr>
            <w:tcW w:w="4536" w:type="dxa"/>
          </w:tcPr>
          <w:p w:rsidR="00110BC4" w:rsidRPr="00082FF9" w:rsidRDefault="00110BC4" w:rsidP="00115A56">
            <w:pPr>
              <w:jc w:val="both"/>
              <w:rPr>
                <w:sz w:val="24"/>
                <w:szCs w:val="24"/>
              </w:rPr>
            </w:pPr>
            <w:r w:rsidRPr="00082FF9">
              <w:rPr>
                <w:sz w:val="24"/>
                <w:szCs w:val="24"/>
              </w:rPr>
              <w:t>Прямоугольник 20*15см, разноцветная бумага, атрибуты для создания сюжета игры.</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«Свинка»</w:t>
            </w:r>
          </w:p>
        </w:tc>
        <w:tc>
          <w:tcPr>
            <w:tcW w:w="5603" w:type="dxa"/>
          </w:tcPr>
          <w:p w:rsidR="00110BC4" w:rsidRPr="00082FF9" w:rsidRDefault="00110BC4" w:rsidP="00115A56">
            <w:pPr>
              <w:jc w:val="both"/>
              <w:rPr>
                <w:sz w:val="24"/>
                <w:szCs w:val="24"/>
              </w:rPr>
            </w:pPr>
            <w:r w:rsidRPr="00082FF9">
              <w:rPr>
                <w:sz w:val="24"/>
                <w:szCs w:val="24"/>
              </w:rPr>
              <w:t>Учить передавать характерные особенности домашнего животного – свинки (нос пяточком, хвост крючком). Отрабатывать обобщенные способы создания и изображения животных по оригами. Развивать мелкую моторику рук в процессе создания образа животного воображение творчества. Воспитывать желание и вырабатывать умение создавать необходимые атрибуты для игр.</w:t>
            </w:r>
          </w:p>
        </w:tc>
        <w:tc>
          <w:tcPr>
            <w:tcW w:w="2268" w:type="dxa"/>
          </w:tcPr>
          <w:p w:rsidR="00110BC4" w:rsidRPr="00082FF9" w:rsidRDefault="00110BC4" w:rsidP="00115A56">
            <w:pPr>
              <w:jc w:val="both"/>
              <w:rPr>
                <w:sz w:val="24"/>
                <w:szCs w:val="24"/>
              </w:rPr>
            </w:pPr>
            <w:r w:rsidRPr="00082FF9">
              <w:rPr>
                <w:sz w:val="24"/>
                <w:szCs w:val="24"/>
              </w:rPr>
              <w:t>Рассказ и показ педагога, уточняющие вопросы, показ образца, художественное слово, напоминание действий, совместные действия детей с педагогом, поощрения.</w:t>
            </w:r>
          </w:p>
        </w:tc>
        <w:tc>
          <w:tcPr>
            <w:tcW w:w="4536" w:type="dxa"/>
          </w:tcPr>
          <w:p w:rsidR="00110BC4" w:rsidRPr="00082FF9" w:rsidRDefault="00110BC4" w:rsidP="00115A56">
            <w:pPr>
              <w:jc w:val="both"/>
              <w:rPr>
                <w:sz w:val="24"/>
                <w:szCs w:val="24"/>
              </w:rPr>
            </w:pPr>
            <w:r w:rsidRPr="00082FF9">
              <w:rPr>
                <w:sz w:val="24"/>
                <w:szCs w:val="24"/>
              </w:rPr>
              <w:t>Бумага розового цвета 16*16, конверты с обрезами на каждого ребенка, клей, ножницы, для создания фона – бумага зеленого цвета.</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«Я порчу в огороде грядки и удираю без оглядки» (кролик)</w:t>
            </w:r>
          </w:p>
        </w:tc>
        <w:tc>
          <w:tcPr>
            <w:tcW w:w="5603" w:type="dxa"/>
          </w:tcPr>
          <w:p w:rsidR="00110BC4" w:rsidRPr="00082FF9" w:rsidRDefault="00110BC4" w:rsidP="00115A56">
            <w:pPr>
              <w:jc w:val="both"/>
              <w:rPr>
                <w:sz w:val="24"/>
                <w:szCs w:val="24"/>
              </w:rPr>
            </w:pPr>
            <w:r w:rsidRPr="00082FF9">
              <w:rPr>
                <w:sz w:val="24"/>
                <w:szCs w:val="24"/>
              </w:rPr>
              <w:t xml:space="preserve">Продолжить развивать интерес детей к изготовлению фигурок в стиле оригами. Познакомить детей с домашним животным – кролик. Развивать фантазию и конструктивные воображения. Упражнять в речевом дыхании. Расширить эмоциональный опыт детей. </w:t>
            </w:r>
            <w:r w:rsidRPr="00082FF9">
              <w:rPr>
                <w:sz w:val="24"/>
                <w:szCs w:val="24"/>
              </w:rPr>
              <w:lastRenderedPageBreak/>
              <w:t>Воспитывать положительные отношения к животным.</w:t>
            </w:r>
          </w:p>
        </w:tc>
        <w:tc>
          <w:tcPr>
            <w:tcW w:w="2268" w:type="dxa"/>
          </w:tcPr>
          <w:p w:rsidR="00110BC4" w:rsidRPr="00082FF9" w:rsidRDefault="00110BC4" w:rsidP="00115A56">
            <w:pPr>
              <w:jc w:val="both"/>
              <w:rPr>
                <w:sz w:val="24"/>
                <w:szCs w:val="24"/>
              </w:rPr>
            </w:pPr>
            <w:r w:rsidRPr="00082FF9">
              <w:rPr>
                <w:sz w:val="24"/>
                <w:szCs w:val="24"/>
              </w:rPr>
              <w:lastRenderedPageBreak/>
              <w:t xml:space="preserve">Сюрпризный момент, загадывание загадки, рассказ педагога о превращение листа в поделку, показ образца, совместные </w:t>
            </w:r>
            <w:r w:rsidRPr="00082FF9">
              <w:rPr>
                <w:sz w:val="24"/>
                <w:szCs w:val="24"/>
              </w:rPr>
              <w:lastRenderedPageBreak/>
              <w:t>действия педагога с детьми, поощрения, игры детей с поделками.</w:t>
            </w:r>
          </w:p>
        </w:tc>
        <w:tc>
          <w:tcPr>
            <w:tcW w:w="4536" w:type="dxa"/>
          </w:tcPr>
          <w:p w:rsidR="00110BC4" w:rsidRPr="00082FF9" w:rsidRDefault="00110BC4" w:rsidP="00115A56">
            <w:pPr>
              <w:jc w:val="both"/>
              <w:rPr>
                <w:sz w:val="24"/>
                <w:szCs w:val="24"/>
              </w:rPr>
            </w:pPr>
            <w:r w:rsidRPr="00082FF9">
              <w:rPr>
                <w:sz w:val="24"/>
                <w:szCs w:val="24"/>
              </w:rPr>
              <w:lastRenderedPageBreak/>
              <w:t>Квадрат серого цвета 20*20см, квадрат из цветной бумаги 12*12см.</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lastRenderedPageBreak/>
              <w:t xml:space="preserve">Февраль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«По морям, по волнам»</w:t>
            </w:r>
          </w:p>
        </w:tc>
        <w:tc>
          <w:tcPr>
            <w:tcW w:w="5603" w:type="dxa"/>
          </w:tcPr>
          <w:p w:rsidR="00110BC4" w:rsidRPr="00082FF9" w:rsidRDefault="00110BC4" w:rsidP="00115A56">
            <w:pPr>
              <w:jc w:val="both"/>
              <w:rPr>
                <w:sz w:val="24"/>
                <w:szCs w:val="24"/>
              </w:rPr>
            </w:pPr>
            <w:r w:rsidRPr="00082FF9">
              <w:rPr>
                <w:sz w:val="24"/>
                <w:szCs w:val="24"/>
              </w:rPr>
              <w:t>Совершенствовать навыки работы с бумагой, ножницами. Закреплять умение мастерить поделки в стиле оригами. Развивать глазомер, мелкую мускулатуру рук. Воспитывать у детей чувство уважения защитникам нашей Родины.</w:t>
            </w:r>
          </w:p>
        </w:tc>
        <w:tc>
          <w:tcPr>
            <w:tcW w:w="2268" w:type="dxa"/>
          </w:tcPr>
          <w:p w:rsidR="00110BC4" w:rsidRPr="00082FF9" w:rsidRDefault="00110BC4" w:rsidP="00115A56">
            <w:pPr>
              <w:jc w:val="both"/>
              <w:rPr>
                <w:sz w:val="24"/>
                <w:szCs w:val="24"/>
              </w:rPr>
            </w:pPr>
            <w:r w:rsidRPr="00082FF9">
              <w:rPr>
                <w:sz w:val="24"/>
                <w:szCs w:val="24"/>
              </w:rPr>
              <w:t>Сообщение цели занятий, показ иллюстраций кораблей, лодок, оказание индивидуальной помощи, чтение стихов, рассматривание готовых поделок.</w:t>
            </w:r>
          </w:p>
        </w:tc>
        <w:tc>
          <w:tcPr>
            <w:tcW w:w="4536" w:type="dxa"/>
          </w:tcPr>
          <w:p w:rsidR="00110BC4" w:rsidRPr="00082FF9" w:rsidRDefault="00110BC4" w:rsidP="00115A56">
            <w:pPr>
              <w:jc w:val="both"/>
              <w:rPr>
                <w:sz w:val="24"/>
                <w:szCs w:val="24"/>
              </w:rPr>
            </w:pPr>
            <w:r w:rsidRPr="00082FF9">
              <w:rPr>
                <w:sz w:val="24"/>
                <w:szCs w:val="24"/>
              </w:rPr>
              <w:t>На каждого ребенка квадраты двухсторонней цветной бумаги 12*12см, бумажная обрезь, клей.</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«Стол, стул»</w:t>
            </w:r>
          </w:p>
        </w:tc>
        <w:tc>
          <w:tcPr>
            <w:tcW w:w="5603" w:type="dxa"/>
          </w:tcPr>
          <w:p w:rsidR="00110BC4" w:rsidRPr="00082FF9" w:rsidRDefault="00110BC4" w:rsidP="00115A56">
            <w:pPr>
              <w:jc w:val="both"/>
              <w:rPr>
                <w:sz w:val="24"/>
                <w:szCs w:val="24"/>
              </w:rPr>
            </w:pPr>
            <w:r w:rsidRPr="00082FF9">
              <w:rPr>
                <w:sz w:val="24"/>
                <w:szCs w:val="24"/>
              </w:rPr>
              <w:t>Продолжить вызывать интерес у детей к работе с бумагой. Закрепить знания детей о мебели. Закрепить мелкие движения, умения распределять нагрузку на мышцы пальцев рук, развивать зрительную-моторную координацию. Побуждать детей на основе игровой мотивации создавать простейшие конструкции мебели. Воспитывать желание делать игрушки.</w:t>
            </w:r>
          </w:p>
        </w:tc>
        <w:tc>
          <w:tcPr>
            <w:tcW w:w="2268" w:type="dxa"/>
          </w:tcPr>
          <w:p w:rsidR="00110BC4" w:rsidRPr="00082FF9" w:rsidRDefault="00110BC4" w:rsidP="00115A56">
            <w:pPr>
              <w:jc w:val="both"/>
              <w:rPr>
                <w:sz w:val="24"/>
                <w:szCs w:val="24"/>
              </w:rPr>
            </w:pPr>
            <w:r w:rsidRPr="00082FF9">
              <w:rPr>
                <w:sz w:val="24"/>
                <w:szCs w:val="24"/>
              </w:rPr>
              <w:t>Сюрпризный момент – посещение мебельного магазина, постановка целей, показ образца, совместные действия, напоминание, поощрение от лица персонажа – продавца.</w:t>
            </w:r>
          </w:p>
        </w:tc>
        <w:tc>
          <w:tcPr>
            <w:tcW w:w="4536" w:type="dxa"/>
          </w:tcPr>
          <w:p w:rsidR="00110BC4" w:rsidRPr="00082FF9" w:rsidRDefault="00110BC4" w:rsidP="00115A56">
            <w:pPr>
              <w:jc w:val="both"/>
              <w:rPr>
                <w:sz w:val="24"/>
                <w:szCs w:val="24"/>
              </w:rPr>
            </w:pPr>
            <w:r w:rsidRPr="00082FF9">
              <w:rPr>
                <w:sz w:val="24"/>
                <w:szCs w:val="24"/>
              </w:rPr>
              <w:t>Картинки, оформленные подделками в стиле оригами, нам каждого ребенка два квадрата серого цвета 15*15 см, бумажная обрезь, клей-карандаш.</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«Подарок моему папе»</w:t>
            </w:r>
          </w:p>
        </w:tc>
        <w:tc>
          <w:tcPr>
            <w:tcW w:w="5603" w:type="dxa"/>
          </w:tcPr>
          <w:p w:rsidR="00110BC4" w:rsidRPr="00082FF9" w:rsidRDefault="00110BC4" w:rsidP="00115A56">
            <w:pPr>
              <w:jc w:val="both"/>
              <w:rPr>
                <w:sz w:val="24"/>
                <w:szCs w:val="24"/>
              </w:rPr>
            </w:pPr>
            <w:r w:rsidRPr="00082FF9">
              <w:rPr>
                <w:sz w:val="24"/>
                <w:szCs w:val="24"/>
              </w:rPr>
              <w:t>Продолжать развивать интерес детей к изготовлению фигурок в стиле оригами. Учить использовать готовые поделки в игре. Поощрять стремление детей выполнять работу самостоятельно, повышать их самооценку. Развивать и формировать внимание, зрительно двигательную координацию, двигательную активность пальцев и кистей рук. Воспитывать отзывчивость, желание сделать приятное для своих близких.</w:t>
            </w:r>
          </w:p>
        </w:tc>
        <w:tc>
          <w:tcPr>
            <w:tcW w:w="2268" w:type="dxa"/>
          </w:tcPr>
          <w:p w:rsidR="00110BC4" w:rsidRPr="00082FF9" w:rsidRDefault="00110BC4" w:rsidP="00115A56">
            <w:pPr>
              <w:jc w:val="both"/>
              <w:rPr>
                <w:sz w:val="24"/>
                <w:szCs w:val="24"/>
              </w:rPr>
            </w:pPr>
            <w:r w:rsidRPr="00082FF9">
              <w:rPr>
                <w:sz w:val="24"/>
                <w:szCs w:val="24"/>
              </w:rPr>
              <w:t xml:space="preserve">Беседа с детьми о предстоящим праздники – защитников Отечества, сообщение цели, показ образцов, вопросы, совместные действия, художественное слово, уточняющие </w:t>
            </w:r>
            <w:r w:rsidRPr="00082FF9">
              <w:rPr>
                <w:sz w:val="24"/>
                <w:szCs w:val="24"/>
              </w:rPr>
              <w:lastRenderedPageBreak/>
              <w:t>вопросы, словесное поощрение.</w:t>
            </w:r>
          </w:p>
        </w:tc>
        <w:tc>
          <w:tcPr>
            <w:tcW w:w="4536" w:type="dxa"/>
          </w:tcPr>
          <w:p w:rsidR="00110BC4" w:rsidRPr="00082FF9" w:rsidRDefault="00110BC4" w:rsidP="00115A56">
            <w:pPr>
              <w:jc w:val="both"/>
              <w:rPr>
                <w:sz w:val="24"/>
                <w:szCs w:val="24"/>
              </w:rPr>
            </w:pPr>
            <w:r w:rsidRPr="00082FF9">
              <w:rPr>
                <w:sz w:val="24"/>
                <w:szCs w:val="24"/>
              </w:rPr>
              <w:lastRenderedPageBreak/>
              <w:t>На каждого ребенка квадрата двухсторонней цветной бумаги 12*12 см, бумажная обрезь, клей.</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lastRenderedPageBreak/>
              <w:t xml:space="preserve">Март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«Милая мамочка, мама моя. »</w:t>
            </w:r>
          </w:p>
        </w:tc>
        <w:tc>
          <w:tcPr>
            <w:tcW w:w="5603" w:type="dxa"/>
          </w:tcPr>
          <w:p w:rsidR="00110BC4" w:rsidRPr="00082FF9" w:rsidRDefault="00110BC4" w:rsidP="00115A56">
            <w:pPr>
              <w:jc w:val="both"/>
              <w:rPr>
                <w:sz w:val="24"/>
                <w:szCs w:val="24"/>
              </w:rPr>
            </w:pPr>
            <w:r w:rsidRPr="00082FF9">
              <w:rPr>
                <w:sz w:val="24"/>
                <w:szCs w:val="24"/>
              </w:rPr>
              <w:t>Познакомить детей с вариантом художественного оформления открытки с использованием готовых фигурок, выполненные в стиле оригами. Вызвать желание сделать подделку к празднику «8 марта». Развивать глазомер, мелкую моторику рук, аккуратность. Продолжать знакомить детей с японской культурой, развивать творчество, образное представление, воображение детей, воспитывать любовь и уважение к близкому человеку, стремление сделать маме приятное .</w:t>
            </w:r>
          </w:p>
        </w:tc>
        <w:tc>
          <w:tcPr>
            <w:tcW w:w="2268" w:type="dxa"/>
          </w:tcPr>
          <w:p w:rsidR="00110BC4" w:rsidRPr="00082FF9" w:rsidRDefault="00110BC4" w:rsidP="00115A56">
            <w:pPr>
              <w:jc w:val="both"/>
              <w:rPr>
                <w:sz w:val="24"/>
                <w:szCs w:val="24"/>
              </w:rPr>
            </w:pPr>
            <w:r w:rsidRPr="00082FF9">
              <w:rPr>
                <w:sz w:val="24"/>
                <w:szCs w:val="24"/>
              </w:rPr>
              <w:t>Сюрпризный момент – появление мастера оригами, постановка целей, объяснение, сопровождающее показом, совместные действия педагога с детьми.</w:t>
            </w:r>
          </w:p>
        </w:tc>
        <w:tc>
          <w:tcPr>
            <w:tcW w:w="4536" w:type="dxa"/>
          </w:tcPr>
          <w:p w:rsidR="00110BC4" w:rsidRPr="00082FF9" w:rsidRDefault="00110BC4" w:rsidP="00115A56">
            <w:pPr>
              <w:jc w:val="both"/>
              <w:rPr>
                <w:sz w:val="24"/>
                <w:szCs w:val="24"/>
              </w:rPr>
            </w:pPr>
            <w:r w:rsidRPr="00082FF9">
              <w:rPr>
                <w:sz w:val="24"/>
                <w:szCs w:val="24"/>
              </w:rPr>
              <w:t>На каждого ребенка квадрата два квадрата красного цвета и три голубого 6*6 см, три квадрата зеленого цвета 10*10 см, кружок бумаги желтого цвета диаметром 1,5 см.</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«Полосатый осьминог.»</w:t>
            </w:r>
          </w:p>
        </w:tc>
        <w:tc>
          <w:tcPr>
            <w:tcW w:w="5603" w:type="dxa"/>
          </w:tcPr>
          <w:p w:rsidR="00110BC4" w:rsidRPr="00082FF9" w:rsidRDefault="00110BC4" w:rsidP="00115A56">
            <w:pPr>
              <w:jc w:val="both"/>
              <w:rPr>
                <w:sz w:val="24"/>
                <w:szCs w:val="24"/>
              </w:rPr>
            </w:pPr>
            <w:r w:rsidRPr="00082FF9">
              <w:rPr>
                <w:sz w:val="24"/>
                <w:szCs w:val="24"/>
              </w:rPr>
              <w:t>Познакомить детей с водными обитателями – осьминог. Продолжать учить детей мастерить подделки из бумаги в стиле оригами. Совершенствовать навыки работы с бумагой. Развивать творческое воображение, фантазию, активно стремиться к получению положительного результата. Развивать конструктивные умения и навыки, мелкую моторику рук.</w:t>
            </w:r>
          </w:p>
        </w:tc>
        <w:tc>
          <w:tcPr>
            <w:tcW w:w="2268" w:type="dxa"/>
          </w:tcPr>
          <w:p w:rsidR="00110BC4" w:rsidRPr="00082FF9" w:rsidRDefault="00110BC4" w:rsidP="00115A56">
            <w:pPr>
              <w:jc w:val="both"/>
              <w:rPr>
                <w:sz w:val="24"/>
                <w:szCs w:val="24"/>
              </w:rPr>
            </w:pPr>
            <w:r w:rsidRPr="00082FF9">
              <w:rPr>
                <w:sz w:val="24"/>
                <w:szCs w:val="24"/>
              </w:rPr>
              <w:t>Рассказ педагога о водных обитателях, показ приемов подделки и образца, совместные действия педагога с детьми, художественное слово, дидактическая игра «Найди водного обитателя»</w:t>
            </w:r>
          </w:p>
        </w:tc>
        <w:tc>
          <w:tcPr>
            <w:tcW w:w="4536" w:type="dxa"/>
          </w:tcPr>
          <w:p w:rsidR="00110BC4" w:rsidRPr="00082FF9" w:rsidRDefault="00110BC4" w:rsidP="00115A56">
            <w:pPr>
              <w:jc w:val="both"/>
              <w:rPr>
                <w:sz w:val="24"/>
                <w:szCs w:val="24"/>
              </w:rPr>
            </w:pPr>
            <w:r w:rsidRPr="00082FF9">
              <w:rPr>
                <w:sz w:val="24"/>
                <w:szCs w:val="24"/>
              </w:rPr>
              <w:t>Полоска длиной 30 см и шириной 2 см, голубая бумага 30*20 см.</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«Вертушка для малышей»</w:t>
            </w:r>
          </w:p>
        </w:tc>
        <w:tc>
          <w:tcPr>
            <w:tcW w:w="5603" w:type="dxa"/>
          </w:tcPr>
          <w:p w:rsidR="00110BC4" w:rsidRPr="00082FF9" w:rsidRDefault="00110BC4" w:rsidP="00115A56">
            <w:pPr>
              <w:jc w:val="both"/>
              <w:rPr>
                <w:sz w:val="24"/>
                <w:szCs w:val="24"/>
              </w:rPr>
            </w:pPr>
            <w:r w:rsidRPr="00082FF9">
              <w:rPr>
                <w:sz w:val="24"/>
                <w:szCs w:val="24"/>
              </w:rPr>
              <w:t>Познакомить детей с изготовлением новых подделок из квадрата, треугольника, шестиугольника. Научить разрезать заготовку по пунктирной линии. Поощрять самостоятельность, творческую инициативу. Упражнять в свободном выборе цвета и формы бумаги. Развивать мелкую моторику рук. Воспитывать желание заботиться о младших.</w:t>
            </w:r>
          </w:p>
        </w:tc>
        <w:tc>
          <w:tcPr>
            <w:tcW w:w="2268" w:type="dxa"/>
          </w:tcPr>
          <w:p w:rsidR="00110BC4" w:rsidRPr="00082FF9" w:rsidRDefault="00110BC4" w:rsidP="00115A56">
            <w:pPr>
              <w:jc w:val="both"/>
              <w:rPr>
                <w:sz w:val="24"/>
                <w:szCs w:val="24"/>
              </w:rPr>
            </w:pPr>
            <w:r w:rsidRPr="00082FF9">
              <w:rPr>
                <w:sz w:val="24"/>
                <w:szCs w:val="24"/>
              </w:rPr>
              <w:t>Сюрпризный момент – приход малышей, постановка целей, рассказ ребенка совместно с педагогом последовательности изготовления подделки, художественное слово.</w:t>
            </w:r>
          </w:p>
        </w:tc>
        <w:tc>
          <w:tcPr>
            <w:tcW w:w="4536" w:type="dxa"/>
          </w:tcPr>
          <w:p w:rsidR="00110BC4" w:rsidRPr="00082FF9" w:rsidRDefault="00110BC4" w:rsidP="00115A56">
            <w:pPr>
              <w:jc w:val="both"/>
              <w:rPr>
                <w:sz w:val="24"/>
                <w:szCs w:val="24"/>
              </w:rPr>
            </w:pPr>
            <w:r w:rsidRPr="00082FF9">
              <w:rPr>
                <w:sz w:val="24"/>
                <w:szCs w:val="24"/>
              </w:rPr>
              <w:t>Образцы с различными видами вертушек, геометрические фигуры из цветной бумаги с прочерченными линиями разрезов: квадраты 15*15 см, равносторонние треугольники со стороной 20 см, шестиугольники со стороной 15 см; кружочки из картона диаметром 2 см, клей-карандаш.</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«Транспорт: автобус»</w:t>
            </w:r>
          </w:p>
        </w:tc>
        <w:tc>
          <w:tcPr>
            <w:tcW w:w="5603" w:type="dxa"/>
          </w:tcPr>
          <w:p w:rsidR="00110BC4" w:rsidRPr="00082FF9" w:rsidRDefault="00110BC4" w:rsidP="00115A56">
            <w:pPr>
              <w:jc w:val="both"/>
              <w:rPr>
                <w:sz w:val="24"/>
                <w:szCs w:val="24"/>
              </w:rPr>
            </w:pPr>
            <w:r w:rsidRPr="00082FF9">
              <w:rPr>
                <w:sz w:val="24"/>
                <w:szCs w:val="24"/>
              </w:rPr>
              <w:t>Закрепить знание о понятии «транспорт». Познакомить с классификацией транспорта: наземный, воздушный, водный.</w:t>
            </w:r>
          </w:p>
          <w:p w:rsidR="00110BC4" w:rsidRPr="00082FF9" w:rsidRDefault="00110BC4" w:rsidP="00115A56">
            <w:pPr>
              <w:jc w:val="both"/>
              <w:rPr>
                <w:sz w:val="24"/>
                <w:szCs w:val="24"/>
              </w:rPr>
            </w:pPr>
            <w:r w:rsidRPr="00082FF9">
              <w:rPr>
                <w:sz w:val="24"/>
                <w:szCs w:val="24"/>
              </w:rPr>
              <w:lastRenderedPageBreak/>
              <w:t xml:space="preserve"> Познакомить с профессией – водитель. Учить передавать характерные особенности формы автобуса. Упражнять в создании подделки приемы оригами. Развивать и формировать внимание, слуховое восприятие, зрительно-моторную координацию. Расширить эмоциональный опыт. Воспитывать отзывчивость, удовольствие и радость от созданной подделки, навыки коллективной работы.</w:t>
            </w:r>
          </w:p>
        </w:tc>
        <w:tc>
          <w:tcPr>
            <w:tcW w:w="2268" w:type="dxa"/>
          </w:tcPr>
          <w:p w:rsidR="00110BC4" w:rsidRPr="00082FF9" w:rsidRDefault="00110BC4" w:rsidP="00115A56">
            <w:pPr>
              <w:jc w:val="both"/>
              <w:rPr>
                <w:sz w:val="24"/>
                <w:szCs w:val="24"/>
              </w:rPr>
            </w:pPr>
            <w:r w:rsidRPr="00082FF9">
              <w:rPr>
                <w:sz w:val="24"/>
                <w:szCs w:val="24"/>
              </w:rPr>
              <w:lastRenderedPageBreak/>
              <w:t xml:space="preserve">Показ городской улицы, сообщение цели, беседа о видах </w:t>
            </w:r>
            <w:r w:rsidRPr="00082FF9">
              <w:rPr>
                <w:sz w:val="24"/>
                <w:szCs w:val="24"/>
              </w:rPr>
              <w:lastRenderedPageBreak/>
              <w:t>транспорта, показ разновидностей транспорта, совместное действие педагога с детьми, частичный показ вопроса поощрения. Создание игрового сюжета.</w:t>
            </w:r>
          </w:p>
        </w:tc>
        <w:tc>
          <w:tcPr>
            <w:tcW w:w="4536" w:type="dxa"/>
          </w:tcPr>
          <w:p w:rsidR="00110BC4" w:rsidRPr="00082FF9" w:rsidRDefault="00110BC4" w:rsidP="00115A56">
            <w:pPr>
              <w:jc w:val="both"/>
              <w:rPr>
                <w:sz w:val="24"/>
                <w:szCs w:val="24"/>
              </w:rPr>
            </w:pPr>
            <w:r w:rsidRPr="00082FF9">
              <w:rPr>
                <w:sz w:val="24"/>
                <w:szCs w:val="24"/>
              </w:rPr>
              <w:lastRenderedPageBreak/>
              <w:t>Прямоугольник красного, зеленого, синего цветов; круги для колес автобуса, обрезки из цветной бумаги.</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lastRenderedPageBreak/>
              <w:t>Апрель</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«Кто-кто в теремочке живет»</w:t>
            </w:r>
          </w:p>
        </w:tc>
        <w:tc>
          <w:tcPr>
            <w:tcW w:w="5603" w:type="dxa"/>
          </w:tcPr>
          <w:p w:rsidR="00110BC4" w:rsidRPr="00082FF9" w:rsidRDefault="00110BC4" w:rsidP="00115A56">
            <w:pPr>
              <w:jc w:val="both"/>
              <w:rPr>
                <w:sz w:val="24"/>
                <w:szCs w:val="24"/>
              </w:rPr>
            </w:pPr>
            <w:r w:rsidRPr="00082FF9">
              <w:rPr>
                <w:sz w:val="24"/>
                <w:szCs w:val="24"/>
              </w:rPr>
              <w:t>Заинтересовать детей в изготовлении простейших головных уборов для театрализованных игр. Учить мастерить поделки приемом оригами. Привлечь родителей к детской продуктивной и игровой деятельности. Развивать конструктивные виды деятельности, мелкую моторику рук. Формировать умение сохранять правильную осанку во время занятий.</w:t>
            </w:r>
          </w:p>
        </w:tc>
        <w:tc>
          <w:tcPr>
            <w:tcW w:w="2268" w:type="dxa"/>
          </w:tcPr>
          <w:p w:rsidR="00110BC4" w:rsidRPr="00082FF9" w:rsidRDefault="00110BC4" w:rsidP="00115A56">
            <w:pPr>
              <w:jc w:val="both"/>
              <w:rPr>
                <w:sz w:val="24"/>
                <w:szCs w:val="24"/>
              </w:rPr>
            </w:pPr>
            <w:r w:rsidRPr="00082FF9">
              <w:rPr>
                <w:sz w:val="24"/>
                <w:szCs w:val="24"/>
              </w:rPr>
              <w:t>Развлечение с родителями, постановка сказки, художественное слово, театрализованное представление, поощрение, совместное действие педагога с детьми.</w:t>
            </w:r>
          </w:p>
        </w:tc>
        <w:tc>
          <w:tcPr>
            <w:tcW w:w="4536" w:type="dxa"/>
          </w:tcPr>
          <w:p w:rsidR="00110BC4" w:rsidRPr="00082FF9" w:rsidRDefault="00110BC4" w:rsidP="00115A56">
            <w:pPr>
              <w:jc w:val="both"/>
              <w:rPr>
                <w:sz w:val="24"/>
                <w:szCs w:val="24"/>
              </w:rPr>
            </w:pPr>
            <w:r w:rsidRPr="00082FF9">
              <w:rPr>
                <w:sz w:val="24"/>
                <w:szCs w:val="24"/>
              </w:rPr>
              <w:t>На каждого ребенка - квадраты из цветной бумаги 20*20 см, бумажные полоски-детали масок, клеящий карандаш.</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«Ожившая сказка»</w:t>
            </w:r>
          </w:p>
        </w:tc>
        <w:tc>
          <w:tcPr>
            <w:tcW w:w="5603" w:type="dxa"/>
          </w:tcPr>
          <w:p w:rsidR="00110BC4" w:rsidRPr="00082FF9" w:rsidRDefault="00110BC4" w:rsidP="00115A56">
            <w:pPr>
              <w:jc w:val="both"/>
              <w:rPr>
                <w:sz w:val="24"/>
                <w:szCs w:val="24"/>
              </w:rPr>
            </w:pPr>
            <w:r w:rsidRPr="00082FF9">
              <w:rPr>
                <w:sz w:val="24"/>
                <w:szCs w:val="24"/>
              </w:rPr>
              <w:t>Познакомить детей с новыми сказочными героями, развивать желание мастерить поделки в стиле оригами. Учить использовать готовые фигурки театрализованного представления. Развивать наглядно-образные мышления и воображения. Воспитывать творческую самостоятельность, желание сделать приятное своим друзьям.</w:t>
            </w:r>
          </w:p>
        </w:tc>
        <w:tc>
          <w:tcPr>
            <w:tcW w:w="2268" w:type="dxa"/>
          </w:tcPr>
          <w:p w:rsidR="00110BC4" w:rsidRPr="00082FF9" w:rsidRDefault="00110BC4" w:rsidP="00115A56">
            <w:pPr>
              <w:jc w:val="both"/>
              <w:rPr>
                <w:sz w:val="24"/>
                <w:szCs w:val="24"/>
              </w:rPr>
            </w:pPr>
            <w:r w:rsidRPr="00082FF9">
              <w:rPr>
                <w:sz w:val="24"/>
                <w:szCs w:val="24"/>
              </w:rPr>
              <w:t>Вопросы, сюрпризный момент, напоминание последовательности изготовления поделок: бабочка, лягушка, ёж, рыбки, зайцы; театрализованное представление совместно с родителями; использование в сюжетно-ролевых играх; художественное слово.</w:t>
            </w:r>
          </w:p>
        </w:tc>
        <w:tc>
          <w:tcPr>
            <w:tcW w:w="4536" w:type="dxa"/>
          </w:tcPr>
          <w:p w:rsidR="00110BC4" w:rsidRPr="00082FF9" w:rsidRDefault="00110BC4" w:rsidP="00115A56">
            <w:pPr>
              <w:jc w:val="both"/>
              <w:rPr>
                <w:sz w:val="24"/>
                <w:szCs w:val="24"/>
              </w:rPr>
            </w:pPr>
            <w:r w:rsidRPr="00082FF9">
              <w:rPr>
                <w:sz w:val="24"/>
                <w:szCs w:val="24"/>
              </w:rPr>
              <w:t>Ширма для кукольного театра и декорации; крупные готовые поделки: бабочка, лягушка, ёж, рыбки, зайцы</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Аксессуары моей куклы: «Бумажник»</w:t>
            </w:r>
          </w:p>
        </w:tc>
        <w:tc>
          <w:tcPr>
            <w:tcW w:w="5603" w:type="dxa"/>
          </w:tcPr>
          <w:p w:rsidR="00110BC4" w:rsidRPr="00082FF9" w:rsidRDefault="00110BC4" w:rsidP="00115A56">
            <w:pPr>
              <w:jc w:val="both"/>
              <w:rPr>
                <w:sz w:val="24"/>
                <w:szCs w:val="24"/>
              </w:rPr>
            </w:pPr>
            <w:r w:rsidRPr="00082FF9">
              <w:rPr>
                <w:sz w:val="24"/>
                <w:szCs w:val="24"/>
              </w:rPr>
              <w:t>Развивать у детей желание сделать интересную поделку для сюжетно - ролевой игры</w:t>
            </w:r>
          </w:p>
        </w:tc>
        <w:tc>
          <w:tcPr>
            <w:tcW w:w="2268" w:type="dxa"/>
          </w:tcPr>
          <w:p w:rsidR="00110BC4" w:rsidRPr="00082FF9" w:rsidRDefault="00110BC4" w:rsidP="00115A56">
            <w:pPr>
              <w:jc w:val="both"/>
              <w:rPr>
                <w:sz w:val="24"/>
                <w:szCs w:val="24"/>
              </w:rPr>
            </w:pPr>
            <w:r w:rsidRPr="00082FF9">
              <w:rPr>
                <w:sz w:val="24"/>
                <w:szCs w:val="24"/>
              </w:rPr>
              <w:t>Сюрпризный момент (приход куклы) показ, вопросы, совместные действия педагога и детей, поощрение, пример ребенка.</w:t>
            </w:r>
          </w:p>
        </w:tc>
        <w:tc>
          <w:tcPr>
            <w:tcW w:w="4536" w:type="dxa"/>
          </w:tcPr>
          <w:p w:rsidR="00110BC4" w:rsidRPr="00082FF9" w:rsidRDefault="00110BC4" w:rsidP="00115A56">
            <w:pPr>
              <w:jc w:val="both"/>
              <w:rPr>
                <w:sz w:val="24"/>
                <w:szCs w:val="24"/>
              </w:rPr>
            </w:pPr>
            <w:r w:rsidRPr="00082FF9">
              <w:rPr>
                <w:sz w:val="24"/>
                <w:szCs w:val="24"/>
              </w:rPr>
              <w:t>Квадратный лист 16*16, переводные наклейки для украшения бумажника.</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Насекомые «бабочка»</w:t>
            </w:r>
          </w:p>
        </w:tc>
        <w:tc>
          <w:tcPr>
            <w:tcW w:w="5603" w:type="dxa"/>
          </w:tcPr>
          <w:p w:rsidR="00110BC4" w:rsidRPr="00082FF9" w:rsidRDefault="00110BC4" w:rsidP="00115A56">
            <w:pPr>
              <w:jc w:val="both"/>
              <w:rPr>
                <w:sz w:val="24"/>
                <w:szCs w:val="24"/>
              </w:rPr>
            </w:pPr>
            <w:r w:rsidRPr="00082FF9">
              <w:rPr>
                <w:sz w:val="24"/>
                <w:szCs w:val="24"/>
              </w:rPr>
              <w:t>Формировать элементарное представление о насекомых. Закрепить приемы работы с бумагой приемом оригами. Упражнять детей в аккуратном складывании и сгибания бумаги. Развивать у детей усидчивость, наблюдательность, память, мелкую мускулатуру пальцев рук. Воспитывать любовь ко всему живому.</w:t>
            </w:r>
          </w:p>
        </w:tc>
        <w:tc>
          <w:tcPr>
            <w:tcW w:w="2268" w:type="dxa"/>
          </w:tcPr>
          <w:p w:rsidR="00110BC4" w:rsidRPr="00082FF9" w:rsidRDefault="00110BC4" w:rsidP="00115A56">
            <w:pPr>
              <w:jc w:val="both"/>
              <w:rPr>
                <w:sz w:val="24"/>
                <w:szCs w:val="24"/>
              </w:rPr>
            </w:pPr>
            <w:r w:rsidRPr="00082FF9">
              <w:rPr>
                <w:sz w:val="24"/>
                <w:szCs w:val="24"/>
              </w:rPr>
              <w:t>Показ иллюстраций насекомых, художественное слово, показ педагога, совместные действия, вопросы познавательного характера, анализ детских работ.</w:t>
            </w:r>
          </w:p>
        </w:tc>
        <w:tc>
          <w:tcPr>
            <w:tcW w:w="4536" w:type="dxa"/>
          </w:tcPr>
          <w:p w:rsidR="00110BC4" w:rsidRPr="00082FF9" w:rsidRDefault="00110BC4" w:rsidP="00115A56">
            <w:pPr>
              <w:jc w:val="both"/>
              <w:rPr>
                <w:sz w:val="24"/>
                <w:szCs w:val="24"/>
              </w:rPr>
            </w:pPr>
            <w:r w:rsidRPr="00082FF9">
              <w:rPr>
                <w:sz w:val="24"/>
                <w:szCs w:val="24"/>
              </w:rPr>
              <w:t>Цветная бумага 12*12, конверты на каждого ребенка с обрезками цветной бумаги и карандаш.</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t xml:space="preserve">Май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Мой любимый сказочный герой «гномик»</w:t>
            </w:r>
          </w:p>
        </w:tc>
        <w:tc>
          <w:tcPr>
            <w:tcW w:w="5603" w:type="dxa"/>
          </w:tcPr>
          <w:p w:rsidR="00110BC4" w:rsidRPr="00082FF9" w:rsidRDefault="00110BC4" w:rsidP="00115A56">
            <w:pPr>
              <w:jc w:val="both"/>
              <w:rPr>
                <w:sz w:val="24"/>
                <w:szCs w:val="24"/>
              </w:rPr>
            </w:pPr>
            <w:r w:rsidRPr="00082FF9">
              <w:rPr>
                <w:sz w:val="24"/>
                <w:szCs w:val="24"/>
              </w:rPr>
              <w:t>Учить создавать образ сказочного героя – гномика, передавая характерные особенности. Закреплять приемы работы с бумагой по словесному указанию. Развивать образные представления, активность, творчество, внимание. Воспитывать желание и интерес делать сказочных героев и использовать их в играх и театрализованных представлениях.</w:t>
            </w:r>
          </w:p>
        </w:tc>
        <w:tc>
          <w:tcPr>
            <w:tcW w:w="2268" w:type="dxa"/>
          </w:tcPr>
          <w:p w:rsidR="00110BC4" w:rsidRPr="00082FF9" w:rsidRDefault="00110BC4" w:rsidP="00115A56">
            <w:pPr>
              <w:jc w:val="both"/>
              <w:rPr>
                <w:sz w:val="24"/>
                <w:szCs w:val="24"/>
              </w:rPr>
            </w:pPr>
            <w:r w:rsidRPr="00082FF9">
              <w:rPr>
                <w:sz w:val="24"/>
                <w:szCs w:val="24"/>
              </w:rPr>
              <w:t>Показ, уточняющие вопросы, проговаривание действий, совместные действия педагога с детьми, напоминание, художественное слово, театрализованное представление.</w:t>
            </w:r>
          </w:p>
        </w:tc>
        <w:tc>
          <w:tcPr>
            <w:tcW w:w="4536" w:type="dxa"/>
          </w:tcPr>
          <w:p w:rsidR="00110BC4" w:rsidRPr="00082FF9" w:rsidRDefault="00110BC4" w:rsidP="00115A56">
            <w:pPr>
              <w:jc w:val="both"/>
              <w:rPr>
                <w:sz w:val="24"/>
                <w:szCs w:val="24"/>
              </w:rPr>
            </w:pPr>
            <w:r w:rsidRPr="00082FF9">
              <w:rPr>
                <w:sz w:val="24"/>
                <w:szCs w:val="24"/>
              </w:rPr>
              <w:t>Листы бумаги шести цветов квадратной формы, набор разноцветных обрезков бумаги.</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Природное окружение «божья коровка»</w:t>
            </w:r>
          </w:p>
        </w:tc>
        <w:tc>
          <w:tcPr>
            <w:tcW w:w="5603" w:type="dxa"/>
          </w:tcPr>
          <w:p w:rsidR="00110BC4" w:rsidRPr="00082FF9" w:rsidRDefault="00110BC4" w:rsidP="00115A56">
            <w:pPr>
              <w:jc w:val="both"/>
              <w:rPr>
                <w:sz w:val="24"/>
                <w:szCs w:val="24"/>
              </w:rPr>
            </w:pPr>
            <w:r w:rsidRPr="00082FF9">
              <w:rPr>
                <w:sz w:val="24"/>
                <w:szCs w:val="24"/>
              </w:rPr>
              <w:t>Формировать элементарные представления о насекомых. Развивать у детей познавательный интерес ко всему живому. Учить сравнивать насекомых по способу их передвижения, о местах их обитания. Совершенствовать навыки работы с бумагой и вызвать желание использовать бумагу для поделок. Развивать творческую активность, внимание, воображение, память, речь. Воспитывать любовь ко всему живому, желание беречь природу.</w:t>
            </w:r>
          </w:p>
        </w:tc>
        <w:tc>
          <w:tcPr>
            <w:tcW w:w="2268" w:type="dxa"/>
          </w:tcPr>
          <w:p w:rsidR="00110BC4" w:rsidRPr="00082FF9" w:rsidRDefault="00110BC4" w:rsidP="00115A56">
            <w:pPr>
              <w:jc w:val="both"/>
              <w:rPr>
                <w:sz w:val="24"/>
                <w:szCs w:val="24"/>
              </w:rPr>
            </w:pPr>
            <w:r w:rsidRPr="00082FF9">
              <w:rPr>
                <w:sz w:val="24"/>
                <w:szCs w:val="24"/>
              </w:rPr>
              <w:t xml:space="preserve">Художественное слово, сюрпризный момент – появление ребенка из старшей группы в костюме божьей коровки, сообщение цели, познавательные вопросы, показ </w:t>
            </w:r>
            <w:r w:rsidRPr="00082FF9">
              <w:rPr>
                <w:sz w:val="24"/>
                <w:szCs w:val="24"/>
              </w:rPr>
              <w:lastRenderedPageBreak/>
              <w:t>приема работы с бумагой, совместные действия педагога и детей, поощрение.</w:t>
            </w:r>
          </w:p>
        </w:tc>
        <w:tc>
          <w:tcPr>
            <w:tcW w:w="4536" w:type="dxa"/>
          </w:tcPr>
          <w:p w:rsidR="00110BC4" w:rsidRPr="00082FF9" w:rsidRDefault="00110BC4" w:rsidP="00115A56">
            <w:pPr>
              <w:jc w:val="both"/>
              <w:rPr>
                <w:sz w:val="24"/>
                <w:szCs w:val="24"/>
              </w:rPr>
            </w:pPr>
            <w:r w:rsidRPr="00082FF9">
              <w:rPr>
                <w:sz w:val="24"/>
                <w:szCs w:val="24"/>
              </w:rPr>
              <w:lastRenderedPageBreak/>
              <w:t>Квадратный лист красного цвета, конверт на каждого ребенка с цветной бумагой.</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Кукольный театр «каппа»</w:t>
            </w:r>
          </w:p>
        </w:tc>
        <w:tc>
          <w:tcPr>
            <w:tcW w:w="5603" w:type="dxa"/>
          </w:tcPr>
          <w:p w:rsidR="00110BC4" w:rsidRPr="00082FF9" w:rsidRDefault="00110BC4" w:rsidP="00115A56">
            <w:pPr>
              <w:jc w:val="both"/>
              <w:rPr>
                <w:sz w:val="24"/>
                <w:szCs w:val="24"/>
              </w:rPr>
            </w:pPr>
            <w:r w:rsidRPr="00082FF9">
              <w:rPr>
                <w:sz w:val="24"/>
                <w:szCs w:val="24"/>
              </w:rPr>
              <w:t>Дать представление детям, что такое кукольный театр, создать сказочное существо – водяной с круглыми глазами и длинным носом для театрализованного представления. Развивать у детей познавательный интерес, желание самим сделать атрибуты для инсценировки сказок. Формировать внимание, согласованность действий обеими руками, пространственной ориентации. Продолжать учить делать поделки приемом оригами, развивая творчество, фантазию. Воспитывать чувство взаимной помощи, дружбы, желание помочь друг другу.</w:t>
            </w:r>
          </w:p>
        </w:tc>
        <w:tc>
          <w:tcPr>
            <w:tcW w:w="2268" w:type="dxa"/>
          </w:tcPr>
          <w:p w:rsidR="00110BC4" w:rsidRPr="00082FF9" w:rsidRDefault="00110BC4" w:rsidP="00115A56">
            <w:pPr>
              <w:jc w:val="both"/>
              <w:rPr>
                <w:sz w:val="24"/>
                <w:szCs w:val="24"/>
              </w:rPr>
            </w:pPr>
            <w:r w:rsidRPr="00082FF9">
              <w:rPr>
                <w:sz w:val="24"/>
                <w:szCs w:val="24"/>
              </w:rPr>
              <w:t>Художественное слово, наглядный образ, сообщение цели, наводящие вопросы поощрение от наглядного образа, вопросы познавательного характера, совместные действия, обыгрывание, театрализованное представление.</w:t>
            </w:r>
          </w:p>
        </w:tc>
        <w:tc>
          <w:tcPr>
            <w:tcW w:w="4536" w:type="dxa"/>
          </w:tcPr>
          <w:p w:rsidR="00110BC4" w:rsidRPr="00082FF9" w:rsidRDefault="00110BC4" w:rsidP="00115A56">
            <w:pPr>
              <w:jc w:val="both"/>
              <w:rPr>
                <w:sz w:val="24"/>
                <w:szCs w:val="24"/>
              </w:rPr>
            </w:pPr>
            <w:r w:rsidRPr="00082FF9">
              <w:rPr>
                <w:sz w:val="24"/>
                <w:szCs w:val="24"/>
              </w:rPr>
              <w:t>Квадратный лист бумаги 16*16, фломастеры, обрезки цветной бумаги для оформление лица Каппы, клеящий карандаш.</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Головные уборы «пилотка»</w:t>
            </w:r>
          </w:p>
        </w:tc>
        <w:tc>
          <w:tcPr>
            <w:tcW w:w="5603" w:type="dxa"/>
          </w:tcPr>
          <w:p w:rsidR="00110BC4" w:rsidRPr="00082FF9" w:rsidRDefault="00110BC4" w:rsidP="00115A56">
            <w:pPr>
              <w:jc w:val="both"/>
              <w:rPr>
                <w:sz w:val="24"/>
                <w:szCs w:val="24"/>
              </w:rPr>
            </w:pPr>
            <w:r w:rsidRPr="00082FF9">
              <w:rPr>
                <w:sz w:val="24"/>
                <w:szCs w:val="24"/>
              </w:rPr>
              <w:t>Познакомить детей с принадлежностями одежды - головные уборы. Развивать и формировать внимание, улучшать координацию в работе зрительного, двигательного, слухового восприятия. Способствовать развитию мелкой моторики рук, используя в работе поделки из бумаги. Учить изготавливать разнообразные декорации, используя аппликации, рисования. Воспитывать взаимодействие друг с другом, поощрять творческие проявления детей.</w:t>
            </w:r>
          </w:p>
        </w:tc>
        <w:tc>
          <w:tcPr>
            <w:tcW w:w="2268" w:type="dxa"/>
          </w:tcPr>
          <w:p w:rsidR="00110BC4" w:rsidRPr="00082FF9" w:rsidRDefault="00110BC4" w:rsidP="00115A56">
            <w:pPr>
              <w:jc w:val="both"/>
              <w:rPr>
                <w:sz w:val="24"/>
                <w:szCs w:val="24"/>
              </w:rPr>
            </w:pPr>
            <w:r w:rsidRPr="00082FF9">
              <w:rPr>
                <w:sz w:val="24"/>
                <w:szCs w:val="24"/>
              </w:rPr>
              <w:t>Рассказ воспитателя, напоминание, показ образца, совместные действия детей с педагогом, поощрение, проблемные вопросы, уточняющие вопросы.</w:t>
            </w:r>
          </w:p>
        </w:tc>
        <w:tc>
          <w:tcPr>
            <w:tcW w:w="4536" w:type="dxa"/>
          </w:tcPr>
          <w:p w:rsidR="00110BC4" w:rsidRPr="00082FF9" w:rsidRDefault="00110BC4" w:rsidP="00115A56">
            <w:pPr>
              <w:jc w:val="both"/>
              <w:rPr>
                <w:sz w:val="24"/>
                <w:szCs w:val="24"/>
              </w:rPr>
            </w:pPr>
            <w:r w:rsidRPr="00082FF9">
              <w:rPr>
                <w:sz w:val="24"/>
                <w:szCs w:val="24"/>
              </w:rPr>
              <w:t>Лист бумаги 21*29 см., фломастеры. Обрезки цветной бумаги.</w:t>
            </w:r>
          </w:p>
        </w:tc>
      </w:tr>
    </w:tbl>
    <w:p w:rsidR="00110BC4" w:rsidRPr="00082FF9" w:rsidRDefault="00110BC4" w:rsidP="00110BC4">
      <w:pPr>
        <w:jc w:val="both"/>
        <w:rPr>
          <w:rFonts w:ascii="Monotype Corsiva" w:hAnsi="Monotype Corsiva"/>
          <w:b/>
          <w:sz w:val="24"/>
          <w:szCs w:val="24"/>
        </w:rPr>
      </w:pPr>
    </w:p>
    <w:p w:rsidR="00110BC4" w:rsidRDefault="00110BC4" w:rsidP="00110BC4">
      <w:pPr>
        <w:jc w:val="both"/>
        <w:rPr>
          <w:rFonts w:ascii="Monotype Corsiva" w:hAnsi="Monotype Corsiva"/>
          <w:b/>
          <w:sz w:val="36"/>
          <w:szCs w:val="36"/>
        </w:rPr>
      </w:pPr>
    </w:p>
    <w:p w:rsidR="00110BC4" w:rsidRDefault="00110BC4" w:rsidP="00110BC4">
      <w:pPr>
        <w:jc w:val="both"/>
        <w:rPr>
          <w:rFonts w:ascii="Monotype Corsiva" w:hAnsi="Monotype Corsiva"/>
          <w:b/>
          <w:sz w:val="36"/>
          <w:szCs w:val="36"/>
        </w:rPr>
      </w:pPr>
    </w:p>
    <w:p w:rsidR="00110BC4" w:rsidRDefault="00110BC4" w:rsidP="00110BC4">
      <w:pPr>
        <w:jc w:val="both"/>
        <w:rPr>
          <w:rFonts w:ascii="Monotype Corsiva" w:hAnsi="Monotype Corsiva"/>
          <w:b/>
          <w:sz w:val="36"/>
          <w:szCs w:val="36"/>
        </w:rPr>
      </w:pPr>
    </w:p>
    <w:p w:rsidR="00110BC4" w:rsidRPr="00082FF9" w:rsidRDefault="00110BC4" w:rsidP="00110BC4">
      <w:pPr>
        <w:jc w:val="both"/>
        <w:rPr>
          <w:rFonts w:ascii="Monotype Corsiva" w:hAnsi="Monotype Corsiva"/>
          <w:b/>
          <w:sz w:val="36"/>
          <w:szCs w:val="36"/>
        </w:rPr>
      </w:pPr>
    </w:p>
    <w:p w:rsidR="00110BC4" w:rsidRPr="00082FF9" w:rsidRDefault="00110BC4" w:rsidP="00110BC4">
      <w:pPr>
        <w:jc w:val="both"/>
        <w:rPr>
          <w:rFonts w:ascii="Monotype Corsiva" w:hAnsi="Monotype Corsiva"/>
          <w:b/>
          <w:sz w:val="36"/>
          <w:szCs w:val="36"/>
        </w:rPr>
      </w:pPr>
      <w:r w:rsidRPr="00082FF9">
        <w:rPr>
          <w:rFonts w:ascii="Monotype Corsiva" w:hAnsi="Monotype Corsiva"/>
          <w:b/>
          <w:sz w:val="36"/>
          <w:szCs w:val="36"/>
        </w:rPr>
        <w:lastRenderedPageBreak/>
        <w:t>Кружковая работа по обучению детей конструированию из бумаги ,,Оригами” второй год обучения (для детей от5-6 лет).</w:t>
      </w:r>
    </w:p>
    <w:tbl>
      <w:tblPr>
        <w:tblStyle w:val="a3"/>
        <w:tblW w:w="0" w:type="auto"/>
        <w:tblLook w:val="04A0" w:firstRow="1" w:lastRow="0" w:firstColumn="1" w:lastColumn="0" w:noHBand="0" w:noVBand="1"/>
      </w:tblPr>
      <w:tblGrid>
        <w:gridCol w:w="2614"/>
        <w:gridCol w:w="5603"/>
        <w:gridCol w:w="2268"/>
        <w:gridCol w:w="4536"/>
      </w:tblGrid>
      <w:tr w:rsidR="00110BC4" w:rsidRPr="00082FF9" w:rsidTr="00115A56">
        <w:tc>
          <w:tcPr>
            <w:tcW w:w="2614" w:type="dxa"/>
          </w:tcPr>
          <w:p w:rsidR="00110BC4" w:rsidRPr="00082FF9" w:rsidRDefault="00110BC4" w:rsidP="00115A56">
            <w:pPr>
              <w:jc w:val="center"/>
              <w:rPr>
                <w:rFonts w:ascii="Monotype Corsiva" w:hAnsi="Monotype Corsiva"/>
                <w:b/>
                <w:sz w:val="24"/>
                <w:szCs w:val="24"/>
              </w:rPr>
            </w:pPr>
            <w:r w:rsidRPr="00082FF9">
              <w:rPr>
                <w:rFonts w:ascii="Monotype Corsiva" w:hAnsi="Monotype Corsiva"/>
                <w:b/>
                <w:sz w:val="24"/>
                <w:szCs w:val="24"/>
              </w:rPr>
              <w:t>Тема</w:t>
            </w:r>
          </w:p>
        </w:tc>
        <w:tc>
          <w:tcPr>
            <w:tcW w:w="5603" w:type="dxa"/>
          </w:tcPr>
          <w:p w:rsidR="00110BC4" w:rsidRPr="00082FF9" w:rsidRDefault="00110BC4" w:rsidP="00115A56">
            <w:pPr>
              <w:jc w:val="center"/>
              <w:rPr>
                <w:rFonts w:ascii="Monotype Corsiva" w:hAnsi="Monotype Corsiva"/>
                <w:b/>
                <w:sz w:val="24"/>
                <w:szCs w:val="24"/>
              </w:rPr>
            </w:pPr>
            <w:r w:rsidRPr="00082FF9">
              <w:rPr>
                <w:rFonts w:ascii="Monotype Corsiva" w:hAnsi="Monotype Corsiva"/>
                <w:b/>
                <w:sz w:val="24"/>
                <w:szCs w:val="24"/>
              </w:rPr>
              <w:t>Программное содержание</w:t>
            </w:r>
          </w:p>
        </w:tc>
        <w:tc>
          <w:tcPr>
            <w:tcW w:w="2268" w:type="dxa"/>
          </w:tcPr>
          <w:p w:rsidR="00110BC4" w:rsidRPr="00082FF9" w:rsidRDefault="00110BC4" w:rsidP="00115A56">
            <w:pPr>
              <w:jc w:val="center"/>
              <w:rPr>
                <w:rFonts w:ascii="Monotype Corsiva" w:hAnsi="Monotype Corsiva"/>
                <w:b/>
                <w:sz w:val="24"/>
                <w:szCs w:val="24"/>
              </w:rPr>
            </w:pPr>
            <w:r w:rsidRPr="00082FF9">
              <w:rPr>
                <w:rFonts w:ascii="Monotype Corsiva" w:hAnsi="Monotype Corsiva"/>
                <w:b/>
                <w:sz w:val="24"/>
                <w:szCs w:val="24"/>
              </w:rPr>
              <w:t>Приёмы</w:t>
            </w:r>
          </w:p>
        </w:tc>
        <w:tc>
          <w:tcPr>
            <w:tcW w:w="4536" w:type="dxa"/>
          </w:tcPr>
          <w:p w:rsidR="00110BC4" w:rsidRPr="00082FF9" w:rsidRDefault="00110BC4" w:rsidP="00115A56">
            <w:pPr>
              <w:jc w:val="center"/>
              <w:rPr>
                <w:rFonts w:ascii="Monotype Corsiva" w:hAnsi="Monotype Corsiva"/>
                <w:b/>
                <w:sz w:val="24"/>
                <w:szCs w:val="24"/>
              </w:rPr>
            </w:pPr>
            <w:r w:rsidRPr="00082FF9">
              <w:rPr>
                <w:rFonts w:ascii="Monotype Corsiva" w:hAnsi="Monotype Corsiva"/>
                <w:b/>
                <w:sz w:val="24"/>
                <w:szCs w:val="24"/>
              </w:rPr>
              <w:t>Материал</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t>Сентябрь</w:t>
            </w:r>
          </w:p>
        </w:tc>
        <w:tc>
          <w:tcPr>
            <w:tcW w:w="5603" w:type="dxa"/>
          </w:tcPr>
          <w:p w:rsidR="00110BC4" w:rsidRPr="00082FF9" w:rsidRDefault="00110BC4" w:rsidP="00115A56">
            <w:pPr>
              <w:jc w:val="both"/>
              <w:rPr>
                <w:rFonts w:ascii="Monotype Corsiva" w:hAnsi="Monotype Corsiva"/>
                <w:b/>
                <w:sz w:val="24"/>
                <w:szCs w:val="24"/>
              </w:rPr>
            </w:pPr>
          </w:p>
        </w:tc>
        <w:tc>
          <w:tcPr>
            <w:tcW w:w="2268" w:type="dxa"/>
          </w:tcPr>
          <w:p w:rsidR="00110BC4" w:rsidRPr="00082FF9" w:rsidRDefault="00110BC4" w:rsidP="00115A56">
            <w:pPr>
              <w:jc w:val="both"/>
              <w:rPr>
                <w:rFonts w:ascii="Monotype Corsiva" w:hAnsi="Monotype Corsiva"/>
                <w:b/>
                <w:sz w:val="24"/>
                <w:szCs w:val="24"/>
              </w:rPr>
            </w:pPr>
          </w:p>
        </w:tc>
        <w:tc>
          <w:tcPr>
            <w:tcW w:w="4536" w:type="dxa"/>
          </w:tcPr>
          <w:p w:rsidR="00110BC4" w:rsidRPr="00082FF9" w:rsidRDefault="00110BC4" w:rsidP="00115A56">
            <w:pPr>
              <w:jc w:val="both"/>
              <w:rPr>
                <w:rFonts w:ascii="Monotype Corsiva" w:hAnsi="Monotype Corsiva"/>
                <w:b/>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Диагностика</w:t>
            </w:r>
          </w:p>
        </w:tc>
        <w:tc>
          <w:tcPr>
            <w:tcW w:w="5603" w:type="dxa"/>
          </w:tcPr>
          <w:p w:rsidR="00110BC4" w:rsidRPr="00082FF9" w:rsidRDefault="00110BC4" w:rsidP="00115A56">
            <w:pPr>
              <w:jc w:val="both"/>
              <w:rPr>
                <w:sz w:val="24"/>
                <w:szCs w:val="24"/>
              </w:rPr>
            </w:pPr>
            <w:r w:rsidRPr="00082FF9">
              <w:rPr>
                <w:sz w:val="24"/>
                <w:szCs w:val="24"/>
              </w:rPr>
              <w:t>Выявление конструкторских умений и навыков у детей.</w:t>
            </w:r>
          </w:p>
        </w:tc>
        <w:tc>
          <w:tcPr>
            <w:tcW w:w="2268" w:type="dxa"/>
          </w:tcPr>
          <w:p w:rsidR="00110BC4" w:rsidRPr="00082FF9" w:rsidRDefault="00110BC4" w:rsidP="00115A56">
            <w:pPr>
              <w:jc w:val="both"/>
              <w:rPr>
                <w:b/>
                <w:sz w:val="24"/>
                <w:szCs w:val="24"/>
              </w:rPr>
            </w:pPr>
          </w:p>
        </w:tc>
        <w:tc>
          <w:tcPr>
            <w:tcW w:w="4536" w:type="dxa"/>
          </w:tcPr>
          <w:p w:rsidR="00110BC4" w:rsidRPr="00082FF9" w:rsidRDefault="00110BC4" w:rsidP="00115A56">
            <w:pPr>
              <w:jc w:val="both"/>
              <w:rPr>
                <w:b/>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Многоэтажный современный дом.</w:t>
            </w:r>
          </w:p>
        </w:tc>
        <w:tc>
          <w:tcPr>
            <w:tcW w:w="5603" w:type="dxa"/>
          </w:tcPr>
          <w:p w:rsidR="00110BC4" w:rsidRPr="00082FF9" w:rsidRDefault="00110BC4" w:rsidP="00115A56">
            <w:pPr>
              <w:jc w:val="both"/>
              <w:rPr>
                <w:sz w:val="24"/>
                <w:szCs w:val="24"/>
              </w:rPr>
            </w:pPr>
            <w:r w:rsidRPr="00082FF9">
              <w:rPr>
                <w:sz w:val="24"/>
                <w:szCs w:val="24"/>
              </w:rPr>
              <w:t>Уточнить представления детей о современных многоэтажных домах, умение устанавливать связь между окраской предмета и характером освещения. Упражнять детей передаче элементов в своих поделках, упражнять в совместном конструировании. Учить использовать имеющиеся умения, навыки, знания при конструировании по типу оригами. Развивать творчество, самостоятельность, конструкторские и изобразительные навыки. Воспитывать интерес к занятиям по оригами, умение бережно и экономно использовать материал – бумагу.</w:t>
            </w:r>
          </w:p>
        </w:tc>
        <w:tc>
          <w:tcPr>
            <w:tcW w:w="2268" w:type="dxa"/>
          </w:tcPr>
          <w:p w:rsidR="00110BC4" w:rsidRPr="00082FF9" w:rsidRDefault="00110BC4" w:rsidP="00115A56">
            <w:pPr>
              <w:jc w:val="both"/>
              <w:rPr>
                <w:sz w:val="24"/>
                <w:szCs w:val="24"/>
              </w:rPr>
            </w:pPr>
            <w:r w:rsidRPr="00082FF9">
              <w:rPr>
                <w:sz w:val="24"/>
                <w:szCs w:val="24"/>
              </w:rPr>
              <w:t>Напоминание (при вертикальном расположении надо брать для основы плотную бумагу), показ образцов, активизация поисковой деятельности, показ педагога, совместные действия с педагогом, познавательные вопросы, поощрения, обыгрывание поделок.</w:t>
            </w:r>
          </w:p>
        </w:tc>
        <w:tc>
          <w:tcPr>
            <w:tcW w:w="4536" w:type="dxa"/>
          </w:tcPr>
          <w:p w:rsidR="00110BC4" w:rsidRPr="00082FF9" w:rsidRDefault="00110BC4" w:rsidP="00115A56">
            <w:pPr>
              <w:jc w:val="both"/>
              <w:rPr>
                <w:sz w:val="24"/>
                <w:szCs w:val="24"/>
              </w:rPr>
            </w:pPr>
            <w:r w:rsidRPr="00082FF9">
              <w:rPr>
                <w:sz w:val="24"/>
                <w:szCs w:val="24"/>
              </w:rPr>
              <w:t>Плотная бумага 16*16 см, желтый или черный фон, цветная бумага для оформления фасада дома: красного, зеленого, желтого, розового цвета.</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«Стрелочка»</w:t>
            </w:r>
          </w:p>
        </w:tc>
        <w:tc>
          <w:tcPr>
            <w:tcW w:w="5603" w:type="dxa"/>
          </w:tcPr>
          <w:p w:rsidR="00110BC4" w:rsidRPr="00082FF9" w:rsidRDefault="00110BC4" w:rsidP="00115A56">
            <w:pPr>
              <w:jc w:val="both"/>
              <w:rPr>
                <w:sz w:val="24"/>
                <w:szCs w:val="24"/>
              </w:rPr>
            </w:pPr>
            <w:r w:rsidRPr="00082FF9">
              <w:rPr>
                <w:sz w:val="24"/>
                <w:szCs w:val="24"/>
              </w:rPr>
              <w:t>Подводить детей к творческой деятельности, развивать интерес к поделкам из оригами. Развитие, формирование и закрепление тонких движений пальцев рук, развитие внимания, зрительно – моторной координации. Закрепить умение действовать совместно с педагогом, дифференцировать движение рук. Воспитывать навыки аккуратного пользования с бумагой, привычку сохранять правильную осанку во время занятий.</w:t>
            </w:r>
          </w:p>
        </w:tc>
        <w:tc>
          <w:tcPr>
            <w:tcW w:w="2268" w:type="dxa"/>
          </w:tcPr>
          <w:p w:rsidR="00110BC4" w:rsidRPr="00082FF9" w:rsidRDefault="00110BC4" w:rsidP="00115A56">
            <w:pPr>
              <w:jc w:val="both"/>
              <w:rPr>
                <w:sz w:val="24"/>
                <w:szCs w:val="24"/>
              </w:rPr>
            </w:pPr>
            <w:r w:rsidRPr="00082FF9">
              <w:rPr>
                <w:sz w:val="24"/>
                <w:szCs w:val="24"/>
              </w:rPr>
              <w:t>Показ педагога, совместные действия детей с педагогом, уточняющие вопросы, словесное поощрение.</w:t>
            </w:r>
          </w:p>
        </w:tc>
        <w:tc>
          <w:tcPr>
            <w:tcW w:w="4536" w:type="dxa"/>
          </w:tcPr>
          <w:p w:rsidR="00110BC4" w:rsidRPr="00082FF9" w:rsidRDefault="00110BC4" w:rsidP="00115A56">
            <w:pPr>
              <w:jc w:val="both"/>
              <w:rPr>
                <w:sz w:val="24"/>
                <w:szCs w:val="24"/>
              </w:rPr>
            </w:pPr>
            <w:r w:rsidRPr="00082FF9">
              <w:rPr>
                <w:sz w:val="24"/>
                <w:szCs w:val="24"/>
              </w:rPr>
              <w:t>Прямоугольник равный двум квадратам, обрезки цветной бумаги для украшения.</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«Моя бабочка»</w:t>
            </w:r>
          </w:p>
        </w:tc>
        <w:tc>
          <w:tcPr>
            <w:tcW w:w="5603" w:type="dxa"/>
          </w:tcPr>
          <w:p w:rsidR="00110BC4" w:rsidRPr="00082FF9" w:rsidRDefault="00110BC4" w:rsidP="00115A56">
            <w:pPr>
              <w:jc w:val="both"/>
              <w:rPr>
                <w:sz w:val="24"/>
                <w:szCs w:val="24"/>
              </w:rPr>
            </w:pPr>
            <w:r w:rsidRPr="00082FF9">
              <w:rPr>
                <w:sz w:val="24"/>
                <w:szCs w:val="24"/>
              </w:rPr>
              <w:t>Формировать элементарные представления о насекомых (бабочка), о пользе насекомых в природе. Учить передавать характерные особенности насекомых, используя приемы оригами. Развивать внимание, слуховое восприятие, умение координировать движение рук, зрительно – пространственную координацию. Воспитывать бережное отношение ко всему живому, что нас окружает.</w:t>
            </w:r>
          </w:p>
        </w:tc>
        <w:tc>
          <w:tcPr>
            <w:tcW w:w="2268" w:type="dxa"/>
          </w:tcPr>
          <w:p w:rsidR="00110BC4" w:rsidRPr="00082FF9" w:rsidRDefault="00110BC4" w:rsidP="00115A56">
            <w:pPr>
              <w:jc w:val="both"/>
              <w:rPr>
                <w:sz w:val="24"/>
                <w:szCs w:val="24"/>
              </w:rPr>
            </w:pPr>
            <w:r w:rsidRPr="00082FF9">
              <w:rPr>
                <w:sz w:val="24"/>
                <w:szCs w:val="24"/>
              </w:rPr>
              <w:t>Рассказ педагога о насекомых, показ образцов наводящие вопросы, совместные действия детей с педагогом, поощрение, анализ детских работ.</w:t>
            </w:r>
          </w:p>
        </w:tc>
        <w:tc>
          <w:tcPr>
            <w:tcW w:w="4536" w:type="dxa"/>
          </w:tcPr>
          <w:p w:rsidR="00110BC4" w:rsidRPr="00082FF9" w:rsidRDefault="00110BC4" w:rsidP="00115A56">
            <w:pPr>
              <w:jc w:val="both"/>
              <w:rPr>
                <w:sz w:val="24"/>
                <w:szCs w:val="24"/>
              </w:rPr>
            </w:pPr>
            <w:r w:rsidRPr="00082FF9">
              <w:rPr>
                <w:sz w:val="24"/>
                <w:szCs w:val="24"/>
              </w:rPr>
              <w:t>Разноцветные квадраты, обрезки бумаги (наклеивание глаз, усиков, украшение крыльев).</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t xml:space="preserve">Октябрь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«Лодочка»</w:t>
            </w:r>
          </w:p>
        </w:tc>
        <w:tc>
          <w:tcPr>
            <w:tcW w:w="5603" w:type="dxa"/>
          </w:tcPr>
          <w:p w:rsidR="00110BC4" w:rsidRPr="00082FF9" w:rsidRDefault="00110BC4" w:rsidP="00115A56">
            <w:pPr>
              <w:jc w:val="both"/>
              <w:rPr>
                <w:sz w:val="24"/>
                <w:szCs w:val="24"/>
              </w:rPr>
            </w:pPr>
            <w:r w:rsidRPr="00082FF9">
              <w:rPr>
                <w:sz w:val="24"/>
                <w:szCs w:val="24"/>
              </w:rPr>
              <w:t>Расширить обобщенные представления о разных видах судов, в зависимости их строения от назначения. Упражнять в умении рассуждать и устанавливать причинно – следственные связи, аргументировать решения. Развивать внимание, память, наблюдательность, образно – пространственное мышление, координации движении пальцев рук и кистей. Воспитывать умение доводить начатое дело до конца.</w:t>
            </w:r>
          </w:p>
        </w:tc>
        <w:tc>
          <w:tcPr>
            <w:tcW w:w="2268" w:type="dxa"/>
          </w:tcPr>
          <w:p w:rsidR="00110BC4" w:rsidRPr="00082FF9" w:rsidRDefault="00110BC4" w:rsidP="00115A56">
            <w:pPr>
              <w:jc w:val="both"/>
              <w:rPr>
                <w:sz w:val="24"/>
                <w:szCs w:val="24"/>
              </w:rPr>
            </w:pPr>
            <w:r w:rsidRPr="00082FF9">
              <w:rPr>
                <w:sz w:val="24"/>
                <w:szCs w:val="24"/>
              </w:rPr>
              <w:t>Наводящие вопросы о видах транспорта, художественное слово, показ образцов, совместные действия детей с педагогом, словесное поощрение, уточняющие вопросы, проблемные вопросы, обыгрывание, использование в опытах по экологии.</w:t>
            </w:r>
          </w:p>
        </w:tc>
        <w:tc>
          <w:tcPr>
            <w:tcW w:w="4536" w:type="dxa"/>
          </w:tcPr>
          <w:p w:rsidR="00110BC4" w:rsidRPr="00082FF9" w:rsidRDefault="00110BC4" w:rsidP="00115A56">
            <w:pPr>
              <w:jc w:val="both"/>
              <w:rPr>
                <w:sz w:val="24"/>
                <w:szCs w:val="24"/>
              </w:rPr>
            </w:pPr>
            <w:r w:rsidRPr="00082FF9">
              <w:rPr>
                <w:sz w:val="24"/>
                <w:szCs w:val="24"/>
              </w:rPr>
              <w:t>Разноцветные квадраты с белой оборотной стороной, обрезки цветной бумаги, вырезание и наклеивание декоративных элементов.</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«Летите голуби, летите!».</w:t>
            </w:r>
          </w:p>
        </w:tc>
        <w:tc>
          <w:tcPr>
            <w:tcW w:w="5603" w:type="dxa"/>
          </w:tcPr>
          <w:p w:rsidR="00110BC4" w:rsidRPr="00082FF9" w:rsidRDefault="00110BC4" w:rsidP="00115A56">
            <w:pPr>
              <w:jc w:val="both"/>
              <w:rPr>
                <w:sz w:val="24"/>
                <w:szCs w:val="24"/>
              </w:rPr>
            </w:pPr>
            <w:r w:rsidRPr="00082FF9">
              <w:rPr>
                <w:sz w:val="24"/>
                <w:szCs w:val="24"/>
              </w:rPr>
              <w:t xml:space="preserve">Продолжать формировать у детей устойчивые интересы к конструированию из бумаги. Развивать умение выделять разнообразные свойства птиц, сравнивать птиц, радоваться созданной поделке. Развивать воображение, активность, творчество, умение выделять красивые работы, рассказывать о </w:t>
            </w:r>
            <w:r w:rsidRPr="00082FF9">
              <w:rPr>
                <w:sz w:val="24"/>
                <w:szCs w:val="24"/>
              </w:rPr>
              <w:lastRenderedPageBreak/>
              <w:t>них. Воспитывать бережное и уважительное отношение к птицам, сопереживать и сочувствовать.</w:t>
            </w:r>
          </w:p>
        </w:tc>
        <w:tc>
          <w:tcPr>
            <w:tcW w:w="2268" w:type="dxa"/>
          </w:tcPr>
          <w:p w:rsidR="00110BC4" w:rsidRPr="00082FF9" w:rsidRDefault="00110BC4" w:rsidP="00115A56">
            <w:pPr>
              <w:jc w:val="both"/>
              <w:rPr>
                <w:sz w:val="24"/>
                <w:szCs w:val="24"/>
              </w:rPr>
            </w:pPr>
            <w:r w:rsidRPr="00082FF9">
              <w:rPr>
                <w:sz w:val="24"/>
                <w:szCs w:val="24"/>
              </w:rPr>
              <w:lastRenderedPageBreak/>
              <w:t xml:space="preserve">Показ иллюстраций, художественное слово, постановка цели, совместные действия (по необходимости), </w:t>
            </w:r>
            <w:r w:rsidRPr="00082FF9">
              <w:rPr>
                <w:sz w:val="24"/>
                <w:szCs w:val="24"/>
              </w:rPr>
              <w:lastRenderedPageBreak/>
              <w:t>уточняющие вопросы, поощрение действий (голубь летит над городом).</w:t>
            </w:r>
          </w:p>
        </w:tc>
        <w:tc>
          <w:tcPr>
            <w:tcW w:w="4536" w:type="dxa"/>
          </w:tcPr>
          <w:p w:rsidR="00110BC4" w:rsidRPr="00082FF9" w:rsidRDefault="00110BC4" w:rsidP="00115A56">
            <w:pPr>
              <w:jc w:val="both"/>
              <w:rPr>
                <w:sz w:val="24"/>
                <w:szCs w:val="24"/>
              </w:rPr>
            </w:pPr>
            <w:r w:rsidRPr="00082FF9">
              <w:rPr>
                <w:sz w:val="24"/>
                <w:szCs w:val="24"/>
              </w:rPr>
              <w:lastRenderedPageBreak/>
              <w:t xml:space="preserve">Квадрат белого цвета, обрезки цветной бумаги </w:t>
            </w:r>
          </w:p>
          <w:p w:rsidR="00110BC4" w:rsidRPr="00082FF9" w:rsidRDefault="00110BC4" w:rsidP="00115A56">
            <w:pPr>
              <w:jc w:val="both"/>
              <w:rPr>
                <w:sz w:val="24"/>
                <w:szCs w:val="24"/>
              </w:rPr>
            </w:pPr>
            <w:r w:rsidRPr="00082FF9">
              <w:rPr>
                <w:sz w:val="24"/>
                <w:szCs w:val="24"/>
              </w:rPr>
              <w:t xml:space="preserve"> (вырезание и наклеивание глаз, клюва, декоративных элементов – ветки, города). Вырезки из журнала или плаката с изображением поющих детей</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«Грибная пора»</w:t>
            </w:r>
          </w:p>
        </w:tc>
        <w:tc>
          <w:tcPr>
            <w:tcW w:w="5603" w:type="dxa"/>
          </w:tcPr>
          <w:p w:rsidR="00110BC4" w:rsidRPr="00082FF9" w:rsidRDefault="00110BC4" w:rsidP="00115A56">
            <w:pPr>
              <w:jc w:val="both"/>
              <w:rPr>
                <w:sz w:val="24"/>
                <w:szCs w:val="24"/>
              </w:rPr>
            </w:pPr>
            <w:r w:rsidRPr="00082FF9">
              <w:rPr>
                <w:sz w:val="24"/>
                <w:szCs w:val="24"/>
              </w:rPr>
              <w:t>Закрепить представления детей о грибах, которые растут в лесу, о том какую пользу приносят грибы для животных и птиц. Учить детей передавать форму гриба, используя прием оригами, согнув квадрат пополам, точно совмещать углы, умение вкладывать боковые части друг в друга, передавать характерные признаки. Развивать и формировать внимание, слуховое восприятие, умения дифференцировать движения рук, координировать их. Воспитывать любовь к природе, бережное отношение к дарам природы. Аккуратность , развивать навыки взаимодействия друг с другом.</w:t>
            </w:r>
          </w:p>
        </w:tc>
        <w:tc>
          <w:tcPr>
            <w:tcW w:w="2268" w:type="dxa"/>
          </w:tcPr>
          <w:p w:rsidR="00110BC4" w:rsidRPr="00082FF9" w:rsidRDefault="00110BC4" w:rsidP="00115A56">
            <w:pPr>
              <w:jc w:val="both"/>
              <w:rPr>
                <w:sz w:val="24"/>
                <w:szCs w:val="24"/>
              </w:rPr>
            </w:pPr>
            <w:r w:rsidRPr="00082FF9">
              <w:rPr>
                <w:sz w:val="24"/>
                <w:szCs w:val="24"/>
              </w:rPr>
              <w:t>Показ педагога, совместные действия педагога и детей, показ приемов выполнения поделки, вопрос познавательного характера, музыкальное сопровождение.</w:t>
            </w:r>
          </w:p>
        </w:tc>
        <w:tc>
          <w:tcPr>
            <w:tcW w:w="4536" w:type="dxa"/>
          </w:tcPr>
          <w:p w:rsidR="00110BC4" w:rsidRPr="00082FF9" w:rsidRDefault="00110BC4" w:rsidP="00115A56">
            <w:pPr>
              <w:jc w:val="both"/>
              <w:rPr>
                <w:sz w:val="24"/>
                <w:szCs w:val="24"/>
              </w:rPr>
            </w:pPr>
            <w:r w:rsidRPr="00082FF9">
              <w:rPr>
                <w:sz w:val="24"/>
                <w:szCs w:val="24"/>
              </w:rPr>
              <w:t>Квадрат бумаги светло- коричневый или серый, зеленый фон.</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«Рябиновая сказка»</w:t>
            </w:r>
          </w:p>
        </w:tc>
        <w:tc>
          <w:tcPr>
            <w:tcW w:w="5603" w:type="dxa"/>
          </w:tcPr>
          <w:p w:rsidR="00110BC4" w:rsidRPr="00082FF9" w:rsidRDefault="00110BC4" w:rsidP="00115A56">
            <w:pPr>
              <w:jc w:val="both"/>
              <w:rPr>
                <w:sz w:val="24"/>
                <w:szCs w:val="24"/>
              </w:rPr>
            </w:pPr>
            <w:r w:rsidRPr="00082FF9">
              <w:rPr>
                <w:sz w:val="24"/>
                <w:szCs w:val="24"/>
              </w:rPr>
              <w:t>Вызывать у детей интерес к образу, закрепить знания детей о деревьях. Упражнять выкладывать отдельные части - ягоды, листья в общую картину. Развивать зрительно-моторную координацию, мелкую моторику рук, внимание, речь. Побуждать детей к творческой деятельности.</w:t>
            </w:r>
          </w:p>
        </w:tc>
        <w:tc>
          <w:tcPr>
            <w:tcW w:w="2268" w:type="dxa"/>
          </w:tcPr>
          <w:p w:rsidR="00110BC4" w:rsidRPr="00082FF9" w:rsidRDefault="00110BC4" w:rsidP="00115A56">
            <w:pPr>
              <w:jc w:val="both"/>
              <w:rPr>
                <w:sz w:val="24"/>
                <w:szCs w:val="24"/>
              </w:rPr>
            </w:pPr>
            <w:r w:rsidRPr="00082FF9">
              <w:rPr>
                <w:sz w:val="24"/>
                <w:szCs w:val="24"/>
              </w:rPr>
              <w:t>Рассказ педагога о деревьях, вопросы, напоминание, поощрение, совместные действия педагога с детьми, уточняющие вопросы, индивидуальная помощь.</w:t>
            </w:r>
          </w:p>
        </w:tc>
        <w:tc>
          <w:tcPr>
            <w:tcW w:w="4536" w:type="dxa"/>
          </w:tcPr>
          <w:p w:rsidR="00110BC4" w:rsidRPr="00082FF9" w:rsidRDefault="00110BC4" w:rsidP="00115A56">
            <w:pPr>
              <w:jc w:val="both"/>
              <w:rPr>
                <w:sz w:val="24"/>
                <w:szCs w:val="24"/>
              </w:rPr>
            </w:pPr>
            <w:r w:rsidRPr="00082FF9">
              <w:rPr>
                <w:sz w:val="24"/>
                <w:szCs w:val="24"/>
              </w:rPr>
              <w:t>Несколько квадратиков зеленой бумаги 10х10см, красные квадраты 6х6см, фон.</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t xml:space="preserve">Ноябрь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«Зонт-цветок».</w:t>
            </w:r>
          </w:p>
        </w:tc>
        <w:tc>
          <w:tcPr>
            <w:tcW w:w="5603" w:type="dxa"/>
          </w:tcPr>
          <w:p w:rsidR="00110BC4" w:rsidRPr="00082FF9" w:rsidRDefault="00110BC4" w:rsidP="00115A56">
            <w:pPr>
              <w:jc w:val="both"/>
              <w:rPr>
                <w:sz w:val="24"/>
                <w:szCs w:val="24"/>
              </w:rPr>
            </w:pPr>
            <w:r w:rsidRPr="00082FF9">
              <w:rPr>
                <w:sz w:val="24"/>
                <w:szCs w:val="24"/>
              </w:rPr>
              <w:t>Совершенствовать умение преобразовывать геометрические фигуры приемом складывания. Развивать внимание, пространственную ориентировку, слуховое и зрительное восприятие, совершенствовать мелкую моторику рук и двигательную координацию. Воспитывать бережное отношение к природе, соблюдении правил игры, формирование навыков совместной деятельности.</w:t>
            </w:r>
          </w:p>
        </w:tc>
        <w:tc>
          <w:tcPr>
            <w:tcW w:w="2268" w:type="dxa"/>
          </w:tcPr>
          <w:p w:rsidR="00110BC4" w:rsidRPr="00082FF9" w:rsidRDefault="00110BC4" w:rsidP="00115A56">
            <w:pPr>
              <w:jc w:val="both"/>
              <w:rPr>
                <w:sz w:val="24"/>
                <w:szCs w:val="24"/>
              </w:rPr>
            </w:pPr>
            <w:r w:rsidRPr="00082FF9">
              <w:rPr>
                <w:sz w:val="24"/>
                <w:szCs w:val="24"/>
              </w:rPr>
              <w:t xml:space="preserve">Музыкальное сопровождение - звуки леса, напоминание, наводящие вопросы, совместные действия педагога с </w:t>
            </w:r>
            <w:r w:rsidRPr="00082FF9">
              <w:rPr>
                <w:sz w:val="24"/>
                <w:szCs w:val="24"/>
              </w:rPr>
              <w:lastRenderedPageBreak/>
              <w:t>детьми, поощрение, указание, частичный показ, индивидуальная помощь.</w:t>
            </w:r>
          </w:p>
        </w:tc>
        <w:tc>
          <w:tcPr>
            <w:tcW w:w="4536" w:type="dxa"/>
          </w:tcPr>
          <w:p w:rsidR="00110BC4" w:rsidRPr="00082FF9" w:rsidRDefault="00110BC4" w:rsidP="00115A56">
            <w:pPr>
              <w:jc w:val="both"/>
              <w:rPr>
                <w:sz w:val="24"/>
                <w:szCs w:val="24"/>
              </w:rPr>
            </w:pPr>
            <w:r w:rsidRPr="00082FF9">
              <w:rPr>
                <w:sz w:val="24"/>
                <w:szCs w:val="24"/>
              </w:rPr>
              <w:lastRenderedPageBreak/>
              <w:t>Аудиозапись звуков леса, игра Собери цветок, квадрат 10х10см.</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«Серовато, зубовато…»</w:t>
            </w:r>
          </w:p>
        </w:tc>
        <w:tc>
          <w:tcPr>
            <w:tcW w:w="5603" w:type="dxa"/>
          </w:tcPr>
          <w:p w:rsidR="00110BC4" w:rsidRPr="00082FF9" w:rsidRDefault="00110BC4" w:rsidP="00115A56">
            <w:pPr>
              <w:jc w:val="both"/>
              <w:rPr>
                <w:sz w:val="24"/>
                <w:szCs w:val="24"/>
              </w:rPr>
            </w:pPr>
            <w:r w:rsidRPr="00082FF9">
              <w:rPr>
                <w:sz w:val="24"/>
                <w:szCs w:val="24"/>
              </w:rPr>
              <w:t>Уточнить названия диких животных, познакомить с повадками и условиями их жизни. Дать элементарные сведения о взаимосвязи животных со средой обитания. Учить создавать поделку, используя прием оригами, вырезывать на глаз мелкие детали, аккуратно наклеивать их на силуэт животного. Развивать мелкую моторику рук, воображение, речь, поощрять творческие проявления.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c>
          <w:tcPr>
            <w:tcW w:w="2268" w:type="dxa"/>
          </w:tcPr>
          <w:p w:rsidR="00110BC4" w:rsidRPr="00082FF9" w:rsidRDefault="00110BC4" w:rsidP="00115A56">
            <w:pPr>
              <w:jc w:val="both"/>
              <w:rPr>
                <w:sz w:val="24"/>
                <w:szCs w:val="24"/>
              </w:rPr>
            </w:pPr>
            <w:r w:rsidRPr="00082FF9">
              <w:rPr>
                <w:sz w:val="24"/>
                <w:szCs w:val="24"/>
              </w:rPr>
              <w:t>Загадывание загадки, рассматривание иллюстрации с изображением леса; постановка цели, проблемные вопросы, показ образца, проговаривание, частичный показ, поощрение, обыгрывание поделок.</w:t>
            </w:r>
          </w:p>
        </w:tc>
        <w:tc>
          <w:tcPr>
            <w:tcW w:w="4536" w:type="dxa"/>
          </w:tcPr>
          <w:p w:rsidR="00110BC4" w:rsidRPr="00082FF9" w:rsidRDefault="00110BC4" w:rsidP="00115A56">
            <w:pPr>
              <w:jc w:val="both"/>
              <w:rPr>
                <w:sz w:val="24"/>
                <w:szCs w:val="24"/>
              </w:rPr>
            </w:pPr>
            <w:r w:rsidRPr="00082FF9">
              <w:rPr>
                <w:sz w:val="24"/>
                <w:szCs w:val="24"/>
              </w:rPr>
              <w:t>Два квадрата серого цвета, обрезки цветной бумаги.</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Мой верный друг-«котенок»</w:t>
            </w:r>
          </w:p>
        </w:tc>
        <w:tc>
          <w:tcPr>
            <w:tcW w:w="5603" w:type="dxa"/>
          </w:tcPr>
          <w:p w:rsidR="00110BC4" w:rsidRPr="00082FF9" w:rsidRDefault="00110BC4" w:rsidP="00115A56">
            <w:pPr>
              <w:jc w:val="both"/>
              <w:rPr>
                <w:sz w:val="24"/>
                <w:szCs w:val="24"/>
              </w:rPr>
            </w:pPr>
            <w:r w:rsidRPr="00082FF9">
              <w:rPr>
                <w:sz w:val="24"/>
                <w:szCs w:val="24"/>
              </w:rPr>
              <w:t>Предоставить детям возможность проявить инициативу и самостоятельность. Помочь каждому ребенку добиться желаемого для него результата. Закрепить умение мастерить поделки в стиле оригами, используя схему.</w:t>
            </w:r>
          </w:p>
        </w:tc>
        <w:tc>
          <w:tcPr>
            <w:tcW w:w="2268" w:type="dxa"/>
          </w:tcPr>
          <w:p w:rsidR="00110BC4" w:rsidRPr="00082FF9" w:rsidRDefault="00110BC4" w:rsidP="00115A56">
            <w:pPr>
              <w:jc w:val="both"/>
              <w:rPr>
                <w:sz w:val="24"/>
                <w:szCs w:val="24"/>
              </w:rPr>
            </w:pPr>
            <w:r w:rsidRPr="00082FF9">
              <w:rPr>
                <w:sz w:val="24"/>
                <w:szCs w:val="24"/>
              </w:rPr>
              <w:t>Появление сказочного героя Царя Картона, показ заготовок, вопросы, поощрение, проблемные вопросы</w:t>
            </w:r>
          </w:p>
        </w:tc>
        <w:tc>
          <w:tcPr>
            <w:tcW w:w="4536" w:type="dxa"/>
          </w:tcPr>
          <w:p w:rsidR="00110BC4" w:rsidRPr="00082FF9" w:rsidRDefault="00110BC4" w:rsidP="00115A56">
            <w:pPr>
              <w:jc w:val="both"/>
              <w:rPr>
                <w:sz w:val="24"/>
                <w:szCs w:val="24"/>
              </w:rPr>
            </w:pPr>
            <w:r w:rsidRPr="00082FF9">
              <w:rPr>
                <w:sz w:val="24"/>
                <w:szCs w:val="24"/>
              </w:rPr>
              <w:t>Игрушка - оригами Царь Картон, квадратные листы бумаги 12х12см,обрезы цветной бумаги.</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«Салфетка для столового серебра».</w:t>
            </w:r>
          </w:p>
        </w:tc>
        <w:tc>
          <w:tcPr>
            <w:tcW w:w="5603" w:type="dxa"/>
          </w:tcPr>
          <w:p w:rsidR="00110BC4" w:rsidRPr="00082FF9" w:rsidRDefault="00110BC4" w:rsidP="00115A56">
            <w:pPr>
              <w:jc w:val="both"/>
              <w:rPr>
                <w:sz w:val="24"/>
                <w:szCs w:val="24"/>
              </w:rPr>
            </w:pPr>
            <w:r w:rsidRPr="00082FF9">
              <w:rPr>
                <w:sz w:val="24"/>
                <w:szCs w:val="24"/>
              </w:rPr>
              <w:t>Побуждать детей на основе игровой мотивации создавать простейшую поделку, используя прием оригами. Развивать и формировать внимание, улучшение координации в работе зрительного, двигательного анализаторов, способствовать освоению пространственных ориентировок и использование в речи соответствующие слова - складка, кармашек. Воспитывать желание делать приятное друг другу.</w:t>
            </w:r>
          </w:p>
        </w:tc>
        <w:tc>
          <w:tcPr>
            <w:tcW w:w="2268" w:type="dxa"/>
          </w:tcPr>
          <w:p w:rsidR="00110BC4" w:rsidRPr="00082FF9" w:rsidRDefault="00110BC4" w:rsidP="00115A56">
            <w:pPr>
              <w:jc w:val="both"/>
              <w:rPr>
                <w:sz w:val="24"/>
                <w:szCs w:val="24"/>
              </w:rPr>
            </w:pPr>
            <w:r w:rsidRPr="00082FF9">
              <w:rPr>
                <w:sz w:val="24"/>
                <w:szCs w:val="24"/>
              </w:rPr>
              <w:t xml:space="preserve">Сюрпризный момент - приход гостей для празднования праздника, наводящие вопросы, напоминание, индивидуальная </w:t>
            </w:r>
            <w:r w:rsidRPr="00082FF9">
              <w:rPr>
                <w:sz w:val="24"/>
                <w:szCs w:val="24"/>
              </w:rPr>
              <w:lastRenderedPageBreak/>
              <w:t>помощь, поощрение.</w:t>
            </w:r>
          </w:p>
        </w:tc>
        <w:tc>
          <w:tcPr>
            <w:tcW w:w="4536" w:type="dxa"/>
          </w:tcPr>
          <w:p w:rsidR="00110BC4" w:rsidRPr="00082FF9" w:rsidRDefault="00110BC4" w:rsidP="00115A56">
            <w:pPr>
              <w:jc w:val="both"/>
              <w:rPr>
                <w:sz w:val="24"/>
                <w:szCs w:val="24"/>
              </w:rPr>
            </w:pPr>
            <w:r w:rsidRPr="00082FF9">
              <w:rPr>
                <w:sz w:val="24"/>
                <w:szCs w:val="24"/>
              </w:rPr>
              <w:lastRenderedPageBreak/>
              <w:t>Квадрат цветной бумаги16х16см, обрезы цветной бумаги для украшения салфетки цветком.</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lastRenderedPageBreak/>
              <w:t xml:space="preserve">Декабрь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«И зиму, и лето зелено» - (елочка).</w:t>
            </w:r>
          </w:p>
        </w:tc>
        <w:tc>
          <w:tcPr>
            <w:tcW w:w="5603" w:type="dxa"/>
          </w:tcPr>
          <w:p w:rsidR="00110BC4" w:rsidRPr="00082FF9" w:rsidRDefault="00110BC4" w:rsidP="00115A56">
            <w:pPr>
              <w:jc w:val="both"/>
              <w:rPr>
                <w:sz w:val="24"/>
                <w:szCs w:val="24"/>
              </w:rPr>
            </w:pPr>
            <w:r w:rsidRPr="00082FF9">
              <w:rPr>
                <w:sz w:val="24"/>
                <w:szCs w:val="24"/>
              </w:rPr>
              <w:t>Продолжать учить работать с квадратом – сгибать его по диагонали пополам, вкладывать внутрь так, чтобы получился треугольник с вписанными друг в друга слоями, отгибать углы на себя. Формировать художественный вкус, развивать творчество, пробуждать чувство красоты.</w:t>
            </w:r>
          </w:p>
        </w:tc>
        <w:tc>
          <w:tcPr>
            <w:tcW w:w="2268" w:type="dxa"/>
          </w:tcPr>
          <w:p w:rsidR="00110BC4" w:rsidRPr="00082FF9" w:rsidRDefault="00110BC4" w:rsidP="00115A56">
            <w:pPr>
              <w:jc w:val="both"/>
              <w:rPr>
                <w:sz w:val="24"/>
                <w:szCs w:val="24"/>
              </w:rPr>
            </w:pPr>
            <w:r w:rsidRPr="00082FF9">
              <w:rPr>
                <w:sz w:val="24"/>
                <w:szCs w:val="24"/>
              </w:rPr>
              <w:t>Загадывание загадки, наводящие вопросы, показ образца, повторение приемов работы, совместные действия детей с педагогом, пальчиковая игра, художественное слово.</w:t>
            </w:r>
          </w:p>
        </w:tc>
        <w:tc>
          <w:tcPr>
            <w:tcW w:w="4536" w:type="dxa"/>
          </w:tcPr>
          <w:p w:rsidR="00110BC4" w:rsidRPr="00082FF9" w:rsidRDefault="00110BC4" w:rsidP="00115A56">
            <w:pPr>
              <w:jc w:val="both"/>
              <w:rPr>
                <w:sz w:val="24"/>
                <w:szCs w:val="24"/>
              </w:rPr>
            </w:pPr>
            <w:r w:rsidRPr="00082FF9">
              <w:rPr>
                <w:sz w:val="24"/>
                <w:szCs w:val="24"/>
              </w:rPr>
              <w:t>Четыре зеленых квадрата разного размера, полоска белой бумаги, картон синего или фиолетового цвета.</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«Игрушка-шутка».</w:t>
            </w:r>
          </w:p>
        </w:tc>
        <w:tc>
          <w:tcPr>
            <w:tcW w:w="5603" w:type="dxa"/>
          </w:tcPr>
          <w:p w:rsidR="00110BC4" w:rsidRPr="00082FF9" w:rsidRDefault="00110BC4" w:rsidP="00115A56">
            <w:pPr>
              <w:jc w:val="both"/>
              <w:rPr>
                <w:sz w:val="24"/>
                <w:szCs w:val="24"/>
              </w:rPr>
            </w:pPr>
            <w:r w:rsidRPr="00082FF9">
              <w:rPr>
                <w:sz w:val="24"/>
                <w:szCs w:val="24"/>
              </w:rPr>
              <w:t>Продолжать мастерить поделки, используя прием оригами. Познакомить с изготовлением поделки стрела, научить трансформировать ее в другие поделки. Развивать мелкую моторику рук, координацию движений. Помочь каждому ребенку добиться желаемого результата.</w:t>
            </w:r>
          </w:p>
        </w:tc>
        <w:tc>
          <w:tcPr>
            <w:tcW w:w="2268" w:type="dxa"/>
          </w:tcPr>
          <w:p w:rsidR="00110BC4" w:rsidRPr="00082FF9" w:rsidRDefault="00110BC4" w:rsidP="00115A56">
            <w:pPr>
              <w:jc w:val="both"/>
              <w:rPr>
                <w:sz w:val="24"/>
                <w:szCs w:val="24"/>
              </w:rPr>
            </w:pPr>
            <w:r w:rsidRPr="00082FF9">
              <w:rPr>
                <w:sz w:val="24"/>
                <w:szCs w:val="24"/>
              </w:rPr>
              <w:t>Показ образца, наводящие вопросы, постановка цели, сравнение, частичный показ, игра - чья стрела точнее попадет в цель.</w:t>
            </w:r>
          </w:p>
        </w:tc>
        <w:tc>
          <w:tcPr>
            <w:tcW w:w="4536" w:type="dxa"/>
          </w:tcPr>
          <w:p w:rsidR="00110BC4" w:rsidRPr="00082FF9" w:rsidRDefault="00110BC4" w:rsidP="00115A56">
            <w:pPr>
              <w:jc w:val="both"/>
              <w:rPr>
                <w:sz w:val="24"/>
                <w:szCs w:val="24"/>
              </w:rPr>
            </w:pPr>
            <w:r w:rsidRPr="00082FF9">
              <w:rPr>
                <w:sz w:val="24"/>
                <w:szCs w:val="24"/>
              </w:rPr>
              <w:t>Квадраты из белой бумаги 15х15см, обрезы из цветной бумаги.</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«Лисонька-лиса».</w:t>
            </w:r>
          </w:p>
        </w:tc>
        <w:tc>
          <w:tcPr>
            <w:tcW w:w="5603" w:type="dxa"/>
          </w:tcPr>
          <w:p w:rsidR="00110BC4" w:rsidRPr="00082FF9" w:rsidRDefault="00110BC4" w:rsidP="00115A56">
            <w:pPr>
              <w:jc w:val="both"/>
              <w:rPr>
                <w:sz w:val="24"/>
                <w:szCs w:val="24"/>
              </w:rPr>
            </w:pPr>
            <w:r w:rsidRPr="00082FF9">
              <w:rPr>
                <w:sz w:val="24"/>
                <w:szCs w:val="24"/>
              </w:rPr>
              <w:t>Уточнить названия диких животных с условиями их обитания. Дать элементарные сведения о взаимосвязи животных со средой обитания. Продолжать формировать у детей образные представления, воображения. Упражнять в разнообразных приемах конструирования из бумаги. Развивать образное восприятие, эстетические чувства, образные восприятия. Активизация словаря: «Лиса - лисонька», «рыжая плутовка». Воспитывать желание охранять природу, узнавать больше о помощи человека в жизни диких зверей. Вызывать положительные эмоции от совместной деятельности и ее результата.</w:t>
            </w:r>
          </w:p>
        </w:tc>
        <w:tc>
          <w:tcPr>
            <w:tcW w:w="2268" w:type="dxa"/>
          </w:tcPr>
          <w:p w:rsidR="00110BC4" w:rsidRPr="00082FF9" w:rsidRDefault="00110BC4" w:rsidP="00115A56">
            <w:pPr>
              <w:jc w:val="both"/>
              <w:rPr>
                <w:sz w:val="24"/>
                <w:szCs w:val="24"/>
              </w:rPr>
            </w:pPr>
            <w:r w:rsidRPr="00082FF9">
              <w:rPr>
                <w:sz w:val="24"/>
                <w:szCs w:val="24"/>
              </w:rPr>
              <w:t>Загадывание загадки, проблемные вопросы, показ образца, показ приемов работы, совместные действия педагога и детей, художественное слово.</w:t>
            </w:r>
          </w:p>
        </w:tc>
        <w:tc>
          <w:tcPr>
            <w:tcW w:w="4536" w:type="dxa"/>
          </w:tcPr>
          <w:p w:rsidR="00110BC4" w:rsidRPr="00082FF9" w:rsidRDefault="00110BC4" w:rsidP="00115A56">
            <w:pPr>
              <w:jc w:val="both"/>
              <w:rPr>
                <w:sz w:val="24"/>
                <w:szCs w:val="24"/>
              </w:rPr>
            </w:pPr>
            <w:r w:rsidRPr="00082FF9">
              <w:rPr>
                <w:sz w:val="24"/>
                <w:szCs w:val="24"/>
              </w:rPr>
              <w:t>Оранжевая бумага 10*10см, 12*12 см.</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«Рамочка для новогодней открытки».</w:t>
            </w:r>
          </w:p>
        </w:tc>
        <w:tc>
          <w:tcPr>
            <w:tcW w:w="5603" w:type="dxa"/>
          </w:tcPr>
          <w:p w:rsidR="00110BC4" w:rsidRPr="00082FF9" w:rsidRDefault="00110BC4" w:rsidP="00115A56">
            <w:pPr>
              <w:jc w:val="both"/>
              <w:rPr>
                <w:sz w:val="24"/>
                <w:szCs w:val="24"/>
              </w:rPr>
            </w:pPr>
            <w:r w:rsidRPr="00082FF9">
              <w:rPr>
                <w:sz w:val="24"/>
                <w:szCs w:val="24"/>
              </w:rPr>
              <w:t>Учить создавать композицию из фигурок, выполненных в стиле оригами. Закрепить навыки работы по схеме. Помогать каждому ребенку добиваться желаемого результата. Показать преимущество коллективной работы. Учить подбирать предметы, ориентируясь на цвет, показу, по словесному обозначению. Развивать воображение, память, образное мышление, мелкую моторику рук. Воспитывать уважение и любовь к своим близким.</w:t>
            </w:r>
          </w:p>
        </w:tc>
        <w:tc>
          <w:tcPr>
            <w:tcW w:w="2268" w:type="dxa"/>
          </w:tcPr>
          <w:p w:rsidR="00110BC4" w:rsidRPr="00082FF9" w:rsidRDefault="00110BC4" w:rsidP="00115A56">
            <w:pPr>
              <w:jc w:val="both"/>
              <w:rPr>
                <w:sz w:val="24"/>
                <w:szCs w:val="24"/>
              </w:rPr>
            </w:pPr>
            <w:r w:rsidRPr="00082FF9">
              <w:rPr>
                <w:sz w:val="24"/>
                <w:szCs w:val="24"/>
              </w:rPr>
              <w:t>Сюрпризный момент-превращение в снежинки, художественное слово, рассказ зайки о снежном друге, вопросы, постановка цели, поощрение, совместные действия педагога с детьми.</w:t>
            </w:r>
          </w:p>
        </w:tc>
        <w:tc>
          <w:tcPr>
            <w:tcW w:w="4536" w:type="dxa"/>
          </w:tcPr>
          <w:p w:rsidR="00110BC4" w:rsidRPr="00082FF9" w:rsidRDefault="00110BC4" w:rsidP="00115A56">
            <w:pPr>
              <w:jc w:val="both"/>
              <w:rPr>
                <w:sz w:val="24"/>
                <w:szCs w:val="24"/>
              </w:rPr>
            </w:pPr>
            <w:r w:rsidRPr="00082FF9">
              <w:rPr>
                <w:sz w:val="24"/>
                <w:szCs w:val="24"/>
              </w:rPr>
              <w:t>Кукла для сюрпризного момента, на столах открытки, бумажные квадраты разного цвета и размера, бумажный обрез, клеящий карандаш.</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t xml:space="preserve">Январь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Мой домашний верный друг - «Кот».</w:t>
            </w:r>
          </w:p>
        </w:tc>
        <w:tc>
          <w:tcPr>
            <w:tcW w:w="5603" w:type="dxa"/>
          </w:tcPr>
          <w:p w:rsidR="00110BC4" w:rsidRPr="00082FF9" w:rsidRDefault="00110BC4" w:rsidP="00115A56">
            <w:pPr>
              <w:jc w:val="both"/>
              <w:rPr>
                <w:sz w:val="24"/>
                <w:szCs w:val="24"/>
              </w:rPr>
            </w:pPr>
            <w:r w:rsidRPr="00082FF9">
              <w:rPr>
                <w:sz w:val="24"/>
                <w:szCs w:val="24"/>
              </w:rPr>
              <w:t>Вызывать желание передавать характерные особенности домашних животных. Развивать и формировать внимание, двигательную активность и гибкость кистей и пальцев рук, умение координировать движение рук. Закрепить приемы конструирования из бумаги. Поощрять самостоятельность, творчество, воображение. Повышать самооценку детей.</w:t>
            </w:r>
          </w:p>
        </w:tc>
        <w:tc>
          <w:tcPr>
            <w:tcW w:w="2268" w:type="dxa"/>
          </w:tcPr>
          <w:p w:rsidR="00110BC4" w:rsidRPr="00082FF9" w:rsidRDefault="00110BC4" w:rsidP="00115A56">
            <w:pPr>
              <w:jc w:val="both"/>
              <w:rPr>
                <w:sz w:val="24"/>
                <w:szCs w:val="24"/>
              </w:rPr>
            </w:pPr>
            <w:r w:rsidRPr="00082FF9">
              <w:rPr>
                <w:sz w:val="24"/>
                <w:szCs w:val="24"/>
              </w:rPr>
              <w:t>Загадывание загадки, показ приемов работы, совместные действия педагога и детей, художественное слово, словесное поощрение, анализ своих работ.</w:t>
            </w:r>
          </w:p>
        </w:tc>
        <w:tc>
          <w:tcPr>
            <w:tcW w:w="4536" w:type="dxa"/>
          </w:tcPr>
          <w:p w:rsidR="00110BC4" w:rsidRPr="00082FF9" w:rsidRDefault="00110BC4" w:rsidP="00115A56">
            <w:pPr>
              <w:jc w:val="both"/>
              <w:rPr>
                <w:sz w:val="24"/>
                <w:szCs w:val="24"/>
              </w:rPr>
            </w:pPr>
            <w:r w:rsidRPr="00082FF9">
              <w:rPr>
                <w:sz w:val="24"/>
                <w:szCs w:val="24"/>
              </w:rPr>
              <w:t>Квадрат 12х12см, прямоугольник 16х18см, обрезки цветной бумаги.</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Сапоги со шпорами, хвост с узором - «Петух».</w:t>
            </w:r>
          </w:p>
        </w:tc>
        <w:tc>
          <w:tcPr>
            <w:tcW w:w="5603" w:type="dxa"/>
          </w:tcPr>
          <w:p w:rsidR="00110BC4" w:rsidRPr="00082FF9" w:rsidRDefault="00110BC4" w:rsidP="00115A56">
            <w:pPr>
              <w:jc w:val="both"/>
              <w:rPr>
                <w:sz w:val="24"/>
                <w:szCs w:val="24"/>
              </w:rPr>
            </w:pPr>
            <w:r w:rsidRPr="00082FF9">
              <w:rPr>
                <w:sz w:val="24"/>
                <w:szCs w:val="24"/>
              </w:rPr>
              <w:t>Закрепить знания детей о домашних птицах. Вызывать положительный эмоциональный отклик на красивые поделки, созданные из бумаги. Совершенствовать внимание, речь, воображение, обучать действовать по инструкции. Воспитывать заботливое отношение к птицам.</w:t>
            </w:r>
          </w:p>
        </w:tc>
        <w:tc>
          <w:tcPr>
            <w:tcW w:w="2268" w:type="dxa"/>
          </w:tcPr>
          <w:p w:rsidR="00110BC4" w:rsidRPr="00082FF9" w:rsidRDefault="00110BC4" w:rsidP="00115A56">
            <w:pPr>
              <w:jc w:val="both"/>
              <w:rPr>
                <w:sz w:val="24"/>
                <w:szCs w:val="24"/>
              </w:rPr>
            </w:pPr>
            <w:r w:rsidRPr="00082FF9">
              <w:rPr>
                <w:sz w:val="24"/>
                <w:szCs w:val="24"/>
              </w:rPr>
              <w:t>Художественное слово, указание, уточняющие вопросы, совместные действия педагога и детей, поощрение.</w:t>
            </w:r>
          </w:p>
        </w:tc>
        <w:tc>
          <w:tcPr>
            <w:tcW w:w="4536" w:type="dxa"/>
          </w:tcPr>
          <w:p w:rsidR="00110BC4" w:rsidRPr="00082FF9" w:rsidRDefault="00110BC4" w:rsidP="00115A56">
            <w:pPr>
              <w:jc w:val="both"/>
              <w:rPr>
                <w:sz w:val="24"/>
                <w:szCs w:val="24"/>
              </w:rPr>
            </w:pPr>
            <w:r w:rsidRPr="00082FF9">
              <w:rPr>
                <w:sz w:val="24"/>
                <w:szCs w:val="24"/>
              </w:rPr>
              <w:t>Квадрат 12х12см, Прямоугольник 16х18см, обрезки цветных бумаг для украшения туловища птицы.</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«Нос пятачком, хвост крючком».</w:t>
            </w:r>
          </w:p>
        </w:tc>
        <w:tc>
          <w:tcPr>
            <w:tcW w:w="5603" w:type="dxa"/>
          </w:tcPr>
          <w:p w:rsidR="00110BC4" w:rsidRPr="00082FF9" w:rsidRDefault="00110BC4" w:rsidP="00115A56">
            <w:pPr>
              <w:jc w:val="both"/>
              <w:rPr>
                <w:sz w:val="24"/>
                <w:szCs w:val="24"/>
              </w:rPr>
            </w:pPr>
            <w:r w:rsidRPr="00082FF9">
              <w:rPr>
                <w:sz w:val="24"/>
                <w:szCs w:val="24"/>
              </w:rPr>
              <w:t xml:space="preserve">Уточнить названия и внешние признаки домашних животных. Вспомнить с детьми сказку «Три поросёнка». Передавать характерные особенности, используя приемы оригами. Закреплять понимание того, что на людях лежит ответственность за содержание животных. Развивать эстетическое </w:t>
            </w:r>
            <w:r w:rsidRPr="00082FF9">
              <w:rPr>
                <w:sz w:val="24"/>
                <w:szCs w:val="24"/>
              </w:rPr>
              <w:lastRenderedPageBreak/>
              <w:t>восприятие, образные представления, воображение, умение использовать свои поделки в самостоятельном придумывании сюжета. Формировать умение оценивать свою работу и работу своих друзей. Воспитывать желание вырабатывать умение создавать необходимые атрибуты для игр.</w:t>
            </w:r>
          </w:p>
        </w:tc>
        <w:tc>
          <w:tcPr>
            <w:tcW w:w="2268" w:type="dxa"/>
          </w:tcPr>
          <w:p w:rsidR="00110BC4" w:rsidRPr="00082FF9" w:rsidRDefault="00110BC4" w:rsidP="00115A56">
            <w:pPr>
              <w:jc w:val="both"/>
              <w:rPr>
                <w:sz w:val="24"/>
                <w:szCs w:val="24"/>
              </w:rPr>
            </w:pPr>
            <w:r w:rsidRPr="00082FF9">
              <w:rPr>
                <w:sz w:val="24"/>
                <w:szCs w:val="24"/>
              </w:rPr>
              <w:lastRenderedPageBreak/>
              <w:t xml:space="preserve">Вспомнить с детьми сказку «Три поросёнка», напоминания обобщающие вопросы, </w:t>
            </w:r>
            <w:r w:rsidRPr="00082FF9">
              <w:rPr>
                <w:sz w:val="24"/>
                <w:szCs w:val="24"/>
              </w:rPr>
              <w:lastRenderedPageBreak/>
              <w:t>поощрение, показ образцов, совместные действия педагога и детей, проговаривание действий, художественное слово, поощрение, анализ и самоанализ.</w:t>
            </w:r>
          </w:p>
        </w:tc>
        <w:tc>
          <w:tcPr>
            <w:tcW w:w="4536" w:type="dxa"/>
          </w:tcPr>
          <w:p w:rsidR="00110BC4" w:rsidRPr="00082FF9" w:rsidRDefault="00110BC4" w:rsidP="00115A56">
            <w:pPr>
              <w:jc w:val="both"/>
              <w:rPr>
                <w:sz w:val="24"/>
                <w:szCs w:val="24"/>
              </w:rPr>
            </w:pPr>
            <w:r w:rsidRPr="00082FF9">
              <w:rPr>
                <w:sz w:val="24"/>
                <w:szCs w:val="24"/>
              </w:rPr>
              <w:lastRenderedPageBreak/>
              <w:t>Розовая или пятнистая (черный с белыми пятнами) бумаги прямоугольной формы 16*20 см. обрезки розовой или пестрой бумаги для хвоста, голубые глаза.</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Зимой белый, летом серый - «Зайчонок».</w:t>
            </w:r>
          </w:p>
        </w:tc>
        <w:tc>
          <w:tcPr>
            <w:tcW w:w="5603" w:type="dxa"/>
          </w:tcPr>
          <w:p w:rsidR="00110BC4" w:rsidRPr="00082FF9" w:rsidRDefault="00110BC4" w:rsidP="00115A56">
            <w:pPr>
              <w:jc w:val="both"/>
              <w:rPr>
                <w:sz w:val="24"/>
                <w:szCs w:val="24"/>
              </w:rPr>
            </w:pPr>
            <w:r w:rsidRPr="00082FF9">
              <w:rPr>
                <w:sz w:val="24"/>
                <w:szCs w:val="24"/>
              </w:rPr>
              <w:t>Формировать у детей представление о диких животных (заяц), о внешнем виде, питании, особенностях образа жизни. Развивать моторику кончиков пальцев рук, выполняя конструирование из бумаги, умение рассматривать созданные фигурки зайца, отмечать их выразительность, закреплять умение подрожать действиям педагога. Воспитывать отзывчивость, доброжелательность, формировать познавательный интерес. Учить передавать простые движения фигуры.</w:t>
            </w:r>
          </w:p>
        </w:tc>
        <w:tc>
          <w:tcPr>
            <w:tcW w:w="2268" w:type="dxa"/>
          </w:tcPr>
          <w:p w:rsidR="00110BC4" w:rsidRPr="00082FF9" w:rsidRDefault="00110BC4" w:rsidP="00115A56">
            <w:pPr>
              <w:jc w:val="both"/>
              <w:rPr>
                <w:sz w:val="24"/>
                <w:szCs w:val="24"/>
              </w:rPr>
            </w:pPr>
            <w:r w:rsidRPr="00082FF9">
              <w:rPr>
                <w:sz w:val="24"/>
                <w:szCs w:val="24"/>
              </w:rPr>
              <w:t>Художественное слово, показ образца, показ педагога, совместные действия педагога и детей, вопросы познавательного характера, словесное поощрение.</w:t>
            </w:r>
          </w:p>
        </w:tc>
        <w:tc>
          <w:tcPr>
            <w:tcW w:w="4536" w:type="dxa"/>
          </w:tcPr>
          <w:p w:rsidR="00110BC4" w:rsidRPr="00082FF9" w:rsidRDefault="00110BC4" w:rsidP="00115A56">
            <w:pPr>
              <w:jc w:val="both"/>
              <w:rPr>
                <w:sz w:val="24"/>
                <w:szCs w:val="24"/>
              </w:rPr>
            </w:pPr>
            <w:r w:rsidRPr="00082FF9">
              <w:rPr>
                <w:sz w:val="24"/>
                <w:szCs w:val="24"/>
              </w:rPr>
              <w:t>Игрушка – заяц, новогодняя ёлка квадрат белого цвета 20*20 см, обрез цветной бумаги.</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t xml:space="preserve">Февраль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«Парусник»</w:t>
            </w:r>
          </w:p>
        </w:tc>
        <w:tc>
          <w:tcPr>
            <w:tcW w:w="5603" w:type="dxa"/>
          </w:tcPr>
          <w:p w:rsidR="00110BC4" w:rsidRPr="00082FF9" w:rsidRDefault="00110BC4" w:rsidP="00115A56">
            <w:pPr>
              <w:jc w:val="both"/>
              <w:rPr>
                <w:sz w:val="24"/>
                <w:szCs w:val="24"/>
              </w:rPr>
            </w:pPr>
            <w:r w:rsidRPr="00082FF9">
              <w:rPr>
                <w:sz w:val="24"/>
                <w:szCs w:val="24"/>
              </w:rPr>
              <w:t>Учить изображать отдельные виды транспорта, используя конструирование из бумаги. Совершенствовать навыки работы с бумагой, ножницами. Закреплять умение мастерить поделки в стиле оригами с использованием схем. Развивать глазомер, мелкую мускулатуру рук, воображение, зрительно – пространственную координацию. Воспитывать аккуратность в работе, развивать навыки взаимодействия друг с другом.</w:t>
            </w:r>
          </w:p>
        </w:tc>
        <w:tc>
          <w:tcPr>
            <w:tcW w:w="2268" w:type="dxa"/>
          </w:tcPr>
          <w:p w:rsidR="00110BC4" w:rsidRPr="00082FF9" w:rsidRDefault="00110BC4" w:rsidP="00115A56">
            <w:pPr>
              <w:jc w:val="both"/>
              <w:rPr>
                <w:sz w:val="24"/>
                <w:szCs w:val="24"/>
              </w:rPr>
            </w:pPr>
            <w:r w:rsidRPr="00082FF9">
              <w:rPr>
                <w:sz w:val="24"/>
                <w:szCs w:val="24"/>
              </w:rPr>
              <w:t>Вспомнить о видах транспорта, наводящие вопросы, показ ребенка, совместные действия педагога и детей, показ приемов лепки, вопросы, художественное слово.</w:t>
            </w:r>
          </w:p>
        </w:tc>
        <w:tc>
          <w:tcPr>
            <w:tcW w:w="4536" w:type="dxa"/>
          </w:tcPr>
          <w:p w:rsidR="00110BC4" w:rsidRPr="00082FF9" w:rsidRDefault="00110BC4" w:rsidP="00115A56">
            <w:pPr>
              <w:jc w:val="both"/>
              <w:rPr>
                <w:sz w:val="24"/>
                <w:szCs w:val="24"/>
              </w:rPr>
            </w:pPr>
            <w:r w:rsidRPr="00082FF9">
              <w:rPr>
                <w:sz w:val="24"/>
                <w:szCs w:val="24"/>
              </w:rPr>
              <w:t>На каждого ребенка квадраты двусторонней цветной бумаги 12*12 см, бумажные обрезки, ножницы, клеящий карандаш.</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«Коробочка»</w:t>
            </w:r>
          </w:p>
        </w:tc>
        <w:tc>
          <w:tcPr>
            <w:tcW w:w="5603" w:type="dxa"/>
          </w:tcPr>
          <w:p w:rsidR="00110BC4" w:rsidRPr="00082FF9" w:rsidRDefault="00110BC4" w:rsidP="00115A56">
            <w:pPr>
              <w:jc w:val="both"/>
              <w:rPr>
                <w:sz w:val="24"/>
                <w:szCs w:val="24"/>
              </w:rPr>
            </w:pPr>
            <w:r w:rsidRPr="00082FF9">
              <w:rPr>
                <w:sz w:val="24"/>
                <w:szCs w:val="24"/>
              </w:rPr>
              <w:t>Познакомить детей с новым способом складывания бумаги, используя схему «дверь». Закрепить умение следовать инструкциям педагога. Развивать мелкую моторику рук, ориентацию в пространстве, фантазию, изобразительность, воображение, интеллект. Воспитывать желание делать разнообразные поделки для нужных вещей.</w:t>
            </w:r>
          </w:p>
        </w:tc>
        <w:tc>
          <w:tcPr>
            <w:tcW w:w="2268" w:type="dxa"/>
          </w:tcPr>
          <w:p w:rsidR="00110BC4" w:rsidRPr="00082FF9" w:rsidRDefault="00110BC4" w:rsidP="00115A56">
            <w:pPr>
              <w:jc w:val="both"/>
              <w:rPr>
                <w:sz w:val="24"/>
                <w:szCs w:val="24"/>
              </w:rPr>
            </w:pPr>
            <w:r w:rsidRPr="00082FF9">
              <w:rPr>
                <w:sz w:val="24"/>
                <w:szCs w:val="24"/>
              </w:rPr>
              <w:t>Сюрпризный момент – появление волшебника с сундучком, вопросы, поощрение, постановка цели, установка для чего нужен будет сундучок.</w:t>
            </w:r>
          </w:p>
        </w:tc>
        <w:tc>
          <w:tcPr>
            <w:tcW w:w="4536" w:type="dxa"/>
          </w:tcPr>
          <w:p w:rsidR="00110BC4" w:rsidRPr="00082FF9" w:rsidRDefault="00110BC4" w:rsidP="00115A56">
            <w:pPr>
              <w:jc w:val="both"/>
              <w:rPr>
                <w:sz w:val="24"/>
                <w:szCs w:val="24"/>
              </w:rPr>
            </w:pPr>
            <w:r w:rsidRPr="00082FF9">
              <w:rPr>
                <w:sz w:val="24"/>
                <w:szCs w:val="24"/>
              </w:rPr>
              <w:t>Квадрат из белой бумаги 20*20 см, готовая поделка, обрезки цветной бумаги для украшения сундучка</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«Фотоаппарат для моего папы»</w:t>
            </w:r>
          </w:p>
        </w:tc>
        <w:tc>
          <w:tcPr>
            <w:tcW w:w="5603" w:type="dxa"/>
          </w:tcPr>
          <w:p w:rsidR="00110BC4" w:rsidRPr="00082FF9" w:rsidRDefault="00110BC4" w:rsidP="00115A56">
            <w:pPr>
              <w:jc w:val="both"/>
              <w:rPr>
                <w:sz w:val="24"/>
                <w:szCs w:val="24"/>
              </w:rPr>
            </w:pPr>
            <w:r w:rsidRPr="00082FF9">
              <w:rPr>
                <w:sz w:val="24"/>
                <w:szCs w:val="24"/>
              </w:rPr>
              <w:t>Учить детей мастерить поделки из прямоугольных листов бумаги. Соединять готовые детали, совершенствовать навыки работы с бумагой. Развивать глазомер, мелкую мускулатуру рук. Воспитывать у детей чувство уважения к защитникам нашей Родины – к дедам, отцам, братьям.</w:t>
            </w:r>
          </w:p>
        </w:tc>
        <w:tc>
          <w:tcPr>
            <w:tcW w:w="2268" w:type="dxa"/>
          </w:tcPr>
          <w:p w:rsidR="00110BC4" w:rsidRPr="00082FF9" w:rsidRDefault="00110BC4" w:rsidP="00115A56">
            <w:pPr>
              <w:jc w:val="both"/>
              <w:rPr>
                <w:sz w:val="24"/>
                <w:szCs w:val="24"/>
              </w:rPr>
            </w:pPr>
            <w:r w:rsidRPr="00082FF9">
              <w:rPr>
                <w:sz w:val="24"/>
                <w:szCs w:val="24"/>
              </w:rPr>
              <w:t>Рассказ воспитателя о празднике – «День защитников отечества», наводящие вопросы, сообщение цели занятия, рассматривание картинок с различным видом войск, напоминание, индивидуальная помощь, поощрение.</w:t>
            </w:r>
          </w:p>
        </w:tc>
        <w:tc>
          <w:tcPr>
            <w:tcW w:w="4536" w:type="dxa"/>
          </w:tcPr>
          <w:p w:rsidR="00110BC4" w:rsidRPr="00082FF9" w:rsidRDefault="00110BC4" w:rsidP="00115A56">
            <w:pPr>
              <w:jc w:val="both"/>
              <w:rPr>
                <w:sz w:val="24"/>
                <w:szCs w:val="24"/>
              </w:rPr>
            </w:pPr>
            <w:r w:rsidRPr="00082FF9">
              <w:rPr>
                <w:sz w:val="24"/>
                <w:szCs w:val="24"/>
              </w:rPr>
              <w:t>Квадраты двусторонней цветной бумаги 12*12 см, бумажные обрезки, ножницы, клеящий карандаш.</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t xml:space="preserve">Март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«Цветок для моей мамы» (лилия)</w:t>
            </w:r>
          </w:p>
        </w:tc>
        <w:tc>
          <w:tcPr>
            <w:tcW w:w="5603" w:type="dxa"/>
          </w:tcPr>
          <w:p w:rsidR="00110BC4" w:rsidRPr="00082FF9" w:rsidRDefault="00110BC4" w:rsidP="00115A56">
            <w:pPr>
              <w:jc w:val="both"/>
              <w:rPr>
                <w:sz w:val="24"/>
                <w:szCs w:val="24"/>
              </w:rPr>
            </w:pPr>
            <w:r w:rsidRPr="00082FF9">
              <w:rPr>
                <w:sz w:val="24"/>
                <w:szCs w:val="24"/>
              </w:rPr>
              <w:t>Учить передавать характерные особенности цветов лилии в стиле оригами. Помочь каждому ребенку добиться желаемого результата. Развивать глазомер, мелкую моторику рук, творчество, образные представления, воображение. Воспитывать любовь и уважение к маме, стремление сделать ей приятное.</w:t>
            </w:r>
          </w:p>
        </w:tc>
        <w:tc>
          <w:tcPr>
            <w:tcW w:w="2268" w:type="dxa"/>
          </w:tcPr>
          <w:p w:rsidR="00110BC4" w:rsidRPr="00082FF9" w:rsidRDefault="00110BC4" w:rsidP="00115A56">
            <w:pPr>
              <w:jc w:val="both"/>
              <w:rPr>
                <w:sz w:val="24"/>
                <w:szCs w:val="24"/>
              </w:rPr>
            </w:pPr>
            <w:r w:rsidRPr="00082FF9">
              <w:rPr>
                <w:sz w:val="24"/>
                <w:szCs w:val="24"/>
              </w:rPr>
              <w:t xml:space="preserve">Вспомнить о предстоящем празднике мам, показ портретов мам выполненных детьми, поощрение, наводящие вопросы, сообщение цели, </w:t>
            </w:r>
            <w:r w:rsidRPr="00082FF9">
              <w:rPr>
                <w:sz w:val="24"/>
                <w:szCs w:val="24"/>
              </w:rPr>
              <w:lastRenderedPageBreak/>
              <w:t>показ образцов, напоминание, уточняющие вопросы, частичный показ, индивидуальная помощь.</w:t>
            </w:r>
          </w:p>
        </w:tc>
        <w:tc>
          <w:tcPr>
            <w:tcW w:w="4536" w:type="dxa"/>
          </w:tcPr>
          <w:p w:rsidR="00110BC4" w:rsidRPr="00082FF9" w:rsidRDefault="00110BC4" w:rsidP="00115A56">
            <w:pPr>
              <w:jc w:val="both"/>
              <w:rPr>
                <w:sz w:val="24"/>
                <w:szCs w:val="24"/>
              </w:rPr>
            </w:pPr>
            <w:r w:rsidRPr="00082FF9">
              <w:rPr>
                <w:sz w:val="24"/>
                <w:szCs w:val="24"/>
              </w:rPr>
              <w:lastRenderedPageBreak/>
              <w:t>На каждого ребенка – два квадрата белого цвета и три голубого цвета 6*6 см, три квадрата зеленого цвета 10*10 см. клеящий карандаш</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«Рыба, рыба, рыба кит»</w:t>
            </w:r>
          </w:p>
        </w:tc>
        <w:tc>
          <w:tcPr>
            <w:tcW w:w="5603" w:type="dxa"/>
          </w:tcPr>
          <w:p w:rsidR="00110BC4" w:rsidRPr="00082FF9" w:rsidRDefault="00110BC4" w:rsidP="00115A56">
            <w:pPr>
              <w:jc w:val="both"/>
              <w:rPr>
                <w:sz w:val="24"/>
                <w:szCs w:val="24"/>
              </w:rPr>
            </w:pPr>
            <w:r w:rsidRPr="00082FF9">
              <w:rPr>
                <w:sz w:val="24"/>
                <w:szCs w:val="24"/>
              </w:rPr>
              <w:t>Познакомить детей с особенностями внешнего вида, названием и средой обитания рыб. Развивать мелкую моторику рук, воображение творчества.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c>
          <w:tcPr>
            <w:tcW w:w="2268" w:type="dxa"/>
          </w:tcPr>
          <w:p w:rsidR="00110BC4" w:rsidRPr="00082FF9" w:rsidRDefault="00110BC4" w:rsidP="00115A56">
            <w:pPr>
              <w:jc w:val="both"/>
              <w:rPr>
                <w:sz w:val="24"/>
                <w:szCs w:val="24"/>
              </w:rPr>
            </w:pPr>
            <w:r w:rsidRPr="00082FF9">
              <w:rPr>
                <w:sz w:val="24"/>
                <w:szCs w:val="24"/>
              </w:rPr>
              <w:t>Рассказ педагога о чудесных рыбках, сообщение цели занятия, показ рыбок, совместные действия педагога с детьми, наводящие вопросы, поощрение, индивидуальная помощь, использование в играх.</w:t>
            </w:r>
          </w:p>
        </w:tc>
        <w:tc>
          <w:tcPr>
            <w:tcW w:w="4536" w:type="dxa"/>
          </w:tcPr>
          <w:p w:rsidR="00110BC4" w:rsidRPr="00082FF9" w:rsidRDefault="00110BC4" w:rsidP="00115A56">
            <w:pPr>
              <w:jc w:val="both"/>
              <w:rPr>
                <w:sz w:val="24"/>
                <w:szCs w:val="24"/>
              </w:rPr>
            </w:pPr>
            <w:r w:rsidRPr="00082FF9">
              <w:rPr>
                <w:sz w:val="24"/>
                <w:szCs w:val="24"/>
              </w:rPr>
              <w:t>Квадратные листы цветной бумаги 16*16 см, обрезки цветной бумаги, фломастеры для плавников</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«Воздушные змеи»</w:t>
            </w:r>
          </w:p>
        </w:tc>
        <w:tc>
          <w:tcPr>
            <w:tcW w:w="5603" w:type="dxa"/>
          </w:tcPr>
          <w:p w:rsidR="00110BC4" w:rsidRPr="00082FF9" w:rsidRDefault="00110BC4" w:rsidP="00115A56">
            <w:pPr>
              <w:jc w:val="both"/>
              <w:rPr>
                <w:sz w:val="24"/>
                <w:szCs w:val="24"/>
              </w:rPr>
            </w:pPr>
            <w:r w:rsidRPr="00082FF9">
              <w:rPr>
                <w:sz w:val="24"/>
                <w:szCs w:val="24"/>
              </w:rPr>
              <w:t>Повышать интерес детей к изготовлению поделок в стиле оригами. Познакомить с новой базовой формой «воздушный змей». Закрепить навыки декоративного украшения готовой фигуры. Развивать объяснительную речь, внимание, закрепление тонких движений пальцев рук. Упражнять в свободном выборе цвета. Желание сделать приятное малышам</w:t>
            </w:r>
          </w:p>
        </w:tc>
        <w:tc>
          <w:tcPr>
            <w:tcW w:w="2268" w:type="dxa"/>
          </w:tcPr>
          <w:p w:rsidR="00110BC4" w:rsidRPr="00082FF9" w:rsidRDefault="00110BC4" w:rsidP="00115A56">
            <w:pPr>
              <w:jc w:val="both"/>
              <w:rPr>
                <w:sz w:val="24"/>
                <w:szCs w:val="24"/>
              </w:rPr>
            </w:pPr>
            <w:r w:rsidRPr="00082FF9">
              <w:rPr>
                <w:sz w:val="24"/>
                <w:szCs w:val="24"/>
              </w:rPr>
              <w:t>Сюрпризный момент, наводящие вопросы, объяснение, поощрение, индивидуальное изготовление игрушки, индивидуальная помощь, установка для чего и для кого делаем игрушку.</w:t>
            </w:r>
          </w:p>
        </w:tc>
        <w:tc>
          <w:tcPr>
            <w:tcW w:w="4536" w:type="dxa"/>
          </w:tcPr>
          <w:p w:rsidR="00110BC4" w:rsidRPr="00082FF9" w:rsidRDefault="00110BC4" w:rsidP="00115A56">
            <w:pPr>
              <w:jc w:val="both"/>
              <w:rPr>
                <w:sz w:val="24"/>
                <w:szCs w:val="24"/>
              </w:rPr>
            </w:pPr>
            <w:r w:rsidRPr="00082FF9">
              <w:rPr>
                <w:sz w:val="24"/>
                <w:szCs w:val="24"/>
              </w:rPr>
              <w:t>Письмо на каждого ребенка – квадраты из цветной бумаги 10*10 см, кусочки серпантина (полоски цветной бумаги), клеящий карандаш.</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«Транспорт» (микроавтобус)</w:t>
            </w:r>
          </w:p>
        </w:tc>
        <w:tc>
          <w:tcPr>
            <w:tcW w:w="5603" w:type="dxa"/>
          </w:tcPr>
          <w:p w:rsidR="00110BC4" w:rsidRPr="00082FF9" w:rsidRDefault="00110BC4" w:rsidP="00115A56">
            <w:pPr>
              <w:jc w:val="both"/>
              <w:rPr>
                <w:sz w:val="24"/>
                <w:szCs w:val="24"/>
              </w:rPr>
            </w:pPr>
            <w:r w:rsidRPr="00082FF9">
              <w:rPr>
                <w:sz w:val="24"/>
                <w:szCs w:val="24"/>
              </w:rPr>
              <w:t xml:space="preserve">Обогатить знания детей о профессии – водителя. Закрепить понятие «транспорт», знания правил дорожного движения, правила поведения на транспорте. Развивать изобразительные и конструктивные способности детей. Учить </w:t>
            </w:r>
            <w:r w:rsidRPr="00082FF9">
              <w:rPr>
                <w:sz w:val="24"/>
                <w:szCs w:val="24"/>
              </w:rPr>
              <w:lastRenderedPageBreak/>
              <w:t>безопасному поведению на улице и использовать свои знания дорожного движения на практике.</w:t>
            </w:r>
          </w:p>
        </w:tc>
        <w:tc>
          <w:tcPr>
            <w:tcW w:w="2268" w:type="dxa"/>
          </w:tcPr>
          <w:p w:rsidR="00110BC4" w:rsidRPr="00082FF9" w:rsidRDefault="00110BC4" w:rsidP="00115A56">
            <w:pPr>
              <w:jc w:val="both"/>
              <w:rPr>
                <w:sz w:val="24"/>
                <w:szCs w:val="24"/>
              </w:rPr>
            </w:pPr>
            <w:r w:rsidRPr="00082FF9">
              <w:rPr>
                <w:sz w:val="24"/>
                <w:szCs w:val="24"/>
              </w:rPr>
              <w:lastRenderedPageBreak/>
              <w:t xml:space="preserve">Загадывать загадки, показ макета города, вопросы, исследовательские вопросы, </w:t>
            </w:r>
            <w:r w:rsidRPr="00082FF9">
              <w:rPr>
                <w:sz w:val="24"/>
                <w:szCs w:val="24"/>
              </w:rPr>
              <w:lastRenderedPageBreak/>
              <w:t>сообщение цели занятия, показ образцов, поощрение, совместные действия педагога и детей, индивидуальная работа, активизация поисковой деятельности детей. Дополнение другими атрибутами: наклеивать окна, наклеить номер, маршруты, нарисовать шофера, пассажиров.</w:t>
            </w:r>
          </w:p>
        </w:tc>
        <w:tc>
          <w:tcPr>
            <w:tcW w:w="4536" w:type="dxa"/>
          </w:tcPr>
          <w:p w:rsidR="00110BC4" w:rsidRPr="00082FF9" w:rsidRDefault="00110BC4" w:rsidP="00115A56">
            <w:pPr>
              <w:jc w:val="both"/>
              <w:rPr>
                <w:sz w:val="24"/>
                <w:szCs w:val="24"/>
              </w:rPr>
            </w:pPr>
            <w:r w:rsidRPr="00082FF9">
              <w:rPr>
                <w:sz w:val="24"/>
                <w:szCs w:val="24"/>
              </w:rPr>
              <w:lastRenderedPageBreak/>
              <w:t>Квадрат для колес, для окон обрезки цветной бумаги, картон.</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lastRenderedPageBreak/>
              <w:t xml:space="preserve">Апрель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«Зоопарк для зверей»</w:t>
            </w:r>
          </w:p>
        </w:tc>
        <w:tc>
          <w:tcPr>
            <w:tcW w:w="5603" w:type="dxa"/>
          </w:tcPr>
          <w:p w:rsidR="00110BC4" w:rsidRPr="00082FF9" w:rsidRDefault="00110BC4" w:rsidP="00115A56">
            <w:pPr>
              <w:jc w:val="both"/>
              <w:rPr>
                <w:sz w:val="24"/>
                <w:szCs w:val="24"/>
              </w:rPr>
            </w:pPr>
            <w:r w:rsidRPr="00082FF9">
              <w:rPr>
                <w:sz w:val="24"/>
                <w:szCs w:val="24"/>
              </w:rPr>
              <w:t>Отрабатывать обобщенные способы создания изображения животных приемом оригами. Продолжать учить передавать характерные особенности животным. Развивать мелкую моторику рук, воображение, творчество,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c>
          <w:tcPr>
            <w:tcW w:w="2268" w:type="dxa"/>
          </w:tcPr>
          <w:p w:rsidR="00110BC4" w:rsidRPr="00082FF9" w:rsidRDefault="00110BC4" w:rsidP="00115A56">
            <w:pPr>
              <w:jc w:val="both"/>
              <w:rPr>
                <w:sz w:val="24"/>
                <w:szCs w:val="24"/>
              </w:rPr>
            </w:pPr>
            <w:r w:rsidRPr="00082FF9">
              <w:rPr>
                <w:sz w:val="24"/>
                <w:szCs w:val="24"/>
              </w:rPr>
              <w:t>Загадывать загадки о животных, которые живут в зоопарке; постановка цели, наводящие вопросы, как можно запечатлеть зверей,; индивидуальная работа, частичный показ, анализ детских работ.</w:t>
            </w:r>
          </w:p>
        </w:tc>
        <w:tc>
          <w:tcPr>
            <w:tcW w:w="4536" w:type="dxa"/>
          </w:tcPr>
          <w:p w:rsidR="00110BC4" w:rsidRPr="00082FF9" w:rsidRDefault="00110BC4" w:rsidP="00115A56">
            <w:pPr>
              <w:jc w:val="both"/>
              <w:rPr>
                <w:sz w:val="24"/>
                <w:szCs w:val="24"/>
              </w:rPr>
            </w:pPr>
            <w:r w:rsidRPr="00082FF9">
              <w:rPr>
                <w:sz w:val="24"/>
                <w:szCs w:val="24"/>
              </w:rPr>
              <w:t>Фигурки животных принесенные из дома, дырокол, тесьма, четыре листа бумаги 4*7 см (для фотографий).</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«Музыкальные инструменты» (орган)</w:t>
            </w:r>
          </w:p>
        </w:tc>
        <w:tc>
          <w:tcPr>
            <w:tcW w:w="5603" w:type="dxa"/>
          </w:tcPr>
          <w:p w:rsidR="00110BC4" w:rsidRPr="00082FF9" w:rsidRDefault="00110BC4" w:rsidP="00115A56">
            <w:pPr>
              <w:jc w:val="both"/>
              <w:rPr>
                <w:sz w:val="24"/>
                <w:szCs w:val="24"/>
              </w:rPr>
            </w:pPr>
            <w:r w:rsidRPr="00082FF9">
              <w:rPr>
                <w:sz w:val="24"/>
                <w:szCs w:val="24"/>
              </w:rPr>
              <w:t xml:space="preserve">Познакомить детей с музыкальным инструментом – «орган». Развивать у детей интерес к музыке. Продолжать учить работать с квадратом, сгибать его по диагонали и дальше работать по схеме - «дверь». Формировать художественный вкус, интерес к </w:t>
            </w:r>
            <w:r w:rsidRPr="00082FF9">
              <w:rPr>
                <w:sz w:val="24"/>
                <w:szCs w:val="24"/>
              </w:rPr>
              <w:lastRenderedPageBreak/>
              <w:t>конструированию из бумаги. Развивать стремление к творчеству, способность к самостоятельному анализу схемы. Воспитывать умение работать в коллективе.</w:t>
            </w:r>
          </w:p>
        </w:tc>
        <w:tc>
          <w:tcPr>
            <w:tcW w:w="2268" w:type="dxa"/>
          </w:tcPr>
          <w:p w:rsidR="00110BC4" w:rsidRPr="00082FF9" w:rsidRDefault="00110BC4" w:rsidP="00115A56">
            <w:pPr>
              <w:jc w:val="both"/>
              <w:rPr>
                <w:sz w:val="24"/>
                <w:szCs w:val="24"/>
              </w:rPr>
            </w:pPr>
            <w:r w:rsidRPr="00082FF9">
              <w:rPr>
                <w:sz w:val="24"/>
                <w:szCs w:val="24"/>
              </w:rPr>
              <w:lastRenderedPageBreak/>
              <w:t xml:space="preserve">Звучит музыка, вопрос о музыкальных инструментах, наводящие </w:t>
            </w:r>
            <w:r w:rsidRPr="00082FF9">
              <w:rPr>
                <w:sz w:val="24"/>
                <w:szCs w:val="24"/>
              </w:rPr>
              <w:lastRenderedPageBreak/>
              <w:t>вопросы, показ оркестра, показ музыкального инструмента – органа, постановка цели.</w:t>
            </w:r>
          </w:p>
        </w:tc>
        <w:tc>
          <w:tcPr>
            <w:tcW w:w="4536" w:type="dxa"/>
          </w:tcPr>
          <w:p w:rsidR="00110BC4" w:rsidRPr="00082FF9" w:rsidRDefault="00110BC4" w:rsidP="00115A56">
            <w:pPr>
              <w:jc w:val="both"/>
              <w:rPr>
                <w:sz w:val="24"/>
                <w:szCs w:val="24"/>
              </w:rPr>
            </w:pPr>
            <w:r w:rsidRPr="00082FF9">
              <w:rPr>
                <w:sz w:val="24"/>
                <w:szCs w:val="24"/>
              </w:rPr>
              <w:lastRenderedPageBreak/>
              <w:t>Квадрат белого цвета 20*20 см, черный лист бумаги прямоугольной формы 10*12 см для клавиш.</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«Аксессуары моей куклы» (настенная сумочка)</w:t>
            </w:r>
          </w:p>
        </w:tc>
        <w:tc>
          <w:tcPr>
            <w:tcW w:w="5603" w:type="dxa"/>
          </w:tcPr>
          <w:p w:rsidR="00110BC4" w:rsidRPr="00082FF9" w:rsidRDefault="00110BC4" w:rsidP="00115A56">
            <w:pPr>
              <w:jc w:val="both"/>
              <w:rPr>
                <w:sz w:val="24"/>
                <w:szCs w:val="24"/>
              </w:rPr>
            </w:pPr>
            <w:r w:rsidRPr="00082FF9">
              <w:rPr>
                <w:sz w:val="24"/>
                <w:szCs w:val="24"/>
              </w:rPr>
              <w:t>Учить создавать в своих конструкциях любимые предметы. Продолжать вызывать приятные воспоминания о своих игрушках. Учить детей последовательным действиям: развивать усидчивость, фантазию, творчество, чувство формы, глазомер. Развивать и формировать внимание, речь, координацию движения, обучать действовать по инструкции педагога. Воспитывать привычку соблюдать чистоту и порядок на рабочем месте.</w:t>
            </w:r>
          </w:p>
        </w:tc>
        <w:tc>
          <w:tcPr>
            <w:tcW w:w="2268" w:type="dxa"/>
          </w:tcPr>
          <w:p w:rsidR="00110BC4" w:rsidRPr="00082FF9" w:rsidRDefault="00110BC4" w:rsidP="00115A56">
            <w:pPr>
              <w:jc w:val="both"/>
              <w:rPr>
                <w:sz w:val="24"/>
                <w:szCs w:val="24"/>
              </w:rPr>
            </w:pPr>
            <w:r w:rsidRPr="00082FF9">
              <w:rPr>
                <w:sz w:val="24"/>
                <w:szCs w:val="24"/>
              </w:rPr>
              <w:t>Вопросы, наводящие вопросы, показ образцов, совместные действия педагога и детей, самоанализ.</w:t>
            </w:r>
          </w:p>
        </w:tc>
        <w:tc>
          <w:tcPr>
            <w:tcW w:w="4536" w:type="dxa"/>
          </w:tcPr>
          <w:p w:rsidR="00110BC4" w:rsidRPr="00082FF9" w:rsidRDefault="00110BC4" w:rsidP="00115A56">
            <w:pPr>
              <w:jc w:val="both"/>
              <w:rPr>
                <w:sz w:val="24"/>
                <w:szCs w:val="24"/>
              </w:rPr>
            </w:pPr>
            <w:r w:rsidRPr="00082FF9">
              <w:rPr>
                <w:sz w:val="24"/>
                <w:szCs w:val="24"/>
              </w:rPr>
              <w:t>Плотная бумага (рисовальная или настольная), квадрат 15*15 см или большой, 30*30 см, обрезки цветной бумаги для оформления сумочки.</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«Павлиний глаз»</w:t>
            </w:r>
          </w:p>
        </w:tc>
        <w:tc>
          <w:tcPr>
            <w:tcW w:w="5603" w:type="dxa"/>
          </w:tcPr>
          <w:p w:rsidR="00110BC4" w:rsidRPr="00082FF9" w:rsidRDefault="00110BC4" w:rsidP="00115A56">
            <w:pPr>
              <w:jc w:val="both"/>
              <w:rPr>
                <w:sz w:val="24"/>
                <w:szCs w:val="24"/>
              </w:rPr>
            </w:pPr>
            <w:r w:rsidRPr="00082FF9">
              <w:rPr>
                <w:sz w:val="24"/>
                <w:szCs w:val="24"/>
              </w:rPr>
              <w:t>Познакомить детей с одним из видов бабочек – «павлиний глаз». развивать и формировать внимание, слуховое восприятие, зрительно – моторную координацию, умение подражать действиям педагога, дифференцировать движения рук, развитие мелкой моторики пальцев. Воспитывать отзывчивость, доброту, наблюдательность, любовь к природе.</w:t>
            </w:r>
          </w:p>
        </w:tc>
        <w:tc>
          <w:tcPr>
            <w:tcW w:w="2268" w:type="dxa"/>
          </w:tcPr>
          <w:p w:rsidR="00110BC4" w:rsidRPr="00082FF9" w:rsidRDefault="00110BC4" w:rsidP="00115A56">
            <w:pPr>
              <w:jc w:val="both"/>
              <w:rPr>
                <w:sz w:val="24"/>
                <w:szCs w:val="24"/>
              </w:rPr>
            </w:pPr>
            <w:r w:rsidRPr="00082FF9">
              <w:rPr>
                <w:sz w:val="24"/>
                <w:szCs w:val="24"/>
              </w:rPr>
              <w:t>Показ коллекций бабочек, проблемные вопросы, художественное слово, постановка цели, совместные действия педагога с детьми.</w:t>
            </w:r>
          </w:p>
        </w:tc>
        <w:tc>
          <w:tcPr>
            <w:tcW w:w="4536" w:type="dxa"/>
          </w:tcPr>
          <w:p w:rsidR="00110BC4" w:rsidRPr="00082FF9" w:rsidRDefault="00110BC4" w:rsidP="00115A56">
            <w:pPr>
              <w:jc w:val="both"/>
              <w:rPr>
                <w:sz w:val="24"/>
                <w:szCs w:val="24"/>
              </w:rPr>
            </w:pPr>
            <w:r w:rsidRPr="00082FF9">
              <w:rPr>
                <w:sz w:val="24"/>
                <w:szCs w:val="24"/>
              </w:rPr>
              <w:t>Три квадрата – два больших и один маленький, цветные фломастеры – для рисования на крыльях цветных пятен как у павлинного глаза, обрезки черной бумаги для усиков.</w:t>
            </w:r>
          </w:p>
        </w:tc>
      </w:tr>
      <w:tr w:rsidR="00110BC4" w:rsidRPr="00082FF9" w:rsidTr="00115A56">
        <w:tc>
          <w:tcPr>
            <w:tcW w:w="2614" w:type="dxa"/>
          </w:tcPr>
          <w:p w:rsidR="00110BC4" w:rsidRPr="00082FF9" w:rsidRDefault="00110BC4" w:rsidP="00115A56">
            <w:pPr>
              <w:jc w:val="both"/>
              <w:rPr>
                <w:rFonts w:ascii="Monotype Corsiva" w:hAnsi="Monotype Corsiva"/>
                <w:b/>
                <w:sz w:val="24"/>
                <w:szCs w:val="24"/>
              </w:rPr>
            </w:pPr>
            <w:r w:rsidRPr="00082FF9">
              <w:rPr>
                <w:rFonts w:ascii="Monotype Corsiva" w:hAnsi="Monotype Corsiva"/>
                <w:b/>
                <w:sz w:val="24"/>
                <w:szCs w:val="24"/>
              </w:rPr>
              <w:t xml:space="preserve">Май </w:t>
            </w:r>
          </w:p>
        </w:tc>
        <w:tc>
          <w:tcPr>
            <w:tcW w:w="5603" w:type="dxa"/>
          </w:tcPr>
          <w:p w:rsidR="00110BC4" w:rsidRPr="00082FF9" w:rsidRDefault="00110BC4" w:rsidP="00115A56">
            <w:pPr>
              <w:jc w:val="both"/>
              <w:rPr>
                <w:sz w:val="24"/>
                <w:szCs w:val="24"/>
              </w:rPr>
            </w:pPr>
          </w:p>
        </w:tc>
        <w:tc>
          <w:tcPr>
            <w:tcW w:w="2268" w:type="dxa"/>
          </w:tcPr>
          <w:p w:rsidR="00110BC4" w:rsidRPr="00082FF9" w:rsidRDefault="00110BC4" w:rsidP="00115A56">
            <w:pPr>
              <w:jc w:val="both"/>
              <w:rPr>
                <w:sz w:val="24"/>
                <w:szCs w:val="24"/>
              </w:rPr>
            </w:pPr>
          </w:p>
        </w:tc>
        <w:tc>
          <w:tcPr>
            <w:tcW w:w="4536" w:type="dxa"/>
          </w:tcPr>
          <w:p w:rsidR="00110BC4" w:rsidRPr="00082FF9" w:rsidRDefault="00110BC4" w:rsidP="00115A56">
            <w:pPr>
              <w:jc w:val="both"/>
              <w:rPr>
                <w:sz w:val="24"/>
                <w:szCs w:val="24"/>
              </w:rPr>
            </w:pP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«Мои любимые сказочные герои» (ель растёт перед дворцом, а под ней хрустальный дом…- белочка)</w:t>
            </w:r>
          </w:p>
        </w:tc>
        <w:tc>
          <w:tcPr>
            <w:tcW w:w="5603" w:type="dxa"/>
          </w:tcPr>
          <w:p w:rsidR="00110BC4" w:rsidRPr="00082FF9" w:rsidRDefault="00110BC4" w:rsidP="00115A56">
            <w:pPr>
              <w:jc w:val="both"/>
              <w:rPr>
                <w:sz w:val="24"/>
                <w:szCs w:val="24"/>
              </w:rPr>
            </w:pPr>
            <w:r w:rsidRPr="00082FF9">
              <w:rPr>
                <w:sz w:val="24"/>
                <w:szCs w:val="24"/>
              </w:rPr>
              <w:t>Учить детей передавать характерное строение фигуры белки, используя приемы оригами. Закрепить знания о животных, живущих в лесных районах. Развивать образное восприятие, образное представление, умение оценивать свои поделки и поделки друзей. Вызывать положительный, эмоциональный отклик на удачную и красивую работу. Воспитывать любовь к природе, желание познавать больше.</w:t>
            </w:r>
          </w:p>
        </w:tc>
        <w:tc>
          <w:tcPr>
            <w:tcW w:w="2268" w:type="dxa"/>
          </w:tcPr>
          <w:p w:rsidR="00110BC4" w:rsidRPr="00082FF9" w:rsidRDefault="00110BC4" w:rsidP="00115A56">
            <w:pPr>
              <w:jc w:val="both"/>
              <w:rPr>
                <w:sz w:val="24"/>
                <w:szCs w:val="24"/>
              </w:rPr>
            </w:pPr>
            <w:r w:rsidRPr="00082FF9">
              <w:rPr>
                <w:sz w:val="24"/>
                <w:szCs w:val="24"/>
              </w:rPr>
              <w:t xml:space="preserve">Художественное слово – «ель растет перед дворцом…», наводящие вопросы о жизни лесных обитателей, рассказ педагога, показ приемов конструирования, совместные действия, обыгрывание </w:t>
            </w:r>
            <w:r w:rsidRPr="00082FF9">
              <w:rPr>
                <w:sz w:val="24"/>
                <w:szCs w:val="24"/>
              </w:rPr>
              <w:lastRenderedPageBreak/>
              <w:t>поделок, создание сюжета к игре.</w:t>
            </w:r>
          </w:p>
        </w:tc>
        <w:tc>
          <w:tcPr>
            <w:tcW w:w="4536" w:type="dxa"/>
          </w:tcPr>
          <w:p w:rsidR="00110BC4" w:rsidRPr="00082FF9" w:rsidRDefault="00110BC4" w:rsidP="00115A56">
            <w:pPr>
              <w:jc w:val="both"/>
              <w:rPr>
                <w:sz w:val="24"/>
                <w:szCs w:val="24"/>
              </w:rPr>
            </w:pPr>
            <w:r w:rsidRPr="00082FF9">
              <w:rPr>
                <w:sz w:val="24"/>
                <w:szCs w:val="24"/>
              </w:rPr>
              <w:lastRenderedPageBreak/>
              <w:t>Оранжевый или коричневый квадрат, обрезки бумаги, зеленая бумага для создания фона для ели.</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lastRenderedPageBreak/>
              <w:t>«Защитники природы» (жук)</w:t>
            </w:r>
          </w:p>
        </w:tc>
        <w:tc>
          <w:tcPr>
            <w:tcW w:w="5603" w:type="dxa"/>
          </w:tcPr>
          <w:p w:rsidR="00110BC4" w:rsidRPr="00082FF9" w:rsidRDefault="00110BC4" w:rsidP="00115A56">
            <w:pPr>
              <w:jc w:val="both"/>
              <w:rPr>
                <w:sz w:val="24"/>
                <w:szCs w:val="24"/>
              </w:rPr>
            </w:pPr>
            <w:r w:rsidRPr="00082FF9">
              <w:rPr>
                <w:sz w:val="24"/>
                <w:szCs w:val="24"/>
              </w:rPr>
              <w:t>Учить сравнивать насекомых по способу их передвижения. Формировать элементарные представления о насекомых. Развивать наглядно – образное мышление , внимание, речь, воображение, умение дополнять простые поделки до сложных образов. Использовать в своих поделках самые разнообразные украшения. Воспитывать желание беречь насекомых, любовь к природе.</w:t>
            </w:r>
          </w:p>
        </w:tc>
        <w:tc>
          <w:tcPr>
            <w:tcW w:w="2268" w:type="dxa"/>
          </w:tcPr>
          <w:p w:rsidR="00110BC4" w:rsidRPr="00082FF9" w:rsidRDefault="00110BC4" w:rsidP="00115A56">
            <w:pPr>
              <w:jc w:val="both"/>
              <w:rPr>
                <w:sz w:val="24"/>
                <w:szCs w:val="24"/>
              </w:rPr>
            </w:pPr>
            <w:r w:rsidRPr="00082FF9">
              <w:rPr>
                <w:sz w:val="24"/>
                <w:szCs w:val="24"/>
              </w:rPr>
              <w:t>Наводящие вопросы о живой и не живой природе, вспомнить о насекомых которые делали; исследовательские вопросы, напоминание, совместные действия, взаимопомощь друг другу, поощрение.</w:t>
            </w:r>
          </w:p>
        </w:tc>
        <w:tc>
          <w:tcPr>
            <w:tcW w:w="4536" w:type="dxa"/>
          </w:tcPr>
          <w:p w:rsidR="00110BC4" w:rsidRPr="00082FF9" w:rsidRDefault="00110BC4" w:rsidP="00115A56">
            <w:pPr>
              <w:jc w:val="both"/>
              <w:rPr>
                <w:sz w:val="24"/>
                <w:szCs w:val="24"/>
              </w:rPr>
            </w:pPr>
            <w:r w:rsidRPr="00082FF9">
              <w:rPr>
                <w:sz w:val="24"/>
                <w:szCs w:val="24"/>
              </w:rPr>
              <w:t>Квадратный лист красный, синий, пестрый 12*12 см, фольга, текстурованная бумага, обрезки обоев.</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«Кукольный театр» (колпак петрушки)</w:t>
            </w:r>
          </w:p>
        </w:tc>
        <w:tc>
          <w:tcPr>
            <w:tcW w:w="5603" w:type="dxa"/>
          </w:tcPr>
          <w:p w:rsidR="00110BC4" w:rsidRPr="00082FF9" w:rsidRDefault="00110BC4" w:rsidP="00115A56">
            <w:pPr>
              <w:jc w:val="both"/>
              <w:rPr>
                <w:sz w:val="24"/>
                <w:szCs w:val="24"/>
              </w:rPr>
            </w:pPr>
            <w:r w:rsidRPr="00082FF9">
              <w:rPr>
                <w:sz w:val="24"/>
                <w:szCs w:val="24"/>
              </w:rPr>
              <w:t>Формировать у детей возможность сочинять и разыгрывать небольшие сценки, навыки коллективной работы. Развивать любознательность, наблюдательность, речь, мелкую моторику рук. Вызвать чувство удовлетворения от выполненной работы.</w:t>
            </w:r>
          </w:p>
        </w:tc>
        <w:tc>
          <w:tcPr>
            <w:tcW w:w="2268" w:type="dxa"/>
          </w:tcPr>
          <w:p w:rsidR="00110BC4" w:rsidRPr="00082FF9" w:rsidRDefault="00110BC4" w:rsidP="00115A56">
            <w:pPr>
              <w:jc w:val="both"/>
              <w:rPr>
                <w:sz w:val="24"/>
                <w:szCs w:val="24"/>
              </w:rPr>
            </w:pPr>
            <w:r w:rsidRPr="00082FF9">
              <w:rPr>
                <w:sz w:val="24"/>
                <w:szCs w:val="24"/>
              </w:rPr>
              <w:t>Сюрпризный момент – появление Петрушки, наводящие вопросы, постановка цели, совместные действия педагога и детей, художественное слово, обыгрывание поделок.</w:t>
            </w:r>
          </w:p>
        </w:tc>
        <w:tc>
          <w:tcPr>
            <w:tcW w:w="4536" w:type="dxa"/>
          </w:tcPr>
          <w:p w:rsidR="00110BC4" w:rsidRPr="00082FF9" w:rsidRDefault="00110BC4" w:rsidP="00115A56">
            <w:pPr>
              <w:jc w:val="both"/>
              <w:rPr>
                <w:sz w:val="24"/>
                <w:szCs w:val="24"/>
              </w:rPr>
            </w:pPr>
            <w:r w:rsidRPr="00082FF9">
              <w:rPr>
                <w:sz w:val="24"/>
                <w:szCs w:val="24"/>
              </w:rPr>
              <w:t>Прямоугольник 16*20 см, тесьма, фольга, клеящий карандаш.</w:t>
            </w:r>
          </w:p>
        </w:tc>
      </w:tr>
      <w:tr w:rsidR="00110BC4" w:rsidRPr="00082FF9" w:rsidTr="00115A56">
        <w:tc>
          <w:tcPr>
            <w:tcW w:w="2614" w:type="dxa"/>
          </w:tcPr>
          <w:p w:rsidR="00110BC4" w:rsidRPr="00082FF9" w:rsidRDefault="00110BC4" w:rsidP="00115A56">
            <w:pPr>
              <w:jc w:val="both"/>
              <w:rPr>
                <w:sz w:val="24"/>
                <w:szCs w:val="24"/>
              </w:rPr>
            </w:pPr>
            <w:r w:rsidRPr="00082FF9">
              <w:rPr>
                <w:sz w:val="24"/>
                <w:szCs w:val="24"/>
              </w:rPr>
              <w:t>«Головные уборы» (пилотка)</w:t>
            </w:r>
          </w:p>
        </w:tc>
        <w:tc>
          <w:tcPr>
            <w:tcW w:w="5603" w:type="dxa"/>
          </w:tcPr>
          <w:p w:rsidR="00110BC4" w:rsidRPr="00082FF9" w:rsidRDefault="00110BC4" w:rsidP="00115A56">
            <w:pPr>
              <w:jc w:val="both"/>
              <w:rPr>
                <w:sz w:val="24"/>
                <w:szCs w:val="24"/>
              </w:rPr>
            </w:pPr>
            <w:r w:rsidRPr="00082FF9">
              <w:rPr>
                <w:sz w:val="24"/>
                <w:szCs w:val="24"/>
              </w:rPr>
              <w:t>Учить детей делать разнообразные головные уборы приемом оригами. Закрепить знания детей о сезонной одежде, дать ее классификацию. Развивать творческое воображение, фантазию, любознательность. Воспитывать самостоятельность, умение воплотить свой замысел. Формировать умение самостоятельно подготовить к работе необходимые материалы, соблюдать чистоту и порядок.</w:t>
            </w:r>
          </w:p>
        </w:tc>
        <w:tc>
          <w:tcPr>
            <w:tcW w:w="2268" w:type="dxa"/>
          </w:tcPr>
          <w:p w:rsidR="00110BC4" w:rsidRPr="00082FF9" w:rsidRDefault="00110BC4" w:rsidP="00115A56">
            <w:pPr>
              <w:jc w:val="both"/>
              <w:rPr>
                <w:sz w:val="24"/>
                <w:szCs w:val="24"/>
              </w:rPr>
            </w:pPr>
            <w:r w:rsidRPr="00082FF9">
              <w:rPr>
                <w:sz w:val="24"/>
                <w:szCs w:val="24"/>
              </w:rPr>
              <w:t xml:space="preserve">Исследовательские вопросы, проблемные ситуации, показ педагога, напоминание, совместные действия, поощрение словом и действием </w:t>
            </w:r>
            <w:r w:rsidRPr="00082FF9">
              <w:rPr>
                <w:sz w:val="24"/>
                <w:szCs w:val="24"/>
              </w:rPr>
              <w:lastRenderedPageBreak/>
              <w:t>(пожать руку), анализ занятия.</w:t>
            </w:r>
          </w:p>
        </w:tc>
        <w:tc>
          <w:tcPr>
            <w:tcW w:w="4536" w:type="dxa"/>
          </w:tcPr>
          <w:p w:rsidR="00110BC4" w:rsidRPr="00082FF9" w:rsidRDefault="00110BC4" w:rsidP="00115A56">
            <w:pPr>
              <w:jc w:val="both"/>
              <w:rPr>
                <w:sz w:val="24"/>
                <w:szCs w:val="24"/>
              </w:rPr>
            </w:pPr>
            <w:r w:rsidRPr="00082FF9">
              <w:rPr>
                <w:sz w:val="24"/>
                <w:szCs w:val="24"/>
              </w:rPr>
              <w:lastRenderedPageBreak/>
              <w:t>Прямоугольный лист 21*29 см, газетный лист, обрезки цветной бумаги, фольга.</w:t>
            </w:r>
          </w:p>
        </w:tc>
      </w:tr>
    </w:tbl>
    <w:p w:rsidR="00110BC4" w:rsidRPr="00082FF9" w:rsidRDefault="00110BC4" w:rsidP="00110BC4">
      <w:pPr>
        <w:rPr>
          <w:rFonts w:ascii="Monotype Corsiva" w:hAnsi="Monotype Corsiva"/>
          <w:b/>
          <w:sz w:val="24"/>
          <w:szCs w:val="24"/>
        </w:rPr>
      </w:pPr>
    </w:p>
    <w:p w:rsidR="00110BC4" w:rsidRPr="00110BC4" w:rsidRDefault="00110BC4" w:rsidP="00D25CE8">
      <w:pPr>
        <w:shd w:val="clear" w:color="auto" w:fill="FFFFFF"/>
        <w:ind w:right="-104"/>
        <w:rPr>
          <w:b/>
          <w:sz w:val="28"/>
          <w:szCs w:val="28"/>
        </w:rPr>
      </w:pPr>
      <w:bookmarkStart w:id="0" w:name="_GoBack"/>
      <w:bookmarkEnd w:id="0"/>
    </w:p>
    <w:sectPr w:rsidR="00110BC4" w:rsidRPr="00110BC4" w:rsidSect="00EA610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D26008"/>
    <w:lvl w:ilvl="0">
      <w:numFmt w:val="bullet"/>
      <w:lvlText w:val="*"/>
      <w:lvlJc w:val="left"/>
    </w:lvl>
  </w:abstractNum>
  <w:abstractNum w:abstractNumId="1">
    <w:nsid w:val="004877CD"/>
    <w:multiLevelType w:val="hybridMultilevel"/>
    <w:tmpl w:val="4ADC36A6"/>
    <w:lvl w:ilvl="0" w:tplc="E21E5878">
      <w:start w:val="1"/>
      <w:numFmt w:val="decimal"/>
      <w:lvlText w:val="%1)"/>
      <w:lvlJc w:val="left"/>
      <w:pPr>
        <w:tabs>
          <w:tab w:val="num" w:pos="998"/>
        </w:tabs>
        <w:ind w:left="998" w:hanging="705"/>
      </w:pPr>
      <w:rPr>
        <w:rFonts w:hint="default"/>
      </w:rPr>
    </w:lvl>
    <w:lvl w:ilvl="1" w:tplc="04190019" w:tentative="1">
      <w:start w:val="1"/>
      <w:numFmt w:val="lowerLetter"/>
      <w:lvlText w:val="%2."/>
      <w:lvlJc w:val="left"/>
      <w:pPr>
        <w:tabs>
          <w:tab w:val="num" w:pos="1373"/>
        </w:tabs>
        <w:ind w:left="1373" w:hanging="360"/>
      </w:pPr>
    </w:lvl>
    <w:lvl w:ilvl="2" w:tplc="0419001B" w:tentative="1">
      <w:start w:val="1"/>
      <w:numFmt w:val="lowerRoman"/>
      <w:lvlText w:val="%3."/>
      <w:lvlJc w:val="right"/>
      <w:pPr>
        <w:tabs>
          <w:tab w:val="num" w:pos="2093"/>
        </w:tabs>
        <w:ind w:left="2093" w:hanging="180"/>
      </w:pPr>
    </w:lvl>
    <w:lvl w:ilvl="3" w:tplc="0419000F" w:tentative="1">
      <w:start w:val="1"/>
      <w:numFmt w:val="decimal"/>
      <w:lvlText w:val="%4."/>
      <w:lvlJc w:val="left"/>
      <w:pPr>
        <w:tabs>
          <w:tab w:val="num" w:pos="2813"/>
        </w:tabs>
        <w:ind w:left="2813" w:hanging="360"/>
      </w:pPr>
    </w:lvl>
    <w:lvl w:ilvl="4" w:tplc="04190019" w:tentative="1">
      <w:start w:val="1"/>
      <w:numFmt w:val="lowerLetter"/>
      <w:lvlText w:val="%5."/>
      <w:lvlJc w:val="left"/>
      <w:pPr>
        <w:tabs>
          <w:tab w:val="num" w:pos="3533"/>
        </w:tabs>
        <w:ind w:left="3533" w:hanging="360"/>
      </w:pPr>
    </w:lvl>
    <w:lvl w:ilvl="5" w:tplc="0419001B" w:tentative="1">
      <w:start w:val="1"/>
      <w:numFmt w:val="lowerRoman"/>
      <w:lvlText w:val="%6."/>
      <w:lvlJc w:val="right"/>
      <w:pPr>
        <w:tabs>
          <w:tab w:val="num" w:pos="4253"/>
        </w:tabs>
        <w:ind w:left="4253" w:hanging="180"/>
      </w:pPr>
    </w:lvl>
    <w:lvl w:ilvl="6" w:tplc="0419000F" w:tentative="1">
      <w:start w:val="1"/>
      <w:numFmt w:val="decimal"/>
      <w:lvlText w:val="%7."/>
      <w:lvlJc w:val="left"/>
      <w:pPr>
        <w:tabs>
          <w:tab w:val="num" w:pos="4973"/>
        </w:tabs>
        <w:ind w:left="4973" w:hanging="360"/>
      </w:pPr>
    </w:lvl>
    <w:lvl w:ilvl="7" w:tplc="04190019" w:tentative="1">
      <w:start w:val="1"/>
      <w:numFmt w:val="lowerLetter"/>
      <w:lvlText w:val="%8."/>
      <w:lvlJc w:val="left"/>
      <w:pPr>
        <w:tabs>
          <w:tab w:val="num" w:pos="5693"/>
        </w:tabs>
        <w:ind w:left="5693" w:hanging="360"/>
      </w:pPr>
    </w:lvl>
    <w:lvl w:ilvl="8" w:tplc="0419001B" w:tentative="1">
      <w:start w:val="1"/>
      <w:numFmt w:val="lowerRoman"/>
      <w:lvlText w:val="%9."/>
      <w:lvlJc w:val="right"/>
      <w:pPr>
        <w:tabs>
          <w:tab w:val="num" w:pos="6413"/>
        </w:tabs>
        <w:ind w:left="6413" w:hanging="180"/>
      </w:pPr>
    </w:lvl>
  </w:abstractNum>
  <w:abstractNum w:abstractNumId="2">
    <w:nsid w:val="07B73A70"/>
    <w:multiLevelType w:val="singleLevel"/>
    <w:tmpl w:val="9E7EC02E"/>
    <w:lvl w:ilvl="0">
      <w:start w:val="1"/>
      <w:numFmt w:val="decimal"/>
      <w:lvlText w:val="%1."/>
      <w:legacy w:legacy="1" w:legacySpace="0" w:legacyIndent="206"/>
      <w:lvlJc w:val="left"/>
      <w:rPr>
        <w:rFonts w:ascii="Times New Roman" w:hAnsi="Times New Roman" w:cs="Times New Roman" w:hint="default"/>
      </w:rPr>
    </w:lvl>
  </w:abstractNum>
  <w:abstractNum w:abstractNumId="3">
    <w:nsid w:val="29C35528"/>
    <w:multiLevelType w:val="singleLevel"/>
    <w:tmpl w:val="5B82F0EA"/>
    <w:lvl w:ilvl="0">
      <w:start w:val="1"/>
      <w:numFmt w:val="decimal"/>
      <w:lvlText w:val="%1)"/>
      <w:legacy w:legacy="1" w:legacySpace="0" w:legacyIndent="235"/>
      <w:lvlJc w:val="left"/>
      <w:rPr>
        <w:rFonts w:ascii="Times New Roman" w:hAnsi="Times New Roman" w:cs="Times New Roman" w:hint="default"/>
      </w:rPr>
    </w:lvl>
  </w:abstractNum>
  <w:abstractNum w:abstractNumId="4">
    <w:nsid w:val="36C433DF"/>
    <w:multiLevelType w:val="singleLevel"/>
    <w:tmpl w:val="7CCC2914"/>
    <w:lvl w:ilvl="0">
      <w:start w:val="1"/>
      <w:numFmt w:val="decimal"/>
      <w:lvlText w:val="%1."/>
      <w:legacy w:legacy="1" w:legacySpace="0" w:legacyIndent="197"/>
      <w:lvlJc w:val="left"/>
      <w:rPr>
        <w:rFonts w:ascii="Times New Roman" w:hAnsi="Times New Roman" w:cs="Times New Roman" w:hint="default"/>
      </w:rPr>
    </w:lvl>
  </w:abstractNum>
  <w:abstractNum w:abstractNumId="5">
    <w:nsid w:val="39B63A10"/>
    <w:multiLevelType w:val="singleLevel"/>
    <w:tmpl w:val="7098E770"/>
    <w:lvl w:ilvl="0">
      <w:start w:val="1"/>
      <w:numFmt w:val="decimal"/>
      <w:lvlText w:val="%1."/>
      <w:legacy w:legacy="1" w:legacySpace="0" w:legacyIndent="211"/>
      <w:lvlJc w:val="left"/>
      <w:rPr>
        <w:rFonts w:ascii="Times New Roman" w:hAnsi="Times New Roman" w:cs="Times New Roman" w:hint="default"/>
      </w:rPr>
    </w:lvl>
  </w:abstractNum>
  <w:abstractNum w:abstractNumId="6">
    <w:nsid w:val="3A9526F7"/>
    <w:multiLevelType w:val="singleLevel"/>
    <w:tmpl w:val="2786AC0E"/>
    <w:lvl w:ilvl="0">
      <w:start w:val="1"/>
      <w:numFmt w:val="decimal"/>
      <w:lvlText w:val="%1)"/>
      <w:legacy w:legacy="1" w:legacySpace="0" w:legacyIndent="254"/>
      <w:lvlJc w:val="left"/>
      <w:rPr>
        <w:rFonts w:ascii="Times New Roman" w:hAnsi="Times New Roman" w:cs="Times New Roman" w:hint="default"/>
      </w:rPr>
    </w:lvl>
  </w:abstractNum>
  <w:abstractNum w:abstractNumId="7">
    <w:nsid w:val="3F7D5B7A"/>
    <w:multiLevelType w:val="singleLevel"/>
    <w:tmpl w:val="4C76BF4A"/>
    <w:lvl w:ilvl="0">
      <w:start w:val="1"/>
      <w:numFmt w:val="decimal"/>
      <w:lvlText w:val="%1."/>
      <w:legacy w:legacy="1" w:legacySpace="0" w:legacyIndent="216"/>
      <w:lvlJc w:val="left"/>
      <w:rPr>
        <w:rFonts w:ascii="Times New Roman" w:hAnsi="Times New Roman" w:cs="Times New Roman" w:hint="default"/>
      </w:rPr>
    </w:lvl>
  </w:abstractNum>
  <w:abstractNum w:abstractNumId="8">
    <w:nsid w:val="50A75B74"/>
    <w:multiLevelType w:val="singleLevel"/>
    <w:tmpl w:val="2CF2A630"/>
    <w:lvl w:ilvl="0">
      <w:start w:val="1"/>
      <w:numFmt w:val="decimal"/>
      <w:lvlText w:val="%1."/>
      <w:legacy w:legacy="1" w:legacySpace="0" w:legacyIndent="197"/>
      <w:lvlJc w:val="left"/>
      <w:rPr>
        <w:rFonts w:ascii="Times New Roman" w:hAnsi="Times New Roman" w:cs="Times New Roman" w:hint="default"/>
      </w:rPr>
    </w:lvl>
  </w:abstractNum>
  <w:abstractNum w:abstractNumId="9">
    <w:nsid w:val="5BF86FFE"/>
    <w:multiLevelType w:val="singleLevel"/>
    <w:tmpl w:val="A1D4EA06"/>
    <w:lvl w:ilvl="0">
      <w:start w:val="1"/>
      <w:numFmt w:val="decimal"/>
      <w:lvlText w:val="%1."/>
      <w:legacy w:legacy="1" w:legacySpace="0" w:legacyIndent="216"/>
      <w:lvlJc w:val="left"/>
      <w:rPr>
        <w:rFonts w:ascii="Times New Roman" w:hAnsi="Times New Roman" w:cs="Times New Roman" w:hint="default"/>
      </w:rPr>
    </w:lvl>
  </w:abstractNum>
  <w:abstractNum w:abstractNumId="10">
    <w:nsid w:val="605A37E0"/>
    <w:multiLevelType w:val="singleLevel"/>
    <w:tmpl w:val="BEB6E766"/>
    <w:lvl w:ilvl="0">
      <w:start w:val="1"/>
      <w:numFmt w:val="decimal"/>
      <w:lvlText w:val="%1)"/>
      <w:legacy w:legacy="1" w:legacySpace="0" w:legacyIndent="279"/>
      <w:lvlJc w:val="left"/>
      <w:rPr>
        <w:rFonts w:ascii="Times New Roman" w:hAnsi="Times New Roman" w:cs="Times New Roman" w:hint="default"/>
      </w:rPr>
    </w:lvl>
  </w:abstractNum>
  <w:abstractNum w:abstractNumId="11">
    <w:nsid w:val="610369C6"/>
    <w:multiLevelType w:val="multilevel"/>
    <w:tmpl w:val="E36652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nsid w:val="61874BBC"/>
    <w:multiLevelType w:val="singleLevel"/>
    <w:tmpl w:val="FCB088EC"/>
    <w:lvl w:ilvl="0">
      <w:start w:val="1"/>
      <w:numFmt w:val="decimal"/>
      <w:lvlText w:val="%1."/>
      <w:legacy w:legacy="1" w:legacySpace="0" w:legacyIndent="211"/>
      <w:lvlJc w:val="left"/>
      <w:rPr>
        <w:rFonts w:ascii="Times New Roman" w:hAnsi="Times New Roman" w:cs="Times New Roman" w:hint="default"/>
      </w:rPr>
    </w:lvl>
  </w:abstractNum>
  <w:abstractNum w:abstractNumId="13">
    <w:nsid w:val="62F344A9"/>
    <w:multiLevelType w:val="hybridMultilevel"/>
    <w:tmpl w:val="7BB40A46"/>
    <w:lvl w:ilvl="0" w:tplc="FD0449D8">
      <w:start w:val="1"/>
      <w:numFmt w:val="decimal"/>
      <w:lvlText w:val="%1)"/>
      <w:lvlJc w:val="left"/>
      <w:pPr>
        <w:tabs>
          <w:tab w:val="num" w:pos="943"/>
        </w:tabs>
        <w:ind w:left="943" w:hanging="6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4">
    <w:nsid w:val="6AFB6C5F"/>
    <w:multiLevelType w:val="singleLevel"/>
    <w:tmpl w:val="7E48ECD0"/>
    <w:lvl w:ilvl="0">
      <w:start w:val="1"/>
      <w:numFmt w:val="decimal"/>
      <w:lvlText w:val="%1."/>
      <w:legacy w:legacy="1" w:legacySpace="0" w:legacyIndent="221"/>
      <w:lvlJc w:val="left"/>
      <w:rPr>
        <w:rFonts w:ascii="Times New Roman" w:hAnsi="Times New Roman" w:cs="Times New Roman" w:hint="default"/>
      </w:rPr>
    </w:lvl>
  </w:abstractNum>
  <w:abstractNum w:abstractNumId="15">
    <w:nsid w:val="75033482"/>
    <w:multiLevelType w:val="singleLevel"/>
    <w:tmpl w:val="555035EC"/>
    <w:lvl w:ilvl="0">
      <w:start w:val="1"/>
      <w:numFmt w:val="decimal"/>
      <w:lvlText w:val="%1."/>
      <w:legacy w:legacy="1" w:legacySpace="0" w:legacyIndent="230"/>
      <w:lvlJc w:val="left"/>
      <w:rPr>
        <w:rFonts w:ascii="Times New Roman" w:hAnsi="Times New Roman" w:cs="Times New Roman" w:hint="default"/>
      </w:rPr>
    </w:lvl>
  </w:abstractNum>
  <w:abstractNum w:abstractNumId="16">
    <w:nsid w:val="78790EE1"/>
    <w:multiLevelType w:val="singleLevel"/>
    <w:tmpl w:val="A49EAE06"/>
    <w:lvl w:ilvl="0">
      <w:start w:val="1"/>
      <w:numFmt w:val="decimal"/>
      <w:lvlText w:val="%1)"/>
      <w:legacy w:legacy="1" w:legacySpace="0" w:legacyIndent="240"/>
      <w:lvlJc w:val="left"/>
      <w:rPr>
        <w:rFonts w:ascii="Times New Roman" w:hAnsi="Times New Roman" w:cs="Times New Roman" w:hint="default"/>
      </w:rPr>
    </w:lvl>
  </w:abstractNum>
  <w:num w:numId="1">
    <w:abstractNumId w:val="10"/>
  </w:num>
  <w:num w:numId="2">
    <w:abstractNumId w:val="0"/>
    <w:lvlOverride w:ilvl="0">
      <w:lvl w:ilvl="0">
        <w:numFmt w:val="bullet"/>
        <w:lvlText w:val="—"/>
        <w:legacy w:legacy="1" w:legacySpace="0" w:legacyIndent="221"/>
        <w:lvlJc w:val="left"/>
        <w:rPr>
          <w:rFonts w:ascii="Times New Roman" w:hAnsi="Times New Roman" w:cs="Times New Roman" w:hint="default"/>
        </w:rPr>
      </w:lvl>
    </w:lvlOverride>
  </w:num>
  <w:num w:numId="3">
    <w:abstractNumId w:val="0"/>
    <w:lvlOverride w:ilvl="0">
      <w:lvl w:ilvl="0">
        <w:numFmt w:val="bullet"/>
        <w:lvlText w:val="—"/>
        <w:legacy w:legacy="1" w:legacySpace="0" w:legacyIndent="220"/>
        <w:lvlJc w:val="left"/>
        <w:rPr>
          <w:rFonts w:ascii="Times New Roman" w:hAnsi="Times New Roman" w:cs="Times New Roman" w:hint="default"/>
        </w:rPr>
      </w:lvl>
    </w:lvlOverride>
  </w:num>
  <w:num w:numId="4">
    <w:abstractNumId w:val="6"/>
  </w:num>
  <w:num w:numId="5">
    <w:abstractNumId w:val="15"/>
  </w:num>
  <w:num w:numId="6">
    <w:abstractNumId w:val="0"/>
    <w:lvlOverride w:ilvl="0">
      <w:lvl w:ilvl="0">
        <w:numFmt w:val="bullet"/>
        <w:lvlText w:val="•"/>
        <w:legacy w:legacy="1" w:legacySpace="0" w:legacyIndent="163"/>
        <w:lvlJc w:val="left"/>
        <w:rPr>
          <w:rFonts w:ascii="Times New Roman" w:hAnsi="Times New Roman" w:cs="Times New Roman" w:hint="default"/>
        </w:rPr>
      </w:lvl>
    </w:lvlOverride>
  </w:num>
  <w:num w:numId="7">
    <w:abstractNumId w:val="2"/>
  </w:num>
  <w:num w:numId="8">
    <w:abstractNumId w:val="2"/>
    <w:lvlOverride w:ilvl="0">
      <w:lvl w:ilvl="0">
        <w:start w:val="1"/>
        <w:numFmt w:val="decimal"/>
        <w:lvlText w:val="%1."/>
        <w:legacy w:legacy="1" w:legacySpace="0" w:legacyIndent="207"/>
        <w:lvlJc w:val="left"/>
        <w:rPr>
          <w:rFonts w:ascii="Times New Roman" w:hAnsi="Times New Roman" w:cs="Times New Roman" w:hint="default"/>
        </w:rPr>
      </w:lvl>
    </w:lvlOverride>
  </w:num>
  <w:num w:numId="9">
    <w:abstractNumId w:val="12"/>
  </w:num>
  <w:num w:numId="10">
    <w:abstractNumId w:val="14"/>
  </w:num>
  <w:num w:numId="11">
    <w:abstractNumId w:val="8"/>
  </w:num>
  <w:num w:numId="12">
    <w:abstractNumId w:val="16"/>
  </w:num>
  <w:num w:numId="13">
    <w:abstractNumId w:val="3"/>
  </w:num>
  <w:num w:numId="14">
    <w:abstractNumId w:val="7"/>
  </w:num>
  <w:num w:numId="15">
    <w:abstractNumId w:val="9"/>
  </w:num>
  <w:num w:numId="16">
    <w:abstractNumId w:val="5"/>
  </w:num>
  <w:num w:numId="17">
    <w:abstractNumId w:val="4"/>
  </w:num>
  <w:num w:numId="18">
    <w:abstractNumId w:val="1"/>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09"/>
    <w:rsid w:val="000A2FAF"/>
    <w:rsid w:val="000D7458"/>
    <w:rsid w:val="000F1B81"/>
    <w:rsid w:val="00103F8B"/>
    <w:rsid w:val="00110BC4"/>
    <w:rsid w:val="00144B7D"/>
    <w:rsid w:val="00231FFD"/>
    <w:rsid w:val="00234E93"/>
    <w:rsid w:val="00274F8B"/>
    <w:rsid w:val="002F1643"/>
    <w:rsid w:val="003907B2"/>
    <w:rsid w:val="00465AAA"/>
    <w:rsid w:val="004D0E7D"/>
    <w:rsid w:val="004F0625"/>
    <w:rsid w:val="0052418F"/>
    <w:rsid w:val="00536DFB"/>
    <w:rsid w:val="00616D16"/>
    <w:rsid w:val="00684D02"/>
    <w:rsid w:val="006A7556"/>
    <w:rsid w:val="006B287C"/>
    <w:rsid w:val="006C0F09"/>
    <w:rsid w:val="007D215C"/>
    <w:rsid w:val="00AC7556"/>
    <w:rsid w:val="00BD719E"/>
    <w:rsid w:val="00C22728"/>
    <w:rsid w:val="00CC47CA"/>
    <w:rsid w:val="00CE02DD"/>
    <w:rsid w:val="00D25CE8"/>
    <w:rsid w:val="00D84978"/>
    <w:rsid w:val="00E6719D"/>
    <w:rsid w:val="00E936DE"/>
    <w:rsid w:val="00EA73FB"/>
    <w:rsid w:val="00F1480D"/>
    <w:rsid w:val="00FE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EF9F9-859B-4135-A7C3-5CFA1021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71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5CE8"/>
    <w:pPr>
      <w:ind w:left="720"/>
      <w:contextualSpacing/>
    </w:pPr>
  </w:style>
  <w:style w:type="table" w:customStyle="1" w:styleId="1">
    <w:name w:val="Сетка таблицы1"/>
    <w:basedOn w:val="a1"/>
    <w:next w:val="a3"/>
    <w:uiPriority w:val="39"/>
    <w:rsid w:val="00144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80</Pages>
  <Words>22323</Words>
  <Characters>127247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dc:creator>
  <cp:keywords/>
  <dc:description/>
  <cp:lastModifiedBy>Elena</cp:lastModifiedBy>
  <cp:revision>8</cp:revision>
  <dcterms:created xsi:type="dcterms:W3CDTF">2013-11-15T11:49:00Z</dcterms:created>
  <dcterms:modified xsi:type="dcterms:W3CDTF">2016-01-10T10:18:00Z</dcterms:modified>
</cp:coreProperties>
</file>