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EF" w:rsidRDefault="007633EF" w:rsidP="00BE0E06">
      <w:pPr>
        <w:rPr>
          <w:b/>
          <w:bCs/>
          <w:sz w:val="28"/>
          <w:szCs w:val="28"/>
        </w:rPr>
      </w:pPr>
    </w:p>
    <w:p w:rsidR="007633EF" w:rsidRDefault="007633EF" w:rsidP="00BE0E06">
      <w:pPr>
        <w:rPr>
          <w:b/>
          <w:bCs/>
          <w:sz w:val="28"/>
          <w:szCs w:val="28"/>
        </w:rPr>
      </w:pPr>
    </w:p>
    <w:p w:rsidR="00BE0E06" w:rsidRPr="007E2E0B" w:rsidRDefault="00BE0E06" w:rsidP="00BE0E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:  Ростовцева Л.Н.</w:t>
      </w:r>
    </w:p>
    <w:p w:rsidR="00BE0E06" w:rsidRPr="007E2E0B" w:rsidRDefault="00BE0E06" w:rsidP="00BE0E06">
      <w:pPr>
        <w:rPr>
          <w:sz w:val="28"/>
          <w:szCs w:val="28"/>
        </w:rPr>
      </w:pPr>
      <w:r w:rsidRPr="006C73DA"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>: русский язык</w:t>
      </w:r>
      <w:r w:rsidRPr="007E2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</w:p>
    <w:p w:rsidR="00BE0E06" w:rsidRDefault="00BE0E06" w:rsidP="00BE0E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Класс</w:t>
      </w:r>
      <w:r>
        <w:rPr>
          <w:sz w:val="28"/>
          <w:szCs w:val="28"/>
        </w:rPr>
        <w:t>:  3</w:t>
      </w:r>
    </w:p>
    <w:p w:rsidR="00BE0E06" w:rsidRPr="007E2E0B" w:rsidRDefault="00BE0E06" w:rsidP="00BE0E06">
      <w:pPr>
        <w:rPr>
          <w:sz w:val="28"/>
          <w:szCs w:val="28"/>
        </w:rPr>
      </w:pPr>
    </w:p>
    <w:p w:rsidR="00BE0E06" w:rsidRDefault="00BE0E06" w:rsidP="00BE0E0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Тема урока:</w:t>
      </w:r>
      <w:r w:rsidRPr="007E2E0B">
        <w:rPr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 xml:space="preserve">Правописание слов с безударными гласными в </w:t>
      </w:r>
      <w:proofErr w:type="gramStart"/>
      <w:r>
        <w:rPr>
          <w:sz w:val="28"/>
          <w:szCs w:val="28"/>
        </w:rPr>
        <w:t>корне слова</w:t>
      </w:r>
      <w:bookmarkEnd w:id="0"/>
      <w:proofErr w:type="gramEnd"/>
      <w:r w:rsidR="00FA4F86">
        <w:rPr>
          <w:sz w:val="28"/>
          <w:szCs w:val="28"/>
        </w:rPr>
        <w:t>.</w:t>
      </w:r>
    </w:p>
    <w:p w:rsidR="00BE0E06" w:rsidRPr="007E2E0B" w:rsidRDefault="00BE0E06" w:rsidP="00BE0E06">
      <w:pPr>
        <w:rPr>
          <w:sz w:val="28"/>
          <w:szCs w:val="28"/>
        </w:rPr>
      </w:pPr>
    </w:p>
    <w:p w:rsidR="00BE0E06" w:rsidRPr="007E2E0B" w:rsidRDefault="00BE0E06" w:rsidP="00BE0E0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Цель</w:t>
      </w:r>
      <w:r w:rsidRPr="007E2E0B">
        <w:rPr>
          <w:sz w:val="28"/>
          <w:szCs w:val="28"/>
        </w:rPr>
        <w:t xml:space="preserve">: </w:t>
      </w:r>
      <w:r w:rsidRPr="007E2E0B">
        <w:rPr>
          <w:sz w:val="28"/>
          <w:szCs w:val="28"/>
          <w:u w:val="single"/>
        </w:rPr>
        <w:t>создать условия</w:t>
      </w:r>
      <w:r w:rsidRPr="007E2E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 w:rsidR="00FA4F86">
        <w:rPr>
          <w:sz w:val="28"/>
          <w:szCs w:val="28"/>
        </w:rPr>
        <w:t>:</w:t>
      </w:r>
    </w:p>
    <w:p w:rsidR="00BE0E06" w:rsidRPr="00765A72" w:rsidRDefault="00BE0E06" w:rsidP="00765A72">
      <w:pPr>
        <w:rPr>
          <w:color w:val="262626"/>
          <w:sz w:val="28"/>
          <w:szCs w:val="28"/>
          <w:shd w:val="clear" w:color="auto" w:fill="FFFFFF"/>
        </w:rPr>
      </w:pPr>
      <w:r w:rsidRPr="00765A72">
        <w:rPr>
          <w:sz w:val="28"/>
          <w:szCs w:val="28"/>
        </w:rPr>
        <w:t xml:space="preserve">- </w:t>
      </w:r>
      <w:r w:rsidR="00765A72">
        <w:rPr>
          <w:color w:val="262626"/>
          <w:sz w:val="28"/>
          <w:szCs w:val="28"/>
          <w:shd w:val="clear" w:color="auto" w:fill="FFFFFF"/>
        </w:rPr>
        <w:t>формирования</w:t>
      </w:r>
      <w:r w:rsidR="00765A72" w:rsidRPr="00765A72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765A72" w:rsidRPr="00765A72">
        <w:rPr>
          <w:color w:val="262626"/>
          <w:sz w:val="28"/>
          <w:szCs w:val="28"/>
          <w:shd w:val="clear" w:color="auto" w:fill="FFFFFF"/>
        </w:rPr>
        <w:t>учебно</w:t>
      </w:r>
      <w:proofErr w:type="spellEnd"/>
      <w:r w:rsidR="00765A72" w:rsidRPr="00765A72">
        <w:rPr>
          <w:color w:val="262626"/>
          <w:sz w:val="28"/>
          <w:szCs w:val="28"/>
          <w:shd w:val="clear" w:color="auto" w:fill="FFFFFF"/>
        </w:rPr>
        <w:t xml:space="preserve"> - познавательного интереса к способам проверки безударных гласных в </w:t>
      </w:r>
      <w:proofErr w:type="gramStart"/>
      <w:r w:rsidR="00765A72" w:rsidRPr="00765A72">
        <w:rPr>
          <w:color w:val="262626"/>
          <w:sz w:val="28"/>
          <w:szCs w:val="28"/>
          <w:shd w:val="clear" w:color="auto" w:fill="FFFFFF"/>
        </w:rPr>
        <w:t>корне слова</w:t>
      </w:r>
      <w:proofErr w:type="gramEnd"/>
      <w:r w:rsidR="00765A72" w:rsidRPr="00765A72">
        <w:rPr>
          <w:color w:val="262626"/>
          <w:sz w:val="28"/>
          <w:szCs w:val="28"/>
          <w:shd w:val="clear" w:color="auto" w:fill="FFFFFF"/>
        </w:rPr>
        <w:t xml:space="preserve"> в ходе совместной деятельности и в сотрудничестве с учителем;</w:t>
      </w:r>
    </w:p>
    <w:p w:rsidR="00765A72" w:rsidRPr="00765A72" w:rsidRDefault="00765A72" w:rsidP="00765A72">
      <w:pPr>
        <w:rPr>
          <w:color w:val="262626"/>
          <w:sz w:val="28"/>
          <w:szCs w:val="28"/>
          <w:shd w:val="clear" w:color="auto" w:fill="FFFFFF"/>
        </w:rPr>
      </w:pPr>
      <w:r w:rsidRPr="00765A72">
        <w:rPr>
          <w:color w:val="262626"/>
          <w:sz w:val="28"/>
          <w:szCs w:val="28"/>
          <w:shd w:val="clear" w:color="auto" w:fill="FFFFFF"/>
        </w:rPr>
        <w:t>-</w:t>
      </w:r>
      <w:r w:rsidR="00402F19">
        <w:rPr>
          <w:color w:val="262626"/>
          <w:sz w:val="28"/>
          <w:szCs w:val="28"/>
          <w:shd w:val="clear" w:color="auto" w:fill="FFFFFF"/>
        </w:rPr>
        <w:t xml:space="preserve">развития  навыков </w:t>
      </w:r>
      <w:r w:rsidRPr="00765A72">
        <w:rPr>
          <w:color w:val="262626"/>
          <w:sz w:val="28"/>
          <w:szCs w:val="28"/>
          <w:shd w:val="clear" w:color="auto" w:fill="FFFFFF"/>
        </w:rPr>
        <w:t xml:space="preserve"> правильно писать безударные гласные в </w:t>
      </w:r>
      <w:proofErr w:type="gramStart"/>
      <w:r w:rsidRPr="00765A72">
        <w:rPr>
          <w:color w:val="262626"/>
          <w:sz w:val="28"/>
          <w:szCs w:val="28"/>
          <w:shd w:val="clear" w:color="auto" w:fill="FFFFFF"/>
        </w:rPr>
        <w:t>корне слова</w:t>
      </w:r>
      <w:proofErr w:type="gramEnd"/>
      <w:r w:rsidRPr="00765A72">
        <w:rPr>
          <w:color w:val="262626"/>
          <w:sz w:val="28"/>
          <w:szCs w:val="28"/>
          <w:shd w:val="clear" w:color="auto" w:fill="FFFFFF"/>
        </w:rPr>
        <w:t>;</w:t>
      </w:r>
    </w:p>
    <w:p w:rsidR="00765A72" w:rsidRPr="00765A72" w:rsidRDefault="00765A72" w:rsidP="00765A72">
      <w:pPr>
        <w:rPr>
          <w:sz w:val="28"/>
          <w:szCs w:val="28"/>
        </w:rPr>
      </w:pPr>
      <w:r w:rsidRPr="00765A72">
        <w:rPr>
          <w:color w:val="262626"/>
          <w:sz w:val="28"/>
          <w:szCs w:val="28"/>
          <w:shd w:val="clear" w:color="auto" w:fill="FFFFFF"/>
        </w:rPr>
        <w:t>-</w:t>
      </w:r>
      <w:r w:rsidR="00402F19">
        <w:rPr>
          <w:color w:val="262626"/>
          <w:sz w:val="28"/>
          <w:szCs w:val="28"/>
          <w:shd w:val="clear" w:color="auto" w:fill="FFFFFF"/>
        </w:rPr>
        <w:t xml:space="preserve">развития </w:t>
      </w:r>
      <w:r w:rsidRPr="00765A72">
        <w:rPr>
          <w:color w:val="262626"/>
          <w:sz w:val="28"/>
          <w:szCs w:val="28"/>
          <w:shd w:val="clear" w:color="auto" w:fill="FFFFFF"/>
        </w:rPr>
        <w:t xml:space="preserve"> умения подбирать проверочное слово.</w:t>
      </w:r>
    </w:p>
    <w:p w:rsidR="00BE0E06" w:rsidRPr="007E2E0B" w:rsidRDefault="00BE0E06" w:rsidP="00BE0E06">
      <w:pPr>
        <w:rPr>
          <w:sz w:val="28"/>
          <w:szCs w:val="28"/>
        </w:rPr>
      </w:pPr>
    </w:p>
    <w:p w:rsidR="00BE0E06" w:rsidRPr="007E2E0B" w:rsidRDefault="00BE0E06" w:rsidP="00BE0E06">
      <w:pPr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Задачи:</w:t>
      </w:r>
    </w:p>
    <w:p w:rsidR="00BE0E06" w:rsidRDefault="00BE0E06" w:rsidP="00BE0E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Обобщать знания о способах проверки безударного гласного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BE0E06" w:rsidRDefault="00BE0E06" w:rsidP="00BE0E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проверять безударный гласный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;</w:t>
      </w:r>
    </w:p>
    <w:p w:rsidR="00BE0E06" w:rsidRPr="00BE0E06" w:rsidRDefault="00BE0E06" w:rsidP="00BE0E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работать с текстом</w:t>
      </w:r>
    </w:p>
    <w:p w:rsidR="00BE0E06" w:rsidRDefault="00BE0E06" w:rsidP="00BE0E0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 xml:space="preserve"> Методическая идея</w:t>
      </w:r>
      <w:r>
        <w:rPr>
          <w:sz w:val="28"/>
          <w:szCs w:val="28"/>
        </w:rPr>
        <w:t>:</w:t>
      </w:r>
      <w:r w:rsidRPr="007E2E0B">
        <w:rPr>
          <w:sz w:val="28"/>
          <w:szCs w:val="28"/>
        </w:rPr>
        <w:t xml:space="preserve"> </w:t>
      </w:r>
    </w:p>
    <w:p w:rsidR="00BE0E06" w:rsidRDefault="00BE0E06" w:rsidP="00BE0E0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E2E0B">
        <w:rPr>
          <w:sz w:val="28"/>
          <w:szCs w:val="28"/>
        </w:rPr>
        <w:t xml:space="preserve"> организация самостоятельной рабо</w:t>
      </w:r>
      <w:r>
        <w:rPr>
          <w:sz w:val="28"/>
          <w:szCs w:val="28"/>
        </w:rPr>
        <w:t>ты обучающихся в малых группа</w:t>
      </w:r>
      <w:r w:rsidR="00BF21D7">
        <w:rPr>
          <w:sz w:val="28"/>
          <w:szCs w:val="28"/>
        </w:rPr>
        <w:t>х</w:t>
      </w:r>
    </w:p>
    <w:p w:rsidR="00BE0E06" w:rsidRPr="007E2E0B" w:rsidRDefault="00BE0E06" w:rsidP="00BE0E0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E2E0B">
        <w:rPr>
          <w:sz w:val="28"/>
          <w:szCs w:val="28"/>
        </w:rPr>
        <w:t xml:space="preserve">реализация </w:t>
      </w:r>
      <w:proofErr w:type="spellStart"/>
      <w:r w:rsidRPr="007E2E0B">
        <w:rPr>
          <w:sz w:val="28"/>
          <w:szCs w:val="28"/>
        </w:rPr>
        <w:t>деятельностного</w:t>
      </w:r>
      <w:proofErr w:type="spellEnd"/>
      <w:r w:rsidRPr="007E2E0B">
        <w:rPr>
          <w:sz w:val="28"/>
          <w:szCs w:val="28"/>
        </w:rPr>
        <w:t xml:space="preserve"> подхода.</w:t>
      </w:r>
    </w:p>
    <w:p w:rsidR="00BE0E06" w:rsidRPr="00BE0E06" w:rsidRDefault="00BE0E06" w:rsidP="00BE0E0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</w:p>
    <w:p w:rsidR="00BE0E06" w:rsidRPr="007E2E0B" w:rsidRDefault="00BE0E06" w:rsidP="00BE0E06">
      <w:pPr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урока</w:t>
      </w:r>
      <w:r w:rsidRPr="007E2E0B">
        <w:rPr>
          <w:sz w:val="28"/>
          <w:szCs w:val="28"/>
        </w:rPr>
        <w:t xml:space="preserve">: </w:t>
      </w:r>
      <w:r>
        <w:rPr>
          <w:sz w:val="28"/>
          <w:szCs w:val="28"/>
        </w:rPr>
        <w:t>40 мин.</w:t>
      </w:r>
    </w:p>
    <w:p w:rsidR="00BE0E06" w:rsidRPr="007E2E0B" w:rsidRDefault="00BE0E06" w:rsidP="00BE0E06">
      <w:pPr>
        <w:rPr>
          <w:sz w:val="28"/>
          <w:szCs w:val="28"/>
        </w:rPr>
      </w:pPr>
    </w:p>
    <w:p w:rsidR="00BE0E06" w:rsidRDefault="00BE0E06" w:rsidP="00BE0E0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Материально-техническое обеспечение занятия</w:t>
      </w:r>
      <w:r w:rsidRPr="007E2E0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</w:t>
      </w:r>
    </w:p>
    <w:p w:rsidR="00BE0E06" w:rsidRDefault="00BE0E06" w:rsidP="00BE0E06">
      <w:pPr>
        <w:rPr>
          <w:sz w:val="28"/>
          <w:szCs w:val="28"/>
        </w:rPr>
      </w:pPr>
      <w:r>
        <w:rPr>
          <w:sz w:val="28"/>
          <w:szCs w:val="28"/>
        </w:rPr>
        <w:t xml:space="preserve"> - учебная аудитория;</w:t>
      </w:r>
      <w:r w:rsidRPr="007E2E0B">
        <w:rPr>
          <w:sz w:val="28"/>
          <w:szCs w:val="28"/>
        </w:rPr>
        <w:tab/>
      </w:r>
      <w:r w:rsidRPr="007E2E0B">
        <w:rPr>
          <w:sz w:val="28"/>
          <w:szCs w:val="28"/>
        </w:rPr>
        <w:tab/>
      </w:r>
      <w:r w:rsidRPr="007E2E0B">
        <w:rPr>
          <w:sz w:val="28"/>
          <w:szCs w:val="28"/>
        </w:rPr>
        <w:tab/>
      </w:r>
      <w:r w:rsidRPr="007E2E0B">
        <w:rPr>
          <w:sz w:val="28"/>
          <w:szCs w:val="28"/>
        </w:rPr>
        <w:tab/>
      </w:r>
      <w:r w:rsidRPr="007E2E0B">
        <w:rPr>
          <w:sz w:val="28"/>
          <w:szCs w:val="28"/>
        </w:rPr>
        <w:tab/>
      </w:r>
      <w:r w:rsidRPr="007E2E0B">
        <w:rPr>
          <w:sz w:val="28"/>
          <w:szCs w:val="28"/>
        </w:rPr>
        <w:tab/>
      </w:r>
      <w:r w:rsidRPr="007E2E0B">
        <w:rPr>
          <w:sz w:val="28"/>
          <w:szCs w:val="28"/>
        </w:rPr>
        <w:tab/>
        <w:t xml:space="preserve">                  </w:t>
      </w:r>
    </w:p>
    <w:p w:rsidR="00BE0E06" w:rsidRDefault="00BE0E06" w:rsidP="00BE0E06">
      <w:pPr>
        <w:rPr>
          <w:sz w:val="28"/>
          <w:szCs w:val="28"/>
        </w:rPr>
      </w:pPr>
      <w:r w:rsidRPr="007E2E0B">
        <w:rPr>
          <w:sz w:val="28"/>
          <w:szCs w:val="28"/>
        </w:rPr>
        <w:t>- доска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BE0E06" w:rsidRDefault="00BE0E06" w:rsidP="00BE0E06">
      <w:pPr>
        <w:rPr>
          <w:sz w:val="28"/>
          <w:szCs w:val="28"/>
        </w:rPr>
      </w:pPr>
      <w:r>
        <w:rPr>
          <w:sz w:val="28"/>
          <w:szCs w:val="28"/>
        </w:rPr>
        <w:t xml:space="preserve"> - мультимедийный проектор;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BE0E06" w:rsidRPr="007E2E0B" w:rsidRDefault="00BE0E06" w:rsidP="00BE0E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2E0B">
        <w:rPr>
          <w:sz w:val="28"/>
          <w:szCs w:val="28"/>
        </w:rPr>
        <w:t>- экран</w:t>
      </w:r>
      <w:r>
        <w:rPr>
          <w:sz w:val="28"/>
          <w:szCs w:val="28"/>
        </w:rPr>
        <w:t>.</w:t>
      </w:r>
      <w:r w:rsidRPr="007E2E0B">
        <w:rPr>
          <w:sz w:val="28"/>
          <w:szCs w:val="28"/>
        </w:rPr>
        <w:t xml:space="preserve"> </w:t>
      </w:r>
    </w:p>
    <w:p w:rsidR="00BE0E06" w:rsidRPr="007E2E0B" w:rsidRDefault="00BE0E06" w:rsidP="00BE0E06">
      <w:pPr>
        <w:rPr>
          <w:b/>
          <w:sz w:val="28"/>
          <w:szCs w:val="28"/>
        </w:rPr>
      </w:pPr>
    </w:p>
    <w:p w:rsidR="00BF21D7" w:rsidRDefault="00BE0E06" w:rsidP="00BE0E0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Методическое и дидактическое обеспечение занятия</w:t>
      </w:r>
      <w:r w:rsidRPr="007E2E0B">
        <w:rPr>
          <w:sz w:val="28"/>
          <w:szCs w:val="28"/>
        </w:rPr>
        <w:t>:</w:t>
      </w:r>
      <w:r w:rsidR="00BF21D7">
        <w:rPr>
          <w:sz w:val="28"/>
          <w:szCs w:val="28"/>
        </w:rPr>
        <w:tab/>
      </w:r>
    </w:p>
    <w:p w:rsidR="00BE0E06" w:rsidRDefault="00BE0E06" w:rsidP="00BE0E0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 -  разд</w:t>
      </w:r>
      <w:r>
        <w:rPr>
          <w:sz w:val="28"/>
          <w:szCs w:val="28"/>
        </w:rPr>
        <w:t>аточный дидактический материал;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E0E06" w:rsidRDefault="00BE0E06" w:rsidP="00BE0E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2E0B">
        <w:rPr>
          <w:sz w:val="28"/>
          <w:szCs w:val="28"/>
        </w:rPr>
        <w:t xml:space="preserve">-  мультимедийная презентация. </w:t>
      </w:r>
    </w:p>
    <w:p w:rsidR="00BE0E06" w:rsidRPr="007E2E0B" w:rsidRDefault="00BE0E06" w:rsidP="00BE0E06">
      <w:pPr>
        <w:rPr>
          <w:sz w:val="28"/>
          <w:szCs w:val="28"/>
        </w:rPr>
      </w:pPr>
    </w:p>
    <w:p w:rsidR="00BE0E06" w:rsidRPr="007E2E0B" w:rsidRDefault="00BE0E06" w:rsidP="00BE0E0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Тип урока</w:t>
      </w:r>
      <w:r w:rsidR="00BF21D7">
        <w:rPr>
          <w:sz w:val="28"/>
          <w:szCs w:val="28"/>
        </w:rPr>
        <w:t xml:space="preserve">: </w:t>
      </w:r>
      <w:r w:rsidR="007E1C02">
        <w:rPr>
          <w:sz w:val="28"/>
          <w:szCs w:val="28"/>
        </w:rPr>
        <w:t xml:space="preserve">изучение нового </w:t>
      </w:r>
      <w:r w:rsidR="00BF21D7">
        <w:rPr>
          <w:sz w:val="28"/>
          <w:szCs w:val="28"/>
        </w:rPr>
        <w:t>материала</w:t>
      </w:r>
    </w:p>
    <w:p w:rsidR="00BE0E06" w:rsidRPr="007E2E0B" w:rsidRDefault="00BE0E06" w:rsidP="00BE0E06">
      <w:pPr>
        <w:rPr>
          <w:sz w:val="28"/>
          <w:szCs w:val="28"/>
        </w:rPr>
      </w:pPr>
    </w:p>
    <w:p w:rsidR="00BE0E06" w:rsidRDefault="00BE0E06" w:rsidP="00BF21D7">
      <w:pPr>
        <w:jc w:val="center"/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Ход урока:</w:t>
      </w:r>
    </w:p>
    <w:p w:rsidR="00BE0E06" w:rsidRPr="007E2E0B" w:rsidRDefault="00BE0E06" w:rsidP="00BE0E06">
      <w:pPr>
        <w:rPr>
          <w:b/>
          <w:sz w:val="28"/>
          <w:szCs w:val="28"/>
        </w:rPr>
      </w:pPr>
    </w:p>
    <w:p w:rsidR="00BE0E06" w:rsidRPr="007E2E0B" w:rsidRDefault="00BE0E06" w:rsidP="00BE0E06">
      <w:pPr>
        <w:numPr>
          <w:ilvl w:val="0"/>
          <w:numId w:val="2"/>
        </w:numPr>
        <w:jc w:val="center"/>
        <w:rPr>
          <w:sz w:val="28"/>
          <w:szCs w:val="28"/>
        </w:rPr>
      </w:pPr>
      <w:r w:rsidRPr="007E2E0B">
        <w:rPr>
          <w:b/>
          <w:sz w:val="28"/>
          <w:szCs w:val="28"/>
        </w:rPr>
        <w:t>Организационный момент</w:t>
      </w:r>
    </w:p>
    <w:p w:rsidR="00BE0E06" w:rsidRPr="007E2E0B" w:rsidRDefault="00BE0E06" w:rsidP="00BE0E06">
      <w:pPr>
        <w:ind w:left="360"/>
        <w:rPr>
          <w:sz w:val="28"/>
          <w:szCs w:val="28"/>
        </w:rPr>
      </w:pPr>
      <w:r w:rsidRPr="007E2E0B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учащихся</w:t>
      </w:r>
      <w:r w:rsidRPr="007E2E0B">
        <w:rPr>
          <w:sz w:val="28"/>
          <w:szCs w:val="28"/>
        </w:rPr>
        <w:t>: настроиться организационно и психологически на занятие, предметно подготовиться к уроку.</w:t>
      </w:r>
      <w:r w:rsidRPr="007E2E0B">
        <w:rPr>
          <w:sz w:val="28"/>
          <w:szCs w:val="28"/>
        </w:rPr>
        <w:br/>
      </w:r>
      <w:r w:rsidR="00FA4F86">
        <w:rPr>
          <w:b/>
          <w:sz w:val="28"/>
          <w:szCs w:val="28"/>
        </w:rPr>
        <w:t>Цель учителя</w:t>
      </w:r>
      <w:r w:rsidRPr="007E2E0B">
        <w:rPr>
          <w:sz w:val="28"/>
          <w:szCs w:val="28"/>
        </w:rPr>
        <w:t>: создать условия для формирования ценностно-смысловой компетенции через  формирование положительной мотивации к уроку.</w:t>
      </w:r>
    </w:p>
    <w:p w:rsidR="00BE0E06" w:rsidRPr="007E2E0B" w:rsidRDefault="00BE0E06" w:rsidP="00BE0E0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7E2E0B">
        <w:rPr>
          <w:b/>
          <w:sz w:val="28"/>
          <w:szCs w:val="28"/>
        </w:rPr>
        <w:t>Задачи</w:t>
      </w:r>
      <w:r w:rsidRPr="007E2E0B">
        <w:rPr>
          <w:sz w:val="28"/>
          <w:szCs w:val="28"/>
        </w:rPr>
        <w:t>:</w:t>
      </w:r>
      <w:r w:rsidRPr="007E2E0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E2E0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Организовать внимание учащихся</w:t>
      </w:r>
      <w:r w:rsidRPr="007E2E0B">
        <w:rPr>
          <w:sz w:val="28"/>
          <w:szCs w:val="28"/>
        </w:rPr>
        <w:t xml:space="preserve"> на начало урока.</w:t>
      </w:r>
      <w:r w:rsidRPr="007E2E0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E2E0B">
        <w:rPr>
          <w:sz w:val="28"/>
          <w:szCs w:val="28"/>
        </w:rPr>
        <w:t>2.  Создать благоприятный климат для обучения.</w:t>
      </w:r>
      <w:r w:rsidRPr="007E2E0B">
        <w:rPr>
          <w:sz w:val="28"/>
          <w:szCs w:val="28"/>
        </w:rPr>
        <w:br/>
      </w:r>
      <w:r w:rsidRPr="007E2E0B">
        <w:rPr>
          <w:b/>
          <w:sz w:val="28"/>
          <w:szCs w:val="28"/>
        </w:rPr>
        <w:t>Методы</w:t>
      </w:r>
      <w:r w:rsidRPr="007E2E0B">
        <w:rPr>
          <w:sz w:val="28"/>
          <w:szCs w:val="28"/>
        </w:rPr>
        <w:t>:</w:t>
      </w:r>
    </w:p>
    <w:p w:rsidR="00BE0E06" w:rsidRPr="007E2E0B" w:rsidRDefault="00BE0E06" w:rsidP="00BE0E06">
      <w:pPr>
        <w:rPr>
          <w:sz w:val="28"/>
          <w:szCs w:val="28"/>
        </w:rPr>
      </w:pPr>
      <w:r w:rsidRPr="007E2E0B">
        <w:rPr>
          <w:sz w:val="28"/>
          <w:szCs w:val="28"/>
        </w:rPr>
        <w:t>- инструктирование;</w:t>
      </w:r>
      <w:r w:rsidRPr="007E2E0B">
        <w:rPr>
          <w:sz w:val="28"/>
          <w:szCs w:val="28"/>
        </w:rPr>
        <w:br/>
        <w:t xml:space="preserve">- внушение и убеждение.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148"/>
        <w:gridCol w:w="2233"/>
      </w:tblGrid>
      <w:tr w:rsidR="00BF21D7" w:rsidTr="00FA4F86">
        <w:tc>
          <w:tcPr>
            <w:tcW w:w="3791" w:type="dxa"/>
          </w:tcPr>
          <w:p w:rsidR="00BF21D7" w:rsidRDefault="00BF21D7" w:rsidP="00BF21D7">
            <w:pPr>
              <w:jc w:val="center"/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148" w:type="dxa"/>
          </w:tcPr>
          <w:p w:rsidR="00BF21D7" w:rsidRDefault="00BF21D7" w:rsidP="00BF21D7">
            <w:pPr>
              <w:jc w:val="center"/>
            </w:pPr>
            <w:r>
              <w:rPr>
                <w:sz w:val="28"/>
                <w:szCs w:val="28"/>
              </w:rPr>
              <w:t>Деятельность</w:t>
            </w:r>
            <w:r w:rsidR="00FA4F86">
              <w:rPr>
                <w:sz w:val="28"/>
                <w:szCs w:val="28"/>
              </w:rPr>
              <w:t xml:space="preserve"> уча</w:t>
            </w:r>
            <w:r>
              <w:rPr>
                <w:sz w:val="28"/>
                <w:szCs w:val="28"/>
              </w:rPr>
              <w:t>щихся</w:t>
            </w:r>
          </w:p>
        </w:tc>
        <w:tc>
          <w:tcPr>
            <w:tcW w:w="2233" w:type="dxa"/>
          </w:tcPr>
          <w:p w:rsidR="00BF21D7" w:rsidRDefault="00BF21D7" w:rsidP="00BF21D7">
            <w:pPr>
              <w:jc w:val="center"/>
            </w:pPr>
            <w:r w:rsidRPr="00F15133">
              <w:rPr>
                <w:sz w:val="28"/>
                <w:szCs w:val="28"/>
              </w:rPr>
              <w:t>Примечание</w:t>
            </w:r>
          </w:p>
        </w:tc>
      </w:tr>
      <w:tr w:rsidR="00BF21D7" w:rsidTr="00FA4F86">
        <w:tc>
          <w:tcPr>
            <w:tcW w:w="3791" w:type="dxa"/>
            <w:shd w:val="clear" w:color="auto" w:fill="FFFFFF" w:themeFill="background1"/>
          </w:tcPr>
          <w:p w:rsidR="006C14BB" w:rsidRPr="00FA4F86" w:rsidRDefault="00FA4F86" w:rsidP="00FA4F86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A4F86">
              <w:rPr>
                <w:rFonts w:ascii="Tahoma" w:hAnsi="Tahoma" w:cs="Tahoma"/>
                <w:color w:val="000000"/>
                <w:sz w:val="28"/>
                <w:szCs w:val="28"/>
              </w:rPr>
              <w:t>1</w:t>
            </w:r>
            <w:r w:rsidRPr="00FA4F86">
              <w:rPr>
                <w:color w:val="000000"/>
                <w:sz w:val="28"/>
                <w:szCs w:val="28"/>
              </w:rPr>
              <w:t>.</w:t>
            </w:r>
            <w:r w:rsidR="006C14BB" w:rsidRPr="00FA4F86">
              <w:rPr>
                <w:color w:val="000000"/>
                <w:sz w:val="28"/>
                <w:szCs w:val="28"/>
              </w:rPr>
              <w:t>С добрым утром начат день,</w:t>
            </w:r>
          </w:p>
          <w:p w:rsidR="006C14BB" w:rsidRPr="00FA4F86" w:rsidRDefault="006C14BB" w:rsidP="00FA4F86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A4F86">
              <w:rPr>
                <w:color w:val="000000"/>
                <w:sz w:val="28"/>
                <w:szCs w:val="28"/>
              </w:rPr>
              <w:t>  Первым делом гоним лень.</w:t>
            </w:r>
          </w:p>
          <w:p w:rsidR="006C14BB" w:rsidRPr="00FA4F86" w:rsidRDefault="006C14BB" w:rsidP="00FA4F86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A4F86">
              <w:rPr>
                <w:color w:val="000000"/>
                <w:sz w:val="28"/>
                <w:szCs w:val="28"/>
              </w:rPr>
              <w:t>  На уроке не зевать,</w:t>
            </w:r>
          </w:p>
          <w:p w:rsidR="006C14BB" w:rsidRPr="00FA4F86" w:rsidRDefault="006C14BB" w:rsidP="00FA4F86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A4F86">
              <w:rPr>
                <w:color w:val="000000"/>
                <w:sz w:val="28"/>
                <w:szCs w:val="28"/>
              </w:rPr>
              <w:t>  А работать и писать.</w:t>
            </w:r>
          </w:p>
          <w:p w:rsidR="006C14BB" w:rsidRPr="00FA4F86" w:rsidRDefault="006C14BB" w:rsidP="00FA4F86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A4F86">
              <w:rPr>
                <w:color w:val="000000"/>
                <w:sz w:val="28"/>
                <w:szCs w:val="28"/>
              </w:rPr>
              <w:t>  Начинаем урок!</w:t>
            </w:r>
          </w:p>
          <w:p w:rsidR="00BF21D7" w:rsidRPr="00FA4F86" w:rsidRDefault="00BF21D7" w:rsidP="00FA4F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FA4F86" w:rsidRPr="00F15133" w:rsidRDefault="00FA4F86" w:rsidP="00FA4F8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 xml:space="preserve">Проверка готовности к уроку (учебники, тетради, ручки). </w:t>
            </w:r>
          </w:p>
          <w:p w:rsidR="00FA4F86" w:rsidRPr="00F15133" w:rsidRDefault="00FA4F86" w:rsidP="00FA4F8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Приветствие</w:t>
            </w:r>
            <w:r>
              <w:rPr>
                <w:sz w:val="28"/>
                <w:szCs w:val="28"/>
              </w:rPr>
              <w:t xml:space="preserve"> учителя </w:t>
            </w:r>
            <w:r w:rsidRPr="00F15133">
              <w:rPr>
                <w:sz w:val="28"/>
                <w:szCs w:val="28"/>
              </w:rPr>
              <w:t>вставанием.</w:t>
            </w:r>
          </w:p>
          <w:p w:rsidR="00BF21D7" w:rsidRDefault="00BF21D7"/>
        </w:tc>
        <w:tc>
          <w:tcPr>
            <w:tcW w:w="2233" w:type="dxa"/>
          </w:tcPr>
          <w:p w:rsidR="00BF21D7" w:rsidRPr="00C4562F" w:rsidRDefault="00C4562F">
            <w:pPr>
              <w:rPr>
                <w:sz w:val="28"/>
                <w:szCs w:val="28"/>
              </w:rPr>
            </w:pPr>
            <w:r w:rsidRPr="00C4562F">
              <w:rPr>
                <w:sz w:val="28"/>
                <w:szCs w:val="28"/>
              </w:rPr>
              <w:t>Презентация</w:t>
            </w:r>
          </w:p>
        </w:tc>
      </w:tr>
    </w:tbl>
    <w:p w:rsidR="00FA4F86" w:rsidRDefault="00FA4F86" w:rsidP="00FA4F86">
      <w:pPr>
        <w:jc w:val="center"/>
        <w:rPr>
          <w:b/>
          <w:sz w:val="28"/>
          <w:szCs w:val="28"/>
        </w:rPr>
      </w:pPr>
    </w:p>
    <w:p w:rsidR="00FA4F86" w:rsidRPr="007E2E0B" w:rsidRDefault="00FA4F86" w:rsidP="00FA4F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Опрос уча</w:t>
      </w:r>
      <w:r w:rsidRPr="007E2E0B">
        <w:rPr>
          <w:b/>
          <w:sz w:val="28"/>
          <w:szCs w:val="28"/>
        </w:rPr>
        <w:t>щихся по заданному на дом материалу</w:t>
      </w:r>
    </w:p>
    <w:p w:rsidR="00FA4F86" w:rsidRDefault="00FA4F86" w:rsidP="00FA4F86">
      <w:pPr>
        <w:rPr>
          <w:sz w:val="28"/>
          <w:szCs w:val="28"/>
        </w:rPr>
      </w:pPr>
      <w:r>
        <w:rPr>
          <w:b/>
          <w:sz w:val="28"/>
          <w:szCs w:val="28"/>
        </w:rPr>
        <w:t>Цель учащихся</w:t>
      </w:r>
      <w:r w:rsidRPr="007E2E0B">
        <w:rPr>
          <w:sz w:val="28"/>
          <w:szCs w:val="28"/>
        </w:rPr>
        <w:t>:  закрепить, обобщить, привести  в систему ранее полученные знания по теме «</w:t>
      </w:r>
      <w:r>
        <w:rPr>
          <w:sz w:val="28"/>
          <w:szCs w:val="28"/>
        </w:rPr>
        <w:t xml:space="preserve">Правописание слов с безударными гласными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».</w:t>
      </w:r>
    </w:p>
    <w:p w:rsidR="00FA4F86" w:rsidRDefault="00FA4F86" w:rsidP="00FA4F86">
      <w:pPr>
        <w:rPr>
          <w:sz w:val="28"/>
          <w:szCs w:val="28"/>
        </w:rPr>
      </w:pPr>
      <w:r>
        <w:rPr>
          <w:b/>
          <w:sz w:val="28"/>
          <w:szCs w:val="28"/>
        </w:rPr>
        <w:t>Цель учи</w:t>
      </w:r>
      <w:r w:rsidRPr="007E2E0B">
        <w:rPr>
          <w:b/>
          <w:sz w:val="28"/>
          <w:szCs w:val="28"/>
        </w:rPr>
        <w:t>теля:</w:t>
      </w:r>
      <w:r w:rsidRPr="007E2E0B">
        <w:rPr>
          <w:sz w:val="28"/>
          <w:szCs w:val="28"/>
        </w:rPr>
        <w:t xml:space="preserve">  </w:t>
      </w:r>
    </w:p>
    <w:p w:rsidR="00FA4F86" w:rsidRPr="007E2E0B" w:rsidRDefault="00FA4F86" w:rsidP="00FA4F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E2E0B">
        <w:rPr>
          <w:sz w:val="28"/>
          <w:szCs w:val="28"/>
        </w:rPr>
        <w:t>осуществить контроль и оценку подготовленн</w:t>
      </w:r>
      <w:r>
        <w:rPr>
          <w:sz w:val="28"/>
          <w:szCs w:val="28"/>
        </w:rPr>
        <w:t>ого домашнего задания;</w:t>
      </w:r>
      <w:proofErr w:type="gramStart"/>
      <w:r>
        <w:rPr>
          <w:sz w:val="28"/>
          <w:szCs w:val="28"/>
        </w:rPr>
        <w:br/>
        <w:t>-</w:t>
      </w:r>
      <w:proofErr w:type="gramEnd"/>
      <w:r w:rsidRPr="007E2E0B">
        <w:rPr>
          <w:sz w:val="28"/>
          <w:szCs w:val="28"/>
        </w:rPr>
        <w:t>создать условия для формирования информационной компетенци</w:t>
      </w:r>
      <w:r>
        <w:rPr>
          <w:sz w:val="28"/>
          <w:szCs w:val="28"/>
        </w:rPr>
        <w:t>и учащихся</w:t>
      </w:r>
      <w:r w:rsidRPr="007E2E0B">
        <w:rPr>
          <w:sz w:val="28"/>
          <w:szCs w:val="28"/>
        </w:rPr>
        <w:t>.</w:t>
      </w:r>
    </w:p>
    <w:p w:rsidR="00FA4F86" w:rsidRPr="007E2E0B" w:rsidRDefault="00FA4F86" w:rsidP="00FA4F86">
      <w:pPr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Задачи</w:t>
      </w:r>
      <w:r w:rsidRPr="007E2E0B">
        <w:rPr>
          <w:sz w:val="28"/>
          <w:szCs w:val="28"/>
        </w:rPr>
        <w:t>: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1. Актуализи</w:t>
      </w:r>
      <w:r>
        <w:rPr>
          <w:sz w:val="28"/>
          <w:szCs w:val="28"/>
        </w:rPr>
        <w:t>ровать знания и умения учащихся</w:t>
      </w:r>
      <w:r w:rsidRPr="007E2E0B">
        <w:rPr>
          <w:sz w:val="28"/>
          <w:szCs w:val="28"/>
        </w:rPr>
        <w:t xml:space="preserve"> по ранее изученной теме.</w:t>
      </w:r>
    </w:p>
    <w:p w:rsidR="00FA4F86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2. Организовать </w:t>
      </w:r>
      <w:r>
        <w:rPr>
          <w:sz w:val="28"/>
          <w:szCs w:val="28"/>
        </w:rPr>
        <w:t xml:space="preserve">фронтальный </w:t>
      </w:r>
      <w:r w:rsidRPr="007E2E0B">
        <w:rPr>
          <w:sz w:val="28"/>
          <w:szCs w:val="28"/>
        </w:rPr>
        <w:t>и</w:t>
      </w:r>
      <w:r>
        <w:rPr>
          <w:sz w:val="28"/>
          <w:szCs w:val="28"/>
        </w:rPr>
        <w:t xml:space="preserve"> индивидуальный </w:t>
      </w:r>
      <w:r w:rsidRPr="007E2E0B">
        <w:rPr>
          <w:sz w:val="28"/>
          <w:szCs w:val="28"/>
        </w:rPr>
        <w:t>устный опрос</w:t>
      </w:r>
      <w:r>
        <w:rPr>
          <w:sz w:val="28"/>
          <w:szCs w:val="28"/>
        </w:rPr>
        <w:t>, работу в малых группах</w:t>
      </w:r>
      <w:r w:rsidRPr="007E2E0B">
        <w:rPr>
          <w:sz w:val="28"/>
          <w:szCs w:val="28"/>
        </w:rPr>
        <w:t xml:space="preserve"> по теме «</w:t>
      </w:r>
      <w:r>
        <w:rPr>
          <w:sz w:val="28"/>
          <w:szCs w:val="28"/>
        </w:rPr>
        <w:t xml:space="preserve">Правописание слов с безударными гласными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».</w:t>
      </w:r>
      <w:r>
        <w:rPr>
          <w:sz w:val="28"/>
          <w:szCs w:val="28"/>
        </w:rPr>
        <w:br/>
        <w:t>3. Включить учащихся</w:t>
      </w:r>
      <w:r w:rsidRPr="007E2E0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рефлексивную</w:t>
      </w:r>
      <w:r w:rsidRPr="007E2E0B">
        <w:rPr>
          <w:sz w:val="28"/>
          <w:szCs w:val="28"/>
        </w:rPr>
        <w:t xml:space="preserve"> деятельность с целью мотивирования активности в ходе опроса.</w:t>
      </w:r>
    </w:p>
    <w:p w:rsidR="00FA4F86" w:rsidRPr="007E2E0B" w:rsidRDefault="00FA4F86" w:rsidP="00FA4F86">
      <w:pPr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Методы</w:t>
      </w:r>
      <w:r w:rsidRPr="007E2E0B">
        <w:rPr>
          <w:sz w:val="28"/>
          <w:szCs w:val="28"/>
        </w:rPr>
        <w:t>:</w:t>
      </w:r>
      <w:r w:rsidRPr="007E2E0B">
        <w:rPr>
          <w:sz w:val="28"/>
          <w:szCs w:val="28"/>
        </w:rPr>
        <w:br/>
        <w:t>- фронтальная беседа;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индивидуальный устный опро</w:t>
      </w:r>
      <w:r>
        <w:rPr>
          <w:sz w:val="28"/>
          <w:szCs w:val="28"/>
        </w:rPr>
        <w:t xml:space="preserve">с; </w:t>
      </w:r>
    </w:p>
    <w:p w:rsidR="00FA4F86" w:rsidRDefault="00FA4F86" w:rsidP="00FA4F86">
      <w:pPr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:rsidR="00FA4F86" w:rsidRPr="007E2E0B" w:rsidRDefault="00FA4F86" w:rsidP="00FA4F86">
      <w:pPr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Критерии достижения цели и задач</w:t>
      </w:r>
      <w:r w:rsidRPr="007E2E0B">
        <w:rPr>
          <w:sz w:val="28"/>
          <w:szCs w:val="28"/>
        </w:rPr>
        <w:t>:</w:t>
      </w:r>
    </w:p>
    <w:p w:rsidR="00FA4F86" w:rsidRDefault="00080673" w:rsidP="00FA4F86">
      <w:pPr>
        <w:rPr>
          <w:sz w:val="28"/>
          <w:szCs w:val="28"/>
        </w:rPr>
      </w:pPr>
      <w:r>
        <w:rPr>
          <w:sz w:val="28"/>
          <w:szCs w:val="28"/>
        </w:rPr>
        <w:t>-обобщить знания о способах проверки безударного гласного в корне;</w:t>
      </w:r>
    </w:p>
    <w:p w:rsidR="00080673" w:rsidRDefault="00080673" w:rsidP="00FA4F86">
      <w:pPr>
        <w:rPr>
          <w:sz w:val="28"/>
          <w:szCs w:val="28"/>
        </w:rPr>
      </w:pPr>
      <w:r>
        <w:rPr>
          <w:sz w:val="28"/>
          <w:szCs w:val="28"/>
        </w:rPr>
        <w:t>-учить подбирать слова для проверки безударного гласного в корне;</w:t>
      </w:r>
    </w:p>
    <w:p w:rsidR="00080673" w:rsidRDefault="00080673" w:rsidP="00FA4F86">
      <w:pPr>
        <w:rPr>
          <w:sz w:val="28"/>
          <w:szCs w:val="28"/>
        </w:rPr>
      </w:pPr>
      <w:r>
        <w:rPr>
          <w:sz w:val="28"/>
          <w:szCs w:val="28"/>
        </w:rPr>
        <w:t>-развивать внимание, зрительную память.</w:t>
      </w:r>
    </w:p>
    <w:p w:rsidR="00080673" w:rsidRPr="007E2E0B" w:rsidRDefault="00080673" w:rsidP="00FA4F86">
      <w:pPr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  <w:u w:val="single"/>
        </w:rPr>
      </w:pPr>
      <w:r w:rsidRPr="007E2E0B">
        <w:rPr>
          <w:sz w:val="28"/>
          <w:szCs w:val="28"/>
          <w:u w:val="single"/>
        </w:rPr>
        <w:t>Возможные действия преподавателя в случае, если не удается достичь поставленных целей:</w:t>
      </w:r>
    </w:p>
    <w:p w:rsidR="00FA4F86" w:rsidRPr="007E2E0B" w:rsidRDefault="00FA4F86" w:rsidP="00FA4F86">
      <w:pPr>
        <w:numPr>
          <w:ilvl w:val="0"/>
          <w:numId w:val="6"/>
        </w:numPr>
        <w:rPr>
          <w:sz w:val="28"/>
          <w:szCs w:val="28"/>
        </w:rPr>
      </w:pPr>
      <w:r w:rsidRPr="007E2E0B">
        <w:rPr>
          <w:sz w:val="28"/>
          <w:szCs w:val="28"/>
        </w:rPr>
        <w:lastRenderedPageBreak/>
        <w:t xml:space="preserve">Акцентирование внимания </w:t>
      </w:r>
      <w:r w:rsidR="00993994">
        <w:rPr>
          <w:sz w:val="28"/>
          <w:szCs w:val="28"/>
        </w:rPr>
        <w:t xml:space="preserve">учащихся </w:t>
      </w:r>
      <w:r w:rsidRPr="007E2E0B">
        <w:rPr>
          <w:sz w:val="28"/>
          <w:szCs w:val="28"/>
        </w:rPr>
        <w:t>на основополагающих аспектах изученной темы.</w:t>
      </w:r>
    </w:p>
    <w:p w:rsidR="00FA4F86" w:rsidRPr="007E2E0B" w:rsidRDefault="00FA4F86" w:rsidP="00FA4F86">
      <w:pPr>
        <w:numPr>
          <w:ilvl w:val="0"/>
          <w:numId w:val="6"/>
        </w:numPr>
        <w:rPr>
          <w:sz w:val="28"/>
          <w:szCs w:val="28"/>
        </w:rPr>
      </w:pPr>
      <w:r w:rsidRPr="007E2E0B">
        <w:rPr>
          <w:sz w:val="28"/>
          <w:szCs w:val="28"/>
        </w:rPr>
        <w:t>Организация работы в парах с целью систематизации материала и оказания необходимой консультативной помощи.</w:t>
      </w:r>
    </w:p>
    <w:p w:rsidR="00FA4F86" w:rsidRDefault="00FA4F86" w:rsidP="00FA4F86">
      <w:pPr>
        <w:numPr>
          <w:ilvl w:val="0"/>
          <w:numId w:val="6"/>
        </w:numPr>
        <w:rPr>
          <w:sz w:val="28"/>
          <w:szCs w:val="28"/>
        </w:rPr>
      </w:pPr>
      <w:r w:rsidRPr="007E2E0B">
        <w:rPr>
          <w:sz w:val="28"/>
          <w:szCs w:val="28"/>
        </w:rPr>
        <w:t>Дополнительное объяснени</w:t>
      </w:r>
      <w:r w:rsidR="00080673">
        <w:rPr>
          <w:sz w:val="28"/>
          <w:szCs w:val="28"/>
        </w:rPr>
        <w:t>е теоретического материала.</w:t>
      </w:r>
    </w:p>
    <w:p w:rsidR="00080673" w:rsidRPr="007E2E0B" w:rsidRDefault="00080673" w:rsidP="00080673">
      <w:pPr>
        <w:ind w:left="720"/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  <w:u w:val="single"/>
        </w:rPr>
        <w:t>Методы организации совместной деятельности</w:t>
      </w:r>
      <w:r w:rsidR="00080673">
        <w:rPr>
          <w:sz w:val="28"/>
          <w:szCs w:val="28"/>
          <w:u w:val="single"/>
        </w:rPr>
        <w:t xml:space="preserve"> учащихся</w:t>
      </w:r>
      <w:r w:rsidRPr="007E2E0B">
        <w:rPr>
          <w:sz w:val="28"/>
          <w:szCs w:val="28"/>
          <w:u w:val="single"/>
        </w:rPr>
        <w:t>:</w:t>
      </w:r>
      <w:r w:rsidRPr="007E2E0B">
        <w:rPr>
          <w:sz w:val="28"/>
          <w:szCs w:val="28"/>
        </w:rPr>
        <w:br/>
        <w:t>- работа в парах;                    - консультирование;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в</w:t>
      </w:r>
      <w:r>
        <w:rPr>
          <w:sz w:val="28"/>
          <w:szCs w:val="28"/>
        </w:rPr>
        <w:t xml:space="preserve">заимоконтроль;                 </w:t>
      </w:r>
      <w:r w:rsidRPr="007E2E0B">
        <w:rPr>
          <w:sz w:val="28"/>
          <w:szCs w:val="28"/>
        </w:rPr>
        <w:t>- фронтальное обсуждение.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- </w:t>
      </w:r>
      <w:proofErr w:type="spellStart"/>
      <w:r w:rsidRPr="007E2E0B">
        <w:rPr>
          <w:sz w:val="28"/>
          <w:szCs w:val="28"/>
        </w:rPr>
        <w:t>взаимооценка</w:t>
      </w:r>
      <w:proofErr w:type="spellEnd"/>
      <w:r w:rsidRPr="007E2E0B">
        <w:rPr>
          <w:sz w:val="28"/>
          <w:szCs w:val="28"/>
        </w:rPr>
        <w:t>;</w:t>
      </w:r>
    </w:p>
    <w:p w:rsidR="00FA4F86" w:rsidRPr="007E2E0B" w:rsidRDefault="00FA4F86" w:rsidP="00FA4F86">
      <w:pPr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  <w:u w:val="single"/>
        </w:rPr>
      </w:pPr>
      <w:r w:rsidRPr="007E2E0B">
        <w:rPr>
          <w:sz w:val="28"/>
          <w:szCs w:val="28"/>
          <w:u w:val="single"/>
        </w:rPr>
        <w:t>Методы мотивирования и стимулирова</w:t>
      </w:r>
      <w:r w:rsidR="00080673">
        <w:rPr>
          <w:sz w:val="28"/>
          <w:szCs w:val="28"/>
          <w:u w:val="single"/>
        </w:rPr>
        <w:t>ния учебной активности учащихся</w:t>
      </w:r>
      <w:r w:rsidRPr="007E2E0B">
        <w:rPr>
          <w:sz w:val="28"/>
          <w:szCs w:val="28"/>
          <w:u w:val="single"/>
        </w:rPr>
        <w:t>: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проблемные вопросы;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педагогическое требование;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поощрение и  порицание;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создание ситуации успеха;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- работа в паре. </w:t>
      </w:r>
    </w:p>
    <w:p w:rsidR="00FA4F86" w:rsidRPr="007E2E0B" w:rsidRDefault="00FA4F86" w:rsidP="00FA4F86">
      <w:pPr>
        <w:rPr>
          <w:sz w:val="28"/>
          <w:szCs w:val="28"/>
        </w:rPr>
      </w:pPr>
    </w:p>
    <w:p w:rsidR="00FA4F86" w:rsidRPr="007E2E0B" w:rsidRDefault="00FA4F86" w:rsidP="00FA4F86">
      <w:pPr>
        <w:rPr>
          <w:sz w:val="28"/>
          <w:szCs w:val="28"/>
          <w:u w:val="single"/>
        </w:rPr>
      </w:pPr>
      <w:r w:rsidRPr="007E2E0B">
        <w:rPr>
          <w:sz w:val="28"/>
          <w:szCs w:val="28"/>
          <w:u w:val="single"/>
        </w:rPr>
        <w:t xml:space="preserve">Критерии оценивания ответов </w:t>
      </w:r>
      <w:r w:rsidR="00993994">
        <w:rPr>
          <w:sz w:val="28"/>
          <w:szCs w:val="28"/>
          <w:u w:val="single"/>
        </w:rPr>
        <w:t>учащихся</w:t>
      </w:r>
      <w:r w:rsidRPr="007E2E0B">
        <w:rPr>
          <w:sz w:val="28"/>
          <w:szCs w:val="28"/>
          <w:u w:val="single"/>
        </w:rPr>
        <w:t>: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содержательность и полнота ответов;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- </w:t>
      </w:r>
      <w:proofErr w:type="spellStart"/>
      <w:r w:rsidRPr="007E2E0B">
        <w:rPr>
          <w:sz w:val="28"/>
          <w:szCs w:val="28"/>
        </w:rPr>
        <w:t>сформированность</w:t>
      </w:r>
      <w:proofErr w:type="spellEnd"/>
      <w:r w:rsidRPr="007E2E0B">
        <w:rPr>
          <w:sz w:val="28"/>
          <w:szCs w:val="28"/>
        </w:rPr>
        <w:t xml:space="preserve"> умений</w:t>
      </w:r>
      <w:r>
        <w:rPr>
          <w:sz w:val="28"/>
          <w:szCs w:val="28"/>
        </w:rPr>
        <w:t xml:space="preserve"> организации учебного сотрудничества;</w:t>
      </w:r>
      <w:r w:rsidRPr="007E2E0B">
        <w:rPr>
          <w:sz w:val="28"/>
          <w:szCs w:val="28"/>
        </w:rPr>
        <w:t xml:space="preserve"> </w:t>
      </w:r>
    </w:p>
    <w:p w:rsidR="00FA4F86" w:rsidRPr="007E2E0B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>- развитость коммуникативных умений;</w:t>
      </w:r>
    </w:p>
    <w:p w:rsidR="007F22CD" w:rsidRDefault="00FA4F86" w:rsidP="00FA4F86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- </w:t>
      </w:r>
      <w:proofErr w:type="spellStart"/>
      <w:r w:rsidRPr="007E2E0B">
        <w:rPr>
          <w:sz w:val="28"/>
          <w:szCs w:val="28"/>
        </w:rPr>
        <w:t>сформированность</w:t>
      </w:r>
      <w:proofErr w:type="spellEnd"/>
      <w:r w:rsidRPr="007E2E0B">
        <w:rPr>
          <w:sz w:val="28"/>
          <w:szCs w:val="28"/>
        </w:rPr>
        <w:t xml:space="preserve"> рефлексивных умений, умений самоконтроля и самооценки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148"/>
        <w:gridCol w:w="2233"/>
      </w:tblGrid>
      <w:tr w:rsidR="00993994" w:rsidTr="0043087A">
        <w:tc>
          <w:tcPr>
            <w:tcW w:w="3791" w:type="dxa"/>
          </w:tcPr>
          <w:p w:rsidR="00993994" w:rsidRDefault="00993994" w:rsidP="0043087A">
            <w:pPr>
              <w:jc w:val="center"/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148" w:type="dxa"/>
          </w:tcPr>
          <w:p w:rsidR="00993994" w:rsidRDefault="00993994" w:rsidP="0043087A">
            <w:pPr>
              <w:jc w:val="center"/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233" w:type="dxa"/>
          </w:tcPr>
          <w:p w:rsidR="00993994" w:rsidRDefault="00993994" w:rsidP="0043087A">
            <w:pPr>
              <w:jc w:val="center"/>
            </w:pPr>
            <w:r w:rsidRPr="00F15133">
              <w:rPr>
                <w:sz w:val="28"/>
                <w:szCs w:val="28"/>
              </w:rPr>
              <w:t>Примечание</w:t>
            </w:r>
          </w:p>
        </w:tc>
      </w:tr>
      <w:tr w:rsidR="00993994" w:rsidTr="0043087A">
        <w:tc>
          <w:tcPr>
            <w:tcW w:w="3791" w:type="dxa"/>
            <w:shd w:val="clear" w:color="auto" w:fill="FFFFFF" w:themeFill="background1"/>
          </w:tcPr>
          <w:p w:rsidR="00993994" w:rsidRPr="00FA4F86" w:rsidRDefault="00080673" w:rsidP="00993994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</w:t>
            </w:r>
            <w:r w:rsidR="00993994" w:rsidRPr="00C4562F">
              <w:rPr>
                <w:iCs/>
                <w:sz w:val="28"/>
                <w:szCs w:val="28"/>
              </w:rPr>
              <w:t>Создание положительной мотивации</w:t>
            </w:r>
            <w:r>
              <w:rPr>
                <w:sz w:val="28"/>
                <w:szCs w:val="28"/>
              </w:rPr>
              <w:t xml:space="preserve">  учащихся </w:t>
            </w:r>
            <w:r w:rsidR="00993994">
              <w:rPr>
                <w:sz w:val="28"/>
                <w:szCs w:val="28"/>
              </w:rPr>
              <w:t xml:space="preserve"> на активное участие в процессе проверки  домашнего задания</w:t>
            </w:r>
          </w:p>
        </w:tc>
        <w:tc>
          <w:tcPr>
            <w:tcW w:w="4148" w:type="dxa"/>
          </w:tcPr>
          <w:p w:rsidR="00993994" w:rsidRDefault="00080673" w:rsidP="00993994">
            <w:r>
              <w:rPr>
                <w:sz w:val="28"/>
                <w:szCs w:val="28"/>
              </w:rPr>
              <w:t>1.</w:t>
            </w:r>
            <w:r w:rsidR="00993994">
              <w:rPr>
                <w:sz w:val="28"/>
                <w:szCs w:val="28"/>
              </w:rPr>
              <w:t xml:space="preserve">Повторение  теоретических аспектов изученных вопросов по теме «Правописание слов с безударными гласными в </w:t>
            </w:r>
            <w:proofErr w:type="gramStart"/>
            <w:r w:rsidR="00993994">
              <w:rPr>
                <w:sz w:val="28"/>
                <w:szCs w:val="28"/>
              </w:rPr>
              <w:t>корне слова</w:t>
            </w:r>
            <w:proofErr w:type="gramEnd"/>
            <w:r w:rsidR="00993994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993994" w:rsidRDefault="00993994" w:rsidP="0043087A"/>
        </w:tc>
      </w:tr>
      <w:tr w:rsidR="00993994" w:rsidTr="0043087A">
        <w:tc>
          <w:tcPr>
            <w:tcW w:w="3791" w:type="dxa"/>
            <w:shd w:val="clear" w:color="auto" w:fill="FFFFFF" w:themeFill="background1"/>
          </w:tcPr>
          <w:p w:rsidR="00993994" w:rsidRDefault="00080673" w:rsidP="00993994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</w:t>
            </w:r>
            <w:r w:rsidR="00993994" w:rsidRPr="00C4562F">
              <w:rPr>
                <w:iCs/>
                <w:sz w:val="28"/>
                <w:szCs w:val="28"/>
              </w:rPr>
              <w:t>Организация индивидуального устного</w:t>
            </w:r>
            <w:r w:rsidR="00993994">
              <w:rPr>
                <w:sz w:val="28"/>
                <w:szCs w:val="28"/>
              </w:rPr>
              <w:t xml:space="preserve"> </w:t>
            </w:r>
            <w:r w:rsidR="00993994" w:rsidRPr="00C4562F">
              <w:rPr>
                <w:iCs/>
                <w:sz w:val="28"/>
                <w:szCs w:val="28"/>
              </w:rPr>
              <w:t>опроса</w:t>
            </w:r>
            <w:r w:rsidR="00993994" w:rsidRPr="00C4562F">
              <w:rPr>
                <w:sz w:val="28"/>
                <w:szCs w:val="28"/>
              </w:rPr>
              <w:t xml:space="preserve"> </w:t>
            </w:r>
            <w:r w:rsidR="00993994">
              <w:rPr>
                <w:sz w:val="28"/>
                <w:szCs w:val="28"/>
              </w:rPr>
              <w:t xml:space="preserve"> по вопросам:</w:t>
            </w:r>
            <w:r w:rsidR="00993994">
              <w:rPr>
                <w:sz w:val="28"/>
                <w:szCs w:val="28"/>
              </w:rPr>
              <w:br/>
              <w:t>- Определение понятий «</w:t>
            </w:r>
            <w:r>
              <w:rPr>
                <w:sz w:val="28"/>
                <w:szCs w:val="28"/>
              </w:rPr>
              <w:t>корень слова</w:t>
            </w:r>
            <w:r w:rsidR="00993994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безударная гласная</w:t>
            </w:r>
            <w:r w:rsidR="00993994">
              <w:rPr>
                <w:sz w:val="28"/>
                <w:szCs w:val="28"/>
              </w:rPr>
              <w:t>»,  соотношение между ними.</w:t>
            </w:r>
          </w:p>
          <w:p w:rsidR="00993994" w:rsidRDefault="00993994" w:rsidP="00993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080673">
              <w:rPr>
                <w:sz w:val="28"/>
                <w:szCs w:val="28"/>
              </w:rPr>
              <w:t xml:space="preserve">Проверка безударной гласной в </w:t>
            </w:r>
            <w:proofErr w:type="gramStart"/>
            <w:r w:rsidR="00080673"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93994" w:rsidRPr="00C4562F" w:rsidRDefault="00993994" w:rsidP="00993994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0673" w:rsidRPr="00C4562F">
              <w:rPr>
                <w:iCs/>
                <w:sz w:val="28"/>
                <w:szCs w:val="28"/>
              </w:rPr>
              <w:t>Оценивание ответов учащихся</w:t>
            </w:r>
          </w:p>
          <w:p w:rsidR="00993994" w:rsidRPr="00993994" w:rsidRDefault="00993994" w:rsidP="00993994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4148" w:type="dxa"/>
          </w:tcPr>
          <w:p w:rsidR="00993994" w:rsidRDefault="00993994" w:rsidP="00080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Индивидуальные устные ответы на вопросы.</w:t>
            </w:r>
          </w:p>
        </w:tc>
        <w:tc>
          <w:tcPr>
            <w:tcW w:w="2233" w:type="dxa"/>
          </w:tcPr>
          <w:p w:rsidR="00993994" w:rsidRDefault="00993994" w:rsidP="0043087A"/>
        </w:tc>
      </w:tr>
    </w:tbl>
    <w:p w:rsidR="00993994" w:rsidRDefault="00993994" w:rsidP="00FA4F86"/>
    <w:p w:rsidR="00402F19" w:rsidRDefault="00402F19" w:rsidP="00402F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Изучение нового учебного материала</w:t>
      </w:r>
    </w:p>
    <w:p w:rsidR="00402F19" w:rsidRDefault="00402F19" w:rsidP="00402F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Цель учащихся: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Определить понятийный аппарат темы,  уточнить понятия, понять  их определения, освоить теоретическое содержание нового материала, требования к структуре урока определённого типа в системе развивающего обучения.</w:t>
      </w:r>
    </w:p>
    <w:p w:rsidR="00402F19" w:rsidRDefault="00402F19" w:rsidP="00402F19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учителя: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Создать условия для формирования ценностно-смысловой и информационной компетенции учащихся.</w:t>
      </w:r>
    </w:p>
    <w:p w:rsidR="00402F19" w:rsidRDefault="00402F19" w:rsidP="00402F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02F19" w:rsidRDefault="00402F19" w:rsidP="00402F19">
      <w:pPr>
        <w:rPr>
          <w:sz w:val="28"/>
          <w:szCs w:val="28"/>
        </w:rPr>
      </w:pPr>
      <w:r>
        <w:rPr>
          <w:sz w:val="28"/>
          <w:szCs w:val="28"/>
        </w:rPr>
        <w:t xml:space="preserve">          1. Формировать у учащихся  представления о  проверке слов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402F19" w:rsidRDefault="00402F19" w:rsidP="00402F19">
      <w:pPr>
        <w:rPr>
          <w:sz w:val="28"/>
          <w:szCs w:val="28"/>
        </w:rPr>
      </w:pPr>
      <w:r>
        <w:rPr>
          <w:sz w:val="28"/>
          <w:szCs w:val="28"/>
        </w:rPr>
        <w:t xml:space="preserve">          2.  Развивать интерес к проблеме, умение анализировать и структурировать материал.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Формировать первичные умения в способе проверки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402F19" w:rsidRDefault="00402F19" w:rsidP="00402F19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и методы представления учебного материала: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объяснение;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самостоятельная работа с раздаточным дидактическим материалом;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решение ситуационной задачи;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практическая работа.</w:t>
      </w:r>
    </w:p>
    <w:p w:rsidR="00402F19" w:rsidRDefault="00402F19" w:rsidP="00402F19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 и  методы организации индивидуальной и групповой деятельности учащихся: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 с дидактическим материалом;</w:t>
      </w:r>
    </w:p>
    <w:p w:rsidR="00402F19" w:rsidRDefault="00402F19" w:rsidP="00402F19">
      <w:pPr>
        <w:ind w:left="360"/>
        <w:rPr>
          <w:sz w:val="28"/>
          <w:szCs w:val="28"/>
        </w:rPr>
      </w:pPr>
      <w:r>
        <w:rPr>
          <w:sz w:val="28"/>
          <w:szCs w:val="28"/>
        </w:rPr>
        <w:t>- решение ситуационной задачи.</w:t>
      </w:r>
    </w:p>
    <w:p w:rsidR="00402F19" w:rsidRDefault="00402F19" w:rsidP="00402F19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Критерии определения уровня внимания и интереса учащихся:</w:t>
      </w:r>
    </w:p>
    <w:p w:rsidR="00402F19" w:rsidRDefault="00402F19" w:rsidP="00402F1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Проявление признаков познавательного интереса к изучению нового материала:</w:t>
      </w:r>
      <w:r>
        <w:rPr>
          <w:sz w:val="28"/>
          <w:szCs w:val="28"/>
        </w:rPr>
        <w:br/>
        <w:t>- активная включенность в деятельность;</w:t>
      </w:r>
      <w:r>
        <w:rPr>
          <w:sz w:val="28"/>
          <w:szCs w:val="28"/>
        </w:rPr>
        <w:br/>
        <w:t>- наличие желан</w:t>
      </w:r>
      <w:r w:rsidR="005B1814">
        <w:rPr>
          <w:sz w:val="28"/>
          <w:szCs w:val="28"/>
        </w:rPr>
        <w:t>ия отвечать на вопросы  учи</w:t>
      </w:r>
      <w:r>
        <w:rPr>
          <w:sz w:val="28"/>
          <w:szCs w:val="28"/>
        </w:rPr>
        <w:t>теля;</w:t>
      </w:r>
    </w:p>
    <w:p w:rsidR="00402F19" w:rsidRDefault="00402F19" w:rsidP="00402F19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– задавание вопросов</w:t>
      </w:r>
      <w:r w:rsidR="005B1814">
        <w:rPr>
          <w:sz w:val="28"/>
          <w:szCs w:val="28"/>
        </w:rPr>
        <w:t xml:space="preserve"> учителю и одноклассникам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-  уточнение правильности понимания изучаемого содержания.</w:t>
      </w:r>
    </w:p>
    <w:p w:rsidR="00402F19" w:rsidRDefault="00402F19" w:rsidP="00402F19">
      <w:pPr>
        <w:ind w:left="1800"/>
        <w:rPr>
          <w:sz w:val="28"/>
          <w:szCs w:val="28"/>
        </w:rPr>
      </w:pPr>
      <w:r>
        <w:rPr>
          <w:sz w:val="28"/>
          <w:szCs w:val="28"/>
        </w:rPr>
        <w:t>2. Демонстрация различных свойств внимания:</w:t>
      </w:r>
      <w:r>
        <w:rPr>
          <w:sz w:val="28"/>
          <w:szCs w:val="28"/>
        </w:rPr>
        <w:br/>
        <w:t xml:space="preserve">     - устойчивость;</w:t>
      </w:r>
      <w:r>
        <w:rPr>
          <w:sz w:val="28"/>
          <w:szCs w:val="28"/>
        </w:rPr>
        <w:br/>
        <w:t xml:space="preserve">      - концентрация;</w:t>
      </w:r>
      <w:r>
        <w:rPr>
          <w:sz w:val="28"/>
          <w:szCs w:val="28"/>
        </w:rPr>
        <w:br/>
        <w:t xml:space="preserve">     - объем;</w:t>
      </w:r>
      <w:r>
        <w:rPr>
          <w:sz w:val="28"/>
          <w:szCs w:val="28"/>
        </w:rPr>
        <w:br/>
        <w:t xml:space="preserve">     - распределение;</w:t>
      </w:r>
      <w:r>
        <w:rPr>
          <w:sz w:val="28"/>
          <w:szCs w:val="28"/>
        </w:rPr>
        <w:br/>
        <w:t xml:space="preserve">     - переключение.</w:t>
      </w:r>
    </w:p>
    <w:p w:rsidR="00402F19" w:rsidRDefault="00402F19" w:rsidP="00402F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Методы мотивирования и стимулирования учебной активности  учащихся: 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- целевые установки;</w:t>
      </w:r>
      <w:r>
        <w:rPr>
          <w:sz w:val="28"/>
          <w:szCs w:val="28"/>
        </w:rPr>
        <w:br/>
        <w:t>- эмоциональное изложение содержания нового материала учителем;</w:t>
      </w:r>
      <w:r>
        <w:rPr>
          <w:sz w:val="28"/>
          <w:szCs w:val="28"/>
        </w:rPr>
        <w:br/>
        <w:t>- педагогическое требование;</w:t>
      </w:r>
      <w:r>
        <w:rPr>
          <w:sz w:val="28"/>
          <w:szCs w:val="28"/>
        </w:rPr>
        <w:br/>
        <w:t>- проблемно-поисковые вопросы;</w:t>
      </w:r>
      <w:r>
        <w:rPr>
          <w:sz w:val="28"/>
          <w:szCs w:val="28"/>
        </w:rPr>
        <w:br/>
        <w:t>- связь содержания теоретического материала с примерами организации развивающего урока в начальной школе.</w:t>
      </w:r>
    </w:p>
    <w:p w:rsidR="005B1814" w:rsidRDefault="005B1814" w:rsidP="00402F19">
      <w:pPr>
        <w:rPr>
          <w:sz w:val="28"/>
          <w:szCs w:val="28"/>
        </w:rPr>
      </w:pPr>
    </w:p>
    <w:p w:rsidR="005B1814" w:rsidRDefault="005B1814" w:rsidP="00402F19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814" w:rsidTr="005B1814">
        <w:tc>
          <w:tcPr>
            <w:tcW w:w="3190" w:type="dxa"/>
          </w:tcPr>
          <w:p w:rsidR="005B1814" w:rsidRDefault="005B1814" w:rsidP="00402F19"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5B1814" w:rsidRDefault="005B1814" w:rsidP="00402F19"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191" w:type="dxa"/>
          </w:tcPr>
          <w:p w:rsidR="005B1814" w:rsidRPr="005B1814" w:rsidRDefault="005B1814" w:rsidP="00402F19">
            <w:pPr>
              <w:rPr>
                <w:sz w:val="28"/>
                <w:szCs w:val="28"/>
              </w:rPr>
            </w:pPr>
            <w:r w:rsidRPr="005B1814">
              <w:rPr>
                <w:sz w:val="28"/>
                <w:szCs w:val="28"/>
              </w:rPr>
              <w:t>Примечание</w:t>
            </w:r>
          </w:p>
        </w:tc>
      </w:tr>
      <w:tr w:rsidR="005B1814" w:rsidTr="00320E3C">
        <w:tc>
          <w:tcPr>
            <w:tcW w:w="9571" w:type="dxa"/>
            <w:gridSpan w:val="3"/>
          </w:tcPr>
          <w:p w:rsidR="005B1814" w:rsidRDefault="005B1814" w:rsidP="005B181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                 1.     М о т и в а ц и о н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о  -  ц е л е в о й  к о м п о н е н т</w:t>
            </w:r>
          </w:p>
        </w:tc>
      </w:tr>
      <w:tr w:rsidR="005B1814" w:rsidTr="005B1814">
        <w:tc>
          <w:tcPr>
            <w:tcW w:w="3190" w:type="dxa"/>
          </w:tcPr>
          <w:p w:rsidR="007E1C02" w:rsidRDefault="003533A2" w:rsidP="00353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B1814">
              <w:rPr>
                <w:sz w:val="28"/>
                <w:szCs w:val="28"/>
              </w:rPr>
              <w:t xml:space="preserve">Предлагает </w:t>
            </w:r>
            <w:r w:rsidR="007E1C02">
              <w:rPr>
                <w:sz w:val="28"/>
                <w:szCs w:val="28"/>
              </w:rPr>
              <w:t xml:space="preserve">вставить пропущенные буквы в словосочетания </w:t>
            </w:r>
            <w:proofErr w:type="spellStart"/>
            <w:proofErr w:type="gramStart"/>
            <w:r w:rsidR="007E1C02">
              <w:rPr>
                <w:i/>
                <w:sz w:val="28"/>
                <w:szCs w:val="28"/>
              </w:rPr>
              <w:t>пос</w:t>
            </w:r>
            <w:proofErr w:type="spellEnd"/>
            <w:proofErr w:type="gramEnd"/>
            <w:r w:rsidR="007E1C02">
              <w:rPr>
                <w:i/>
                <w:sz w:val="28"/>
                <w:szCs w:val="28"/>
              </w:rPr>
              <w:t xml:space="preserve">…дел от старости, </w:t>
            </w:r>
            <w:proofErr w:type="spellStart"/>
            <w:r w:rsidR="007E1C02">
              <w:rPr>
                <w:i/>
                <w:sz w:val="28"/>
                <w:szCs w:val="28"/>
              </w:rPr>
              <w:t>пос</w:t>
            </w:r>
            <w:proofErr w:type="spellEnd"/>
            <w:r w:rsidR="007E1C02">
              <w:rPr>
                <w:i/>
                <w:sz w:val="28"/>
                <w:szCs w:val="28"/>
              </w:rPr>
              <w:t xml:space="preserve">…дел на скамейке, </w:t>
            </w:r>
            <w:r w:rsidR="007E1C02">
              <w:rPr>
                <w:sz w:val="28"/>
                <w:szCs w:val="28"/>
              </w:rPr>
              <w:t xml:space="preserve">выявить достаточность своих знаний. </w:t>
            </w:r>
          </w:p>
          <w:p w:rsidR="003533A2" w:rsidRPr="00F15133" w:rsidRDefault="003533A2" w:rsidP="00353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Акцентирование внимания  учащихся на формулировке темы занятия.</w:t>
            </w:r>
          </w:p>
          <w:p w:rsidR="003533A2" w:rsidRDefault="003533A2" w:rsidP="003533A2">
            <w:r>
              <w:rPr>
                <w:sz w:val="28"/>
                <w:szCs w:val="28"/>
              </w:rPr>
              <w:t>3.</w:t>
            </w:r>
            <w:r w:rsidRPr="00F15133">
              <w:rPr>
                <w:sz w:val="28"/>
                <w:szCs w:val="28"/>
              </w:rPr>
              <w:t xml:space="preserve">  Задавание вопросов на понимание основных понятий, содержащихся в заголовке темы.</w:t>
            </w:r>
          </w:p>
        </w:tc>
        <w:tc>
          <w:tcPr>
            <w:tcW w:w="3190" w:type="dxa"/>
          </w:tcPr>
          <w:p w:rsidR="007E1C02" w:rsidRDefault="003533A2" w:rsidP="007E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E1C02">
              <w:rPr>
                <w:sz w:val="28"/>
                <w:szCs w:val="28"/>
              </w:rPr>
              <w:t xml:space="preserve">Читают словосочетания. Высказывают предположения. Определяют, что пропущена буква безударного гласного в </w:t>
            </w:r>
            <w:proofErr w:type="gramStart"/>
            <w:r w:rsidR="007E1C02">
              <w:rPr>
                <w:sz w:val="28"/>
                <w:szCs w:val="28"/>
              </w:rPr>
              <w:t>корне слова</w:t>
            </w:r>
            <w:proofErr w:type="gramEnd"/>
            <w:r w:rsidR="007E1C02">
              <w:rPr>
                <w:sz w:val="28"/>
                <w:szCs w:val="28"/>
              </w:rPr>
              <w:t xml:space="preserve">. Делают вывод, что знаний недостаточно </w:t>
            </w:r>
          </w:p>
          <w:p w:rsidR="003533A2" w:rsidRPr="00756397" w:rsidRDefault="003533A2" w:rsidP="007E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15133">
              <w:rPr>
                <w:sz w:val="28"/>
                <w:szCs w:val="28"/>
              </w:rPr>
              <w:t xml:space="preserve">. Чтение темы занятия, </w:t>
            </w:r>
            <w:r w:rsidRPr="003533A2">
              <w:rPr>
                <w:sz w:val="28"/>
                <w:szCs w:val="28"/>
              </w:rPr>
              <w:t>определение границ знания и незнания,</w:t>
            </w:r>
            <w:r w:rsidRPr="00F15133">
              <w:rPr>
                <w:sz w:val="28"/>
                <w:szCs w:val="28"/>
              </w:rPr>
              <w:t xml:space="preserve"> связи с ранее изученным материалом. </w:t>
            </w:r>
            <w:r w:rsidRPr="00F15133">
              <w:rPr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5B1814" w:rsidRDefault="003533A2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15133">
              <w:rPr>
                <w:sz w:val="28"/>
                <w:szCs w:val="28"/>
              </w:rPr>
              <w:t>Организовывать собственную деятельность, оценивать эффективность и качество используемых методов по освоению основных теоретических положений темы.</w:t>
            </w:r>
          </w:p>
          <w:p w:rsidR="003533A2" w:rsidRDefault="003533A2" w:rsidP="007E1C02">
            <w:r>
              <w:rPr>
                <w:sz w:val="28"/>
                <w:szCs w:val="28"/>
              </w:rPr>
              <w:t>2.</w:t>
            </w:r>
            <w:r w:rsidRPr="00F15133">
              <w:rPr>
                <w:sz w:val="28"/>
                <w:szCs w:val="28"/>
              </w:rPr>
              <w:t xml:space="preserve"> Определять цели и задачи урока определённого типа.</w:t>
            </w:r>
          </w:p>
        </w:tc>
      </w:tr>
      <w:tr w:rsidR="00756397" w:rsidTr="008B312E">
        <w:tc>
          <w:tcPr>
            <w:tcW w:w="9571" w:type="dxa"/>
            <w:gridSpan w:val="3"/>
          </w:tcPr>
          <w:p w:rsidR="00756397" w:rsidRDefault="00756397" w:rsidP="00402F19"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П л а н  и р  о в а н и е    р е а л  и з а ц 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   у ч е б н ы х    з а д а ч</w:t>
            </w:r>
          </w:p>
        </w:tc>
      </w:tr>
      <w:tr w:rsidR="005B1814" w:rsidTr="005B1814">
        <w:tc>
          <w:tcPr>
            <w:tcW w:w="3190" w:type="dxa"/>
          </w:tcPr>
          <w:p w:rsidR="00756397" w:rsidRDefault="00756397" w:rsidP="0075639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Определим последовательность изучения основных вопросов темы.</w:t>
            </w:r>
          </w:p>
          <w:p w:rsidR="005B1814" w:rsidRDefault="005B1814" w:rsidP="00402F19"/>
        </w:tc>
        <w:tc>
          <w:tcPr>
            <w:tcW w:w="3190" w:type="dxa"/>
          </w:tcPr>
          <w:p w:rsidR="005B1814" w:rsidRDefault="00756397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предположения о порядке рассмотрения основных вопросов: </w:t>
            </w:r>
          </w:p>
          <w:p w:rsidR="003D1C62" w:rsidRDefault="00756397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1C62">
              <w:rPr>
                <w:sz w:val="28"/>
                <w:szCs w:val="28"/>
              </w:rPr>
              <w:t>Что такое корень слова? Как найти в слове корень?</w:t>
            </w:r>
          </w:p>
          <w:p w:rsidR="003D1C62" w:rsidRDefault="003D1C62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 пишется корень в однокоренных словах?</w:t>
            </w:r>
          </w:p>
          <w:p w:rsidR="00756397" w:rsidRDefault="003D1C62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56397">
              <w:rPr>
                <w:sz w:val="28"/>
                <w:szCs w:val="28"/>
              </w:rPr>
              <w:t xml:space="preserve">Как найти проверочное слово для обозначения безударного гласного в </w:t>
            </w:r>
            <w:proofErr w:type="gramStart"/>
            <w:r w:rsidR="00756397">
              <w:rPr>
                <w:sz w:val="28"/>
                <w:szCs w:val="28"/>
              </w:rPr>
              <w:t>корне  слова</w:t>
            </w:r>
            <w:proofErr w:type="gramEnd"/>
            <w:r w:rsidR="00756397">
              <w:rPr>
                <w:sz w:val="28"/>
                <w:szCs w:val="28"/>
              </w:rPr>
              <w:t>?</w:t>
            </w:r>
          </w:p>
          <w:p w:rsidR="003D1C62" w:rsidRPr="00756397" w:rsidRDefault="003D1C62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D723A">
              <w:rPr>
                <w:sz w:val="28"/>
                <w:szCs w:val="28"/>
              </w:rPr>
              <w:t>Что такое проверочное слово? Что такое проверяемое слово?</w:t>
            </w:r>
          </w:p>
        </w:tc>
        <w:tc>
          <w:tcPr>
            <w:tcW w:w="3191" w:type="dxa"/>
          </w:tcPr>
          <w:p w:rsidR="005B1814" w:rsidRPr="00756397" w:rsidRDefault="00ED723A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ответы</w:t>
            </w:r>
          </w:p>
        </w:tc>
      </w:tr>
      <w:tr w:rsidR="005B1814" w:rsidTr="005B1814">
        <w:tc>
          <w:tcPr>
            <w:tcW w:w="3190" w:type="dxa"/>
          </w:tcPr>
          <w:p w:rsidR="00756397" w:rsidRDefault="00756397" w:rsidP="0075639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Определяем способы решения учебной задачи.</w:t>
            </w:r>
          </w:p>
          <w:p w:rsidR="005B1814" w:rsidRDefault="005B1814" w:rsidP="00402F19"/>
        </w:tc>
        <w:tc>
          <w:tcPr>
            <w:tcW w:w="3190" w:type="dxa"/>
          </w:tcPr>
          <w:p w:rsidR="00756397" w:rsidRDefault="00756397" w:rsidP="00756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Предлагают, включаются в обсуждение совместно с учителем: </w:t>
            </w:r>
          </w:p>
          <w:p w:rsidR="00756397" w:rsidRDefault="00756397" w:rsidP="00756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прослушивание индивидуальных </w:t>
            </w:r>
            <w:r>
              <w:rPr>
                <w:sz w:val="28"/>
                <w:szCs w:val="28"/>
              </w:rPr>
              <w:lastRenderedPageBreak/>
              <w:t>сообщений;</w:t>
            </w:r>
          </w:p>
          <w:p w:rsidR="005B1814" w:rsidRDefault="00756397" w:rsidP="00756397">
            <w:r>
              <w:rPr>
                <w:sz w:val="28"/>
                <w:szCs w:val="28"/>
              </w:rPr>
              <w:t xml:space="preserve">– работа в </w:t>
            </w:r>
            <w:proofErr w:type="spellStart"/>
            <w:r>
              <w:rPr>
                <w:sz w:val="28"/>
                <w:szCs w:val="28"/>
              </w:rPr>
              <w:t>микрогруппах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B1814" w:rsidRPr="00ED723A" w:rsidRDefault="00ED723A" w:rsidP="00402F19">
            <w:pPr>
              <w:rPr>
                <w:sz w:val="28"/>
                <w:szCs w:val="28"/>
              </w:rPr>
            </w:pPr>
            <w:r w:rsidRPr="00ED723A">
              <w:rPr>
                <w:sz w:val="28"/>
                <w:szCs w:val="28"/>
              </w:rPr>
              <w:lastRenderedPageBreak/>
              <w:t xml:space="preserve">Работа в </w:t>
            </w:r>
            <w:proofErr w:type="spellStart"/>
            <w:r w:rsidRPr="00ED723A">
              <w:rPr>
                <w:sz w:val="28"/>
                <w:szCs w:val="28"/>
              </w:rPr>
              <w:t>микрогруппах</w:t>
            </w:r>
            <w:proofErr w:type="spellEnd"/>
          </w:p>
        </w:tc>
      </w:tr>
      <w:tr w:rsidR="003D1C62" w:rsidTr="00FC4D2E">
        <w:tc>
          <w:tcPr>
            <w:tcW w:w="9571" w:type="dxa"/>
            <w:gridSpan w:val="3"/>
          </w:tcPr>
          <w:p w:rsidR="003D1C62" w:rsidRDefault="003D1C62" w:rsidP="00402F19">
            <w:r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а л и з а  ц и я    п л а н а   д о с т и ж е н и я    у ч е  б  н  ы х  з а д а ч</w:t>
            </w:r>
          </w:p>
        </w:tc>
      </w:tr>
      <w:tr w:rsidR="00FC13BD" w:rsidTr="00FC13BD">
        <w:trPr>
          <w:trHeight w:val="480"/>
        </w:trPr>
        <w:tc>
          <w:tcPr>
            <w:tcW w:w="3190" w:type="dxa"/>
          </w:tcPr>
          <w:p w:rsidR="00FC13BD" w:rsidRPr="007023F9" w:rsidRDefault="00FC13BD" w:rsidP="00FC13BD">
            <w:pPr>
              <w:rPr>
                <w:sz w:val="28"/>
                <w:szCs w:val="28"/>
              </w:rPr>
            </w:pPr>
            <w:r w:rsidRPr="007023F9">
              <w:rPr>
                <w:sz w:val="28"/>
                <w:szCs w:val="28"/>
              </w:rPr>
              <w:t>3</w:t>
            </w:r>
            <w:r w:rsidRPr="007023F9">
              <w:rPr>
                <w:bCs/>
                <w:sz w:val="28"/>
                <w:szCs w:val="28"/>
              </w:rPr>
              <w:t xml:space="preserve">. Организация деятельности </w:t>
            </w:r>
            <w:r>
              <w:rPr>
                <w:bCs/>
                <w:sz w:val="28"/>
                <w:szCs w:val="28"/>
              </w:rPr>
              <w:t xml:space="preserve">учащихся </w:t>
            </w:r>
            <w:r w:rsidRPr="007023F9">
              <w:rPr>
                <w:bCs/>
                <w:sz w:val="28"/>
                <w:szCs w:val="28"/>
              </w:rPr>
              <w:t>по изучению материала</w:t>
            </w:r>
            <w:r w:rsidRPr="007023F9">
              <w:rPr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FC13BD" w:rsidRDefault="00FC13BD" w:rsidP="00402F19"/>
        </w:tc>
        <w:tc>
          <w:tcPr>
            <w:tcW w:w="3191" w:type="dxa"/>
          </w:tcPr>
          <w:p w:rsidR="00FC13BD" w:rsidRDefault="00FC13BD" w:rsidP="00402F19"/>
        </w:tc>
      </w:tr>
      <w:tr w:rsidR="00FC13BD" w:rsidTr="005B1814">
        <w:trPr>
          <w:trHeight w:val="480"/>
        </w:trPr>
        <w:tc>
          <w:tcPr>
            <w:tcW w:w="3190" w:type="dxa"/>
          </w:tcPr>
          <w:p w:rsidR="00FC13BD" w:rsidRPr="00FC13BD" w:rsidRDefault="00FC13BD" w:rsidP="00FC1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Предлагает прочитать слова </w:t>
            </w:r>
            <w:r>
              <w:rPr>
                <w:i/>
                <w:sz w:val="28"/>
                <w:szCs w:val="28"/>
              </w:rPr>
              <w:t xml:space="preserve">гриб, забег, дрова, солить, беленький, подарок, прямой. </w:t>
            </w:r>
            <w:r>
              <w:rPr>
                <w:sz w:val="28"/>
                <w:szCs w:val="28"/>
              </w:rPr>
              <w:t xml:space="preserve">Спрашивает, в каких словах необходимо проверить букву безударного гласного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, почему, каким способом.</w:t>
            </w:r>
          </w:p>
        </w:tc>
        <w:tc>
          <w:tcPr>
            <w:tcW w:w="3190" w:type="dxa"/>
          </w:tcPr>
          <w:p w:rsidR="00FC13BD" w:rsidRPr="00FC13BD" w:rsidRDefault="00FC13BD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Pr="00FC13BD">
              <w:rPr>
                <w:sz w:val="28"/>
                <w:szCs w:val="28"/>
              </w:rPr>
              <w:t>Находят слова. Обосновывают свою точку зрения. Предлагают проговорить порядок действий для проверки написания буквы безударного гласного в корне.</w:t>
            </w:r>
          </w:p>
        </w:tc>
        <w:tc>
          <w:tcPr>
            <w:tcW w:w="3191" w:type="dxa"/>
          </w:tcPr>
          <w:p w:rsidR="00FC13BD" w:rsidRDefault="00FC13BD" w:rsidP="00402F19"/>
        </w:tc>
      </w:tr>
      <w:tr w:rsidR="007023F9" w:rsidTr="005B1814">
        <w:tc>
          <w:tcPr>
            <w:tcW w:w="3190" w:type="dxa"/>
          </w:tcPr>
          <w:p w:rsidR="007023F9" w:rsidRPr="00F15133" w:rsidRDefault="00FC13BD" w:rsidP="00FC1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7023F9" w:rsidRPr="00F15133">
              <w:rPr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Предлагает понаблюдать за написанием буквы безударного гласного в корне в упр. 194 учебника</w:t>
            </w:r>
            <w:r w:rsidR="007023F9" w:rsidRPr="00F151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023F9" w:rsidRPr="007023F9" w:rsidRDefault="00FC13BD" w:rsidP="00FC1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7023F9">
              <w:rPr>
                <w:sz w:val="28"/>
                <w:szCs w:val="28"/>
              </w:rPr>
              <w:t>.</w:t>
            </w:r>
            <w:r w:rsidR="007023F9" w:rsidRPr="00702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Читают и выполняют задание. Выделяют способы проверки. Соотносят вывод со сведениями на стр. 104. Дополняют и уточняют. Проговаривают окончательный вариант правила</w:t>
            </w:r>
          </w:p>
        </w:tc>
        <w:tc>
          <w:tcPr>
            <w:tcW w:w="3191" w:type="dxa"/>
          </w:tcPr>
          <w:p w:rsidR="007023F9" w:rsidRPr="00A21949" w:rsidRDefault="00A21949" w:rsidP="00402F19">
            <w:pPr>
              <w:rPr>
                <w:sz w:val="28"/>
                <w:szCs w:val="28"/>
              </w:rPr>
            </w:pPr>
            <w:r w:rsidRPr="00A21949">
              <w:rPr>
                <w:sz w:val="28"/>
                <w:szCs w:val="28"/>
              </w:rPr>
              <w:t>Работа в парах</w:t>
            </w:r>
          </w:p>
        </w:tc>
      </w:tr>
      <w:tr w:rsidR="00A21949" w:rsidTr="005B1814">
        <w:tc>
          <w:tcPr>
            <w:tcW w:w="3190" w:type="dxa"/>
          </w:tcPr>
          <w:p w:rsidR="00A21949" w:rsidRPr="00A21949" w:rsidRDefault="00A21949" w:rsidP="00A2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A21949">
              <w:rPr>
                <w:sz w:val="28"/>
                <w:szCs w:val="28"/>
              </w:rPr>
              <w:t xml:space="preserve">Организует самостоятельную </w:t>
            </w:r>
            <w:r w:rsidR="00FB7A5F">
              <w:rPr>
                <w:sz w:val="28"/>
                <w:szCs w:val="28"/>
              </w:rPr>
              <w:t xml:space="preserve"> работу  с упр. 195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(Для неподготовленных учащихся предлагает распределить слова </w:t>
            </w:r>
            <w:r>
              <w:rPr>
                <w:i/>
                <w:sz w:val="28"/>
                <w:szCs w:val="28"/>
              </w:rPr>
              <w:t xml:space="preserve">магазин, певец, солонка, шоссе, пятерка, силач, дарить, ковер, ужин, держать, лягушка, язык, четверг, печник, стрела, число, черный, веселый, обедать, жалеть, вязать </w:t>
            </w:r>
            <w:r>
              <w:rPr>
                <w:sz w:val="28"/>
                <w:szCs w:val="28"/>
              </w:rPr>
              <w:t>в две группы: с проверяемой и непроверяемой гласной в корне.)</w:t>
            </w:r>
            <w:proofErr w:type="gramEnd"/>
          </w:p>
        </w:tc>
        <w:tc>
          <w:tcPr>
            <w:tcW w:w="3190" w:type="dxa"/>
          </w:tcPr>
          <w:p w:rsidR="00A21949" w:rsidRPr="007023F9" w:rsidRDefault="00FC13BD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A21949">
              <w:rPr>
                <w:sz w:val="28"/>
                <w:szCs w:val="28"/>
              </w:rPr>
              <w:t>Читают задание. Планируют действие. По итогам проводят самопроверку и самооценку</w:t>
            </w:r>
          </w:p>
        </w:tc>
        <w:tc>
          <w:tcPr>
            <w:tcW w:w="3191" w:type="dxa"/>
          </w:tcPr>
          <w:p w:rsidR="00A21949" w:rsidRPr="00A21949" w:rsidRDefault="00A21949" w:rsidP="00402F19">
            <w:pPr>
              <w:rPr>
                <w:sz w:val="28"/>
                <w:szCs w:val="28"/>
              </w:rPr>
            </w:pPr>
            <w:r w:rsidRPr="00A21949">
              <w:rPr>
                <w:sz w:val="28"/>
                <w:szCs w:val="28"/>
              </w:rPr>
              <w:t>Раздаются учащимся карточки со словами</w:t>
            </w:r>
          </w:p>
        </w:tc>
      </w:tr>
      <w:tr w:rsidR="00ED723A" w:rsidTr="005B1814">
        <w:tc>
          <w:tcPr>
            <w:tcW w:w="3190" w:type="dxa"/>
          </w:tcPr>
          <w:p w:rsidR="00ED723A" w:rsidRDefault="00ED723A" w:rsidP="00A21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 Организует написание зрительного диктанта</w:t>
            </w:r>
          </w:p>
        </w:tc>
        <w:tc>
          <w:tcPr>
            <w:tcW w:w="3190" w:type="dxa"/>
          </w:tcPr>
          <w:p w:rsidR="00ED723A" w:rsidRDefault="00ED723A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текст. Готовятся к написанию. После написания под диктовку проводят самопроверку, соотносят с образцом. Оценивают результат. Планируют действия по предупреждению ошибок.</w:t>
            </w:r>
          </w:p>
        </w:tc>
        <w:tc>
          <w:tcPr>
            <w:tcW w:w="3191" w:type="dxa"/>
          </w:tcPr>
          <w:p w:rsidR="00ED723A" w:rsidRPr="00A21949" w:rsidRDefault="00ED723A" w:rsidP="004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зр</w:t>
            </w:r>
            <w:proofErr w:type="gramEnd"/>
            <w:r>
              <w:rPr>
                <w:sz w:val="28"/>
                <w:szCs w:val="28"/>
              </w:rPr>
              <w:t>ительного диктанта на слайде.</w:t>
            </w:r>
          </w:p>
        </w:tc>
      </w:tr>
    </w:tbl>
    <w:p w:rsidR="005B1814" w:rsidRDefault="005B1814" w:rsidP="00402F19"/>
    <w:p w:rsidR="00ED723A" w:rsidRPr="007E2E0B" w:rsidRDefault="00ED723A" w:rsidP="00ED723A">
      <w:pPr>
        <w:ind w:left="360"/>
        <w:jc w:val="center"/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4. Закрепление учебного материала</w:t>
      </w:r>
    </w:p>
    <w:p w:rsidR="00ED723A" w:rsidRPr="007E2E0B" w:rsidRDefault="00ED723A" w:rsidP="00ED723A">
      <w:pPr>
        <w:ind w:left="360"/>
        <w:rPr>
          <w:sz w:val="28"/>
          <w:szCs w:val="28"/>
        </w:rPr>
      </w:pPr>
    </w:p>
    <w:p w:rsidR="00ED723A" w:rsidRPr="007E2E0B" w:rsidRDefault="00ED723A" w:rsidP="00ED723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 учащихся</w:t>
      </w:r>
      <w:r w:rsidRPr="007E2E0B">
        <w:rPr>
          <w:sz w:val="28"/>
          <w:szCs w:val="28"/>
        </w:rPr>
        <w:t>: закрепить полученные знания, умения по теме учебного занятия.</w:t>
      </w:r>
    </w:p>
    <w:p w:rsidR="00ED723A" w:rsidRPr="007E2E0B" w:rsidRDefault="00ED723A" w:rsidP="00ED723A">
      <w:pPr>
        <w:ind w:left="360"/>
        <w:rPr>
          <w:sz w:val="28"/>
          <w:szCs w:val="28"/>
        </w:rPr>
      </w:pPr>
    </w:p>
    <w:p w:rsidR="00ED723A" w:rsidRPr="007E2E0B" w:rsidRDefault="00ED723A" w:rsidP="00ED723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 учи</w:t>
      </w:r>
      <w:r w:rsidRPr="007E2E0B">
        <w:rPr>
          <w:b/>
          <w:sz w:val="28"/>
          <w:szCs w:val="28"/>
        </w:rPr>
        <w:t>теля:</w:t>
      </w:r>
      <w:r w:rsidRPr="007E2E0B">
        <w:rPr>
          <w:sz w:val="28"/>
          <w:szCs w:val="28"/>
        </w:rPr>
        <w:t xml:space="preserve"> создать условия для осознания содержания учебного материала через развитие рефлексивно-субъектной позиции</w:t>
      </w:r>
      <w:r>
        <w:rPr>
          <w:sz w:val="28"/>
          <w:szCs w:val="28"/>
        </w:rPr>
        <w:t xml:space="preserve"> учащихся</w:t>
      </w:r>
      <w:r w:rsidRPr="007E2E0B">
        <w:rPr>
          <w:sz w:val="28"/>
          <w:szCs w:val="28"/>
        </w:rPr>
        <w:t>.</w:t>
      </w:r>
    </w:p>
    <w:p w:rsidR="00ED723A" w:rsidRPr="007E2E0B" w:rsidRDefault="00ED723A" w:rsidP="00ED723A">
      <w:pPr>
        <w:ind w:left="360"/>
        <w:rPr>
          <w:sz w:val="28"/>
          <w:szCs w:val="28"/>
        </w:rPr>
      </w:pPr>
    </w:p>
    <w:p w:rsidR="00ED723A" w:rsidRPr="007E2E0B" w:rsidRDefault="00ED723A" w:rsidP="00ED723A">
      <w:pPr>
        <w:ind w:left="360"/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Задачи:</w:t>
      </w:r>
    </w:p>
    <w:p w:rsidR="00ED723A" w:rsidRPr="007E2E0B" w:rsidRDefault="00ED723A" w:rsidP="00ED72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учащихся </w:t>
      </w:r>
      <w:r w:rsidRPr="007E2E0B">
        <w:rPr>
          <w:sz w:val="28"/>
          <w:szCs w:val="28"/>
        </w:rPr>
        <w:t xml:space="preserve"> по теме.</w:t>
      </w:r>
    </w:p>
    <w:p w:rsidR="00ED723A" w:rsidRDefault="00ED723A" w:rsidP="00ED723A">
      <w:pPr>
        <w:numPr>
          <w:ilvl w:val="0"/>
          <w:numId w:val="11"/>
        </w:numPr>
        <w:rPr>
          <w:sz w:val="28"/>
          <w:szCs w:val="28"/>
        </w:rPr>
      </w:pPr>
      <w:r w:rsidRPr="007E2E0B">
        <w:rPr>
          <w:sz w:val="28"/>
          <w:szCs w:val="28"/>
        </w:rPr>
        <w:t>Формировать информационную компетенцию</w:t>
      </w:r>
      <w:r w:rsidR="00FC13BD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7E2E0B">
        <w:rPr>
          <w:sz w:val="28"/>
          <w:szCs w:val="28"/>
        </w:rPr>
        <w:t>.</w:t>
      </w:r>
    </w:p>
    <w:p w:rsidR="00ED723A" w:rsidRPr="007E2E0B" w:rsidRDefault="00ED723A" w:rsidP="00ED72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Развивать навыки учебного сотрудничества.</w:t>
      </w:r>
    </w:p>
    <w:p w:rsidR="00ED723A" w:rsidRPr="007E2E0B" w:rsidRDefault="00ED723A" w:rsidP="00ED723A">
      <w:pPr>
        <w:rPr>
          <w:sz w:val="28"/>
          <w:szCs w:val="28"/>
        </w:rPr>
      </w:pPr>
    </w:p>
    <w:p w:rsidR="00ED723A" w:rsidRPr="007E2E0B" w:rsidRDefault="00ED723A" w:rsidP="00ED723A">
      <w:pPr>
        <w:rPr>
          <w:sz w:val="28"/>
          <w:szCs w:val="28"/>
        </w:rPr>
      </w:pPr>
    </w:p>
    <w:p w:rsidR="00ED723A" w:rsidRPr="007E2E0B" w:rsidRDefault="00ED723A" w:rsidP="00ED723A">
      <w:pPr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Формы и методы закрепления учебного материала:</w:t>
      </w: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фронтальная обобщающая беседа;</w:t>
      </w: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дискуссия;</w:t>
      </w: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группова</w:t>
      </w:r>
      <w:r>
        <w:rPr>
          <w:sz w:val="28"/>
          <w:szCs w:val="28"/>
        </w:rPr>
        <w:t>я работа по решению ситуационной</w:t>
      </w:r>
      <w:r w:rsidRPr="007E2E0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7E2E0B">
        <w:rPr>
          <w:sz w:val="28"/>
          <w:szCs w:val="28"/>
        </w:rPr>
        <w:t>.</w:t>
      </w:r>
    </w:p>
    <w:p w:rsidR="00ED723A" w:rsidRPr="007E2E0B" w:rsidRDefault="00ED723A" w:rsidP="00ED723A">
      <w:pPr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Критерии усвоения учебного материала:</w:t>
      </w: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- </w:t>
      </w:r>
      <w:proofErr w:type="spellStart"/>
      <w:r w:rsidRPr="007E2E0B">
        <w:rPr>
          <w:sz w:val="28"/>
          <w:szCs w:val="28"/>
        </w:rPr>
        <w:t>усвоенность</w:t>
      </w:r>
      <w:proofErr w:type="spellEnd"/>
      <w:r w:rsidRPr="007E2E0B">
        <w:rPr>
          <w:sz w:val="28"/>
          <w:szCs w:val="28"/>
        </w:rPr>
        <w:t xml:space="preserve"> понятий </w:t>
      </w:r>
      <w:r>
        <w:rPr>
          <w:sz w:val="28"/>
          <w:szCs w:val="28"/>
        </w:rPr>
        <w:t>темы;</w:t>
      </w:r>
    </w:p>
    <w:p w:rsidR="00ED723A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овладение основами теоретических знаний по теме</w:t>
      </w:r>
      <w:r>
        <w:rPr>
          <w:sz w:val="28"/>
          <w:szCs w:val="28"/>
        </w:rPr>
        <w:t>;</w:t>
      </w:r>
      <w:r w:rsidRPr="007E2E0B">
        <w:rPr>
          <w:sz w:val="28"/>
          <w:szCs w:val="28"/>
        </w:rPr>
        <w:t xml:space="preserve"> </w:t>
      </w: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педагогическая целесообразность предложенных вариантов решения ситуационных задач;</w:t>
      </w: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развитость коммуникативных умений;</w:t>
      </w:r>
    </w:p>
    <w:p w:rsidR="00ED723A" w:rsidRDefault="00ED723A" w:rsidP="00ED723A">
      <w:pPr>
        <w:rPr>
          <w:sz w:val="28"/>
          <w:szCs w:val="28"/>
        </w:rPr>
      </w:pPr>
      <w:r w:rsidRPr="007E2E0B">
        <w:rPr>
          <w:sz w:val="28"/>
          <w:szCs w:val="28"/>
        </w:rPr>
        <w:t>- активность.</w:t>
      </w:r>
    </w:p>
    <w:p w:rsidR="00ED723A" w:rsidRPr="007E2E0B" w:rsidRDefault="00ED723A" w:rsidP="00ED723A">
      <w:pPr>
        <w:rPr>
          <w:sz w:val="28"/>
          <w:szCs w:val="28"/>
        </w:rPr>
      </w:pPr>
    </w:p>
    <w:p w:rsidR="00ED723A" w:rsidRPr="007E2E0B" w:rsidRDefault="00ED723A" w:rsidP="00ED723A">
      <w:pPr>
        <w:rPr>
          <w:sz w:val="28"/>
          <w:szCs w:val="28"/>
        </w:rPr>
      </w:pPr>
      <w:r w:rsidRPr="007E2E0B">
        <w:rPr>
          <w:b/>
          <w:sz w:val="28"/>
          <w:szCs w:val="28"/>
        </w:rPr>
        <w:t>Методы и приемы обучения</w:t>
      </w:r>
      <w:r w:rsidRPr="007E2E0B">
        <w:rPr>
          <w:sz w:val="28"/>
          <w:szCs w:val="28"/>
        </w:rPr>
        <w:t xml:space="preserve"> (в ситуации </w:t>
      </w:r>
      <w:proofErr w:type="spellStart"/>
      <w:r w:rsidRPr="007E2E0B">
        <w:rPr>
          <w:sz w:val="28"/>
          <w:szCs w:val="28"/>
        </w:rPr>
        <w:t>неосвоения</w:t>
      </w:r>
      <w:proofErr w:type="spellEnd"/>
      <w:r w:rsidRPr="007E2E0B">
        <w:rPr>
          <w:sz w:val="28"/>
          <w:szCs w:val="28"/>
        </w:rPr>
        <w:t xml:space="preserve"> нового уче</w:t>
      </w:r>
      <w:r w:rsidR="005E2259">
        <w:rPr>
          <w:sz w:val="28"/>
          <w:szCs w:val="28"/>
        </w:rPr>
        <w:t>бного материала частью учащихся</w:t>
      </w:r>
      <w:r w:rsidRPr="007E2E0B">
        <w:rPr>
          <w:sz w:val="28"/>
          <w:szCs w:val="28"/>
        </w:rPr>
        <w:t>):</w:t>
      </w:r>
    </w:p>
    <w:p w:rsidR="00ED723A" w:rsidRPr="007E2E0B" w:rsidRDefault="00ED723A" w:rsidP="00ED723A">
      <w:pPr>
        <w:numPr>
          <w:ilvl w:val="0"/>
          <w:numId w:val="12"/>
        </w:numPr>
        <w:rPr>
          <w:sz w:val="28"/>
          <w:szCs w:val="28"/>
        </w:rPr>
      </w:pPr>
      <w:r w:rsidRPr="007E2E0B">
        <w:rPr>
          <w:sz w:val="28"/>
          <w:szCs w:val="28"/>
        </w:rPr>
        <w:t>Дополнительное объяснение теоретического материала.</w:t>
      </w:r>
    </w:p>
    <w:p w:rsidR="00ED723A" w:rsidRPr="007E2E0B" w:rsidRDefault="00ED723A" w:rsidP="00ED723A">
      <w:pPr>
        <w:numPr>
          <w:ilvl w:val="0"/>
          <w:numId w:val="12"/>
        </w:numPr>
        <w:rPr>
          <w:sz w:val="28"/>
          <w:szCs w:val="28"/>
        </w:rPr>
      </w:pPr>
      <w:r w:rsidRPr="007E2E0B">
        <w:rPr>
          <w:sz w:val="28"/>
          <w:szCs w:val="28"/>
        </w:rPr>
        <w:t>Самостоятельная работа с учебником, дидактическим материалом.</w:t>
      </w:r>
    </w:p>
    <w:p w:rsidR="00ED723A" w:rsidRPr="007E2E0B" w:rsidRDefault="00ED723A" w:rsidP="00ED723A">
      <w:pPr>
        <w:numPr>
          <w:ilvl w:val="0"/>
          <w:numId w:val="12"/>
        </w:numPr>
        <w:rPr>
          <w:sz w:val="28"/>
          <w:szCs w:val="28"/>
        </w:rPr>
      </w:pPr>
      <w:r w:rsidRPr="007E2E0B">
        <w:rPr>
          <w:sz w:val="28"/>
          <w:szCs w:val="28"/>
        </w:rPr>
        <w:t>Организация работы в парах с целью оказания консультативной помощи.</w:t>
      </w:r>
    </w:p>
    <w:p w:rsidR="00ED723A" w:rsidRPr="007E2E0B" w:rsidRDefault="00ED723A" w:rsidP="005E2259">
      <w:pPr>
        <w:ind w:left="720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319"/>
        <w:gridCol w:w="3074"/>
        <w:gridCol w:w="3063"/>
      </w:tblGrid>
      <w:tr w:rsidR="00FC13BD" w:rsidTr="00F154E3">
        <w:tc>
          <w:tcPr>
            <w:tcW w:w="10456" w:type="dxa"/>
            <w:gridSpan w:val="3"/>
          </w:tcPr>
          <w:p w:rsidR="00FC13BD" w:rsidRDefault="00FC13BD" w:rsidP="00ED723A">
            <w:pPr>
              <w:rPr>
                <w:sz w:val="28"/>
                <w:szCs w:val="28"/>
              </w:rPr>
            </w:pPr>
            <w:r w:rsidRPr="00F15133">
              <w:rPr>
                <w:b/>
                <w:sz w:val="28"/>
                <w:szCs w:val="28"/>
              </w:rPr>
              <w:t xml:space="preserve">К о н т </w:t>
            </w:r>
            <w:proofErr w:type="gramStart"/>
            <w:r w:rsidRPr="00F15133">
              <w:rPr>
                <w:b/>
                <w:sz w:val="28"/>
                <w:szCs w:val="28"/>
              </w:rPr>
              <w:t>р</w:t>
            </w:r>
            <w:proofErr w:type="gramEnd"/>
            <w:r w:rsidRPr="00F15133">
              <w:rPr>
                <w:b/>
                <w:sz w:val="28"/>
                <w:szCs w:val="28"/>
              </w:rPr>
              <w:t xml:space="preserve"> о л ь н о  -  о ц е н о ч н ы й ,   р е ф л е к с и в н ы й      к о м п о н е н  ты</w:t>
            </w:r>
          </w:p>
        </w:tc>
      </w:tr>
      <w:tr w:rsidR="007E1C02" w:rsidTr="00F154E3">
        <w:tc>
          <w:tcPr>
            <w:tcW w:w="4319" w:type="dxa"/>
          </w:tcPr>
          <w:p w:rsidR="007E1C02" w:rsidRDefault="00FC13BD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074" w:type="dxa"/>
          </w:tcPr>
          <w:p w:rsidR="007E1C02" w:rsidRDefault="00FC13BD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063" w:type="dxa"/>
          </w:tcPr>
          <w:p w:rsidR="007E1C02" w:rsidRDefault="00FC13BD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154E3" w:rsidTr="00F154E3">
        <w:tc>
          <w:tcPr>
            <w:tcW w:w="4319" w:type="dxa"/>
          </w:tcPr>
          <w:p w:rsidR="00F154E3" w:rsidRDefault="00F154E3" w:rsidP="00F154E3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lastRenderedPageBreak/>
              <w:t>1.</w:t>
            </w:r>
            <w:r w:rsidRPr="00F154E3">
              <w:rPr>
                <w:bCs/>
                <w:iCs/>
                <w:sz w:val="28"/>
                <w:szCs w:val="28"/>
              </w:rPr>
              <w:t>Организация</w:t>
            </w:r>
            <w:r w:rsidRPr="00F154E3">
              <w:rPr>
                <w:iCs/>
                <w:sz w:val="28"/>
                <w:szCs w:val="28"/>
              </w:rPr>
              <w:t xml:space="preserve"> </w:t>
            </w:r>
            <w:r w:rsidRPr="00F154E3">
              <w:rPr>
                <w:bCs/>
                <w:iCs/>
                <w:sz w:val="28"/>
                <w:szCs w:val="28"/>
              </w:rPr>
              <w:t>обобщающей беседы</w:t>
            </w:r>
            <w:r w:rsidRPr="00F15133">
              <w:rPr>
                <w:sz w:val="28"/>
                <w:szCs w:val="28"/>
              </w:rPr>
              <w:t xml:space="preserve">  по вопросам:</w:t>
            </w:r>
          </w:p>
          <w:p w:rsidR="00F154E3" w:rsidRDefault="00F154E3" w:rsidP="00F1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корень слова? Как найти в слове корень?</w:t>
            </w:r>
          </w:p>
          <w:p w:rsidR="00F154E3" w:rsidRDefault="00F154E3" w:rsidP="00F1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 пишется корень в однокоренных словах?</w:t>
            </w:r>
          </w:p>
          <w:p w:rsidR="00F154E3" w:rsidRDefault="00F154E3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Как найти проверочное слово для обозначения безударного гласного в </w:t>
            </w:r>
            <w:proofErr w:type="gramStart"/>
            <w:r>
              <w:rPr>
                <w:sz w:val="28"/>
                <w:szCs w:val="28"/>
              </w:rPr>
              <w:t>корне  слова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074" w:type="dxa"/>
          </w:tcPr>
          <w:p w:rsidR="00F154E3" w:rsidRDefault="00F154E3" w:rsidP="00ED723A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 xml:space="preserve">1. </w:t>
            </w:r>
            <w:r w:rsidRPr="00F154E3">
              <w:rPr>
                <w:iCs/>
                <w:sz w:val="28"/>
                <w:szCs w:val="28"/>
              </w:rPr>
              <w:t>Отвечают  на вопросы</w:t>
            </w:r>
            <w:r w:rsidRPr="00F154E3">
              <w:rPr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FB7A5F" w:rsidRDefault="00FB7A5F" w:rsidP="00FB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15133">
              <w:rPr>
                <w:sz w:val="28"/>
                <w:szCs w:val="28"/>
              </w:rPr>
              <w:t>Понимать сущность урока</w:t>
            </w:r>
            <w:r>
              <w:rPr>
                <w:sz w:val="28"/>
                <w:szCs w:val="28"/>
              </w:rPr>
              <w:t>.</w:t>
            </w:r>
          </w:p>
          <w:p w:rsidR="00F154E3" w:rsidRDefault="00FB7A5F" w:rsidP="00FB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15133">
              <w:rPr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</w:t>
            </w:r>
            <w:r>
              <w:rPr>
                <w:sz w:val="28"/>
                <w:szCs w:val="28"/>
              </w:rPr>
              <w:t>задач.</w:t>
            </w:r>
          </w:p>
        </w:tc>
      </w:tr>
      <w:tr w:rsidR="00F154E3" w:rsidTr="00F154E3">
        <w:tc>
          <w:tcPr>
            <w:tcW w:w="4319" w:type="dxa"/>
          </w:tcPr>
          <w:p w:rsidR="00F154E3" w:rsidRDefault="00F154E3" w:rsidP="00ED723A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 xml:space="preserve">2. </w:t>
            </w:r>
            <w:r w:rsidRPr="00F154E3">
              <w:rPr>
                <w:bCs/>
                <w:iCs/>
                <w:sz w:val="28"/>
                <w:szCs w:val="28"/>
              </w:rPr>
              <w:t>Организация дискуссии</w:t>
            </w:r>
            <w:r w:rsidRPr="00F154E3">
              <w:rPr>
                <w:sz w:val="28"/>
                <w:szCs w:val="28"/>
              </w:rPr>
              <w:t xml:space="preserve"> по вопросам:</w:t>
            </w:r>
            <w:r w:rsidRPr="00F154E3">
              <w:rPr>
                <w:sz w:val="28"/>
                <w:szCs w:val="28"/>
              </w:rPr>
              <w:br/>
            </w:r>
            <w:r w:rsidR="00FB7A5F">
              <w:rPr>
                <w:sz w:val="28"/>
                <w:szCs w:val="28"/>
              </w:rPr>
              <w:t>1. В чем различие между проверочным и проверяемым словом?</w:t>
            </w:r>
          </w:p>
        </w:tc>
        <w:tc>
          <w:tcPr>
            <w:tcW w:w="3074" w:type="dxa"/>
          </w:tcPr>
          <w:p w:rsidR="00F154E3" w:rsidRDefault="00F154E3" w:rsidP="00ED723A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 xml:space="preserve">2.  </w:t>
            </w:r>
            <w:r w:rsidRPr="00F154E3">
              <w:rPr>
                <w:iCs/>
                <w:sz w:val="28"/>
                <w:szCs w:val="28"/>
              </w:rPr>
              <w:t>Участвуют  в дискуссии</w:t>
            </w:r>
            <w:r w:rsidRPr="00F151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63" w:type="dxa"/>
          </w:tcPr>
          <w:p w:rsidR="00F154E3" w:rsidRDefault="00F154E3" w:rsidP="00ED723A">
            <w:pPr>
              <w:rPr>
                <w:sz w:val="28"/>
                <w:szCs w:val="28"/>
              </w:rPr>
            </w:pPr>
          </w:p>
        </w:tc>
      </w:tr>
      <w:tr w:rsidR="00F154E3" w:rsidTr="00F154E3">
        <w:tc>
          <w:tcPr>
            <w:tcW w:w="4319" w:type="dxa"/>
          </w:tcPr>
          <w:p w:rsidR="00F154E3" w:rsidRPr="00F154E3" w:rsidRDefault="00F154E3" w:rsidP="00F154E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3. </w:t>
            </w:r>
            <w:r w:rsidRPr="00F154E3">
              <w:rPr>
                <w:iCs/>
                <w:sz w:val="28"/>
                <w:szCs w:val="28"/>
              </w:rPr>
              <w:t>Организация решения педагогической задачи:</w:t>
            </w:r>
          </w:p>
          <w:p w:rsidR="00F154E3" w:rsidRPr="00F154E3" w:rsidRDefault="00F154E3" w:rsidP="00F154E3">
            <w:pPr>
              <w:rPr>
                <w:sz w:val="28"/>
                <w:szCs w:val="28"/>
              </w:rPr>
            </w:pPr>
            <w:r w:rsidRPr="00F154E3">
              <w:rPr>
                <w:sz w:val="28"/>
                <w:szCs w:val="28"/>
              </w:rPr>
              <w:t>Самостоятельная работа с упр. 196 учебника. Спрашивает,  к каким последствиям может привести неправильный выбор буквы для написания.</w:t>
            </w:r>
          </w:p>
        </w:tc>
        <w:tc>
          <w:tcPr>
            <w:tcW w:w="3074" w:type="dxa"/>
          </w:tcPr>
          <w:p w:rsidR="00F154E3" w:rsidRPr="00F154E3" w:rsidRDefault="00F154E3" w:rsidP="00F154E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  <w:r w:rsidRPr="00F154E3">
              <w:rPr>
                <w:iCs/>
                <w:sz w:val="28"/>
                <w:szCs w:val="28"/>
              </w:rPr>
              <w:t>Групповая работа по решению ситуационной задачи</w:t>
            </w:r>
            <w:r w:rsidRPr="00F154E3">
              <w:rPr>
                <w:sz w:val="28"/>
                <w:szCs w:val="28"/>
              </w:rPr>
              <w:t>:</w:t>
            </w:r>
          </w:p>
          <w:p w:rsidR="00F154E3" w:rsidRPr="00F154E3" w:rsidRDefault="00F154E3" w:rsidP="00F1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F154E3">
              <w:rPr>
                <w:sz w:val="28"/>
                <w:szCs w:val="28"/>
              </w:rPr>
              <w:t xml:space="preserve">ланируют действия, </w:t>
            </w:r>
          </w:p>
          <w:p w:rsidR="00F154E3" w:rsidRDefault="00F154E3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-вставляют пропущенные буквы</w:t>
            </w:r>
            <w:r w:rsidR="00B85F7F">
              <w:rPr>
                <w:sz w:val="28"/>
                <w:szCs w:val="28"/>
              </w:rPr>
              <w:t>,</w:t>
            </w:r>
          </w:p>
          <w:p w:rsidR="00B85F7F" w:rsidRDefault="00B85F7F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соотносят рисунки и предложения.</w:t>
            </w:r>
          </w:p>
          <w:p w:rsidR="00B85F7F" w:rsidRDefault="00B85F7F" w:rsidP="00ED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 о последствиях неверного выбора буквы</w:t>
            </w:r>
          </w:p>
        </w:tc>
        <w:tc>
          <w:tcPr>
            <w:tcW w:w="3063" w:type="dxa"/>
          </w:tcPr>
          <w:p w:rsidR="00F154E3" w:rsidRDefault="00F154E3" w:rsidP="00ED723A">
            <w:pPr>
              <w:rPr>
                <w:sz w:val="28"/>
                <w:szCs w:val="28"/>
              </w:rPr>
            </w:pPr>
          </w:p>
        </w:tc>
      </w:tr>
      <w:tr w:rsidR="00F154E3" w:rsidTr="00F154E3">
        <w:tc>
          <w:tcPr>
            <w:tcW w:w="4319" w:type="dxa"/>
          </w:tcPr>
          <w:p w:rsidR="00F154E3" w:rsidRPr="00F15133" w:rsidRDefault="00F154E3" w:rsidP="00F154E3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4</w:t>
            </w:r>
            <w:r w:rsidRPr="00F15133">
              <w:rPr>
                <w:b/>
                <w:bCs/>
                <w:sz w:val="28"/>
                <w:szCs w:val="28"/>
              </w:rPr>
              <w:t xml:space="preserve">. </w:t>
            </w:r>
            <w:r w:rsidRPr="00F154E3">
              <w:rPr>
                <w:bCs/>
                <w:iCs/>
                <w:sz w:val="28"/>
                <w:szCs w:val="28"/>
              </w:rPr>
              <w:t>Предлагаю оценить  работу</w:t>
            </w:r>
            <w:r w:rsidRPr="00F154E3"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 учащихся </w:t>
            </w:r>
            <w:r w:rsidRPr="00F154E3">
              <w:rPr>
                <w:bCs/>
                <w:iCs/>
                <w:sz w:val="28"/>
                <w:szCs w:val="28"/>
              </w:rPr>
              <w:t xml:space="preserve"> в группе</w:t>
            </w:r>
            <w:r w:rsidRPr="00F154E3">
              <w:rPr>
                <w:sz w:val="28"/>
                <w:szCs w:val="28"/>
              </w:rPr>
              <w:t>:</w:t>
            </w:r>
            <w:r w:rsidRPr="00F154E3">
              <w:rPr>
                <w:sz w:val="28"/>
                <w:szCs w:val="28"/>
              </w:rPr>
              <w:br/>
            </w:r>
            <w:r w:rsidRPr="00F15133">
              <w:rPr>
                <w:sz w:val="28"/>
                <w:szCs w:val="28"/>
              </w:rPr>
              <w:t>4.1. Обсудим  критерии  оценки.</w:t>
            </w:r>
          </w:p>
          <w:p w:rsidR="00F154E3" w:rsidRDefault="00F154E3" w:rsidP="00F154E3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4.2. Предлагаю выставить  отметки.</w:t>
            </w:r>
          </w:p>
        </w:tc>
        <w:tc>
          <w:tcPr>
            <w:tcW w:w="3074" w:type="dxa"/>
          </w:tcPr>
          <w:p w:rsidR="00F154E3" w:rsidRPr="00F154E3" w:rsidRDefault="00F154E3" w:rsidP="00F154E3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 xml:space="preserve">4. </w:t>
            </w:r>
            <w:r w:rsidRPr="00F154E3">
              <w:rPr>
                <w:iCs/>
                <w:sz w:val="28"/>
                <w:szCs w:val="28"/>
              </w:rPr>
              <w:t>Са</w:t>
            </w:r>
            <w:r>
              <w:rPr>
                <w:iCs/>
                <w:sz w:val="28"/>
                <w:szCs w:val="28"/>
              </w:rPr>
              <w:t xml:space="preserve">мооценка, </w:t>
            </w:r>
            <w:proofErr w:type="spellStart"/>
            <w:r>
              <w:rPr>
                <w:iCs/>
                <w:sz w:val="28"/>
                <w:szCs w:val="28"/>
              </w:rPr>
              <w:t>взаимооценка</w:t>
            </w:r>
            <w:proofErr w:type="spellEnd"/>
            <w:r>
              <w:rPr>
                <w:iCs/>
                <w:sz w:val="28"/>
                <w:szCs w:val="28"/>
              </w:rPr>
              <w:t xml:space="preserve">  учащихся </w:t>
            </w:r>
            <w:r w:rsidRPr="00F154E3">
              <w:rPr>
                <w:iCs/>
                <w:sz w:val="28"/>
                <w:szCs w:val="28"/>
              </w:rPr>
              <w:t xml:space="preserve"> </w:t>
            </w:r>
            <w:r w:rsidRPr="00F154E3">
              <w:rPr>
                <w:sz w:val="28"/>
                <w:szCs w:val="28"/>
              </w:rPr>
              <w:t>по критериям:</w:t>
            </w:r>
          </w:p>
          <w:p w:rsidR="00F154E3" w:rsidRPr="00F15133" w:rsidRDefault="00F154E3" w:rsidP="00F154E3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- активность;</w:t>
            </w:r>
            <w:r w:rsidRPr="00F15133">
              <w:rPr>
                <w:sz w:val="28"/>
                <w:szCs w:val="28"/>
              </w:rPr>
              <w:br/>
              <w:t>- аргументированность суждений;</w:t>
            </w:r>
            <w:r w:rsidRPr="00F15133">
              <w:rPr>
                <w:sz w:val="28"/>
                <w:szCs w:val="28"/>
              </w:rPr>
              <w:br/>
              <w:t>- педагогическая целесообразность предложенной аргументации;</w:t>
            </w:r>
          </w:p>
          <w:p w:rsidR="00F154E3" w:rsidRDefault="00F154E3" w:rsidP="00F154E3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- креативность в обыгрывании педагогической ситуации.</w:t>
            </w:r>
          </w:p>
        </w:tc>
        <w:tc>
          <w:tcPr>
            <w:tcW w:w="3063" w:type="dxa"/>
          </w:tcPr>
          <w:p w:rsidR="00F154E3" w:rsidRDefault="00F154E3" w:rsidP="00ED723A">
            <w:pPr>
              <w:rPr>
                <w:sz w:val="28"/>
                <w:szCs w:val="28"/>
              </w:rPr>
            </w:pPr>
          </w:p>
        </w:tc>
      </w:tr>
    </w:tbl>
    <w:p w:rsidR="00ED723A" w:rsidRDefault="00ED723A" w:rsidP="00ED723A">
      <w:pPr>
        <w:ind w:left="360"/>
        <w:rPr>
          <w:sz w:val="28"/>
          <w:szCs w:val="28"/>
        </w:rPr>
      </w:pPr>
    </w:p>
    <w:p w:rsidR="00B85F7F" w:rsidRPr="007E2E0B" w:rsidRDefault="00B85F7F" w:rsidP="00B85F7F">
      <w:pPr>
        <w:jc w:val="center"/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5. Зада</w:t>
      </w:r>
      <w:r>
        <w:rPr>
          <w:b/>
          <w:sz w:val="28"/>
          <w:szCs w:val="28"/>
        </w:rPr>
        <w:t>ние на дом</w:t>
      </w:r>
    </w:p>
    <w:p w:rsidR="00B85F7F" w:rsidRPr="007E2E0B" w:rsidRDefault="00B85F7F" w:rsidP="00B85F7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 учащихся</w:t>
      </w:r>
      <w:r w:rsidRPr="007E2E0B">
        <w:rPr>
          <w:b/>
          <w:sz w:val="28"/>
          <w:szCs w:val="28"/>
        </w:rPr>
        <w:t xml:space="preserve">: </w:t>
      </w:r>
      <w:r w:rsidRPr="007E2E0B">
        <w:rPr>
          <w:sz w:val="28"/>
          <w:szCs w:val="28"/>
        </w:rPr>
        <w:t>организовать индивидуальную самостоятельную работу по закреплению нового материала через повторение теоретических аспектов темы.</w:t>
      </w:r>
    </w:p>
    <w:p w:rsidR="00B85F7F" w:rsidRPr="007E2E0B" w:rsidRDefault="00B85F7F" w:rsidP="00B85F7F">
      <w:pPr>
        <w:rPr>
          <w:sz w:val="28"/>
          <w:szCs w:val="28"/>
        </w:rPr>
      </w:pPr>
    </w:p>
    <w:p w:rsidR="00B85F7F" w:rsidRPr="007E2E0B" w:rsidRDefault="00B85F7F" w:rsidP="00B85F7F">
      <w:pPr>
        <w:rPr>
          <w:sz w:val="28"/>
          <w:szCs w:val="28"/>
        </w:rPr>
      </w:pPr>
      <w:r>
        <w:rPr>
          <w:b/>
          <w:sz w:val="28"/>
          <w:szCs w:val="28"/>
        </w:rPr>
        <w:t>Цель  учи</w:t>
      </w:r>
      <w:r w:rsidRPr="007E2E0B">
        <w:rPr>
          <w:b/>
          <w:sz w:val="28"/>
          <w:szCs w:val="28"/>
        </w:rPr>
        <w:t>теля</w:t>
      </w:r>
      <w:r>
        <w:rPr>
          <w:sz w:val="28"/>
          <w:szCs w:val="28"/>
        </w:rPr>
        <w:t xml:space="preserve">: мотивировать  учащихся </w:t>
      </w:r>
      <w:r w:rsidRPr="007E2E0B">
        <w:rPr>
          <w:sz w:val="28"/>
          <w:szCs w:val="28"/>
        </w:rPr>
        <w:t xml:space="preserve"> на обобщение и повторение с</w:t>
      </w:r>
      <w:r>
        <w:rPr>
          <w:sz w:val="28"/>
          <w:szCs w:val="28"/>
        </w:rPr>
        <w:t>одержания изученного материала.</w:t>
      </w:r>
    </w:p>
    <w:p w:rsidR="00B85F7F" w:rsidRPr="007E2E0B" w:rsidRDefault="00B85F7F" w:rsidP="00B85F7F">
      <w:pPr>
        <w:rPr>
          <w:b/>
          <w:sz w:val="28"/>
          <w:szCs w:val="28"/>
        </w:rPr>
      </w:pPr>
      <w:r w:rsidRPr="007E2E0B">
        <w:rPr>
          <w:b/>
          <w:sz w:val="28"/>
          <w:szCs w:val="28"/>
        </w:rPr>
        <w:t>Критерии успешного выполнения домашнего задания:</w:t>
      </w:r>
    </w:p>
    <w:p w:rsidR="00B85F7F" w:rsidRPr="007E2E0B" w:rsidRDefault="00B85F7F" w:rsidP="00B85F7F">
      <w:pPr>
        <w:rPr>
          <w:sz w:val="28"/>
          <w:szCs w:val="28"/>
        </w:rPr>
      </w:pPr>
      <w:r w:rsidRPr="007E2E0B">
        <w:rPr>
          <w:sz w:val="28"/>
          <w:szCs w:val="28"/>
        </w:rPr>
        <w:t xml:space="preserve">- </w:t>
      </w:r>
      <w:proofErr w:type="spellStart"/>
      <w:r w:rsidRPr="007E2E0B">
        <w:rPr>
          <w:sz w:val="28"/>
          <w:szCs w:val="28"/>
        </w:rPr>
        <w:t>усвоенность</w:t>
      </w:r>
      <w:proofErr w:type="spellEnd"/>
      <w:r w:rsidRPr="007E2E0B">
        <w:rPr>
          <w:sz w:val="28"/>
          <w:szCs w:val="28"/>
        </w:rPr>
        <w:t xml:space="preserve"> основных понятий темы;</w:t>
      </w:r>
    </w:p>
    <w:p w:rsidR="00B85F7F" w:rsidRDefault="00B85F7F" w:rsidP="00B85F7F">
      <w:pPr>
        <w:rPr>
          <w:sz w:val="28"/>
          <w:szCs w:val="28"/>
        </w:rPr>
      </w:pPr>
      <w:r w:rsidRPr="007E2E0B">
        <w:rPr>
          <w:sz w:val="28"/>
          <w:szCs w:val="28"/>
        </w:rPr>
        <w:t>- умение дать содержательную характеристику</w:t>
      </w:r>
      <w:r>
        <w:rPr>
          <w:sz w:val="28"/>
          <w:szCs w:val="28"/>
        </w:rPr>
        <w:t xml:space="preserve"> урока.</w:t>
      </w:r>
    </w:p>
    <w:p w:rsidR="00ED723A" w:rsidRPr="007E2E0B" w:rsidRDefault="00ED723A" w:rsidP="00ED723A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5F7F" w:rsidTr="00B85F7F">
        <w:tc>
          <w:tcPr>
            <w:tcW w:w="3190" w:type="dxa"/>
          </w:tcPr>
          <w:p w:rsidR="00B85F7F" w:rsidRPr="00B85F7F" w:rsidRDefault="00B85F7F" w:rsidP="00402F19">
            <w:pPr>
              <w:rPr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B85F7F" w:rsidRPr="00B85F7F" w:rsidRDefault="00B85F7F" w:rsidP="00402F19">
            <w:pPr>
              <w:rPr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191" w:type="dxa"/>
          </w:tcPr>
          <w:p w:rsidR="00B85F7F" w:rsidRPr="00B85F7F" w:rsidRDefault="00B85F7F" w:rsidP="00402F19">
            <w:pPr>
              <w:rPr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>Примечание</w:t>
            </w:r>
          </w:p>
        </w:tc>
      </w:tr>
      <w:tr w:rsidR="00B85F7F" w:rsidTr="00B85F7F">
        <w:tc>
          <w:tcPr>
            <w:tcW w:w="3190" w:type="dxa"/>
          </w:tcPr>
          <w:p w:rsidR="00B85F7F" w:rsidRPr="00B85F7F" w:rsidRDefault="00B85F7F" w:rsidP="00402F19">
            <w:r w:rsidRPr="00B85F7F">
              <w:rPr>
                <w:iCs/>
                <w:sz w:val="28"/>
                <w:szCs w:val="28"/>
              </w:rPr>
              <w:t>1. Целеполагание для выполнения домашнего задания</w:t>
            </w:r>
            <w:r w:rsidRPr="00B85F7F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85F7F" w:rsidRDefault="00B85F7F" w:rsidP="00402F19">
            <w:r w:rsidRPr="00F15133">
              <w:rPr>
                <w:sz w:val="28"/>
                <w:szCs w:val="28"/>
              </w:rPr>
              <w:t>1. Принятие цели выполнения домашнего задания.</w:t>
            </w:r>
          </w:p>
        </w:tc>
        <w:tc>
          <w:tcPr>
            <w:tcW w:w="3191" w:type="dxa"/>
          </w:tcPr>
          <w:p w:rsidR="00B85F7F" w:rsidRDefault="00B85F7F" w:rsidP="00402F19"/>
        </w:tc>
      </w:tr>
      <w:tr w:rsidR="00B85F7F" w:rsidTr="00B85F7F">
        <w:tc>
          <w:tcPr>
            <w:tcW w:w="3190" w:type="dxa"/>
          </w:tcPr>
          <w:p w:rsidR="00B85F7F" w:rsidRPr="00B85F7F" w:rsidRDefault="00B85F7F" w:rsidP="00402F19">
            <w:pPr>
              <w:rPr>
                <w:iCs/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 xml:space="preserve">2. </w:t>
            </w:r>
            <w:r w:rsidRPr="00B85F7F">
              <w:rPr>
                <w:iCs/>
                <w:sz w:val="28"/>
                <w:szCs w:val="28"/>
              </w:rPr>
              <w:t>Объясняю  содержание задания</w:t>
            </w:r>
            <w:r>
              <w:rPr>
                <w:iCs/>
                <w:sz w:val="28"/>
                <w:szCs w:val="28"/>
              </w:rPr>
              <w:t xml:space="preserve"> упр. 197</w:t>
            </w:r>
          </w:p>
        </w:tc>
        <w:tc>
          <w:tcPr>
            <w:tcW w:w="3190" w:type="dxa"/>
          </w:tcPr>
          <w:p w:rsidR="00B85F7F" w:rsidRPr="00F15133" w:rsidRDefault="00B85F7F" w:rsidP="00402F19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2. Осмысливают содержание домашнего задания.</w:t>
            </w:r>
          </w:p>
        </w:tc>
        <w:tc>
          <w:tcPr>
            <w:tcW w:w="3191" w:type="dxa"/>
          </w:tcPr>
          <w:p w:rsidR="00B85F7F" w:rsidRDefault="00B85F7F" w:rsidP="00402F19"/>
        </w:tc>
      </w:tr>
      <w:tr w:rsidR="00B85F7F" w:rsidTr="00B85F7F">
        <w:tc>
          <w:tcPr>
            <w:tcW w:w="3190" w:type="dxa"/>
          </w:tcPr>
          <w:p w:rsidR="00B85F7F" w:rsidRPr="00F15133" w:rsidRDefault="00B85F7F" w:rsidP="00B85F7F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3</w:t>
            </w:r>
            <w:r w:rsidRPr="00F15133">
              <w:rPr>
                <w:i/>
                <w:iCs/>
                <w:sz w:val="28"/>
                <w:szCs w:val="28"/>
              </w:rPr>
              <w:t xml:space="preserve">. </w:t>
            </w:r>
            <w:r w:rsidRPr="00B85F7F">
              <w:rPr>
                <w:iCs/>
                <w:sz w:val="28"/>
                <w:szCs w:val="28"/>
              </w:rPr>
              <w:t>По</w:t>
            </w:r>
            <w:r w:rsidR="00FB7A5F">
              <w:rPr>
                <w:iCs/>
                <w:sz w:val="28"/>
                <w:szCs w:val="28"/>
              </w:rPr>
              <w:t xml:space="preserve">дведение итогов урока </w:t>
            </w:r>
            <w:r w:rsidRPr="00F15133">
              <w:rPr>
                <w:sz w:val="28"/>
                <w:szCs w:val="28"/>
              </w:rPr>
              <w:t xml:space="preserve"> по вопросам:</w:t>
            </w:r>
          </w:p>
          <w:p w:rsidR="00B85F7F" w:rsidRPr="00F15133" w:rsidRDefault="00B85F7F" w:rsidP="00B85F7F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- Реализована ли поставленная учебная задача?</w:t>
            </w:r>
            <w:r w:rsidRPr="00F15133">
              <w:rPr>
                <w:sz w:val="28"/>
                <w:szCs w:val="28"/>
              </w:rPr>
              <w:br/>
              <w:t>- Какие новые понятия осва</w:t>
            </w:r>
            <w:r w:rsidR="00FB7A5F">
              <w:rPr>
                <w:sz w:val="28"/>
                <w:szCs w:val="28"/>
              </w:rPr>
              <w:t>ивали?</w:t>
            </w:r>
            <w:r w:rsidR="00FB7A5F">
              <w:rPr>
                <w:sz w:val="28"/>
                <w:szCs w:val="28"/>
              </w:rPr>
              <w:br/>
              <w:t>- Чему учились на уроке</w:t>
            </w:r>
            <w:r w:rsidRPr="00F15133">
              <w:rPr>
                <w:sz w:val="28"/>
                <w:szCs w:val="28"/>
              </w:rPr>
              <w:t>?</w:t>
            </w:r>
          </w:p>
          <w:p w:rsidR="00B85F7F" w:rsidRPr="00B85F7F" w:rsidRDefault="00B85F7F" w:rsidP="00B85F7F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- Какие п</w:t>
            </w:r>
            <w:r>
              <w:rPr>
                <w:sz w:val="28"/>
                <w:szCs w:val="28"/>
              </w:rPr>
              <w:t>рактические умения формировали?</w:t>
            </w:r>
          </w:p>
        </w:tc>
        <w:tc>
          <w:tcPr>
            <w:tcW w:w="3190" w:type="dxa"/>
          </w:tcPr>
          <w:p w:rsidR="00B85F7F" w:rsidRPr="00F15133" w:rsidRDefault="00B85F7F" w:rsidP="00402F19">
            <w:pPr>
              <w:rPr>
                <w:sz w:val="28"/>
                <w:szCs w:val="28"/>
              </w:rPr>
            </w:pPr>
            <w:r w:rsidRPr="00F15133">
              <w:rPr>
                <w:sz w:val="28"/>
                <w:szCs w:val="28"/>
              </w:rPr>
              <w:t>3. Отвечают на вопросы преподавателя.</w:t>
            </w:r>
          </w:p>
        </w:tc>
        <w:tc>
          <w:tcPr>
            <w:tcW w:w="3191" w:type="dxa"/>
          </w:tcPr>
          <w:p w:rsidR="00B85F7F" w:rsidRPr="00B85F7F" w:rsidRDefault="00B85F7F" w:rsidP="00B85F7F">
            <w:pPr>
              <w:rPr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 xml:space="preserve">Освоили понятия:  </w:t>
            </w:r>
          </w:p>
          <w:p w:rsidR="00B85F7F" w:rsidRPr="00B85F7F" w:rsidRDefault="00B85F7F" w:rsidP="00402F19">
            <w:pPr>
              <w:rPr>
                <w:sz w:val="28"/>
                <w:szCs w:val="28"/>
              </w:rPr>
            </w:pPr>
            <w:r>
              <w:t>«</w:t>
            </w:r>
            <w:r w:rsidRPr="00B85F7F">
              <w:rPr>
                <w:sz w:val="28"/>
                <w:szCs w:val="28"/>
              </w:rPr>
              <w:t>корень слова»</w:t>
            </w:r>
          </w:p>
          <w:p w:rsidR="00B85F7F" w:rsidRPr="00B85F7F" w:rsidRDefault="00B85F7F" w:rsidP="00402F19">
            <w:pPr>
              <w:rPr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>«орфограмма»</w:t>
            </w:r>
          </w:p>
          <w:p w:rsidR="00B85F7F" w:rsidRDefault="00B85F7F" w:rsidP="00402F19">
            <w:pPr>
              <w:rPr>
                <w:sz w:val="28"/>
                <w:szCs w:val="28"/>
              </w:rPr>
            </w:pPr>
            <w:r w:rsidRPr="00B85F7F">
              <w:rPr>
                <w:sz w:val="28"/>
                <w:szCs w:val="28"/>
              </w:rPr>
              <w:t>«проверяемое и проверочное слово»</w:t>
            </w:r>
          </w:p>
          <w:p w:rsidR="00FB7A5F" w:rsidRDefault="00FB7A5F" w:rsidP="00402F19">
            <w:pPr>
              <w:rPr>
                <w:sz w:val="28"/>
                <w:szCs w:val="28"/>
              </w:rPr>
            </w:pPr>
          </w:p>
          <w:p w:rsidR="00FB7A5F" w:rsidRPr="00FB7A5F" w:rsidRDefault="00FB7A5F" w:rsidP="00FB7A5F">
            <w:pPr>
              <w:rPr>
                <w:sz w:val="28"/>
                <w:szCs w:val="28"/>
              </w:rPr>
            </w:pPr>
            <w:r w:rsidRPr="00FB7A5F">
              <w:rPr>
                <w:sz w:val="28"/>
                <w:szCs w:val="28"/>
              </w:rPr>
              <w:t>Знают:</w:t>
            </w:r>
          </w:p>
          <w:p w:rsidR="00FB7A5F" w:rsidRDefault="00FB7A5F" w:rsidP="00402F19">
            <w:pPr>
              <w:rPr>
                <w:sz w:val="28"/>
                <w:szCs w:val="28"/>
              </w:rPr>
            </w:pPr>
            <w:r w:rsidRPr="00FB7A5F">
              <w:rPr>
                <w:sz w:val="28"/>
                <w:szCs w:val="28"/>
              </w:rPr>
              <w:t>-как проверит</w:t>
            </w:r>
            <w:r>
              <w:rPr>
                <w:sz w:val="28"/>
                <w:szCs w:val="28"/>
              </w:rPr>
              <w:t>ь</w:t>
            </w:r>
            <w:r w:rsidRPr="00FB7A5F">
              <w:rPr>
                <w:sz w:val="28"/>
                <w:szCs w:val="28"/>
              </w:rPr>
              <w:t xml:space="preserve"> безударную гласную в </w:t>
            </w:r>
            <w:proofErr w:type="gramStart"/>
            <w:r w:rsidRPr="00FB7A5F"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B7A5F" w:rsidRDefault="00FB7A5F" w:rsidP="00402F19">
            <w:pPr>
              <w:rPr>
                <w:sz w:val="28"/>
                <w:szCs w:val="28"/>
              </w:rPr>
            </w:pPr>
          </w:p>
          <w:p w:rsidR="00FB7A5F" w:rsidRDefault="00FB7A5F" w:rsidP="00FB7A5F">
            <w:pPr>
              <w:rPr>
                <w:sz w:val="28"/>
                <w:szCs w:val="28"/>
              </w:rPr>
            </w:pPr>
            <w:r w:rsidRPr="00FB7A5F">
              <w:rPr>
                <w:sz w:val="28"/>
                <w:szCs w:val="28"/>
              </w:rPr>
              <w:t>Умеют:</w:t>
            </w:r>
          </w:p>
          <w:p w:rsidR="00FB7A5F" w:rsidRPr="00FB7A5F" w:rsidRDefault="00FB7A5F" w:rsidP="00FB7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-различать </w:t>
            </w:r>
            <w:proofErr w:type="gramStart"/>
            <w:r>
              <w:rPr>
                <w:sz w:val="28"/>
                <w:szCs w:val="28"/>
              </w:rPr>
              <w:t>проверяемое</w:t>
            </w:r>
            <w:proofErr w:type="gramEnd"/>
            <w:r>
              <w:rPr>
                <w:sz w:val="28"/>
                <w:szCs w:val="28"/>
              </w:rPr>
              <w:t xml:space="preserve"> и проверочные слова</w:t>
            </w:r>
          </w:p>
          <w:p w:rsidR="00FB7A5F" w:rsidRPr="00FB7A5F" w:rsidRDefault="00FB7A5F" w:rsidP="00402F19">
            <w:pPr>
              <w:rPr>
                <w:sz w:val="28"/>
                <w:szCs w:val="28"/>
              </w:rPr>
            </w:pPr>
          </w:p>
        </w:tc>
      </w:tr>
    </w:tbl>
    <w:p w:rsidR="00ED723A" w:rsidRDefault="00ED723A" w:rsidP="00402F19"/>
    <w:sectPr w:rsidR="00ED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3E1"/>
    <w:multiLevelType w:val="hybridMultilevel"/>
    <w:tmpl w:val="A92EC696"/>
    <w:lvl w:ilvl="0" w:tplc="B53A09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9753D"/>
    <w:multiLevelType w:val="hybridMultilevel"/>
    <w:tmpl w:val="A41EAF58"/>
    <w:lvl w:ilvl="0" w:tplc="5ED2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94A8B"/>
    <w:multiLevelType w:val="hybridMultilevel"/>
    <w:tmpl w:val="8618C878"/>
    <w:lvl w:ilvl="0" w:tplc="D9A4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4590E"/>
    <w:multiLevelType w:val="hybridMultilevel"/>
    <w:tmpl w:val="D4704B40"/>
    <w:lvl w:ilvl="0" w:tplc="D9A41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368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26CAA"/>
    <w:multiLevelType w:val="hybridMultilevel"/>
    <w:tmpl w:val="9D64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08CB"/>
    <w:multiLevelType w:val="hybridMultilevel"/>
    <w:tmpl w:val="560EEBCC"/>
    <w:lvl w:ilvl="0" w:tplc="D9A4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9314E"/>
    <w:multiLevelType w:val="hybridMultilevel"/>
    <w:tmpl w:val="F8A6A2BA"/>
    <w:lvl w:ilvl="0" w:tplc="D9A4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815F4"/>
    <w:multiLevelType w:val="multilevel"/>
    <w:tmpl w:val="42AAC3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28521CF"/>
    <w:multiLevelType w:val="hybridMultilevel"/>
    <w:tmpl w:val="2C02D522"/>
    <w:lvl w:ilvl="0" w:tplc="D9A4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80C3A"/>
    <w:multiLevelType w:val="hybridMultilevel"/>
    <w:tmpl w:val="8618C878"/>
    <w:lvl w:ilvl="0" w:tplc="D9A4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F7053"/>
    <w:multiLevelType w:val="hybridMultilevel"/>
    <w:tmpl w:val="D2268050"/>
    <w:lvl w:ilvl="0" w:tplc="F936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AC610">
      <w:numFmt w:val="none"/>
      <w:lvlText w:val=""/>
      <w:lvlJc w:val="left"/>
      <w:pPr>
        <w:tabs>
          <w:tab w:val="num" w:pos="360"/>
        </w:tabs>
      </w:pPr>
    </w:lvl>
    <w:lvl w:ilvl="2" w:tplc="FFFABBB6">
      <w:numFmt w:val="none"/>
      <w:lvlText w:val=""/>
      <w:lvlJc w:val="left"/>
      <w:pPr>
        <w:tabs>
          <w:tab w:val="num" w:pos="360"/>
        </w:tabs>
      </w:pPr>
    </w:lvl>
    <w:lvl w:ilvl="3" w:tplc="C708F65E">
      <w:numFmt w:val="none"/>
      <w:lvlText w:val=""/>
      <w:lvlJc w:val="left"/>
      <w:pPr>
        <w:tabs>
          <w:tab w:val="num" w:pos="360"/>
        </w:tabs>
      </w:pPr>
    </w:lvl>
    <w:lvl w:ilvl="4" w:tplc="0814457A">
      <w:numFmt w:val="none"/>
      <w:lvlText w:val=""/>
      <w:lvlJc w:val="left"/>
      <w:pPr>
        <w:tabs>
          <w:tab w:val="num" w:pos="360"/>
        </w:tabs>
      </w:pPr>
    </w:lvl>
    <w:lvl w:ilvl="5" w:tplc="EFDA2246">
      <w:numFmt w:val="none"/>
      <w:lvlText w:val=""/>
      <w:lvlJc w:val="left"/>
      <w:pPr>
        <w:tabs>
          <w:tab w:val="num" w:pos="360"/>
        </w:tabs>
      </w:pPr>
    </w:lvl>
    <w:lvl w:ilvl="6" w:tplc="5E5C6F12">
      <w:numFmt w:val="none"/>
      <w:lvlText w:val=""/>
      <w:lvlJc w:val="left"/>
      <w:pPr>
        <w:tabs>
          <w:tab w:val="num" w:pos="360"/>
        </w:tabs>
      </w:pPr>
    </w:lvl>
    <w:lvl w:ilvl="7" w:tplc="A0321D98">
      <w:numFmt w:val="none"/>
      <w:lvlText w:val=""/>
      <w:lvlJc w:val="left"/>
      <w:pPr>
        <w:tabs>
          <w:tab w:val="num" w:pos="360"/>
        </w:tabs>
      </w:pPr>
    </w:lvl>
    <w:lvl w:ilvl="8" w:tplc="CD782C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06"/>
    <w:rsid w:val="00080673"/>
    <w:rsid w:val="003533A2"/>
    <w:rsid w:val="003D1C62"/>
    <w:rsid w:val="00402F19"/>
    <w:rsid w:val="005B1814"/>
    <w:rsid w:val="005E2259"/>
    <w:rsid w:val="006C14BB"/>
    <w:rsid w:val="007023F9"/>
    <w:rsid w:val="00756397"/>
    <w:rsid w:val="007633EF"/>
    <w:rsid w:val="00765A72"/>
    <w:rsid w:val="007C36CC"/>
    <w:rsid w:val="007D2BA0"/>
    <w:rsid w:val="007E1C02"/>
    <w:rsid w:val="007F22CD"/>
    <w:rsid w:val="00993994"/>
    <w:rsid w:val="00A21949"/>
    <w:rsid w:val="00AD1335"/>
    <w:rsid w:val="00B85F7F"/>
    <w:rsid w:val="00BE0E06"/>
    <w:rsid w:val="00BF21D7"/>
    <w:rsid w:val="00C4562F"/>
    <w:rsid w:val="00ED723A"/>
    <w:rsid w:val="00F154E3"/>
    <w:rsid w:val="00FA4F86"/>
    <w:rsid w:val="00FB7A5F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06"/>
    <w:pPr>
      <w:ind w:left="720"/>
      <w:contextualSpacing/>
    </w:pPr>
  </w:style>
  <w:style w:type="table" w:styleId="a4">
    <w:name w:val="Table Grid"/>
    <w:basedOn w:val="a1"/>
    <w:uiPriority w:val="59"/>
    <w:rsid w:val="00BF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C1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06"/>
    <w:pPr>
      <w:ind w:left="720"/>
      <w:contextualSpacing/>
    </w:pPr>
  </w:style>
  <w:style w:type="table" w:styleId="a4">
    <w:name w:val="Table Grid"/>
    <w:basedOn w:val="a1"/>
    <w:uiPriority w:val="59"/>
    <w:rsid w:val="00BF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C1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2015-12-23T15:38:00Z</dcterms:created>
  <dcterms:modified xsi:type="dcterms:W3CDTF">2016-01-20T14:23:00Z</dcterms:modified>
</cp:coreProperties>
</file>