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87" w:rsidRDefault="00277E70" w:rsidP="00442187">
      <w:pPr>
        <w:spacing w:line="360" w:lineRule="auto"/>
        <w:jc w:val="center"/>
      </w:pPr>
      <w:bookmarkStart w:id="0" w:name="_GoBack"/>
      <w:bookmarkEnd w:id="0"/>
      <w:r>
        <w:t xml:space="preserve"> </w:t>
      </w:r>
      <w:r w:rsidR="00442187">
        <w:t>«Изготовим подарок папе».</w:t>
      </w:r>
    </w:p>
    <w:p w:rsidR="00442187" w:rsidRDefault="00442187" w:rsidP="00442187"/>
    <w:p w:rsidR="00442187" w:rsidRDefault="00442187" w:rsidP="00442187">
      <w:pPr>
        <w:spacing w:line="360" w:lineRule="auto"/>
      </w:pPr>
      <w:r>
        <w:t>Программное содержание:</w:t>
      </w:r>
    </w:p>
    <w:p w:rsidR="00442187" w:rsidRDefault="00442187" w:rsidP="00442187">
      <w:pPr>
        <w:numPr>
          <w:ilvl w:val="0"/>
          <w:numId w:val="1"/>
        </w:numPr>
        <w:spacing w:line="360" w:lineRule="auto"/>
        <w:jc w:val="both"/>
      </w:pPr>
      <w:r>
        <w:t>Учить детей складывать парусник из бумаги по типу оригами, используя пооперационную карту.</w:t>
      </w:r>
    </w:p>
    <w:p w:rsidR="00442187" w:rsidRDefault="00442187" w:rsidP="00442187">
      <w:pPr>
        <w:numPr>
          <w:ilvl w:val="0"/>
          <w:numId w:val="1"/>
        </w:numPr>
        <w:spacing w:line="360" w:lineRule="auto"/>
        <w:jc w:val="both"/>
      </w:pPr>
      <w:r>
        <w:t xml:space="preserve">Закрепить умение детей складывать базовую форму «треугольник», точно совмещая углы и стороны квадрата. </w:t>
      </w:r>
    </w:p>
    <w:p w:rsidR="00442187" w:rsidRDefault="00442187" w:rsidP="00442187">
      <w:pPr>
        <w:numPr>
          <w:ilvl w:val="0"/>
          <w:numId w:val="1"/>
        </w:numPr>
        <w:spacing w:line="360" w:lineRule="auto"/>
        <w:jc w:val="both"/>
      </w:pPr>
      <w:r>
        <w:t xml:space="preserve">Развивать  речь детей, уверенность в своих силах. </w:t>
      </w:r>
    </w:p>
    <w:p w:rsidR="00442187" w:rsidRDefault="00442187" w:rsidP="00442187">
      <w:pPr>
        <w:numPr>
          <w:ilvl w:val="0"/>
          <w:numId w:val="1"/>
        </w:numPr>
        <w:spacing w:line="360" w:lineRule="auto"/>
        <w:jc w:val="both"/>
      </w:pPr>
      <w:r>
        <w:t xml:space="preserve">Повышать интерес к оригами через новую форму работы – составление картинок в подарок. </w:t>
      </w:r>
    </w:p>
    <w:p w:rsidR="00442187" w:rsidRDefault="00442187" w:rsidP="00442187">
      <w:pPr>
        <w:numPr>
          <w:ilvl w:val="0"/>
          <w:numId w:val="1"/>
        </w:numPr>
        <w:spacing w:line="360" w:lineRule="auto"/>
        <w:jc w:val="both"/>
      </w:pPr>
      <w:r>
        <w:t>Воспитывать у детей чувство уважения к защитникам нашей Родины – к дедам, отцам, братьям.</w:t>
      </w:r>
    </w:p>
    <w:p w:rsidR="00442187" w:rsidRDefault="00442187" w:rsidP="00442187">
      <w:pPr>
        <w:spacing w:line="360" w:lineRule="auto"/>
        <w:jc w:val="both"/>
      </w:pPr>
      <w:r>
        <w:t xml:space="preserve">Материал: </w:t>
      </w:r>
    </w:p>
    <w:p w:rsidR="00442187" w:rsidRDefault="00442187" w:rsidP="00442187">
      <w:pPr>
        <w:spacing w:line="360" w:lineRule="auto"/>
        <w:jc w:val="both"/>
      </w:pPr>
      <w:r>
        <w:t xml:space="preserve"> Квадраты желтого цвета 15 х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, картон голубого цвета для фона, готовые заготовки (волны, облака, птички) для дополнения открыток; пооперационная карт</w:t>
      </w:r>
      <w:proofErr w:type="gramStart"/>
      <w:r>
        <w:t>а-</w:t>
      </w:r>
      <w:proofErr w:type="gramEnd"/>
      <w:r>
        <w:t xml:space="preserve"> парусник на каждого ребенка. </w:t>
      </w:r>
    </w:p>
    <w:p w:rsidR="00442187" w:rsidRDefault="00442187" w:rsidP="00442187">
      <w:pPr>
        <w:spacing w:line="360" w:lineRule="auto"/>
        <w:jc w:val="both"/>
      </w:pPr>
      <w:r>
        <w:t xml:space="preserve">Предварительная работа: беседа «День Защитников Отечества»; праздник «Наши Защитники»; чтение стихотворений и рассказов об Армии. </w:t>
      </w:r>
    </w:p>
    <w:p w:rsidR="00442187" w:rsidRDefault="00442187" w:rsidP="00442187">
      <w:pPr>
        <w:spacing w:line="360" w:lineRule="auto"/>
        <w:jc w:val="both"/>
      </w:pPr>
      <w:r>
        <w:t>Ход занятия:</w:t>
      </w:r>
    </w:p>
    <w:p w:rsidR="00442187" w:rsidRDefault="00442187" w:rsidP="00442187">
      <w:pPr>
        <w:spacing w:line="360" w:lineRule="auto"/>
        <w:jc w:val="both"/>
      </w:pPr>
      <w:r>
        <w:t>1 часть.</w:t>
      </w:r>
    </w:p>
    <w:p w:rsidR="00442187" w:rsidRDefault="00442187" w:rsidP="00442187">
      <w:pPr>
        <w:spacing w:line="360" w:lineRule="auto"/>
      </w:pPr>
      <w:r>
        <w:t xml:space="preserve">- Скоро праздник – День Защитников Отечества. Вы о нем слышали. Мы приглашали в гости пап, дедушек, которые нам рассказывали о своей службе в армии. Сегодня я предлагаю сделать подарки своим близким. (Демонстрирует открытку). Посмотрите, какую красивую картинку я сделала, приклеив парусник на цветной картон и украсив картинку аппликацией. </w:t>
      </w:r>
    </w:p>
    <w:p w:rsidR="00442187" w:rsidRDefault="00442187" w:rsidP="00442187">
      <w:pPr>
        <w:spacing w:line="360" w:lineRule="auto"/>
      </w:pPr>
      <w:r>
        <w:t xml:space="preserve"> - Глядя на нее, я вспомнила замечательные строчки из «Сказки о царе </w:t>
      </w:r>
      <w:proofErr w:type="spellStart"/>
      <w:r>
        <w:t>Салтане</w:t>
      </w:r>
      <w:proofErr w:type="spellEnd"/>
      <w:r>
        <w:t xml:space="preserve">» А. С. Пушкина: </w:t>
      </w:r>
    </w:p>
    <w:p w:rsidR="00442187" w:rsidRDefault="00442187" w:rsidP="00442187">
      <w:pPr>
        <w:spacing w:line="360" w:lineRule="auto"/>
      </w:pPr>
      <w:r>
        <w:t xml:space="preserve"> «… Ветер по морю гуляет </w:t>
      </w:r>
    </w:p>
    <w:p w:rsidR="00442187" w:rsidRDefault="00442187" w:rsidP="00442187">
      <w:pPr>
        <w:spacing w:line="360" w:lineRule="auto"/>
      </w:pPr>
      <w:r>
        <w:t xml:space="preserve"> И кораблик подгоняет; </w:t>
      </w:r>
    </w:p>
    <w:p w:rsidR="00442187" w:rsidRDefault="00442187" w:rsidP="00442187">
      <w:pPr>
        <w:spacing w:line="360" w:lineRule="auto"/>
      </w:pPr>
      <w:r>
        <w:t xml:space="preserve"> Он бежит себе в волнах </w:t>
      </w:r>
    </w:p>
    <w:p w:rsidR="00442187" w:rsidRDefault="00442187" w:rsidP="00442187">
      <w:pPr>
        <w:spacing w:line="360" w:lineRule="auto"/>
      </w:pPr>
      <w:r>
        <w:lastRenderedPageBreak/>
        <w:t xml:space="preserve"> На раздутых парусах…» </w:t>
      </w:r>
    </w:p>
    <w:p w:rsidR="00442187" w:rsidRDefault="00442187" w:rsidP="00442187">
      <w:pPr>
        <w:spacing w:line="360" w:lineRule="auto"/>
      </w:pPr>
      <w:r>
        <w:t xml:space="preserve"> Давайте мы тоже сделаем с вами парусник и наклеим на цветной картон, а затем дополним открытку облаками, волнами, чайками.</w:t>
      </w:r>
    </w:p>
    <w:p w:rsidR="00442187" w:rsidRDefault="00442187" w:rsidP="00442187">
      <w:pPr>
        <w:spacing w:line="360" w:lineRule="auto"/>
      </w:pPr>
      <w:r>
        <w:t>2 часть.</w:t>
      </w:r>
    </w:p>
    <w:p w:rsidR="00442187" w:rsidRDefault="00442187" w:rsidP="00442187">
      <w:pPr>
        <w:spacing w:line="360" w:lineRule="auto"/>
      </w:pPr>
      <w:r>
        <w:t>Воспитатель показывает детям пооперационную карту (рис.12).</w:t>
      </w:r>
    </w:p>
    <w:p w:rsidR="00442187" w:rsidRDefault="00442187" w:rsidP="00442187">
      <w:pPr>
        <w:spacing w:line="360" w:lineRule="auto"/>
      </w:pPr>
      <w:r>
        <w:t>- Дети, изготовить поделку вам поможет вот эта «волшебная» карта. Как она называется? (пооперационная).</w:t>
      </w:r>
    </w:p>
    <w:p w:rsidR="00442187" w:rsidRDefault="00442187" w:rsidP="00442187">
      <w:pPr>
        <w:spacing w:line="360" w:lineRule="auto"/>
      </w:pPr>
      <w:r>
        <w:t>- Расскажите, как изготавливается парусник.</w:t>
      </w:r>
    </w:p>
    <w:p w:rsidR="00442187" w:rsidRDefault="00442187" w:rsidP="00442187">
      <w:pPr>
        <w:spacing w:line="360" w:lineRule="auto"/>
      </w:pPr>
      <w:r>
        <w:t xml:space="preserve">Дети получают карту, рассматривают её,  рассказывают последовательность изготовления парусника. </w:t>
      </w:r>
    </w:p>
    <w:p w:rsidR="00442187" w:rsidRDefault="00442187" w:rsidP="00442187">
      <w:pPr>
        <w:spacing w:line="360" w:lineRule="auto"/>
      </w:pPr>
      <w:r>
        <w:t xml:space="preserve">1. Сначала складываем квадраты пополам по диагонали, делаем треугольник. </w:t>
      </w:r>
    </w:p>
    <w:p w:rsidR="00442187" w:rsidRDefault="00442187" w:rsidP="00442187">
      <w:pPr>
        <w:spacing w:line="360" w:lineRule="auto"/>
      </w:pPr>
      <w:r>
        <w:t>2.Затем отгибаем небольшую полоску снизу. Парусник готов.</w:t>
      </w:r>
    </w:p>
    <w:p w:rsidR="00442187" w:rsidRDefault="00442187" w:rsidP="00442187">
      <w:pPr>
        <w:spacing w:line="360" w:lineRule="auto"/>
      </w:pPr>
      <w:r>
        <w:t>- Ребята, давайте перед началом работы разомнем  пальчики.</w:t>
      </w:r>
    </w:p>
    <w:p w:rsidR="00442187" w:rsidRDefault="00442187" w:rsidP="00442187">
      <w:pPr>
        <w:spacing w:line="360" w:lineRule="auto"/>
      </w:pPr>
      <w:r>
        <w:t>Пальчиковая игра</w:t>
      </w:r>
      <w:r w:rsidRPr="006A5E3C">
        <w:t xml:space="preserve"> </w:t>
      </w:r>
      <w:r>
        <w:t>« Капитан»:</w:t>
      </w:r>
    </w:p>
    <w:p w:rsidR="00442187" w:rsidRDefault="00442187" w:rsidP="00442187">
      <w:pPr>
        <w:spacing w:line="360" w:lineRule="auto"/>
      </w:pPr>
      <w:r>
        <w:t xml:space="preserve">Концы пальцев направить вперед, прижать руки ладонями друг к другу, слегка приоткрыв. Проговаривая стишок, показывать, как лодка качается на волнах, а затем плавными движениями рук –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 </w:t>
      </w:r>
    </w:p>
    <w:p w:rsidR="00442187" w:rsidRDefault="00442187" w:rsidP="00442187">
      <w:pPr>
        <w:spacing w:line="360" w:lineRule="auto"/>
      </w:pPr>
      <w:r>
        <w:t>Я плыву на лодке белой</w:t>
      </w:r>
    </w:p>
    <w:p w:rsidR="00442187" w:rsidRDefault="00442187" w:rsidP="00442187">
      <w:pPr>
        <w:spacing w:line="360" w:lineRule="auto"/>
      </w:pPr>
      <w:r>
        <w:t xml:space="preserve"> По волнам с жемчужной пеной.</w:t>
      </w:r>
    </w:p>
    <w:p w:rsidR="00442187" w:rsidRDefault="00442187" w:rsidP="00442187">
      <w:pPr>
        <w:spacing w:line="360" w:lineRule="auto"/>
      </w:pPr>
      <w:r>
        <w:t xml:space="preserve"> Я – отважный капитан,</w:t>
      </w:r>
    </w:p>
    <w:p w:rsidR="00442187" w:rsidRDefault="00442187" w:rsidP="00442187">
      <w:pPr>
        <w:spacing w:line="360" w:lineRule="auto"/>
      </w:pPr>
      <w:r>
        <w:t xml:space="preserve"> Мне не страшен ураган.</w:t>
      </w:r>
    </w:p>
    <w:p w:rsidR="00442187" w:rsidRDefault="00442187" w:rsidP="00442187">
      <w:pPr>
        <w:spacing w:line="360" w:lineRule="auto"/>
      </w:pPr>
      <w:r>
        <w:t>Чайки белые кружатся,</w:t>
      </w:r>
    </w:p>
    <w:p w:rsidR="00442187" w:rsidRDefault="00442187" w:rsidP="00442187">
      <w:pPr>
        <w:spacing w:line="360" w:lineRule="auto"/>
      </w:pPr>
      <w:r>
        <w:t xml:space="preserve"> Тоже ветра не боятся.</w:t>
      </w:r>
    </w:p>
    <w:p w:rsidR="00442187" w:rsidRDefault="00442187" w:rsidP="00442187">
      <w:pPr>
        <w:spacing w:line="360" w:lineRule="auto"/>
      </w:pPr>
      <w:r>
        <w:t xml:space="preserve"> Лишь пугает птичий крик</w:t>
      </w:r>
    </w:p>
    <w:p w:rsidR="00442187" w:rsidRDefault="00442187" w:rsidP="00442187">
      <w:pPr>
        <w:spacing w:line="360" w:lineRule="auto"/>
      </w:pPr>
      <w:r>
        <w:t xml:space="preserve"> Стайку золотистых рыб.</w:t>
      </w:r>
    </w:p>
    <w:p w:rsidR="00442187" w:rsidRDefault="00442187" w:rsidP="00442187">
      <w:pPr>
        <w:spacing w:line="360" w:lineRule="auto"/>
      </w:pPr>
      <w:r>
        <w:lastRenderedPageBreak/>
        <w:t xml:space="preserve">И, объездив </w:t>
      </w:r>
      <w:proofErr w:type="gramStart"/>
      <w:r>
        <w:t>чудо-страны</w:t>
      </w:r>
      <w:proofErr w:type="gramEnd"/>
      <w:r>
        <w:t>,</w:t>
      </w:r>
    </w:p>
    <w:p w:rsidR="00442187" w:rsidRDefault="00442187" w:rsidP="00442187">
      <w:pPr>
        <w:spacing w:line="360" w:lineRule="auto"/>
      </w:pPr>
      <w:r>
        <w:t xml:space="preserve"> Посмотрев на океаны,</w:t>
      </w:r>
    </w:p>
    <w:p w:rsidR="00442187" w:rsidRDefault="00442187" w:rsidP="00442187">
      <w:pPr>
        <w:spacing w:line="360" w:lineRule="auto"/>
      </w:pPr>
      <w:r>
        <w:t xml:space="preserve"> Путешественник-герой,</w:t>
      </w:r>
    </w:p>
    <w:p w:rsidR="00442187" w:rsidRDefault="00442187" w:rsidP="00442187">
      <w:pPr>
        <w:spacing w:line="360" w:lineRule="auto"/>
      </w:pPr>
      <w:r>
        <w:t xml:space="preserve"> К маме я вернусь домой. (</w:t>
      </w:r>
      <w:proofErr w:type="spellStart"/>
      <w:r>
        <w:t>Е.Семенова</w:t>
      </w:r>
      <w:proofErr w:type="spellEnd"/>
      <w:r>
        <w:t>).</w:t>
      </w:r>
    </w:p>
    <w:p w:rsidR="00442187" w:rsidRDefault="00442187" w:rsidP="00442187">
      <w:pPr>
        <w:spacing w:line="360" w:lineRule="auto"/>
      </w:pPr>
      <w:r>
        <w:t>3 часть.</w:t>
      </w:r>
    </w:p>
    <w:p w:rsidR="00442187" w:rsidRDefault="00442187" w:rsidP="00442187">
      <w:pPr>
        <w:spacing w:line="360" w:lineRule="auto"/>
      </w:pPr>
      <w:r>
        <w:t xml:space="preserve">- Возьмите квадратики и сложим из них парусники.  (Воспитатель помогает, т.к. операция новая) Все хорошо проглаживаем пальчиком-утюжком (фото 4). </w:t>
      </w:r>
    </w:p>
    <w:p w:rsidR="00442187" w:rsidRDefault="00442187" w:rsidP="00442187">
      <w:pPr>
        <w:spacing w:line="360" w:lineRule="auto"/>
      </w:pPr>
      <w:r>
        <w:t xml:space="preserve"> - А теперь наклеиваем парусник на картон и украшаем открытку. </w:t>
      </w:r>
    </w:p>
    <w:p w:rsidR="00442187" w:rsidRDefault="00442187" w:rsidP="00442187">
      <w:pPr>
        <w:spacing w:line="360" w:lineRule="auto"/>
      </w:pPr>
      <w:r>
        <w:t xml:space="preserve"> Вот у нас и готовы подарки для пап. (Если кто пожелает, может сделать подарок и для дедушки).</w:t>
      </w:r>
    </w:p>
    <w:p w:rsidR="00442187" w:rsidRDefault="00442187" w:rsidP="00442187">
      <w:pPr>
        <w:spacing w:line="360" w:lineRule="auto"/>
        <w:jc w:val="center"/>
      </w:pPr>
    </w:p>
    <w:p w:rsidR="00FC0663" w:rsidRDefault="00277E70" w:rsidP="0044218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65pt;height:369.2pt">
            <v:imagedata r:id="rId6" o:title="рис 12"/>
          </v:shape>
        </w:pict>
      </w:r>
    </w:p>
    <w:sectPr w:rsidR="00FC0663" w:rsidSect="0044218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954"/>
    <w:multiLevelType w:val="hybridMultilevel"/>
    <w:tmpl w:val="F3FC9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87"/>
    <w:rsid w:val="00277E70"/>
    <w:rsid w:val="00442187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87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87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2016-01-18T17:28:00Z</dcterms:created>
  <dcterms:modified xsi:type="dcterms:W3CDTF">2016-01-18T17:33:00Z</dcterms:modified>
</cp:coreProperties>
</file>