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 w:type="dxa"/>
        <w:tblBorders>
          <w:bottom w:val="single" w:sz="6" w:space="0" w:color="FF6600"/>
        </w:tblBorders>
        <w:shd w:val="clear" w:color="auto" w:fill="E7F1FF"/>
        <w:tblCellMar>
          <w:left w:w="0" w:type="dxa"/>
          <w:right w:w="0" w:type="dxa"/>
        </w:tblCellMar>
        <w:tblLook w:val="04A0" w:firstRow="1" w:lastRow="0" w:firstColumn="1" w:lastColumn="0" w:noHBand="0" w:noVBand="1"/>
      </w:tblPr>
      <w:tblGrid>
        <w:gridCol w:w="9355"/>
      </w:tblGrid>
      <w:tr w:rsidR="003152D4" w:rsidRPr="003152D4" w:rsidTr="003152D4">
        <w:trPr>
          <w:tblCellSpacing w:w="7" w:type="dxa"/>
        </w:trPr>
        <w:tc>
          <w:tcPr>
            <w:tcW w:w="0" w:type="auto"/>
            <w:tcBorders>
              <w:bottom w:val="single" w:sz="18" w:space="0" w:color="FF6600"/>
            </w:tcBorders>
            <w:shd w:val="clear" w:color="auto" w:fill="F5F9FD"/>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896"/>
              <w:gridCol w:w="3431"/>
            </w:tblGrid>
            <w:tr w:rsidR="003152D4" w:rsidRPr="003152D4">
              <w:trPr>
                <w:gridAfter w:val="1"/>
                <w:tblCellSpacing w:w="7" w:type="dxa"/>
              </w:trPr>
              <w:tc>
                <w:tcPr>
                  <w:tcW w:w="0" w:type="auto"/>
                  <w:shd w:val="clear" w:color="auto" w:fill="FFFFFF"/>
                  <w:tcMar>
                    <w:top w:w="75" w:type="dxa"/>
                    <w:left w:w="75" w:type="dxa"/>
                    <w:bottom w:w="75" w:type="dxa"/>
                    <w:right w:w="75" w:type="dxa"/>
                  </w:tcMa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b/>
                      <w:bCs/>
                      <w:color w:val="1E84CC"/>
                      <w:sz w:val="16"/>
                      <w:szCs w:val="16"/>
                      <w:lang w:eastAsia="ru-RU"/>
                    </w:rPr>
                    <w:t>«Вчера, сегодня, завтра»</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в игровой форме упражнять в активном различении временных понятий «вчера», «сегодня», «завтра».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Содержание. 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«Почему овал не катится?»</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познакомить детей с фигурой овальной формы, учить различать круг и фигуру овальной формы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 xml:space="preserve">Содержание. На </w:t>
                  </w:r>
                  <w:proofErr w:type="spellStart"/>
                  <w:r w:rsidRPr="003152D4">
                    <w:rPr>
                      <w:rFonts w:ascii="Verdana" w:eastAsia="Times New Roman" w:hAnsi="Verdana" w:cs="Times New Roman"/>
                      <w:b/>
                      <w:bCs/>
                      <w:color w:val="2D435B"/>
                      <w:sz w:val="16"/>
                      <w:szCs w:val="16"/>
                      <w:lang w:eastAsia="ru-RU"/>
                    </w:rPr>
                    <w:t>фланелеграфе</w:t>
                  </w:r>
                  <w:proofErr w:type="spellEnd"/>
                  <w:r w:rsidRPr="003152D4">
                    <w:rPr>
                      <w:rFonts w:ascii="Verdana" w:eastAsia="Times New Roman" w:hAnsi="Verdana" w:cs="Times New Roman"/>
                      <w:b/>
                      <w:bCs/>
                      <w:color w:val="2D435B"/>
                      <w:sz w:val="16"/>
                      <w:szCs w:val="16"/>
                      <w:lang w:eastAsia="ru-RU"/>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3152D4">
                    <w:rPr>
                      <w:rFonts w:ascii="Verdana" w:eastAsia="Times New Roman" w:hAnsi="Verdana" w:cs="Times New Roman"/>
                      <w:b/>
                      <w:bCs/>
                      <w:color w:val="2D435B"/>
                      <w:sz w:val="16"/>
                      <w:szCs w:val="16"/>
                      <w:lang w:eastAsia="ru-RU"/>
                    </w:rPr>
                    <w:t>фланелеграфу</w:t>
                  </w:r>
                  <w:proofErr w:type="spellEnd"/>
                  <w:r w:rsidRPr="003152D4">
                    <w:rPr>
                      <w:rFonts w:ascii="Verdana" w:eastAsia="Times New Roman" w:hAnsi="Verdana" w:cs="Times New Roman"/>
                      <w:b/>
                      <w:bCs/>
                      <w:color w:val="2D435B"/>
                      <w:sz w:val="16"/>
                      <w:szCs w:val="16"/>
                      <w:lang w:eastAsia="ru-RU"/>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3152D4">
                    <w:rPr>
                      <w:rFonts w:ascii="Verdana" w:eastAsia="Times New Roman" w:hAnsi="Verdana" w:cs="Times New Roman"/>
                      <w:b/>
                      <w:bCs/>
                      <w:color w:val="2D435B"/>
                      <w:sz w:val="16"/>
                      <w:szCs w:val="16"/>
                      <w:lang w:eastAsia="ru-RU"/>
                    </w:rPr>
                    <w:t>фланелеграфе</w:t>
                  </w:r>
                  <w:proofErr w:type="spellEnd"/>
                  <w:r w:rsidRPr="003152D4">
                    <w:rPr>
                      <w:rFonts w:ascii="Verdana" w:eastAsia="Times New Roman" w:hAnsi="Verdana" w:cs="Times New Roman"/>
                      <w:b/>
                      <w:bCs/>
                      <w:color w:val="2D435B"/>
                      <w:sz w:val="16"/>
                      <w:szCs w:val="16"/>
                      <w:lang w:eastAsia="ru-RU"/>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3152D4">
                    <w:rPr>
                      <w:rFonts w:ascii="Verdana" w:eastAsia="Times New Roman" w:hAnsi="Verdana" w:cs="Times New Roman"/>
                      <w:b/>
                      <w:bCs/>
                      <w:color w:val="2D435B"/>
                      <w:sz w:val="16"/>
                      <w:szCs w:val="16"/>
                      <w:lang w:eastAsia="ru-RU"/>
                    </w:rPr>
                    <w:t>фланелеграфе</w:t>
                  </w:r>
                  <w:proofErr w:type="spellEnd"/>
                  <w:r w:rsidRPr="003152D4">
                    <w:rPr>
                      <w:rFonts w:ascii="Verdana" w:eastAsia="Times New Roman" w:hAnsi="Verdana" w:cs="Times New Roman"/>
                      <w:b/>
                      <w:bCs/>
                      <w:color w:val="2D435B"/>
                      <w:sz w:val="16"/>
                      <w:szCs w:val="16"/>
                      <w:lang w:eastAsia="ru-RU"/>
                    </w:rPr>
                    <w:t xml:space="preserve"> не только круги, но и другие фигуры</w:t>
                  </w:r>
                  <w:proofErr w:type="gramStart"/>
                  <w:r w:rsidRPr="003152D4">
                    <w:rPr>
                      <w:rFonts w:ascii="Verdana" w:eastAsia="Times New Roman" w:hAnsi="Verdana" w:cs="Times New Roman"/>
                      <w:b/>
                      <w:bCs/>
                      <w:color w:val="2D435B"/>
                      <w:sz w:val="16"/>
                      <w:szCs w:val="16"/>
                      <w:lang w:eastAsia="ru-RU"/>
                    </w:rPr>
                    <w:t>. ,</w:t>
                  </w:r>
                  <w:proofErr w:type="gramEnd"/>
                  <w:r w:rsidRPr="003152D4">
                    <w:rPr>
                      <w:rFonts w:ascii="Verdana" w:eastAsia="Times New Roman" w:hAnsi="Verdana" w:cs="Times New Roman"/>
                      <w:b/>
                      <w:bCs/>
                      <w:color w:val="2D435B"/>
                      <w:sz w:val="16"/>
                      <w:szCs w:val="16"/>
                      <w:lang w:eastAsia="ru-RU"/>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w:t>
                  </w:r>
                  <w:proofErr w:type="gramStart"/>
                  <w:r w:rsidRPr="003152D4">
                    <w:rPr>
                      <w:rFonts w:ascii="Verdana" w:eastAsia="Times New Roman" w:hAnsi="Verdana" w:cs="Times New Roman"/>
                      <w:b/>
                      <w:bCs/>
                      <w:color w:val="2D435B"/>
                      <w:sz w:val="16"/>
                      <w:szCs w:val="16"/>
                      <w:lang w:eastAsia="ru-RU"/>
                    </w:rPr>
                    <w:t>нет.(</w:t>
                  </w:r>
                  <w:proofErr w:type="gramEnd"/>
                  <w:r w:rsidRPr="003152D4">
                    <w:rPr>
                      <w:rFonts w:ascii="Verdana" w:eastAsia="Times New Roman" w:hAnsi="Verdana" w:cs="Times New Roman"/>
                      <w:b/>
                      <w:bCs/>
                      <w:color w:val="2D435B"/>
                      <w:sz w:val="16"/>
                      <w:szCs w:val="16"/>
                      <w:lang w:eastAsia="ru-RU"/>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«Встань на место»</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упражнять детей в нахождении местоположения: впереди, сзади, слева, справа, перед, за.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Содержание: педагог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«Посчитай птичек»</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показать образование чисел 6 и 7, научить детей вести счет в пределах 7.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 xml:space="preserve">Содержание. Педагог выставляет на наборном полотне в один ряд 2 группы </w:t>
                  </w:r>
                  <w:proofErr w:type="gramStart"/>
                  <w:r w:rsidRPr="003152D4">
                    <w:rPr>
                      <w:rFonts w:ascii="Verdana" w:eastAsia="Times New Roman" w:hAnsi="Verdana" w:cs="Times New Roman"/>
                      <w:b/>
                      <w:bCs/>
                      <w:color w:val="2D435B"/>
                      <w:sz w:val="16"/>
                      <w:szCs w:val="16"/>
                      <w:lang w:eastAsia="ru-RU"/>
                    </w:rPr>
                    <w:t>картинок(</w:t>
                  </w:r>
                  <w:proofErr w:type="gramEnd"/>
                  <w:r w:rsidRPr="003152D4">
                    <w:rPr>
                      <w:rFonts w:ascii="Verdana" w:eastAsia="Times New Roman" w:hAnsi="Verdana" w:cs="Times New Roman"/>
                      <w:b/>
                      <w:bCs/>
                      <w:color w:val="2D435B"/>
                      <w:sz w:val="16"/>
                      <w:szCs w:val="16"/>
                      <w:lang w:eastAsia="ru-RU"/>
                    </w:rPr>
                    <w:t xml:space="preserve">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w:t>
                  </w:r>
                  <w:proofErr w:type="gramStart"/>
                  <w:r w:rsidRPr="003152D4">
                    <w:rPr>
                      <w:rFonts w:ascii="Verdana" w:eastAsia="Times New Roman" w:hAnsi="Verdana" w:cs="Times New Roman"/>
                      <w:b/>
                      <w:bCs/>
                      <w:color w:val="2D435B"/>
                      <w:sz w:val="16"/>
                      <w:szCs w:val="16"/>
                      <w:lang w:eastAsia="ru-RU"/>
                    </w:rPr>
                    <w:t>6?Какое</w:t>
                  </w:r>
                  <w:proofErr w:type="gramEnd"/>
                  <w:r w:rsidRPr="003152D4">
                    <w:rPr>
                      <w:rFonts w:ascii="Verdana" w:eastAsia="Times New Roman" w:hAnsi="Verdana" w:cs="Times New Roman"/>
                      <w:b/>
                      <w:bCs/>
                      <w:color w:val="2D435B"/>
                      <w:sz w:val="16"/>
                      <w:szCs w:val="16"/>
                      <w:lang w:eastAsia="ru-RU"/>
                    </w:rPr>
                    <w:t xml:space="preserve"> меньше? Как сделать, чтобы птиц стало поровну по 6. </w:t>
                  </w:r>
                  <w:r w:rsidRPr="003152D4">
                    <w:rPr>
                      <w:rFonts w:ascii="Verdana" w:eastAsia="Times New Roman" w:hAnsi="Verdana" w:cs="Times New Roman"/>
                      <w:b/>
                      <w:bCs/>
                      <w:color w:val="2D435B"/>
                      <w:sz w:val="16"/>
                      <w:szCs w:val="16"/>
                      <w:lang w:eastAsia="ru-RU"/>
                    </w:rPr>
                    <w:lastRenderedPageBreak/>
                    <w:t>(Подчеркивает, если одну птицу убрать, то тоже станет поровну по 5). Убирает 1 синицу и спрашивает: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r w:rsidRPr="003152D4">
                    <w:rPr>
                      <w:rFonts w:ascii="Verdana" w:eastAsia="Times New Roman" w:hAnsi="Verdana" w:cs="Times New Roman"/>
                      <w:color w:val="2D435B"/>
                      <w:sz w:val="16"/>
                      <w:szCs w:val="16"/>
                      <w:lang w:eastAsia="ru-RU"/>
                    </w:rPr>
                    <w:t> </w:t>
                  </w:r>
                  <w:r w:rsidRPr="003152D4">
                    <w:rPr>
                      <w:rFonts w:ascii="Verdana" w:eastAsia="Times New Roman" w:hAnsi="Verdana" w:cs="Times New Roman"/>
                      <w:color w:val="2D435B"/>
                      <w:sz w:val="16"/>
                      <w:szCs w:val="16"/>
                      <w:lang w:eastAsia="ru-RU"/>
                    </w:rPr>
                    <w:br/>
                  </w:r>
                  <w:r w:rsidRPr="003152D4">
                    <w:rPr>
                      <w:rFonts w:ascii="Verdana" w:eastAsia="Times New Roman" w:hAnsi="Verdana" w:cs="Times New Roman"/>
                      <w:color w:val="2D435B"/>
                      <w:sz w:val="16"/>
                      <w:szCs w:val="16"/>
                      <w:lang w:eastAsia="ru-RU"/>
                    </w:rPr>
                    <w:br/>
                  </w:r>
                  <w:r w:rsidRPr="003152D4">
                    <w:rPr>
                      <w:rFonts w:ascii="Verdana" w:eastAsia="Times New Roman" w:hAnsi="Verdana" w:cs="Times New Roman"/>
                      <w:b/>
                      <w:bCs/>
                      <w:color w:val="2D435B"/>
                      <w:sz w:val="16"/>
                      <w:szCs w:val="16"/>
                      <w:lang w:eastAsia="ru-RU"/>
                    </w:rPr>
                    <w:t>Фрагмент дидактической игры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p>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Фото: </w:t>
                  </w:r>
                  <w:hyperlink r:id="rId4" w:tgtFrame="_blank" w:tooltip="49Kb" w:history="1">
                    <w:r w:rsidRPr="003152D4">
                      <w:rPr>
                        <w:rFonts w:ascii="Verdana" w:eastAsia="Times New Roman" w:hAnsi="Verdana" w:cs="Times New Roman"/>
                        <w:color w:val="FF6600"/>
                        <w:sz w:val="16"/>
                        <w:szCs w:val="16"/>
                        <w:u w:val="single"/>
                        <w:lang w:eastAsia="ru-RU"/>
                      </w:rPr>
                      <w:t>7223047.jpg</w:t>
                    </w:r>
                  </w:hyperlink>
                  <w:r w:rsidRPr="003152D4">
                    <w:rPr>
                      <w:rFonts w:ascii="Verdana" w:eastAsia="Times New Roman" w:hAnsi="Verdana" w:cs="Times New Roman"/>
                      <w:color w:val="2D435B"/>
                      <w:sz w:val="14"/>
                      <w:szCs w:val="14"/>
                      <w:lang w:eastAsia="ru-RU"/>
                    </w:rPr>
                    <w:t>(49Kb)</w:t>
                  </w:r>
                </w:p>
                <w:p w:rsidR="003152D4" w:rsidRPr="003152D4" w:rsidRDefault="003152D4" w:rsidP="003152D4">
                  <w:pPr>
                    <w:spacing w:after="240" w:line="240" w:lineRule="auto"/>
                    <w:rPr>
                      <w:rFonts w:ascii="Verdana" w:eastAsia="Times New Roman" w:hAnsi="Verdana" w:cs="Times New Roman"/>
                      <w:color w:val="2D435B"/>
                      <w:sz w:val="16"/>
                      <w:szCs w:val="16"/>
                      <w:lang w:eastAsia="ru-RU"/>
                    </w:rPr>
                  </w:pPr>
                </w:p>
              </w:tc>
            </w:tr>
            <w:tr w:rsidR="003152D4" w:rsidRPr="003152D4">
              <w:trPr>
                <w:trHeight w:val="300"/>
                <w:tblCellSpacing w:w="7" w:type="dxa"/>
              </w:trPr>
              <w:tc>
                <w:tcPr>
                  <w:tcW w:w="0" w:type="auto"/>
                  <w:shd w:val="clear" w:color="auto" w:fill="E2EFFF"/>
                  <w:vAlign w:val="center"/>
                  <w:hideMark/>
                </w:tcPr>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lastRenderedPageBreak/>
                    <w:t> </w:t>
                  </w:r>
                </w:p>
              </w:tc>
              <w:tc>
                <w:tcPr>
                  <w:tcW w:w="0" w:type="auto"/>
                  <w:shd w:val="clear" w:color="auto" w:fill="E2EFFF"/>
                  <w:vAlign w:val="cente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bl>
                  <w:tblPr>
                    <w:tblW w:w="5000" w:type="pct"/>
                    <w:tblCellSpacing w:w="0" w:type="dxa"/>
                    <w:tblCellMar>
                      <w:left w:w="0" w:type="dxa"/>
                      <w:right w:w="0" w:type="dxa"/>
                    </w:tblCellMar>
                    <w:tblLook w:val="04A0" w:firstRow="1" w:lastRow="0" w:firstColumn="1" w:lastColumn="0" w:noHBand="0" w:noVBand="1"/>
                  </w:tblPr>
                  <w:tblGrid>
                    <w:gridCol w:w="2645"/>
                    <w:gridCol w:w="435"/>
                    <w:gridCol w:w="270"/>
                  </w:tblGrid>
                  <w:tr w:rsidR="003152D4" w:rsidRPr="003152D4">
                    <w:trPr>
                      <w:tblCellSpacing w:w="0" w:type="dxa"/>
                    </w:trPr>
                    <w:tc>
                      <w:tcPr>
                        <w:tcW w:w="0" w:type="auto"/>
                        <w:vAlign w:val="cente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noProof/>
                            <w:color w:val="FF6600"/>
                            <w:sz w:val="16"/>
                            <w:szCs w:val="16"/>
                            <w:lang w:eastAsia="ru-RU"/>
                          </w:rPr>
                          <w:drawing>
                            <wp:inline distT="0" distB="0" distL="0" distR="0" wp14:anchorId="60BC2CA1" wp14:editId="20CF2CD5">
                              <wp:extent cx="809625" cy="171450"/>
                              <wp:effectExtent l="0" t="0" r="9525" b="0"/>
                              <wp:docPr id="1" name="Рисунок 1" descr="http://s19.ucoz.net/img/fr/bt/39/p_profile.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9.ucoz.net/img/fr/bt/39/p_profile.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71450"/>
                                      </a:xfrm>
                                      <a:prstGeom prst="rect">
                                        <a:avLst/>
                                      </a:prstGeom>
                                      <a:noFill/>
                                      <a:ln>
                                        <a:noFill/>
                                      </a:ln>
                                    </pic:spPr>
                                  </pic:pic>
                                </a:graphicData>
                              </a:graphic>
                            </wp:inline>
                          </w:drawing>
                        </w:r>
                        <w:r w:rsidRPr="003152D4">
                          <w:rPr>
                            <w:rFonts w:ascii="Verdana" w:eastAsia="Times New Roman" w:hAnsi="Verdana" w:cs="Times New Roman"/>
                            <w:color w:val="2D435B"/>
                            <w:sz w:val="16"/>
                            <w:szCs w:val="16"/>
                            <w:lang w:eastAsia="ru-RU"/>
                          </w:rPr>
                          <w:t>  </w:t>
                        </w:r>
                      </w:p>
                    </w:tc>
                    <w:tc>
                      <w:tcPr>
                        <w:tcW w:w="0" w:type="auto"/>
                        <w:tcMar>
                          <w:top w:w="0" w:type="dxa"/>
                          <w:left w:w="0" w:type="dxa"/>
                          <w:bottom w:w="0" w:type="dxa"/>
                          <w:right w:w="225" w:type="dxa"/>
                        </w:tcMar>
                        <w:vAlign w:val="cente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c>
                      <w:tcPr>
                        <w:tcW w:w="100" w:type="pct"/>
                        <w:noWrap/>
                        <w:vAlign w:val="center"/>
                        <w:hideMark/>
                      </w:tcPr>
                      <w:p w:rsidR="003152D4" w:rsidRPr="003152D4" w:rsidRDefault="003152D4" w:rsidP="003152D4">
                        <w:pPr>
                          <w:spacing w:after="0" w:line="240" w:lineRule="auto"/>
                          <w:jc w:val="right"/>
                          <w:rPr>
                            <w:rFonts w:ascii="Verdana" w:eastAsia="Times New Roman" w:hAnsi="Verdana" w:cs="Times New Roman"/>
                            <w:color w:val="2D435B"/>
                            <w:sz w:val="16"/>
                            <w:szCs w:val="16"/>
                            <w:lang w:eastAsia="ru-RU"/>
                          </w:rPr>
                        </w:pPr>
                        <w:r w:rsidRPr="003152D4">
                          <w:rPr>
                            <w:rFonts w:ascii="Verdana" w:eastAsia="Times New Roman" w:hAnsi="Verdana" w:cs="Times New Roman"/>
                            <w:noProof/>
                            <w:color w:val="FF6600"/>
                            <w:sz w:val="16"/>
                            <w:szCs w:val="16"/>
                            <w:lang w:eastAsia="ru-RU"/>
                          </w:rPr>
                          <w:drawing>
                            <wp:inline distT="0" distB="0" distL="0" distR="0" wp14:anchorId="2E091965" wp14:editId="13CD34DF">
                              <wp:extent cx="171450" cy="171450"/>
                              <wp:effectExtent l="0" t="0" r="0" b="0"/>
                              <wp:docPr id="2" name="Рисунок 2" descr="http://s19.ucoz.net/img/fr/bt/39/p_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9.ucoz.net/img/fr/bt/39/p_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r>
          </w:tbl>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r>
      <w:tr w:rsidR="003152D4" w:rsidRPr="003152D4" w:rsidTr="003152D4">
        <w:trPr>
          <w:trHeight w:val="45"/>
          <w:tblCellSpacing w:w="7" w:type="dxa"/>
        </w:trPr>
        <w:tc>
          <w:tcPr>
            <w:tcW w:w="0" w:type="auto"/>
            <w:shd w:val="clear" w:color="auto" w:fill="2D435B"/>
            <w:vAlign w:val="center"/>
            <w:hideMark/>
          </w:tcPr>
          <w:p w:rsidR="003152D4" w:rsidRPr="003152D4" w:rsidRDefault="003152D4" w:rsidP="003152D4">
            <w:pPr>
              <w:spacing w:after="0" w:line="240" w:lineRule="auto"/>
              <w:rPr>
                <w:rFonts w:ascii="Times New Roman" w:eastAsia="Times New Roman" w:hAnsi="Times New Roman" w:cs="Times New Roman"/>
                <w:sz w:val="20"/>
                <w:szCs w:val="20"/>
                <w:lang w:eastAsia="ru-RU"/>
              </w:rPr>
            </w:pPr>
          </w:p>
        </w:tc>
      </w:tr>
      <w:tr w:rsidR="003152D4" w:rsidRPr="003152D4" w:rsidTr="003152D4">
        <w:trPr>
          <w:tblCellSpacing w:w="7" w:type="dxa"/>
        </w:trPr>
        <w:tc>
          <w:tcPr>
            <w:tcW w:w="0" w:type="auto"/>
            <w:shd w:val="clear" w:color="auto" w:fill="F5F9FD"/>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2"/>
              <w:gridCol w:w="7635"/>
            </w:tblGrid>
            <w:tr w:rsidR="003152D4" w:rsidRPr="003152D4">
              <w:trPr>
                <w:trHeight w:val="300"/>
                <w:tblCellSpacing w:w="7" w:type="dxa"/>
              </w:trPr>
              <w:tc>
                <w:tcPr>
                  <w:tcW w:w="900" w:type="pct"/>
                  <w:shd w:val="clear" w:color="auto" w:fill="C4CFDD"/>
                  <w:vAlign w:val="center"/>
                  <w:hideMark/>
                </w:tcPr>
                <w:p w:rsidR="003152D4" w:rsidRPr="003152D4" w:rsidRDefault="003152D4" w:rsidP="003152D4">
                  <w:pPr>
                    <w:spacing w:after="0" w:line="240" w:lineRule="auto"/>
                    <w:jc w:val="center"/>
                    <w:rPr>
                      <w:rFonts w:ascii="Verdana" w:eastAsia="Times New Roman" w:hAnsi="Verdana" w:cs="Times New Roman"/>
                      <w:color w:val="000000"/>
                      <w:sz w:val="15"/>
                      <w:szCs w:val="15"/>
                      <w:lang w:eastAsia="ru-RU"/>
                    </w:rPr>
                  </w:pPr>
                  <w:hyperlink r:id="rId9" w:history="1">
                    <w:r w:rsidRPr="003152D4">
                      <w:rPr>
                        <w:rFonts w:ascii="Verdana" w:eastAsia="Times New Roman" w:hAnsi="Verdana" w:cs="Times New Roman"/>
                        <w:b/>
                        <w:bCs/>
                        <w:color w:val="FF6600"/>
                        <w:sz w:val="15"/>
                        <w:szCs w:val="15"/>
                        <w:u w:val="single"/>
                        <w:lang w:eastAsia="ru-RU"/>
                      </w:rPr>
                      <w:t>SHAPEN</w:t>
                    </w:r>
                  </w:hyperlink>
                </w:p>
              </w:tc>
              <w:tc>
                <w:tcPr>
                  <w:tcW w:w="0" w:type="auto"/>
                  <w:shd w:val="clear" w:color="auto" w:fill="C4CFDD"/>
                  <w:vAlign w:val="center"/>
                  <w:hideMark/>
                </w:tcPr>
                <w:p w:rsidR="003152D4" w:rsidRPr="003152D4" w:rsidRDefault="003152D4" w:rsidP="003152D4">
                  <w:pPr>
                    <w:spacing w:after="0" w:line="240" w:lineRule="auto"/>
                    <w:rPr>
                      <w:rFonts w:ascii="Verdana" w:eastAsia="Times New Roman" w:hAnsi="Verdana" w:cs="Times New Roman"/>
                      <w:color w:val="000000"/>
                      <w:sz w:val="15"/>
                      <w:szCs w:val="15"/>
                      <w:lang w:eastAsia="ru-RU"/>
                    </w:rPr>
                  </w:pPr>
                  <w:r w:rsidRPr="003152D4">
                    <w:rPr>
                      <w:rFonts w:ascii="Verdana" w:eastAsia="Times New Roman" w:hAnsi="Verdana" w:cs="Times New Roman"/>
                      <w:color w:val="000000"/>
                      <w:sz w:val="15"/>
                      <w:szCs w:val="15"/>
                      <w:lang w:eastAsia="ru-RU"/>
                    </w:rPr>
                    <w:t>Дата: Суббота, 24.01.2015, 17:05 | Сообщение # </w:t>
                  </w:r>
                  <w:bookmarkStart w:id="0" w:name="31488"/>
                  <w:r w:rsidRPr="003152D4">
                    <w:rPr>
                      <w:rFonts w:ascii="Verdana" w:eastAsia="Times New Roman" w:hAnsi="Verdana" w:cs="Times New Roman"/>
                      <w:color w:val="000000"/>
                      <w:sz w:val="15"/>
                      <w:szCs w:val="15"/>
                      <w:lang w:eastAsia="ru-RU"/>
                    </w:rPr>
                    <w:fldChar w:fldCharType="begin"/>
                  </w:r>
                  <w:r w:rsidRPr="003152D4">
                    <w:rPr>
                      <w:rFonts w:ascii="Verdana" w:eastAsia="Times New Roman" w:hAnsi="Verdana" w:cs="Times New Roman"/>
                      <w:color w:val="000000"/>
                      <w:sz w:val="15"/>
                      <w:szCs w:val="15"/>
                      <w:lang w:eastAsia="ru-RU"/>
                    </w:rPr>
                    <w:instrText xml:space="preserve"> HYPERLINK "javascript://" </w:instrText>
                  </w:r>
                  <w:r w:rsidRPr="003152D4">
                    <w:rPr>
                      <w:rFonts w:ascii="Verdana" w:eastAsia="Times New Roman" w:hAnsi="Verdana" w:cs="Times New Roman"/>
                      <w:color w:val="000000"/>
                      <w:sz w:val="15"/>
                      <w:szCs w:val="15"/>
                      <w:lang w:eastAsia="ru-RU"/>
                    </w:rPr>
                    <w:fldChar w:fldCharType="separate"/>
                  </w:r>
                  <w:r w:rsidRPr="003152D4">
                    <w:rPr>
                      <w:rFonts w:ascii="Verdana" w:eastAsia="Times New Roman" w:hAnsi="Verdana" w:cs="Times New Roman"/>
                      <w:color w:val="FF6600"/>
                      <w:sz w:val="15"/>
                      <w:szCs w:val="15"/>
                      <w:u w:val="single"/>
                      <w:lang w:eastAsia="ru-RU"/>
                    </w:rPr>
                    <w:t>2</w:t>
                  </w:r>
                  <w:r w:rsidRPr="003152D4">
                    <w:rPr>
                      <w:rFonts w:ascii="Verdana" w:eastAsia="Times New Roman" w:hAnsi="Verdana" w:cs="Times New Roman"/>
                      <w:color w:val="000000"/>
                      <w:sz w:val="15"/>
                      <w:szCs w:val="15"/>
                      <w:lang w:eastAsia="ru-RU"/>
                    </w:rPr>
                    <w:fldChar w:fldCharType="end"/>
                  </w:r>
                  <w:bookmarkEnd w:id="0"/>
                </w:p>
              </w:tc>
            </w:tr>
            <w:tr w:rsidR="003152D4" w:rsidRPr="003152D4">
              <w:trPr>
                <w:tblCellSpacing w:w="7" w:type="dxa"/>
              </w:trPr>
              <w:tc>
                <w:tcPr>
                  <w:tcW w:w="0" w:type="auto"/>
                  <w:tcMar>
                    <w:top w:w="75" w:type="dxa"/>
                    <w:left w:w="75" w:type="dxa"/>
                    <w:bottom w:w="75" w:type="dxa"/>
                    <w:right w:w="75" w:type="dxa"/>
                  </w:tcMar>
                  <w:hideMark/>
                </w:tcPr>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Лейтенант</w:t>
                  </w:r>
                </w:p>
                <w:p w:rsidR="003152D4" w:rsidRPr="003152D4" w:rsidRDefault="003152D4" w:rsidP="003152D4">
                  <w:pPr>
                    <w:spacing w:after="75"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noProof/>
                      <w:color w:val="2D435B"/>
                      <w:sz w:val="16"/>
                      <w:szCs w:val="16"/>
                      <w:lang w:eastAsia="ru-RU"/>
                    </w:rPr>
                    <w:drawing>
                      <wp:inline distT="0" distB="0" distL="0" distR="0" wp14:anchorId="2E2009AA" wp14:editId="4852B3F0">
                        <wp:extent cx="466725" cy="85725"/>
                        <wp:effectExtent l="0" t="0" r="9525" b="9525"/>
                        <wp:docPr id="3" name="Рисунок 3" descr="http://s19.ucoz.net/rnk/1/r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9.ucoz.net/rnk/1/rank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85725"/>
                                </a:xfrm>
                                <a:prstGeom prst="rect">
                                  <a:avLst/>
                                </a:prstGeom>
                                <a:noFill/>
                                <a:ln>
                                  <a:noFill/>
                                </a:ln>
                              </pic:spPr>
                            </pic:pic>
                          </a:graphicData>
                        </a:graphic>
                      </wp:inline>
                    </w:drawing>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Группа: Проверенные</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Сообщений: 41</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Награды: </w:t>
                  </w:r>
                  <w:hyperlink r:id="rId11" w:tooltip="Список наград" w:history="1">
                    <w:r w:rsidRPr="003152D4">
                      <w:rPr>
                        <w:rFonts w:ascii="Verdana" w:eastAsia="Times New Roman" w:hAnsi="Verdana" w:cs="Times New Roman"/>
                        <w:b/>
                        <w:bCs/>
                        <w:color w:val="FF6600"/>
                        <w:sz w:val="16"/>
                        <w:szCs w:val="16"/>
                        <w:u w:val="single"/>
                        <w:lang w:eastAsia="ru-RU"/>
                      </w:rPr>
                      <w:t>0</w:t>
                    </w:r>
                  </w:hyperlink>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Репутация: </w:t>
                  </w:r>
                  <w:hyperlink r:id="rId12" w:tooltip="Смотреть историю репутации" w:history="1">
                    <w:r w:rsidRPr="003152D4">
                      <w:rPr>
                        <w:rFonts w:ascii="Verdana" w:eastAsia="Times New Roman" w:hAnsi="Verdana" w:cs="Times New Roman"/>
                        <w:b/>
                        <w:bCs/>
                        <w:color w:val="FF6600"/>
                        <w:sz w:val="16"/>
                        <w:szCs w:val="16"/>
                        <w:u w:val="single"/>
                        <w:lang w:eastAsia="ru-RU"/>
                      </w:rPr>
                      <w:t>0</w:t>
                    </w:r>
                  </w:hyperlink>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Статус: </w:t>
                  </w:r>
                  <w:proofErr w:type="spellStart"/>
                  <w:r w:rsidRPr="003152D4">
                    <w:rPr>
                      <w:rFonts w:ascii="Verdana" w:eastAsia="Times New Roman" w:hAnsi="Verdana" w:cs="Times New Roman"/>
                      <w:color w:val="FF0000"/>
                      <w:sz w:val="16"/>
                      <w:szCs w:val="16"/>
                      <w:lang w:eastAsia="ru-RU"/>
                    </w:rPr>
                    <w:t>Offline</w:t>
                  </w:r>
                  <w:proofErr w:type="spellEnd"/>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 </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 </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tc>
              <w:tc>
                <w:tcPr>
                  <w:tcW w:w="0" w:type="auto"/>
                  <w:shd w:val="clear" w:color="auto" w:fill="FFFFFF"/>
                  <w:tcMar>
                    <w:top w:w="75" w:type="dxa"/>
                    <w:left w:w="75" w:type="dxa"/>
                    <w:bottom w:w="75" w:type="dxa"/>
                    <w:right w:w="75" w:type="dxa"/>
                  </w:tcMa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b/>
                      <w:bCs/>
                      <w:noProof/>
                      <w:color w:val="FF6600"/>
                      <w:sz w:val="16"/>
                      <w:szCs w:val="16"/>
                      <w:lang w:eastAsia="ru-RU"/>
                    </w:rPr>
                    <w:drawing>
                      <wp:inline distT="0" distB="0" distL="0" distR="0" wp14:anchorId="1E1F8DA9" wp14:editId="67EB9765">
                        <wp:extent cx="3810000" cy="2857500"/>
                        <wp:effectExtent l="0" t="0" r="0" b="0"/>
                        <wp:docPr id="4" name="Рисунок 4" descr="http://relasko.ru/_fr/165/s8372915.jpg">
                          <a:hlinkClick xmlns:a="http://schemas.openxmlformats.org/drawingml/2006/main" r:id="rId1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lasko.ru/_fr/165/s8372915.jpg">
                                  <a:hlinkClick r:id="rId13" tgtFrame="&quot;_blank&quot;" tooltip="&quot;Нажмите, для просмотра в полном размере...&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«Где фигура»</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учить правильно, называть фигуры и их пространственное расположение: посередине, вверху, внизу, слева, справа; запоминать расположение фигур.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 xml:space="preserve">Содержание. Воспитатель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3152D4">
                    <w:rPr>
                      <w:rFonts w:ascii="Verdana" w:eastAsia="Times New Roman" w:hAnsi="Verdana" w:cs="Times New Roman"/>
                      <w:b/>
                      <w:bCs/>
                      <w:color w:val="2D435B"/>
                      <w:sz w:val="16"/>
                      <w:szCs w:val="16"/>
                      <w:lang w:eastAsia="ru-RU"/>
                    </w:rPr>
                    <w:t>фланелеграфу</w:t>
                  </w:r>
                  <w:proofErr w:type="spellEnd"/>
                  <w:r w:rsidRPr="003152D4">
                    <w:rPr>
                      <w:rFonts w:ascii="Verdana" w:eastAsia="Times New Roman" w:hAnsi="Verdana" w:cs="Times New Roman"/>
                      <w:b/>
                      <w:bCs/>
                      <w:color w:val="2D435B"/>
                      <w:sz w:val="16"/>
                      <w:szCs w:val="16"/>
                      <w:lang w:eastAsia="ru-RU"/>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«Палочки в ряд»</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закрепить умение строить последовательный ряд по величине.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 xml:space="preserve">Содержание. Воспитатель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w:t>
                  </w:r>
                  <w:r w:rsidRPr="003152D4">
                    <w:rPr>
                      <w:rFonts w:ascii="Verdana" w:eastAsia="Times New Roman" w:hAnsi="Verdana" w:cs="Times New Roman"/>
                      <w:b/>
                      <w:bCs/>
                      <w:color w:val="2D435B"/>
                      <w:sz w:val="16"/>
                      <w:szCs w:val="16"/>
                      <w:lang w:eastAsia="ru-RU"/>
                    </w:rPr>
                    <w:lastRenderedPageBreak/>
                    <w:t>уложены в ряд» - поясняет воспитатель.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«Расскажи про свой узор»</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учить овладевать пространственными представлениями: слева, справа, вверху, внизу.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Содержание.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«Расскажи про свой узор»</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учить овладевать пространственными представлениями: слева, справа, вверху, внизу.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Содержание.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r w:rsidRPr="003152D4">
                    <w:rPr>
                      <w:rFonts w:ascii="Verdana" w:eastAsia="Times New Roman" w:hAnsi="Verdana" w:cs="Times New Roman"/>
                      <w:color w:val="2D435B"/>
                      <w:sz w:val="16"/>
                      <w:szCs w:val="16"/>
                      <w:lang w:eastAsia="ru-RU"/>
                    </w:rPr>
                    <w:t> </w:t>
                  </w:r>
                  <w:r w:rsidRPr="003152D4">
                    <w:rPr>
                      <w:rFonts w:ascii="Verdana" w:eastAsia="Times New Roman" w:hAnsi="Verdana" w:cs="Times New Roman"/>
                      <w:color w:val="2D435B"/>
                      <w:sz w:val="16"/>
                      <w:szCs w:val="16"/>
                      <w:lang w:eastAsia="ru-RU"/>
                    </w:rPr>
                    <w:br/>
                  </w:r>
                  <w:r w:rsidRPr="003152D4">
                    <w:rPr>
                      <w:rFonts w:ascii="Verdana" w:eastAsia="Times New Roman" w:hAnsi="Verdana" w:cs="Times New Roman"/>
                      <w:color w:val="2D435B"/>
                      <w:sz w:val="16"/>
                      <w:szCs w:val="16"/>
                      <w:lang w:eastAsia="ru-RU"/>
                    </w:rPr>
                    <w:br/>
                  </w:r>
                  <w:r w:rsidRPr="003152D4">
                    <w:rPr>
                      <w:rFonts w:ascii="Verdana" w:eastAsia="Times New Roman" w:hAnsi="Verdana" w:cs="Times New Roman"/>
                      <w:b/>
                      <w:bCs/>
                      <w:color w:val="2D435B"/>
                      <w:sz w:val="16"/>
                      <w:szCs w:val="16"/>
                      <w:lang w:eastAsia="ru-RU"/>
                    </w:rPr>
                    <w:t>Фрагмент дидактической игры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p>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Фото: </w:t>
                  </w:r>
                  <w:hyperlink r:id="rId15" w:tgtFrame="_blank" w:tooltip="76Kb" w:history="1">
                    <w:r w:rsidRPr="003152D4">
                      <w:rPr>
                        <w:rFonts w:ascii="Verdana" w:eastAsia="Times New Roman" w:hAnsi="Verdana" w:cs="Times New Roman"/>
                        <w:color w:val="FF6600"/>
                        <w:sz w:val="16"/>
                        <w:szCs w:val="16"/>
                        <w:u w:val="single"/>
                        <w:lang w:eastAsia="ru-RU"/>
                      </w:rPr>
                      <w:t>8372915.jpg</w:t>
                    </w:r>
                  </w:hyperlink>
                  <w:r w:rsidRPr="003152D4">
                    <w:rPr>
                      <w:rFonts w:ascii="Verdana" w:eastAsia="Times New Roman" w:hAnsi="Verdana" w:cs="Times New Roman"/>
                      <w:color w:val="2D435B"/>
                      <w:sz w:val="14"/>
                      <w:szCs w:val="14"/>
                      <w:lang w:eastAsia="ru-RU"/>
                    </w:rPr>
                    <w:t>(76Kb)</w:t>
                  </w:r>
                </w:p>
                <w:p w:rsidR="003152D4" w:rsidRPr="003152D4" w:rsidRDefault="003152D4" w:rsidP="003152D4">
                  <w:pPr>
                    <w:spacing w:after="240" w:line="240" w:lineRule="auto"/>
                    <w:rPr>
                      <w:rFonts w:ascii="Verdana" w:eastAsia="Times New Roman" w:hAnsi="Verdana" w:cs="Times New Roman"/>
                      <w:color w:val="2D435B"/>
                      <w:sz w:val="16"/>
                      <w:szCs w:val="16"/>
                      <w:lang w:eastAsia="ru-RU"/>
                    </w:rPr>
                  </w:pPr>
                </w:p>
              </w:tc>
            </w:tr>
            <w:tr w:rsidR="003152D4" w:rsidRPr="003152D4">
              <w:trPr>
                <w:trHeight w:val="300"/>
                <w:tblCellSpacing w:w="7" w:type="dxa"/>
              </w:trPr>
              <w:tc>
                <w:tcPr>
                  <w:tcW w:w="0" w:type="auto"/>
                  <w:shd w:val="clear" w:color="auto" w:fill="E2EFFF"/>
                  <w:vAlign w:val="center"/>
                  <w:hideMark/>
                </w:tcPr>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lastRenderedPageBreak/>
                    <w:t> </w:t>
                  </w:r>
                </w:p>
              </w:tc>
              <w:tc>
                <w:tcPr>
                  <w:tcW w:w="0" w:type="auto"/>
                  <w:shd w:val="clear" w:color="auto" w:fill="E2EFFF"/>
                  <w:vAlign w:val="cente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bl>
                  <w:tblPr>
                    <w:tblW w:w="5000" w:type="pct"/>
                    <w:tblCellSpacing w:w="0" w:type="dxa"/>
                    <w:tblCellMar>
                      <w:left w:w="0" w:type="dxa"/>
                      <w:right w:w="0" w:type="dxa"/>
                    </w:tblCellMar>
                    <w:tblLook w:val="04A0" w:firstRow="1" w:lastRow="0" w:firstColumn="1" w:lastColumn="0" w:noHBand="0" w:noVBand="1"/>
                  </w:tblPr>
                  <w:tblGrid>
                    <w:gridCol w:w="6254"/>
                    <w:gridCol w:w="1030"/>
                    <w:gridCol w:w="270"/>
                  </w:tblGrid>
                  <w:tr w:rsidR="003152D4" w:rsidRPr="003152D4">
                    <w:trPr>
                      <w:tblCellSpacing w:w="0" w:type="dxa"/>
                    </w:trPr>
                    <w:tc>
                      <w:tcPr>
                        <w:tcW w:w="0" w:type="auto"/>
                        <w:vAlign w:val="cente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noProof/>
                            <w:color w:val="FF6600"/>
                            <w:sz w:val="16"/>
                            <w:szCs w:val="16"/>
                            <w:lang w:eastAsia="ru-RU"/>
                          </w:rPr>
                          <w:drawing>
                            <wp:inline distT="0" distB="0" distL="0" distR="0" wp14:anchorId="3B8A4A23" wp14:editId="4B879972">
                              <wp:extent cx="809625" cy="171450"/>
                              <wp:effectExtent l="0" t="0" r="9525" b="0"/>
                              <wp:docPr id="5" name="Рисунок 5" descr="http://s19.ucoz.net/img/fr/bt/39/p_profil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9.ucoz.net/img/fr/bt/39/p_profile.gif">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71450"/>
                                      </a:xfrm>
                                      <a:prstGeom prst="rect">
                                        <a:avLst/>
                                      </a:prstGeom>
                                      <a:noFill/>
                                      <a:ln>
                                        <a:noFill/>
                                      </a:ln>
                                    </pic:spPr>
                                  </pic:pic>
                                </a:graphicData>
                              </a:graphic>
                            </wp:inline>
                          </w:drawing>
                        </w:r>
                        <w:r w:rsidRPr="003152D4">
                          <w:rPr>
                            <w:rFonts w:ascii="Verdana" w:eastAsia="Times New Roman" w:hAnsi="Verdana" w:cs="Times New Roman"/>
                            <w:color w:val="2D435B"/>
                            <w:sz w:val="16"/>
                            <w:szCs w:val="16"/>
                            <w:lang w:eastAsia="ru-RU"/>
                          </w:rPr>
                          <w:t>  </w:t>
                        </w:r>
                      </w:p>
                    </w:tc>
                    <w:tc>
                      <w:tcPr>
                        <w:tcW w:w="0" w:type="auto"/>
                        <w:tcMar>
                          <w:top w:w="0" w:type="dxa"/>
                          <w:left w:w="0" w:type="dxa"/>
                          <w:bottom w:w="0" w:type="dxa"/>
                          <w:right w:w="225" w:type="dxa"/>
                        </w:tcMar>
                        <w:vAlign w:val="cente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c>
                      <w:tcPr>
                        <w:tcW w:w="100" w:type="pct"/>
                        <w:noWrap/>
                        <w:vAlign w:val="center"/>
                        <w:hideMark/>
                      </w:tcPr>
                      <w:p w:rsidR="003152D4" w:rsidRPr="003152D4" w:rsidRDefault="003152D4" w:rsidP="003152D4">
                        <w:pPr>
                          <w:spacing w:after="0" w:line="240" w:lineRule="auto"/>
                          <w:jc w:val="right"/>
                          <w:rPr>
                            <w:rFonts w:ascii="Verdana" w:eastAsia="Times New Roman" w:hAnsi="Verdana" w:cs="Times New Roman"/>
                            <w:color w:val="2D435B"/>
                            <w:sz w:val="16"/>
                            <w:szCs w:val="16"/>
                            <w:lang w:eastAsia="ru-RU"/>
                          </w:rPr>
                        </w:pPr>
                        <w:r w:rsidRPr="003152D4">
                          <w:rPr>
                            <w:rFonts w:ascii="Verdana" w:eastAsia="Times New Roman" w:hAnsi="Verdana" w:cs="Times New Roman"/>
                            <w:noProof/>
                            <w:color w:val="FF6600"/>
                            <w:sz w:val="16"/>
                            <w:szCs w:val="16"/>
                            <w:lang w:eastAsia="ru-RU"/>
                          </w:rPr>
                          <w:drawing>
                            <wp:inline distT="0" distB="0" distL="0" distR="0" wp14:anchorId="434AEDF7" wp14:editId="46E5C5F4">
                              <wp:extent cx="171450" cy="171450"/>
                              <wp:effectExtent l="0" t="0" r="0" b="0"/>
                              <wp:docPr id="6" name="Рисунок 6" descr="http://s19.ucoz.net/img/fr/bt/39/p_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9.ucoz.net/img/fr/bt/39/p_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r>
          </w:tbl>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r>
      <w:tr w:rsidR="003152D4" w:rsidRPr="003152D4" w:rsidTr="003152D4">
        <w:trPr>
          <w:trHeight w:val="45"/>
          <w:tblCellSpacing w:w="7" w:type="dxa"/>
        </w:trPr>
        <w:tc>
          <w:tcPr>
            <w:tcW w:w="0" w:type="auto"/>
            <w:shd w:val="clear" w:color="auto" w:fill="2D435B"/>
            <w:vAlign w:val="center"/>
            <w:hideMark/>
          </w:tcPr>
          <w:p w:rsidR="003152D4" w:rsidRPr="003152D4" w:rsidRDefault="003152D4" w:rsidP="003152D4">
            <w:pPr>
              <w:spacing w:after="0" w:line="240" w:lineRule="auto"/>
              <w:rPr>
                <w:rFonts w:ascii="Times New Roman" w:eastAsia="Times New Roman" w:hAnsi="Times New Roman" w:cs="Times New Roman"/>
                <w:sz w:val="20"/>
                <w:szCs w:val="20"/>
                <w:lang w:eastAsia="ru-RU"/>
              </w:rPr>
            </w:pPr>
          </w:p>
        </w:tc>
      </w:tr>
      <w:tr w:rsidR="003152D4" w:rsidRPr="003152D4" w:rsidTr="003152D4">
        <w:trPr>
          <w:tblCellSpacing w:w="7" w:type="dxa"/>
        </w:trPr>
        <w:tc>
          <w:tcPr>
            <w:tcW w:w="0" w:type="auto"/>
            <w:shd w:val="clear" w:color="auto" w:fill="EEF2F7"/>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2"/>
              <w:gridCol w:w="7635"/>
            </w:tblGrid>
            <w:tr w:rsidR="003152D4" w:rsidRPr="003152D4">
              <w:trPr>
                <w:trHeight w:val="300"/>
                <w:tblCellSpacing w:w="7" w:type="dxa"/>
              </w:trPr>
              <w:tc>
                <w:tcPr>
                  <w:tcW w:w="900" w:type="pct"/>
                  <w:shd w:val="clear" w:color="auto" w:fill="C4CFDD"/>
                  <w:vAlign w:val="center"/>
                  <w:hideMark/>
                </w:tcPr>
                <w:p w:rsidR="003152D4" w:rsidRPr="003152D4" w:rsidRDefault="003152D4" w:rsidP="003152D4">
                  <w:pPr>
                    <w:spacing w:after="0" w:line="240" w:lineRule="auto"/>
                    <w:jc w:val="center"/>
                    <w:rPr>
                      <w:rFonts w:ascii="Verdana" w:eastAsia="Times New Roman" w:hAnsi="Verdana" w:cs="Times New Roman"/>
                      <w:color w:val="000000"/>
                      <w:sz w:val="15"/>
                      <w:szCs w:val="15"/>
                      <w:lang w:eastAsia="ru-RU"/>
                    </w:rPr>
                  </w:pPr>
                  <w:hyperlink r:id="rId16" w:history="1">
                    <w:r w:rsidRPr="003152D4">
                      <w:rPr>
                        <w:rFonts w:ascii="Verdana" w:eastAsia="Times New Roman" w:hAnsi="Verdana" w:cs="Times New Roman"/>
                        <w:b/>
                        <w:bCs/>
                        <w:color w:val="FF6600"/>
                        <w:sz w:val="15"/>
                        <w:szCs w:val="15"/>
                        <w:u w:val="single"/>
                        <w:lang w:eastAsia="ru-RU"/>
                      </w:rPr>
                      <w:t>SHAPEN</w:t>
                    </w:r>
                  </w:hyperlink>
                </w:p>
              </w:tc>
              <w:tc>
                <w:tcPr>
                  <w:tcW w:w="0" w:type="auto"/>
                  <w:shd w:val="clear" w:color="auto" w:fill="C4CFDD"/>
                  <w:vAlign w:val="center"/>
                  <w:hideMark/>
                </w:tcPr>
                <w:p w:rsidR="003152D4" w:rsidRPr="003152D4" w:rsidRDefault="003152D4" w:rsidP="003152D4">
                  <w:pPr>
                    <w:spacing w:after="0" w:line="240" w:lineRule="auto"/>
                    <w:rPr>
                      <w:rFonts w:ascii="Verdana" w:eastAsia="Times New Roman" w:hAnsi="Verdana" w:cs="Times New Roman"/>
                      <w:color w:val="000000"/>
                      <w:sz w:val="15"/>
                      <w:szCs w:val="15"/>
                      <w:lang w:eastAsia="ru-RU"/>
                    </w:rPr>
                  </w:pPr>
                  <w:r w:rsidRPr="003152D4">
                    <w:rPr>
                      <w:rFonts w:ascii="Verdana" w:eastAsia="Times New Roman" w:hAnsi="Verdana" w:cs="Times New Roman"/>
                      <w:color w:val="000000"/>
                      <w:sz w:val="15"/>
                      <w:szCs w:val="15"/>
                      <w:lang w:eastAsia="ru-RU"/>
                    </w:rPr>
                    <w:t>Дата: Суббота, 24.01.2015, 17:06 | Сообщение # </w:t>
                  </w:r>
                  <w:bookmarkStart w:id="1" w:name="31489"/>
                  <w:r w:rsidRPr="003152D4">
                    <w:rPr>
                      <w:rFonts w:ascii="Verdana" w:eastAsia="Times New Roman" w:hAnsi="Verdana" w:cs="Times New Roman"/>
                      <w:color w:val="000000"/>
                      <w:sz w:val="15"/>
                      <w:szCs w:val="15"/>
                      <w:lang w:eastAsia="ru-RU"/>
                    </w:rPr>
                    <w:fldChar w:fldCharType="begin"/>
                  </w:r>
                  <w:r w:rsidRPr="003152D4">
                    <w:rPr>
                      <w:rFonts w:ascii="Verdana" w:eastAsia="Times New Roman" w:hAnsi="Verdana" w:cs="Times New Roman"/>
                      <w:color w:val="000000"/>
                      <w:sz w:val="15"/>
                      <w:szCs w:val="15"/>
                      <w:lang w:eastAsia="ru-RU"/>
                    </w:rPr>
                    <w:instrText xml:space="preserve"> HYPERLINK "javascript://" </w:instrText>
                  </w:r>
                  <w:r w:rsidRPr="003152D4">
                    <w:rPr>
                      <w:rFonts w:ascii="Verdana" w:eastAsia="Times New Roman" w:hAnsi="Verdana" w:cs="Times New Roman"/>
                      <w:color w:val="000000"/>
                      <w:sz w:val="15"/>
                      <w:szCs w:val="15"/>
                      <w:lang w:eastAsia="ru-RU"/>
                    </w:rPr>
                    <w:fldChar w:fldCharType="separate"/>
                  </w:r>
                  <w:r w:rsidRPr="003152D4">
                    <w:rPr>
                      <w:rFonts w:ascii="Verdana" w:eastAsia="Times New Roman" w:hAnsi="Verdana" w:cs="Times New Roman"/>
                      <w:color w:val="FF6600"/>
                      <w:sz w:val="15"/>
                      <w:szCs w:val="15"/>
                      <w:u w:val="single"/>
                      <w:lang w:eastAsia="ru-RU"/>
                    </w:rPr>
                    <w:t>3</w:t>
                  </w:r>
                  <w:r w:rsidRPr="003152D4">
                    <w:rPr>
                      <w:rFonts w:ascii="Verdana" w:eastAsia="Times New Roman" w:hAnsi="Verdana" w:cs="Times New Roman"/>
                      <w:color w:val="000000"/>
                      <w:sz w:val="15"/>
                      <w:szCs w:val="15"/>
                      <w:lang w:eastAsia="ru-RU"/>
                    </w:rPr>
                    <w:fldChar w:fldCharType="end"/>
                  </w:r>
                  <w:bookmarkEnd w:id="1"/>
                </w:p>
              </w:tc>
            </w:tr>
            <w:tr w:rsidR="003152D4" w:rsidRPr="003152D4">
              <w:trPr>
                <w:tblCellSpacing w:w="7" w:type="dxa"/>
              </w:trPr>
              <w:tc>
                <w:tcPr>
                  <w:tcW w:w="0" w:type="auto"/>
                  <w:tcMar>
                    <w:top w:w="75" w:type="dxa"/>
                    <w:left w:w="75" w:type="dxa"/>
                    <w:bottom w:w="75" w:type="dxa"/>
                    <w:right w:w="75" w:type="dxa"/>
                  </w:tcMar>
                  <w:hideMark/>
                </w:tcPr>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Лейтенант</w:t>
                  </w:r>
                </w:p>
                <w:p w:rsidR="003152D4" w:rsidRPr="003152D4" w:rsidRDefault="003152D4" w:rsidP="003152D4">
                  <w:pPr>
                    <w:spacing w:after="75"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noProof/>
                      <w:color w:val="2D435B"/>
                      <w:sz w:val="16"/>
                      <w:szCs w:val="16"/>
                      <w:lang w:eastAsia="ru-RU"/>
                    </w:rPr>
                    <w:drawing>
                      <wp:inline distT="0" distB="0" distL="0" distR="0" wp14:anchorId="2C9800FC" wp14:editId="79B105A4">
                        <wp:extent cx="466725" cy="85725"/>
                        <wp:effectExtent l="0" t="0" r="9525" b="9525"/>
                        <wp:docPr id="7" name="Рисунок 7" descr="http://s19.ucoz.net/rnk/1/r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9.ucoz.net/rnk/1/rank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85725"/>
                                </a:xfrm>
                                <a:prstGeom prst="rect">
                                  <a:avLst/>
                                </a:prstGeom>
                                <a:noFill/>
                                <a:ln>
                                  <a:noFill/>
                                </a:ln>
                              </pic:spPr>
                            </pic:pic>
                          </a:graphicData>
                        </a:graphic>
                      </wp:inline>
                    </w:drawing>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Группа: Проверенные</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Сообщений: 41</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Награды: </w:t>
                  </w:r>
                  <w:hyperlink r:id="rId17" w:tooltip="Список наград" w:history="1">
                    <w:r w:rsidRPr="003152D4">
                      <w:rPr>
                        <w:rFonts w:ascii="Verdana" w:eastAsia="Times New Roman" w:hAnsi="Verdana" w:cs="Times New Roman"/>
                        <w:b/>
                        <w:bCs/>
                        <w:color w:val="FF6600"/>
                        <w:sz w:val="16"/>
                        <w:szCs w:val="16"/>
                        <w:u w:val="single"/>
                        <w:lang w:eastAsia="ru-RU"/>
                      </w:rPr>
                      <w:t>0</w:t>
                    </w:r>
                  </w:hyperlink>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Репутация: </w:t>
                  </w:r>
                  <w:hyperlink r:id="rId18" w:tooltip="Смотреть историю репутации" w:history="1">
                    <w:r w:rsidRPr="003152D4">
                      <w:rPr>
                        <w:rFonts w:ascii="Verdana" w:eastAsia="Times New Roman" w:hAnsi="Verdana" w:cs="Times New Roman"/>
                        <w:b/>
                        <w:bCs/>
                        <w:color w:val="FF6600"/>
                        <w:sz w:val="16"/>
                        <w:szCs w:val="16"/>
                        <w:u w:val="single"/>
                        <w:lang w:eastAsia="ru-RU"/>
                      </w:rPr>
                      <w:t>0</w:t>
                    </w:r>
                  </w:hyperlink>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Статус: </w:t>
                  </w:r>
                  <w:proofErr w:type="spellStart"/>
                  <w:r w:rsidRPr="003152D4">
                    <w:rPr>
                      <w:rFonts w:ascii="Verdana" w:eastAsia="Times New Roman" w:hAnsi="Verdana" w:cs="Times New Roman"/>
                      <w:color w:val="FF0000"/>
                      <w:sz w:val="16"/>
                      <w:szCs w:val="16"/>
                      <w:lang w:eastAsia="ru-RU"/>
                    </w:rPr>
                    <w:t>Offline</w:t>
                  </w:r>
                  <w:proofErr w:type="spellEnd"/>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 </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 </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tc>
              <w:tc>
                <w:tcPr>
                  <w:tcW w:w="0" w:type="auto"/>
                  <w:shd w:val="clear" w:color="auto" w:fill="FFFFFF"/>
                  <w:tcMar>
                    <w:top w:w="75" w:type="dxa"/>
                    <w:left w:w="75" w:type="dxa"/>
                    <w:bottom w:w="75" w:type="dxa"/>
                    <w:right w:w="75" w:type="dxa"/>
                  </w:tcMa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b/>
                      <w:bCs/>
                      <w:noProof/>
                      <w:color w:val="FF6600"/>
                      <w:sz w:val="16"/>
                      <w:szCs w:val="16"/>
                      <w:lang w:eastAsia="ru-RU"/>
                    </w:rPr>
                    <w:drawing>
                      <wp:inline distT="0" distB="0" distL="0" distR="0" wp14:anchorId="5E6A9EBC" wp14:editId="506958F8">
                        <wp:extent cx="3810000" cy="2857500"/>
                        <wp:effectExtent l="0" t="0" r="0" b="0"/>
                        <wp:docPr id="8" name="Рисунок 8" descr="http://relasko.ru/_fr/165/s5285807.jpg">
                          <a:hlinkClick xmlns:a="http://schemas.openxmlformats.org/drawingml/2006/main" r:id="rId1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lasko.ru/_fr/165/s5285807.jpg">
                                  <a:hlinkClick r:id="rId19" tgtFrame="&quot;_blank&quot;" tooltip="&quot;Нажмите, для просмотра в полном размере...&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«Назови и сосчитай»</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учить детей считать звуки, называя итоговое число.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 xml:space="preserve">Содержание. Занятие лучше начать со счета игрушек, вызвав к столу 2-3 детей, после этого сказать, что дети хорошо умеют считать игрушки, </w:t>
                  </w:r>
                  <w:proofErr w:type="spellStart"/>
                  <w:r w:rsidRPr="003152D4">
                    <w:rPr>
                      <w:rFonts w:ascii="Verdana" w:eastAsia="Times New Roman" w:hAnsi="Verdana" w:cs="Times New Roman"/>
                      <w:b/>
                      <w:bCs/>
                      <w:color w:val="2D435B"/>
                      <w:sz w:val="16"/>
                      <w:szCs w:val="16"/>
                      <w:lang w:eastAsia="ru-RU"/>
                    </w:rPr>
                    <w:t>веши</w:t>
                  </w:r>
                  <w:proofErr w:type="spellEnd"/>
                  <w:r w:rsidRPr="003152D4">
                    <w:rPr>
                      <w:rFonts w:ascii="Verdana" w:eastAsia="Times New Roman" w:hAnsi="Verdana" w:cs="Times New Roman"/>
                      <w:b/>
                      <w:bCs/>
                      <w:color w:val="2D435B"/>
                      <w:sz w:val="16"/>
                      <w:szCs w:val="16"/>
                      <w:lang w:eastAsia="ru-RU"/>
                    </w:rPr>
                    <w:t xml:space="preserve">, а </w:t>
                  </w:r>
                  <w:r w:rsidRPr="003152D4">
                    <w:rPr>
                      <w:rFonts w:ascii="Verdana" w:eastAsia="Times New Roman" w:hAnsi="Verdana" w:cs="Times New Roman"/>
                      <w:b/>
                      <w:bCs/>
                      <w:color w:val="2D435B"/>
                      <w:sz w:val="16"/>
                      <w:szCs w:val="16"/>
                      <w:lang w:eastAsia="ru-RU"/>
                    </w:rPr>
                    <w:lastRenderedPageBreak/>
                    <w:t>сегодня они научатся считать звуки. Воспитатель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«Назови свой автобус»</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упражнять в различении круга, квадрата, прямоугольника, треугольника, находить одинаковые по форме фигуры, отличающиеся цветом и размером,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Содержание. Воспитатель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«Собери фигуру»</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учить вести счет предметов, образующих какую-либо фигуру.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Содержание. Воспитатель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«На птицефабрике»</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упражнять детей в счете в пределах, показать независимость числа предметов от площади, которую они занимают.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Содержание. Воспитатель: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r w:rsidRPr="003152D4">
                    <w:rPr>
                      <w:rFonts w:ascii="Verdana" w:eastAsia="Times New Roman" w:hAnsi="Verdana" w:cs="Times New Roman"/>
                      <w:color w:val="2D435B"/>
                      <w:sz w:val="16"/>
                      <w:szCs w:val="16"/>
                      <w:lang w:eastAsia="ru-RU"/>
                    </w:rPr>
                    <w:t> </w:t>
                  </w:r>
                  <w:r w:rsidRPr="003152D4">
                    <w:rPr>
                      <w:rFonts w:ascii="Verdana" w:eastAsia="Times New Roman" w:hAnsi="Verdana" w:cs="Times New Roman"/>
                      <w:color w:val="2D435B"/>
                      <w:sz w:val="16"/>
                      <w:szCs w:val="16"/>
                      <w:lang w:eastAsia="ru-RU"/>
                    </w:rPr>
                    <w:br/>
                  </w:r>
                  <w:r w:rsidRPr="003152D4">
                    <w:rPr>
                      <w:rFonts w:ascii="Verdana" w:eastAsia="Times New Roman" w:hAnsi="Verdana" w:cs="Times New Roman"/>
                      <w:color w:val="2D435B"/>
                      <w:sz w:val="16"/>
                      <w:szCs w:val="16"/>
                      <w:lang w:eastAsia="ru-RU"/>
                    </w:rPr>
                    <w:br/>
                  </w:r>
                  <w:r w:rsidRPr="003152D4">
                    <w:rPr>
                      <w:rFonts w:ascii="Verdana" w:eastAsia="Times New Roman" w:hAnsi="Verdana" w:cs="Times New Roman"/>
                      <w:b/>
                      <w:bCs/>
                      <w:color w:val="2D435B"/>
                      <w:sz w:val="16"/>
                      <w:szCs w:val="16"/>
                      <w:lang w:eastAsia="ru-RU"/>
                    </w:rPr>
                    <w:t>Видео: Дидактическая игра в детском саду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p>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Фото: </w:t>
                  </w:r>
                  <w:hyperlink r:id="rId21" w:tgtFrame="_blank" w:tooltip="37Kb" w:history="1">
                    <w:r w:rsidRPr="003152D4">
                      <w:rPr>
                        <w:rFonts w:ascii="Verdana" w:eastAsia="Times New Roman" w:hAnsi="Verdana" w:cs="Times New Roman"/>
                        <w:color w:val="FF6600"/>
                        <w:sz w:val="16"/>
                        <w:szCs w:val="16"/>
                        <w:u w:val="single"/>
                        <w:lang w:eastAsia="ru-RU"/>
                      </w:rPr>
                      <w:t>5285807.jpg</w:t>
                    </w:r>
                  </w:hyperlink>
                  <w:r w:rsidRPr="003152D4">
                    <w:rPr>
                      <w:rFonts w:ascii="Verdana" w:eastAsia="Times New Roman" w:hAnsi="Verdana" w:cs="Times New Roman"/>
                      <w:color w:val="2D435B"/>
                      <w:sz w:val="14"/>
                      <w:szCs w:val="14"/>
                      <w:lang w:eastAsia="ru-RU"/>
                    </w:rPr>
                    <w:t>(37Kb)</w:t>
                  </w:r>
                </w:p>
                <w:p w:rsidR="003152D4" w:rsidRPr="003152D4" w:rsidRDefault="003152D4" w:rsidP="003152D4">
                  <w:pPr>
                    <w:spacing w:after="240" w:line="240" w:lineRule="auto"/>
                    <w:rPr>
                      <w:rFonts w:ascii="Verdana" w:eastAsia="Times New Roman" w:hAnsi="Verdana" w:cs="Times New Roman"/>
                      <w:color w:val="2D435B"/>
                      <w:sz w:val="16"/>
                      <w:szCs w:val="16"/>
                      <w:lang w:eastAsia="ru-RU"/>
                    </w:rPr>
                  </w:pPr>
                </w:p>
              </w:tc>
            </w:tr>
            <w:tr w:rsidR="003152D4" w:rsidRPr="003152D4">
              <w:trPr>
                <w:trHeight w:val="300"/>
                <w:tblCellSpacing w:w="7" w:type="dxa"/>
              </w:trPr>
              <w:tc>
                <w:tcPr>
                  <w:tcW w:w="0" w:type="auto"/>
                  <w:shd w:val="clear" w:color="auto" w:fill="E2EFFF"/>
                  <w:vAlign w:val="center"/>
                  <w:hideMark/>
                </w:tcPr>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lastRenderedPageBreak/>
                    <w:t> </w:t>
                  </w:r>
                </w:p>
              </w:tc>
              <w:tc>
                <w:tcPr>
                  <w:tcW w:w="0" w:type="auto"/>
                  <w:shd w:val="clear" w:color="auto" w:fill="E2EFFF"/>
                  <w:vAlign w:val="cente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bl>
                  <w:tblPr>
                    <w:tblW w:w="5000" w:type="pct"/>
                    <w:tblCellSpacing w:w="0" w:type="dxa"/>
                    <w:tblCellMar>
                      <w:left w:w="0" w:type="dxa"/>
                      <w:right w:w="0" w:type="dxa"/>
                    </w:tblCellMar>
                    <w:tblLook w:val="04A0" w:firstRow="1" w:lastRow="0" w:firstColumn="1" w:lastColumn="0" w:noHBand="0" w:noVBand="1"/>
                  </w:tblPr>
                  <w:tblGrid>
                    <w:gridCol w:w="6254"/>
                    <w:gridCol w:w="1030"/>
                    <w:gridCol w:w="270"/>
                  </w:tblGrid>
                  <w:tr w:rsidR="003152D4" w:rsidRPr="003152D4">
                    <w:trPr>
                      <w:tblCellSpacing w:w="0" w:type="dxa"/>
                    </w:trPr>
                    <w:tc>
                      <w:tcPr>
                        <w:tcW w:w="0" w:type="auto"/>
                        <w:vAlign w:val="cente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noProof/>
                            <w:color w:val="FF6600"/>
                            <w:sz w:val="16"/>
                            <w:szCs w:val="16"/>
                            <w:lang w:eastAsia="ru-RU"/>
                          </w:rPr>
                          <w:drawing>
                            <wp:inline distT="0" distB="0" distL="0" distR="0" wp14:anchorId="3B586E4F" wp14:editId="65DBB228">
                              <wp:extent cx="809625" cy="171450"/>
                              <wp:effectExtent l="0" t="0" r="9525" b="0"/>
                              <wp:docPr id="9" name="Рисунок 9" descr="http://s19.ucoz.net/img/fr/bt/39/p_profile.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9.ucoz.net/img/fr/bt/39/p_profile.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71450"/>
                                      </a:xfrm>
                                      <a:prstGeom prst="rect">
                                        <a:avLst/>
                                      </a:prstGeom>
                                      <a:noFill/>
                                      <a:ln>
                                        <a:noFill/>
                                      </a:ln>
                                    </pic:spPr>
                                  </pic:pic>
                                </a:graphicData>
                              </a:graphic>
                            </wp:inline>
                          </w:drawing>
                        </w:r>
                        <w:r w:rsidRPr="003152D4">
                          <w:rPr>
                            <w:rFonts w:ascii="Verdana" w:eastAsia="Times New Roman" w:hAnsi="Verdana" w:cs="Times New Roman"/>
                            <w:color w:val="2D435B"/>
                            <w:sz w:val="16"/>
                            <w:szCs w:val="16"/>
                            <w:lang w:eastAsia="ru-RU"/>
                          </w:rPr>
                          <w:t>  </w:t>
                        </w:r>
                      </w:p>
                    </w:tc>
                    <w:tc>
                      <w:tcPr>
                        <w:tcW w:w="0" w:type="auto"/>
                        <w:tcMar>
                          <w:top w:w="0" w:type="dxa"/>
                          <w:left w:w="0" w:type="dxa"/>
                          <w:bottom w:w="0" w:type="dxa"/>
                          <w:right w:w="225" w:type="dxa"/>
                        </w:tcMar>
                        <w:vAlign w:val="cente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c>
                      <w:tcPr>
                        <w:tcW w:w="100" w:type="pct"/>
                        <w:noWrap/>
                        <w:vAlign w:val="center"/>
                        <w:hideMark/>
                      </w:tcPr>
                      <w:p w:rsidR="003152D4" w:rsidRPr="003152D4" w:rsidRDefault="003152D4" w:rsidP="003152D4">
                        <w:pPr>
                          <w:spacing w:after="0" w:line="240" w:lineRule="auto"/>
                          <w:jc w:val="right"/>
                          <w:rPr>
                            <w:rFonts w:ascii="Verdana" w:eastAsia="Times New Roman" w:hAnsi="Verdana" w:cs="Times New Roman"/>
                            <w:color w:val="2D435B"/>
                            <w:sz w:val="16"/>
                            <w:szCs w:val="16"/>
                            <w:lang w:eastAsia="ru-RU"/>
                          </w:rPr>
                        </w:pPr>
                        <w:r w:rsidRPr="003152D4">
                          <w:rPr>
                            <w:rFonts w:ascii="Verdana" w:eastAsia="Times New Roman" w:hAnsi="Verdana" w:cs="Times New Roman"/>
                            <w:noProof/>
                            <w:color w:val="FF6600"/>
                            <w:sz w:val="16"/>
                            <w:szCs w:val="16"/>
                            <w:lang w:eastAsia="ru-RU"/>
                          </w:rPr>
                          <w:drawing>
                            <wp:inline distT="0" distB="0" distL="0" distR="0" wp14:anchorId="4A8CA8A3" wp14:editId="0B6390CF">
                              <wp:extent cx="171450" cy="171450"/>
                              <wp:effectExtent l="0" t="0" r="0" b="0"/>
                              <wp:docPr id="10" name="Рисунок 10" descr="http://s19.ucoz.net/img/fr/bt/39/p_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9.ucoz.net/img/fr/bt/39/p_up.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r>
          </w:tbl>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r>
      <w:tr w:rsidR="003152D4" w:rsidRPr="003152D4" w:rsidTr="003152D4">
        <w:trPr>
          <w:trHeight w:val="45"/>
          <w:tblCellSpacing w:w="7" w:type="dxa"/>
        </w:trPr>
        <w:tc>
          <w:tcPr>
            <w:tcW w:w="0" w:type="auto"/>
            <w:shd w:val="clear" w:color="auto" w:fill="2D435B"/>
            <w:vAlign w:val="center"/>
            <w:hideMark/>
          </w:tcPr>
          <w:p w:rsidR="003152D4" w:rsidRPr="003152D4" w:rsidRDefault="003152D4" w:rsidP="003152D4">
            <w:pPr>
              <w:spacing w:after="0" w:line="240" w:lineRule="auto"/>
              <w:rPr>
                <w:rFonts w:ascii="Times New Roman" w:eastAsia="Times New Roman" w:hAnsi="Times New Roman" w:cs="Times New Roman"/>
                <w:sz w:val="20"/>
                <w:szCs w:val="20"/>
                <w:lang w:eastAsia="ru-RU"/>
              </w:rPr>
            </w:pPr>
          </w:p>
        </w:tc>
      </w:tr>
      <w:tr w:rsidR="003152D4" w:rsidRPr="003152D4" w:rsidTr="003152D4">
        <w:trPr>
          <w:tblCellSpacing w:w="7" w:type="dxa"/>
        </w:trPr>
        <w:tc>
          <w:tcPr>
            <w:tcW w:w="0" w:type="auto"/>
            <w:shd w:val="clear" w:color="auto" w:fill="F5F9FD"/>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692"/>
              <w:gridCol w:w="7635"/>
            </w:tblGrid>
            <w:tr w:rsidR="003152D4" w:rsidRPr="003152D4">
              <w:trPr>
                <w:trHeight w:val="300"/>
                <w:tblCellSpacing w:w="7" w:type="dxa"/>
              </w:trPr>
              <w:tc>
                <w:tcPr>
                  <w:tcW w:w="900" w:type="pct"/>
                  <w:shd w:val="clear" w:color="auto" w:fill="C4CFDD"/>
                  <w:vAlign w:val="center"/>
                  <w:hideMark/>
                </w:tcPr>
                <w:p w:rsidR="003152D4" w:rsidRPr="003152D4" w:rsidRDefault="003152D4" w:rsidP="003152D4">
                  <w:pPr>
                    <w:spacing w:after="0" w:line="240" w:lineRule="auto"/>
                    <w:jc w:val="center"/>
                    <w:rPr>
                      <w:rFonts w:ascii="Verdana" w:eastAsia="Times New Roman" w:hAnsi="Verdana" w:cs="Times New Roman"/>
                      <w:color w:val="000000"/>
                      <w:sz w:val="15"/>
                      <w:szCs w:val="15"/>
                      <w:lang w:eastAsia="ru-RU"/>
                    </w:rPr>
                  </w:pPr>
                  <w:hyperlink r:id="rId22" w:history="1">
                    <w:r w:rsidRPr="003152D4">
                      <w:rPr>
                        <w:rFonts w:ascii="Verdana" w:eastAsia="Times New Roman" w:hAnsi="Verdana" w:cs="Times New Roman"/>
                        <w:b/>
                        <w:bCs/>
                        <w:color w:val="FF6600"/>
                        <w:sz w:val="15"/>
                        <w:szCs w:val="15"/>
                        <w:u w:val="single"/>
                        <w:lang w:eastAsia="ru-RU"/>
                      </w:rPr>
                      <w:t>SHAPEN</w:t>
                    </w:r>
                  </w:hyperlink>
                </w:p>
              </w:tc>
              <w:tc>
                <w:tcPr>
                  <w:tcW w:w="0" w:type="auto"/>
                  <w:shd w:val="clear" w:color="auto" w:fill="C4CFDD"/>
                  <w:vAlign w:val="center"/>
                  <w:hideMark/>
                </w:tcPr>
                <w:p w:rsidR="003152D4" w:rsidRPr="003152D4" w:rsidRDefault="003152D4" w:rsidP="003152D4">
                  <w:pPr>
                    <w:spacing w:after="0" w:line="240" w:lineRule="auto"/>
                    <w:rPr>
                      <w:rFonts w:ascii="Verdana" w:eastAsia="Times New Roman" w:hAnsi="Verdana" w:cs="Times New Roman"/>
                      <w:color w:val="000000"/>
                      <w:sz w:val="15"/>
                      <w:szCs w:val="15"/>
                      <w:lang w:eastAsia="ru-RU"/>
                    </w:rPr>
                  </w:pPr>
                  <w:r w:rsidRPr="003152D4">
                    <w:rPr>
                      <w:rFonts w:ascii="Verdana" w:eastAsia="Times New Roman" w:hAnsi="Verdana" w:cs="Times New Roman"/>
                      <w:color w:val="000000"/>
                      <w:sz w:val="15"/>
                      <w:szCs w:val="15"/>
                      <w:lang w:eastAsia="ru-RU"/>
                    </w:rPr>
                    <w:t>Дата: Суббота, 24.01.2015, 17:08 | Сообщение # </w:t>
                  </w:r>
                  <w:bookmarkStart w:id="2" w:name="31490"/>
                  <w:r w:rsidRPr="003152D4">
                    <w:rPr>
                      <w:rFonts w:ascii="Verdana" w:eastAsia="Times New Roman" w:hAnsi="Verdana" w:cs="Times New Roman"/>
                      <w:color w:val="000000"/>
                      <w:sz w:val="15"/>
                      <w:szCs w:val="15"/>
                      <w:lang w:eastAsia="ru-RU"/>
                    </w:rPr>
                    <w:fldChar w:fldCharType="begin"/>
                  </w:r>
                  <w:r w:rsidRPr="003152D4">
                    <w:rPr>
                      <w:rFonts w:ascii="Verdana" w:eastAsia="Times New Roman" w:hAnsi="Verdana" w:cs="Times New Roman"/>
                      <w:color w:val="000000"/>
                      <w:sz w:val="15"/>
                      <w:szCs w:val="15"/>
                      <w:lang w:eastAsia="ru-RU"/>
                    </w:rPr>
                    <w:instrText xml:space="preserve"> HYPERLINK "javascript://" </w:instrText>
                  </w:r>
                  <w:r w:rsidRPr="003152D4">
                    <w:rPr>
                      <w:rFonts w:ascii="Verdana" w:eastAsia="Times New Roman" w:hAnsi="Verdana" w:cs="Times New Roman"/>
                      <w:color w:val="000000"/>
                      <w:sz w:val="15"/>
                      <w:szCs w:val="15"/>
                      <w:lang w:eastAsia="ru-RU"/>
                    </w:rPr>
                    <w:fldChar w:fldCharType="separate"/>
                  </w:r>
                  <w:r w:rsidRPr="003152D4">
                    <w:rPr>
                      <w:rFonts w:ascii="Verdana" w:eastAsia="Times New Roman" w:hAnsi="Verdana" w:cs="Times New Roman"/>
                      <w:color w:val="FF6600"/>
                      <w:sz w:val="15"/>
                      <w:szCs w:val="15"/>
                      <w:u w:val="single"/>
                      <w:lang w:eastAsia="ru-RU"/>
                    </w:rPr>
                    <w:t>4</w:t>
                  </w:r>
                  <w:r w:rsidRPr="003152D4">
                    <w:rPr>
                      <w:rFonts w:ascii="Verdana" w:eastAsia="Times New Roman" w:hAnsi="Verdana" w:cs="Times New Roman"/>
                      <w:color w:val="000000"/>
                      <w:sz w:val="15"/>
                      <w:szCs w:val="15"/>
                      <w:lang w:eastAsia="ru-RU"/>
                    </w:rPr>
                    <w:fldChar w:fldCharType="end"/>
                  </w:r>
                  <w:bookmarkEnd w:id="2"/>
                </w:p>
              </w:tc>
            </w:tr>
            <w:tr w:rsidR="003152D4" w:rsidRPr="003152D4">
              <w:trPr>
                <w:tblCellSpacing w:w="7" w:type="dxa"/>
              </w:trPr>
              <w:tc>
                <w:tcPr>
                  <w:tcW w:w="0" w:type="auto"/>
                  <w:tcMar>
                    <w:top w:w="75" w:type="dxa"/>
                    <w:left w:w="75" w:type="dxa"/>
                    <w:bottom w:w="75" w:type="dxa"/>
                    <w:right w:w="75" w:type="dxa"/>
                  </w:tcMar>
                  <w:hideMark/>
                </w:tcPr>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lastRenderedPageBreak/>
                    <w:t>Лейтенант</w:t>
                  </w:r>
                </w:p>
                <w:p w:rsidR="003152D4" w:rsidRPr="003152D4" w:rsidRDefault="003152D4" w:rsidP="003152D4">
                  <w:pPr>
                    <w:spacing w:after="75"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noProof/>
                      <w:color w:val="2D435B"/>
                      <w:sz w:val="16"/>
                      <w:szCs w:val="16"/>
                      <w:lang w:eastAsia="ru-RU"/>
                    </w:rPr>
                    <w:drawing>
                      <wp:inline distT="0" distB="0" distL="0" distR="0" wp14:anchorId="112E4A30" wp14:editId="5BF7DBE7">
                        <wp:extent cx="466725" cy="85725"/>
                        <wp:effectExtent l="0" t="0" r="9525" b="9525"/>
                        <wp:docPr id="11" name="Рисунок 11" descr="http://s19.ucoz.net/rnk/1/r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9.ucoz.net/rnk/1/rank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85725"/>
                                </a:xfrm>
                                <a:prstGeom prst="rect">
                                  <a:avLst/>
                                </a:prstGeom>
                                <a:noFill/>
                                <a:ln>
                                  <a:noFill/>
                                </a:ln>
                              </pic:spPr>
                            </pic:pic>
                          </a:graphicData>
                        </a:graphic>
                      </wp:inline>
                    </w:drawing>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Группа: Проверенные</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Сообщений: 41</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Награды: </w:t>
                  </w:r>
                  <w:hyperlink r:id="rId23" w:tooltip="Список наград" w:history="1">
                    <w:r w:rsidRPr="003152D4">
                      <w:rPr>
                        <w:rFonts w:ascii="Verdana" w:eastAsia="Times New Roman" w:hAnsi="Verdana" w:cs="Times New Roman"/>
                        <w:b/>
                        <w:bCs/>
                        <w:color w:val="FF6600"/>
                        <w:sz w:val="16"/>
                        <w:szCs w:val="16"/>
                        <w:u w:val="single"/>
                        <w:lang w:eastAsia="ru-RU"/>
                      </w:rPr>
                      <w:t>0</w:t>
                    </w:r>
                  </w:hyperlink>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Репутация: </w:t>
                  </w:r>
                  <w:hyperlink r:id="rId24" w:tooltip="Смотреть историю репутации" w:history="1">
                    <w:r w:rsidRPr="003152D4">
                      <w:rPr>
                        <w:rFonts w:ascii="Verdana" w:eastAsia="Times New Roman" w:hAnsi="Verdana" w:cs="Times New Roman"/>
                        <w:b/>
                        <w:bCs/>
                        <w:color w:val="FF6600"/>
                        <w:sz w:val="16"/>
                        <w:szCs w:val="16"/>
                        <w:u w:val="single"/>
                        <w:lang w:eastAsia="ru-RU"/>
                      </w:rPr>
                      <w:t>0</w:t>
                    </w:r>
                  </w:hyperlink>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Статус: </w:t>
                  </w:r>
                  <w:proofErr w:type="spellStart"/>
                  <w:r w:rsidRPr="003152D4">
                    <w:rPr>
                      <w:rFonts w:ascii="Verdana" w:eastAsia="Times New Roman" w:hAnsi="Verdana" w:cs="Times New Roman"/>
                      <w:color w:val="FF0000"/>
                      <w:sz w:val="16"/>
                      <w:szCs w:val="16"/>
                      <w:lang w:eastAsia="ru-RU"/>
                    </w:rPr>
                    <w:t>Offline</w:t>
                  </w:r>
                  <w:proofErr w:type="spellEnd"/>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 </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 </w:t>
                  </w: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p w:rsidR="003152D4" w:rsidRPr="003152D4" w:rsidRDefault="003152D4" w:rsidP="003152D4">
                  <w:pPr>
                    <w:spacing w:after="0" w:line="240" w:lineRule="auto"/>
                    <w:jc w:val="center"/>
                    <w:rPr>
                      <w:rFonts w:ascii="Verdana" w:eastAsia="Times New Roman" w:hAnsi="Verdana" w:cs="Times New Roman"/>
                      <w:color w:val="2D435B"/>
                      <w:sz w:val="16"/>
                      <w:szCs w:val="16"/>
                      <w:lang w:eastAsia="ru-RU"/>
                    </w:rPr>
                  </w:pPr>
                </w:p>
              </w:tc>
              <w:tc>
                <w:tcPr>
                  <w:tcW w:w="0" w:type="auto"/>
                  <w:shd w:val="clear" w:color="auto" w:fill="FFFFFF"/>
                  <w:tcMar>
                    <w:top w:w="75" w:type="dxa"/>
                    <w:left w:w="75" w:type="dxa"/>
                    <w:bottom w:w="75" w:type="dxa"/>
                    <w:right w:w="75" w:type="dxa"/>
                  </w:tcMar>
                  <w:hideMark/>
                </w:tcPr>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b/>
                      <w:bCs/>
                      <w:noProof/>
                      <w:color w:val="FF6600"/>
                      <w:sz w:val="16"/>
                      <w:szCs w:val="16"/>
                      <w:lang w:eastAsia="ru-RU"/>
                    </w:rPr>
                    <w:drawing>
                      <wp:inline distT="0" distB="0" distL="0" distR="0" wp14:anchorId="37E0C62A" wp14:editId="3C3FFB23">
                        <wp:extent cx="3800475" cy="2847975"/>
                        <wp:effectExtent l="0" t="0" r="9525" b="9525"/>
                        <wp:docPr id="12" name="Рисунок 12" descr="http://relasko.ru/_fr/165/s9978877.jpg">
                          <a:hlinkClick xmlns:a="http://schemas.openxmlformats.org/drawingml/2006/main" r:id="rId2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lasko.ru/_fr/165/s9978877.jpg">
                                  <a:hlinkClick r:id="rId25" tgtFrame="&quot;_blank&quot;" tooltip="&quot;Нажмите, для просмотра в полном размере...&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0475" cy="2847975"/>
                                </a:xfrm>
                                <a:prstGeom prst="rect">
                                  <a:avLst/>
                                </a:prstGeom>
                                <a:noFill/>
                                <a:ln>
                                  <a:noFill/>
                                </a:ln>
                              </pic:spPr>
                            </pic:pic>
                          </a:graphicData>
                        </a:graphic>
                      </wp:inline>
                    </w:drawing>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«Подбери игрушку»</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упражнять в счете предметов по названному числу и запоминании его, учить находить равное количество игрушек.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 xml:space="preserve">Содержание. Воспитатель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w:t>
                  </w:r>
                  <w:proofErr w:type="gramStart"/>
                  <w:r w:rsidRPr="003152D4">
                    <w:rPr>
                      <w:rFonts w:ascii="Verdana" w:eastAsia="Times New Roman" w:hAnsi="Verdana" w:cs="Times New Roman"/>
                      <w:b/>
                      <w:bCs/>
                      <w:color w:val="2D435B"/>
                      <w:sz w:val="16"/>
                      <w:szCs w:val="16"/>
                      <w:lang w:eastAsia="ru-RU"/>
                    </w:rPr>
                    <w:t>например</w:t>
                  </w:r>
                  <w:proofErr w:type="gramEnd"/>
                  <w:r w:rsidRPr="003152D4">
                    <w:rPr>
                      <w:rFonts w:ascii="Verdana" w:eastAsia="Times New Roman" w:hAnsi="Verdana" w:cs="Times New Roman"/>
                      <w:b/>
                      <w:bCs/>
                      <w:color w:val="2D435B"/>
                      <w:sz w:val="16"/>
                      <w:szCs w:val="16"/>
                      <w:lang w:eastAsia="ru-RU"/>
                    </w:rPr>
                    <w:t>: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«Подбери фигуру»</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закрепить умение различать геометрические фигуры: прямоугольник, треугольник, квадрат, круг, овал.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Материал: у каждого ребенка карточки, на которых нарисованы прямоугольник, квадрат и треугольник, цвет и форма варьируются.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Содержание. Сначала педагог.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1E84CC"/>
                      <w:sz w:val="16"/>
                      <w:szCs w:val="16"/>
                      <w:lang w:eastAsia="ru-RU"/>
                    </w:rPr>
                    <w:t>«Хватит ли?»</w:t>
                  </w:r>
                  <w:r w:rsidRPr="003152D4">
                    <w:rPr>
                      <w:rFonts w:ascii="Verdana" w:eastAsia="Times New Roman" w:hAnsi="Verdana" w:cs="Times New Roman"/>
                      <w:b/>
                      <w:bCs/>
                      <w:color w:val="2D435B"/>
                      <w:sz w:val="16"/>
                      <w:szCs w:val="16"/>
                      <w:lang w:eastAsia="ru-RU"/>
                    </w:rPr>
                    <w:t>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Цель: учить детей видеть равенство и неравенство групп предметов разного размера, подвести к понятию, что число не зависит от размера. </w:t>
                  </w:r>
                  <w:r w:rsidRPr="003152D4">
                    <w:rPr>
                      <w:rFonts w:ascii="Verdana" w:eastAsia="Times New Roman" w:hAnsi="Verdana" w:cs="Times New Roman"/>
                      <w:b/>
                      <w:bCs/>
                      <w:color w:val="2D435B"/>
                      <w:sz w:val="16"/>
                      <w:szCs w:val="16"/>
                      <w:lang w:eastAsia="ru-RU"/>
                    </w:rPr>
                    <w:br/>
                  </w:r>
                  <w:r w:rsidRPr="003152D4">
                    <w:rPr>
                      <w:rFonts w:ascii="Verdana" w:eastAsia="Times New Roman" w:hAnsi="Verdana" w:cs="Times New Roman"/>
                      <w:b/>
                      <w:bCs/>
                      <w:color w:val="2D435B"/>
                      <w:sz w:val="16"/>
                      <w:szCs w:val="16"/>
                      <w:lang w:eastAsia="ru-RU"/>
                    </w:rPr>
                    <w:br/>
                    <w:t>Содержание. педагог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r w:rsidRPr="003152D4">
                    <w:rPr>
                      <w:rFonts w:ascii="Verdana" w:eastAsia="Times New Roman" w:hAnsi="Verdana" w:cs="Times New Roman"/>
                      <w:color w:val="2D435B"/>
                      <w:sz w:val="16"/>
                      <w:szCs w:val="16"/>
                      <w:lang w:eastAsia="ru-RU"/>
                    </w:rPr>
                    <w:t> </w:t>
                  </w:r>
                  <w:r w:rsidRPr="003152D4">
                    <w:rPr>
                      <w:rFonts w:ascii="Verdana" w:eastAsia="Times New Roman" w:hAnsi="Verdana" w:cs="Times New Roman"/>
                      <w:color w:val="2D435B"/>
                      <w:sz w:val="16"/>
                      <w:szCs w:val="16"/>
                      <w:lang w:eastAsia="ru-RU"/>
                    </w:rPr>
                    <w:br/>
                  </w:r>
                  <w:r w:rsidRPr="003152D4">
                    <w:rPr>
                      <w:rFonts w:ascii="Verdana" w:eastAsia="Times New Roman" w:hAnsi="Verdana" w:cs="Times New Roman"/>
                      <w:color w:val="2D435B"/>
                      <w:sz w:val="16"/>
                      <w:szCs w:val="16"/>
                      <w:lang w:eastAsia="ru-RU"/>
                    </w:rPr>
                    <w:br/>
                  </w:r>
                </w:p>
                <w:p w:rsidR="003152D4" w:rsidRPr="003152D4" w:rsidRDefault="003152D4" w:rsidP="003152D4">
                  <w:pPr>
                    <w:spacing w:after="0" w:line="240" w:lineRule="auto"/>
                    <w:rPr>
                      <w:rFonts w:ascii="Verdana" w:eastAsia="Times New Roman" w:hAnsi="Verdana" w:cs="Times New Roman"/>
                      <w:color w:val="2D435B"/>
                      <w:sz w:val="16"/>
                      <w:szCs w:val="16"/>
                      <w:lang w:eastAsia="ru-RU"/>
                    </w:rPr>
                  </w:pPr>
                  <w:r w:rsidRPr="003152D4">
                    <w:rPr>
                      <w:rFonts w:ascii="Verdana" w:eastAsia="Times New Roman" w:hAnsi="Verdana" w:cs="Times New Roman"/>
                      <w:color w:val="2D435B"/>
                      <w:sz w:val="16"/>
                      <w:szCs w:val="16"/>
                      <w:lang w:eastAsia="ru-RU"/>
                    </w:rPr>
                    <w:t>Фото: </w:t>
                  </w:r>
                  <w:hyperlink r:id="rId27" w:tgtFrame="_blank" w:tooltip="43Kb" w:history="1">
                    <w:r w:rsidRPr="003152D4">
                      <w:rPr>
                        <w:rFonts w:ascii="Verdana" w:eastAsia="Times New Roman" w:hAnsi="Verdana" w:cs="Times New Roman"/>
                        <w:color w:val="FF6600"/>
                        <w:sz w:val="16"/>
                        <w:szCs w:val="16"/>
                        <w:u w:val="single"/>
                        <w:lang w:eastAsia="ru-RU"/>
                      </w:rPr>
                      <w:t>9978877.jpg</w:t>
                    </w:r>
                  </w:hyperlink>
                  <w:r w:rsidRPr="003152D4">
                    <w:rPr>
                      <w:rFonts w:ascii="Verdana" w:eastAsia="Times New Roman" w:hAnsi="Verdana" w:cs="Times New Roman"/>
                      <w:color w:val="2D435B"/>
                      <w:sz w:val="14"/>
                      <w:szCs w:val="14"/>
                      <w:lang w:eastAsia="ru-RU"/>
                    </w:rPr>
                    <w:t>(43Kb)</w:t>
                  </w:r>
                </w:p>
              </w:tc>
            </w:tr>
          </w:tbl>
          <w:p w:rsidR="003152D4" w:rsidRPr="003152D4" w:rsidRDefault="003152D4" w:rsidP="003152D4">
            <w:pPr>
              <w:spacing w:after="0" w:line="240" w:lineRule="auto"/>
              <w:rPr>
                <w:rFonts w:ascii="Verdana" w:eastAsia="Times New Roman" w:hAnsi="Verdana" w:cs="Times New Roman"/>
                <w:color w:val="2D435B"/>
                <w:sz w:val="16"/>
                <w:szCs w:val="16"/>
                <w:lang w:eastAsia="ru-RU"/>
              </w:rPr>
            </w:pPr>
          </w:p>
        </w:tc>
      </w:tr>
    </w:tbl>
    <w:p w:rsidR="00C26F8B" w:rsidRDefault="00C26F8B">
      <w:bookmarkStart w:id="3" w:name="_GoBack"/>
      <w:bookmarkEnd w:id="3"/>
    </w:p>
    <w:sectPr w:rsidR="00C26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D4"/>
    <w:rsid w:val="003152D4"/>
    <w:rsid w:val="00C2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994E6-2D19-4FA8-BF22-E7CCEA7D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77642">
      <w:bodyDiv w:val="1"/>
      <w:marLeft w:val="0"/>
      <w:marRight w:val="0"/>
      <w:marTop w:val="0"/>
      <w:marBottom w:val="0"/>
      <w:divBdr>
        <w:top w:val="none" w:sz="0" w:space="0" w:color="auto"/>
        <w:left w:val="none" w:sz="0" w:space="0" w:color="auto"/>
        <w:bottom w:val="none" w:sz="0" w:space="0" w:color="auto"/>
        <w:right w:val="none" w:sz="0" w:space="0" w:color="auto"/>
      </w:divBdr>
      <w:divsChild>
        <w:div w:id="1200168834">
          <w:marLeft w:val="0"/>
          <w:marRight w:val="0"/>
          <w:marTop w:val="240"/>
          <w:marBottom w:val="0"/>
          <w:divBdr>
            <w:top w:val="none" w:sz="0" w:space="0" w:color="auto"/>
            <w:left w:val="none" w:sz="0" w:space="0" w:color="auto"/>
            <w:bottom w:val="none" w:sz="0" w:space="0" w:color="auto"/>
            <w:right w:val="none" w:sz="0" w:space="0" w:color="auto"/>
          </w:divBdr>
        </w:div>
        <w:div w:id="1117529698">
          <w:marLeft w:val="0"/>
          <w:marRight w:val="0"/>
          <w:marTop w:val="75"/>
          <w:marBottom w:val="0"/>
          <w:divBdr>
            <w:top w:val="none" w:sz="0" w:space="0" w:color="auto"/>
            <w:left w:val="none" w:sz="0" w:space="0" w:color="auto"/>
            <w:bottom w:val="none" w:sz="0" w:space="0" w:color="auto"/>
            <w:right w:val="none" w:sz="0" w:space="0" w:color="auto"/>
          </w:divBdr>
        </w:div>
        <w:div w:id="515118823">
          <w:marLeft w:val="0"/>
          <w:marRight w:val="0"/>
          <w:marTop w:val="0"/>
          <w:marBottom w:val="75"/>
          <w:divBdr>
            <w:top w:val="none" w:sz="0" w:space="0" w:color="auto"/>
            <w:left w:val="none" w:sz="0" w:space="0" w:color="auto"/>
            <w:bottom w:val="none" w:sz="0" w:space="0" w:color="auto"/>
            <w:right w:val="none" w:sz="0" w:space="0" w:color="auto"/>
          </w:divBdr>
        </w:div>
        <w:div w:id="932278702">
          <w:marLeft w:val="0"/>
          <w:marRight w:val="0"/>
          <w:marTop w:val="0"/>
          <w:marBottom w:val="0"/>
          <w:divBdr>
            <w:top w:val="none" w:sz="0" w:space="0" w:color="auto"/>
            <w:left w:val="none" w:sz="0" w:space="0" w:color="auto"/>
            <w:bottom w:val="none" w:sz="0" w:space="0" w:color="auto"/>
            <w:right w:val="none" w:sz="0" w:space="0" w:color="auto"/>
          </w:divBdr>
        </w:div>
        <w:div w:id="1028332091">
          <w:marLeft w:val="0"/>
          <w:marRight w:val="0"/>
          <w:marTop w:val="0"/>
          <w:marBottom w:val="0"/>
          <w:divBdr>
            <w:top w:val="none" w:sz="0" w:space="0" w:color="auto"/>
            <w:left w:val="none" w:sz="0" w:space="0" w:color="auto"/>
            <w:bottom w:val="none" w:sz="0" w:space="0" w:color="auto"/>
            <w:right w:val="none" w:sz="0" w:space="0" w:color="auto"/>
          </w:divBdr>
        </w:div>
        <w:div w:id="1764842444">
          <w:marLeft w:val="0"/>
          <w:marRight w:val="0"/>
          <w:marTop w:val="75"/>
          <w:marBottom w:val="0"/>
          <w:divBdr>
            <w:top w:val="none" w:sz="0" w:space="0" w:color="auto"/>
            <w:left w:val="none" w:sz="0" w:space="0" w:color="auto"/>
            <w:bottom w:val="none" w:sz="0" w:space="0" w:color="auto"/>
            <w:right w:val="none" w:sz="0" w:space="0" w:color="auto"/>
          </w:divBdr>
          <w:divsChild>
            <w:div w:id="4134099">
              <w:marLeft w:val="0"/>
              <w:marRight w:val="0"/>
              <w:marTop w:val="75"/>
              <w:marBottom w:val="0"/>
              <w:divBdr>
                <w:top w:val="none" w:sz="0" w:space="0" w:color="auto"/>
                <w:left w:val="none" w:sz="0" w:space="0" w:color="auto"/>
                <w:bottom w:val="none" w:sz="0" w:space="0" w:color="auto"/>
                <w:right w:val="none" w:sz="0" w:space="0" w:color="auto"/>
              </w:divBdr>
              <w:divsChild>
                <w:div w:id="1508058835">
                  <w:marLeft w:val="0"/>
                  <w:marRight w:val="0"/>
                  <w:marTop w:val="0"/>
                  <w:marBottom w:val="0"/>
                  <w:divBdr>
                    <w:top w:val="none" w:sz="0" w:space="0" w:color="auto"/>
                    <w:left w:val="none" w:sz="0" w:space="0" w:color="auto"/>
                    <w:bottom w:val="none" w:sz="0" w:space="0" w:color="auto"/>
                    <w:right w:val="none" w:sz="0" w:space="0" w:color="auto"/>
                  </w:divBdr>
                </w:div>
                <w:div w:id="32509211">
                  <w:marLeft w:val="0"/>
                  <w:marRight w:val="0"/>
                  <w:marTop w:val="0"/>
                  <w:marBottom w:val="0"/>
                  <w:divBdr>
                    <w:top w:val="none" w:sz="0" w:space="0" w:color="auto"/>
                    <w:left w:val="none" w:sz="0" w:space="0" w:color="auto"/>
                    <w:bottom w:val="none" w:sz="0" w:space="0" w:color="auto"/>
                    <w:right w:val="none" w:sz="0" w:space="0" w:color="auto"/>
                  </w:divBdr>
                </w:div>
                <w:div w:id="1262763453">
                  <w:marLeft w:val="0"/>
                  <w:marRight w:val="0"/>
                  <w:marTop w:val="0"/>
                  <w:marBottom w:val="0"/>
                  <w:divBdr>
                    <w:top w:val="none" w:sz="0" w:space="0" w:color="auto"/>
                    <w:left w:val="none" w:sz="0" w:space="0" w:color="auto"/>
                    <w:bottom w:val="none" w:sz="0" w:space="0" w:color="auto"/>
                    <w:right w:val="none" w:sz="0" w:space="0" w:color="auto"/>
                  </w:divBdr>
                </w:div>
                <w:div w:id="529798883">
                  <w:marLeft w:val="0"/>
                  <w:marRight w:val="0"/>
                  <w:marTop w:val="0"/>
                  <w:marBottom w:val="0"/>
                  <w:divBdr>
                    <w:top w:val="none" w:sz="0" w:space="0" w:color="auto"/>
                    <w:left w:val="none" w:sz="0" w:space="0" w:color="auto"/>
                    <w:bottom w:val="none" w:sz="0" w:space="0" w:color="auto"/>
                    <w:right w:val="none" w:sz="0" w:space="0" w:color="auto"/>
                  </w:divBdr>
                </w:div>
                <w:div w:id="4021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7230">
          <w:marLeft w:val="0"/>
          <w:marRight w:val="0"/>
          <w:marTop w:val="240"/>
          <w:marBottom w:val="0"/>
          <w:divBdr>
            <w:top w:val="none" w:sz="0" w:space="0" w:color="auto"/>
            <w:left w:val="none" w:sz="0" w:space="0" w:color="auto"/>
            <w:bottom w:val="none" w:sz="0" w:space="0" w:color="auto"/>
            <w:right w:val="none" w:sz="0" w:space="0" w:color="auto"/>
          </w:divBdr>
        </w:div>
        <w:div w:id="702483653">
          <w:marLeft w:val="0"/>
          <w:marRight w:val="0"/>
          <w:marTop w:val="75"/>
          <w:marBottom w:val="0"/>
          <w:divBdr>
            <w:top w:val="none" w:sz="0" w:space="0" w:color="auto"/>
            <w:left w:val="none" w:sz="0" w:space="0" w:color="auto"/>
            <w:bottom w:val="none" w:sz="0" w:space="0" w:color="auto"/>
            <w:right w:val="none" w:sz="0" w:space="0" w:color="auto"/>
          </w:divBdr>
        </w:div>
        <w:div w:id="2026442968">
          <w:marLeft w:val="0"/>
          <w:marRight w:val="0"/>
          <w:marTop w:val="0"/>
          <w:marBottom w:val="75"/>
          <w:divBdr>
            <w:top w:val="none" w:sz="0" w:space="0" w:color="auto"/>
            <w:left w:val="none" w:sz="0" w:space="0" w:color="auto"/>
            <w:bottom w:val="none" w:sz="0" w:space="0" w:color="auto"/>
            <w:right w:val="none" w:sz="0" w:space="0" w:color="auto"/>
          </w:divBdr>
        </w:div>
        <w:div w:id="1307468237">
          <w:marLeft w:val="0"/>
          <w:marRight w:val="0"/>
          <w:marTop w:val="0"/>
          <w:marBottom w:val="0"/>
          <w:divBdr>
            <w:top w:val="none" w:sz="0" w:space="0" w:color="auto"/>
            <w:left w:val="none" w:sz="0" w:space="0" w:color="auto"/>
            <w:bottom w:val="none" w:sz="0" w:space="0" w:color="auto"/>
            <w:right w:val="none" w:sz="0" w:space="0" w:color="auto"/>
          </w:divBdr>
        </w:div>
        <w:div w:id="358556629">
          <w:marLeft w:val="0"/>
          <w:marRight w:val="0"/>
          <w:marTop w:val="0"/>
          <w:marBottom w:val="0"/>
          <w:divBdr>
            <w:top w:val="none" w:sz="0" w:space="0" w:color="auto"/>
            <w:left w:val="none" w:sz="0" w:space="0" w:color="auto"/>
            <w:bottom w:val="none" w:sz="0" w:space="0" w:color="auto"/>
            <w:right w:val="none" w:sz="0" w:space="0" w:color="auto"/>
          </w:divBdr>
        </w:div>
        <w:div w:id="415900425">
          <w:marLeft w:val="0"/>
          <w:marRight w:val="0"/>
          <w:marTop w:val="75"/>
          <w:marBottom w:val="0"/>
          <w:divBdr>
            <w:top w:val="none" w:sz="0" w:space="0" w:color="auto"/>
            <w:left w:val="none" w:sz="0" w:space="0" w:color="auto"/>
            <w:bottom w:val="none" w:sz="0" w:space="0" w:color="auto"/>
            <w:right w:val="none" w:sz="0" w:space="0" w:color="auto"/>
          </w:divBdr>
          <w:divsChild>
            <w:div w:id="1955360196">
              <w:marLeft w:val="0"/>
              <w:marRight w:val="0"/>
              <w:marTop w:val="75"/>
              <w:marBottom w:val="0"/>
              <w:divBdr>
                <w:top w:val="none" w:sz="0" w:space="0" w:color="auto"/>
                <w:left w:val="none" w:sz="0" w:space="0" w:color="auto"/>
                <w:bottom w:val="none" w:sz="0" w:space="0" w:color="auto"/>
                <w:right w:val="none" w:sz="0" w:space="0" w:color="auto"/>
              </w:divBdr>
              <w:divsChild>
                <w:div w:id="1163089661">
                  <w:marLeft w:val="0"/>
                  <w:marRight w:val="0"/>
                  <w:marTop w:val="0"/>
                  <w:marBottom w:val="0"/>
                  <w:divBdr>
                    <w:top w:val="none" w:sz="0" w:space="0" w:color="auto"/>
                    <w:left w:val="none" w:sz="0" w:space="0" w:color="auto"/>
                    <w:bottom w:val="none" w:sz="0" w:space="0" w:color="auto"/>
                    <w:right w:val="none" w:sz="0" w:space="0" w:color="auto"/>
                  </w:divBdr>
                </w:div>
                <w:div w:id="1111511881">
                  <w:marLeft w:val="0"/>
                  <w:marRight w:val="0"/>
                  <w:marTop w:val="0"/>
                  <w:marBottom w:val="0"/>
                  <w:divBdr>
                    <w:top w:val="none" w:sz="0" w:space="0" w:color="auto"/>
                    <w:left w:val="none" w:sz="0" w:space="0" w:color="auto"/>
                    <w:bottom w:val="none" w:sz="0" w:space="0" w:color="auto"/>
                    <w:right w:val="none" w:sz="0" w:space="0" w:color="auto"/>
                  </w:divBdr>
                </w:div>
                <w:div w:id="842012163">
                  <w:marLeft w:val="0"/>
                  <w:marRight w:val="0"/>
                  <w:marTop w:val="0"/>
                  <w:marBottom w:val="0"/>
                  <w:divBdr>
                    <w:top w:val="none" w:sz="0" w:space="0" w:color="auto"/>
                    <w:left w:val="none" w:sz="0" w:space="0" w:color="auto"/>
                    <w:bottom w:val="none" w:sz="0" w:space="0" w:color="auto"/>
                    <w:right w:val="none" w:sz="0" w:space="0" w:color="auto"/>
                  </w:divBdr>
                </w:div>
                <w:div w:id="262962352">
                  <w:marLeft w:val="0"/>
                  <w:marRight w:val="0"/>
                  <w:marTop w:val="0"/>
                  <w:marBottom w:val="0"/>
                  <w:divBdr>
                    <w:top w:val="none" w:sz="0" w:space="0" w:color="auto"/>
                    <w:left w:val="none" w:sz="0" w:space="0" w:color="auto"/>
                    <w:bottom w:val="none" w:sz="0" w:space="0" w:color="auto"/>
                    <w:right w:val="none" w:sz="0" w:space="0" w:color="auto"/>
                  </w:divBdr>
                </w:div>
                <w:div w:id="1215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5200">
          <w:marLeft w:val="0"/>
          <w:marRight w:val="0"/>
          <w:marTop w:val="240"/>
          <w:marBottom w:val="0"/>
          <w:divBdr>
            <w:top w:val="none" w:sz="0" w:space="0" w:color="auto"/>
            <w:left w:val="none" w:sz="0" w:space="0" w:color="auto"/>
            <w:bottom w:val="none" w:sz="0" w:space="0" w:color="auto"/>
            <w:right w:val="none" w:sz="0" w:space="0" w:color="auto"/>
          </w:divBdr>
        </w:div>
        <w:div w:id="988943414">
          <w:marLeft w:val="0"/>
          <w:marRight w:val="0"/>
          <w:marTop w:val="75"/>
          <w:marBottom w:val="0"/>
          <w:divBdr>
            <w:top w:val="none" w:sz="0" w:space="0" w:color="auto"/>
            <w:left w:val="none" w:sz="0" w:space="0" w:color="auto"/>
            <w:bottom w:val="none" w:sz="0" w:space="0" w:color="auto"/>
            <w:right w:val="none" w:sz="0" w:space="0" w:color="auto"/>
          </w:divBdr>
        </w:div>
        <w:div w:id="1756245586">
          <w:marLeft w:val="0"/>
          <w:marRight w:val="0"/>
          <w:marTop w:val="0"/>
          <w:marBottom w:val="75"/>
          <w:divBdr>
            <w:top w:val="none" w:sz="0" w:space="0" w:color="auto"/>
            <w:left w:val="none" w:sz="0" w:space="0" w:color="auto"/>
            <w:bottom w:val="none" w:sz="0" w:space="0" w:color="auto"/>
            <w:right w:val="none" w:sz="0" w:space="0" w:color="auto"/>
          </w:divBdr>
        </w:div>
        <w:div w:id="373043500">
          <w:marLeft w:val="0"/>
          <w:marRight w:val="0"/>
          <w:marTop w:val="0"/>
          <w:marBottom w:val="0"/>
          <w:divBdr>
            <w:top w:val="none" w:sz="0" w:space="0" w:color="auto"/>
            <w:left w:val="none" w:sz="0" w:space="0" w:color="auto"/>
            <w:bottom w:val="none" w:sz="0" w:space="0" w:color="auto"/>
            <w:right w:val="none" w:sz="0" w:space="0" w:color="auto"/>
          </w:divBdr>
        </w:div>
        <w:div w:id="82337360">
          <w:marLeft w:val="0"/>
          <w:marRight w:val="0"/>
          <w:marTop w:val="0"/>
          <w:marBottom w:val="0"/>
          <w:divBdr>
            <w:top w:val="none" w:sz="0" w:space="0" w:color="auto"/>
            <w:left w:val="none" w:sz="0" w:space="0" w:color="auto"/>
            <w:bottom w:val="none" w:sz="0" w:space="0" w:color="auto"/>
            <w:right w:val="none" w:sz="0" w:space="0" w:color="auto"/>
          </w:divBdr>
        </w:div>
        <w:div w:id="1993488911">
          <w:marLeft w:val="0"/>
          <w:marRight w:val="0"/>
          <w:marTop w:val="75"/>
          <w:marBottom w:val="0"/>
          <w:divBdr>
            <w:top w:val="none" w:sz="0" w:space="0" w:color="auto"/>
            <w:left w:val="none" w:sz="0" w:space="0" w:color="auto"/>
            <w:bottom w:val="none" w:sz="0" w:space="0" w:color="auto"/>
            <w:right w:val="none" w:sz="0" w:space="0" w:color="auto"/>
          </w:divBdr>
          <w:divsChild>
            <w:div w:id="853884155">
              <w:marLeft w:val="0"/>
              <w:marRight w:val="0"/>
              <w:marTop w:val="75"/>
              <w:marBottom w:val="0"/>
              <w:divBdr>
                <w:top w:val="none" w:sz="0" w:space="0" w:color="auto"/>
                <w:left w:val="none" w:sz="0" w:space="0" w:color="auto"/>
                <w:bottom w:val="none" w:sz="0" w:space="0" w:color="auto"/>
                <w:right w:val="none" w:sz="0" w:space="0" w:color="auto"/>
              </w:divBdr>
              <w:divsChild>
                <w:div w:id="1236822589">
                  <w:marLeft w:val="0"/>
                  <w:marRight w:val="0"/>
                  <w:marTop w:val="0"/>
                  <w:marBottom w:val="0"/>
                  <w:divBdr>
                    <w:top w:val="none" w:sz="0" w:space="0" w:color="auto"/>
                    <w:left w:val="none" w:sz="0" w:space="0" w:color="auto"/>
                    <w:bottom w:val="none" w:sz="0" w:space="0" w:color="auto"/>
                    <w:right w:val="none" w:sz="0" w:space="0" w:color="auto"/>
                  </w:divBdr>
                </w:div>
                <w:div w:id="1377698719">
                  <w:marLeft w:val="0"/>
                  <w:marRight w:val="0"/>
                  <w:marTop w:val="0"/>
                  <w:marBottom w:val="0"/>
                  <w:divBdr>
                    <w:top w:val="none" w:sz="0" w:space="0" w:color="auto"/>
                    <w:left w:val="none" w:sz="0" w:space="0" w:color="auto"/>
                    <w:bottom w:val="none" w:sz="0" w:space="0" w:color="auto"/>
                    <w:right w:val="none" w:sz="0" w:space="0" w:color="auto"/>
                  </w:divBdr>
                </w:div>
                <w:div w:id="1653024747">
                  <w:marLeft w:val="0"/>
                  <w:marRight w:val="0"/>
                  <w:marTop w:val="0"/>
                  <w:marBottom w:val="0"/>
                  <w:divBdr>
                    <w:top w:val="none" w:sz="0" w:space="0" w:color="auto"/>
                    <w:left w:val="none" w:sz="0" w:space="0" w:color="auto"/>
                    <w:bottom w:val="none" w:sz="0" w:space="0" w:color="auto"/>
                    <w:right w:val="none" w:sz="0" w:space="0" w:color="auto"/>
                  </w:divBdr>
                </w:div>
                <w:div w:id="1954241388">
                  <w:marLeft w:val="0"/>
                  <w:marRight w:val="0"/>
                  <w:marTop w:val="0"/>
                  <w:marBottom w:val="0"/>
                  <w:divBdr>
                    <w:top w:val="none" w:sz="0" w:space="0" w:color="auto"/>
                    <w:left w:val="none" w:sz="0" w:space="0" w:color="auto"/>
                    <w:bottom w:val="none" w:sz="0" w:space="0" w:color="auto"/>
                    <w:right w:val="none" w:sz="0" w:space="0" w:color="auto"/>
                  </w:divBdr>
                </w:div>
                <w:div w:id="14082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93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relasko.ru/_fr/165/8372915.jpg" TargetMode="External"/><Relationship Id="rId18" Type="http://schemas.openxmlformats.org/officeDocument/2006/relationships/hyperlink" Target="javascript://"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relasko.ru/_fr/165/5285807.jpg" TargetMode="External"/><Relationship Id="rId7" Type="http://schemas.openxmlformats.org/officeDocument/2006/relationships/hyperlink" Target="javascript:scroll(0,0);"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relasko.ru/_fr/165/9978877.jpg" TargetMode="Externa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javascript://" TargetMode="External"/><Relationship Id="rId24" Type="http://schemas.openxmlformats.org/officeDocument/2006/relationships/hyperlink" Target="javascript://" TargetMode="External"/><Relationship Id="rId5" Type="http://schemas.openxmlformats.org/officeDocument/2006/relationships/hyperlink" Target="javascript://" TargetMode="External"/><Relationship Id="rId15" Type="http://schemas.openxmlformats.org/officeDocument/2006/relationships/hyperlink" Target="http://relasko.ru/_fr/165/8372915.jpg" TargetMode="External"/><Relationship Id="rId23" Type="http://schemas.openxmlformats.org/officeDocument/2006/relationships/hyperlink" Target="javascript://" TargetMode="Externa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relasko.ru/_fr/165/5285807.jpg" TargetMode="External"/><Relationship Id="rId4" Type="http://schemas.openxmlformats.org/officeDocument/2006/relationships/hyperlink" Target="http://relasko.ru/_fr/165/7223047.jpg" TargetMode="External"/><Relationship Id="rId9" Type="http://schemas.openxmlformats.org/officeDocument/2006/relationships/hyperlink" Target="javascript://" TargetMode="External"/><Relationship Id="rId14" Type="http://schemas.openxmlformats.org/officeDocument/2006/relationships/image" Target="media/image4.jpeg"/><Relationship Id="rId22" Type="http://schemas.openxmlformats.org/officeDocument/2006/relationships/hyperlink" Target="javascript://" TargetMode="External"/><Relationship Id="rId27" Type="http://schemas.openxmlformats.org/officeDocument/2006/relationships/hyperlink" Target="http://relasko.ru/_fr/165/997887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10529</Characters>
  <Application>Microsoft Office Word</Application>
  <DocSecurity>0</DocSecurity>
  <Lines>87</Lines>
  <Paragraphs>24</Paragraphs>
  <ScaleCrop>false</ScaleCrop>
  <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2015-11-26T08:06:00Z</dcterms:created>
  <dcterms:modified xsi:type="dcterms:W3CDTF">2015-11-26T08:07:00Z</dcterms:modified>
</cp:coreProperties>
</file>