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1B" w:rsidRPr="00C9481B" w:rsidRDefault="00C9481B" w:rsidP="00C9481B">
      <w:pPr>
        <w:rPr>
          <w:b/>
          <w:sz w:val="28"/>
          <w:szCs w:val="28"/>
        </w:rPr>
      </w:pPr>
      <w:r w:rsidRPr="00B061E9">
        <w:rPr>
          <w:sz w:val="28"/>
          <w:szCs w:val="28"/>
        </w:rPr>
        <w:t xml:space="preserve">Тема: </w:t>
      </w:r>
      <w:r w:rsidRPr="00C9481B">
        <w:rPr>
          <w:b/>
          <w:sz w:val="28"/>
          <w:szCs w:val="28"/>
        </w:rPr>
        <w:t>Повторение по теме «Двусоставное предложение»</w:t>
      </w:r>
    </w:p>
    <w:p w:rsidR="00A364AE" w:rsidRDefault="00A364AE" w:rsidP="00C9481B">
      <w:pPr>
        <w:rPr>
          <w:sz w:val="32"/>
          <w:szCs w:val="32"/>
          <w:u w:val="single"/>
        </w:rPr>
      </w:pPr>
    </w:p>
    <w:p w:rsidR="00C9481B" w:rsidRPr="00A364AE" w:rsidRDefault="00C9481B" w:rsidP="00C9481B">
      <w:r w:rsidRPr="00A364AE">
        <w:rPr>
          <w:u w:val="single"/>
        </w:rPr>
        <w:t>Цель:</w:t>
      </w:r>
      <w:r w:rsidRPr="00A364AE">
        <w:t xml:space="preserve"> обобщить полученные знания о двусоставных предложениях</w:t>
      </w:r>
    </w:p>
    <w:p w:rsidR="00C9481B" w:rsidRPr="00A364AE" w:rsidRDefault="00C9481B" w:rsidP="00C9481B">
      <w:pPr>
        <w:rPr>
          <w:u w:val="single"/>
        </w:rPr>
      </w:pPr>
      <w:r w:rsidRPr="00A364AE">
        <w:rPr>
          <w:u w:val="single"/>
        </w:rPr>
        <w:t>Задачи:</w:t>
      </w:r>
    </w:p>
    <w:p w:rsidR="00C9481B" w:rsidRPr="00A364AE" w:rsidRDefault="00C9481B" w:rsidP="00C9481B">
      <w:pPr>
        <w:rPr>
          <w:i/>
        </w:rPr>
      </w:pPr>
      <w:r w:rsidRPr="00A364AE">
        <w:rPr>
          <w:i/>
        </w:rPr>
        <w:t>1)обучающие:</w:t>
      </w:r>
    </w:p>
    <w:p w:rsidR="00C9481B" w:rsidRPr="00A364AE" w:rsidRDefault="00C9481B" w:rsidP="00C9481B">
      <w:r w:rsidRPr="00A364AE">
        <w:rPr>
          <w:b/>
          <w:i/>
        </w:rPr>
        <w:t xml:space="preserve">- </w:t>
      </w:r>
      <w:r w:rsidRPr="00A364AE">
        <w:t>повторить и обобщить сведения о главных и второстепенных членах предложения;</w:t>
      </w:r>
    </w:p>
    <w:p w:rsidR="00C9481B" w:rsidRPr="00A364AE" w:rsidRDefault="00C9481B" w:rsidP="00C9481B">
      <w:r w:rsidRPr="00A364AE">
        <w:t>- закрепить навыки синтаксического разбора двусоставного предложения;</w:t>
      </w:r>
    </w:p>
    <w:p w:rsidR="00C9481B" w:rsidRPr="00A364AE" w:rsidRDefault="00C9481B" w:rsidP="00C9481B">
      <w:pPr>
        <w:jc w:val="both"/>
        <w:rPr>
          <w:b/>
          <w:i/>
        </w:rPr>
      </w:pPr>
    </w:p>
    <w:p w:rsidR="00C9481B" w:rsidRPr="00A364AE" w:rsidRDefault="00C9481B" w:rsidP="00C9481B">
      <w:pPr>
        <w:jc w:val="both"/>
        <w:rPr>
          <w:i/>
        </w:rPr>
      </w:pPr>
      <w:r w:rsidRPr="00A364AE">
        <w:rPr>
          <w:i/>
        </w:rPr>
        <w:t>2)развивающие:</w:t>
      </w:r>
    </w:p>
    <w:p w:rsidR="00C9481B" w:rsidRPr="00A364AE" w:rsidRDefault="00C9481B" w:rsidP="00C9481B">
      <w:pPr>
        <w:jc w:val="both"/>
      </w:pPr>
      <w:r w:rsidRPr="00A364AE">
        <w:rPr>
          <w:i/>
        </w:rPr>
        <w:t xml:space="preserve">- </w:t>
      </w:r>
      <w:r w:rsidRPr="00A364AE">
        <w:t>совершенствовать орфографические и пунктуационные умения и навыки;</w:t>
      </w:r>
    </w:p>
    <w:p w:rsidR="00C9481B" w:rsidRPr="00A364AE" w:rsidRDefault="00C9481B" w:rsidP="00C9481B">
      <w:pPr>
        <w:jc w:val="both"/>
        <w:rPr>
          <w:b/>
          <w:i/>
        </w:rPr>
      </w:pPr>
      <w:r w:rsidRPr="00A364AE">
        <w:t>- развивать логическое мышление, память, эмоциональную сферу;</w:t>
      </w:r>
    </w:p>
    <w:p w:rsidR="00C9481B" w:rsidRPr="00A364AE" w:rsidRDefault="00C9481B" w:rsidP="00C9481B">
      <w:pPr>
        <w:rPr>
          <w:b/>
          <w:i/>
        </w:rPr>
      </w:pPr>
    </w:p>
    <w:p w:rsidR="00C9481B" w:rsidRPr="00A364AE" w:rsidRDefault="00C9481B" w:rsidP="00C9481B">
      <w:pPr>
        <w:rPr>
          <w:i/>
        </w:rPr>
      </w:pPr>
      <w:r w:rsidRPr="00A364AE">
        <w:rPr>
          <w:i/>
        </w:rPr>
        <w:t xml:space="preserve">3)воспитательные: </w:t>
      </w:r>
    </w:p>
    <w:p w:rsidR="00C9481B" w:rsidRPr="00A364AE" w:rsidRDefault="00C9481B" w:rsidP="00C9481B">
      <w:r w:rsidRPr="00A364AE">
        <w:rPr>
          <w:b/>
          <w:i/>
        </w:rPr>
        <w:t>-</w:t>
      </w:r>
      <w:r w:rsidRPr="00A364AE">
        <w:t>формировать умение сотрудничать при выполнении упражнений;</w:t>
      </w:r>
    </w:p>
    <w:p w:rsidR="00C9481B" w:rsidRPr="00A364AE" w:rsidRDefault="00C9481B" w:rsidP="00C9481B">
      <w:r w:rsidRPr="00A364AE">
        <w:t>- воспитывать внимание и уважение к слову.</w:t>
      </w:r>
    </w:p>
    <w:p w:rsidR="00C9481B" w:rsidRPr="00A364AE" w:rsidRDefault="00C9481B" w:rsidP="00C9481B"/>
    <w:p w:rsidR="004A6D03" w:rsidRPr="00A364AE" w:rsidRDefault="00C9481B" w:rsidP="004A6D03">
      <w:r w:rsidRPr="00A364AE">
        <w:rPr>
          <w:u w:val="single"/>
        </w:rPr>
        <w:t>Оборудование:</w:t>
      </w:r>
      <w:r w:rsidRPr="00A364AE">
        <w:t xml:space="preserve"> учеб</w:t>
      </w:r>
      <w:r w:rsidR="004A6D03" w:rsidRPr="00A364AE">
        <w:t>ник русского языка для 8 класса, карточки, тест</w:t>
      </w:r>
    </w:p>
    <w:p w:rsidR="00C9481B" w:rsidRPr="00C04AE8" w:rsidRDefault="00C9481B" w:rsidP="00C9481B">
      <w:pPr>
        <w:rPr>
          <w:sz w:val="28"/>
          <w:szCs w:val="28"/>
        </w:rPr>
      </w:pPr>
    </w:p>
    <w:p w:rsidR="00C9481B" w:rsidRPr="00C04AE8" w:rsidRDefault="00A364AE" w:rsidP="000745E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955A5B" w:rsidRPr="000745EE" w:rsidRDefault="00955A5B">
      <w:pPr>
        <w:rPr>
          <w:b/>
        </w:rPr>
      </w:pPr>
    </w:p>
    <w:p w:rsidR="00C9481B" w:rsidRPr="000745EE" w:rsidRDefault="00C9481B" w:rsidP="00C9481B">
      <w:pPr>
        <w:pStyle w:val="a3"/>
        <w:numPr>
          <w:ilvl w:val="0"/>
          <w:numId w:val="2"/>
        </w:numPr>
        <w:rPr>
          <w:b/>
        </w:rPr>
      </w:pPr>
      <w:proofErr w:type="spellStart"/>
      <w:r w:rsidRPr="000745EE">
        <w:rPr>
          <w:b/>
        </w:rPr>
        <w:t>Орг</w:t>
      </w:r>
      <w:proofErr w:type="gramStart"/>
      <w:r w:rsidRPr="000745EE">
        <w:rPr>
          <w:b/>
        </w:rPr>
        <w:t>.м</w:t>
      </w:r>
      <w:proofErr w:type="gramEnd"/>
      <w:r w:rsidRPr="000745EE">
        <w:rPr>
          <w:b/>
        </w:rPr>
        <w:t>омент</w:t>
      </w:r>
      <w:proofErr w:type="spellEnd"/>
    </w:p>
    <w:p w:rsidR="00C9481B" w:rsidRDefault="00C9481B" w:rsidP="00C9481B">
      <w:pPr>
        <w:pStyle w:val="a3"/>
        <w:numPr>
          <w:ilvl w:val="0"/>
          <w:numId w:val="2"/>
        </w:numPr>
        <w:rPr>
          <w:b/>
        </w:rPr>
      </w:pPr>
      <w:r w:rsidRPr="00A364AE">
        <w:rPr>
          <w:b/>
        </w:rPr>
        <w:t>Формулирование темы и целей урока.</w:t>
      </w:r>
    </w:p>
    <w:p w:rsidR="00A364AE" w:rsidRPr="00A364AE" w:rsidRDefault="00A364AE" w:rsidP="00A364AE">
      <w:pPr>
        <w:pStyle w:val="a3"/>
        <w:rPr>
          <w:b/>
        </w:rPr>
      </w:pPr>
    </w:p>
    <w:p w:rsidR="00C9481B" w:rsidRPr="00C9481B" w:rsidRDefault="00C9481B" w:rsidP="00C9481B">
      <w:r w:rsidRPr="00C9481B">
        <w:t xml:space="preserve">- Какую тему мы изучили? </w:t>
      </w:r>
      <w:r w:rsidRPr="00C9481B">
        <w:t xml:space="preserve">(Двусоставные предложения) </w:t>
      </w:r>
      <w:r w:rsidRPr="00C9481B">
        <w:t>Что обычно следует за изучением темы? (Повторение).</w:t>
      </w:r>
    </w:p>
    <w:p w:rsidR="00C9481B" w:rsidRPr="00C9481B" w:rsidRDefault="00C9481B" w:rsidP="00C9481B">
      <w:r w:rsidRPr="00C9481B">
        <w:t>- Попытайтесь сформулировать тему урока.</w:t>
      </w:r>
    </w:p>
    <w:p w:rsidR="00C9481B" w:rsidRPr="00C9481B" w:rsidRDefault="00C9481B" w:rsidP="00C9481B">
      <w:r w:rsidRPr="00C9481B">
        <w:t>- Какова основная задача урока? (Дети формулируют цели</w:t>
      </w:r>
      <w:r w:rsidRPr="00C9481B">
        <w:t>: повторить и обобщить сведения о главных и второстепенных членах предложения</w:t>
      </w:r>
      <w:r w:rsidRPr="00C9481B">
        <w:t>)</w:t>
      </w:r>
    </w:p>
    <w:p w:rsidR="00C9481B" w:rsidRDefault="00C9481B" w:rsidP="00C9481B">
      <w:pPr>
        <w:pStyle w:val="a3"/>
        <w:numPr>
          <w:ilvl w:val="0"/>
          <w:numId w:val="2"/>
        </w:numPr>
        <w:rPr>
          <w:b/>
        </w:rPr>
      </w:pPr>
      <w:r w:rsidRPr="00A364AE">
        <w:rPr>
          <w:b/>
        </w:rPr>
        <w:t>Словарная работа.</w:t>
      </w:r>
    </w:p>
    <w:p w:rsidR="00A364AE" w:rsidRDefault="00A364AE" w:rsidP="00A364AE">
      <w:r>
        <w:t xml:space="preserve">(один ученик </w:t>
      </w:r>
      <w:r w:rsidR="000745EE">
        <w:t xml:space="preserve"> у доски</w:t>
      </w:r>
      <w:r>
        <w:t>)</w:t>
      </w:r>
    </w:p>
    <w:p w:rsidR="000745EE" w:rsidRDefault="000745EE" w:rsidP="00A364AE"/>
    <w:p w:rsidR="00A364AE" w:rsidRDefault="00A364AE" w:rsidP="00A364AE">
      <w:pPr>
        <w:rPr>
          <w:sz w:val="28"/>
          <w:szCs w:val="28"/>
        </w:rPr>
      </w:pPr>
      <w:r w:rsidRPr="000745EE">
        <w:rPr>
          <w:sz w:val="28"/>
          <w:szCs w:val="28"/>
        </w:rPr>
        <w:t>Рожь, много дач, решение задач, гараж, дочь мышь,</w:t>
      </w:r>
      <w:r w:rsidR="000745EE">
        <w:rPr>
          <w:sz w:val="28"/>
          <w:szCs w:val="28"/>
        </w:rPr>
        <w:t xml:space="preserve"> </w:t>
      </w:r>
      <w:r w:rsidRPr="000745EE">
        <w:rPr>
          <w:sz w:val="28"/>
          <w:szCs w:val="28"/>
        </w:rPr>
        <w:t>грач</w:t>
      </w:r>
      <w:r w:rsidR="000745EE">
        <w:rPr>
          <w:sz w:val="28"/>
          <w:szCs w:val="28"/>
        </w:rPr>
        <w:t>.</w:t>
      </w:r>
    </w:p>
    <w:p w:rsidR="000745EE" w:rsidRPr="000745EE" w:rsidRDefault="000745EE" w:rsidP="00A364AE">
      <w:pPr>
        <w:rPr>
          <w:sz w:val="28"/>
          <w:szCs w:val="28"/>
        </w:rPr>
      </w:pPr>
    </w:p>
    <w:p w:rsidR="00C9481B" w:rsidRPr="00A364AE" w:rsidRDefault="00C9481B" w:rsidP="00C9481B">
      <w:pPr>
        <w:pStyle w:val="a3"/>
        <w:numPr>
          <w:ilvl w:val="0"/>
          <w:numId w:val="2"/>
        </w:numPr>
        <w:rPr>
          <w:b/>
        </w:rPr>
      </w:pPr>
      <w:r w:rsidRPr="00A364AE">
        <w:rPr>
          <w:b/>
        </w:rPr>
        <w:t>Актуализация знаний</w:t>
      </w:r>
      <w:proofErr w:type="gramStart"/>
      <w:r w:rsidRPr="00A364AE">
        <w:rPr>
          <w:b/>
        </w:rPr>
        <w:t xml:space="preserve"> .</w:t>
      </w:r>
      <w:proofErr w:type="gramEnd"/>
    </w:p>
    <w:p w:rsidR="00C9481B" w:rsidRDefault="00C9481B" w:rsidP="00C9481B">
      <w:pPr>
        <w:pStyle w:val="a3"/>
      </w:pPr>
      <w:r>
        <w:t>Фронтальный опрос.</w:t>
      </w:r>
    </w:p>
    <w:p w:rsidR="00C9481B" w:rsidRDefault="00C9481B" w:rsidP="00C9481B">
      <w:pPr>
        <w:pStyle w:val="a3"/>
        <w:numPr>
          <w:ilvl w:val="0"/>
          <w:numId w:val="3"/>
        </w:numPr>
      </w:pPr>
      <w:r>
        <w:t>На какие группы делятся члены предложения?</w:t>
      </w:r>
    </w:p>
    <w:p w:rsidR="00C9481B" w:rsidRDefault="00C9481B" w:rsidP="00C9481B">
      <w:pPr>
        <w:pStyle w:val="a3"/>
        <w:numPr>
          <w:ilvl w:val="0"/>
          <w:numId w:val="3"/>
        </w:numPr>
      </w:pPr>
      <w:r>
        <w:t>Что такое главные и второстепенные члены предложения?</w:t>
      </w:r>
    </w:p>
    <w:p w:rsidR="00C9481B" w:rsidRDefault="00C9481B" w:rsidP="00C9481B">
      <w:pPr>
        <w:pStyle w:val="a3"/>
        <w:numPr>
          <w:ilvl w:val="0"/>
          <w:numId w:val="3"/>
        </w:numPr>
      </w:pPr>
      <w:r>
        <w:t>Что такое подлежащее, сказуемое, дополнение, определение, обстоятельство?</w:t>
      </w:r>
    </w:p>
    <w:p w:rsidR="00C9481B" w:rsidRPr="00A364AE" w:rsidRDefault="00C9481B" w:rsidP="00C9481B">
      <w:pPr>
        <w:pStyle w:val="a3"/>
        <w:numPr>
          <w:ilvl w:val="0"/>
          <w:numId w:val="2"/>
        </w:numPr>
        <w:rPr>
          <w:b/>
        </w:rPr>
      </w:pPr>
      <w:r w:rsidRPr="00A364AE">
        <w:rPr>
          <w:b/>
        </w:rPr>
        <w:t>Формирование навыков.</w:t>
      </w:r>
    </w:p>
    <w:p w:rsidR="00C9481B" w:rsidRDefault="00C9481B" w:rsidP="00C9481B">
      <w:pPr>
        <w:pStyle w:val="a3"/>
      </w:pPr>
    </w:p>
    <w:p w:rsidR="004A6D03" w:rsidRDefault="00EC3DFB" w:rsidP="00EC3DFB">
      <w:r>
        <w:t xml:space="preserve"> - </w:t>
      </w:r>
      <w:r w:rsidR="00C9481B" w:rsidRPr="00A364AE">
        <w:rPr>
          <w:i/>
          <w:u w:val="single"/>
        </w:rPr>
        <w:t>Диктант «Определи тип сказуемого».</w:t>
      </w:r>
      <w:r w:rsidR="004A6D03" w:rsidRPr="00A364AE">
        <w:rPr>
          <w:i/>
          <w:u w:val="single"/>
        </w:rPr>
        <w:t xml:space="preserve"> </w:t>
      </w:r>
    </w:p>
    <w:p w:rsidR="00C9481B" w:rsidRDefault="004A6D03" w:rsidP="00EC3DFB">
      <w:r>
        <w:t>Вам нужно выделить грамматическую основу и определить тип сказуемого</w:t>
      </w:r>
      <w:proofErr w:type="gramStart"/>
      <w:r>
        <w:t>.</w:t>
      </w:r>
      <w:r w:rsidR="00A046F6">
        <w:t>(</w:t>
      </w:r>
      <w:proofErr w:type="gramEnd"/>
      <w:r w:rsidR="00A046F6">
        <w:t>один ученик у доски)</w:t>
      </w:r>
    </w:p>
    <w:p w:rsidR="00C9481B" w:rsidRDefault="00C9481B" w:rsidP="00C9481B">
      <w:pPr>
        <w:pStyle w:val="a3"/>
        <w:numPr>
          <w:ilvl w:val="0"/>
          <w:numId w:val="5"/>
        </w:numPr>
      </w:pPr>
      <w:r w:rsidRPr="00C9481B">
        <w:rPr>
          <w:u w:val="single"/>
        </w:rPr>
        <w:t>Владимир</w:t>
      </w:r>
      <w:r>
        <w:t xml:space="preserve"> </w:t>
      </w:r>
      <w:r w:rsidRPr="00C9481B">
        <w:rPr>
          <w:u w:val="double"/>
        </w:rPr>
        <w:t>начал</w:t>
      </w:r>
      <w:r>
        <w:t xml:space="preserve"> сильно </w:t>
      </w:r>
      <w:r w:rsidRPr="00C9481B">
        <w:rPr>
          <w:u w:val="double"/>
        </w:rPr>
        <w:t>беспокоиться</w:t>
      </w:r>
      <w:r>
        <w:t>. (СГС)</w:t>
      </w:r>
    </w:p>
    <w:p w:rsidR="00C9481B" w:rsidRDefault="00C9481B" w:rsidP="00C9481B">
      <w:pPr>
        <w:pStyle w:val="a3"/>
        <w:numPr>
          <w:ilvl w:val="0"/>
          <w:numId w:val="5"/>
        </w:numPr>
      </w:pPr>
      <w:r>
        <w:t xml:space="preserve">Ещё громче </w:t>
      </w:r>
      <w:r w:rsidRPr="00C9481B">
        <w:rPr>
          <w:u w:val="double"/>
        </w:rPr>
        <w:t>будут петь</w:t>
      </w:r>
      <w:r>
        <w:t xml:space="preserve"> </w:t>
      </w:r>
      <w:r w:rsidRPr="00C9481B">
        <w:rPr>
          <w:u w:val="single"/>
        </w:rPr>
        <w:t>птицы</w:t>
      </w:r>
      <w:r>
        <w:t>. (ПГС)</w:t>
      </w:r>
    </w:p>
    <w:p w:rsidR="00C9481B" w:rsidRDefault="00C9481B" w:rsidP="00C9481B">
      <w:pPr>
        <w:pStyle w:val="a3"/>
        <w:numPr>
          <w:ilvl w:val="0"/>
          <w:numId w:val="5"/>
        </w:numPr>
      </w:pPr>
      <w:proofErr w:type="gramStart"/>
      <w:r w:rsidRPr="00C9481B">
        <w:rPr>
          <w:u w:val="single"/>
        </w:rPr>
        <w:t>Работа</w:t>
      </w:r>
      <w:r>
        <w:t xml:space="preserve"> </w:t>
      </w:r>
      <w:r w:rsidRPr="00C9481B">
        <w:rPr>
          <w:u w:val="double"/>
        </w:rPr>
        <w:t>не была закончена</w:t>
      </w:r>
      <w:r>
        <w:t xml:space="preserve">. </w:t>
      </w:r>
      <w:proofErr w:type="gramEnd"/>
      <w:r>
        <w:t>(СИС)</w:t>
      </w:r>
    </w:p>
    <w:p w:rsidR="00C9481B" w:rsidRDefault="00C9481B" w:rsidP="00C9481B"/>
    <w:p w:rsidR="00EC3DFB" w:rsidRDefault="00EC3DFB" w:rsidP="00C9481B">
      <w:r>
        <w:t xml:space="preserve">- Что такое </w:t>
      </w:r>
      <w:r w:rsidRPr="00194284">
        <w:rPr>
          <w:b/>
        </w:rPr>
        <w:t>дополнение</w:t>
      </w:r>
      <w:r>
        <w:t>? Назовите виды дополнения</w:t>
      </w:r>
      <w:proofErr w:type="gramStart"/>
      <w:r>
        <w:t>?</w:t>
      </w:r>
      <w:r w:rsidR="00194284">
        <w:t>(</w:t>
      </w:r>
      <w:proofErr w:type="gramEnd"/>
      <w:r w:rsidR="00194284">
        <w:t>прямое, косвенное)</w:t>
      </w:r>
    </w:p>
    <w:p w:rsidR="00A046F6" w:rsidRPr="00A364AE" w:rsidRDefault="00A046F6" w:rsidP="00C9481B">
      <w:pPr>
        <w:rPr>
          <w:u w:val="single"/>
        </w:rPr>
      </w:pPr>
    </w:p>
    <w:p w:rsidR="00EC3DFB" w:rsidRPr="00A364AE" w:rsidRDefault="00EC3DFB" w:rsidP="00C9481B">
      <w:pPr>
        <w:rPr>
          <w:i/>
          <w:u w:val="single"/>
        </w:rPr>
      </w:pPr>
      <w:r w:rsidRPr="00A364AE">
        <w:rPr>
          <w:i/>
          <w:u w:val="single"/>
        </w:rPr>
        <w:t>Работа с карточкой.</w:t>
      </w:r>
    </w:p>
    <w:p w:rsidR="00EC3DFB" w:rsidRDefault="00EC3DFB" w:rsidP="00C9481B">
      <w:r>
        <w:lastRenderedPageBreak/>
        <w:t>Вам нужно выписать дополнения по вариантам:</w:t>
      </w:r>
    </w:p>
    <w:p w:rsidR="00EC3DFB" w:rsidRDefault="00EC3DFB" w:rsidP="00C9481B">
      <w:r>
        <w:t xml:space="preserve">1 вариант – </w:t>
      </w:r>
      <w:proofErr w:type="gramStart"/>
      <w:r>
        <w:t>прямое</w:t>
      </w:r>
      <w:proofErr w:type="gramEnd"/>
      <w:r>
        <w:t>,</w:t>
      </w:r>
    </w:p>
    <w:p w:rsidR="00EC3DFB" w:rsidRDefault="00EC3DFB" w:rsidP="00C9481B">
      <w:r>
        <w:t xml:space="preserve">2 вариант – </w:t>
      </w:r>
      <w:proofErr w:type="gramStart"/>
      <w:r>
        <w:t>косвенное</w:t>
      </w:r>
      <w:proofErr w:type="gramEnd"/>
      <w:r>
        <w:t>.</w:t>
      </w:r>
    </w:p>
    <w:p w:rsidR="00194284" w:rsidRDefault="00194284" w:rsidP="00C9481B"/>
    <w:p w:rsidR="00EC3DFB" w:rsidRDefault="00EC3DFB" w:rsidP="00C9481B">
      <w:r>
        <w:t>КАРТОЧКА</w:t>
      </w:r>
      <w:r w:rsidR="008B656E">
        <w:t xml:space="preserve"> 1</w:t>
      </w:r>
      <w:r>
        <w:t>.</w:t>
      </w:r>
    </w:p>
    <w:p w:rsidR="00EC3DFB" w:rsidRDefault="00EC3DFB" w:rsidP="00EC3D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Читаю книгу, читаю о герое, думаю о будущем, гулять в лесу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люблю его, заботиться о старших, нес раненого, видел их, помню войну. </w:t>
      </w:r>
    </w:p>
    <w:p w:rsidR="00EC3DFB" w:rsidRDefault="00EC3DFB" w:rsidP="00C9481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DFB" w:rsidRPr="00EC3DFB" w:rsidTr="00EC3DFB">
        <w:tc>
          <w:tcPr>
            <w:tcW w:w="4785" w:type="dxa"/>
          </w:tcPr>
          <w:p w:rsidR="00EC3DFB" w:rsidRPr="00EC3DFB" w:rsidRDefault="00EC3DFB" w:rsidP="00C9481B">
            <w:pPr>
              <w:rPr>
                <w:sz w:val="22"/>
                <w:szCs w:val="22"/>
              </w:rPr>
            </w:pPr>
            <w:r w:rsidRPr="00EC3DFB">
              <w:rPr>
                <w:sz w:val="22"/>
                <w:szCs w:val="22"/>
              </w:rPr>
              <w:t>прямое</w:t>
            </w:r>
          </w:p>
        </w:tc>
        <w:tc>
          <w:tcPr>
            <w:tcW w:w="4786" w:type="dxa"/>
          </w:tcPr>
          <w:p w:rsidR="00EC3DFB" w:rsidRPr="00EC3DFB" w:rsidRDefault="00EC3DFB" w:rsidP="00C9481B">
            <w:pPr>
              <w:rPr>
                <w:sz w:val="22"/>
                <w:szCs w:val="22"/>
              </w:rPr>
            </w:pPr>
            <w:r w:rsidRPr="00EC3DFB">
              <w:rPr>
                <w:sz w:val="22"/>
                <w:szCs w:val="22"/>
              </w:rPr>
              <w:t>косвенное</w:t>
            </w:r>
          </w:p>
        </w:tc>
      </w:tr>
      <w:tr w:rsidR="00EC3DFB" w:rsidRPr="00EC3DFB" w:rsidTr="00EC3DFB">
        <w:tc>
          <w:tcPr>
            <w:tcW w:w="4785" w:type="dxa"/>
          </w:tcPr>
          <w:p w:rsidR="00EC3DFB" w:rsidRPr="00EC3DFB" w:rsidRDefault="00EC3DFB" w:rsidP="00EC3DFB">
            <w:pPr>
              <w:rPr>
                <w:sz w:val="22"/>
                <w:szCs w:val="22"/>
              </w:rPr>
            </w:pPr>
            <w:r w:rsidRPr="00EC3DFB">
              <w:rPr>
                <w:sz w:val="22"/>
                <w:szCs w:val="22"/>
              </w:rPr>
              <w:t>Читаю книгу, люблю его, нес раненого, видел их, помню войну.</w:t>
            </w:r>
          </w:p>
        </w:tc>
        <w:tc>
          <w:tcPr>
            <w:tcW w:w="4786" w:type="dxa"/>
          </w:tcPr>
          <w:p w:rsidR="00EC3DFB" w:rsidRPr="00EC3DFB" w:rsidRDefault="00EC3DFB" w:rsidP="00EC3DFB">
            <w:pPr>
              <w:rPr>
                <w:sz w:val="22"/>
                <w:szCs w:val="22"/>
              </w:rPr>
            </w:pPr>
            <w:r w:rsidRPr="00EC3DFB">
              <w:rPr>
                <w:sz w:val="22"/>
                <w:szCs w:val="22"/>
              </w:rPr>
              <w:t xml:space="preserve">читаю о герое, думаю о будущем, гулять в лесу, заботиться о старших, </w:t>
            </w:r>
          </w:p>
        </w:tc>
      </w:tr>
    </w:tbl>
    <w:p w:rsidR="00EC3DFB" w:rsidRPr="00C9481B" w:rsidRDefault="00EC3DFB" w:rsidP="00C9481B"/>
    <w:p w:rsidR="00C9481B" w:rsidRDefault="00C9481B" w:rsidP="00C9481B"/>
    <w:p w:rsidR="00C9481B" w:rsidRPr="00A364AE" w:rsidRDefault="00A046F6" w:rsidP="00A046F6">
      <w:pPr>
        <w:rPr>
          <w:b/>
        </w:rPr>
      </w:pPr>
      <w:r w:rsidRPr="00A364AE">
        <w:rPr>
          <w:b/>
        </w:rPr>
        <w:t xml:space="preserve">   - </w:t>
      </w:r>
      <w:r w:rsidR="00EC3DFB" w:rsidRPr="00A364AE">
        <w:rPr>
          <w:b/>
        </w:rPr>
        <w:t>Физкультминутка.</w:t>
      </w:r>
    </w:p>
    <w:p w:rsidR="00A046F6" w:rsidRPr="00A046F6" w:rsidRDefault="00A046F6" w:rsidP="00A046F6">
      <w:pPr>
        <w:pStyle w:val="a3"/>
      </w:pPr>
    </w:p>
    <w:p w:rsidR="00A046F6" w:rsidRPr="00A046F6" w:rsidRDefault="00A046F6" w:rsidP="00A046F6">
      <w:pPr>
        <w:jc w:val="both"/>
        <w:rPr>
          <w:b/>
        </w:rPr>
      </w:pPr>
      <w:r w:rsidRPr="00A046F6">
        <w:t>- Если в предложении есть второстепенный член</w:t>
      </w:r>
      <w:r w:rsidRPr="00A046F6">
        <w:rPr>
          <w:b/>
        </w:rPr>
        <w:t xml:space="preserve"> дополнение, </w:t>
      </w:r>
      <w:r w:rsidRPr="00A046F6">
        <w:t>поднимите левую руку</w:t>
      </w:r>
      <w:r w:rsidRPr="00A046F6">
        <w:rPr>
          <w:b/>
        </w:rPr>
        <w:t xml:space="preserve">, </w:t>
      </w:r>
      <w:r w:rsidRPr="00A046F6">
        <w:t>если</w:t>
      </w:r>
      <w:r w:rsidRPr="00A046F6">
        <w:rPr>
          <w:b/>
        </w:rPr>
        <w:t xml:space="preserve"> определение – </w:t>
      </w:r>
      <w:r w:rsidRPr="00A046F6">
        <w:t>правую</w:t>
      </w:r>
      <w:r w:rsidRPr="00A046F6">
        <w:rPr>
          <w:b/>
        </w:rPr>
        <w:t xml:space="preserve">, </w:t>
      </w:r>
      <w:r w:rsidRPr="00A046F6">
        <w:t>если есть</w:t>
      </w:r>
      <w:r w:rsidRPr="00A046F6">
        <w:rPr>
          <w:b/>
        </w:rPr>
        <w:t xml:space="preserve"> обстоятельство – </w:t>
      </w:r>
      <w:r w:rsidRPr="00A046F6">
        <w:t>поднимите обе руки</w:t>
      </w:r>
      <w:r w:rsidRPr="00A046F6">
        <w:rPr>
          <w:b/>
        </w:rPr>
        <w:t>.</w:t>
      </w:r>
    </w:p>
    <w:p w:rsidR="00A046F6" w:rsidRPr="00A046F6" w:rsidRDefault="00A046F6" w:rsidP="00A046F6">
      <w:pPr>
        <w:numPr>
          <w:ilvl w:val="0"/>
          <w:numId w:val="6"/>
        </w:numPr>
        <w:jc w:val="both"/>
      </w:pPr>
      <w:r w:rsidRPr="00A046F6">
        <w:t>Юноша писал письмо</w:t>
      </w:r>
      <w:proofErr w:type="gramStart"/>
      <w:r w:rsidRPr="00A046F6">
        <w:t>.</w:t>
      </w:r>
      <w:r w:rsidRPr="00A046F6">
        <w:t>(</w:t>
      </w:r>
      <w:proofErr w:type="gramEnd"/>
      <w:r w:rsidRPr="00A046F6">
        <w:t>левая)</w:t>
      </w:r>
    </w:p>
    <w:p w:rsidR="00A046F6" w:rsidRPr="00A046F6" w:rsidRDefault="00A046F6" w:rsidP="00A046F6">
      <w:pPr>
        <w:numPr>
          <w:ilvl w:val="0"/>
          <w:numId w:val="6"/>
        </w:numPr>
        <w:jc w:val="both"/>
      </w:pPr>
      <w:r w:rsidRPr="00A046F6">
        <w:t>Всходило яркое солнце</w:t>
      </w:r>
      <w:proofErr w:type="gramStart"/>
      <w:r w:rsidRPr="00A046F6">
        <w:t>.</w:t>
      </w:r>
      <w:r w:rsidRPr="00A046F6">
        <w:t>(</w:t>
      </w:r>
      <w:proofErr w:type="gramEnd"/>
      <w:r w:rsidRPr="00A046F6">
        <w:t>правая)</w:t>
      </w:r>
    </w:p>
    <w:p w:rsidR="00A046F6" w:rsidRPr="00A046F6" w:rsidRDefault="00A046F6" w:rsidP="00A046F6">
      <w:pPr>
        <w:numPr>
          <w:ilvl w:val="0"/>
          <w:numId w:val="6"/>
        </w:numPr>
        <w:jc w:val="both"/>
      </w:pPr>
      <w:r w:rsidRPr="00A046F6">
        <w:t>Школьники посадили деревья</w:t>
      </w:r>
      <w:proofErr w:type="gramStart"/>
      <w:r w:rsidRPr="00A046F6">
        <w:t>.</w:t>
      </w:r>
      <w:r w:rsidRPr="00A046F6">
        <w:t>(</w:t>
      </w:r>
      <w:proofErr w:type="gramEnd"/>
      <w:r w:rsidRPr="00A046F6">
        <w:t>левая)</w:t>
      </w:r>
    </w:p>
    <w:p w:rsidR="00A046F6" w:rsidRPr="00A046F6" w:rsidRDefault="00A046F6" w:rsidP="00A046F6">
      <w:pPr>
        <w:numPr>
          <w:ilvl w:val="0"/>
          <w:numId w:val="6"/>
        </w:numPr>
        <w:jc w:val="both"/>
      </w:pPr>
      <w:r w:rsidRPr="00A046F6">
        <w:t>Вчера моросил дождь</w:t>
      </w:r>
      <w:proofErr w:type="gramStart"/>
      <w:r w:rsidRPr="00A046F6">
        <w:t>.</w:t>
      </w:r>
      <w:r w:rsidRPr="00A046F6">
        <w:t>(</w:t>
      </w:r>
      <w:proofErr w:type="gramEnd"/>
      <w:r w:rsidRPr="00A046F6">
        <w:t>обе руки)</w:t>
      </w:r>
    </w:p>
    <w:p w:rsidR="00A046F6" w:rsidRPr="00A046F6" w:rsidRDefault="00A046F6" w:rsidP="00A046F6">
      <w:pPr>
        <w:numPr>
          <w:ilvl w:val="0"/>
          <w:numId w:val="6"/>
        </w:numPr>
        <w:jc w:val="both"/>
      </w:pPr>
      <w:r w:rsidRPr="00A046F6">
        <w:t>Подул холодный ветер</w:t>
      </w:r>
      <w:proofErr w:type="gramStart"/>
      <w:r w:rsidRPr="00A046F6">
        <w:t>.</w:t>
      </w:r>
      <w:r w:rsidRPr="00A046F6">
        <w:t>(</w:t>
      </w:r>
      <w:proofErr w:type="gramEnd"/>
      <w:r w:rsidRPr="00A046F6">
        <w:t>правая)</w:t>
      </w:r>
    </w:p>
    <w:p w:rsidR="00A046F6" w:rsidRDefault="00A046F6" w:rsidP="00A046F6">
      <w:pPr>
        <w:numPr>
          <w:ilvl w:val="0"/>
          <w:numId w:val="6"/>
        </w:numPr>
        <w:jc w:val="both"/>
      </w:pPr>
      <w:r w:rsidRPr="00A046F6">
        <w:t>Прозвенел веселый звонок</w:t>
      </w:r>
      <w:proofErr w:type="gramStart"/>
      <w:r w:rsidRPr="00A046F6">
        <w:t>.</w:t>
      </w:r>
      <w:r w:rsidRPr="00A046F6">
        <w:t>(</w:t>
      </w:r>
      <w:proofErr w:type="gramEnd"/>
      <w:r w:rsidRPr="00A046F6">
        <w:t>правая)</w:t>
      </w:r>
    </w:p>
    <w:p w:rsidR="00A046F6" w:rsidRPr="00A046F6" w:rsidRDefault="00A046F6" w:rsidP="00A046F6">
      <w:pPr>
        <w:numPr>
          <w:ilvl w:val="0"/>
          <w:numId w:val="6"/>
        </w:numPr>
        <w:jc w:val="both"/>
      </w:pPr>
      <w:r w:rsidRPr="00A046F6">
        <w:t>Завтра будет тепло</w:t>
      </w:r>
      <w:proofErr w:type="gramStart"/>
      <w:r w:rsidRPr="00A046F6">
        <w:t>.(</w:t>
      </w:r>
      <w:proofErr w:type="gramEnd"/>
      <w:r w:rsidRPr="00A046F6">
        <w:t>обе руки)</w:t>
      </w:r>
    </w:p>
    <w:p w:rsidR="00A046F6" w:rsidRDefault="00A046F6" w:rsidP="00A046F6">
      <w:pPr>
        <w:jc w:val="both"/>
      </w:pPr>
    </w:p>
    <w:p w:rsidR="00A046F6" w:rsidRPr="00A046F6" w:rsidRDefault="00A046F6" w:rsidP="00A046F6">
      <w:pPr>
        <w:jc w:val="both"/>
      </w:pPr>
    </w:p>
    <w:p w:rsidR="00A046F6" w:rsidRDefault="00A046F6" w:rsidP="00A046F6">
      <w:pPr>
        <w:jc w:val="both"/>
      </w:pPr>
      <w:r>
        <w:t xml:space="preserve"> -  Что такое </w:t>
      </w:r>
      <w:r w:rsidRPr="00194284">
        <w:rPr>
          <w:b/>
        </w:rPr>
        <w:t>определение</w:t>
      </w:r>
      <w:r>
        <w:t>? Виды определения? Чем различаются согласованные и несогласованные определения?</w:t>
      </w:r>
    </w:p>
    <w:p w:rsidR="00A364AE" w:rsidRDefault="00A364AE" w:rsidP="00A046F6">
      <w:pPr>
        <w:jc w:val="both"/>
      </w:pPr>
    </w:p>
    <w:p w:rsidR="00D65850" w:rsidRPr="000745EE" w:rsidRDefault="00A364AE" w:rsidP="00A046F6">
      <w:pPr>
        <w:jc w:val="both"/>
        <w:rPr>
          <w:i/>
        </w:rPr>
      </w:pPr>
      <w:r w:rsidRPr="000745EE">
        <w:rPr>
          <w:i/>
        </w:rPr>
        <w:t>Работа с карточкой.</w:t>
      </w:r>
    </w:p>
    <w:p w:rsidR="00D65850" w:rsidRDefault="002A2131" w:rsidP="00D65850">
      <w:pPr>
        <w:spacing w:after="200" w:line="276" w:lineRule="auto"/>
        <w:rPr>
          <w:rFonts w:eastAsia="Calibri"/>
          <w:color w:val="000000"/>
          <w:lang w:eastAsia="en-US"/>
        </w:rPr>
      </w:pPr>
      <w:r w:rsidRPr="00A364AE">
        <w:rPr>
          <w:rFonts w:eastAsia="Calibri"/>
          <w:i/>
          <w:color w:val="000000"/>
          <w:u w:val="single"/>
          <w:lang w:eastAsia="en-US"/>
        </w:rPr>
        <w:t>КАРТОЧКА</w:t>
      </w:r>
      <w:r w:rsidR="008B656E" w:rsidRPr="00A364AE">
        <w:rPr>
          <w:rFonts w:eastAsia="Calibri"/>
          <w:i/>
          <w:color w:val="000000"/>
          <w:u w:val="single"/>
          <w:lang w:eastAsia="en-US"/>
        </w:rPr>
        <w:t xml:space="preserve"> 2.</w:t>
      </w:r>
      <w:r w:rsidR="00D65850" w:rsidRPr="00D65850">
        <w:rPr>
          <w:rFonts w:eastAsia="Calibri"/>
          <w:color w:val="000000"/>
          <w:u w:val="single"/>
          <w:lang w:eastAsia="en-US"/>
        </w:rPr>
        <w:br/>
      </w:r>
      <w:r w:rsidR="00D65850" w:rsidRPr="00D65850">
        <w:rPr>
          <w:rFonts w:eastAsia="Calibri"/>
          <w:color w:val="000000"/>
          <w:lang w:eastAsia="en-US"/>
        </w:rPr>
        <w:t>Задание: перестройте эти конструкции в словосочетания с согласованными определениями.</w:t>
      </w:r>
      <w:r w:rsidR="00D65850" w:rsidRPr="00D65850">
        <w:rPr>
          <w:rFonts w:eastAsia="Calibri"/>
          <w:color w:val="000000"/>
          <w:lang w:eastAsia="en-US"/>
        </w:rPr>
        <w:br/>
        <w:t>Ваза из фарфора, кружева из Вологды, волосы с сед</w:t>
      </w:r>
      <w:r w:rsidR="00D65850">
        <w:rPr>
          <w:rFonts w:eastAsia="Calibri"/>
          <w:color w:val="000000"/>
          <w:lang w:eastAsia="en-US"/>
        </w:rPr>
        <w:t xml:space="preserve">иной, </w:t>
      </w:r>
      <w:r w:rsidR="00D65850" w:rsidRPr="00D65850">
        <w:rPr>
          <w:rFonts w:eastAsia="Calibri"/>
          <w:color w:val="000000"/>
          <w:lang w:eastAsia="en-US"/>
        </w:rPr>
        <w:t xml:space="preserve">сок из вишни, лестница на чердак, товарищ по школе, энергия солнца, переход под землёй. </w:t>
      </w:r>
    </w:p>
    <w:p w:rsidR="00A364AE" w:rsidRDefault="004A6D03" w:rsidP="00D65850">
      <w:pPr>
        <w:spacing w:after="200"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Похожее задание у вас встретится и в </w:t>
      </w:r>
      <w:proofErr w:type="spellStart"/>
      <w:r>
        <w:rPr>
          <w:rFonts w:eastAsia="Calibri"/>
          <w:color w:val="000000"/>
          <w:lang w:eastAsia="en-US"/>
        </w:rPr>
        <w:t>КИМах</w:t>
      </w:r>
      <w:proofErr w:type="spellEnd"/>
      <w:r>
        <w:rPr>
          <w:rFonts w:eastAsia="Calibri"/>
          <w:color w:val="000000"/>
          <w:lang w:eastAsia="en-US"/>
        </w:rPr>
        <w:t xml:space="preserve"> ОГЭ.</w:t>
      </w:r>
    </w:p>
    <w:p w:rsidR="000745EE" w:rsidRDefault="000745EE" w:rsidP="00D65850">
      <w:pPr>
        <w:spacing w:after="200" w:line="276" w:lineRule="auto"/>
        <w:rPr>
          <w:rFonts w:eastAsia="Calibri"/>
          <w:color w:val="000000"/>
          <w:lang w:eastAsia="en-US"/>
        </w:rPr>
      </w:pPr>
    </w:p>
    <w:p w:rsidR="008B656E" w:rsidRDefault="008B656E" w:rsidP="00D65850">
      <w:pPr>
        <w:spacing w:after="200"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Какие </w:t>
      </w:r>
      <w:r w:rsidRPr="00A364AE">
        <w:rPr>
          <w:rFonts w:eastAsia="Calibri"/>
          <w:b/>
          <w:color w:val="000000"/>
          <w:lang w:eastAsia="en-US"/>
        </w:rPr>
        <w:t>определения</w:t>
      </w:r>
      <w:r>
        <w:rPr>
          <w:rFonts w:eastAsia="Calibri"/>
          <w:color w:val="000000"/>
          <w:lang w:eastAsia="en-US"/>
        </w:rPr>
        <w:t xml:space="preserve"> вы ещё знаете</w:t>
      </w:r>
      <w:proofErr w:type="gramStart"/>
      <w:r>
        <w:rPr>
          <w:rFonts w:eastAsia="Calibri"/>
          <w:color w:val="000000"/>
          <w:lang w:eastAsia="en-US"/>
        </w:rPr>
        <w:t>?(</w:t>
      </w:r>
      <w:proofErr w:type="gramEnd"/>
      <w:r>
        <w:rPr>
          <w:rFonts w:eastAsia="Calibri"/>
          <w:color w:val="000000"/>
          <w:lang w:eastAsia="en-US"/>
        </w:rPr>
        <w:t xml:space="preserve">Приложение) Как оно пишется? </w:t>
      </w:r>
    </w:p>
    <w:p w:rsidR="000745EE" w:rsidRDefault="000745EE" w:rsidP="00D65850">
      <w:pPr>
        <w:spacing w:after="200" w:line="276" w:lineRule="auto"/>
        <w:rPr>
          <w:rFonts w:eastAsia="Calibri"/>
          <w:color w:val="000000"/>
          <w:lang w:eastAsia="en-US"/>
        </w:rPr>
      </w:pPr>
    </w:p>
    <w:p w:rsidR="00194284" w:rsidRDefault="00194284" w:rsidP="00D65850">
      <w:pPr>
        <w:spacing w:after="200" w:line="27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Что такое </w:t>
      </w:r>
      <w:r w:rsidRPr="00A364AE">
        <w:rPr>
          <w:rFonts w:eastAsia="Calibri"/>
          <w:b/>
          <w:color w:val="000000"/>
          <w:lang w:eastAsia="en-US"/>
        </w:rPr>
        <w:t>обстоятельство</w:t>
      </w:r>
      <w:r>
        <w:rPr>
          <w:rFonts w:eastAsia="Calibri"/>
          <w:color w:val="000000"/>
          <w:lang w:eastAsia="en-US"/>
        </w:rPr>
        <w:t>? Виды обстоятельств?</w:t>
      </w:r>
    </w:p>
    <w:p w:rsidR="00A364AE" w:rsidRPr="00A364AE" w:rsidRDefault="00A364AE" w:rsidP="00D65850">
      <w:pPr>
        <w:spacing w:after="200" w:line="276" w:lineRule="auto"/>
        <w:rPr>
          <w:rFonts w:eastAsia="Calibri"/>
          <w:i/>
          <w:color w:val="000000"/>
          <w:lang w:eastAsia="en-US"/>
        </w:rPr>
      </w:pPr>
      <w:r w:rsidRPr="00A364AE">
        <w:rPr>
          <w:rFonts w:eastAsia="Calibri"/>
          <w:i/>
          <w:color w:val="000000"/>
          <w:lang w:eastAsia="en-US"/>
        </w:rPr>
        <w:t>Работа с карточкой.</w:t>
      </w:r>
    </w:p>
    <w:p w:rsidR="008B656E" w:rsidRDefault="002A2131" w:rsidP="002A2131">
      <w:pPr>
        <w:pStyle w:val="a5"/>
      </w:pPr>
      <w:r>
        <w:rPr>
          <w:u w:val="single"/>
        </w:rPr>
        <w:t>КАРТОЧКА</w:t>
      </w:r>
      <w:r w:rsidR="008B656E">
        <w:rPr>
          <w:u w:val="single"/>
        </w:rPr>
        <w:t xml:space="preserve"> 3.</w:t>
      </w:r>
      <w:r w:rsidR="0049113E" w:rsidRPr="00285D96">
        <w:br/>
      </w:r>
      <w:r w:rsidR="0049113E" w:rsidRPr="008B656E">
        <w:rPr>
          <w:i/>
        </w:rPr>
        <w:t>Задание: найдите обстоятельства и укажите, к каким разрядам они относятся.</w:t>
      </w:r>
    </w:p>
    <w:p w:rsidR="002A2131" w:rsidRDefault="0049113E" w:rsidP="002A2131">
      <w:pPr>
        <w:pStyle w:val="a5"/>
      </w:pPr>
      <w:r w:rsidRPr="008B656E">
        <w:br/>
      </w:r>
      <w:r w:rsidRPr="00285D96">
        <w:t xml:space="preserve">1. С горы бежит поток  проворный.  </w:t>
      </w:r>
    </w:p>
    <w:p w:rsidR="002A2131" w:rsidRDefault="002A2131" w:rsidP="002A2131">
      <w:pPr>
        <w:pStyle w:val="a5"/>
      </w:pPr>
      <w:r>
        <w:lastRenderedPageBreak/>
        <w:t>2.</w:t>
      </w:r>
      <w:r w:rsidR="008B656E">
        <w:t xml:space="preserve"> </w:t>
      </w:r>
      <w:r w:rsidRPr="002A2131">
        <w:t>Сегодн</w:t>
      </w:r>
      <w:r>
        <w:t xml:space="preserve">я мы пойдем за грибами. </w:t>
      </w:r>
      <w:r w:rsidR="0049113E" w:rsidRPr="00285D96">
        <w:br/>
      </w:r>
      <w:r>
        <w:t>3</w:t>
      </w:r>
      <w:r w:rsidR="0049113E" w:rsidRPr="00285D96">
        <w:t xml:space="preserve">. Сенокос  запоздал из-за дождей. </w:t>
      </w:r>
      <w:r w:rsidR="0049113E" w:rsidRPr="00285D96">
        <w:br/>
      </w:r>
      <w:r>
        <w:t>4</w:t>
      </w:r>
      <w:r w:rsidR="0049113E" w:rsidRPr="00285D96">
        <w:t xml:space="preserve">. Снег падал медленно и бесшумно. </w:t>
      </w:r>
      <w:r w:rsidR="0049113E" w:rsidRPr="00285D96">
        <w:br/>
      </w:r>
      <w:r w:rsidR="008B656E">
        <w:t>5</w:t>
      </w:r>
      <w:r w:rsidR="0049113E" w:rsidRPr="00285D96">
        <w:t xml:space="preserve">. Заяц  выскочил  из лесу и  побежал </w:t>
      </w:r>
      <w:r>
        <w:t>вдоль поля.</w:t>
      </w:r>
      <w:r w:rsidR="0049113E" w:rsidRPr="00285D96">
        <w:t xml:space="preserve"> </w:t>
      </w:r>
    </w:p>
    <w:p w:rsidR="008B656E" w:rsidRDefault="008B656E" w:rsidP="002A2131">
      <w:pPr>
        <w:pStyle w:val="a5"/>
      </w:pPr>
    </w:p>
    <w:p w:rsidR="00A364AE" w:rsidRPr="00A364AE" w:rsidRDefault="00A364AE" w:rsidP="008B656E">
      <w:pPr>
        <w:pStyle w:val="a5"/>
        <w:numPr>
          <w:ilvl w:val="0"/>
          <w:numId w:val="2"/>
        </w:numPr>
        <w:rPr>
          <w:b/>
        </w:rPr>
      </w:pPr>
      <w:r w:rsidRPr="00A364AE">
        <w:rPr>
          <w:b/>
        </w:rPr>
        <w:t>Тест.</w:t>
      </w:r>
    </w:p>
    <w:p w:rsid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rStyle w:val="a7"/>
          <w:color w:val="333333"/>
          <w:sz w:val="20"/>
          <w:szCs w:val="20"/>
        </w:rPr>
      </w:pP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rStyle w:val="a7"/>
          <w:color w:val="333333"/>
          <w:sz w:val="20"/>
          <w:szCs w:val="20"/>
        </w:rPr>
        <w:t>1. Укажите прямое дополнение</w:t>
      </w:r>
      <w:r w:rsidRPr="00A364AE">
        <w:rPr>
          <w:color w:val="333333"/>
          <w:sz w:val="20"/>
          <w:szCs w:val="20"/>
        </w:rPr>
        <w:t>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А) обсуждать с друзьями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Б) увлекаться спортом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В) размышлять о вечном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Г) гордиться сыном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Д) слушать песню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rStyle w:val="a7"/>
          <w:color w:val="333333"/>
          <w:sz w:val="20"/>
          <w:szCs w:val="20"/>
        </w:rPr>
        <w:t>2. Укажите косвенное дополнение.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А) выпить воды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Б) играть роль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В) встреча с друзьями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Г) понять задачу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rStyle w:val="a7"/>
          <w:color w:val="333333"/>
          <w:sz w:val="20"/>
          <w:szCs w:val="20"/>
        </w:rPr>
        <w:t>3. В этом примере есть приложение: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А) С давних времён люди мечтали о том, чтобы управлять силами природы.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 xml:space="preserve"> Б) Фабрика «</w:t>
      </w:r>
      <w:proofErr w:type="spellStart"/>
      <w:r w:rsidRPr="00A364AE">
        <w:rPr>
          <w:color w:val="333333"/>
          <w:sz w:val="20"/>
          <w:szCs w:val="20"/>
        </w:rPr>
        <w:t>Акконд</w:t>
      </w:r>
      <w:proofErr w:type="spellEnd"/>
      <w:r w:rsidRPr="00A364AE">
        <w:rPr>
          <w:color w:val="333333"/>
          <w:sz w:val="20"/>
          <w:szCs w:val="20"/>
        </w:rPr>
        <w:t>» выпустила новые конфеты.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В) Ещё в древности люди заметили, что некоторые звёзды образуют на небе причудливые фигуры, которые они назы</w:t>
      </w:r>
      <w:r w:rsidRPr="00A364AE">
        <w:rPr>
          <w:color w:val="333333"/>
          <w:sz w:val="20"/>
          <w:szCs w:val="20"/>
        </w:rPr>
        <w:softHyphen/>
        <w:t>вали созвездиями.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Г)  В класс вошёл маленький, худенький мальчик, держа под рукой кипу нот.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rStyle w:val="a7"/>
          <w:color w:val="333333"/>
          <w:sz w:val="20"/>
          <w:szCs w:val="20"/>
        </w:rPr>
        <w:t>4. В этом предложении есть обстоятельство причины: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А) Спросонья она даже не поняла, кто пришёл.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Б) Они улетели в более укромное место.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В) И только маленький глупый цыплёнок сидел под боль</w:t>
      </w:r>
      <w:r w:rsidRPr="00A364AE">
        <w:rPr>
          <w:color w:val="333333"/>
          <w:sz w:val="20"/>
          <w:szCs w:val="20"/>
        </w:rPr>
        <w:softHyphen/>
        <w:t>шим лопухом и дрожал.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Г)  Хозяйка сушила бельё во дворе, на воздухе вольном, на летней жаре.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rStyle w:val="a7"/>
          <w:color w:val="333333"/>
          <w:sz w:val="20"/>
          <w:szCs w:val="20"/>
        </w:rPr>
        <w:t>5</w:t>
      </w:r>
      <w:r w:rsidRPr="00A364AE">
        <w:rPr>
          <w:color w:val="333333"/>
          <w:sz w:val="20"/>
          <w:szCs w:val="20"/>
        </w:rPr>
        <w:t>. </w:t>
      </w:r>
      <w:r w:rsidRPr="00A364AE">
        <w:rPr>
          <w:rStyle w:val="apple-converted-space"/>
          <w:color w:val="333333"/>
          <w:sz w:val="20"/>
          <w:szCs w:val="20"/>
        </w:rPr>
        <w:t> </w:t>
      </w:r>
      <w:r w:rsidRPr="00A364AE">
        <w:rPr>
          <w:rStyle w:val="a7"/>
          <w:color w:val="333333"/>
          <w:sz w:val="20"/>
          <w:szCs w:val="20"/>
        </w:rPr>
        <w:t>Какое приложение пишется через дефис?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А)  Волга (речка)</w:t>
      </w:r>
      <w:r w:rsidRPr="00A364AE">
        <w:rPr>
          <w:color w:val="333333"/>
          <w:sz w:val="20"/>
          <w:szCs w:val="20"/>
        </w:rPr>
        <w:br/>
        <w:t>Б)  (врач) Иванов</w:t>
      </w:r>
      <w:r w:rsidRPr="00A364AE">
        <w:rPr>
          <w:color w:val="333333"/>
          <w:sz w:val="20"/>
          <w:szCs w:val="20"/>
        </w:rPr>
        <w:br/>
        <w:t>В)  (товарищ) полковник</w:t>
      </w:r>
      <w:r w:rsidRPr="00A364AE">
        <w:rPr>
          <w:color w:val="333333"/>
          <w:sz w:val="20"/>
          <w:szCs w:val="20"/>
        </w:rPr>
        <w:br/>
        <w:t>Г) (газета) «Жизнь»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rStyle w:val="a7"/>
          <w:color w:val="333333"/>
          <w:sz w:val="20"/>
          <w:szCs w:val="20"/>
        </w:rPr>
        <w:t>6.Укажите согласованное определение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А) лестница на чердак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Б) макароны по-флотски</w:t>
      </w:r>
    </w:p>
    <w:p w:rsidR="00A364AE" w:rsidRP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В) спортивный комплекс</w:t>
      </w:r>
    </w:p>
    <w:p w:rsidR="00A364AE" w:rsidRDefault="00A364A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364AE">
        <w:rPr>
          <w:color w:val="333333"/>
          <w:sz w:val="20"/>
          <w:szCs w:val="20"/>
        </w:rPr>
        <w:t>Г) игроки высокого класса</w:t>
      </w:r>
    </w:p>
    <w:p w:rsidR="000745EE" w:rsidRDefault="000745E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0745EE" w:rsidRPr="00A364AE" w:rsidRDefault="000745EE" w:rsidP="00A364A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A364AE" w:rsidRDefault="00A364AE" w:rsidP="00A364AE">
      <w:pPr>
        <w:pStyle w:val="a5"/>
        <w:ind w:left="720"/>
      </w:pPr>
    </w:p>
    <w:p w:rsidR="008B656E" w:rsidRPr="00A364AE" w:rsidRDefault="008B656E" w:rsidP="008B656E">
      <w:pPr>
        <w:pStyle w:val="a5"/>
        <w:numPr>
          <w:ilvl w:val="0"/>
          <w:numId w:val="2"/>
        </w:numPr>
        <w:rPr>
          <w:b/>
        </w:rPr>
      </w:pPr>
      <w:r w:rsidRPr="00A364AE">
        <w:rPr>
          <w:b/>
        </w:rPr>
        <w:t>Подведение итогов.</w:t>
      </w:r>
    </w:p>
    <w:p w:rsidR="008B656E" w:rsidRDefault="008B656E" w:rsidP="008B656E">
      <w:pPr>
        <w:pStyle w:val="a5"/>
        <w:rPr>
          <w:color w:val="000000"/>
        </w:rPr>
      </w:pPr>
      <w:r w:rsidRPr="00285D96">
        <w:rPr>
          <w:color w:val="000000"/>
        </w:rPr>
        <w:t>Ребята,</w:t>
      </w:r>
      <w:r>
        <w:rPr>
          <w:color w:val="000000"/>
        </w:rPr>
        <w:t xml:space="preserve"> зачем нам нужен был этот урок? (</w:t>
      </w:r>
      <w:r w:rsidRPr="00285D96">
        <w:rPr>
          <w:color w:val="000000"/>
        </w:rPr>
        <w:t>На уроке мы обобщили и систематизировали  знания о главных и второстепенных</w:t>
      </w:r>
      <w:r>
        <w:rPr>
          <w:color w:val="000000"/>
        </w:rPr>
        <w:t xml:space="preserve"> членах предложения)</w:t>
      </w:r>
    </w:p>
    <w:p w:rsidR="008B656E" w:rsidRPr="000745EE" w:rsidRDefault="008B656E" w:rsidP="008B656E">
      <w:pPr>
        <w:pStyle w:val="a5"/>
        <w:numPr>
          <w:ilvl w:val="0"/>
          <w:numId w:val="2"/>
        </w:numPr>
        <w:rPr>
          <w:b/>
          <w:color w:val="000000"/>
        </w:rPr>
      </w:pPr>
      <w:r w:rsidRPr="000745EE">
        <w:rPr>
          <w:b/>
          <w:color w:val="000000"/>
        </w:rPr>
        <w:t xml:space="preserve">Домашнее задание </w:t>
      </w:r>
    </w:p>
    <w:p w:rsidR="008B656E" w:rsidRDefault="008B656E" w:rsidP="008B656E">
      <w:pPr>
        <w:pStyle w:val="a5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Упр.202</w:t>
      </w:r>
    </w:p>
    <w:p w:rsidR="008B656E" w:rsidRDefault="008B656E" w:rsidP="008B656E">
      <w:pPr>
        <w:pStyle w:val="a5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Сделать синтаксический разбор</w:t>
      </w:r>
      <w:r w:rsidR="000745EE">
        <w:rPr>
          <w:color w:val="000000"/>
        </w:rPr>
        <w:t xml:space="preserve"> (</w:t>
      </w:r>
      <w:r>
        <w:rPr>
          <w:color w:val="000000"/>
        </w:rPr>
        <w:t>предложение на выбор)</w:t>
      </w:r>
    </w:p>
    <w:p w:rsidR="00A364AE" w:rsidRPr="008B656E" w:rsidRDefault="00A364AE" w:rsidP="000745EE">
      <w:pPr>
        <w:pStyle w:val="a5"/>
        <w:ind w:left="720"/>
        <w:rPr>
          <w:color w:val="000000"/>
        </w:rPr>
      </w:pPr>
    </w:p>
    <w:p w:rsidR="008B656E" w:rsidRDefault="008B656E" w:rsidP="008B656E">
      <w:pPr>
        <w:pStyle w:val="a5"/>
      </w:pPr>
    </w:p>
    <w:p w:rsidR="008B656E" w:rsidRPr="008B656E" w:rsidRDefault="008B656E" w:rsidP="008B656E">
      <w:r w:rsidRPr="008B656E">
        <w:t>Вариант 1. Спишите. Сделайте синтаксический разбор</w:t>
      </w:r>
      <w:proofErr w:type="gramStart"/>
      <w:r w:rsidRPr="008B656E">
        <w:t>.</w:t>
      </w:r>
      <w:proofErr w:type="gramEnd"/>
      <w:r w:rsidR="00A364AE">
        <w:t xml:space="preserve"> (</w:t>
      </w:r>
      <w:proofErr w:type="gramStart"/>
      <w:r w:rsidR="00A364AE">
        <w:t>б</w:t>
      </w:r>
      <w:proofErr w:type="gramEnd"/>
      <w:r w:rsidR="00A364AE">
        <w:t>азовый уровень)</w:t>
      </w:r>
    </w:p>
    <w:p w:rsidR="008B656E" w:rsidRPr="008B656E" w:rsidRDefault="008B656E" w:rsidP="008B656E"/>
    <w:p w:rsidR="008B656E" w:rsidRPr="008B656E" w:rsidRDefault="008B656E" w:rsidP="008B656E">
      <w:pPr>
        <w:ind w:firstLine="567"/>
      </w:pPr>
      <w:r w:rsidRPr="008B656E">
        <w:t>Ранний ветерок весело порхает над землей.</w:t>
      </w:r>
    </w:p>
    <w:p w:rsidR="008B656E" w:rsidRPr="008B656E" w:rsidRDefault="008B656E" w:rsidP="008B656E"/>
    <w:p w:rsidR="008B656E" w:rsidRPr="008B656E" w:rsidRDefault="008B656E" w:rsidP="008B656E">
      <w:r w:rsidRPr="008B656E">
        <w:t>Вариант 2. Спишите, расставляя пропущенные запятые. Сделайте синтаксический разбор.</w:t>
      </w:r>
    </w:p>
    <w:p w:rsidR="008B656E" w:rsidRPr="008B656E" w:rsidRDefault="008B656E" w:rsidP="008B656E"/>
    <w:p w:rsidR="008B656E" w:rsidRPr="008B656E" w:rsidRDefault="008B656E" w:rsidP="008B656E">
      <w:pPr>
        <w:ind w:firstLine="567"/>
      </w:pPr>
      <w:r w:rsidRPr="008B656E">
        <w:t xml:space="preserve">В </w:t>
      </w:r>
      <w:proofErr w:type="spellStart"/>
      <w:r w:rsidRPr="008B656E">
        <w:t>полук</w:t>
      </w:r>
      <w:proofErr w:type="spellEnd"/>
      <w:r w:rsidRPr="008B656E">
        <w:t>..</w:t>
      </w:r>
      <w:proofErr w:type="spellStart"/>
      <w:r w:rsidRPr="008B656E">
        <w:t>лометре</w:t>
      </w:r>
      <w:proofErr w:type="spellEnd"/>
      <w:r w:rsidRPr="008B656E">
        <w:t xml:space="preserve"> от </w:t>
      </w:r>
      <w:proofErr w:type="spellStart"/>
      <w:r w:rsidRPr="008B656E">
        <w:t>деревн</w:t>
      </w:r>
      <w:proofErr w:type="spellEnd"/>
      <w:r w:rsidRPr="008B656E">
        <w:t xml:space="preserve">.. </w:t>
      </w:r>
      <w:proofErr w:type="spellStart"/>
      <w:r w:rsidRPr="008B656E">
        <w:t>изв</w:t>
      </w:r>
      <w:proofErr w:type="spellEnd"/>
      <w:r w:rsidRPr="008B656E">
        <w:t>..</w:t>
      </w:r>
      <w:proofErr w:type="spellStart"/>
      <w:r w:rsidRPr="008B656E">
        <w:t>ваясь</w:t>
      </w:r>
      <w:proofErr w:type="spellEnd"/>
      <w:r w:rsidRPr="008B656E">
        <w:t xml:space="preserve"> и </w:t>
      </w:r>
      <w:proofErr w:type="spellStart"/>
      <w:r w:rsidRPr="008B656E">
        <w:t>бл</w:t>
      </w:r>
      <w:proofErr w:type="spellEnd"/>
      <w:r w:rsidRPr="008B656E">
        <w:t>..</w:t>
      </w:r>
      <w:proofErr w:type="spellStart"/>
      <w:r w:rsidRPr="008B656E">
        <w:t>стя</w:t>
      </w:r>
      <w:proofErr w:type="spellEnd"/>
      <w:r w:rsidRPr="008B656E">
        <w:t xml:space="preserve"> на солнце </w:t>
      </w:r>
      <w:proofErr w:type="spellStart"/>
      <w:r w:rsidRPr="008B656E">
        <w:t>медле</w:t>
      </w:r>
      <w:proofErr w:type="spellEnd"/>
      <w:r w:rsidRPr="008B656E">
        <w:t xml:space="preserve">..о </w:t>
      </w:r>
      <w:proofErr w:type="spellStart"/>
      <w:proofErr w:type="gramStart"/>
      <w:r w:rsidRPr="008B656E">
        <w:t>прот</w:t>
      </w:r>
      <w:proofErr w:type="spellEnd"/>
      <w:r w:rsidRPr="008B656E">
        <w:t>..кала</w:t>
      </w:r>
      <w:proofErr w:type="gramEnd"/>
      <w:r w:rsidRPr="008B656E">
        <w:t xml:space="preserve"> река Тихая.</w:t>
      </w:r>
    </w:p>
    <w:p w:rsidR="008B656E" w:rsidRPr="00A364AE" w:rsidRDefault="008B656E" w:rsidP="008B656E">
      <w:pPr>
        <w:pStyle w:val="a5"/>
      </w:pPr>
    </w:p>
    <w:p w:rsidR="008B656E" w:rsidRDefault="008B656E" w:rsidP="002A2131">
      <w:pPr>
        <w:pStyle w:val="a5"/>
      </w:pPr>
    </w:p>
    <w:p w:rsidR="008B656E" w:rsidRDefault="008B656E" w:rsidP="002A2131">
      <w:pPr>
        <w:pStyle w:val="a5"/>
      </w:pPr>
      <w:bookmarkStart w:id="0" w:name="_GoBack"/>
      <w:bookmarkEnd w:id="0"/>
    </w:p>
    <w:p w:rsidR="008B656E" w:rsidRDefault="008B656E" w:rsidP="002A2131">
      <w:pPr>
        <w:pStyle w:val="a5"/>
      </w:pPr>
    </w:p>
    <w:p w:rsidR="002A2131" w:rsidRDefault="002A2131" w:rsidP="00D65850">
      <w:pPr>
        <w:spacing w:after="200" w:line="276" w:lineRule="auto"/>
        <w:rPr>
          <w:color w:val="000000"/>
        </w:rPr>
      </w:pPr>
    </w:p>
    <w:p w:rsidR="00C9481B" w:rsidRPr="00A046F6" w:rsidRDefault="00C9481B" w:rsidP="000745EE"/>
    <w:sectPr w:rsidR="00C9481B" w:rsidRPr="00A0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D5E"/>
    <w:multiLevelType w:val="hybridMultilevel"/>
    <w:tmpl w:val="BE347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53A"/>
    <w:multiLevelType w:val="hybridMultilevel"/>
    <w:tmpl w:val="623AE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63BF"/>
    <w:multiLevelType w:val="hybridMultilevel"/>
    <w:tmpl w:val="D7B27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D6FEE"/>
    <w:multiLevelType w:val="hybridMultilevel"/>
    <w:tmpl w:val="8DE89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32669C"/>
    <w:multiLevelType w:val="hybridMultilevel"/>
    <w:tmpl w:val="E9F87E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C71BD4"/>
    <w:multiLevelType w:val="hybridMultilevel"/>
    <w:tmpl w:val="83024F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6047C"/>
    <w:multiLevelType w:val="hybridMultilevel"/>
    <w:tmpl w:val="81F4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D7A5A"/>
    <w:multiLevelType w:val="hybridMultilevel"/>
    <w:tmpl w:val="28104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55EA4"/>
    <w:multiLevelType w:val="hybridMultilevel"/>
    <w:tmpl w:val="9B963914"/>
    <w:lvl w:ilvl="0" w:tplc="3F2AAD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2310D"/>
    <w:multiLevelType w:val="hybridMultilevel"/>
    <w:tmpl w:val="6FF4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53F68"/>
    <w:multiLevelType w:val="hybridMultilevel"/>
    <w:tmpl w:val="F44E1B88"/>
    <w:lvl w:ilvl="0" w:tplc="718ED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73654F"/>
    <w:multiLevelType w:val="hybridMultilevel"/>
    <w:tmpl w:val="B4DAC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20"/>
    <w:rsid w:val="000745EE"/>
    <w:rsid w:val="00194284"/>
    <w:rsid w:val="00266E20"/>
    <w:rsid w:val="002A2131"/>
    <w:rsid w:val="0049113E"/>
    <w:rsid w:val="004A6D03"/>
    <w:rsid w:val="008B656E"/>
    <w:rsid w:val="00955A5B"/>
    <w:rsid w:val="00A046F6"/>
    <w:rsid w:val="00A364AE"/>
    <w:rsid w:val="00B0508B"/>
    <w:rsid w:val="00C9481B"/>
    <w:rsid w:val="00D65850"/>
    <w:rsid w:val="00E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1B"/>
    <w:pPr>
      <w:ind w:left="720"/>
      <w:contextualSpacing/>
    </w:pPr>
  </w:style>
  <w:style w:type="paragraph" w:customStyle="1" w:styleId="ParagraphStyle">
    <w:name w:val="Paragraph Style"/>
    <w:rsid w:val="00EC3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4">
    <w:name w:val="Table Grid"/>
    <w:basedOn w:val="a1"/>
    <w:uiPriority w:val="59"/>
    <w:rsid w:val="00EC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364AE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A364AE"/>
    <w:rPr>
      <w:b/>
      <w:bCs/>
    </w:rPr>
  </w:style>
  <w:style w:type="character" w:customStyle="1" w:styleId="apple-converted-space">
    <w:name w:val="apple-converted-space"/>
    <w:rsid w:val="00A36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1B"/>
    <w:pPr>
      <w:ind w:left="720"/>
      <w:contextualSpacing/>
    </w:pPr>
  </w:style>
  <w:style w:type="paragraph" w:customStyle="1" w:styleId="ParagraphStyle">
    <w:name w:val="Paragraph Style"/>
    <w:rsid w:val="00EC3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4">
    <w:name w:val="Table Grid"/>
    <w:basedOn w:val="a1"/>
    <w:uiPriority w:val="59"/>
    <w:rsid w:val="00EC3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364AE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A364AE"/>
    <w:rPr>
      <w:b/>
      <w:bCs/>
    </w:rPr>
  </w:style>
  <w:style w:type="character" w:customStyle="1" w:styleId="apple-converted-space">
    <w:name w:val="apple-converted-space"/>
    <w:rsid w:val="00A3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0AF1-22BD-4331-B25B-AFB09A7F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cp:lastPrinted>2015-11-21T01:13:00Z</cp:lastPrinted>
  <dcterms:created xsi:type="dcterms:W3CDTF">2015-11-21T01:35:00Z</dcterms:created>
  <dcterms:modified xsi:type="dcterms:W3CDTF">2015-11-21T01:35:00Z</dcterms:modified>
</cp:coreProperties>
</file>