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C108B" w:rsidRDefault="003C108B" w:rsidP="00392714">
      <w:pPr>
        <w:spacing w:after="0"/>
        <w:jc w:val="center"/>
        <w:rPr>
          <w:b/>
          <w:i/>
          <w:sz w:val="36"/>
          <w:szCs w:val="36"/>
        </w:rPr>
      </w:pPr>
    </w:p>
    <w:p w:rsidR="00392714" w:rsidRPr="003C108B" w:rsidRDefault="003C108B" w:rsidP="0039271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392714" w:rsidRPr="003C108B">
        <w:rPr>
          <w:rFonts w:ascii="Times New Roman" w:hAnsi="Times New Roman" w:cs="Times New Roman"/>
          <w:b/>
          <w:i/>
          <w:sz w:val="72"/>
          <w:szCs w:val="72"/>
        </w:rPr>
        <w:t>ВНИМАНИЕ НАСТУПАЕТ ЗИМА!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392714" w:rsidRDefault="00392714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92714">
      <w:pPr>
        <w:spacing w:after="0"/>
        <w:jc w:val="center"/>
      </w:pPr>
    </w:p>
    <w:p w:rsidR="003C108B" w:rsidRDefault="003C108B" w:rsidP="003C108B">
      <w:pPr>
        <w:spacing w:after="0"/>
      </w:pPr>
    </w:p>
    <w:p w:rsidR="00392714" w:rsidRPr="003C108B" w:rsidRDefault="00392714" w:rsidP="003C10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108B">
        <w:rPr>
          <w:rFonts w:ascii="Times New Roman" w:hAnsi="Times New Roman" w:cs="Times New Roman"/>
          <w:sz w:val="32"/>
          <w:szCs w:val="32"/>
        </w:rPr>
        <w:lastRenderedPageBreak/>
        <w:t>Защитим детей от гриппа</w:t>
      </w:r>
    </w:p>
    <w:p w:rsidR="00392714" w:rsidRPr="003C108B" w:rsidRDefault="00392714" w:rsidP="003927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2714" w:rsidRPr="003C108B" w:rsidRDefault="00392714" w:rsidP="003927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108B">
        <w:rPr>
          <w:rFonts w:ascii="Times New Roman" w:hAnsi="Times New Roman" w:cs="Times New Roman"/>
          <w:sz w:val="32"/>
          <w:szCs w:val="32"/>
        </w:rPr>
        <w:t>( памятка)</w:t>
      </w:r>
    </w:p>
    <w:p w:rsidR="00392714" w:rsidRDefault="00392714" w:rsidP="00392714">
      <w:pPr>
        <w:spacing w:after="0"/>
        <w:jc w:val="both"/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Маленькой Наташе очень не хотелось сегодня идти в свой детский сад, где у нее столько друзей и любимых игрушек. Она капризничала, плохо одевалась, жаловалась на боль в голове. Но мама лишь поторапливала дочку, не обращая внимания на ее «капризы». «Видно, после выходного не хочется ей в детский сад», - размышляла она.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Всегда веселая и бойкая, Наташа в этот день тихо сидела в уголочке, от обеда отказалась. У ребенка повысилась температура, и девочку положили в изолятор. Пришедшей маме медсестра сказала: « У вашего ребенка, возможно, грипп, идите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 и ждите врача, вызов я сделаю».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Наташа металась по постельке, едва шевеля пересохшими губами - просила пить. Какими долгими показались эти полчаса, пока не приехал врач. Но еще много пришлось поволноваться матери, пока болезнь не отступила и девочка выздоровела. Теперь только Наташина мама вспоминала, как к ним приходили гости с 3-летним Андрюшей, который очень часто чихал, но ни на что не жаловался и весело играл с Наташей. « Так вот кто принес  к нам в дом грипп», - подумала она.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ГРИПП – опасное, коварное заболевание. Болезнь – « оборотень», как ее можно назвать.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Грипп вызывается вирусом, который можно обнаружить только с помощью особого (электронного) микроскопа.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Источником инфекции всегда служит больной, причем не только с явными, но и со слабо выраженными  признаками недомогания.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  Грипп распространяется путем прямой передачи инфекции (воздушно- капельным), т.е. больной гриппом заражает окружающих при разговоре, кашле, чихании.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Время от момента заражения до появления  болезни небольшое – 12 часов до 1-3 дней. Заболевание начинается внезапно, без предварительных симптомов.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lastRenderedPageBreak/>
        <w:t xml:space="preserve">      У больного появляются недомогание, озноб, головная боль, боль в мышцах, суставах. Температура повышается до 39-40С и держится от 4 до 6 дней, несмотря на проводимое лечение. У больного может наблюдаться  жжение или </w:t>
      </w:r>
      <w:proofErr w:type="spellStart"/>
      <w:r w:rsidRPr="003C108B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3C108B">
        <w:rPr>
          <w:rFonts w:ascii="Times New Roman" w:hAnsi="Times New Roman" w:cs="Times New Roman"/>
          <w:sz w:val="28"/>
          <w:szCs w:val="28"/>
        </w:rPr>
        <w:t xml:space="preserve"> в носу, глотке. Через некоторое время (12-24 часа) возникают изменения со стороны слизистых оболочек носа, глотки и гортани. Появляются слизистые выделения из носа, могут быть носовые кровотечения. Больных мучает кашель, сначала сухой, а затем влажный, с выделениями мокроты.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Течение же гриппа у детей раннего возраста имеет свои особенности, главные среди которых – бурное начало, высокая температура, может быть рвота, судороги. А воспалительный процесс, возникающий в гортани и трахее, нередко приводит к удушью, и тогда требуется неотложная врачебная помощь.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Родители должны быть очень внимательны к ребенку, чтобы не пропустить первых тревожных симптомов. И еще один совет: никогда не прекращайте лечения, назначенного врачом, даже если малыш уже кажется вам здоровым. Незаконченное лечение, как правило, приводит к обострению заболевания и удлиняет его течение. 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08B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3C108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 же уберечь детей от гриппа? 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Быстрота распространения гриппа, тяжесть заболевания, частота осложнений, иногда смертельный исход, - все это делает профилактику его особенно важной. Неоценимое значение в профилактике заболеваний вообще и гриппа в частности имеет закаливание организма. Дети и взрослые, занимающиеся спортом, гимнастикой, водными процедурами, значительно меньше подвержены простудными заболеваниями и воздействию вируса гриппа.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Не первый десяток лет воюют врачи и педагоги против тепличного воспитания детей. Накоплены десятки и сотни убедительных фактов, которые подтверждают не только прямую пользу, но и жизненную необходимость закаливания. Но все- таки  по-настоящему закаливают детей очень немногие.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Помните стихотворение В. </w:t>
      </w:r>
      <w:proofErr w:type="spellStart"/>
      <w:r w:rsidRPr="003C108B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C108B">
        <w:rPr>
          <w:rFonts w:ascii="Times New Roman" w:hAnsi="Times New Roman" w:cs="Times New Roman"/>
          <w:sz w:val="28"/>
          <w:szCs w:val="28"/>
        </w:rPr>
        <w:t>?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lastRenderedPageBreak/>
        <w:t>Почему болеет кузов?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Он не может жить без грузов.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Потому мотор простужен,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Что мотору воздух нужен.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Надоело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Жить без дела,-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И машина заболела.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Ей не нужно тишины,</w:t>
      </w: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Ей движения нужны.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 Своевременное лечение кариозных зубов и хронического воспаления миндалин также важно для профилактики гриппа. При проявлении первых признаков гриппа у ребенка его следует оставить дома и вызвать врача, изолировать его в отдельную комнату или отгородить его кроватку ширмой, простыней, выделить для него отдельную посуду, полотенце. Помещение надо проветривать 3-4 раза в день, не менее чем на 30-40 минут каждый раз, так как свежий воздух губительно действует на вирусы. Уборку в квартире проводить только влажным способом.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 Необходимо строго соблюдать указания врача. Самолечение недопустимо. Лекарства без назначения врача принимать нельзя. Каких-то радикальных средств и препаратов, убивающих вирус гриппа, пока нет. Особенно следует предостеречь в отношении антибиотиков и </w:t>
      </w:r>
      <w:proofErr w:type="spellStart"/>
      <w:r w:rsidRPr="003C108B">
        <w:rPr>
          <w:rFonts w:ascii="Times New Roman" w:hAnsi="Times New Roman" w:cs="Times New Roman"/>
          <w:sz w:val="28"/>
          <w:szCs w:val="28"/>
        </w:rPr>
        <w:t>сульфонамидов</w:t>
      </w:r>
      <w:proofErr w:type="spellEnd"/>
      <w:r w:rsidRPr="003C108B">
        <w:rPr>
          <w:rFonts w:ascii="Times New Roman" w:hAnsi="Times New Roman" w:cs="Times New Roman"/>
          <w:sz w:val="28"/>
          <w:szCs w:val="28"/>
        </w:rPr>
        <w:t xml:space="preserve"> – на вирус гриппа они не действуют, а при самовольном приеме и неточных дозировках могут давать аллергические реакции. Также родителям следует помнить о рациональном питании своих детей. Когда в рационе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достаточно кисломолочных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  и овощных блюд, создается ощущение легкости и хорошего самочувствия. А злоупотребление жирной и мучной пищей способствует вялости, задержке в организме излишней жидкости. Все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 в конечном счете снижает сопротивляемость организма, способствует простуде. А любая, даже легкая простуда – это настежь открытые двери для гриппозной инфекции. 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8B" w:rsidRDefault="003C108B" w:rsidP="003927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108B" w:rsidRDefault="003C108B" w:rsidP="003927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108B" w:rsidRDefault="003C108B" w:rsidP="003927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108B" w:rsidRDefault="003C108B" w:rsidP="003927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714" w:rsidRPr="003C108B" w:rsidRDefault="00392714" w:rsidP="003927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08B">
        <w:rPr>
          <w:rFonts w:ascii="Times New Roman" w:hAnsi="Times New Roman" w:cs="Times New Roman"/>
          <w:sz w:val="28"/>
          <w:szCs w:val="28"/>
          <w:u w:val="single"/>
        </w:rPr>
        <w:t>Как уберечь ребенка от острых респираторных заболеваний.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Среди всех острых заболеваний у детей наиболее распространены острые респираторные заболевания (ОРЗ). Установлено, что острые заболевания  органов дыхания вызываются в основном вирусами. Однако роль простудного фактора и бактерий в возникновении ряда острых заболеваний верхних дыхательных путей нельзя полностью отрицать. Даже умеренное охлаждение незакаленного детского организма снижает устойчивость к вирусам и бактериям. Учеными открыто уже более 120 вирусов, вызывающих острые респираторные заболевания различных отделов дыхательного тракта. Эти вирусы называются респираторными (от слова «дышу»), а заболевания, которые они вызывают, - острыми респираторными инфекциями. 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Прежде чем говорить о профилактике этих заболеваний у детей, рассмотрим  особенности вируса как микроорганизма, вызывающего ОРЗ у детей, пути заражения и передачи инфекции, причины большой распространенности ОРЗ и основные его симптомы.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Большому распространению респираторных заболеваний способствует воздушно-капельный путь передачи инфекции. Источником инфекции является больной ребенок или взрослый человек, которые при разговоре, кашле, чихании выделяют большое количество вирусных частиц. Однако во внешней среде респираторные вирусы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мало устойчивы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. Например, вирус гриппа сохраняется в воздухе до 24 часов, а при нагревании до 60С вирус погибает в течение нескольких минут. Самая большая опасность передачи инфекции отмечается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 3-8 дней болезни, но при некоторых инфекциях, например аденовирусной, сохраняется до 25 дней. 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Следует иметь в виду, что особенности строения и несовершенство функций органов дыхания у детей – одно из условий возникновения у них ОРЗ. У ребенка по сравнению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 взрослым маленькие размеры органов дыхания, узкие носовые ходы, узкая гортань, очень нежная слизистая оболочка носовых ходов и гортани, в которой много кровеносных сосудов. Вот почему даже при небольшом воспалении гортани или насморке резко набухают слизистые, ребенок начинает дышать ртом и поэтому заболевает. Кроме того, </w:t>
      </w:r>
      <w:r w:rsidRPr="003C108B">
        <w:rPr>
          <w:rFonts w:ascii="Times New Roman" w:hAnsi="Times New Roman" w:cs="Times New Roman"/>
          <w:sz w:val="28"/>
          <w:szCs w:val="28"/>
        </w:rPr>
        <w:lastRenderedPageBreak/>
        <w:t xml:space="preserve">у детей, особенно первых 3 лет жизни, сопротивляемость организма к инфекциям по сравнению </w:t>
      </w:r>
      <w:proofErr w:type="gramStart"/>
      <w:r w:rsidRPr="003C10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108B">
        <w:rPr>
          <w:rFonts w:ascii="Times New Roman" w:hAnsi="Times New Roman" w:cs="Times New Roman"/>
          <w:sz w:val="28"/>
          <w:szCs w:val="28"/>
        </w:rPr>
        <w:t xml:space="preserve"> взрослыми людьми значительно снижена.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Важно помнить, что любая респираторная вирусная инфекция значительно ослабляет защитные силы организма. Это в свою очередь способствует присоединению осложнений, чаще гнойного характера, которые вызываются различными бактериями (стафилококками, стрептококками, пневмококками и многими другими). Вот почему острые респираторные вирусные инфекции у детей раннего и дошкольного возраста нередко сопровождаются воспалением легких (пневмонией), воспалением среднего уха (отитом), воспалением придаточных пазух носа (гайморитом или фронтитом). Кроме того, под влиянием респираторных инфекций оживляются дремлющие хронические очаги: появляются обострения хронического тонзиллита, хронического бронхита, хронических заболеваний желудочно-кишечного тракта, почек и др.       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>Установлено, что причиной частых респираторных заболеваний у детей является также загрязнение окружающей среды выбросами промышленных предприятий, выхлопными газами транспортных средств, употребление в пищу большого количества консервированных продуктов и других пищевых аллергенов, курение родителей и других взрослых, окружающих ребенка.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Очень серьезной причиной частых острых заболеваний у детей является наличие в семьях хронических очагов инфекций. Родители, не желая этого, сами являются постоянным источником заражения детей, если они имеют кариозные зубы, страдают хроническим тонзиллитом, хроническим насморком и другими болезнями. Острые респираторные инфекции часты у детей с хроническими заболеваниями (тонзиллит, </w:t>
      </w:r>
      <w:proofErr w:type="spellStart"/>
      <w:r w:rsidRPr="003C108B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  <w:r w:rsidRPr="003C108B">
        <w:rPr>
          <w:rFonts w:ascii="Times New Roman" w:hAnsi="Times New Roman" w:cs="Times New Roman"/>
          <w:sz w:val="28"/>
          <w:szCs w:val="28"/>
        </w:rPr>
        <w:t>, гайморит, бронхит, отит, рахит 2 степени, гипотрофия 2 степени, экзема или нейродермит, ожирение 2 и 3 степени, сахарный диабет и др.).</w:t>
      </w:r>
    </w:p>
    <w:p w:rsidR="00392714" w:rsidRPr="003C108B" w:rsidRDefault="00392714" w:rsidP="0039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1D4" w:rsidRPr="003C108B" w:rsidRDefault="00392714" w:rsidP="00392714">
      <w:pPr>
        <w:rPr>
          <w:rFonts w:ascii="Times New Roman" w:hAnsi="Times New Roman" w:cs="Times New Roman"/>
          <w:sz w:val="28"/>
          <w:szCs w:val="28"/>
        </w:rPr>
      </w:pPr>
      <w:r w:rsidRPr="003C108B">
        <w:rPr>
          <w:rFonts w:ascii="Times New Roman" w:hAnsi="Times New Roman" w:cs="Times New Roman"/>
          <w:sz w:val="28"/>
          <w:szCs w:val="28"/>
        </w:rPr>
        <w:t xml:space="preserve">      Оздоровление часто болеющих детей, имеющих какое-либо хроническое заболевание, начинают с лечения основной болезни. Например, консервативного или оперативного лечения хронического тонзиллита, оперативного лечения </w:t>
      </w:r>
      <w:proofErr w:type="spellStart"/>
      <w:r w:rsidRPr="003C108B">
        <w:rPr>
          <w:rFonts w:ascii="Times New Roman" w:hAnsi="Times New Roman" w:cs="Times New Roman"/>
          <w:sz w:val="28"/>
          <w:szCs w:val="28"/>
        </w:rPr>
        <w:t>аденоидита</w:t>
      </w:r>
      <w:proofErr w:type="spellEnd"/>
      <w:r w:rsidRPr="003C108B">
        <w:rPr>
          <w:rFonts w:ascii="Times New Roman" w:hAnsi="Times New Roman" w:cs="Times New Roman"/>
          <w:sz w:val="28"/>
          <w:szCs w:val="28"/>
        </w:rPr>
        <w:t>, санации кариозных зу</w:t>
      </w:r>
      <w:r w:rsidR="003C108B">
        <w:rPr>
          <w:rFonts w:ascii="Times New Roman" w:hAnsi="Times New Roman" w:cs="Times New Roman"/>
          <w:sz w:val="28"/>
          <w:szCs w:val="28"/>
        </w:rPr>
        <w:t>бов.</w:t>
      </w:r>
    </w:p>
    <w:sectPr w:rsidR="000841D4" w:rsidRPr="003C108B" w:rsidSect="007B559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14"/>
    <w:rsid w:val="000841D4"/>
    <w:rsid w:val="00392714"/>
    <w:rsid w:val="003C108B"/>
    <w:rsid w:val="004C4F0A"/>
    <w:rsid w:val="007B5598"/>
    <w:rsid w:val="00F8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487-13EE-4DE1-A412-DEBB4056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nnn</cp:lastModifiedBy>
  <cp:revision>5</cp:revision>
  <cp:lastPrinted>2013-09-26T13:54:00Z</cp:lastPrinted>
  <dcterms:created xsi:type="dcterms:W3CDTF">2013-09-21T17:01:00Z</dcterms:created>
  <dcterms:modified xsi:type="dcterms:W3CDTF">2013-09-26T13:55:00Z</dcterms:modified>
</cp:coreProperties>
</file>