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87" w:rsidRPr="00C25DCF" w:rsidRDefault="00DA1472" w:rsidP="004A3687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4CECBE" wp14:editId="3822FE9B">
            <wp:simplePos x="0" y="0"/>
            <wp:positionH relativeFrom="column">
              <wp:posOffset>-657225</wp:posOffset>
            </wp:positionH>
            <wp:positionV relativeFrom="paragraph">
              <wp:posOffset>-438150</wp:posOffset>
            </wp:positionV>
            <wp:extent cx="8194040" cy="10515600"/>
            <wp:effectExtent l="0" t="0" r="0" b="0"/>
            <wp:wrapNone/>
            <wp:docPr id="8" name="Рисунок 8" descr="C:\Users\001\Desktop\400_F_37341554_MfUuyld12Vq6ronll7zn8BStDbvNeS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1\Desktop\400_F_37341554_MfUuyld12Vq6ronll7zn8BStDbvNeSO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04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687" w:rsidRPr="00C25DCF" w:rsidRDefault="004A3687" w:rsidP="004A3687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312FDB" w:rsidRDefault="00312FDB" w:rsidP="00312F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12FDB" w:rsidRDefault="00312FDB" w:rsidP="00312F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12FDB" w:rsidRDefault="00312FDB" w:rsidP="00312F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12FDB" w:rsidRDefault="00312FDB" w:rsidP="00312F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A1472" w:rsidRDefault="00DA1472" w:rsidP="00312F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A1472" w:rsidRDefault="00DA1472" w:rsidP="00312F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A1472" w:rsidRDefault="00DA1472" w:rsidP="00312F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A1472" w:rsidRDefault="00DA1472" w:rsidP="00312F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A1472" w:rsidRDefault="00DA1472" w:rsidP="00312F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A3687" w:rsidRPr="00DA1472" w:rsidRDefault="004A3687" w:rsidP="00312F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A1472">
        <w:rPr>
          <w:rFonts w:ascii="Times New Roman" w:hAnsi="Times New Roman" w:cs="Times New Roman"/>
          <w:b/>
          <w:sz w:val="52"/>
          <w:szCs w:val="52"/>
        </w:rPr>
        <w:t xml:space="preserve">Проект по </w:t>
      </w:r>
      <w:proofErr w:type="gramStart"/>
      <w:r w:rsidRPr="00DA1472">
        <w:rPr>
          <w:rFonts w:ascii="Times New Roman" w:hAnsi="Times New Roman" w:cs="Times New Roman"/>
          <w:b/>
          <w:sz w:val="52"/>
          <w:szCs w:val="52"/>
        </w:rPr>
        <w:t>экологическому</w:t>
      </w:r>
      <w:proofErr w:type="gramEnd"/>
    </w:p>
    <w:p w:rsidR="004A3687" w:rsidRPr="00DA1472" w:rsidRDefault="004A3687" w:rsidP="00312F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A1472">
        <w:rPr>
          <w:rFonts w:ascii="Times New Roman" w:hAnsi="Times New Roman" w:cs="Times New Roman"/>
          <w:b/>
          <w:sz w:val="52"/>
          <w:szCs w:val="52"/>
        </w:rPr>
        <w:t>воспитанию</w:t>
      </w:r>
    </w:p>
    <w:p w:rsidR="004A3687" w:rsidRPr="00DA1472" w:rsidRDefault="004A3687" w:rsidP="00312F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A1472">
        <w:rPr>
          <w:rFonts w:ascii="Times New Roman" w:hAnsi="Times New Roman" w:cs="Times New Roman"/>
          <w:b/>
          <w:sz w:val="52"/>
          <w:szCs w:val="52"/>
        </w:rPr>
        <w:t>« Веселая столовая»</w:t>
      </w:r>
    </w:p>
    <w:p w:rsidR="004A3687" w:rsidRPr="00DA1472" w:rsidRDefault="004A3687" w:rsidP="004A3687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b/>
          <w:sz w:val="52"/>
          <w:szCs w:val="52"/>
        </w:rPr>
      </w:pPr>
    </w:p>
    <w:p w:rsidR="004A3687" w:rsidRPr="00DA1472" w:rsidRDefault="004A3687" w:rsidP="00DA1472">
      <w:pPr>
        <w:tabs>
          <w:tab w:val="left" w:pos="1560"/>
        </w:tabs>
        <w:spacing w:after="0" w:line="48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>Автор проекта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4A3687" w:rsidRDefault="004A3687" w:rsidP="00312FDB">
      <w:pPr>
        <w:tabs>
          <w:tab w:val="left" w:pos="1560"/>
        </w:tabs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Михеева Наталья Кирилловна</w:t>
      </w:r>
    </w:p>
    <w:p w:rsidR="004A3687" w:rsidRDefault="004A3687" w:rsidP="00312FDB">
      <w:pPr>
        <w:tabs>
          <w:tab w:val="left" w:pos="1560"/>
        </w:tabs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 первой квалифицированной категории</w:t>
      </w:r>
    </w:p>
    <w:p w:rsidR="004A3687" w:rsidRDefault="004A3687" w:rsidP="00312FDB">
      <w:pPr>
        <w:tabs>
          <w:tab w:val="left" w:pos="1560"/>
        </w:tabs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МБДОУ д \ с  №3 « Огонек»</w:t>
      </w:r>
    </w:p>
    <w:p w:rsidR="004A3687" w:rsidRDefault="004A3687" w:rsidP="004A3687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пгт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Камские Поляны</w:t>
      </w:r>
    </w:p>
    <w:p w:rsidR="004A3687" w:rsidRDefault="004A3687" w:rsidP="004A3687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Нижнекамского района  </w:t>
      </w: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 </w:t>
      </w:r>
    </w:p>
    <w:p w:rsidR="00312FDB" w:rsidRPr="00DA1472" w:rsidRDefault="004A3687" w:rsidP="00DA1472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 w:rsidR="00DA1472">
        <w:rPr>
          <w:rFonts w:ascii="Times New Roman" w:hAnsi="Times New Roman" w:cs="Times New Roman"/>
          <w:sz w:val="36"/>
          <w:szCs w:val="36"/>
        </w:rPr>
        <w:t xml:space="preserve"> 2013 </w:t>
      </w:r>
    </w:p>
    <w:p w:rsidR="004A3687" w:rsidRP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687">
        <w:rPr>
          <w:rFonts w:ascii="Times New Roman" w:hAnsi="Times New Roman" w:cs="Times New Roman"/>
          <w:sz w:val="28"/>
          <w:szCs w:val="28"/>
        </w:rPr>
        <w:lastRenderedPageBreak/>
        <w:t>Тема: «Веселая столовая»</w:t>
      </w:r>
    </w:p>
    <w:p w:rsidR="004A3687" w:rsidRP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687">
        <w:rPr>
          <w:rFonts w:ascii="Times New Roman" w:hAnsi="Times New Roman" w:cs="Times New Roman"/>
          <w:sz w:val="28"/>
          <w:szCs w:val="28"/>
        </w:rPr>
        <w:t>Тип проекта:  игровой</w:t>
      </w:r>
      <w:proofErr w:type="gramStart"/>
      <w:r w:rsidRPr="004A36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3687">
        <w:rPr>
          <w:rFonts w:ascii="Times New Roman" w:hAnsi="Times New Roman" w:cs="Times New Roman"/>
          <w:sz w:val="28"/>
          <w:szCs w:val="28"/>
        </w:rPr>
        <w:t>долгосрочный (3 месяца).</w:t>
      </w:r>
    </w:p>
    <w:p w:rsidR="004A3687" w:rsidRP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687">
        <w:rPr>
          <w:rFonts w:ascii="Times New Roman" w:hAnsi="Times New Roman" w:cs="Times New Roman"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87">
        <w:rPr>
          <w:rFonts w:ascii="Times New Roman" w:hAnsi="Times New Roman" w:cs="Times New Roman"/>
          <w:sz w:val="28"/>
          <w:szCs w:val="28"/>
        </w:rPr>
        <w:t>уточнить и расширить представления о перелетных и зимующих птицах.</w:t>
      </w:r>
    </w:p>
    <w:p w:rsidR="004A3687" w:rsidRP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687">
        <w:rPr>
          <w:rFonts w:ascii="Times New Roman" w:hAnsi="Times New Roman" w:cs="Times New Roman"/>
          <w:sz w:val="28"/>
          <w:szCs w:val="28"/>
        </w:rPr>
        <w:t>Задачи  проекта</w:t>
      </w:r>
      <w:proofErr w:type="gramStart"/>
      <w:r w:rsidRPr="004A3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3687" w:rsidRP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687">
        <w:rPr>
          <w:rFonts w:ascii="Times New Roman" w:hAnsi="Times New Roman" w:cs="Times New Roman"/>
          <w:sz w:val="28"/>
          <w:szCs w:val="28"/>
        </w:rPr>
        <w:t>-учить детей различать птиц по внешним признакам: окраске перьев</w:t>
      </w:r>
      <w:proofErr w:type="gramStart"/>
      <w:r w:rsidRPr="004A36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3687">
        <w:rPr>
          <w:rFonts w:ascii="Times New Roman" w:hAnsi="Times New Roman" w:cs="Times New Roman"/>
          <w:sz w:val="28"/>
          <w:szCs w:val="28"/>
        </w:rPr>
        <w:t>строению хвоста, крыльев, ног.</w:t>
      </w:r>
    </w:p>
    <w:p w:rsidR="004A3687" w:rsidRP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687">
        <w:rPr>
          <w:rFonts w:ascii="Times New Roman" w:hAnsi="Times New Roman" w:cs="Times New Roman"/>
          <w:sz w:val="28"/>
          <w:szCs w:val="28"/>
        </w:rPr>
        <w:t>-дать  представления о жизни зимующих и перелетных птиц, о их повадках</w:t>
      </w:r>
      <w:proofErr w:type="gramStart"/>
      <w:r w:rsidRPr="004A36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P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687">
        <w:rPr>
          <w:rFonts w:ascii="Times New Roman" w:hAnsi="Times New Roman" w:cs="Times New Roman"/>
          <w:sz w:val="28"/>
          <w:szCs w:val="28"/>
        </w:rPr>
        <w:t>- воспитывать заботливое отношение к птицам</w:t>
      </w:r>
      <w:proofErr w:type="gramStart"/>
      <w:r w:rsidRPr="004A36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3687">
        <w:rPr>
          <w:rFonts w:ascii="Times New Roman" w:hAnsi="Times New Roman" w:cs="Times New Roman"/>
          <w:sz w:val="28"/>
          <w:szCs w:val="28"/>
        </w:rPr>
        <w:t xml:space="preserve"> проявлять любовь, чувство переживания, помогать птицам в добыче корма  в холодное время года , делать кормушки..</w:t>
      </w:r>
    </w:p>
    <w:p w:rsidR="004A3687" w:rsidRP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  <w:r w:rsidRPr="00C25DCF">
        <w:rPr>
          <w:rFonts w:ascii="Times New Roman" w:hAnsi="Times New Roman" w:cs="Times New Roman"/>
          <w:sz w:val="44"/>
          <w:szCs w:val="44"/>
        </w:rPr>
        <w:t xml:space="preserve">    </w:t>
      </w:r>
      <w:r w:rsidRPr="004A3687">
        <w:rPr>
          <w:rFonts w:ascii="Times New Roman" w:hAnsi="Times New Roman" w:cs="Times New Roman"/>
          <w:b/>
          <w:sz w:val="28"/>
          <w:szCs w:val="44"/>
        </w:rPr>
        <w:t>Актуальность проблемы.</w:t>
      </w:r>
    </w:p>
    <w:p w:rsidR="004A3687" w:rsidRP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0"/>
          <w:szCs w:val="32"/>
        </w:rPr>
      </w:pPr>
    </w:p>
    <w:p w:rsidR="004A3687" w:rsidRPr="004A3687" w:rsidRDefault="004A3687" w:rsidP="004A36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25DCF">
        <w:rPr>
          <w:rFonts w:ascii="Times New Roman" w:hAnsi="Times New Roman" w:cs="Times New Roman"/>
          <w:sz w:val="32"/>
          <w:szCs w:val="32"/>
        </w:rPr>
        <w:t>Птицы-дети воздуха, покорители воздушного океана</w:t>
      </w:r>
      <w:proofErr w:type="gramStart"/>
      <w:r w:rsidRPr="00C25DC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C25DCF">
        <w:rPr>
          <w:rFonts w:ascii="Times New Roman" w:hAnsi="Times New Roman" w:cs="Times New Roman"/>
          <w:sz w:val="32"/>
          <w:szCs w:val="32"/>
        </w:rPr>
        <w:t xml:space="preserve">Они могут подняться выше облаков и гор , перелететь через пустыню и море .О птицах сложены прекрасные стихи и песни, легенды и сказки . Без птиц нам не обойтись. Невозможно представить нашу  Землю без птиц. И поэтому перед нами взрослыми стоит ответственная задача </w:t>
      </w:r>
      <w:proofErr w:type="gramStart"/>
      <w:r w:rsidRPr="00C25DCF">
        <w:rPr>
          <w:rFonts w:ascii="Times New Roman" w:hAnsi="Times New Roman" w:cs="Times New Roman"/>
          <w:sz w:val="32"/>
          <w:szCs w:val="32"/>
        </w:rPr>
        <w:t>–н</w:t>
      </w:r>
      <w:proofErr w:type="gramEnd"/>
      <w:r w:rsidRPr="00C25DCF">
        <w:rPr>
          <w:rFonts w:ascii="Times New Roman" w:hAnsi="Times New Roman" w:cs="Times New Roman"/>
          <w:sz w:val="32"/>
          <w:szCs w:val="32"/>
        </w:rPr>
        <w:t xml:space="preserve">аучить детей любить птиц ,заботиться о них. Мы </w:t>
      </w:r>
      <w:proofErr w:type="gramStart"/>
      <w:r w:rsidRPr="00C25DCF">
        <w:rPr>
          <w:rFonts w:ascii="Times New Roman" w:hAnsi="Times New Roman" w:cs="Times New Roman"/>
          <w:sz w:val="32"/>
          <w:szCs w:val="32"/>
        </w:rPr>
        <w:t>–в</w:t>
      </w:r>
      <w:proofErr w:type="gramEnd"/>
      <w:r w:rsidRPr="00C25DCF">
        <w:rPr>
          <w:rFonts w:ascii="Times New Roman" w:hAnsi="Times New Roman" w:cs="Times New Roman"/>
          <w:sz w:val="32"/>
          <w:szCs w:val="32"/>
        </w:rPr>
        <w:t xml:space="preserve">зрослые должны давать детям как можно больше информации о жизни птиц. Заботливое отношение детей к птицам развивает </w:t>
      </w:r>
      <w:proofErr w:type="spellStart"/>
      <w:r w:rsidRPr="00C25DCF">
        <w:rPr>
          <w:rFonts w:ascii="Times New Roman" w:hAnsi="Times New Roman" w:cs="Times New Roman"/>
          <w:sz w:val="32"/>
          <w:szCs w:val="32"/>
        </w:rPr>
        <w:t>доброту</w:t>
      </w:r>
      <w:proofErr w:type="gramStart"/>
      <w:r w:rsidRPr="00C25DCF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Pr="00C25DCF">
        <w:rPr>
          <w:rFonts w:ascii="Times New Roman" w:hAnsi="Times New Roman" w:cs="Times New Roman"/>
          <w:sz w:val="32"/>
          <w:szCs w:val="32"/>
        </w:rPr>
        <w:t>тзывчивоть,желание</w:t>
      </w:r>
      <w:proofErr w:type="spellEnd"/>
      <w:r w:rsidRPr="00C25DCF">
        <w:rPr>
          <w:rFonts w:ascii="Times New Roman" w:hAnsi="Times New Roman" w:cs="Times New Roman"/>
          <w:sz w:val="32"/>
          <w:szCs w:val="32"/>
        </w:rPr>
        <w:t xml:space="preserve"> оказать помощь в нужное время. Мы – взрослые должны показывать своим положительным примером любовь к птицам. Благодаря этому примеру из ребенка вырастает всесторонне развитая личность.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4A3687" w:rsidRP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  <w:r w:rsidRPr="004A3687">
        <w:rPr>
          <w:rFonts w:ascii="Times New Roman" w:hAnsi="Times New Roman" w:cs="Times New Roman"/>
          <w:b/>
          <w:sz w:val="28"/>
          <w:szCs w:val="44"/>
        </w:rPr>
        <w:t>Методическое обеспечение проекта: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«</w:t>
      </w:r>
      <w:r w:rsidRPr="00C25DCF">
        <w:rPr>
          <w:rFonts w:ascii="Times New Roman" w:hAnsi="Times New Roman" w:cs="Times New Roman"/>
          <w:sz w:val="32"/>
          <w:szCs w:val="32"/>
        </w:rPr>
        <w:t>Природа и ребенок» Г.Ш.Мазитова</w:t>
      </w:r>
      <w:proofErr w:type="gramStart"/>
      <w:r w:rsidRPr="00C25DCF">
        <w:rPr>
          <w:rFonts w:ascii="Times New Roman" w:hAnsi="Times New Roman" w:cs="Times New Roman"/>
          <w:sz w:val="32"/>
          <w:szCs w:val="32"/>
        </w:rPr>
        <w:t>.-</w:t>
      </w:r>
      <w:proofErr w:type="gramEnd"/>
      <w:r w:rsidRPr="00C25DCF">
        <w:rPr>
          <w:rFonts w:ascii="Times New Roman" w:hAnsi="Times New Roman" w:cs="Times New Roman"/>
          <w:sz w:val="32"/>
          <w:szCs w:val="32"/>
        </w:rPr>
        <w:t>Казань-2002г.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«</w:t>
      </w:r>
      <w:r w:rsidRPr="00C25DCF">
        <w:rPr>
          <w:rFonts w:ascii="Times New Roman" w:hAnsi="Times New Roman" w:cs="Times New Roman"/>
          <w:sz w:val="32"/>
          <w:szCs w:val="32"/>
        </w:rPr>
        <w:t>Мы»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DC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DCF">
        <w:rPr>
          <w:rFonts w:ascii="Times New Roman" w:hAnsi="Times New Roman" w:cs="Times New Roman"/>
          <w:sz w:val="32"/>
          <w:szCs w:val="32"/>
        </w:rPr>
        <w:t>(Программа экологиче</w:t>
      </w:r>
      <w:r>
        <w:rPr>
          <w:rFonts w:ascii="Times New Roman" w:hAnsi="Times New Roman" w:cs="Times New Roman"/>
          <w:sz w:val="32"/>
          <w:szCs w:val="32"/>
        </w:rPr>
        <w:t>ского образования детей.</w:t>
      </w:r>
      <w:proofErr w:type="gramStart"/>
      <w:r>
        <w:rPr>
          <w:rFonts w:ascii="Times New Roman" w:hAnsi="Times New Roman" w:cs="Times New Roman"/>
          <w:sz w:val="32"/>
          <w:szCs w:val="32"/>
        </w:rPr>
        <w:t>)-</w:t>
      </w:r>
      <w:proofErr w:type="gramEnd"/>
      <w:r>
        <w:rPr>
          <w:rFonts w:ascii="Times New Roman" w:hAnsi="Times New Roman" w:cs="Times New Roman"/>
          <w:sz w:val="32"/>
          <w:szCs w:val="32"/>
        </w:rPr>
        <w:t>Санкт-</w:t>
      </w:r>
      <w:r w:rsidRPr="00C25DCF">
        <w:rPr>
          <w:rFonts w:ascii="Times New Roman" w:hAnsi="Times New Roman" w:cs="Times New Roman"/>
          <w:sz w:val="32"/>
          <w:szCs w:val="32"/>
        </w:rPr>
        <w:t>Петербург.2001.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3  «Покажите мне их</w:t>
      </w:r>
      <w:proofErr w:type="gramStart"/>
      <w:r w:rsidRPr="00C25DCF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Pr="00C25DCF">
        <w:rPr>
          <w:rFonts w:ascii="Times New Roman" w:hAnsi="Times New Roman" w:cs="Times New Roman"/>
          <w:sz w:val="32"/>
          <w:szCs w:val="32"/>
        </w:rPr>
        <w:t>(Зоология для детей)-Н .Сладков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4.С.Н.Николаева. «Воспитание экологической культуры в дошкольном  детстве»- Новая школа. 1995г.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5 «.Мир природы и ребенок»</w:t>
      </w:r>
      <w:proofErr w:type="gramStart"/>
      <w:r w:rsidRPr="00C25DCF"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proofErr w:type="gramEnd"/>
      <w:r w:rsidRPr="00C25DCF">
        <w:rPr>
          <w:rFonts w:ascii="Times New Roman" w:hAnsi="Times New Roman" w:cs="Times New Roman"/>
          <w:sz w:val="32"/>
          <w:szCs w:val="32"/>
        </w:rPr>
        <w:t>л.м</w:t>
      </w:r>
      <w:proofErr w:type="spellEnd"/>
      <w:r w:rsidRPr="00C25DC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25DCF">
        <w:rPr>
          <w:rFonts w:ascii="Times New Roman" w:hAnsi="Times New Roman" w:cs="Times New Roman"/>
          <w:sz w:val="32"/>
          <w:szCs w:val="32"/>
        </w:rPr>
        <w:t>Маневцовой</w:t>
      </w:r>
      <w:proofErr w:type="spellEnd"/>
      <w:r w:rsidRPr="00C25DCF">
        <w:rPr>
          <w:rFonts w:ascii="Times New Roman" w:hAnsi="Times New Roman" w:cs="Times New Roman"/>
          <w:sz w:val="32"/>
          <w:szCs w:val="32"/>
        </w:rPr>
        <w:t xml:space="preserve">, П.Г. </w:t>
      </w:r>
      <w:proofErr w:type="spellStart"/>
      <w:r w:rsidRPr="00C25DCF">
        <w:rPr>
          <w:rFonts w:ascii="Times New Roman" w:hAnsi="Times New Roman" w:cs="Times New Roman"/>
          <w:sz w:val="32"/>
          <w:szCs w:val="32"/>
        </w:rPr>
        <w:t>Саморуковой</w:t>
      </w:r>
      <w:proofErr w:type="spellEnd"/>
      <w:r w:rsidRPr="00C25DCF">
        <w:rPr>
          <w:rFonts w:ascii="Times New Roman" w:hAnsi="Times New Roman" w:cs="Times New Roman"/>
          <w:sz w:val="32"/>
          <w:szCs w:val="32"/>
        </w:rPr>
        <w:t>.  Санкт- Петербург. «Детство-пресс». 2000г.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 xml:space="preserve">6 «.Как знакомить дошкольников  с природой.» </w:t>
      </w:r>
      <w:proofErr w:type="spellStart"/>
      <w:r w:rsidRPr="00C25DCF">
        <w:rPr>
          <w:rFonts w:ascii="Times New Roman" w:hAnsi="Times New Roman" w:cs="Times New Roman"/>
          <w:sz w:val="32"/>
          <w:szCs w:val="32"/>
        </w:rPr>
        <w:t>Каменева</w:t>
      </w:r>
      <w:proofErr w:type="gramStart"/>
      <w:r w:rsidRPr="00C25DCF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C25DCF">
        <w:rPr>
          <w:rFonts w:ascii="Times New Roman" w:hAnsi="Times New Roman" w:cs="Times New Roman"/>
          <w:sz w:val="32"/>
          <w:szCs w:val="32"/>
        </w:rPr>
        <w:t>.А</w:t>
      </w:r>
      <w:proofErr w:type="spellEnd"/>
      <w:r w:rsidRPr="00C25DCF">
        <w:rPr>
          <w:rFonts w:ascii="Times New Roman" w:hAnsi="Times New Roman" w:cs="Times New Roman"/>
          <w:sz w:val="32"/>
          <w:szCs w:val="32"/>
        </w:rPr>
        <w:t>. 1983г.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 xml:space="preserve">7. « Экологические праздники для детей». </w:t>
      </w:r>
      <w:proofErr w:type="spellStart"/>
      <w:r w:rsidRPr="00C25DCF">
        <w:rPr>
          <w:rFonts w:ascii="Times New Roman" w:hAnsi="Times New Roman" w:cs="Times New Roman"/>
          <w:sz w:val="32"/>
          <w:szCs w:val="32"/>
        </w:rPr>
        <w:t>Л.П.Молодова</w:t>
      </w:r>
      <w:proofErr w:type="spellEnd"/>
      <w:r w:rsidRPr="00C25DCF">
        <w:rPr>
          <w:rFonts w:ascii="Times New Roman" w:hAnsi="Times New Roman" w:cs="Times New Roman"/>
          <w:sz w:val="32"/>
          <w:szCs w:val="32"/>
        </w:rPr>
        <w:t>. Минск 1997г.</w:t>
      </w:r>
    </w:p>
    <w:p w:rsidR="004A3687" w:rsidRDefault="004A3687" w:rsidP="004A3687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b/>
          <w:sz w:val="28"/>
          <w:szCs w:val="44"/>
        </w:rPr>
      </w:pPr>
    </w:p>
    <w:p w:rsidR="004A3687" w:rsidRPr="004A3687" w:rsidRDefault="004A3687" w:rsidP="004A3687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b/>
          <w:sz w:val="20"/>
          <w:szCs w:val="32"/>
        </w:rPr>
      </w:pPr>
      <w:r w:rsidRPr="004A3687">
        <w:rPr>
          <w:rFonts w:ascii="Times New Roman" w:hAnsi="Times New Roman" w:cs="Times New Roman"/>
          <w:b/>
          <w:sz w:val="28"/>
          <w:szCs w:val="44"/>
        </w:rPr>
        <w:t>Гипотеза проекта.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Если у ребенка 6 лет воспитывать познавательный интерес к птицам</w:t>
      </w:r>
      <w:proofErr w:type="gramStart"/>
      <w:r w:rsidRPr="00C25DC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25DCF">
        <w:rPr>
          <w:rFonts w:ascii="Times New Roman" w:hAnsi="Times New Roman" w:cs="Times New Roman"/>
          <w:sz w:val="32"/>
          <w:szCs w:val="32"/>
        </w:rPr>
        <w:t xml:space="preserve"> то у него появляется   бережное, заботливое отношение к  ним 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3687" w:rsidRDefault="004A3687" w:rsidP="004A3687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44"/>
          <w:szCs w:val="44"/>
        </w:rPr>
      </w:pPr>
    </w:p>
    <w:p w:rsidR="004A3687" w:rsidRPr="004A3687" w:rsidRDefault="004A3687" w:rsidP="004A3687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b/>
          <w:sz w:val="20"/>
          <w:szCs w:val="32"/>
        </w:rPr>
      </w:pPr>
      <w:r w:rsidRPr="004A3687">
        <w:rPr>
          <w:rFonts w:ascii="Times New Roman" w:hAnsi="Times New Roman" w:cs="Times New Roman"/>
          <w:b/>
          <w:sz w:val="28"/>
          <w:szCs w:val="44"/>
        </w:rPr>
        <w:lastRenderedPageBreak/>
        <w:t>Предполагаемый результат</w:t>
      </w:r>
    </w:p>
    <w:p w:rsidR="004A3687" w:rsidRPr="00C25DCF" w:rsidRDefault="004A3687" w:rsidP="004A36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25DCF">
        <w:rPr>
          <w:rFonts w:ascii="Times New Roman" w:hAnsi="Times New Roman" w:cs="Times New Roman"/>
          <w:sz w:val="32"/>
          <w:szCs w:val="32"/>
        </w:rPr>
        <w:t xml:space="preserve">У детей  </w:t>
      </w:r>
      <w:r>
        <w:rPr>
          <w:rFonts w:ascii="Times New Roman" w:hAnsi="Times New Roman" w:cs="Times New Roman"/>
          <w:sz w:val="32"/>
          <w:szCs w:val="32"/>
        </w:rPr>
        <w:t xml:space="preserve">будут </w:t>
      </w:r>
      <w:r w:rsidRPr="00C25DCF">
        <w:rPr>
          <w:rFonts w:ascii="Times New Roman" w:hAnsi="Times New Roman" w:cs="Times New Roman"/>
          <w:sz w:val="32"/>
          <w:szCs w:val="32"/>
        </w:rPr>
        <w:t>сформированы предс</w:t>
      </w:r>
      <w:r>
        <w:rPr>
          <w:rFonts w:ascii="Times New Roman" w:hAnsi="Times New Roman" w:cs="Times New Roman"/>
          <w:sz w:val="32"/>
          <w:szCs w:val="32"/>
        </w:rPr>
        <w:t>тавления о жизни, повадках птиц</w:t>
      </w:r>
      <w:proofErr w:type="gramStart"/>
      <w:r w:rsidRPr="00C25DCF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б особенностях внешнего вида</w:t>
      </w:r>
      <w:r w:rsidRPr="00C25DCF">
        <w:rPr>
          <w:rFonts w:ascii="Times New Roman" w:hAnsi="Times New Roman" w:cs="Times New Roman"/>
          <w:sz w:val="32"/>
          <w:szCs w:val="32"/>
        </w:rPr>
        <w:t xml:space="preserve">, о пользе птиц в природе и в жизни человека. Дети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будут иметь</w:t>
      </w:r>
      <w:r w:rsidRPr="00C25DCF">
        <w:rPr>
          <w:rFonts w:ascii="Times New Roman" w:hAnsi="Times New Roman" w:cs="Times New Roman"/>
          <w:sz w:val="32"/>
          <w:szCs w:val="32"/>
        </w:rPr>
        <w:t xml:space="preserve"> представления о гнездовании и размножении птиц и</w:t>
      </w:r>
      <w:proofErr w:type="gramEnd"/>
      <w:r w:rsidRPr="00C25DC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будут проявлять </w:t>
      </w:r>
      <w:r w:rsidRPr="00C25DCF">
        <w:rPr>
          <w:rFonts w:ascii="Times New Roman" w:hAnsi="Times New Roman" w:cs="Times New Roman"/>
          <w:sz w:val="32"/>
          <w:szCs w:val="32"/>
        </w:rPr>
        <w:t>заботливое отношение к ним.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3687" w:rsidRP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  <w:r w:rsidRPr="004A3687">
        <w:rPr>
          <w:rFonts w:ascii="Times New Roman" w:hAnsi="Times New Roman" w:cs="Times New Roman"/>
          <w:b/>
          <w:sz w:val="28"/>
          <w:szCs w:val="44"/>
        </w:rPr>
        <w:t>Методы проекта:</w:t>
      </w:r>
    </w:p>
    <w:p w:rsidR="004A3687" w:rsidRP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A3687">
        <w:rPr>
          <w:rFonts w:ascii="Times New Roman" w:hAnsi="Times New Roman" w:cs="Times New Roman"/>
          <w:b/>
          <w:sz w:val="32"/>
          <w:szCs w:val="32"/>
        </w:rPr>
        <w:t>В работе с родителями</w:t>
      </w:r>
      <w:proofErr w:type="gramStart"/>
      <w:r w:rsidRPr="004A3687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4A3687" w:rsidRPr="00C25DC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1.Консультации, рекомендации.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2 Выставка фотографий.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3. Выставка кормушек.</w:t>
      </w:r>
    </w:p>
    <w:p w:rsidR="004A3687" w:rsidRP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A3687">
        <w:rPr>
          <w:rFonts w:ascii="Times New Roman" w:hAnsi="Times New Roman" w:cs="Times New Roman"/>
          <w:b/>
          <w:sz w:val="32"/>
          <w:szCs w:val="32"/>
        </w:rPr>
        <w:t xml:space="preserve"> В работе с детьми 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-Беседы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-Чтение художественной литературы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-Рассматривание иллюстраций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-Ручной труд </w:t>
      </w:r>
      <w:proofErr w:type="gramStart"/>
      <w:r>
        <w:rPr>
          <w:rFonts w:ascii="Times New Roman" w:hAnsi="Times New Roman" w:cs="Times New Roman"/>
          <w:sz w:val="32"/>
          <w:szCs w:val="32"/>
        </w:rPr>
        <w:t>–р</w:t>
      </w:r>
      <w:proofErr w:type="gramEnd"/>
      <w:r>
        <w:rPr>
          <w:rFonts w:ascii="Times New Roman" w:hAnsi="Times New Roman" w:cs="Times New Roman"/>
          <w:sz w:val="32"/>
          <w:szCs w:val="32"/>
        </w:rPr>
        <w:t>исование</w:t>
      </w:r>
    </w:p>
    <w:p w:rsidR="004A3687" w:rsidRPr="002F390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-Подвижные и дидактические  игры.</w:t>
      </w:r>
    </w:p>
    <w:p w:rsidR="004A3687" w:rsidRP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  <w:r w:rsidRPr="004A3687">
        <w:rPr>
          <w:rFonts w:ascii="Times New Roman" w:hAnsi="Times New Roman" w:cs="Times New Roman"/>
          <w:b/>
          <w:sz w:val="28"/>
          <w:szCs w:val="44"/>
        </w:rPr>
        <w:t>Этапы реализации проекта:</w:t>
      </w:r>
    </w:p>
    <w:p w:rsidR="004A3687" w:rsidRP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A3687">
        <w:rPr>
          <w:rFonts w:ascii="Times New Roman" w:hAnsi="Times New Roman" w:cs="Times New Roman"/>
          <w:i/>
          <w:sz w:val="32"/>
          <w:szCs w:val="32"/>
        </w:rPr>
        <w:t>1 – подготовительный</w:t>
      </w:r>
      <w:proofErr w:type="gramStart"/>
      <w:r w:rsidRPr="004A3687"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</w:p>
    <w:p w:rsidR="004A3687" w:rsidRPr="00C25DCF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DCF">
        <w:rPr>
          <w:rFonts w:ascii="Times New Roman" w:hAnsi="Times New Roman" w:cs="Times New Roman"/>
          <w:sz w:val="32"/>
          <w:szCs w:val="32"/>
        </w:rPr>
        <w:t>подбор материала по детской художественной литературе: стихов, загадок, пословиц, скороговорок, ребусов,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DCF">
        <w:rPr>
          <w:rFonts w:ascii="Times New Roman" w:hAnsi="Times New Roman" w:cs="Times New Roman"/>
          <w:sz w:val="32"/>
          <w:szCs w:val="32"/>
        </w:rPr>
        <w:t>кроссвордов;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подбор иллюстраций</w:t>
      </w:r>
      <w:r w:rsidRPr="00C25DC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DCF">
        <w:rPr>
          <w:rFonts w:ascii="Times New Roman" w:hAnsi="Times New Roman" w:cs="Times New Roman"/>
          <w:sz w:val="32"/>
          <w:szCs w:val="32"/>
        </w:rPr>
        <w:t>открыток, журналов</w:t>
      </w:r>
      <w:proofErr w:type="gramStart"/>
      <w:r w:rsidRPr="00C25DC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25DCF">
        <w:rPr>
          <w:rFonts w:ascii="Times New Roman" w:hAnsi="Times New Roman" w:cs="Times New Roman"/>
          <w:sz w:val="32"/>
          <w:szCs w:val="32"/>
        </w:rPr>
        <w:t>альбомов, раздаточных карточек ;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3)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DCF">
        <w:rPr>
          <w:rFonts w:ascii="Times New Roman" w:hAnsi="Times New Roman" w:cs="Times New Roman"/>
          <w:sz w:val="32"/>
          <w:szCs w:val="32"/>
        </w:rPr>
        <w:t>подбор звукозаписей : голоса птиц</w:t>
      </w:r>
      <w:proofErr w:type="gramStart"/>
      <w:r w:rsidRPr="00C25DC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25DCF">
        <w:rPr>
          <w:rFonts w:ascii="Times New Roman" w:hAnsi="Times New Roman" w:cs="Times New Roman"/>
          <w:sz w:val="32"/>
          <w:szCs w:val="32"/>
        </w:rPr>
        <w:t>звуки леса;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4)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DCF">
        <w:rPr>
          <w:rFonts w:ascii="Times New Roman" w:hAnsi="Times New Roman" w:cs="Times New Roman"/>
          <w:sz w:val="32"/>
          <w:szCs w:val="32"/>
        </w:rPr>
        <w:t>подбор настольно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DCF">
        <w:rPr>
          <w:rFonts w:ascii="Times New Roman" w:hAnsi="Times New Roman" w:cs="Times New Roman"/>
          <w:sz w:val="32"/>
          <w:szCs w:val="32"/>
        </w:rPr>
        <w:t>- печатных</w:t>
      </w:r>
      <w:proofErr w:type="gramStart"/>
      <w:r w:rsidRPr="00C25DC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25DCF">
        <w:rPr>
          <w:rFonts w:ascii="Times New Roman" w:hAnsi="Times New Roman" w:cs="Times New Roman"/>
          <w:sz w:val="32"/>
          <w:szCs w:val="32"/>
        </w:rPr>
        <w:t xml:space="preserve"> словесных и подвижных игр;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5)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DCF">
        <w:rPr>
          <w:rFonts w:ascii="Times New Roman" w:hAnsi="Times New Roman" w:cs="Times New Roman"/>
          <w:sz w:val="32"/>
          <w:szCs w:val="32"/>
        </w:rPr>
        <w:t>разработка конспектов,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DCF">
        <w:rPr>
          <w:rFonts w:ascii="Times New Roman" w:hAnsi="Times New Roman" w:cs="Times New Roman"/>
          <w:sz w:val="32"/>
          <w:szCs w:val="32"/>
        </w:rPr>
        <w:t>игры КВН.</w:t>
      </w:r>
    </w:p>
    <w:p w:rsidR="004A3687" w:rsidRP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A3687">
        <w:rPr>
          <w:rFonts w:ascii="Times New Roman" w:hAnsi="Times New Roman" w:cs="Times New Roman"/>
          <w:i/>
          <w:sz w:val="32"/>
          <w:szCs w:val="32"/>
          <w:lang w:val="en-US"/>
        </w:rPr>
        <w:t>II</w:t>
      </w:r>
      <w:r w:rsidRPr="004A3687">
        <w:rPr>
          <w:rFonts w:ascii="Times New Roman" w:hAnsi="Times New Roman" w:cs="Times New Roman"/>
          <w:i/>
          <w:sz w:val="32"/>
          <w:szCs w:val="32"/>
        </w:rPr>
        <w:t xml:space="preserve"> – основной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1). Наблюдения – 1 раз в неделю.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2) .Беседы-1 раз в неделю.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 xml:space="preserve"> 3).Экскурсии- 1 раз в неделю.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4).Выставка методической и детской литературы – 1 раз в две недели.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5). Фоторепорта</w:t>
      </w:r>
      <w:proofErr w:type="gramStart"/>
      <w:r w:rsidRPr="00C25DCF">
        <w:rPr>
          <w:rFonts w:ascii="Times New Roman" w:hAnsi="Times New Roman" w:cs="Times New Roman"/>
          <w:sz w:val="32"/>
          <w:szCs w:val="32"/>
        </w:rPr>
        <w:t>ж-</w:t>
      </w:r>
      <w:proofErr w:type="gramEnd"/>
      <w:r w:rsidRPr="00C25DCF">
        <w:rPr>
          <w:rFonts w:ascii="Times New Roman" w:hAnsi="Times New Roman" w:cs="Times New Roman"/>
          <w:sz w:val="32"/>
          <w:szCs w:val="32"/>
        </w:rPr>
        <w:t xml:space="preserve">  последняя неделя месяца.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6). Ручной труд- 1 раз в месяц.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7).Аппликация- 1 раз в неделю.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8). Рисование – 1 раз в неделю.</w:t>
      </w:r>
    </w:p>
    <w:p w:rsidR="004A3687" w:rsidRP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A3687">
        <w:rPr>
          <w:rFonts w:ascii="Times New Roman" w:hAnsi="Times New Roman" w:cs="Times New Roman"/>
          <w:i/>
          <w:sz w:val="32"/>
          <w:szCs w:val="32"/>
          <w:lang w:val="en-US"/>
        </w:rPr>
        <w:t>III</w:t>
      </w:r>
      <w:r w:rsidRPr="004A3687">
        <w:rPr>
          <w:rFonts w:ascii="Times New Roman" w:hAnsi="Times New Roman" w:cs="Times New Roman"/>
          <w:i/>
          <w:sz w:val="32"/>
          <w:szCs w:val="32"/>
        </w:rPr>
        <w:t>- заключительный: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1).Конкурс кормушек среди участников проекта « Веселая столовая» (дети и родители).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t>2).Выступление с результатами работы на заседании районного методического объединения воспитателей старших и подготовительных к школе групп;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DCF">
        <w:rPr>
          <w:rFonts w:ascii="Times New Roman" w:hAnsi="Times New Roman" w:cs="Times New Roman"/>
          <w:sz w:val="32"/>
          <w:szCs w:val="32"/>
        </w:rPr>
        <w:lastRenderedPageBreak/>
        <w:t>3).Презентация проекта для воспитателей.</w:t>
      </w:r>
    </w:p>
    <w:p w:rsidR="004A3687" w:rsidRPr="00C25DCF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Pr="00DA1472" w:rsidRDefault="00DA1472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44"/>
        </w:rPr>
      </w:pPr>
      <w:r w:rsidRPr="00DA1472">
        <w:rPr>
          <w:rFonts w:ascii="Times New Roman" w:hAnsi="Times New Roman" w:cs="Times New Roman"/>
          <w:b/>
          <w:color w:val="1F497D" w:themeColor="text2"/>
          <w:sz w:val="28"/>
          <w:szCs w:val="44"/>
        </w:rPr>
        <w:t xml:space="preserve">                     </w:t>
      </w:r>
      <w:r w:rsidR="004A3687" w:rsidRPr="00DA1472">
        <w:rPr>
          <w:rFonts w:ascii="Times New Roman" w:hAnsi="Times New Roman" w:cs="Times New Roman"/>
          <w:b/>
          <w:color w:val="1F497D" w:themeColor="text2"/>
          <w:sz w:val="28"/>
          <w:szCs w:val="44"/>
        </w:rPr>
        <w:t>Перспективное планирование (октябрь, ноябрь, декабрь).</w:t>
      </w:r>
    </w:p>
    <w:p w:rsidR="004A3687" w:rsidRP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tbl>
      <w:tblPr>
        <w:tblStyle w:val="af5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739"/>
      </w:tblGrid>
      <w:tr w:rsidR="00DA1472" w:rsidRPr="00C25DCF" w:rsidTr="00DA1472">
        <w:tc>
          <w:tcPr>
            <w:tcW w:w="817" w:type="dxa"/>
          </w:tcPr>
          <w:p w:rsidR="00DA1472" w:rsidRPr="004A3687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4A3687">
              <w:rPr>
                <w:rFonts w:ascii="Times New Roman" w:hAnsi="Times New Roman" w:cs="Times New Roman"/>
                <w:b/>
                <w:sz w:val="28"/>
                <w:szCs w:val="36"/>
              </w:rPr>
              <w:t>№ п\</w:t>
            </w:r>
            <w:proofErr w:type="gramStart"/>
            <w:r w:rsidRPr="004A3687">
              <w:rPr>
                <w:rFonts w:ascii="Times New Roman" w:hAnsi="Times New Roman" w:cs="Times New Roman"/>
                <w:b/>
                <w:sz w:val="28"/>
                <w:szCs w:val="36"/>
              </w:rPr>
              <w:t>п</w:t>
            </w:r>
            <w:proofErr w:type="gramEnd"/>
          </w:p>
        </w:tc>
        <w:tc>
          <w:tcPr>
            <w:tcW w:w="3686" w:type="dxa"/>
          </w:tcPr>
          <w:p w:rsidR="00DA1472" w:rsidRPr="004A3687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4A3687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       Тема.</w:t>
            </w:r>
          </w:p>
        </w:tc>
        <w:tc>
          <w:tcPr>
            <w:tcW w:w="4739" w:type="dxa"/>
          </w:tcPr>
          <w:p w:rsidR="00DA1472" w:rsidRPr="004A3687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4A3687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         Цель.</w:t>
            </w:r>
          </w:p>
        </w:tc>
      </w:tr>
      <w:tr w:rsidR="00DA1472" w:rsidRPr="00C25DCF" w:rsidTr="00DA1472">
        <w:tc>
          <w:tcPr>
            <w:tcW w:w="817" w:type="dxa"/>
          </w:tcPr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C25DC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25DCF">
              <w:rPr>
                <w:rFonts w:ascii="Times New Roman" w:hAnsi="Times New Roman" w:cs="Times New Roman"/>
                <w:sz w:val="28"/>
                <w:szCs w:val="28"/>
              </w:rPr>
              <w:t xml:space="preserve"> «Как   узнать птицу?»</w:t>
            </w:r>
          </w:p>
        </w:tc>
        <w:tc>
          <w:tcPr>
            <w:tcW w:w="4739" w:type="dxa"/>
          </w:tcPr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Формировать обобщенное представление о птицах</w:t>
            </w:r>
            <w:proofErr w:type="gramStart"/>
            <w:r w:rsidRPr="00C25DC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как о живых существах, живущих на земле , на воде , которые умеют летать в воздухе  и имеют типичное строение :две ноги .два крыла, клюв, перья.</w:t>
            </w:r>
          </w:p>
        </w:tc>
      </w:tr>
      <w:tr w:rsidR="00DA1472" w:rsidRPr="00C25DCF" w:rsidTr="00DA1472">
        <w:tc>
          <w:tcPr>
            <w:tcW w:w="817" w:type="dxa"/>
          </w:tcPr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Наблюдение за стаей птиц,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улетающих в теплые края.</w:t>
            </w:r>
          </w:p>
        </w:tc>
        <w:tc>
          <w:tcPr>
            <w:tcW w:w="4739" w:type="dxa"/>
          </w:tcPr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Определить стаю птиц</w:t>
            </w:r>
            <w:proofErr w:type="gramStart"/>
            <w:r w:rsidRPr="00C25DC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летящих по небу (журавл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летят клином ,цапли и гуси –ше</w:t>
            </w: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ренгой,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утки летят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дугой и</w:t>
            </w: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 xml:space="preserve"> линией)</w:t>
            </w:r>
          </w:p>
        </w:tc>
      </w:tr>
      <w:tr w:rsidR="00DA1472" w:rsidRPr="00C25DCF" w:rsidTr="00DA1472">
        <w:tc>
          <w:tcPr>
            <w:tcW w:w="817" w:type="dxa"/>
          </w:tcPr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Ручной труд-оригами «Лебеди плавают в озере»</w:t>
            </w:r>
          </w:p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(коллективная.).</w:t>
            </w:r>
          </w:p>
        </w:tc>
        <w:tc>
          <w:tcPr>
            <w:tcW w:w="4739" w:type="dxa"/>
          </w:tcPr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Учить детей делать из бумаги лебедей,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путем складывания бумаги, формировать умение составлять композицию из готовых фигур.</w:t>
            </w:r>
          </w:p>
        </w:tc>
      </w:tr>
      <w:tr w:rsidR="00DA1472" w:rsidRPr="00C25DCF" w:rsidTr="00DA1472">
        <w:tc>
          <w:tcPr>
            <w:tcW w:w="817" w:type="dxa"/>
          </w:tcPr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Беседа «Тайны птичьего мира».</w:t>
            </w:r>
          </w:p>
        </w:tc>
        <w:tc>
          <w:tcPr>
            <w:tcW w:w="4739" w:type="dxa"/>
          </w:tcPr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жизни птиц, познакомить  с удивительными загадками, тайнами  живой природы</w:t>
            </w:r>
            <w:proofErr w:type="gramStart"/>
            <w:r w:rsidRPr="00C25DC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Продолжать  активизировать познавательные способности детей.</w:t>
            </w:r>
          </w:p>
        </w:tc>
      </w:tr>
      <w:tr w:rsidR="00DA1472" w:rsidRPr="00C25DCF" w:rsidTr="00DA1472">
        <w:tc>
          <w:tcPr>
            <w:tcW w:w="817" w:type="dxa"/>
          </w:tcPr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Аппликация «Птицы улетают в теплые края</w:t>
            </w:r>
            <w:proofErr w:type="gramStart"/>
            <w:r w:rsidRPr="00C25DC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(коллективная).</w:t>
            </w:r>
          </w:p>
        </w:tc>
        <w:tc>
          <w:tcPr>
            <w:tcW w:w="4739" w:type="dxa"/>
          </w:tcPr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Учить составлять сюжетную композицию, отразить в ней природу «золотой осени», мотив улетающих птиц.</w:t>
            </w:r>
          </w:p>
        </w:tc>
      </w:tr>
      <w:tr w:rsidR="00DA1472" w:rsidRPr="00C25DCF" w:rsidTr="00DA1472">
        <w:tc>
          <w:tcPr>
            <w:tcW w:w="9242" w:type="dxa"/>
            <w:gridSpan w:val="3"/>
          </w:tcPr>
          <w:p w:rsidR="00DA1472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1472" w:rsidRPr="00DA1472" w:rsidRDefault="00DA1472" w:rsidP="00DA147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DA1472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Ноябрь.</w:t>
            </w:r>
          </w:p>
        </w:tc>
      </w:tr>
      <w:tr w:rsidR="00DA1472" w:rsidTr="00DA1472">
        <w:tc>
          <w:tcPr>
            <w:tcW w:w="817" w:type="dxa"/>
          </w:tcPr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A1472" w:rsidRPr="00C25DCF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Беседа « Перелетные птицы»</w:t>
            </w:r>
          </w:p>
        </w:tc>
        <w:tc>
          <w:tcPr>
            <w:tcW w:w="4739" w:type="dxa"/>
          </w:tcPr>
          <w:p w:rsidR="00DA1472" w:rsidRPr="00436983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DCF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 о перелетных птицах, познакомить  с народными приметами  и литературными произведениями  о птицах ; развивать речь 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развивать логическое  мышление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следственные связи и закономерности в  природных явлениях.                                                </w:t>
            </w:r>
          </w:p>
        </w:tc>
      </w:tr>
      <w:tr w:rsidR="00DA1472" w:rsidTr="00DA1472">
        <w:tc>
          <w:tcPr>
            <w:tcW w:w="817" w:type="dxa"/>
          </w:tcPr>
          <w:p w:rsidR="00DA1472" w:rsidRPr="000731C4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A1472" w:rsidRPr="000731C4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«Берегите птиц».</w:t>
            </w:r>
          </w:p>
        </w:tc>
        <w:tc>
          <w:tcPr>
            <w:tcW w:w="4739" w:type="dxa"/>
          </w:tcPr>
          <w:p w:rsidR="00DA1472" w:rsidRPr="00F86249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Отразить в своих рисунках заботливое отношение к птицам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призыв к защите птиц , помогать им в трудное время .                           </w:t>
            </w:r>
          </w:p>
        </w:tc>
      </w:tr>
      <w:tr w:rsidR="00DA1472" w:rsidTr="00DA1472">
        <w:tc>
          <w:tcPr>
            <w:tcW w:w="817" w:type="dxa"/>
          </w:tcPr>
          <w:p w:rsidR="00DA1472" w:rsidRPr="00F86249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  </w:t>
            </w:r>
          </w:p>
        </w:tc>
        <w:tc>
          <w:tcPr>
            <w:tcW w:w="3686" w:type="dxa"/>
          </w:tcPr>
          <w:p w:rsidR="00DA1472" w:rsidRPr="00F86249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аудио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 «Птичьи голоса».</w:t>
            </w:r>
          </w:p>
        </w:tc>
        <w:tc>
          <w:tcPr>
            <w:tcW w:w="4739" w:type="dxa"/>
          </w:tcPr>
          <w:p w:rsidR="00DA1472" w:rsidRPr="00F86249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внимательно слушать пение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их  по голосу , воспитывать интерес  и  любовь к природе .                                                 </w:t>
            </w:r>
          </w:p>
        </w:tc>
      </w:tr>
      <w:tr w:rsidR="00DA1472" w:rsidTr="00DA1472">
        <w:tc>
          <w:tcPr>
            <w:tcW w:w="817" w:type="dxa"/>
          </w:tcPr>
          <w:p w:rsidR="00DA1472" w:rsidRPr="00F86249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DA1472" w:rsidRPr="00F86249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 КВН «Птицы – наши верные друзья».</w:t>
            </w:r>
          </w:p>
        </w:tc>
        <w:tc>
          <w:tcPr>
            <w:tcW w:w="4739" w:type="dxa"/>
          </w:tcPr>
          <w:p w:rsidR="00DA1472" w:rsidRPr="002A7032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свои знания  о птицах ; чем питаются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живут , как строят стаю при перелете , закрепить отличия зимующих и перелетных птиц .                                                      </w:t>
            </w:r>
          </w:p>
        </w:tc>
      </w:tr>
      <w:tr w:rsidR="00DA1472" w:rsidTr="00DA1472">
        <w:tc>
          <w:tcPr>
            <w:tcW w:w="817" w:type="dxa"/>
          </w:tcPr>
          <w:p w:rsidR="00DA1472" w:rsidRPr="002A7032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A1472" w:rsidRPr="002A7032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 о птицах.</w:t>
            </w:r>
          </w:p>
        </w:tc>
        <w:tc>
          <w:tcPr>
            <w:tcW w:w="4739" w:type="dxa"/>
          </w:tcPr>
          <w:p w:rsidR="00DA1472" w:rsidRPr="002A7032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детям красоту природы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художники изобразили  птиц, как фотографы запечатлели  красоту птиц , учить любоваться их красотой , сравнивать птиц на рисунках и фотографиях.</w:t>
            </w:r>
          </w:p>
        </w:tc>
      </w:tr>
      <w:tr w:rsidR="00DA1472" w:rsidTr="00DA1472">
        <w:tc>
          <w:tcPr>
            <w:tcW w:w="9242" w:type="dxa"/>
            <w:gridSpan w:val="3"/>
          </w:tcPr>
          <w:p w:rsidR="00DA1472" w:rsidRPr="00DA1472" w:rsidRDefault="00DA1472" w:rsidP="00DA147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40"/>
              </w:rPr>
            </w:pPr>
            <w:r w:rsidRPr="00DA147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40"/>
              </w:rPr>
              <w:t>Декабрь.</w:t>
            </w:r>
          </w:p>
          <w:p w:rsidR="00DA1472" w:rsidRPr="004A3687" w:rsidRDefault="00DA1472" w:rsidP="00DA147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DA1472" w:rsidTr="00DA1472">
        <w:tc>
          <w:tcPr>
            <w:tcW w:w="817" w:type="dxa"/>
          </w:tcPr>
          <w:p w:rsidR="00DA1472" w:rsidRPr="00A72359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DA1472" w:rsidRPr="00A72359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«Покормите птиц зимой».</w:t>
            </w:r>
          </w:p>
        </w:tc>
        <w:tc>
          <w:tcPr>
            <w:tcW w:w="4739" w:type="dxa"/>
          </w:tcPr>
          <w:p w:rsidR="00DA1472" w:rsidRPr="00DA0710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обобщенное представление о зимующих птицах, развивать познавательный интерес  к  жизни зимующих птиц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заботливое отношение  к птицам , желание помогать им в  зимнее время года .</w:t>
            </w:r>
          </w:p>
        </w:tc>
      </w:tr>
      <w:tr w:rsidR="00DA1472" w:rsidTr="00DA1472">
        <w:tc>
          <w:tcPr>
            <w:tcW w:w="817" w:type="dxa"/>
          </w:tcPr>
          <w:p w:rsidR="00DA1472" w:rsidRPr="008305FD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A1472" w:rsidRPr="008305FD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«Снегири на ветке рябины»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739" w:type="dxa"/>
          </w:tcPr>
          <w:p w:rsidR="00DA1472" w:rsidRPr="008305FD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из отдельных частей  вырезать силуэт головы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туловища, хвост, составлять целостную сюжетную картину .</w:t>
            </w:r>
          </w:p>
        </w:tc>
      </w:tr>
      <w:tr w:rsidR="00DA1472" w:rsidTr="00DA1472">
        <w:tc>
          <w:tcPr>
            <w:tcW w:w="817" w:type="dxa"/>
          </w:tcPr>
          <w:p w:rsidR="00DA1472" w:rsidRPr="008305FD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A1472" w:rsidRPr="008305FD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штрихом «Воробьи клюют зерна на снегу».</w:t>
            </w:r>
          </w:p>
        </w:tc>
        <w:tc>
          <w:tcPr>
            <w:tcW w:w="4739" w:type="dxa"/>
          </w:tcPr>
          <w:p w:rsidR="00DA1472" w:rsidRPr="005C6172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приемы рисования простыми и цветными карандашами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 в умении создавать сюжет.</w:t>
            </w:r>
          </w:p>
        </w:tc>
      </w:tr>
      <w:tr w:rsidR="00DA1472" w:rsidTr="00DA1472">
        <w:tc>
          <w:tcPr>
            <w:tcW w:w="817" w:type="dxa"/>
          </w:tcPr>
          <w:p w:rsidR="00DA1472" w:rsidRPr="005C6172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A1472" w:rsidRPr="005C6172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кормушек «Веселая столовая».</w:t>
            </w:r>
          </w:p>
        </w:tc>
        <w:tc>
          <w:tcPr>
            <w:tcW w:w="4739" w:type="dxa"/>
          </w:tcPr>
          <w:p w:rsidR="00DA1472" w:rsidRPr="00DC34BA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совместному  творчеству с ребенком, заботится  о птицах.</w:t>
            </w:r>
          </w:p>
        </w:tc>
      </w:tr>
      <w:tr w:rsidR="00DA1472" w:rsidTr="00DA1472">
        <w:tc>
          <w:tcPr>
            <w:tcW w:w="817" w:type="dxa"/>
          </w:tcPr>
          <w:p w:rsidR="00DA1472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:rsidR="00DA1472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9" w:type="dxa"/>
          </w:tcPr>
          <w:p w:rsidR="00DA1472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1472" w:rsidTr="00DA1472">
        <w:tc>
          <w:tcPr>
            <w:tcW w:w="817" w:type="dxa"/>
          </w:tcPr>
          <w:p w:rsidR="00DA1472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:rsidR="00DA1472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9" w:type="dxa"/>
          </w:tcPr>
          <w:p w:rsidR="00DA1472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1472" w:rsidTr="00DA1472">
        <w:tc>
          <w:tcPr>
            <w:tcW w:w="817" w:type="dxa"/>
          </w:tcPr>
          <w:p w:rsidR="00DA1472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:rsidR="00DA1472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9" w:type="dxa"/>
          </w:tcPr>
          <w:p w:rsidR="00DA1472" w:rsidRDefault="00DA1472" w:rsidP="00DA1472">
            <w:pPr>
              <w:tabs>
                <w:tab w:val="left" w:pos="15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A3687" w:rsidRPr="004A3687" w:rsidRDefault="004A3687" w:rsidP="004A3687">
      <w:pPr>
        <w:tabs>
          <w:tab w:val="left" w:pos="3660"/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44"/>
          <w:szCs w:val="40"/>
        </w:rPr>
      </w:pPr>
      <w:r w:rsidRPr="00C25DCF">
        <w:rPr>
          <w:rFonts w:ascii="Times New Roman" w:hAnsi="Times New Roman" w:cs="Times New Roman"/>
          <w:sz w:val="44"/>
          <w:szCs w:val="40"/>
        </w:rPr>
        <w:tab/>
      </w:r>
      <w:r w:rsidRPr="004A3687">
        <w:rPr>
          <w:rFonts w:ascii="Times New Roman" w:hAnsi="Times New Roman" w:cs="Times New Roman"/>
          <w:b/>
          <w:sz w:val="28"/>
          <w:szCs w:val="40"/>
        </w:rPr>
        <w:t>Октябрь.</w:t>
      </w:r>
      <w:r w:rsidRPr="004A3687">
        <w:rPr>
          <w:rFonts w:ascii="Times New Roman" w:hAnsi="Times New Roman" w:cs="Times New Roman"/>
          <w:b/>
          <w:sz w:val="28"/>
          <w:szCs w:val="40"/>
        </w:rPr>
        <w:tab/>
      </w:r>
    </w:p>
    <w:p w:rsidR="004A3687" w:rsidRPr="00DB473E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A3687" w:rsidRPr="009C65F8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Pr="00986766" w:rsidRDefault="004A3687" w:rsidP="004A3687">
      <w:pPr>
        <w:tabs>
          <w:tab w:val="left" w:pos="1560"/>
          <w:tab w:val="left" w:pos="571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72" w:rsidRDefault="00DA1472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72" w:rsidRDefault="00DA1472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72" w:rsidRDefault="00DA1472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72" w:rsidRDefault="00DA1472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72" w:rsidRDefault="00DA1472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72" w:rsidRDefault="00DA1472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72" w:rsidRDefault="00DA1472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72" w:rsidRPr="00630260" w:rsidRDefault="00DA1472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DAC7440" wp14:editId="6BF48A86">
            <wp:simplePos x="0" y="0"/>
            <wp:positionH relativeFrom="column">
              <wp:posOffset>-38100</wp:posOffset>
            </wp:positionH>
            <wp:positionV relativeFrom="paragraph">
              <wp:posOffset>-47625</wp:posOffset>
            </wp:positionV>
            <wp:extent cx="6712585" cy="9439275"/>
            <wp:effectExtent l="0" t="0" r="0" b="9525"/>
            <wp:wrapNone/>
            <wp:docPr id="9" name="Рисунок 9" descr="C:\Users\001\Desktop\34699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1\Desktop\346990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687" w:rsidRDefault="004A3687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учреждение</w:t>
      </w:r>
    </w:p>
    <w:p w:rsidR="004A3687" w:rsidRDefault="004A3687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дошкольного образования»</w:t>
      </w:r>
    </w:p>
    <w:p w:rsidR="004A3687" w:rsidRDefault="004A3687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 Нижнекамского  муниципального района</w:t>
      </w:r>
    </w:p>
    <w:p w:rsidR="004A3687" w:rsidRDefault="004A3687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A3687" w:rsidRDefault="004A3687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воспитателей  групп старшего возраста.</w:t>
      </w:r>
    </w:p>
    <w:p w:rsid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472" w:rsidRDefault="00DA1472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472" w:rsidRDefault="00DA1472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472" w:rsidRDefault="00DA1472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игры по экологии</w:t>
      </w:r>
    </w:p>
    <w:p w:rsidR="004A3687" w:rsidRDefault="004A3687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КВН для детей и их родителей</w:t>
      </w:r>
    </w:p>
    <w:p w:rsidR="004A3687" w:rsidRDefault="004A3687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Подготовительной группы на тему:</w:t>
      </w:r>
    </w:p>
    <w:p w:rsidR="00DA1472" w:rsidRDefault="00DA1472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A1472" w:rsidRDefault="00DA1472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 Птицы – наши верные друзья».</w:t>
      </w:r>
    </w:p>
    <w:p w:rsidR="004A3687" w:rsidRDefault="004A3687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A3687" w:rsidRDefault="00DA1472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</w:t>
      </w:r>
      <w:r w:rsidR="004A3687">
        <w:rPr>
          <w:rFonts w:ascii="Times New Roman" w:hAnsi="Times New Roman" w:cs="Times New Roman"/>
          <w:sz w:val="32"/>
          <w:szCs w:val="32"/>
        </w:rPr>
        <w:t>Михеева Наталья Кирилловна</w:t>
      </w:r>
    </w:p>
    <w:p w:rsid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32"/>
          <w:szCs w:val="32"/>
        </w:rPr>
        <w:t>–п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ервой </w:t>
      </w:r>
    </w:p>
    <w:p w:rsid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квалификационной категории </w:t>
      </w:r>
    </w:p>
    <w:p w:rsid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МБДОУ д\с №3 « Огонек».</w:t>
      </w:r>
    </w:p>
    <w:p w:rsid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пгт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амские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Поляны</w:t>
      </w:r>
    </w:p>
    <w:p w:rsid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Нижнекамского района</w:t>
      </w:r>
    </w:p>
    <w:p w:rsid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Республики Татарстан.</w:t>
      </w:r>
    </w:p>
    <w:p w:rsidR="004A3687" w:rsidRDefault="004A3687" w:rsidP="004A36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3687" w:rsidRPr="001F107E" w:rsidRDefault="004A3687" w:rsidP="004A368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 год.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обобщить  знания детей  о зимующих и  перелетных птицах, выявить экологические знания детей и взрослых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 игры : фронтальный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интегрированный , закрепление  полученных знаний.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Программное содержание : уточнить и расширить  представления  о перелетных и зимующих  птицах, упражнять  в подборе народных стихов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примет , загадок  про  птиц, закрепить знания о повадках, внешнем виде  и питании птиц; воспитывать в детях и родителях желание всегда помогать птицам , заботиться о них.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Словарная работа : активный словарь-перелетные птицы, зимующие, питаются, разбегаются, защищаются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маскируются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Индивидуальная работа: разучивание стихов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пословиц про птиц, закрепление названия птиц.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Предварительная работа: чтение художественной литературы, разучивание песен, физкультминуток, дидактические и подвижные игры.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Структура игры: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Вводная часть –(5 минут).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Основная часть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25 минут).</w:t>
      </w:r>
    </w:p>
    <w:p w:rsidR="004A3687" w:rsidRPr="00B97A50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Заключительная часть (5 минут).    </w:t>
      </w:r>
    </w:p>
    <w:p w:rsidR="004A3687" w:rsidRPr="0068096D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игры.</w:t>
      </w:r>
    </w:p>
    <w:p w:rsidR="004A3687" w:rsidRPr="008775F4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5F4">
        <w:rPr>
          <w:rFonts w:ascii="Times New Roman" w:hAnsi="Times New Roman" w:cs="Times New Roman"/>
          <w:sz w:val="28"/>
          <w:szCs w:val="28"/>
        </w:rPr>
        <w:t>-Добрый вечер,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775F4">
        <w:rPr>
          <w:rFonts w:ascii="Times New Roman" w:hAnsi="Times New Roman" w:cs="Times New Roman"/>
          <w:sz w:val="28"/>
          <w:szCs w:val="28"/>
        </w:rPr>
        <w:t>важаемые  родители  и дети .</w:t>
      </w:r>
    </w:p>
    <w:p w:rsidR="004A3687" w:rsidRPr="008775F4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5F4">
        <w:rPr>
          <w:rFonts w:ascii="Times New Roman" w:hAnsi="Times New Roman" w:cs="Times New Roman"/>
          <w:sz w:val="28"/>
          <w:szCs w:val="28"/>
        </w:rPr>
        <w:t>-Я рада приветствовать  Вас в нашем зале.</w:t>
      </w:r>
    </w:p>
    <w:p w:rsidR="004A3687" w:rsidRPr="008775F4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5F4">
        <w:rPr>
          <w:rFonts w:ascii="Times New Roman" w:hAnsi="Times New Roman" w:cs="Times New Roman"/>
          <w:sz w:val="28"/>
          <w:szCs w:val="28"/>
        </w:rPr>
        <w:t>-Уважаемые родители</w:t>
      </w:r>
      <w:proofErr w:type="gramStart"/>
      <w:r w:rsidRPr="008775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75F4">
        <w:rPr>
          <w:rFonts w:ascii="Times New Roman" w:hAnsi="Times New Roman" w:cs="Times New Roman"/>
          <w:sz w:val="28"/>
          <w:szCs w:val="28"/>
        </w:rPr>
        <w:t xml:space="preserve"> я хочу сразу выразить вам благодарность за  то , что вы нашли  время и пришли на наше мероприятие . Сразу видно . что вам не безразлична судьба вашего ребенка  и вы пришли поддержать его , помочь ему.</w:t>
      </w:r>
    </w:p>
    <w:p w:rsidR="004A3687" w:rsidRPr="008775F4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5F4">
        <w:rPr>
          <w:rFonts w:ascii="Times New Roman" w:hAnsi="Times New Roman" w:cs="Times New Roman"/>
          <w:sz w:val="28"/>
          <w:szCs w:val="28"/>
        </w:rPr>
        <w:t>И не случайно вы принимаете сегодня здесь участие на нашем мероприятии,  потому что каждый из вас хочет оказать поддержку своему ребенку. Ведь для ребенка самое главное</w:t>
      </w:r>
      <w:proofErr w:type="gramStart"/>
      <w:r w:rsidRPr="008775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75F4">
        <w:rPr>
          <w:rFonts w:ascii="Times New Roman" w:hAnsi="Times New Roman" w:cs="Times New Roman"/>
          <w:sz w:val="28"/>
          <w:szCs w:val="28"/>
        </w:rPr>
        <w:t xml:space="preserve"> чтобы его родители  были рядом. Ведь точно так же</w:t>
      </w:r>
      <w:proofErr w:type="gramStart"/>
      <w:r w:rsidRPr="008775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75F4">
        <w:rPr>
          <w:rFonts w:ascii="Times New Roman" w:hAnsi="Times New Roman" w:cs="Times New Roman"/>
          <w:sz w:val="28"/>
          <w:szCs w:val="28"/>
        </w:rPr>
        <w:t xml:space="preserve"> как и мы с вами ,  родители , заботимся о своих .   Они  тоже также  вьют гнезда , заводят птенцов , заботятся о них ,  помогают совершать  первый полет . Ведь недаром говорят : «Если же кто о своих и особенно о домашних не печется</w:t>
      </w:r>
      <w:proofErr w:type="gramStart"/>
      <w:r w:rsidRPr="008775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75F4">
        <w:rPr>
          <w:rFonts w:ascii="Times New Roman" w:hAnsi="Times New Roman" w:cs="Times New Roman"/>
          <w:sz w:val="28"/>
          <w:szCs w:val="28"/>
        </w:rPr>
        <w:t xml:space="preserve"> тот отрекся от веры и хуже неверного».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5F4">
        <w:rPr>
          <w:rFonts w:ascii="Times New Roman" w:hAnsi="Times New Roman" w:cs="Times New Roman"/>
          <w:sz w:val="28"/>
          <w:szCs w:val="28"/>
        </w:rPr>
        <w:t>И поэтому наш КВН сегодня посвящен птицам  и он называется</w:t>
      </w:r>
      <w:proofErr w:type="gramStart"/>
      <w:r w:rsidRPr="008775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75F4">
        <w:rPr>
          <w:rFonts w:ascii="Times New Roman" w:hAnsi="Times New Roman" w:cs="Times New Roman"/>
          <w:sz w:val="28"/>
          <w:szCs w:val="28"/>
        </w:rPr>
        <w:t xml:space="preserve"> « Птицы </w:t>
      </w:r>
      <w:proofErr w:type="gramStart"/>
      <w:r w:rsidRPr="008775F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775F4">
        <w:rPr>
          <w:rFonts w:ascii="Times New Roman" w:hAnsi="Times New Roman" w:cs="Times New Roman"/>
          <w:sz w:val="28"/>
          <w:szCs w:val="28"/>
        </w:rPr>
        <w:t>аши . Для этого мы разделились на две команды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Первая команда – «Снегири»   Поприветствуем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команда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Ласточки» .Каждой команде будут помогать их родители . Оценивать выполнения заданий будут жюри . За каждое задание будет дана оценка .Представляю жюри –старший воспитатель детского сада « Огонек» -Гусева Ирина Сергеевна и логопед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Николаевна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прочитаю вам стихотворение , вы его внимательно послушайте и скажите о чем оно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Листья осенью облетают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Высыхает трава на болотах,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Собираются птицы в стаи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уже готовы к отлету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И, прощаясь с родными местами,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золотыми березками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ивами ,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Долго кружат они над лесами,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Над крутыми речными обрывами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Возвращайтесь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птицы , весною,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Когда зеленью лес оденется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Зашумят молодой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Каждый куст и каждое деревце.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мне скажет о чем это стихотворение ?(Да , наступила осень, птицы в стаи собираются , улетают в теплые края , прощаются с родными местами ,и мы просим их вернуться весной).Молодцы , вы верно ответили на вопрос.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конкурс «Эрудит».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первое задание команде «Снегири».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называют птиц ,которые улетают в теплые края на зиму , а весной опять прилетают ?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Перелетные). Назовите перелетных птиц.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команде « Ласточки».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прилетают к нам зимовать? ( Зимующие )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азовите зимующих птиц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второе задание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 Снегири».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чего птицам клюв и ноги?» (Клювом добывают пищу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разрывают ее, достают жучков , червячков . Клювом и лапками строят гнезда , таскают в клюве ветки , соломинки , мох, пух. Клювом чистят перышки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ногами  держатся за ветки деревьев . Ногами  птицы приземляются , ходят , бегают ,прыгают.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 « Ласточки».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Для чего птице крылья и хвост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». ( Крылья нужны чтобы летать высоко  и ловить мошек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перелетать в теплые края , чтобы строить гнезда , а хвост  как руль помогает управлять полетом . Существует три вида перьев :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пуховые перья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ни сохраняют тепло ;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-кроющие перья – они покрывают тело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маховые перья – с их помощью птицы летают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, вы дали интересные ответы . Пока наше жюри подводят итоги первого конкурса «Эрудит» мы с вами сделаем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физкультминутку,немного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разомнемся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 Серенькие перышки»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-Воробьи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воробышки ,  -              (похлопывание рук по бокам )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-Серенькие перышки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-              ( махи рук вверх – вниз )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-Клюйте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клюйте крошки  -             (стучать кулачками друг о друга )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 с ладошки!            -              (дуем на раскрытые ладони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с ладошки не клюют  -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развести руки в стороны)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погладить не дают        -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пожимаем плечами )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нам поладить,    -                (руки на поясе ,наклоны туловища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влево ).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Чтобы их погладить ?.    -                 хлопки в ладоши).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предоставляем  слово жюри за конкурс  « Эрудиты» (оценка конкурса)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Следующий конкурс «Стихи о птицах»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-Каждая команда должна прочитать стихи о птицах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-Команда «Ласточки» (читает Ваня Шувалов).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 Синички»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В.Поляков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Мерзнут лапки у синичек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Плохо им без рукавичек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 и голодно в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им семечки принес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-Посмотрите-ка сюда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-Это вкусная 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ладонь ко мне садятся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Греют лапки не бояться.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 Журавли летят»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П.Воронько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курлы</w:t>
      </w:r>
      <w:proofErr w:type="spellEnd"/>
      <w:r>
        <w:rPr>
          <w:rFonts w:ascii="Times New Roman" w:hAnsi="Times New Roman" w:cs="Times New Roman"/>
          <w:sz w:val="28"/>
          <w:szCs w:val="28"/>
        </w:rPr>
        <w:t>» ,-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Кричат журавли –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-Летим на чужбину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милой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 морем широким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далеком краю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Начнем вспоминать мы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Отчизну свою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вывели деток,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гнезда теплы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Журавлики кличут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                    (Читает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Булат)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 Воробей»   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Стоянов.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маленький воришка.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беспечен и болтлив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пуглив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чив-чив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служат мошки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служат крошки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хитер и шаловлив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Суетлив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Чив-чив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мои зимою тяжки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крошки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ни букашки,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когда я молчалив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 жив,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      (Читает Карина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 Стрижи».   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Благинина.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-Улетели сегодня стрижи,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_А куда улетели, скажи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туда улетели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туда улетели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 солнышке греются дни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совсем не бывает зимы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милее им все-таки 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!,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они прилетают по весне,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засвистят в вышине!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(Читает Ирина  Исаева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 очень хорошие стихи прочитали    про птиц 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Асейчас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послушаем наших мам и пап.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для родителей « Домашнее задание».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-Уважаемые 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сейчас послушали стихи своих детей , а теперь вы прочитаете свои стихи или загадайте загадки другой команде . ( Родители читают стихи , загадывают загадки).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уважаемые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очень постарались, прочитали  удивительные стихи , загадали интересные загадки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а  сейчас конкурс для капитанов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каждой команды  получает по три карточки с изображением птиц. Вы их выставляете на мольберт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 общем столе лежат карточки  с изображением пищи . Вы должны по  сигналу , под музыку выбрать правильный  корм для птиц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 Снегири»                                            Команда «Ласточки»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лягушка                                                  Снегирь -  рябина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Чайка -   рыба                                                         Воробей -  зерно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 -     мышь                                                       Дятел-насекомое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-Снова предоставляем  слово жюри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оценить два конкурса .Пока жюри оценивают два конкурса , мы с вами сделаем еще  одну физкультминутку.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Рыки подняли и покачали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качаем руками вверх )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деревья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( плавно опускаем руки вниз)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нагнули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кисти встряхнули       (встряхивание кистей руками)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 сбивает  росу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ашем перед собой)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стороны  руки плавно помашем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в стороны )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птицы летят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(повороты туловища)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Кае они сядут тоже покажем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пртседание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сложили назад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(встали , руки за  спину  спрятали).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, а теперь послушаем жюри . ( оценка жюри )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Следующий конкурс  на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он называется « Полет птиц»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должна  будет определить  какая стая птиц летит на рисунке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 Ласточки».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тая журавлей летит клином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тая уток летит дугой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 « Снегири»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гуси летят шеренгой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утки летят в линию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, вы верно определили полет птиц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конкурс для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игра называется  « Бывает или нет ?»  Я зачитаю вам ситуацию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должны дать правильный ответ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 Снегири».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гнезде –голенькие птенчики . Бывает или нет? Если бывает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скажите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птицы , которые выводят птенцов зимой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 Эта  птица клест).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 Ласточки».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такие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прилетают к нам вместе с зимой . Бывает или нет? Если бывает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скажите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 птица ?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 Эта птица снегирь ).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игра « Олин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ответа».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 Ласточки»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дятел барабанит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клюв чистит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ому-то что –то сообщает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музыкой увлекается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«б»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сообщает соперникам , что это его территория  и он здесь хозяин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 Снегири»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птицы полезны человеку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уничтожением вредителей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ением и общением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)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промысла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«а».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Команда « Ласточки»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страус прячет голову в песок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страха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освобождаеся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паразитов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разыскивает пищу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«б». Закрывает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опустив голову в горячий песок страус ждет  пока погибнут  или выбегут паразиты . После этого он погружает в песок шею , грудь , взбивает песок крыльями , то есть принимает песочные ванны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 Снегири».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перьев у птиц?»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 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пересчитать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тысячи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олее десяти тысяч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всего перьев у лебедя -25000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 Ласточки»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самые быстрокрылые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околы и ястребы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ласточки и стрижи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утки и чайки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корость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полета ласточки и стрижей 100-150 км в час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«Снегири».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птиц самая маленькая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Колибри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Королек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Крапивник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олибри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самая маленькая птица , весит 1,6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длина 5, 7 сан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родители просто молодцы , давали верные ответы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Просим  жюри оценить эти два конкурса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жюри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,  мы поиграем с вами в игру  « Чье звено быстрее  соберется ?».Правила игры такие . Под музыку две команды  подскоками бегают  по залу ,  по окончании музыки каждый ребенок  должен взять карточку  с изображением  птиц ( на столе ) и построиться  в свою команду . Команда « Снегири» собирает перелетных птиц , а команда « Ласточки» собирает зимующих птиц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вижу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команды  успели быстро построиться . Оценивать игру будут две мамы,  по одной из каждой команды  ( оценка задания  -воспитатель проверяет верность выбранной картинки  Ребенок называет , какая птица  изображена  на картинке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 теперь  следующий конкурс  « Пословицы о птицах».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 очереди называет  пословицу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.  Осенью птицы летят низко над землей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холодной зиме ,  высоко – к теплой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.Гуси осенью летят – зимушку на хвосте тащат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3.Синица  пищит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иму вещает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Грач улетает – снег пойдет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. Воробьи  стайками перелетают с места на место – перед  сильным ветром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.Гуси и утки под крыло нос прячут – к холоду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.Ворона кричит – к метели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. Синичка начинает с утра пищать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жидай ночью мороза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.Всякая птица своим пером гордится.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Кукушка кукуе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дому горюет 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. Соловей целый месяц поет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ворона круглый год каркает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Сорка весть на хвосте принесла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, много пословиц вы знаете 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 и ваши родители  тоже пословицы знают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 мы их послушаем .(Родители называют пословицы )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сегодня очень много говорили о птицах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играли , читали стихи , а что мы должны сделать для того , чтобы птицам было хорошо .(Высказывания детей )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, и родители , вы  сегодня показали свои знания и умения  о том ,  как нужно заботиться  о птицах , жюри по  достоинству оценит вас ,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 жюри подводит  итог нашей сегодняшней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споем песню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»..</w:t>
      </w: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предоставляем слово жюри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игры, побеждает дружба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закончена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687" w:rsidRPr="00E70680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A3687" w:rsidRPr="008775F4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87" w:rsidRDefault="004A3687" w:rsidP="004A368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bookmarkStart w:id="0" w:name="_GoBack"/>
      <w:bookmarkEnd w:id="0"/>
    </w:p>
    <w:p w:rsidR="00C1012B" w:rsidRDefault="004A3687" w:rsidP="004A3687"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</w:p>
    <w:sectPr w:rsidR="00C1012B" w:rsidSect="00DA1472">
      <w:pgSz w:w="11906" w:h="16838"/>
      <w:pgMar w:top="720" w:right="720" w:bottom="720" w:left="720" w:header="708" w:footer="708" w:gutter="0"/>
      <w:pgBorders>
        <w:top w:val="shorebirdTracks" w:sz="31" w:space="1" w:color="auto"/>
        <w:left w:val="shorebirdTracks" w:sz="31" w:space="4" w:color="auto"/>
        <w:bottom w:val="shorebirdTracks" w:sz="31" w:space="1" w:color="auto"/>
        <w:right w:val="shorebirdTracks" w:sz="31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30" w:rsidRDefault="00665930" w:rsidP="00312FDB">
      <w:pPr>
        <w:spacing w:after="0" w:line="240" w:lineRule="auto"/>
      </w:pPr>
      <w:r>
        <w:separator/>
      </w:r>
    </w:p>
  </w:endnote>
  <w:endnote w:type="continuationSeparator" w:id="0">
    <w:p w:rsidR="00665930" w:rsidRDefault="00665930" w:rsidP="0031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30" w:rsidRDefault="00665930" w:rsidP="00312FDB">
      <w:pPr>
        <w:spacing w:after="0" w:line="240" w:lineRule="auto"/>
      </w:pPr>
      <w:r>
        <w:separator/>
      </w:r>
    </w:p>
  </w:footnote>
  <w:footnote w:type="continuationSeparator" w:id="0">
    <w:p w:rsidR="00665930" w:rsidRDefault="00665930" w:rsidP="0031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BD"/>
    <w:rsid w:val="00025407"/>
    <w:rsid w:val="00177FBD"/>
    <w:rsid w:val="00254A2C"/>
    <w:rsid w:val="00312FDB"/>
    <w:rsid w:val="004A3687"/>
    <w:rsid w:val="00665930"/>
    <w:rsid w:val="007F6586"/>
    <w:rsid w:val="00C1012B"/>
    <w:rsid w:val="00D64E39"/>
    <w:rsid w:val="00DA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E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E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E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E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E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E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E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4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4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4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4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4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4E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4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4E3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64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64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4E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64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64E39"/>
    <w:rPr>
      <w:b/>
      <w:bCs/>
    </w:rPr>
  </w:style>
  <w:style w:type="character" w:styleId="a9">
    <w:name w:val="Emphasis"/>
    <w:uiPriority w:val="20"/>
    <w:qFormat/>
    <w:rsid w:val="00D64E39"/>
    <w:rPr>
      <w:i/>
      <w:iCs/>
    </w:rPr>
  </w:style>
  <w:style w:type="paragraph" w:styleId="aa">
    <w:name w:val="No Spacing"/>
    <w:basedOn w:val="a"/>
    <w:link w:val="ab"/>
    <w:uiPriority w:val="1"/>
    <w:qFormat/>
    <w:rsid w:val="00D64E39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54A2C"/>
  </w:style>
  <w:style w:type="paragraph" w:styleId="ac">
    <w:name w:val="List Paragraph"/>
    <w:basedOn w:val="a"/>
    <w:uiPriority w:val="34"/>
    <w:qFormat/>
    <w:rsid w:val="00D64E39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64E39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64E3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64E3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D64E39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64E39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64E39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D64E39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64E3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64E3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64E39"/>
    <w:pPr>
      <w:outlineLvl w:val="9"/>
    </w:pPr>
  </w:style>
  <w:style w:type="table" w:styleId="af5">
    <w:name w:val="Table Grid"/>
    <w:basedOn w:val="a1"/>
    <w:uiPriority w:val="59"/>
    <w:rsid w:val="004A36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1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12FDB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31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12FDB"/>
    <w:rPr>
      <w:rFonts w:eastAsiaTheme="minorEastAsia"/>
      <w:lang w:eastAsia="ru-RU"/>
    </w:rPr>
  </w:style>
  <w:style w:type="paragraph" w:styleId="afa">
    <w:name w:val="footer"/>
    <w:basedOn w:val="a"/>
    <w:link w:val="afb"/>
    <w:uiPriority w:val="99"/>
    <w:unhideWhenUsed/>
    <w:rsid w:val="0031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12FD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E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E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E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E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E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E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E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4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4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4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4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4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4E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4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4E3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64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64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4E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64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64E39"/>
    <w:rPr>
      <w:b/>
      <w:bCs/>
    </w:rPr>
  </w:style>
  <w:style w:type="character" w:styleId="a9">
    <w:name w:val="Emphasis"/>
    <w:uiPriority w:val="20"/>
    <w:qFormat/>
    <w:rsid w:val="00D64E39"/>
    <w:rPr>
      <w:i/>
      <w:iCs/>
    </w:rPr>
  </w:style>
  <w:style w:type="paragraph" w:styleId="aa">
    <w:name w:val="No Spacing"/>
    <w:basedOn w:val="a"/>
    <w:link w:val="ab"/>
    <w:uiPriority w:val="1"/>
    <w:qFormat/>
    <w:rsid w:val="00D64E39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54A2C"/>
  </w:style>
  <w:style w:type="paragraph" w:styleId="ac">
    <w:name w:val="List Paragraph"/>
    <w:basedOn w:val="a"/>
    <w:uiPriority w:val="34"/>
    <w:qFormat/>
    <w:rsid w:val="00D64E39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64E39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64E3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64E3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D64E39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64E39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64E39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D64E39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64E3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64E3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64E39"/>
    <w:pPr>
      <w:outlineLvl w:val="9"/>
    </w:pPr>
  </w:style>
  <w:style w:type="table" w:styleId="af5">
    <w:name w:val="Table Grid"/>
    <w:basedOn w:val="a1"/>
    <w:uiPriority w:val="59"/>
    <w:rsid w:val="004A36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1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12FDB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31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12FDB"/>
    <w:rPr>
      <w:rFonts w:eastAsiaTheme="minorEastAsia"/>
      <w:lang w:eastAsia="ru-RU"/>
    </w:rPr>
  </w:style>
  <w:style w:type="paragraph" w:styleId="afa">
    <w:name w:val="footer"/>
    <w:basedOn w:val="a"/>
    <w:link w:val="afb"/>
    <w:uiPriority w:val="99"/>
    <w:unhideWhenUsed/>
    <w:rsid w:val="0031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12F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dcterms:created xsi:type="dcterms:W3CDTF">2014-10-02T09:28:00Z</dcterms:created>
  <dcterms:modified xsi:type="dcterms:W3CDTF">2014-12-24T07:33:00Z</dcterms:modified>
</cp:coreProperties>
</file>