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2D4" w:rsidRPr="00E352D4" w:rsidRDefault="00E352D4" w:rsidP="00E352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352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352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Организация физического развития в ДОУ</w:t>
      </w:r>
      <w:r w:rsidRPr="00E352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352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352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Физическое развитие</w:t>
      </w:r>
      <w:r w:rsidRPr="00E352D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E352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— процесс формирования и последующего изменения на протяжении индивидуальной жизни естественных морфофункциональных свойств организма ребенка и основанных на них психофизических качеств.</w:t>
      </w:r>
      <w:r w:rsidRPr="00E352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Понятие «физическое развитие» в более узком значении обозначает совокупность некоторых морфофункциональных признаков, которые характеризуют в основном конституцию организма и выявляются посредством антропометрических и биометрических измерений (показатели роста, веса, окружности груди, жизненной емкости легких; состояние осанки; изгибов позвоночника; измерение свода стопы; динамометрия; становая сила и другие).</w:t>
      </w:r>
      <w:r w:rsidRPr="00E352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 более широком смысле слова физическое развитие предполагает развитие психофизических качеств (быстроты, силы, ловкости, гибкости, выносливости и т.д.). Но определение физического развития не может существовать без правильно организованного физического воспитания.</w:t>
      </w:r>
      <w:r w:rsidRPr="00E352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352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 дошкольном возрасте закладываются основы здо</w:t>
      </w:r>
      <w:r w:rsidRPr="00E352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ровья, долголетия и гармоничного физического развития. И хотя это развитие является закономерным биологичес</w:t>
      </w:r>
      <w:r w:rsidRPr="00E352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ким процессом, однако на него можно воздействовать в нужном направлении, исходя из психофизиологических особенностей ребенка.</w:t>
      </w:r>
      <w:r w:rsidRPr="00E352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352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Правильно организованное физическое воспитание способствует формированию хорошего телосложения, предупреждению различных заболеваний, улучшает деятель</w:t>
      </w:r>
      <w:r w:rsidRPr="00E352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ность внутренних органов и систем детского организма. Без должного внимания к этой важнейшей составной час</w:t>
      </w:r>
      <w:r w:rsidRPr="00E352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 xml:space="preserve">ти воспитания нельзя подготовить к жизни подрастающее поколение </w:t>
      </w:r>
      <w:proofErr w:type="gramStart"/>
      <w:r w:rsidRPr="00E352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крепким</w:t>
      </w:r>
      <w:proofErr w:type="gramEnd"/>
      <w:r w:rsidRPr="00E352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гармонически развитым.</w:t>
      </w:r>
      <w:r w:rsidRPr="00E352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352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Pr="00E352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 детей дошкольного возраста необходимо сформировать на</w:t>
      </w:r>
      <w:r w:rsidRPr="00E352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 xml:space="preserve">выки выполнения упражнений основной гимнастики (строевые, </w:t>
      </w:r>
      <w:proofErr w:type="spellStart"/>
      <w:r w:rsidRPr="00E352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общеразвивающие</w:t>
      </w:r>
      <w:proofErr w:type="spellEnd"/>
      <w:r w:rsidRPr="00E352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упражнения, основные движения – ходьба, бег, упражнения в равновесии, лазанье, ползание, </w:t>
      </w:r>
      <w:proofErr w:type="spellStart"/>
      <w:r w:rsidRPr="00E352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перелезание</w:t>
      </w:r>
      <w:proofErr w:type="spellEnd"/>
      <w:r w:rsidRPr="00E352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мета</w:t>
      </w:r>
      <w:r w:rsidRPr="00E352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ние, прыжки), спортивных упражнений (ходьба на лыжах, ката</w:t>
      </w:r>
      <w:r w:rsidRPr="00E352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ние на коньках, санках, велосипедах, плавание).</w:t>
      </w:r>
      <w:proofErr w:type="gramEnd"/>
      <w:r w:rsidRPr="00E352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Кроме того, сле</w:t>
      </w:r>
      <w:r w:rsidRPr="00E352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дует научить детей играть в игры с элементами спортивных игр (тен</w:t>
      </w:r>
      <w:r w:rsidRPr="00E352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нис, бадминтон, городки, волейбол, баскетбол, хоккей, футбол и др.). Наряду с формированием двигательных навыков у детей с первых дней жизни необходимо развивать физические качества (ловкость, быстроту, гибкость, силу, выносливость, равновесие и др.).</w:t>
      </w:r>
      <w:r w:rsidRPr="00E352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352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Среди множества факторов, оказывающих влияние на рост, развитие и состояние здоровья ребёнка, двигательной активности принадлежит едва ли не основная роль. От степени развития естественной потребности ребенка в движении во многом зависят развитие двигательных навыков, памяти, восприятия, эмоции, мышления. Поэтому очень важно обогащать двигательный опыт ребёнка, который составляет его двигательный статус.</w:t>
      </w:r>
      <w:r w:rsidRPr="00E352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352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  <w:t xml:space="preserve">Для создания целостной системы </w:t>
      </w:r>
      <w:proofErr w:type="spellStart"/>
      <w:r w:rsidRPr="00E352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здоровьесбережения</w:t>
      </w:r>
      <w:proofErr w:type="spellEnd"/>
      <w:r w:rsidRPr="00E352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детей очень важным является</w:t>
      </w:r>
      <w:r w:rsidRPr="00E352D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E352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организация двигательной развивающей среды</w:t>
      </w:r>
      <w:r w:rsidRPr="00E352D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E352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дошкольном учреждении</w:t>
      </w:r>
      <w:proofErr w:type="gramStart"/>
      <w:r w:rsidRPr="00E352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  <w:r w:rsidRPr="00E352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E352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proofErr w:type="gramEnd"/>
      <w:r w:rsidRPr="00E352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нашем детском саду имеются необходимые условия для повышения двигательной активности детей, а так же для их расслабления и отдыха.</w:t>
      </w:r>
      <w:r w:rsidRPr="00E352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352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352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Основная цель</w:t>
      </w:r>
      <w:r w:rsidRPr="00E352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которую ставит перед собой коллектив ДОУ - это сохранение и укрепление здоровья детей, улучшение их двигательного статуса с учётом индивидуальных возможностей и способностей; формирование у родителей, педагогов, воспитанников ответственности в деле сохранения собственного здоровья.</w:t>
      </w:r>
      <w:r w:rsidRPr="00E352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Педагогический коллектив нашего детского сада работает по следующим</w:t>
      </w:r>
      <w:r w:rsidRPr="00E352D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E352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принципам физической организации деятельности педагогов</w:t>
      </w:r>
      <w:r w:rsidRPr="00E352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Это:</w:t>
      </w:r>
    </w:p>
    <w:p w:rsidR="00E352D4" w:rsidRPr="00E352D4" w:rsidRDefault="00E352D4" w:rsidP="00E352D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352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принцип научности - подкрепление всех мероприятий, направленных на укрепление здоровья, научно обоснованными и практически апробированными методиками;</w:t>
      </w:r>
      <w:r w:rsidRPr="00E352D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p w:rsidR="00E352D4" w:rsidRPr="00E352D4" w:rsidRDefault="00E352D4" w:rsidP="00E352D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352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принцип комплексности и </w:t>
      </w:r>
      <w:proofErr w:type="spellStart"/>
      <w:r w:rsidRPr="00E352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интегративности</w:t>
      </w:r>
      <w:proofErr w:type="spellEnd"/>
      <w:r w:rsidRPr="00E352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решение оздоровительных задач в системе всего </w:t>
      </w:r>
      <w:proofErr w:type="spellStart"/>
      <w:r w:rsidRPr="00E352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учебно</w:t>
      </w:r>
      <w:proofErr w:type="spellEnd"/>
      <w:r w:rsidRPr="00E352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воспитательного процесса;</w:t>
      </w:r>
      <w:r w:rsidRPr="00E352D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p w:rsidR="00E352D4" w:rsidRPr="00E352D4" w:rsidRDefault="00E352D4" w:rsidP="00E352D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352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принцип активности, сознательности - участие всего коллектива в поиске новых эффективных методов и целенаправленной деятельности по оздоровлению детей;</w:t>
      </w:r>
      <w:r w:rsidRPr="00E352D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p w:rsidR="00E352D4" w:rsidRPr="00E352D4" w:rsidRDefault="00E352D4" w:rsidP="00E352D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352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принцип </w:t>
      </w:r>
      <w:proofErr w:type="spellStart"/>
      <w:r w:rsidRPr="00E352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адресованности</w:t>
      </w:r>
      <w:proofErr w:type="spellEnd"/>
      <w:r w:rsidRPr="00E352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преемственности - поддержание связей между возрастными категориями, учёт </w:t>
      </w:r>
      <w:proofErr w:type="spellStart"/>
      <w:r w:rsidRPr="00E352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разноуровневого</w:t>
      </w:r>
      <w:proofErr w:type="spellEnd"/>
      <w:r w:rsidRPr="00E352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развития и состояния здоровья;</w:t>
      </w:r>
      <w:r w:rsidRPr="00E352D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p w:rsidR="00E352D4" w:rsidRPr="00E352D4" w:rsidRDefault="00E352D4" w:rsidP="00E352D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352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принцип результативности и гарантированности - реализация прав детей на получение помощи и поддержки, гарантия положительного результата.</w:t>
      </w:r>
    </w:p>
    <w:p w:rsidR="00E352D4" w:rsidRPr="00E352D4" w:rsidRDefault="00E352D4" w:rsidP="00E352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352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Мы используем такие формы взаимодействия с детьми, как:</w:t>
      </w:r>
    </w:p>
    <w:p w:rsidR="00E352D4" w:rsidRPr="00E352D4" w:rsidRDefault="00E352D4" w:rsidP="00E352D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352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прогулки, походы;</w:t>
      </w:r>
    </w:p>
    <w:p w:rsidR="00E352D4" w:rsidRPr="00E352D4" w:rsidRDefault="00E352D4" w:rsidP="00E352D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352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Физкультурные занятия</w:t>
      </w:r>
      <w:r w:rsidRPr="00E352D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p w:rsidR="00E352D4" w:rsidRPr="00E352D4" w:rsidRDefault="00E352D4" w:rsidP="00E352D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352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гимнастика после дневного сна с закаливающими процедурами;</w:t>
      </w:r>
      <w:r w:rsidRPr="00E352D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p w:rsidR="00E352D4" w:rsidRPr="00E352D4" w:rsidRDefault="00E352D4" w:rsidP="00E352D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352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Массаж</w:t>
      </w:r>
    </w:p>
    <w:p w:rsidR="00E352D4" w:rsidRPr="00E352D4" w:rsidRDefault="00E352D4" w:rsidP="00E352D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352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  <w:t>Дыхательная гимнастика</w:t>
      </w:r>
    </w:p>
    <w:p w:rsidR="00E352D4" w:rsidRPr="00E352D4" w:rsidRDefault="00E352D4" w:rsidP="00E352D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352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утренняя гимнастика, аэробика;</w:t>
      </w:r>
    </w:p>
    <w:p w:rsidR="00E352D4" w:rsidRPr="00E352D4" w:rsidRDefault="00E352D4" w:rsidP="00E352D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352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Физкультминутки</w:t>
      </w:r>
    </w:p>
    <w:p w:rsidR="00E352D4" w:rsidRPr="00E352D4" w:rsidRDefault="00E352D4" w:rsidP="00E352D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352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Динамические переменки</w:t>
      </w:r>
      <w:r w:rsidRPr="00E352D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p w:rsidR="00E352D4" w:rsidRPr="00E352D4" w:rsidRDefault="00E352D4" w:rsidP="00E352D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352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кружок "</w:t>
      </w:r>
      <w:proofErr w:type="spellStart"/>
      <w:r w:rsidRPr="00E352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Здоровячок</w:t>
      </w:r>
      <w:proofErr w:type="spellEnd"/>
      <w:r w:rsidRPr="00E352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</w:t>
      </w:r>
    </w:p>
    <w:p w:rsidR="00E352D4" w:rsidRPr="00E352D4" w:rsidRDefault="00E352D4" w:rsidP="00E352D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352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совместные досуги с родителями</w:t>
      </w:r>
      <w:r w:rsidRPr="00E352D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p w:rsidR="00E352D4" w:rsidRPr="00E352D4" w:rsidRDefault="00E352D4" w:rsidP="00E352D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352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спортивные праздники и развлечения;</w:t>
      </w:r>
      <w:r w:rsidRPr="00E352D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p w:rsidR="00E352D4" w:rsidRPr="00E352D4" w:rsidRDefault="00E352D4" w:rsidP="00E352D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352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Спортивные игры</w:t>
      </w:r>
      <w:r w:rsidRPr="00E352D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p w:rsidR="00E352D4" w:rsidRPr="00E352D4" w:rsidRDefault="00E352D4" w:rsidP="00E352D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352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Подвижные игры на воздухе и в помещении</w:t>
      </w:r>
      <w:r w:rsidRPr="00E352D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p w:rsidR="00E352D4" w:rsidRPr="00E352D4" w:rsidRDefault="00E352D4" w:rsidP="00E352D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352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Дни здоровья</w:t>
      </w:r>
      <w:r w:rsidRPr="00E352D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p w:rsidR="00E352D4" w:rsidRPr="00E352D4" w:rsidRDefault="00E352D4" w:rsidP="00E352D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352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Оздоровительный бег на воздухе</w:t>
      </w:r>
      <w:r w:rsidRPr="00E352D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p w:rsidR="00E352D4" w:rsidRPr="00E352D4" w:rsidRDefault="00E352D4" w:rsidP="00E352D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352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Воспитание общих и индивидуальных гигиенических навыков, интереса и любви к физической активности</w:t>
      </w:r>
      <w:r w:rsidRPr="00E352D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p w:rsidR="00E352D4" w:rsidRPr="00E352D4" w:rsidRDefault="00E352D4" w:rsidP="00E352D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352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Сбалансированное питание в соответствии с действующими нормами (группы с 9ти часовым пребыванием)</w:t>
      </w:r>
      <w:r w:rsidRPr="00E352D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p w:rsidR="005B3E34" w:rsidRDefault="00E352D4" w:rsidP="00E352D4">
      <w:r w:rsidRPr="00E352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Вся физкультурно-оздоровительная работа в детском саду строится с учётом структуры усовершенствованного двигательного режима для детей младшего и среднего, старшего дошкольного возраста.</w:t>
      </w:r>
      <w:r w:rsidRPr="00E352D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E352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352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Уменьшение удельного веса движений в режиме дня отрицательно </w:t>
      </w:r>
      <w:proofErr w:type="gramStart"/>
      <w:r w:rsidRPr="00E352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сказывается на формирование</w:t>
      </w:r>
      <w:proofErr w:type="gramEnd"/>
      <w:r w:rsidRPr="00E352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всех систем и, несомненно, понижает защитные силы детского организма. Оптимизации двигательного режима отводится, таким образом, ведущая роль в воспитании здорового ребёнка</w:t>
      </w:r>
      <w:proofErr w:type="gramStart"/>
      <w:r w:rsidRPr="00E352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352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</w:t>
      </w:r>
      <w:proofErr w:type="gramEnd"/>
      <w:r w:rsidRPr="00E352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саду имеются следующие оборудования: для упражнений в ходьбе, беге, прыжках, равновесии используются различные дорожки, косички, змейки, для </w:t>
      </w:r>
      <w:proofErr w:type="spellStart"/>
      <w:r w:rsidRPr="00E352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подлезания</w:t>
      </w:r>
      <w:proofErr w:type="spellEnd"/>
      <w:r w:rsidRPr="00E352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дуги, палки обручи, камушки, скакалки, мячи, бассейн, горка. Так же есть пособия, изготовленные своими руками, которые повышают интерес к </w:t>
      </w:r>
      <w:r w:rsidRPr="00E352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физической культуре, развивают жизненно-важные качества, увеличивают эффективность занятий. Мелкое физкультурное оборудование размещено так, что оно доступно для детей. Уделяется большое внимание организации физкультурно-оздоровительной работы на свежем воздухе. На участке ДОУ имеется площадка. Большую роль в оздоровлении детей играют прогулки и походы. В зимний период проводятся катание с горы на санках за пределами участка детского сада. С уверенностью можно сказать, что ни одна, даже самая лучшая физкультурно-оздоровительная программа не сможет дать полноценных результатов, если она не реализуется в содружестве с семьёй.</w:t>
      </w:r>
      <w:r w:rsidRPr="00E352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352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Организованной формой в двигательном режиме является</w:t>
      </w:r>
      <w:r w:rsidRPr="00E352D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E352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физкультурные занятия</w:t>
      </w:r>
      <w:r w:rsidRPr="00E352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При проведении занятий воспитатель использует как традиционные, так и нетрадиционные формы занятий: сюжетные, тренировочные, контрольные, комплексные, игры-эстафеты, на спортивных тренажёрах и др. Процесс обучения на занятиях носит дифференцированный, вариативный характер. Используется принцип чередования активной деятельности с упражнениями на дыхание, релаксацию.</w:t>
      </w:r>
      <w:r w:rsidRPr="00E352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352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 целях оздоровления организма ребёнка в группе проводятся различные виды закаливания: воздушные ванны и ходьба по корригирующим дорожкам, дыхательная гимнастика и точечный массаж, сухое обтирание, гимнастика на постели, уход за полостью рта.</w:t>
      </w:r>
      <w:r w:rsidRPr="00E352D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E352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352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Закаливание оказывает широкое физиологическое воздействие на организм. У ребенка не только вырабатывается быстрая реакция на температурные, климатические изменения, но и повышается количество гемоглобина, улучшаются иммунологические свойства, он становится менее подверженным любым заболеваниям и легче справляется с ними.</w:t>
      </w:r>
      <w:r w:rsidRPr="00E352D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E352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352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Физиологическая сущность закаливания обуславливает определенные требования к организации работы с детьми:</w:t>
      </w:r>
      <w:r w:rsidRPr="00E352D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E352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352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1. Закаливание нужно проводить систематически, в течени</w:t>
      </w:r>
      <w:proofErr w:type="gramStart"/>
      <w:r w:rsidRPr="00E352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</w:t>
      </w:r>
      <w:proofErr w:type="gramEnd"/>
      <w:r w:rsidRPr="00E352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всего года, с учетом сезонных явлений.</w:t>
      </w:r>
      <w:r w:rsidRPr="00E352D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E352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352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2. Постепенно увеличивать силу сезонных раздражителей.</w:t>
      </w:r>
      <w:r w:rsidRPr="00E352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352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3. Учитывать состояние здоровья, типологические особенности ребенка, его эмоциональное состояние, а также домашние условия и условия детского учреждения.</w:t>
      </w:r>
      <w:r w:rsidRPr="00E352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352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  <w:t>Связь закаливающих процедур с физическими упражнениями, разнообразной деятельностью ребенка в повседневной жизни дает лучшие результаты и непосредственно для закаливания и для общего укрепления организма.</w:t>
      </w:r>
      <w:r w:rsidRPr="00E352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352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 воспитании детей применятся массаж – один из видов пассивной гимнастики. Он также обуславливает изменения в работе всех органов и систем. Под влиянием массажа улучшаются состав крови, функции нервной системы, а также условия питания кожи и мышц, повышается теплоотдача.</w:t>
      </w:r>
      <w:r w:rsidRPr="00E352D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E352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352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Поднимающие настроение и мышечный тонус утренняя гимнастика, аэробика, физкультминутки, стали естественными и необходимыми в нашем детском саду. Старшим воспитателем совместно с воспитателями разработан годовой план профилактической работы, план мероприятий по снижению острой заболеваемости в детском саду.</w:t>
      </w:r>
      <w:r w:rsidRPr="00E352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352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Параллельно с физическим развитием идёт обучение детей основам культуры здоровья. </w:t>
      </w:r>
      <w:proofErr w:type="spellStart"/>
      <w:r w:rsidRPr="00E352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Валеологический</w:t>
      </w:r>
      <w:proofErr w:type="spellEnd"/>
      <w:r w:rsidRPr="00E352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материал органично включается в структуру занятий, способствуя расширению знаний детей о строении человека, влиянии физических упражнений на организм, о безопасности жизнедеятельности. С детьми разучиваются комплексы упражнений, направленных на профилактику плоскостопия, дыхательной системы, формируются навыки </w:t>
      </w:r>
      <w:proofErr w:type="spellStart"/>
      <w:r w:rsidRPr="00E352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самомассажа</w:t>
      </w:r>
      <w:proofErr w:type="spellEnd"/>
      <w:r w:rsidRPr="00E352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Pr="00E352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352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 нашем саду работает бесплатный кружок «</w:t>
      </w:r>
      <w:proofErr w:type="spellStart"/>
      <w:r w:rsidRPr="00E352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Здоровячок</w:t>
      </w:r>
      <w:proofErr w:type="spellEnd"/>
      <w:r w:rsidRPr="00E352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».</w:t>
      </w:r>
      <w:r w:rsidRPr="00E352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352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 совместной работе детского сада и семьи мы широко используем информацию в родительских уголках, в папках-передвижках ("Движени</w:t>
      </w:r>
      <w:proofErr w:type="gramStart"/>
      <w:r w:rsidRPr="00E352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е-</w:t>
      </w:r>
      <w:proofErr w:type="gramEnd"/>
      <w:r w:rsidRPr="00E352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основа здоровья", "Как выработать у детей правильную осанку", "Зимняя прогулка" и </w:t>
      </w:r>
      <w:proofErr w:type="spellStart"/>
      <w:r w:rsidRPr="00E352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т.д</w:t>
      </w:r>
      <w:proofErr w:type="spellEnd"/>
      <w:r w:rsidRPr="00E352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), консультации для родителей, родительские собрания, беседы, тематические выставки, смотры-конкурсы), анкетирование. Родители учатся ближе видеть сложный многогранный процесс воспитания ребёнка.</w:t>
      </w:r>
      <w:r w:rsidRPr="00E352D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E352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352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Множество положительных эмоций, </w:t>
      </w:r>
      <w:proofErr w:type="gramStart"/>
      <w:r w:rsidRPr="00E352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proofErr w:type="gramEnd"/>
      <w:r w:rsidRPr="00E352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следовательно и здоровья получают дети на спортивных праздниках и досугах. Традиционно проводится каникулярная неделя, где дети принимают участие в "Весёлых стартах", в игре "Зов джунглей" и других мероприятиях, показывая уровень своего физического развития, получают эмоциональный заряд от своих достижений. Особенно детям нравится, когда в праздниках активное участие принимают мамы и папы. Такие праздники носят название "Семейные старты", "Папа, мама, </w:t>
      </w:r>
      <w:proofErr w:type="gramStart"/>
      <w:r w:rsidRPr="00E352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я-</w:t>
      </w:r>
      <w:proofErr w:type="gramEnd"/>
      <w:r w:rsidRPr="00E352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спортивная семья".</w:t>
      </w:r>
      <w:r w:rsidRPr="00E352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352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  <w:t>Уровень профессионального мастерства педагогов определяется отношением семьи к детскому саду, к самим педагогам и их требованиям. Только при условии положительных результатов всей физкультурно-оздоровительной работы с дошкольниками, родители начнут доверять рекомендациям воспитателей и охотно пойдут с ними на контакт. Проводимая нами физкультурно-оздоровительная работа позволяет привлечь родителей к совместным усилиям по оздоровлению детского организма</w:t>
      </w:r>
      <w:r w:rsidRPr="00E352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352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Создание санитарно-гигиенической обстановки в соответствии с существующими нормативами также важное условие для физического воспитания</w:t>
      </w:r>
      <w:proofErr w:type="gramStart"/>
      <w:r w:rsidRPr="00E352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  <w:r w:rsidRPr="00E352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E352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E352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оддержание чистоты и порядка в помещении и на участке, соблюдение оптимального светового, воздушного и температурного режима в помещении, а также гигиены одежды детей и взрослых. К культурно-гигиеническим навыкам относятся навыки по соблюдению чистоты тела, культурной еды, поддержания порядка в окружающей обстановке и культурных взаимоотношений детей друг с другом и </w:t>
      </w:r>
      <w:proofErr w:type="gramStart"/>
      <w:r w:rsidRPr="00E352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</w:t>
      </w:r>
      <w:proofErr w:type="gramEnd"/>
      <w:r w:rsidRPr="00E352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взрослыми.</w:t>
      </w:r>
      <w:r w:rsidRPr="00E352D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E352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352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Таким образом, можно сказать, оздоровительная среда </w:t>
      </w:r>
      <w:proofErr w:type="gramStart"/>
      <w:r w:rsidRPr="00E352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нашего</w:t>
      </w:r>
      <w:proofErr w:type="gramEnd"/>
      <w:r w:rsidRPr="00E352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ДОУ является естественной комфортабельной обстановкой, рационально организованной и насыщенной разнообразным оборудованием и материалами.</w:t>
      </w:r>
      <w:r w:rsidRPr="00E352D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sectPr w:rsidR="005B3E34" w:rsidSect="005B3E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E0718"/>
    <w:multiLevelType w:val="multilevel"/>
    <w:tmpl w:val="8EA85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7E4839"/>
    <w:multiLevelType w:val="multilevel"/>
    <w:tmpl w:val="CAD4C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D35BAE"/>
    <w:multiLevelType w:val="multilevel"/>
    <w:tmpl w:val="FB30E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A4813F3"/>
    <w:multiLevelType w:val="multilevel"/>
    <w:tmpl w:val="39945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52D4"/>
    <w:rsid w:val="005B3E34"/>
    <w:rsid w:val="00E35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E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352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9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1631</Words>
  <Characters>9303</Characters>
  <Application>Microsoft Office Word</Application>
  <DocSecurity>0</DocSecurity>
  <Lines>77</Lines>
  <Paragraphs>21</Paragraphs>
  <ScaleCrop>false</ScaleCrop>
  <Company/>
  <LinksUpToDate>false</LinksUpToDate>
  <CharactersWithSpaces>10913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2012-09-19T05:19:00Z</dcterms:created>
  <dcterms:modified xsi:type="dcterms:W3CDTF">2012-09-19T05:20:00Z</dcterms:modified>
</cp:coreProperties>
</file>