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35" w:rsidRPr="00550F35" w:rsidRDefault="0067167A" w:rsidP="00275E71">
      <w:pPr>
        <w:spacing w:after="0" w:line="360" w:lineRule="auto"/>
        <w:jc w:val="center"/>
        <w:rPr>
          <w:rFonts w:ascii="Times New Roman" w:hAnsi="Times New Roman" w:cs="Times New Roman"/>
          <w:b/>
          <w:bCs/>
          <w:sz w:val="28"/>
          <w:szCs w:val="28"/>
        </w:rPr>
      </w:pPr>
      <w:r w:rsidRPr="00550F35">
        <w:rPr>
          <w:rFonts w:ascii="Times New Roman" w:hAnsi="Times New Roman" w:cs="Times New Roman"/>
          <w:b/>
          <w:bCs/>
          <w:sz w:val="28"/>
          <w:szCs w:val="28"/>
        </w:rPr>
        <w:t>Х</w:t>
      </w:r>
      <w:r w:rsidR="0030011B" w:rsidRPr="00550F35">
        <w:rPr>
          <w:rFonts w:ascii="Times New Roman" w:hAnsi="Times New Roman" w:cs="Times New Roman"/>
          <w:b/>
          <w:bCs/>
          <w:sz w:val="28"/>
          <w:szCs w:val="28"/>
        </w:rPr>
        <w:t>У</w:t>
      </w:r>
      <w:r w:rsidR="00550F35" w:rsidRPr="00550F35">
        <w:rPr>
          <w:rFonts w:ascii="Times New Roman" w:hAnsi="Times New Roman" w:cs="Times New Roman"/>
          <w:b/>
          <w:bCs/>
          <w:sz w:val="28"/>
          <w:szCs w:val="28"/>
        </w:rPr>
        <w:t>ДОЖЕСТВЕННОЕ ОБРАЗОВАНИЕ КАК РЕСУРС ДУХОВНО-НРАВСТВЕННОГО РАЗВИТИЯ</w:t>
      </w:r>
    </w:p>
    <w:p w:rsidR="00550F35" w:rsidRPr="00550F35" w:rsidRDefault="00550F35" w:rsidP="00275E71">
      <w:pPr>
        <w:spacing w:after="0" w:line="360" w:lineRule="auto"/>
        <w:jc w:val="center"/>
        <w:rPr>
          <w:rFonts w:ascii="Times New Roman" w:hAnsi="Times New Roman" w:cs="Times New Roman"/>
          <w:b/>
          <w:bCs/>
          <w:sz w:val="28"/>
          <w:szCs w:val="28"/>
        </w:rPr>
      </w:pPr>
    </w:p>
    <w:p w:rsidR="0067167A" w:rsidRPr="00550F35" w:rsidRDefault="00550F35" w:rsidP="00275E71">
      <w:pPr>
        <w:spacing w:after="0" w:line="360" w:lineRule="auto"/>
        <w:jc w:val="center"/>
        <w:rPr>
          <w:rFonts w:ascii="Times New Roman" w:hAnsi="Times New Roman" w:cs="Times New Roman"/>
          <w:bCs/>
          <w:sz w:val="28"/>
          <w:szCs w:val="28"/>
        </w:rPr>
      </w:pPr>
      <w:r w:rsidRPr="00550F35">
        <w:rPr>
          <w:rFonts w:ascii="Times New Roman" w:hAnsi="Times New Roman" w:cs="Times New Roman"/>
          <w:bCs/>
          <w:sz w:val="28"/>
          <w:szCs w:val="28"/>
        </w:rPr>
        <w:t>Н.В. Ильина</w:t>
      </w:r>
      <w:r w:rsidR="0067167A" w:rsidRPr="00550F35">
        <w:rPr>
          <w:rFonts w:ascii="Times New Roman" w:hAnsi="Times New Roman" w:cs="Times New Roman"/>
          <w:bCs/>
          <w:sz w:val="28"/>
          <w:szCs w:val="28"/>
        </w:rPr>
        <w:t>.</w:t>
      </w:r>
    </w:p>
    <w:p w:rsidR="00550F35" w:rsidRDefault="00550F35" w:rsidP="00275E71">
      <w:pPr>
        <w:spacing w:after="0" w:line="360" w:lineRule="auto"/>
        <w:jc w:val="center"/>
        <w:rPr>
          <w:rFonts w:ascii="Times New Roman" w:hAnsi="Times New Roman" w:cs="Times New Roman"/>
          <w:bCs/>
          <w:sz w:val="28"/>
          <w:szCs w:val="28"/>
        </w:rPr>
      </w:pPr>
      <w:r w:rsidRPr="00550F35">
        <w:rPr>
          <w:rFonts w:ascii="Times New Roman" w:hAnsi="Times New Roman" w:cs="Times New Roman"/>
          <w:bCs/>
          <w:sz w:val="28"/>
          <w:szCs w:val="28"/>
        </w:rPr>
        <w:t>Южный Федеральный Университет, г.Ростов-на-Дону</w:t>
      </w:r>
    </w:p>
    <w:p w:rsidR="00550F35" w:rsidRDefault="00550F35" w:rsidP="00275E71">
      <w:pPr>
        <w:spacing w:after="0" w:line="360" w:lineRule="auto"/>
        <w:jc w:val="center"/>
        <w:rPr>
          <w:rFonts w:ascii="Times New Roman" w:hAnsi="Times New Roman" w:cs="Times New Roman"/>
          <w:bCs/>
          <w:sz w:val="28"/>
          <w:szCs w:val="28"/>
        </w:rPr>
      </w:pPr>
    </w:p>
    <w:p w:rsidR="00EC41FE" w:rsidRDefault="00550F35" w:rsidP="00550F35">
      <w:pPr>
        <w:pStyle w:val="Style1"/>
        <w:widowControl/>
        <w:ind w:firstLine="567"/>
        <w:jc w:val="both"/>
        <w:rPr>
          <w:rStyle w:val="FontStyle16"/>
          <w:sz w:val="28"/>
          <w:szCs w:val="28"/>
        </w:rPr>
      </w:pPr>
      <w:r w:rsidRPr="00E538BB">
        <w:rPr>
          <w:rStyle w:val="FontStyle16"/>
          <w:sz w:val="28"/>
          <w:szCs w:val="28"/>
        </w:rPr>
        <w:t xml:space="preserve">В статье рассматривается </w:t>
      </w:r>
      <w:r w:rsidR="00AA2958">
        <w:rPr>
          <w:rStyle w:val="FontStyle16"/>
          <w:sz w:val="28"/>
          <w:szCs w:val="28"/>
        </w:rPr>
        <w:t xml:space="preserve">категория духовности как одно из </w:t>
      </w:r>
      <w:r w:rsidR="0039647E">
        <w:rPr>
          <w:rStyle w:val="FontStyle16"/>
          <w:sz w:val="28"/>
          <w:szCs w:val="28"/>
        </w:rPr>
        <w:t>основополагающих</w:t>
      </w:r>
      <w:r w:rsidR="00AA2958">
        <w:rPr>
          <w:rStyle w:val="FontStyle16"/>
          <w:sz w:val="28"/>
          <w:szCs w:val="28"/>
        </w:rPr>
        <w:t xml:space="preserve"> начал в системе художественного образования.</w:t>
      </w:r>
      <w:r w:rsidR="00EC41FE">
        <w:rPr>
          <w:rStyle w:val="FontStyle16"/>
          <w:sz w:val="28"/>
          <w:szCs w:val="28"/>
        </w:rPr>
        <w:t xml:space="preserve"> </w:t>
      </w:r>
    </w:p>
    <w:p w:rsidR="00550F35" w:rsidRDefault="00550F35" w:rsidP="00550F35">
      <w:pPr>
        <w:pStyle w:val="Style1"/>
        <w:widowControl/>
        <w:ind w:firstLine="567"/>
        <w:jc w:val="both"/>
        <w:rPr>
          <w:rStyle w:val="FontStyle16"/>
          <w:sz w:val="28"/>
          <w:szCs w:val="28"/>
        </w:rPr>
      </w:pPr>
      <w:r w:rsidRPr="00E538BB">
        <w:rPr>
          <w:rStyle w:val="FontStyle18"/>
          <w:b w:val="0"/>
          <w:sz w:val="28"/>
          <w:szCs w:val="28"/>
        </w:rPr>
        <w:t xml:space="preserve">Ключевые слова: </w:t>
      </w:r>
      <w:r w:rsidRPr="00E538BB">
        <w:rPr>
          <w:rStyle w:val="FontStyle16"/>
          <w:sz w:val="28"/>
          <w:szCs w:val="28"/>
        </w:rPr>
        <w:t xml:space="preserve">художественное образование, духовность, нравственность, </w:t>
      </w:r>
      <w:r>
        <w:rPr>
          <w:rStyle w:val="FontStyle16"/>
          <w:sz w:val="28"/>
          <w:szCs w:val="28"/>
        </w:rPr>
        <w:t xml:space="preserve">искусство, культура, </w:t>
      </w:r>
      <w:r w:rsidRPr="00E538BB">
        <w:rPr>
          <w:rStyle w:val="FontStyle16"/>
          <w:sz w:val="28"/>
          <w:szCs w:val="28"/>
        </w:rPr>
        <w:t>ценности.</w:t>
      </w:r>
    </w:p>
    <w:p w:rsidR="00550F35" w:rsidRDefault="00550F35" w:rsidP="00550F35">
      <w:pPr>
        <w:pStyle w:val="Style1"/>
        <w:widowControl/>
        <w:ind w:firstLine="567"/>
        <w:jc w:val="both"/>
        <w:rPr>
          <w:rStyle w:val="FontStyle16"/>
          <w:sz w:val="28"/>
          <w:szCs w:val="28"/>
        </w:rPr>
      </w:pPr>
    </w:p>
    <w:p w:rsidR="00550F35" w:rsidRPr="00550F35" w:rsidRDefault="00550F35" w:rsidP="00550F35">
      <w:pPr>
        <w:pStyle w:val="Style1"/>
        <w:widowControl/>
        <w:ind w:firstLine="567"/>
        <w:jc w:val="both"/>
        <w:rPr>
          <w:bCs/>
          <w:sz w:val="28"/>
          <w:szCs w:val="28"/>
        </w:rPr>
      </w:pPr>
    </w:p>
    <w:p w:rsidR="00370E42" w:rsidRPr="00550F35" w:rsidRDefault="00A8431F" w:rsidP="00982EC1">
      <w:pPr>
        <w:tabs>
          <w:tab w:val="left" w:pos="709"/>
        </w:tabs>
        <w:spacing w:after="0" w:line="360" w:lineRule="auto"/>
        <w:ind w:firstLine="709"/>
        <w:jc w:val="both"/>
        <w:rPr>
          <w:rFonts w:ascii="Times New Roman" w:eastAsia="Times New Roman" w:hAnsi="Times New Roman" w:cs="Times New Roman"/>
          <w:iCs/>
          <w:color w:val="000000"/>
          <w:sz w:val="28"/>
          <w:szCs w:val="28"/>
          <w:lang w:eastAsia="ru-RU"/>
        </w:rPr>
      </w:pPr>
      <w:r w:rsidRPr="00550F35">
        <w:rPr>
          <w:rFonts w:ascii="Times New Roman" w:eastAsia="Times New Roman" w:hAnsi="Times New Roman" w:cs="Times New Roman"/>
          <w:sz w:val="28"/>
          <w:szCs w:val="28"/>
          <w:lang w:eastAsia="ru-RU"/>
        </w:rPr>
        <w:t xml:space="preserve">В </w:t>
      </w:r>
      <w:r w:rsidRPr="00550F35">
        <w:rPr>
          <w:rFonts w:ascii="Times New Roman" w:eastAsia="Times New Roman" w:hAnsi="Times New Roman" w:cs="Times New Roman"/>
          <w:sz w:val="28"/>
          <w:szCs w:val="28"/>
          <w:lang w:val="en-US" w:eastAsia="ru-RU"/>
        </w:rPr>
        <w:t>XXI</w:t>
      </w:r>
      <w:r w:rsidRPr="00550F35">
        <w:rPr>
          <w:rFonts w:ascii="Times New Roman" w:eastAsia="Times New Roman" w:hAnsi="Times New Roman" w:cs="Times New Roman"/>
          <w:sz w:val="28"/>
          <w:szCs w:val="28"/>
          <w:lang w:eastAsia="ru-RU"/>
        </w:rPr>
        <w:t xml:space="preserve"> веке российское</w:t>
      </w:r>
      <w:r w:rsidR="00557A61" w:rsidRPr="00550F35">
        <w:rPr>
          <w:rFonts w:ascii="Times New Roman" w:eastAsia="Times New Roman" w:hAnsi="Times New Roman" w:cs="Times New Roman"/>
          <w:sz w:val="28"/>
          <w:szCs w:val="28"/>
          <w:lang w:eastAsia="ru-RU"/>
        </w:rPr>
        <w:t xml:space="preserve"> художественное</w:t>
      </w:r>
      <w:r w:rsidRPr="00550F35">
        <w:rPr>
          <w:rFonts w:ascii="Times New Roman" w:eastAsia="Times New Roman" w:hAnsi="Times New Roman" w:cs="Times New Roman"/>
          <w:sz w:val="28"/>
          <w:szCs w:val="28"/>
          <w:lang w:eastAsia="ru-RU"/>
        </w:rPr>
        <w:t xml:space="preserve"> образование оказалось перед фактом и необходимостью переос</w:t>
      </w:r>
      <w:r w:rsidR="00027E39" w:rsidRPr="00550F35">
        <w:rPr>
          <w:rFonts w:ascii="Times New Roman" w:eastAsia="Times New Roman" w:hAnsi="Times New Roman" w:cs="Times New Roman"/>
          <w:sz w:val="28"/>
          <w:szCs w:val="28"/>
          <w:lang w:eastAsia="ru-RU"/>
        </w:rPr>
        <w:t>мысления свое</w:t>
      </w:r>
      <w:r w:rsidR="00557A61" w:rsidRPr="00550F35">
        <w:rPr>
          <w:rFonts w:ascii="Times New Roman" w:eastAsia="Times New Roman" w:hAnsi="Times New Roman" w:cs="Times New Roman"/>
          <w:sz w:val="28"/>
          <w:szCs w:val="28"/>
          <w:lang w:eastAsia="ru-RU"/>
        </w:rPr>
        <w:t>го</w:t>
      </w:r>
      <w:r w:rsidR="00027E39" w:rsidRPr="00550F35">
        <w:rPr>
          <w:rFonts w:ascii="Times New Roman" w:eastAsia="Times New Roman" w:hAnsi="Times New Roman" w:cs="Times New Roman"/>
          <w:sz w:val="28"/>
          <w:szCs w:val="28"/>
          <w:lang w:eastAsia="ru-RU"/>
        </w:rPr>
        <w:t xml:space="preserve"> духовно-нравственно</w:t>
      </w:r>
      <w:r w:rsidR="00557A61" w:rsidRPr="00550F35">
        <w:rPr>
          <w:rFonts w:ascii="Times New Roman" w:eastAsia="Times New Roman" w:hAnsi="Times New Roman" w:cs="Times New Roman"/>
          <w:sz w:val="28"/>
          <w:szCs w:val="28"/>
          <w:lang w:eastAsia="ru-RU"/>
        </w:rPr>
        <w:t>го наполнения</w:t>
      </w:r>
      <w:r w:rsidR="00027E39" w:rsidRPr="00550F35">
        <w:rPr>
          <w:rFonts w:ascii="Times New Roman" w:eastAsia="Times New Roman" w:hAnsi="Times New Roman" w:cs="Times New Roman"/>
          <w:sz w:val="28"/>
          <w:szCs w:val="28"/>
          <w:lang w:eastAsia="ru-RU"/>
        </w:rPr>
        <w:t xml:space="preserve">. </w:t>
      </w:r>
      <w:r w:rsidR="00062418" w:rsidRPr="00550F35">
        <w:rPr>
          <w:rFonts w:ascii="Times New Roman" w:eastAsia="Times New Roman" w:hAnsi="Times New Roman" w:cs="Times New Roman"/>
          <w:sz w:val="28"/>
          <w:szCs w:val="28"/>
          <w:lang w:eastAsia="ru-RU"/>
        </w:rPr>
        <w:t>Долгое время русск</w:t>
      </w:r>
      <w:r w:rsidR="00557A61" w:rsidRPr="00550F35">
        <w:rPr>
          <w:rFonts w:ascii="Times New Roman" w:eastAsia="Times New Roman" w:hAnsi="Times New Roman" w:cs="Times New Roman"/>
          <w:sz w:val="28"/>
          <w:szCs w:val="28"/>
          <w:lang w:eastAsia="ru-RU"/>
        </w:rPr>
        <w:t>ое искусство и образование являли</w:t>
      </w:r>
      <w:r w:rsidR="00FA60A9" w:rsidRPr="00550F35">
        <w:rPr>
          <w:rFonts w:ascii="Times New Roman" w:eastAsia="Times New Roman" w:hAnsi="Times New Roman" w:cs="Times New Roman"/>
          <w:sz w:val="28"/>
          <w:szCs w:val="28"/>
          <w:lang w:eastAsia="ru-RU"/>
        </w:rPr>
        <w:t>сь воплощени</w:t>
      </w:r>
      <w:r w:rsidR="0092610E" w:rsidRPr="00550F35">
        <w:rPr>
          <w:rFonts w:ascii="Times New Roman" w:eastAsia="Times New Roman" w:hAnsi="Times New Roman" w:cs="Times New Roman"/>
          <w:sz w:val="28"/>
          <w:szCs w:val="28"/>
          <w:lang w:eastAsia="ru-RU"/>
        </w:rPr>
        <w:t>ем</w:t>
      </w:r>
      <w:r w:rsidR="00557A61" w:rsidRPr="00550F35">
        <w:rPr>
          <w:rFonts w:ascii="Times New Roman" w:eastAsia="Times New Roman" w:hAnsi="Times New Roman" w:cs="Times New Roman"/>
          <w:sz w:val="28"/>
          <w:szCs w:val="28"/>
          <w:lang w:eastAsia="ru-RU"/>
        </w:rPr>
        <w:t xml:space="preserve"> духовных</w:t>
      </w:r>
      <w:r w:rsidR="00FA60A9" w:rsidRPr="00550F35">
        <w:rPr>
          <w:rFonts w:ascii="Times New Roman" w:eastAsia="Times New Roman" w:hAnsi="Times New Roman" w:cs="Times New Roman"/>
          <w:sz w:val="28"/>
          <w:szCs w:val="28"/>
          <w:lang w:eastAsia="ru-RU"/>
        </w:rPr>
        <w:t xml:space="preserve"> ценностей</w:t>
      </w:r>
      <w:r w:rsidR="000F2CEA" w:rsidRPr="00550F35">
        <w:rPr>
          <w:rFonts w:ascii="Times New Roman" w:eastAsia="Times New Roman" w:hAnsi="Times New Roman" w:cs="Times New Roman"/>
          <w:sz w:val="28"/>
          <w:szCs w:val="28"/>
          <w:lang w:eastAsia="ru-RU"/>
        </w:rPr>
        <w:t xml:space="preserve"> человека</w:t>
      </w:r>
      <w:r w:rsidR="00094759" w:rsidRPr="00550F35">
        <w:rPr>
          <w:rFonts w:ascii="Times New Roman" w:eastAsia="Times New Roman" w:hAnsi="Times New Roman" w:cs="Times New Roman"/>
          <w:sz w:val="28"/>
          <w:szCs w:val="28"/>
          <w:lang w:eastAsia="ru-RU"/>
        </w:rPr>
        <w:t>. Сейчас</w:t>
      </w:r>
      <w:r w:rsidR="007F2E7B" w:rsidRPr="00550F35">
        <w:rPr>
          <w:rFonts w:ascii="Times New Roman" w:eastAsia="Times New Roman" w:hAnsi="Times New Roman" w:cs="Times New Roman"/>
          <w:sz w:val="28"/>
          <w:szCs w:val="28"/>
          <w:lang w:eastAsia="ru-RU"/>
        </w:rPr>
        <w:t xml:space="preserve"> же</w:t>
      </w:r>
      <w:r w:rsidR="00094759" w:rsidRPr="00550F35">
        <w:rPr>
          <w:rFonts w:ascii="Times New Roman" w:eastAsia="Times New Roman" w:hAnsi="Times New Roman" w:cs="Times New Roman"/>
          <w:sz w:val="28"/>
          <w:szCs w:val="28"/>
          <w:lang w:eastAsia="ru-RU"/>
        </w:rPr>
        <w:t xml:space="preserve"> </w:t>
      </w:r>
      <w:r w:rsidR="00557A61" w:rsidRPr="00550F35">
        <w:rPr>
          <w:rFonts w:ascii="Times New Roman" w:eastAsia="Times New Roman" w:hAnsi="Times New Roman" w:cs="Times New Roman"/>
          <w:sz w:val="28"/>
          <w:szCs w:val="28"/>
          <w:lang w:eastAsia="ru-RU"/>
        </w:rPr>
        <w:t>в</w:t>
      </w:r>
      <w:r w:rsidR="00062418" w:rsidRPr="00550F35">
        <w:rPr>
          <w:rFonts w:ascii="Times New Roman" w:eastAsia="Times New Roman" w:hAnsi="Times New Roman" w:cs="Times New Roman"/>
          <w:sz w:val="28"/>
          <w:szCs w:val="28"/>
          <w:lang w:eastAsia="ru-RU"/>
        </w:rPr>
        <w:t xml:space="preserve"> условиях</w:t>
      </w:r>
      <w:r w:rsidR="00AB7111" w:rsidRPr="00550F35">
        <w:rPr>
          <w:rFonts w:ascii="Times New Roman" w:eastAsia="Times New Roman" w:hAnsi="Times New Roman" w:cs="Times New Roman"/>
          <w:sz w:val="28"/>
          <w:szCs w:val="28"/>
          <w:lang w:eastAsia="ru-RU"/>
        </w:rPr>
        <w:t xml:space="preserve"> рыночных отношений</w:t>
      </w:r>
      <w:r w:rsidR="00062418" w:rsidRPr="00550F35">
        <w:rPr>
          <w:rFonts w:ascii="Times New Roman" w:eastAsia="Times New Roman" w:hAnsi="Times New Roman" w:cs="Times New Roman"/>
          <w:sz w:val="28"/>
          <w:szCs w:val="28"/>
          <w:lang w:eastAsia="ru-RU"/>
        </w:rPr>
        <w:t xml:space="preserve"> и прагматизма  </w:t>
      </w:r>
      <w:r w:rsidR="00AF2AC1" w:rsidRPr="00550F35">
        <w:rPr>
          <w:rFonts w:ascii="Times New Roman" w:eastAsia="Times New Roman" w:hAnsi="Times New Roman" w:cs="Times New Roman"/>
          <w:sz w:val="28"/>
          <w:szCs w:val="28"/>
          <w:lang w:eastAsia="ru-RU"/>
        </w:rPr>
        <w:t>они</w:t>
      </w:r>
      <w:r w:rsidR="00557A61" w:rsidRPr="00550F35">
        <w:rPr>
          <w:rFonts w:ascii="Times New Roman" w:eastAsia="Times New Roman" w:hAnsi="Times New Roman" w:cs="Times New Roman"/>
          <w:sz w:val="28"/>
          <w:szCs w:val="28"/>
          <w:lang w:eastAsia="ru-RU"/>
        </w:rPr>
        <w:t xml:space="preserve"> </w:t>
      </w:r>
      <w:r w:rsidR="00094759" w:rsidRPr="00550F35">
        <w:rPr>
          <w:rFonts w:ascii="Times New Roman" w:eastAsia="Times New Roman" w:hAnsi="Times New Roman" w:cs="Times New Roman"/>
          <w:sz w:val="28"/>
          <w:szCs w:val="28"/>
          <w:lang w:eastAsia="ru-RU"/>
        </w:rPr>
        <w:t>утратил</w:t>
      </w:r>
      <w:r w:rsidR="00557A61" w:rsidRPr="00550F35">
        <w:rPr>
          <w:rFonts w:ascii="Times New Roman" w:eastAsia="Times New Roman" w:hAnsi="Times New Roman" w:cs="Times New Roman"/>
          <w:sz w:val="28"/>
          <w:szCs w:val="28"/>
          <w:lang w:eastAsia="ru-RU"/>
        </w:rPr>
        <w:t>и</w:t>
      </w:r>
      <w:r w:rsidR="00094759" w:rsidRPr="00550F35">
        <w:rPr>
          <w:rFonts w:ascii="Times New Roman" w:eastAsia="Times New Roman" w:hAnsi="Times New Roman" w:cs="Times New Roman"/>
          <w:sz w:val="28"/>
          <w:szCs w:val="28"/>
          <w:lang w:eastAsia="ru-RU"/>
        </w:rPr>
        <w:t xml:space="preserve"> свои духовно-нравственные </w:t>
      </w:r>
      <w:r w:rsidR="005E78C9" w:rsidRPr="00550F35">
        <w:rPr>
          <w:rFonts w:ascii="Times New Roman" w:eastAsia="Times New Roman" w:hAnsi="Times New Roman" w:cs="Times New Roman"/>
          <w:sz w:val="28"/>
          <w:szCs w:val="28"/>
          <w:lang w:eastAsia="ru-RU"/>
        </w:rPr>
        <w:t>функции и обрели декоративное</w:t>
      </w:r>
      <w:r w:rsidR="00847315" w:rsidRPr="00550F35">
        <w:rPr>
          <w:rFonts w:ascii="Times New Roman" w:eastAsia="Times New Roman" w:hAnsi="Times New Roman" w:cs="Times New Roman"/>
          <w:sz w:val="28"/>
          <w:szCs w:val="28"/>
          <w:lang w:eastAsia="ru-RU"/>
        </w:rPr>
        <w:t xml:space="preserve"> значение,</w:t>
      </w:r>
      <w:r w:rsidR="00062418" w:rsidRPr="00550F35">
        <w:rPr>
          <w:rFonts w:ascii="Times New Roman" w:eastAsia="Times New Roman" w:hAnsi="Times New Roman" w:cs="Times New Roman"/>
          <w:sz w:val="28"/>
          <w:szCs w:val="28"/>
          <w:lang w:eastAsia="ru-RU"/>
        </w:rPr>
        <w:t xml:space="preserve"> что </w:t>
      </w:r>
      <w:r w:rsidR="007F2E7B" w:rsidRPr="00550F35">
        <w:rPr>
          <w:rFonts w:ascii="Times New Roman" w:eastAsia="Times New Roman" w:hAnsi="Times New Roman" w:cs="Times New Roman"/>
          <w:sz w:val="28"/>
          <w:szCs w:val="28"/>
          <w:lang w:eastAsia="ru-RU"/>
        </w:rPr>
        <w:t>полностью исказило</w:t>
      </w:r>
      <w:r w:rsidR="00FA60A9" w:rsidRPr="00550F35">
        <w:rPr>
          <w:rFonts w:ascii="Times New Roman" w:eastAsia="Times New Roman" w:hAnsi="Times New Roman" w:cs="Times New Roman"/>
          <w:sz w:val="28"/>
          <w:szCs w:val="28"/>
          <w:lang w:eastAsia="ru-RU"/>
        </w:rPr>
        <w:t xml:space="preserve"> само </w:t>
      </w:r>
      <w:r w:rsidR="00062418" w:rsidRPr="00550F35">
        <w:rPr>
          <w:rFonts w:ascii="Times New Roman" w:eastAsia="Times New Roman" w:hAnsi="Times New Roman" w:cs="Times New Roman"/>
          <w:sz w:val="28"/>
          <w:szCs w:val="28"/>
          <w:lang w:eastAsia="ru-RU"/>
        </w:rPr>
        <w:t xml:space="preserve">представление о </w:t>
      </w:r>
      <w:r w:rsidR="00FA60A9" w:rsidRPr="00550F35">
        <w:rPr>
          <w:rFonts w:ascii="Times New Roman" w:eastAsia="Times New Roman" w:hAnsi="Times New Roman" w:cs="Times New Roman"/>
          <w:sz w:val="28"/>
          <w:szCs w:val="28"/>
          <w:lang w:eastAsia="ru-RU"/>
        </w:rPr>
        <w:t>профессионально</w:t>
      </w:r>
      <w:r w:rsidR="00062418" w:rsidRPr="00550F35">
        <w:rPr>
          <w:rFonts w:ascii="Times New Roman" w:eastAsia="Times New Roman" w:hAnsi="Times New Roman" w:cs="Times New Roman"/>
          <w:sz w:val="28"/>
          <w:szCs w:val="28"/>
          <w:lang w:eastAsia="ru-RU"/>
        </w:rPr>
        <w:t>м</w:t>
      </w:r>
      <w:r w:rsidR="00FA60A9" w:rsidRPr="00550F35">
        <w:rPr>
          <w:rFonts w:ascii="Times New Roman" w:eastAsia="Times New Roman" w:hAnsi="Times New Roman" w:cs="Times New Roman"/>
          <w:sz w:val="28"/>
          <w:szCs w:val="28"/>
          <w:lang w:eastAsia="ru-RU"/>
        </w:rPr>
        <w:t xml:space="preserve"> </w:t>
      </w:r>
      <w:r w:rsidR="00AF2AC1" w:rsidRPr="00550F35">
        <w:rPr>
          <w:rFonts w:ascii="Times New Roman" w:eastAsia="Times New Roman" w:hAnsi="Times New Roman" w:cs="Times New Roman"/>
          <w:sz w:val="28"/>
          <w:szCs w:val="28"/>
          <w:lang w:eastAsia="ru-RU"/>
        </w:rPr>
        <w:t>искусстве</w:t>
      </w:r>
      <w:r w:rsidR="00FA60A9" w:rsidRPr="00550F35">
        <w:rPr>
          <w:rFonts w:ascii="Times New Roman" w:eastAsia="Times New Roman" w:hAnsi="Times New Roman" w:cs="Times New Roman"/>
          <w:sz w:val="28"/>
          <w:szCs w:val="28"/>
          <w:lang w:eastAsia="ru-RU"/>
        </w:rPr>
        <w:t xml:space="preserve">. </w:t>
      </w:r>
      <w:r w:rsidR="00370E42" w:rsidRPr="00550F35">
        <w:rPr>
          <w:rFonts w:ascii="Times New Roman" w:eastAsia="Times New Roman" w:hAnsi="Times New Roman" w:cs="Times New Roman"/>
          <w:sz w:val="28"/>
          <w:szCs w:val="28"/>
          <w:lang w:eastAsia="ru-RU"/>
        </w:rPr>
        <w:t>Очень точно описал современную обстановку Дончев С.Д.: «Для сегодняшнего человека понять какой-то объект равносильно ответит на вопрос, сколько он стоит. Сегодня время - это деньги, здоровье - деньги, жизнь - деньги, искусство - деньги, счастье - деньги, стоимость всего измеряется деньгами.</w:t>
      </w:r>
      <w:r w:rsidR="00370E42" w:rsidRPr="00550F35">
        <w:rPr>
          <w:rFonts w:ascii="Times New Roman" w:eastAsia="Times New Roman" w:hAnsi="Times New Roman" w:cs="Times New Roman"/>
          <w:i/>
          <w:iCs/>
          <w:color w:val="000000"/>
          <w:sz w:val="28"/>
          <w:szCs w:val="28"/>
          <w:lang w:eastAsia="ru-RU"/>
        </w:rPr>
        <w:t xml:space="preserve"> </w:t>
      </w:r>
      <w:r w:rsidR="00370E42" w:rsidRPr="00550F35">
        <w:rPr>
          <w:rFonts w:ascii="Times New Roman" w:eastAsia="Times New Roman" w:hAnsi="Times New Roman" w:cs="Times New Roman"/>
          <w:sz w:val="28"/>
          <w:szCs w:val="28"/>
          <w:lang w:eastAsia="ru-RU"/>
        </w:rPr>
        <w:t>Уже нет культуры, есть только рынок культурных товаров, нет произведений искусства, а только бакал</w:t>
      </w:r>
      <w:r w:rsidR="0039647E">
        <w:rPr>
          <w:rFonts w:ascii="Times New Roman" w:eastAsia="Times New Roman" w:hAnsi="Times New Roman" w:cs="Times New Roman"/>
          <w:sz w:val="28"/>
          <w:szCs w:val="28"/>
          <w:lang w:eastAsia="ru-RU"/>
        </w:rPr>
        <w:t>е</w:t>
      </w:r>
      <w:r w:rsidR="00370E42" w:rsidRPr="00550F35">
        <w:rPr>
          <w:rFonts w:ascii="Times New Roman" w:eastAsia="Times New Roman" w:hAnsi="Times New Roman" w:cs="Times New Roman"/>
          <w:sz w:val="28"/>
          <w:szCs w:val="28"/>
          <w:lang w:eastAsia="ru-RU"/>
        </w:rPr>
        <w:t>йные изделия, которые нужно продать</w:t>
      </w:r>
      <w:r w:rsidR="00370E42" w:rsidRPr="00550F35">
        <w:rPr>
          <w:rFonts w:ascii="Times New Roman" w:eastAsia="Times New Roman" w:hAnsi="Times New Roman" w:cs="Times New Roman"/>
          <w:iCs/>
          <w:color w:val="000000"/>
          <w:sz w:val="28"/>
          <w:szCs w:val="28"/>
          <w:lang w:eastAsia="ru-RU"/>
        </w:rPr>
        <w:t>»</w:t>
      </w:r>
      <w:r w:rsidR="0048300D" w:rsidRPr="00550F35">
        <w:rPr>
          <w:rFonts w:ascii="Times New Roman" w:eastAsia="Times New Roman" w:hAnsi="Times New Roman" w:cs="Times New Roman"/>
          <w:iCs/>
          <w:color w:val="000000"/>
          <w:sz w:val="28"/>
          <w:szCs w:val="28"/>
          <w:lang w:eastAsia="ru-RU"/>
        </w:rPr>
        <w:t xml:space="preserve"> </w:t>
      </w:r>
      <w:r w:rsidR="0048300D" w:rsidRPr="00DB04CB">
        <w:rPr>
          <w:rFonts w:ascii="Times New Roman" w:eastAsia="Times New Roman" w:hAnsi="Times New Roman" w:cs="Times New Roman"/>
          <w:iCs/>
          <w:color w:val="000000"/>
          <w:sz w:val="28"/>
          <w:szCs w:val="28"/>
          <w:lang w:eastAsia="ru-RU"/>
        </w:rPr>
        <w:t>[</w:t>
      </w:r>
      <w:r w:rsidR="00507449" w:rsidRPr="00DB04CB">
        <w:rPr>
          <w:rFonts w:ascii="Times New Roman" w:eastAsia="Times New Roman" w:hAnsi="Times New Roman" w:cs="Times New Roman"/>
          <w:iCs/>
          <w:color w:val="000000"/>
          <w:sz w:val="28"/>
          <w:szCs w:val="28"/>
          <w:lang w:eastAsia="ru-RU"/>
        </w:rPr>
        <w:t>4</w:t>
      </w:r>
      <w:r w:rsidR="0048300D" w:rsidRPr="00DB04CB">
        <w:rPr>
          <w:rFonts w:ascii="Times New Roman" w:eastAsia="Times New Roman" w:hAnsi="Times New Roman" w:cs="Times New Roman"/>
          <w:iCs/>
          <w:color w:val="000000"/>
          <w:sz w:val="28"/>
          <w:szCs w:val="28"/>
          <w:lang w:eastAsia="ru-RU"/>
        </w:rPr>
        <w:t>]</w:t>
      </w:r>
      <w:r w:rsidR="00370E42" w:rsidRPr="00DB04CB">
        <w:rPr>
          <w:rFonts w:ascii="Times New Roman" w:eastAsia="Times New Roman" w:hAnsi="Times New Roman" w:cs="Times New Roman"/>
          <w:iCs/>
          <w:color w:val="000000"/>
          <w:sz w:val="28"/>
          <w:szCs w:val="28"/>
          <w:lang w:eastAsia="ru-RU"/>
        </w:rPr>
        <w:t>.</w:t>
      </w:r>
      <w:r w:rsidR="00370E42" w:rsidRPr="00550F35">
        <w:rPr>
          <w:rFonts w:ascii="Times New Roman" w:eastAsia="Times New Roman" w:hAnsi="Times New Roman" w:cs="Times New Roman"/>
          <w:iCs/>
          <w:color w:val="000000"/>
          <w:sz w:val="28"/>
          <w:szCs w:val="28"/>
          <w:lang w:eastAsia="ru-RU"/>
        </w:rPr>
        <w:t xml:space="preserve"> </w:t>
      </w:r>
    </w:p>
    <w:p w:rsidR="00D20ECF" w:rsidRPr="00550F35" w:rsidRDefault="00557A61" w:rsidP="00982EC1">
      <w:pPr>
        <w:tabs>
          <w:tab w:val="left" w:pos="709"/>
        </w:tabs>
        <w:spacing w:after="0" w:line="360" w:lineRule="auto"/>
        <w:ind w:firstLine="709"/>
        <w:jc w:val="both"/>
        <w:rPr>
          <w:rFonts w:ascii="Times New Roman" w:hAnsi="Times New Roman" w:cs="Times New Roman"/>
          <w:color w:val="494949"/>
          <w:sz w:val="28"/>
          <w:szCs w:val="28"/>
          <w:shd w:val="clear" w:color="auto" w:fill="FFFFFF"/>
        </w:rPr>
      </w:pPr>
      <w:r w:rsidRPr="00550F35">
        <w:rPr>
          <w:rFonts w:ascii="Times New Roman" w:eastAsia="Times New Roman" w:hAnsi="Times New Roman" w:cs="Times New Roman"/>
          <w:sz w:val="28"/>
          <w:szCs w:val="28"/>
          <w:lang w:eastAsia="ru-RU"/>
        </w:rPr>
        <w:t>В определении понятия духовности существуют самые разнообразные подходы. Так</w:t>
      </w:r>
      <w:r w:rsidR="00F14EAF" w:rsidRPr="00550F35">
        <w:rPr>
          <w:rFonts w:ascii="Times New Roman" w:eastAsia="Times New Roman" w:hAnsi="Times New Roman" w:cs="Times New Roman"/>
          <w:sz w:val="28"/>
          <w:szCs w:val="28"/>
          <w:lang w:eastAsia="ru-RU"/>
        </w:rPr>
        <w:t>,</w:t>
      </w:r>
      <w:r w:rsidRPr="00550F35">
        <w:rPr>
          <w:rFonts w:ascii="Times New Roman" w:eastAsia="Times New Roman" w:hAnsi="Times New Roman" w:cs="Times New Roman"/>
          <w:sz w:val="28"/>
          <w:szCs w:val="28"/>
          <w:lang w:eastAsia="ru-RU"/>
        </w:rPr>
        <w:t xml:space="preserve"> в истории западной философии каждый известный авторитет, анализируя феномен духовности</w:t>
      </w:r>
      <w:r w:rsidR="005451FD" w:rsidRPr="00550F35">
        <w:rPr>
          <w:rFonts w:ascii="Times New Roman" w:eastAsia="Times New Roman" w:hAnsi="Times New Roman" w:cs="Times New Roman"/>
          <w:sz w:val="28"/>
          <w:szCs w:val="28"/>
          <w:lang w:eastAsia="ru-RU"/>
        </w:rPr>
        <w:t>,</w:t>
      </w:r>
      <w:r w:rsidRPr="00550F35">
        <w:rPr>
          <w:rFonts w:ascii="Times New Roman" w:eastAsia="Times New Roman" w:hAnsi="Times New Roman" w:cs="Times New Roman"/>
          <w:sz w:val="28"/>
          <w:szCs w:val="28"/>
          <w:lang w:eastAsia="ru-RU"/>
        </w:rPr>
        <w:t xml:space="preserve"> давал </w:t>
      </w:r>
      <w:r w:rsidR="0039647E">
        <w:rPr>
          <w:rFonts w:ascii="Times New Roman" w:eastAsia="Times New Roman" w:hAnsi="Times New Roman" w:cs="Times New Roman"/>
          <w:sz w:val="28"/>
          <w:szCs w:val="28"/>
          <w:lang w:eastAsia="ru-RU"/>
        </w:rPr>
        <w:t>свое</w:t>
      </w:r>
      <w:r w:rsidRPr="00550F35">
        <w:rPr>
          <w:rFonts w:ascii="Times New Roman" w:eastAsia="Times New Roman" w:hAnsi="Times New Roman" w:cs="Times New Roman"/>
          <w:sz w:val="28"/>
          <w:szCs w:val="28"/>
          <w:lang w:eastAsia="ru-RU"/>
        </w:rPr>
        <w:t xml:space="preserve"> определени</w:t>
      </w:r>
      <w:r w:rsidR="0039647E">
        <w:rPr>
          <w:rFonts w:ascii="Times New Roman" w:eastAsia="Times New Roman" w:hAnsi="Times New Roman" w:cs="Times New Roman"/>
          <w:sz w:val="28"/>
          <w:szCs w:val="28"/>
          <w:lang w:eastAsia="ru-RU"/>
        </w:rPr>
        <w:t>е</w:t>
      </w:r>
      <w:r w:rsidRPr="00550F35">
        <w:rPr>
          <w:rFonts w:ascii="Times New Roman" w:eastAsia="Times New Roman" w:hAnsi="Times New Roman" w:cs="Times New Roman"/>
          <w:sz w:val="28"/>
          <w:szCs w:val="28"/>
          <w:lang w:eastAsia="ru-RU"/>
        </w:rPr>
        <w:t xml:space="preserve">. Например, </w:t>
      </w:r>
      <w:r w:rsidR="00972031" w:rsidRPr="00550F35">
        <w:rPr>
          <w:rFonts w:ascii="Times New Roman" w:eastAsia="Times New Roman" w:hAnsi="Times New Roman" w:cs="Times New Roman"/>
          <w:sz w:val="28"/>
          <w:szCs w:val="28"/>
          <w:lang w:eastAsia="ru-RU"/>
        </w:rPr>
        <w:t xml:space="preserve">античный философ </w:t>
      </w:r>
      <w:r w:rsidRPr="00550F35">
        <w:rPr>
          <w:rFonts w:ascii="Times New Roman" w:eastAsia="Times New Roman" w:hAnsi="Times New Roman" w:cs="Times New Roman"/>
          <w:sz w:val="28"/>
          <w:szCs w:val="28"/>
          <w:lang w:eastAsia="ru-RU"/>
        </w:rPr>
        <w:t xml:space="preserve">Сенека </w:t>
      </w:r>
      <w:r w:rsidR="00972031" w:rsidRPr="00550F35">
        <w:rPr>
          <w:rFonts w:ascii="Times New Roman" w:eastAsia="Times New Roman" w:hAnsi="Times New Roman" w:cs="Times New Roman"/>
          <w:sz w:val="28"/>
          <w:szCs w:val="28"/>
          <w:lang w:eastAsia="ru-RU"/>
        </w:rPr>
        <w:t>говорил</w:t>
      </w:r>
      <w:r w:rsidRPr="00550F35">
        <w:rPr>
          <w:rFonts w:ascii="Times New Roman" w:eastAsia="Times New Roman" w:hAnsi="Times New Roman" w:cs="Times New Roman"/>
          <w:sz w:val="28"/>
          <w:szCs w:val="28"/>
          <w:lang w:eastAsia="ru-RU"/>
        </w:rPr>
        <w:t>, что духовность – это «усилие по самоопределению»</w:t>
      </w:r>
      <w:r w:rsidR="00BB6147" w:rsidRPr="00550F35">
        <w:rPr>
          <w:rFonts w:ascii="Times New Roman" w:eastAsia="Times New Roman" w:hAnsi="Times New Roman" w:cs="Times New Roman"/>
          <w:sz w:val="28"/>
          <w:szCs w:val="28"/>
          <w:lang w:eastAsia="ru-RU"/>
        </w:rPr>
        <w:t xml:space="preserve"> </w:t>
      </w:r>
      <w:r w:rsidR="00BB6147" w:rsidRPr="00507449">
        <w:rPr>
          <w:rFonts w:ascii="Times New Roman" w:eastAsia="Times New Roman" w:hAnsi="Times New Roman" w:cs="Times New Roman"/>
          <w:sz w:val="28"/>
          <w:szCs w:val="28"/>
          <w:lang w:eastAsia="ru-RU"/>
        </w:rPr>
        <w:t>[</w:t>
      </w:r>
      <w:r w:rsidR="00507449">
        <w:rPr>
          <w:rFonts w:ascii="Times New Roman" w:eastAsia="Times New Roman" w:hAnsi="Times New Roman" w:cs="Times New Roman"/>
          <w:sz w:val="28"/>
          <w:szCs w:val="28"/>
          <w:lang w:eastAsia="ru-RU"/>
        </w:rPr>
        <w:t>7</w:t>
      </w:r>
      <w:r w:rsidR="00507449" w:rsidRPr="00507449">
        <w:rPr>
          <w:rFonts w:ascii="Times New Roman" w:eastAsia="Times New Roman" w:hAnsi="Times New Roman" w:cs="Times New Roman"/>
          <w:sz w:val="28"/>
          <w:szCs w:val="28"/>
          <w:lang w:eastAsia="ru-RU"/>
        </w:rPr>
        <w:t>;7</w:t>
      </w:r>
      <w:r w:rsidR="00BB6147" w:rsidRPr="00507449">
        <w:rPr>
          <w:rFonts w:ascii="Times New Roman" w:eastAsia="Times New Roman" w:hAnsi="Times New Roman" w:cs="Times New Roman"/>
          <w:sz w:val="28"/>
          <w:szCs w:val="28"/>
          <w:lang w:eastAsia="ru-RU"/>
        </w:rPr>
        <w:t>]</w:t>
      </w:r>
      <w:r w:rsidR="005451FD" w:rsidRPr="00507449">
        <w:rPr>
          <w:rFonts w:ascii="Times New Roman" w:eastAsia="Times New Roman" w:hAnsi="Times New Roman" w:cs="Times New Roman"/>
          <w:sz w:val="28"/>
          <w:szCs w:val="28"/>
          <w:lang w:eastAsia="ru-RU"/>
        </w:rPr>
        <w:t>,</w:t>
      </w:r>
      <w:r w:rsidR="00507449">
        <w:rPr>
          <w:rFonts w:ascii="Times New Roman" w:eastAsia="Times New Roman" w:hAnsi="Times New Roman" w:cs="Times New Roman"/>
          <w:sz w:val="28"/>
          <w:szCs w:val="28"/>
          <w:lang w:eastAsia="ru-RU"/>
        </w:rPr>
        <w:t xml:space="preserve"> </w:t>
      </w:r>
      <w:r w:rsidR="00972031" w:rsidRPr="00550F35">
        <w:rPr>
          <w:rFonts w:ascii="Times New Roman" w:eastAsia="Times New Roman" w:hAnsi="Times New Roman" w:cs="Times New Roman"/>
          <w:sz w:val="28"/>
          <w:szCs w:val="28"/>
          <w:lang w:eastAsia="ru-RU"/>
        </w:rPr>
        <w:t xml:space="preserve">французский философ, физик и математик Рене </w:t>
      </w:r>
      <w:r w:rsidRPr="00550F35">
        <w:rPr>
          <w:rFonts w:ascii="Times New Roman" w:eastAsia="Times New Roman" w:hAnsi="Times New Roman" w:cs="Times New Roman"/>
          <w:sz w:val="28"/>
          <w:szCs w:val="28"/>
          <w:lang w:eastAsia="ru-RU"/>
        </w:rPr>
        <w:t>Декарт определял как «мудрость»</w:t>
      </w:r>
      <w:r w:rsidR="00BB6147" w:rsidRPr="00550F35">
        <w:rPr>
          <w:rFonts w:ascii="Times New Roman" w:eastAsia="Times New Roman" w:hAnsi="Times New Roman" w:cs="Times New Roman"/>
          <w:sz w:val="28"/>
          <w:szCs w:val="28"/>
          <w:lang w:eastAsia="ru-RU"/>
        </w:rPr>
        <w:t xml:space="preserve"> </w:t>
      </w:r>
      <w:r w:rsidR="00BB6147" w:rsidRPr="00507449">
        <w:rPr>
          <w:rFonts w:ascii="Times New Roman" w:eastAsia="Times New Roman" w:hAnsi="Times New Roman" w:cs="Times New Roman"/>
          <w:sz w:val="28"/>
          <w:szCs w:val="28"/>
          <w:lang w:eastAsia="ru-RU"/>
        </w:rPr>
        <w:t>[</w:t>
      </w:r>
      <w:r w:rsidR="00507449" w:rsidRPr="00507449">
        <w:rPr>
          <w:rFonts w:ascii="Times New Roman" w:eastAsia="Times New Roman" w:hAnsi="Times New Roman" w:cs="Times New Roman"/>
          <w:sz w:val="28"/>
          <w:szCs w:val="28"/>
          <w:lang w:eastAsia="ru-RU"/>
        </w:rPr>
        <w:t>3;23</w:t>
      </w:r>
      <w:r w:rsidR="00BB6147" w:rsidRPr="00507449">
        <w:rPr>
          <w:rFonts w:ascii="Times New Roman" w:eastAsia="Times New Roman" w:hAnsi="Times New Roman" w:cs="Times New Roman"/>
          <w:sz w:val="28"/>
          <w:szCs w:val="28"/>
          <w:lang w:eastAsia="ru-RU"/>
        </w:rPr>
        <w:t>]</w:t>
      </w:r>
      <w:r w:rsidR="005451FD" w:rsidRPr="00507449">
        <w:rPr>
          <w:rFonts w:ascii="Times New Roman" w:eastAsia="Times New Roman" w:hAnsi="Times New Roman" w:cs="Times New Roman"/>
          <w:sz w:val="28"/>
          <w:szCs w:val="28"/>
          <w:lang w:eastAsia="ru-RU"/>
        </w:rPr>
        <w:t>,</w:t>
      </w:r>
      <w:r w:rsidR="00972031" w:rsidRPr="00550F35">
        <w:rPr>
          <w:rFonts w:ascii="Times New Roman" w:eastAsia="Times New Roman" w:hAnsi="Times New Roman" w:cs="Times New Roman"/>
          <w:sz w:val="28"/>
          <w:szCs w:val="28"/>
          <w:lang w:eastAsia="ru-RU"/>
        </w:rPr>
        <w:t xml:space="preserve"> родоначальник немецкой классической философии</w:t>
      </w:r>
      <w:r w:rsidR="005451FD" w:rsidRPr="00550F35">
        <w:rPr>
          <w:rFonts w:ascii="Times New Roman" w:eastAsia="Times New Roman" w:hAnsi="Times New Roman" w:cs="Times New Roman"/>
          <w:sz w:val="28"/>
          <w:szCs w:val="28"/>
          <w:lang w:eastAsia="ru-RU"/>
        </w:rPr>
        <w:t xml:space="preserve"> </w:t>
      </w:r>
      <w:r w:rsidR="00972031" w:rsidRPr="00550F35">
        <w:rPr>
          <w:rFonts w:ascii="Times New Roman" w:eastAsia="Times New Roman" w:hAnsi="Times New Roman" w:cs="Times New Roman"/>
          <w:sz w:val="28"/>
          <w:szCs w:val="28"/>
          <w:lang w:eastAsia="ru-RU"/>
        </w:rPr>
        <w:t xml:space="preserve">Иммануил </w:t>
      </w:r>
      <w:r w:rsidRPr="00550F35">
        <w:rPr>
          <w:rFonts w:ascii="Times New Roman" w:eastAsia="Times New Roman" w:hAnsi="Times New Roman" w:cs="Times New Roman"/>
          <w:sz w:val="28"/>
          <w:szCs w:val="28"/>
          <w:lang w:eastAsia="ru-RU"/>
        </w:rPr>
        <w:t>Кант</w:t>
      </w:r>
      <w:r w:rsidR="00972031" w:rsidRPr="00550F35">
        <w:rPr>
          <w:rFonts w:ascii="Times New Roman" w:eastAsia="Times New Roman" w:hAnsi="Times New Roman" w:cs="Times New Roman"/>
          <w:sz w:val="28"/>
          <w:szCs w:val="28"/>
          <w:lang w:eastAsia="ru-RU"/>
        </w:rPr>
        <w:t xml:space="preserve"> трактовал духовность</w:t>
      </w:r>
      <w:r w:rsidRPr="00550F35">
        <w:rPr>
          <w:rFonts w:ascii="Times New Roman" w:eastAsia="Times New Roman" w:hAnsi="Times New Roman" w:cs="Times New Roman"/>
          <w:sz w:val="28"/>
          <w:szCs w:val="28"/>
          <w:lang w:eastAsia="ru-RU"/>
        </w:rPr>
        <w:t xml:space="preserve"> как «сверхъестественное внутреннее усилие»</w:t>
      </w:r>
      <w:r w:rsidR="00BB6147" w:rsidRPr="00550F35">
        <w:rPr>
          <w:rFonts w:ascii="Times New Roman" w:eastAsia="Times New Roman" w:hAnsi="Times New Roman" w:cs="Times New Roman"/>
          <w:sz w:val="28"/>
          <w:szCs w:val="28"/>
          <w:lang w:eastAsia="ru-RU"/>
        </w:rPr>
        <w:t xml:space="preserve"> </w:t>
      </w:r>
      <w:r w:rsidR="00BB6147" w:rsidRPr="00507449">
        <w:rPr>
          <w:rFonts w:ascii="Times New Roman" w:eastAsia="Times New Roman" w:hAnsi="Times New Roman" w:cs="Times New Roman"/>
          <w:sz w:val="28"/>
          <w:szCs w:val="28"/>
          <w:lang w:eastAsia="ru-RU"/>
        </w:rPr>
        <w:t>[</w:t>
      </w:r>
      <w:r w:rsidR="00507449" w:rsidRPr="00507449">
        <w:rPr>
          <w:rFonts w:ascii="Times New Roman" w:eastAsia="Times New Roman" w:hAnsi="Times New Roman" w:cs="Times New Roman"/>
          <w:sz w:val="28"/>
          <w:szCs w:val="28"/>
          <w:lang w:eastAsia="ru-RU"/>
        </w:rPr>
        <w:t>5;481</w:t>
      </w:r>
      <w:r w:rsidR="00BB6147" w:rsidRPr="00507449">
        <w:rPr>
          <w:rFonts w:ascii="Times New Roman" w:eastAsia="Times New Roman" w:hAnsi="Times New Roman" w:cs="Times New Roman"/>
          <w:sz w:val="28"/>
          <w:szCs w:val="28"/>
          <w:lang w:eastAsia="ru-RU"/>
        </w:rPr>
        <w:t>]</w:t>
      </w:r>
      <w:r w:rsidR="00526181" w:rsidRPr="00507449">
        <w:rPr>
          <w:rFonts w:ascii="Times New Roman" w:eastAsia="Times New Roman" w:hAnsi="Times New Roman" w:cs="Times New Roman"/>
          <w:sz w:val="28"/>
          <w:szCs w:val="28"/>
          <w:lang w:eastAsia="ru-RU"/>
        </w:rPr>
        <w:t>.</w:t>
      </w:r>
      <w:r w:rsidR="00526181" w:rsidRPr="00550F35">
        <w:rPr>
          <w:rFonts w:ascii="Times New Roman" w:eastAsia="Times New Roman" w:hAnsi="Times New Roman" w:cs="Times New Roman"/>
          <w:sz w:val="28"/>
          <w:szCs w:val="28"/>
          <w:lang w:eastAsia="ru-RU"/>
        </w:rPr>
        <w:t xml:space="preserve"> </w:t>
      </w:r>
      <w:r w:rsidR="008216E5" w:rsidRPr="00550F35">
        <w:rPr>
          <w:rFonts w:ascii="Times New Roman" w:eastAsia="Times New Roman" w:hAnsi="Times New Roman" w:cs="Times New Roman"/>
          <w:sz w:val="28"/>
          <w:szCs w:val="28"/>
          <w:lang w:eastAsia="ru-RU"/>
        </w:rPr>
        <w:lastRenderedPageBreak/>
        <w:t xml:space="preserve">Французский философ Мишель Фуко </w:t>
      </w:r>
      <w:r w:rsidR="00BB6147" w:rsidRPr="00550F35">
        <w:rPr>
          <w:rFonts w:ascii="Times New Roman" w:eastAsia="Times New Roman" w:hAnsi="Times New Roman" w:cs="Times New Roman"/>
          <w:sz w:val="28"/>
          <w:szCs w:val="28"/>
          <w:lang w:eastAsia="ru-RU"/>
        </w:rPr>
        <w:t>рассматривал</w:t>
      </w:r>
      <w:r w:rsidR="008216E5" w:rsidRPr="00550F35">
        <w:rPr>
          <w:rFonts w:ascii="Times New Roman" w:eastAsia="Times New Roman" w:hAnsi="Times New Roman" w:cs="Times New Roman"/>
          <w:sz w:val="28"/>
          <w:szCs w:val="28"/>
          <w:lang w:eastAsia="ru-RU"/>
        </w:rPr>
        <w:t xml:space="preserve"> духовность как «тот поиск, ту практическую деятельность, тот опыт, посредством которых субъект осуществляет в самом себе преобразования, необходимые для достижения истины»</w:t>
      </w:r>
      <w:r w:rsidR="00972031" w:rsidRPr="00550F35">
        <w:rPr>
          <w:rFonts w:ascii="Times New Roman" w:hAnsi="Times New Roman" w:cs="Times New Roman"/>
          <w:color w:val="494949"/>
          <w:sz w:val="28"/>
          <w:szCs w:val="28"/>
          <w:shd w:val="clear" w:color="auto" w:fill="FFFFFF"/>
        </w:rPr>
        <w:t xml:space="preserve"> </w:t>
      </w:r>
      <w:r w:rsidR="00972031" w:rsidRPr="00507449">
        <w:rPr>
          <w:rFonts w:ascii="Times New Roman" w:eastAsia="Times New Roman" w:hAnsi="Times New Roman" w:cs="Times New Roman"/>
          <w:sz w:val="28"/>
          <w:szCs w:val="28"/>
          <w:lang w:eastAsia="ru-RU"/>
        </w:rPr>
        <w:t>[</w:t>
      </w:r>
      <w:r w:rsidR="00507449" w:rsidRPr="00507449">
        <w:rPr>
          <w:rFonts w:ascii="Times New Roman" w:eastAsia="Times New Roman" w:hAnsi="Times New Roman" w:cs="Times New Roman"/>
          <w:sz w:val="28"/>
          <w:szCs w:val="28"/>
          <w:lang w:eastAsia="ru-RU"/>
        </w:rPr>
        <w:t>6;131</w:t>
      </w:r>
      <w:r w:rsidR="00972031" w:rsidRPr="00507449">
        <w:rPr>
          <w:rFonts w:ascii="Times New Roman" w:eastAsia="Times New Roman" w:hAnsi="Times New Roman" w:cs="Times New Roman"/>
          <w:sz w:val="28"/>
          <w:szCs w:val="28"/>
          <w:lang w:eastAsia="ru-RU"/>
        </w:rPr>
        <w:t>]</w:t>
      </w:r>
      <w:r w:rsidR="00507449">
        <w:rPr>
          <w:rFonts w:ascii="Times New Roman" w:eastAsia="Times New Roman" w:hAnsi="Times New Roman" w:cs="Times New Roman"/>
          <w:sz w:val="28"/>
          <w:szCs w:val="28"/>
          <w:lang w:eastAsia="ru-RU"/>
        </w:rPr>
        <w:t>.</w:t>
      </w:r>
    </w:p>
    <w:p w:rsidR="006A7F70" w:rsidRPr="00550F35" w:rsidRDefault="00526181"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В русской философии духовность рассматривалась как выражение человеческого духа. По мнению Н.А.Бердяева, признаками духовности являются свобода, смысл, творческая активность, любовь, целостность, ценность, обращение к высшему божественному миру и единение с ним. </w:t>
      </w:r>
      <w:r w:rsidRPr="00507449">
        <w:rPr>
          <w:rFonts w:ascii="Times New Roman" w:eastAsia="Times New Roman" w:hAnsi="Times New Roman" w:cs="Times New Roman"/>
          <w:sz w:val="28"/>
          <w:szCs w:val="28"/>
          <w:lang w:eastAsia="ru-RU"/>
        </w:rPr>
        <w:t>[</w:t>
      </w:r>
      <w:r w:rsidR="00507449" w:rsidRPr="00507449">
        <w:rPr>
          <w:rFonts w:ascii="Times New Roman" w:eastAsia="Times New Roman" w:hAnsi="Times New Roman" w:cs="Times New Roman"/>
          <w:sz w:val="28"/>
          <w:szCs w:val="28"/>
          <w:lang w:eastAsia="ru-RU"/>
        </w:rPr>
        <w:t>1;24</w:t>
      </w:r>
      <w:r w:rsidRPr="00507449">
        <w:rPr>
          <w:rFonts w:ascii="Times New Roman" w:eastAsia="Times New Roman" w:hAnsi="Times New Roman" w:cs="Times New Roman"/>
          <w:sz w:val="28"/>
          <w:szCs w:val="28"/>
          <w:lang w:eastAsia="ru-RU"/>
        </w:rPr>
        <w:t>]</w:t>
      </w:r>
      <w:r w:rsidR="009F0FF4" w:rsidRPr="00550F35">
        <w:rPr>
          <w:rFonts w:ascii="Times New Roman" w:eastAsia="Times New Roman" w:hAnsi="Times New Roman" w:cs="Times New Roman"/>
          <w:sz w:val="28"/>
          <w:szCs w:val="28"/>
          <w:lang w:eastAsia="ru-RU"/>
        </w:rPr>
        <w:t xml:space="preserve"> </w:t>
      </w:r>
      <w:r w:rsidR="00F14EAF" w:rsidRPr="00550F35">
        <w:rPr>
          <w:rFonts w:ascii="Times New Roman" w:eastAsia="Times New Roman" w:hAnsi="Times New Roman" w:cs="Times New Roman"/>
          <w:sz w:val="28"/>
          <w:szCs w:val="28"/>
          <w:lang w:eastAsia="ru-RU"/>
        </w:rPr>
        <w:t>Согласно</w:t>
      </w:r>
      <w:r w:rsidR="009F0FF4" w:rsidRPr="00550F35">
        <w:rPr>
          <w:rFonts w:ascii="Times New Roman" w:eastAsia="Times New Roman" w:hAnsi="Times New Roman" w:cs="Times New Roman"/>
          <w:sz w:val="28"/>
          <w:szCs w:val="28"/>
          <w:lang w:eastAsia="ru-RU"/>
        </w:rPr>
        <w:t xml:space="preserve"> размышлениям </w:t>
      </w:r>
      <w:r w:rsidR="00F14EAF" w:rsidRPr="00550F35">
        <w:rPr>
          <w:rFonts w:ascii="Times New Roman" w:eastAsia="Times New Roman" w:hAnsi="Times New Roman" w:cs="Times New Roman"/>
          <w:sz w:val="28"/>
          <w:szCs w:val="28"/>
          <w:lang w:eastAsia="ru-RU"/>
        </w:rPr>
        <w:t>Бердяева</w:t>
      </w:r>
      <w:r w:rsidR="009F0FF4" w:rsidRPr="00550F35">
        <w:rPr>
          <w:rFonts w:ascii="Times New Roman" w:eastAsia="Times New Roman" w:hAnsi="Times New Roman" w:cs="Times New Roman"/>
          <w:sz w:val="28"/>
          <w:szCs w:val="28"/>
          <w:lang w:eastAsia="ru-RU"/>
        </w:rPr>
        <w:t xml:space="preserve">, </w:t>
      </w:r>
      <w:r w:rsidR="00D20ECF" w:rsidRPr="00550F35">
        <w:rPr>
          <w:rFonts w:ascii="Times New Roman" w:eastAsia="Times New Roman" w:hAnsi="Times New Roman" w:cs="Times New Roman"/>
          <w:sz w:val="28"/>
          <w:szCs w:val="28"/>
          <w:lang w:eastAsia="ru-RU"/>
        </w:rPr>
        <w:t xml:space="preserve">человек </w:t>
      </w:r>
      <w:r w:rsidR="00D8135E" w:rsidRPr="00550F35">
        <w:rPr>
          <w:rFonts w:ascii="Times New Roman" w:eastAsia="Times New Roman" w:hAnsi="Times New Roman" w:cs="Times New Roman"/>
          <w:sz w:val="28"/>
          <w:szCs w:val="28"/>
          <w:lang w:eastAsia="ru-RU"/>
        </w:rPr>
        <w:t>пережива</w:t>
      </w:r>
      <w:r w:rsidR="00D20ECF" w:rsidRPr="00550F35">
        <w:rPr>
          <w:rFonts w:ascii="Times New Roman" w:eastAsia="Times New Roman" w:hAnsi="Times New Roman" w:cs="Times New Roman"/>
          <w:sz w:val="28"/>
          <w:szCs w:val="28"/>
          <w:lang w:eastAsia="ru-RU"/>
        </w:rPr>
        <w:t>ет</w:t>
      </w:r>
      <w:r w:rsidR="00D8135E" w:rsidRPr="00550F35">
        <w:rPr>
          <w:rFonts w:ascii="Times New Roman" w:eastAsia="Times New Roman" w:hAnsi="Times New Roman" w:cs="Times New Roman"/>
          <w:sz w:val="28"/>
          <w:szCs w:val="28"/>
          <w:lang w:eastAsia="ru-RU"/>
        </w:rPr>
        <w:t xml:space="preserve"> духовный опыт </w:t>
      </w:r>
      <w:r w:rsidR="00AF2AC1" w:rsidRPr="00550F35">
        <w:rPr>
          <w:rFonts w:ascii="Times New Roman" w:eastAsia="Times New Roman" w:hAnsi="Times New Roman" w:cs="Times New Roman"/>
          <w:sz w:val="28"/>
          <w:szCs w:val="28"/>
          <w:lang w:eastAsia="ru-RU"/>
        </w:rPr>
        <w:t>в процессе</w:t>
      </w:r>
      <w:r w:rsidR="009F0FF4" w:rsidRPr="00550F35">
        <w:rPr>
          <w:rFonts w:ascii="Times New Roman" w:eastAsia="Times New Roman" w:hAnsi="Times New Roman" w:cs="Times New Roman"/>
          <w:sz w:val="28"/>
          <w:szCs w:val="28"/>
          <w:lang w:eastAsia="ru-RU"/>
        </w:rPr>
        <w:t xml:space="preserve"> изуч</w:t>
      </w:r>
      <w:r w:rsidR="00AF2AC1" w:rsidRPr="00550F35">
        <w:rPr>
          <w:rFonts w:ascii="Times New Roman" w:eastAsia="Times New Roman" w:hAnsi="Times New Roman" w:cs="Times New Roman"/>
          <w:sz w:val="28"/>
          <w:szCs w:val="28"/>
          <w:lang w:eastAsia="ru-RU"/>
        </w:rPr>
        <w:t>ения</w:t>
      </w:r>
      <w:r w:rsidR="009F0FF4" w:rsidRPr="00550F35">
        <w:rPr>
          <w:rFonts w:ascii="Times New Roman" w:eastAsia="Times New Roman" w:hAnsi="Times New Roman" w:cs="Times New Roman"/>
          <w:sz w:val="28"/>
          <w:szCs w:val="28"/>
          <w:lang w:eastAsia="ru-RU"/>
        </w:rPr>
        <w:t xml:space="preserve"> труд</w:t>
      </w:r>
      <w:r w:rsidR="00AF2AC1" w:rsidRPr="00550F35">
        <w:rPr>
          <w:rFonts w:ascii="Times New Roman" w:eastAsia="Times New Roman" w:hAnsi="Times New Roman" w:cs="Times New Roman"/>
          <w:sz w:val="28"/>
          <w:szCs w:val="28"/>
          <w:lang w:eastAsia="ru-RU"/>
        </w:rPr>
        <w:t>ов</w:t>
      </w:r>
      <w:r w:rsidR="009F0FF4" w:rsidRPr="00550F35">
        <w:rPr>
          <w:rFonts w:ascii="Times New Roman" w:eastAsia="Times New Roman" w:hAnsi="Times New Roman" w:cs="Times New Roman"/>
          <w:sz w:val="28"/>
          <w:szCs w:val="28"/>
          <w:lang w:eastAsia="ru-RU"/>
        </w:rPr>
        <w:t xml:space="preserve"> известных философов, художников, святых, </w:t>
      </w:r>
      <w:r w:rsidR="005451FD" w:rsidRPr="00550F35">
        <w:rPr>
          <w:rFonts w:ascii="Times New Roman" w:eastAsia="Times New Roman" w:hAnsi="Times New Roman" w:cs="Times New Roman"/>
          <w:sz w:val="28"/>
          <w:szCs w:val="28"/>
          <w:lang w:eastAsia="ru-RU"/>
        </w:rPr>
        <w:t>и</w:t>
      </w:r>
      <w:r w:rsidR="009F0FF4" w:rsidRPr="00550F35">
        <w:rPr>
          <w:rFonts w:ascii="Times New Roman" w:eastAsia="Times New Roman" w:hAnsi="Times New Roman" w:cs="Times New Roman"/>
          <w:sz w:val="28"/>
          <w:szCs w:val="28"/>
          <w:lang w:eastAsia="ru-RU"/>
        </w:rPr>
        <w:t xml:space="preserve"> стреми</w:t>
      </w:r>
      <w:r w:rsidR="00D20ECF" w:rsidRPr="00550F35">
        <w:rPr>
          <w:rFonts w:ascii="Times New Roman" w:eastAsia="Times New Roman" w:hAnsi="Times New Roman" w:cs="Times New Roman"/>
          <w:sz w:val="28"/>
          <w:szCs w:val="28"/>
          <w:lang w:eastAsia="ru-RU"/>
        </w:rPr>
        <w:t>т</w:t>
      </w:r>
      <w:r w:rsidR="009F0FF4" w:rsidRPr="00550F35">
        <w:rPr>
          <w:rFonts w:ascii="Times New Roman" w:eastAsia="Times New Roman" w:hAnsi="Times New Roman" w:cs="Times New Roman"/>
          <w:sz w:val="28"/>
          <w:szCs w:val="28"/>
          <w:lang w:eastAsia="ru-RU"/>
        </w:rPr>
        <w:t xml:space="preserve">ся соотнести свои жизненные представления с тем, что думали о мире гении. </w:t>
      </w:r>
      <w:r w:rsidR="00F4221A" w:rsidRPr="00550F35">
        <w:rPr>
          <w:rFonts w:ascii="Times New Roman" w:eastAsia="Times New Roman" w:hAnsi="Times New Roman" w:cs="Times New Roman"/>
          <w:sz w:val="28"/>
          <w:szCs w:val="28"/>
          <w:lang w:eastAsia="ru-RU"/>
        </w:rPr>
        <w:t>Другой русский философ и священник Павел Флоренский связывал духовность с религиозностью. По его мнению, уподобление человека Христу и есть духовность. Флоренский писал: «Духовный человек знает силу и ценность закона, его внутреннюю безусловность</w:t>
      </w:r>
      <w:bookmarkStart w:id="0" w:name="read_n18_back"/>
      <w:r w:rsidR="003F2158">
        <w:rPr>
          <w:rFonts w:ascii="Times New Roman" w:eastAsia="Times New Roman" w:hAnsi="Times New Roman" w:cs="Times New Roman"/>
          <w:sz w:val="28"/>
          <w:szCs w:val="28"/>
          <w:lang w:eastAsia="ru-RU"/>
        </w:rPr>
        <w:t>»</w:t>
      </w:r>
      <w:r w:rsidR="00F4221A" w:rsidRPr="003F2158">
        <w:rPr>
          <w:rFonts w:ascii="Times New Roman" w:eastAsia="Times New Roman" w:hAnsi="Times New Roman" w:cs="Times New Roman"/>
          <w:sz w:val="28"/>
          <w:szCs w:val="28"/>
          <w:lang w:eastAsia="ru-RU"/>
        </w:rPr>
        <w:t>[</w:t>
      </w:r>
      <w:r w:rsidR="003F2158" w:rsidRPr="003F2158">
        <w:rPr>
          <w:rFonts w:ascii="Times New Roman" w:hAnsi="Times New Roman" w:cs="Times New Roman"/>
          <w:color w:val="000000"/>
          <w:sz w:val="28"/>
          <w:szCs w:val="28"/>
          <w:shd w:val="clear" w:color="auto" w:fill="FFFFFF"/>
        </w:rPr>
        <w:t>8;615</w:t>
      </w:r>
      <w:r w:rsidR="00F4221A" w:rsidRPr="003F2158">
        <w:rPr>
          <w:rFonts w:ascii="Times New Roman" w:eastAsia="Times New Roman" w:hAnsi="Times New Roman" w:cs="Times New Roman"/>
          <w:sz w:val="28"/>
          <w:szCs w:val="28"/>
          <w:lang w:eastAsia="ru-RU"/>
        </w:rPr>
        <w:t>]</w:t>
      </w:r>
      <w:bookmarkEnd w:id="0"/>
      <w:r w:rsidR="00F4221A" w:rsidRPr="003F2158">
        <w:rPr>
          <w:rFonts w:ascii="Times New Roman" w:eastAsia="Times New Roman" w:hAnsi="Times New Roman" w:cs="Times New Roman"/>
          <w:sz w:val="28"/>
          <w:szCs w:val="28"/>
          <w:lang w:eastAsia="ru-RU"/>
        </w:rPr>
        <w:t>.</w:t>
      </w:r>
      <w:r w:rsidR="00F4221A" w:rsidRPr="00550F35">
        <w:rPr>
          <w:rFonts w:ascii="Times New Roman" w:eastAsia="Times New Roman" w:hAnsi="Times New Roman" w:cs="Times New Roman"/>
          <w:sz w:val="28"/>
          <w:szCs w:val="28"/>
          <w:lang w:eastAsia="ru-RU"/>
        </w:rPr>
        <w:t xml:space="preserve"> Подлинная духовность, считает Флоренский, проявляется через христианство.</w:t>
      </w:r>
    </w:p>
    <w:p w:rsidR="00856CF0" w:rsidRDefault="005E78C9"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В </w:t>
      </w:r>
      <w:r w:rsidR="00F4221A" w:rsidRPr="00550F35">
        <w:rPr>
          <w:rFonts w:ascii="Times New Roman" w:eastAsia="Times New Roman" w:hAnsi="Times New Roman" w:cs="Times New Roman"/>
          <w:sz w:val="28"/>
          <w:szCs w:val="28"/>
          <w:lang w:eastAsia="ru-RU"/>
        </w:rPr>
        <w:t xml:space="preserve">современной </w:t>
      </w:r>
      <w:r w:rsidRPr="00550F35">
        <w:rPr>
          <w:rFonts w:ascii="Times New Roman" w:eastAsia="Times New Roman" w:hAnsi="Times New Roman" w:cs="Times New Roman"/>
          <w:sz w:val="28"/>
          <w:szCs w:val="28"/>
          <w:lang w:eastAsia="ru-RU"/>
        </w:rPr>
        <w:t>социологии и культурологии под духовностью принято понимать совокупность моральных норм, традиций и ценностей, которые основаны, прежде всего, на религиозных учениях</w:t>
      </w:r>
      <w:r w:rsidR="008216E5" w:rsidRPr="00550F35">
        <w:rPr>
          <w:rFonts w:ascii="Times New Roman" w:eastAsia="Times New Roman" w:hAnsi="Times New Roman" w:cs="Times New Roman"/>
          <w:sz w:val="28"/>
          <w:szCs w:val="28"/>
          <w:lang w:eastAsia="ru-RU"/>
        </w:rPr>
        <w:t>,</w:t>
      </w:r>
      <w:r w:rsidRPr="00550F35">
        <w:rPr>
          <w:rFonts w:ascii="Times New Roman" w:eastAsia="Times New Roman" w:hAnsi="Times New Roman" w:cs="Times New Roman"/>
          <w:sz w:val="28"/>
          <w:szCs w:val="28"/>
          <w:lang w:eastAsia="ru-RU"/>
        </w:rPr>
        <w:t xml:space="preserve"> либо же  на художественно-культурной практике. </w:t>
      </w:r>
    </w:p>
    <w:p w:rsidR="00701D92" w:rsidRPr="00550F35" w:rsidRDefault="00701D92"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Психологи рассматривают духовность как представленность  в структуре мотивов личности двух фундаментальных потребностей: потребности в познании и альтруистической потребности. Чаще всего духовность ассоциируется с нравственностью, нравственными чувствами, культурой взаимоотношений, но было бы не</w:t>
      </w:r>
      <w:r w:rsidR="0039647E">
        <w:rPr>
          <w:rFonts w:ascii="Times New Roman" w:eastAsia="Times New Roman" w:hAnsi="Times New Roman" w:cs="Times New Roman"/>
          <w:sz w:val="28"/>
          <w:szCs w:val="28"/>
          <w:lang w:eastAsia="ru-RU"/>
        </w:rPr>
        <w:t>правильно</w:t>
      </w:r>
      <w:r w:rsidRPr="00550F35">
        <w:rPr>
          <w:rFonts w:ascii="Times New Roman" w:eastAsia="Times New Roman" w:hAnsi="Times New Roman" w:cs="Times New Roman"/>
          <w:sz w:val="28"/>
          <w:szCs w:val="28"/>
          <w:lang w:eastAsia="ru-RU"/>
        </w:rPr>
        <w:t xml:space="preserve"> </w:t>
      </w:r>
      <w:r w:rsidR="0039647E">
        <w:rPr>
          <w:rFonts w:ascii="Times New Roman" w:eastAsia="Times New Roman" w:hAnsi="Times New Roman" w:cs="Times New Roman"/>
          <w:sz w:val="28"/>
          <w:szCs w:val="28"/>
          <w:lang w:eastAsia="ru-RU"/>
        </w:rPr>
        <w:t>их отождествлять</w:t>
      </w:r>
      <w:r w:rsidR="00D347D5" w:rsidRPr="00550F35">
        <w:rPr>
          <w:rFonts w:ascii="Times New Roman" w:eastAsia="Times New Roman" w:hAnsi="Times New Roman" w:cs="Times New Roman"/>
          <w:sz w:val="28"/>
          <w:szCs w:val="28"/>
          <w:lang w:eastAsia="ru-RU"/>
        </w:rPr>
        <w:t>.</w:t>
      </w:r>
    </w:p>
    <w:p w:rsidR="00F7534E" w:rsidRPr="00550F35" w:rsidRDefault="00BB6147"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Также в </w:t>
      </w:r>
      <w:r w:rsidR="00F7534E" w:rsidRPr="00550F35">
        <w:rPr>
          <w:rFonts w:ascii="Times New Roman" w:eastAsia="Times New Roman" w:hAnsi="Times New Roman" w:cs="Times New Roman"/>
          <w:sz w:val="28"/>
          <w:szCs w:val="28"/>
          <w:lang w:eastAsia="ru-RU"/>
        </w:rPr>
        <w:t>психологии выдел</w:t>
      </w:r>
      <w:r w:rsidRPr="00550F35">
        <w:rPr>
          <w:rFonts w:ascii="Times New Roman" w:eastAsia="Times New Roman" w:hAnsi="Times New Roman" w:cs="Times New Roman"/>
          <w:sz w:val="28"/>
          <w:szCs w:val="28"/>
          <w:lang w:eastAsia="ru-RU"/>
        </w:rPr>
        <w:t>яют</w:t>
      </w:r>
      <w:r w:rsidR="00F7534E" w:rsidRPr="00550F35">
        <w:rPr>
          <w:rFonts w:ascii="Times New Roman" w:eastAsia="Times New Roman" w:hAnsi="Times New Roman" w:cs="Times New Roman"/>
          <w:sz w:val="28"/>
          <w:szCs w:val="28"/>
          <w:lang w:eastAsia="ru-RU"/>
        </w:rPr>
        <w:t xml:space="preserve"> </w:t>
      </w:r>
      <w:r w:rsidR="0039647E">
        <w:rPr>
          <w:rFonts w:ascii="Times New Roman" w:eastAsia="Times New Roman" w:hAnsi="Times New Roman" w:cs="Times New Roman"/>
          <w:sz w:val="28"/>
          <w:szCs w:val="28"/>
          <w:lang w:eastAsia="ru-RU"/>
        </w:rPr>
        <w:t>религиозный и светский</w:t>
      </w:r>
      <w:r w:rsidR="00F7534E" w:rsidRPr="00550F35">
        <w:rPr>
          <w:rFonts w:ascii="Times New Roman" w:eastAsia="Times New Roman" w:hAnsi="Times New Roman" w:cs="Times New Roman"/>
          <w:sz w:val="28"/>
          <w:szCs w:val="28"/>
          <w:lang w:eastAsia="ru-RU"/>
        </w:rPr>
        <w:t xml:space="preserve"> подход</w:t>
      </w:r>
      <w:r w:rsidR="0039647E">
        <w:rPr>
          <w:rFonts w:ascii="Times New Roman" w:eastAsia="Times New Roman" w:hAnsi="Times New Roman" w:cs="Times New Roman"/>
          <w:sz w:val="28"/>
          <w:szCs w:val="28"/>
          <w:lang w:eastAsia="ru-RU"/>
        </w:rPr>
        <w:t xml:space="preserve"> в определении духовности</w:t>
      </w:r>
      <w:r w:rsidR="00F7534E"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 xml:space="preserve">Так, например, Е. И. Гарбер, </w:t>
      </w:r>
      <w:r w:rsidR="0039647E">
        <w:rPr>
          <w:rFonts w:ascii="Times New Roman" w:eastAsia="Times New Roman" w:hAnsi="Times New Roman" w:cs="Times New Roman"/>
          <w:sz w:val="28"/>
          <w:szCs w:val="28"/>
          <w:lang w:eastAsia="ru-RU"/>
        </w:rPr>
        <w:t>анализируя содержание данного понятия</w:t>
      </w:r>
      <w:r w:rsidR="00F7534E" w:rsidRPr="00550F35">
        <w:rPr>
          <w:rFonts w:ascii="Times New Roman" w:eastAsia="Times New Roman" w:hAnsi="Times New Roman" w:cs="Times New Roman"/>
          <w:sz w:val="28"/>
          <w:szCs w:val="28"/>
          <w:lang w:eastAsia="ru-RU"/>
        </w:rPr>
        <w:t>, отмечает</w:t>
      </w:r>
      <w:r w:rsidRPr="00550F35">
        <w:rPr>
          <w:rFonts w:ascii="Times New Roman" w:eastAsia="Times New Roman" w:hAnsi="Times New Roman" w:cs="Times New Roman"/>
          <w:sz w:val="28"/>
          <w:szCs w:val="28"/>
          <w:lang w:eastAsia="ru-RU"/>
        </w:rPr>
        <w:t>, что</w:t>
      </w:r>
      <w:r w:rsidR="00F7534E" w:rsidRPr="00550F35">
        <w:rPr>
          <w:rFonts w:ascii="Times New Roman" w:eastAsia="Times New Roman" w:hAnsi="Times New Roman" w:cs="Times New Roman"/>
          <w:sz w:val="28"/>
          <w:szCs w:val="28"/>
          <w:lang w:eastAsia="ru-RU"/>
        </w:rPr>
        <w:t xml:space="preserve"> в религии духовность пони</w:t>
      </w:r>
      <w:r w:rsidR="0039647E">
        <w:rPr>
          <w:rFonts w:ascii="Times New Roman" w:eastAsia="Times New Roman" w:hAnsi="Times New Roman" w:cs="Times New Roman"/>
          <w:sz w:val="28"/>
          <w:szCs w:val="28"/>
          <w:lang w:eastAsia="ru-RU"/>
        </w:rPr>
        <w:t>мается как близость  с Бо</w:t>
      </w:r>
      <w:r w:rsidR="0039647E">
        <w:rPr>
          <w:rFonts w:ascii="Times New Roman" w:eastAsia="Times New Roman" w:hAnsi="Times New Roman" w:cs="Times New Roman"/>
          <w:sz w:val="28"/>
          <w:szCs w:val="28"/>
          <w:lang w:eastAsia="ru-RU"/>
        </w:rPr>
        <w:softHyphen/>
        <w:t xml:space="preserve">гом, </w:t>
      </w:r>
      <w:r w:rsidRPr="00550F35">
        <w:rPr>
          <w:rFonts w:ascii="Times New Roman" w:eastAsia="Times New Roman" w:hAnsi="Times New Roman" w:cs="Times New Roman"/>
          <w:sz w:val="28"/>
          <w:szCs w:val="28"/>
          <w:lang w:eastAsia="ru-RU"/>
        </w:rPr>
        <w:t xml:space="preserve"> в то время как</w:t>
      </w:r>
      <w:r w:rsidR="00F7534E" w:rsidRPr="00550F35">
        <w:rPr>
          <w:rFonts w:ascii="Times New Roman" w:eastAsia="Times New Roman" w:hAnsi="Times New Roman" w:cs="Times New Roman"/>
          <w:sz w:val="28"/>
          <w:szCs w:val="28"/>
          <w:lang w:eastAsia="ru-RU"/>
        </w:rPr>
        <w:t xml:space="preserve"> в философии оно трактуется как «постижение всеобщего», </w:t>
      </w:r>
      <w:r w:rsidR="00F7534E" w:rsidRPr="00550F35">
        <w:rPr>
          <w:rFonts w:ascii="Times New Roman" w:eastAsia="Times New Roman" w:hAnsi="Times New Roman" w:cs="Times New Roman"/>
          <w:sz w:val="28"/>
          <w:szCs w:val="28"/>
          <w:lang w:eastAsia="ru-RU"/>
        </w:rPr>
        <w:lastRenderedPageBreak/>
        <w:t>а в психологи</w:t>
      </w:r>
      <w:r w:rsidR="0039647E">
        <w:rPr>
          <w:rFonts w:ascii="Times New Roman" w:eastAsia="Times New Roman" w:hAnsi="Times New Roman" w:cs="Times New Roman"/>
          <w:sz w:val="28"/>
          <w:szCs w:val="28"/>
          <w:lang w:eastAsia="ru-RU"/>
        </w:rPr>
        <w:t>и</w:t>
      </w:r>
      <w:r w:rsidR="00F7534E"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w:t>
      </w:r>
      <w:r w:rsidR="00F7534E"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как</w:t>
      </w:r>
      <w:r w:rsidR="00F7534E" w:rsidRPr="00550F35">
        <w:rPr>
          <w:rFonts w:ascii="Times New Roman" w:eastAsia="Times New Roman" w:hAnsi="Times New Roman" w:cs="Times New Roman"/>
          <w:sz w:val="28"/>
          <w:szCs w:val="28"/>
          <w:lang w:eastAsia="ru-RU"/>
        </w:rPr>
        <w:t xml:space="preserve"> высший уровень развития психологи</w:t>
      </w:r>
      <w:r w:rsidR="00F7534E" w:rsidRPr="00550F35">
        <w:rPr>
          <w:rFonts w:ascii="Times New Roman" w:eastAsia="Times New Roman" w:hAnsi="Times New Roman" w:cs="Times New Roman"/>
          <w:sz w:val="28"/>
          <w:szCs w:val="28"/>
          <w:lang w:eastAsia="ru-RU"/>
        </w:rPr>
        <w:softHyphen/>
        <w:t xml:space="preserve">ческой индивидуальности </w:t>
      </w:r>
      <w:r w:rsidR="00F7534E" w:rsidRPr="00856CF0">
        <w:rPr>
          <w:rFonts w:ascii="Times New Roman" w:eastAsia="Times New Roman" w:hAnsi="Times New Roman" w:cs="Times New Roman"/>
          <w:sz w:val="28"/>
          <w:szCs w:val="28"/>
          <w:lang w:eastAsia="ru-RU"/>
        </w:rPr>
        <w:t>[</w:t>
      </w:r>
      <w:r w:rsidR="00856CF0" w:rsidRPr="00856CF0">
        <w:rPr>
          <w:rFonts w:ascii="Times New Roman" w:eastAsia="Times New Roman" w:hAnsi="Times New Roman" w:cs="Times New Roman"/>
          <w:sz w:val="28"/>
          <w:szCs w:val="28"/>
          <w:lang w:eastAsia="ru-RU"/>
        </w:rPr>
        <w:t>2;112</w:t>
      </w:r>
      <w:r w:rsidR="00F7534E" w:rsidRPr="00856CF0">
        <w:rPr>
          <w:rFonts w:ascii="Times New Roman" w:eastAsia="Times New Roman" w:hAnsi="Times New Roman" w:cs="Times New Roman"/>
          <w:sz w:val="28"/>
          <w:szCs w:val="28"/>
          <w:lang w:eastAsia="ru-RU"/>
        </w:rPr>
        <w:t>].</w:t>
      </w:r>
    </w:p>
    <w:p w:rsidR="007A59A8" w:rsidRPr="00550F35" w:rsidRDefault="007A59A8" w:rsidP="00982EC1">
      <w:pPr>
        <w:tabs>
          <w:tab w:val="left" w:pos="709"/>
        </w:tabs>
        <w:spacing w:after="0" w:line="360" w:lineRule="auto"/>
        <w:ind w:firstLine="709"/>
        <w:jc w:val="both"/>
        <w:rPr>
          <w:rFonts w:ascii="Times New Roman" w:eastAsia="Times New Roman" w:hAnsi="Times New Roman" w:cs="Times New Roman"/>
          <w:sz w:val="28"/>
          <w:szCs w:val="28"/>
          <w:highlight w:val="yellow"/>
          <w:lang w:eastAsia="ru-RU"/>
        </w:rPr>
      </w:pPr>
      <w:r w:rsidRPr="00550F35">
        <w:rPr>
          <w:rFonts w:ascii="Times New Roman" w:eastAsia="Times New Roman" w:hAnsi="Times New Roman" w:cs="Times New Roman"/>
          <w:sz w:val="28"/>
          <w:szCs w:val="28"/>
          <w:lang w:eastAsia="ru-RU"/>
        </w:rPr>
        <w:t xml:space="preserve">В связи с многообразием толкований </w:t>
      </w:r>
      <w:r w:rsidR="0030011B" w:rsidRPr="00550F35">
        <w:rPr>
          <w:rFonts w:ascii="Times New Roman" w:eastAsia="Times New Roman" w:hAnsi="Times New Roman" w:cs="Times New Roman"/>
          <w:sz w:val="28"/>
          <w:szCs w:val="28"/>
          <w:lang w:eastAsia="ru-RU"/>
        </w:rPr>
        <w:t>категории</w:t>
      </w:r>
      <w:r w:rsidR="0039647E">
        <w:rPr>
          <w:rFonts w:ascii="Times New Roman" w:eastAsia="Times New Roman" w:hAnsi="Times New Roman" w:cs="Times New Roman"/>
          <w:sz w:val="28"/>
          <w:szCs w:val="28"/>
          <w:lang w:eastAsia="ru-RU"/>
        </w:rPr>
        <w:t xml:space="preserve"> духовности</w:t>
      </w:r>
      <w:r w:rsidRPr="00550F35">
        <w:rPr>
          <w:rFonts w:ascii="Times New Roman" w:eastAsia="Times New Roman" w:hAnsi="Times New Roman" w:cs="Times New Roman"/>
          <w:sz w:val="28"/>
          <w:szCs w:val="28"/>
          <w:lang w:eastAsia="ru-RU"/>
        </w:rPr>
        <w:t xml:space="preserve"> </w:t>
      </w:r>
      <w:r w:rsidR="0030011B" w:rsidRPr="00550F35">
        <w:rPr>
          <w:rFonts w:ascii="Times New Roman" w:eastAsia="Times New Roman" w:hAnsi="Times New Roman" w:cs="Times New Roman"/>
          <w:sz w:val="28"/>
          <w:szCs w:val="28"/>
          <w:lang w:eastAsia="ru-RU"/>
        </w:rPr>
        <w:t>не существует единого подхода к определению</w:t>
      </w:r>
      <w:r w:rsidRPr="00550F35">
        <w:rPr>
          <w:rFonts w:ascii="Times New Roman" w:eastAsia="Times New Roman" w:hAnsi="Times New Roman" w:cs="Times New Roman"/>
          <w:sz w:val="28"/>
          <w:szCs w:val="28"/>
          <w:lang w:eastAsia="ru-RU"/>
        </w:rPr>
        <w:t xml:space="preserve"> понятия духовно-нравственного развития личности. Изучением данной темы занимались многие ученые (В. В. Абраменкова. Н. А. Бердяев. Л. П. Буева, В. В. Зеньковский, В. П. Зинченко. В. В. Знаков. А. Е. Лихачев. В. И. Слободчиков, В. С. Соловьев. В. А. Сухомлинский, К. Д. Ушинский. С. Л. Франк, В. Д. Шадриков), большинство из которых давали собственное определение, исходя из научной позиции и целей своей научной работы.</w:t>
      </w:r>
    </w:p>
    <w:p w:rsidR="00FA60A9" w:rsidRPr="00550F35" w:rsidRDefault="007F2E7B"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Х</w:t>
      </w:r>
      <w:r w:rsidR="00FA60A9" w:rsidRPr="00550F35">
        <w:rPr>
          <w:rFonts w:ascii="Times New Roman" w:eastAsia="Times New Roman" w:hAnsi="Times New Roman" w:cs="Times New Roman"/>
          <w:sz w:val="28"/>
          <w:szCs w:val="28"/>
          <w:lang w:eastAsia="ru-RU"/>
        </w:rPr>
        <w:t>удожественн</w:t>
      </w:r>
      <w:r w:rsidR="0010329C" w:rsidRPr="00550F35">
        <w:rPr>
          <w:rFonts w:ascii="Times New Roman" w:eastAsia="Times New Roman" w:hAnsi="Times New Roman" w:cs="Times New Roman"/>
          <w:sz w:val="28"/>
          <w:szCs w:val="28"/>
          <w:lang w:eastAsia="ru-RU"/>
        </w:rPr>
        <w:t>ое</w:t>
      </w:r>
      <w:r w:rsidR="00FA60A9" w:rsidRPr="00550F35">
        <w:rPr>
          <w:rFonts w:ascii="Times New Roman" w:eastAsia="Times New Roman" w:hAnsi="Times New Roman" w:cs="Times New Roman"/>
          <w:sz w:val="28"/>
          <w:szCs w:val="28"/>
          <w:lang w:eastAsia="ru-RU"/>
        </w:rPr>
        <w:t xml:space="preserve"> </w:t>
      </w:r>
      <w:r w:rsidR="0010329C" w:rsidRPr="00550F35">
        <w:rPr>
          <w:rFonts w:ascii="Times New Roman" w:eastAsia="Times New Roman" w:hAnsi="Times New Roman" w:cs="Times New Roman"/>
          <w:sz w:val="28"/>
          <w:szCs w:val="28"/>
          <w:lang w:eastAsia="ru-RU"/>
        </w:rPr>
        <w:t>творчество</w:t>
      </w:r>
      <w:r w:rsidR="00AF2AC1" w:rsidRPr="00550F35">
        <w:rPr>
          <w:rFonts w:ascii="Times New Roman" w:eastAsia="Times New Roman" w:hAnsi="Times New Roman" w:cs="Times New Roman"/>
          <w:sz w:val="28"/>
          <w:szCs w:val="28"/>
          <w:lang w:eastAsia="ru-RU"/>
        </w:rPr>
        <w:t xml:space="preserve"> и искусство</w:t>
      </w:r>
      <w:r w:rsidR="00D8135E" w:rsidRPr="00550F35">
        <w:rPr>
          <w:rFonts w:ascii="Times New Roman" w:eastAsia="Times New Roman" w:hAnsi="Times New Roman" w:cs="Times New Roman"/>
          <w:sz w:val="28"/>
          <w:szCs w:val="28"/>
          <w:lang w:eastAsia="ru-RU"/>
        </w:rPr>
        <w:t xml:space="preserve"> как проявление духовности,</w:t>
      </w:r>
      <w:r w:rsidR="00AF2AC1"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 xml:space="preserve"> всегда являл</w:t>
      </w:r>
      <w:r w:rsidR="00D8135E" w:rsidRPr="00550F35">
        <w:rPr>
          <w:rFonts w:ascii="Times New Roman" w:eastAsia="Times New Roman" w:hAnsi="Times New Roman" w:cs="Times New Roman"/>
          <w:sz w:val="28"/>
          <w:szCs w:val="28"/>
          <w:lang w:eastAsia="ru-RU"/>
        </w:rPr>
        <w:t>и</w:t>
      </w:r>
      <w:r w:rsidRPr="00550F35">
        <w:rPr>
          <w:rFonts w:ascii="Times New Roman" w:eastAsia="Times New Roman" w:hAnsi="Times New Roman" w:cs="Times New Roman"/>
          <w:sz w:val="28"/>
          <w:szCs w:val="28"/>
          <w:lang w:eastAsia="ru-RU"/>
        </w:rPr>
        <w:t>сь</w:t>
      </w:r>
      <w:r w:rsidR="00FA60A9" w:rsidRPr="00550F35">
        <w:rPr>
          <w:rFonts w:ascii="Times New Roman" w:eastAsia="Times New Roman" w:hAnsi="Times New Roman" w:cs="Times New Roman"/>
          <w:sz w:val="28"/>
          <w:szCs w:val="28"/>
          <w:lang w:eastAsia="ru-RU"/>
        </w:rPr>
        <w:t xml:space="preserve"> неотъемлем</w:t>
      </w:r>
      <w:r w:rsidRPr="00550F35">
        <w:rPr>
          <w:rFonts w:ascii="Times New Roman" w:eastAsia="Times New Roman" w:hAnsi="Times New Roman" w:cs="Times New Roman"/>
          <w:sz w:val="28"/>
          <w:szCs w:val="28"/>
          <w:lang w:eastAsia="ru-RU"/>
        </w:rPr>
        <w:t>ой</w:t>
      </w:r>
      <w:r w:rsidR="00FA60A9"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частью</w:t>
      </w:r>
      <w:r w:rsidR="00FA60A9" w:rsidRPr="00550F35">
        <w:rPr>
          <w:rFonts w:ascii="Times New Roman" w:eastAsia="Times New Roman" w:hAnsi="Times New Roman" w:cs="Times New Roman"/>
          <w:sz w:val="28"/>
          <w:szCs w:val="28"/>
          <w:lang w:eastAsia="ru-RU"/>
        </w:rPr>
        <w:t xml:space="preserve"> человеческого способа существования. </w:t>
      </w:r>
      <w:r w:rsidRPr="00550F35">
        <w:rPr>
          <w:rFonts w:ascii="Times New Roman" w:eastAsia="Times New Roman" w:hAnsi="Times New Roman" w:cs="Times New Roman"/>
          <w:sz w:val="28"/>
          <w:szCs w:val="28"/>
          <w:lang w:eastAsia="ru-RU"/>
        </w:rPr>
        <w:t xml:space="preserve">Поэтому </w:t>
      </w:r>
      <w:r w:rsidR="00AF2AC1" w:rsidRPr="00550F35">
        <w:rPr>
          <w:rFonts w:ascii="Times New Roman" w:eastAsia="Times New Roman" w:hAnsi="Times New Roman" w:cs="Times New Roman"/>
          <w:sz w:val="28"/>
          <w:szCs w:val="28"/>
          <w:lang w:eastAsia="ru-RU"/>
        </w:rPr>
        <w:t>их</w:t>
      </w:r>
      <w:r w:rsidRPr="00550F35">
        <w:rPr>
          <w:rFonts w:ascii="Times New Roman" w:eastAsia="Times New Roman" w:hAnsi="Times New Roman" w:cs="Times New Roman"/>
          <w:sz w:val="28"/>
          <w:szCs w:val="28"/>
          <w:lang w:eastAsia="ru-RU"/>
        </w:rPr>
        <w:t xml:space="preserve"> упадок, деградация </w:t>
      </w:r>
      <w:r w:rsidR="000546CA" w:rsidRPr="00550F35">
        <w:rPr>
          <w:rFonts w:ascii="Times New Roman" w:eastAsia="Times New Roman" w:hAnsi="Times New Roman" w:cs="Times New Roman"/>
          <w:sz w:val="28"/>
          <w:szCs w:val="28"/>
          <w:lang w:eastAsia="ru-RU"/>
        </w:rPr>
        <w:t>неизбежно ведут</w:t>
      </w:r>
      <w:r w:rsidRPr="00550F35">
        <w:rPr>
          <w:rFonts w:ascii="Times New Roman" w:eastAsia="Times New Roman" w:hAnsi="Times New Roman" w:cs="Times New Roman"/>
          <w:sz w:val="28"/>
          <w:szCs w:val="28"/>
          <w:lang w:eastAsia="ru-RU"/>
        </w:rPr>
        <w:t xml:space="preserve"> к</w:t>
      </w:r>
      <w:r w:rsidR="00FA60A9" w:rsidRPr="00550F35">
        <w:rPr>
          <w:rFonts w:ascii="Times New Roman" w:eastAsia="Times New Roman" w:hAnsi="Times New Roman" w:cs="Times New Roman"/>
          <w:sz w:val="28"/>
          <w:szCs w:val="28"/>
          <w:lang w:eastAsia="ru-RU"/>
        </w:rPr>
        <w:t xml:space="preserve"> утрат</w:t>
      </w:r>
      <w:r w:rsidRPr="00550F35">
        <w:rPr>
          <w:rFonts w:ascii="Times New Roman" w:eastAsia="Times New Roman" w:hAnsi="Times New Roman" w:cs="Times New Roman"/>
          <w:sz w:val="28"/>
          <w:szCs w:val="28"/>
          <w:lang w:eastAsia="ru-RU"/>
        </w:rPr>
        <w:t>е</w:t>
      </w:r>
      <w:r w:rsidR="00FA60A9" w:rsidRPr="00550F35">
        <w:rPr>
          <w:rFonts w:ascii="Times New Roman" w:eastAsia="Times New Roman" w:hAnsi="Times New Roman" w:cs="Times New Roman"/>
          <w:sz w:val="28"/>
          <w:szCs w:val="28"/>
          <w:lang w:eastAsia="ru-RU"/>
        </w:rPr>
        <w:t xml:space="preserve"> новыми поколениями понимания </w:t>
      </w:r>
      <w:r w:rsidR="00AF2AC1" w:rsidRPr="00550F35">
        <w:rPr>
          <w:rFonts w:ascii="Times New Roman" w:eastAsia="Times New Roman" w:hAnsi="Times New Roman" w:cs="Times New Roman"/>
          <w:sz w:val="28"/>
          <w:szCs w:val="28"/>
          <w:lang w:eastAsia="ru-RU"/>
        </w:rPr>
        <w:t>их</w:t>
      </w:r>
      <w:r w:rsidR="00FA60A9" w:rsidRPr="00550F35">
        <w:rPr>
          <w:rFonts w:ascii="Times New Roman" w:eastAsia="Times New Roman" w:hAnsi="Times New Roman" w:cs="Times New Roman"/>
          <w:sz w:val="28"/>
          <w:szCs w:val="28"/>
          <w:lang w:eastAsia="ru-RU"/>
        </w:rPr>
        <w:t xml:space="preserve"> ценности, </w:t>
      </w:r>
      <w:r w:rsidRPr="00550F35">
        <w:rPr>
          <w:rFonts w:ascii="Times New Roman" w:eastAsia="Times New Roman" w:hAnsi="Times New Roman" w:cs="Times New Roman"/>
          <w:sz w:val="28"/>
          <w:szCs w:val="28"/>
          <w:lang w:eastAsia="ru-RU"/>
        </w:rPr>
        <w:t>потери</w:t>
      </w:r>
      <w:r w:rsidR="00FA60A9" w:rsidRPr="00550F35">
        <w:rPr>
          <w:rFonts w:ascii="Times New Roman" w:eastAsia="Times New Roman" w:hAnsi="Times New Roman" w:cs="Times New Roman"/>
          <w:sz w:val="28"/>
          <w:szCs w:val="28"/>
          <w:lang w:eastAsia="ru-RU"/>
        </w:rPr>
        <w:t xml:space="preserve"> ответственн</w:t>
      </w:r>
      <w:r w:rsidRPr="00550F35">
        <w:rPr>
          <w:rFonts w:ascii="Times New Roman" w:eastAsia="Times New Roman" w:hAnsi="Times New Roman" w:cs="Times New Roman"/>
          <w:sz w:val="28"/>
          <w:szCs w:val="28"/>
          <w:lang w:eastAsia="ru-RU"/>
        </w:rPr>
        <w:t xml:space="preserve">ости за </w:t>
      </w:r>
      <w:r w:rsidR="00AF2AC1" w:rsidRPr="00550F35">
        <w:rPr>
          <w:rFonts w:ascii="Times New Roman" w:eastAsia="Times New Roman" w:hAnsi="Times New Roman" w:cs="Times New Roman"/>
          <w:sz w:val="28"/>
          <w:szCs w:val="28"/>
          <w:lang w:eastAsia="ru-RU"/>
        </w:rPr>
        <w:t>их</w:t>
      </w:r>
      <w:r w:rsidRPr="00550F35">
        <w:rPr>
          <w:rFonts w:ascii="Times New Roman" w:eastAsia="Times New Roman" w:hAnsi="Times New Roman" w:cs="Times New Roman"/>
          <w:sz w:val="28"/>
          <w:szCs w:val="28"/>
          <w:lang w:eastAsia="ru-RU"/>
        </w:rPr>
        <w:t xml:space="preserve"> сохранение и развитие, что в дальнейшем способствует абсолютной дегуманизации культурного мира.</w:t>
      </w:r>
      <w:r w:rsidR="00FA60A9" w:rsidRPr="00550F35">
        <w:rPr>
          <w:rFonts w:ascii="Times New Roman" w:eastAsia="Times New Roman" w:hAnsi="Times New Roman" w:cs="Times New Roman"/>
          <w:sz w:val="28"/>
          <w:szCs w:val="28"/>
          <w:lang w:eastAsia="ru-RU"/>
        </w:rPr>
        <w:t xml:space="preserve"> </w:t>
      </w:r>
      <w:r w:rsidR="00F0366E" w:rsidRPr="00550F35">
        <w:rPr>
          <w:rFonts w:ascii="Times New Roman" w:eastAsia="Times New Roman" w:hAnsi="Times New Roman" w:cs="Times New Roman"/>
          <w:sz w:val="28"/>
          <w:szCs w:val="28"/>
          <w:lang w:eastAsia="ru-RU"/>
        </w:rPr>
        <w:t xml:space="preserve">Такое состояние </w:t>
      </w:r>
      <w:r w:rsidR="00AF2AC1" w:rsidRPr="00550F35">
        <w:rPr>
          <w:rFonts w:ascii="Times New Roman" w:eastAsia="Times New Roman" w:hAnsi="Times New Roman" w:cs="Times New Roman"/>
          <w:sz w:val="28"/>
          <w:szCs w:val="28"/>
          <w:lang w:eastAsia="ru-RU"/>
        </w:rPr>
        <w:t>искусства</w:t>
      </w:r>
      <w:r w:rsidR="00062418" w:rsidRPr="00550F35">
        <w:rPr>
          <w:rFonts w:ascii="Times New Roman" w:eastAsia="Times New Roman" w:hAnsi="Times New Roman" w:cs="Times New Roman"/>
          <w:sz w:val="28"/>
          <w:szCs w:val="28"/>
          <w:lang w:eastAsia="ru-RU"/>
        </w:rPr>
        <w:t xml:space="preserve"> создает проблему «выживания» духовных идеалов. В пространстве </w:t>
      </w:r>
      <w:r w:rsidR="00AB7111" w:rsidRPr="00550F35">
        <w:rPr>
          <w:rFonts w:ascii="Times New Roman" w:eastAsia="Times New Roman" w:hAnsi="Times New Roman" w:cs="Times New Roman"/>
          <w:sz w:val="28"/>
          <w:szCs w:val="28"/>
          <w:lang w:eastAsia="ru-RU"/>
        </w:rPr>
        <w:t xml:space="preserve">нынешнего </w:t>
      </w:r>
      <w:r w:rsidR="00C77156" w:rsidRPr="00550F35">
        <w:rPr>
          <w:rFonts w:ascii="Times New Roman" w:eastAsia="Times New Roman" w:hAnsi="Times New Roman" w:cs="Times New Roman"/>
          <w:sz w:val="28"/>
          <w:szCs w:val="28"/>
          <w:lang w:eastAsia="ru-RU"/>
        </w:rPr>
        <w:t xml:space="preserve">художественного творчества </w:t>
      </w:r>
      <w:r w:rsidR="00062418" w:rsidRPr="00550F35">
        <w:rPr>
          <w:rFonts w:ascii="Times New Roman" w:eastAsia="Times New Roman" w:hAnsi="Times New Roman" w:cs="Times New Roman"/>
          <w:sz w:val="28"/>
          <w:szCs w:val="28"/>
          <w:lang w:eastAsia="ru-RU"/>
        </w:rPr>
        <w:t>появляется огромное разнообразие явлений (хэппенигни, перформансы, флеш-мобы и т</w:t>
      </w:r>
      <w:r w:rsidR="00372B49" w:rsidRPr="00550F35">
        <w:rPr>
          <w:rFonts w:ascii="Times New Roman" w:eastAsia="Times New Roman" w:hAnsi="Times New Roman" w:cs="Times New Roman"/>
          <w:sz w:val="28"/>
          <w:szCs w:val="28"/>
          <w:lang w:eastAsia="ru-RU"/>
        </w:rPr>
        <w:t xml:space="preserve">.п.), которые формируют </w:t>
      </w:r>
      <w:r w:rsidR="00663484" w:rsidRPr="00550F35">
        <w:rPr>
          <w:rFonts w:ascii="Times New Roman" w:eastAsia="Times New Roman" w:hAnsi="Times New Roman" w:cs="Times New Roman"/>
          <w:sz w:val="28"/>
          <w:szCs w:val="28"/>
          <w:lang w:eastAsia="ru-RU"/>
        </w:rPr>
        <w:t>противоречивые</w:t>
      </w:r>
      <w:r w:rsidR="00372B49" w:rsidRPr="00550F35">
        <w:rPr>
          <w:rFonts w:ascii="Times New Roman" w:eastAsia="Times New Roman" w:hAnsi="Times New Roman" w:cs="Times New Roman"/>
          <w:sz w:val="28"/>
          <w:szCs w:val="28"/>
          <w:lang w:eastAsia="ru-RU"/>
        </w:rPr>
        <w:t xml:space="preserve"> </w:t>
      </w:r>
      <w:r w:rsidR="00062418" w:rsidRPr="00550F35">
        <w:rPr>
          <w:rFonts w:ascii="Times New Roman" w:eastAsia="Times New Roman" w:hAnsi="Times New Roman" w:cs="Times New Roman"/>
          <w:sz w:val="28"/>
          <w:szCs w:val="28"/>
          <w:lang w:eastAsia="ru-RU"/>
        </w:rPr>
        <w:t>ценности</w:t>
      </w:r>
      <w:r w:rsidR="00372B49" w:rsidRPr="00550F35">
        <w:rPr>
          <w:rFonts w:ascii="Times New Roman" w:eastAsia="Times New Roman" w:hAnsi="Times New Roman" w:cs="Times New Roman"/>
          <w:sz w:val="28"/>
          <w:szCs w:val="28"/>
          <w:lang w:eastAsia="ru-RU"/>
        </w:rPr>
        <w:t>.</w:t>
      </w:r>
      <w:r w:rsidR="00AB7111" w:rsidRPr="00550F35">
        <w:rPr>
          <w:rFonts w:ascii="Times New Roman" w:eastAsia="Times New Roman" w:hAnsi="Times New Roman" w:cs="Times New Roman"/>
          <w:sz w:val="28"/>
          <w:szCs w:val="28"/>
          <w:lang w:eastAsia="ru-RU"/>
        </w:rPr>
        <w:t xml:space="preserve"> </w:t>
      </w:r>
    </w:p>
    <w:p w:rsidR="00AB7111" w:rsidRPr="00550F35" w:rsidRDefault="00AB7111"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В условиях коммерциализации </w:t>
      </w:r>
      <w:r w:rsidR="002C0B70" w:rsidRPr="00550F35">
        <w:rPr>
          <w:rFonts w:ascii="Times New Roman" w:eastAsia="Times New Roman" w:hAnsi="Times New Roman" w:cs="Times New Roman"/>
          <w:sz w:val="28"/>
          <w:szCs w:val="28"/>
          <w:lang w:eastAsia="ru-RU"/>
        </w:rPr>
        <w:t xml:space="preserve">художественное </w:t>
      </w:r>
      <w:r w:rsidRPr="00550F35">
        <w:rPr>
          <w:rFonts w:ascii="Times New Roman" w:eastAsia="Times New Roman" w:hAnsi="Times New Roman" w:cs="Times New Roman"/>
          <w:sz w:val="28"/>
          <w:szCs w:val="28"/>
          <w:lang w:eastAsia="ru-RU"/>
        </w:rPr>
        <w:t>творчеств</w:t>
      </w:r>
      <w:r w:rsidR="0039647E">
        <w:rPr>
          <w:rFonts w:ascii="Times New Roman" w:eastAsia="Times New Roman" w:hAnsi="Times New Roman" w:cs="Times New Roman"/>
          <w:sz w:val="28"/>
          <w:szCs w:val="28"/>
          <w:lang w:eastAsia="ru-RU"/>
        </w:rPr>
        <w:t>о</w:t>
      </w:r>
      <w:r w:rsidRPr="00550F35">
        <w:rPr>
          <w:rFonts w:ascii="Times New Roman" w:eastAsia="Times New Roman" w:hAnsi="Times New Roman" w:cs="Times New Roman"/>
          <w:sz w:val="28"/>
          <w:szCs w:val="28"/>
          <w:lang w:eastAsia="ru-RU"/>
        </w:rPr>
        <w:t xml:space="preserve"> больше не призывает к высоким идеалам, не направлено на совершенствование личности, а «опустилось» к низшим потребностям общества, простейшим инстинктам</w:t>
      </w:r>
      <w:r w:rsidR="00F0366E"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 xml:space="preserve">(секс, смерть, опошливание религиозных образов). </w:t>
      </w:r>
      <w:r w:rsidR="00663484" w:rsidRPr="00550F35">
        <w:rPr>
          <w:rFonts w:ascii="Times New Roman" w:eastAsia="Times New Roman" w:hAnsi="Times New Roman" w:cs="Times New Roman"/>
          <w:sz w:val="28"/>
          <w:szCs w:val="28"/>
          <w:lang w:eastAsia="ru-RU"/>
        </w:rPr>
        <w:t xml:space="preserve">У </w:t>
      </w:r>
      <w:r w:rsidR="00A22BB1" w:rsidRPr="00550F35">
        <w:rPr>
          <w:rFonts w:ascii="Times New Roman" w:eastAsia="Times New Roman" w:hAnsi="Times New Roman" w:cs="Times New Roman"/>
          <w:sz w:val="28"/>
          <w:szCs w:val="28"/>
          <w:lang w:eastAsia="ru-RU"/>
        </w:rPr>
        <w:t xml:space="preserve">человека </w:t>
      </w:r>
      <w:r w:rsidR="00663484" w:rsidRPr="00550F35">
        <w:rPr>
          <w:rFonts w:ascii="Times New Roman" w:eastAsia="Times New Roman" w:hAnsi="Times New Roman" w:cs="Times New Roman"/>
          <w:sz w:val="28"/>
          <w:szCs w:val="28"/>
          <w:lang w:eastAsia="ru-RU"/>
        </w:rPr>
        <w:t xml:space="preserve">больше </w:t>
      </w:r>
      <w:r w:rsidR="00A22BB1" w:rsidRPr="00550F35">
        <w:rPr>
          <w:rFonts w:ascii="Times New Roman" w:eastAsia="Times New Roman" w:hAnsi="Times New Roman" w:cs="Times New Roman"/>
          <w:sz w:val="28"/>
          <w:szCs w:val="28"/>
          <w:lang w:eastAsia="ru-RU"/>
        </w:rPr>
        <w:t>не возникает</w:t>
      </w:r>
      <w:r w:rsidR="0039647E">
        <w:rPr>
          <w:rFonts w:ascii="Times New Roman" w:eastAsia="Times New Roman" w:hAnsi="Times New Roman" w:cs="Times New Roman"/>
          <w:sz w:val="28"/>
          <w:szCs w:val="28"/>
          <w:lang w:eastAsia="ru-RU"/>
        </w:rPr>
        <w:t xml:space="preserve"> стремления приобретать знания,</w:t>
      </w:r>
      <w:r w:rsidR="00A22BB1" w:rsidRPr="00550F35">
        <w:rPr>
          <w:rFonts w:ascii="Times New Roman" w:eastAsia="Times New Roman" w:hAnsi="Times New Roman" w:cs="Times New Roman"/>
          <w:sz w:val="28"/>
          <w:szCs w:val="28"/>
          <w:lang w:eastAsia="ru-RU"/>
        </w:rPr>
        <w:t xml:space="preserve"> осмысливать свой вну</w:t>
      </w:r>
      <w:r w:rsidR="00663484" w:rsidRPr="00550F35">
        <w:rPr>
          <w:rFonts w:ascii="Times New Roman" w:eastAsia="Times New Roman" w:hAnsi="Times New Roman" w:cs="Times New Roman"/>
          <w:sz w:val="28"/>
          <w:szCs w:val="28"/>
          <w:lang w:eastAsia="ru-RU"/>
        </w:rPr>
        <w:t>тренний мир</w:t>
      </w:r>
      <w:r w:rsidR="0039647E">
        <w:rPr>
          <w:rFonts w:ascii="Times New Roman" w:eastAsia="Times New Roman" w:hAnsi="Times New Roman" w:cs="Times New Roman"/>
          <w:sz w:val="28"/>
          <w:szCs w:val="28"/>
          <w:lang w:eastAsia="ru-RU"/>
        </w:rPr>
        <w:t xml:space="preserve"> и</w:t>
      </w:r>
      <w:r w:rsidR="00663484" w:rsidRPr="00550F35">
        <w:rPr>
          <w:rFonts w:ascii="Times New Roman" w:eastAsia="Times New Roman" w:hAnsi="Times New Roman" w:cs="Times New Roman"/>
          <w:sz w:val="28"/>
          <w:szCs w:val="28"/>
          <w:lang w:eastAsia="ru-RU"/>
        </w:rPr>
        <w:t xml:space="preserve"> разобраться в себе</w:t>
      </w:r>
      <w:r w:rsidR="00A22BB1" w:rsidRPr="00550F35">
        <w:rPr>
          <w:rFonts w:ascii="Times New Roman" w:eastAsia="Times New Roman" w:hAnsi="Times New Roman" w:cs="Times New Roman"/>
          <w:sz w:val="28"/>
          <w:szCs w:val="28"/>
          <w:lang w:eastAsia="ru-RU"/>
        </w:rPr>
        <w:t xml:space="preserve">. </w:t>
      </w:r>
    </w:p>
    <w:p w:rsidR="0092117A" w:rsidRPr="00550F35" w:rsidRDefault="00AB7111"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Влияние западных ориентиров в искусстве полностью нивелирует необходимость получения академического художественного образования, противопоставляя ему идею свободного самовыражения в искусстве, не содержащих в себе идею нравственности и духовности. В ситуации «процветания» дилетантского творчества уходит  реалистичная классическая </w:t>
      </w:r>
      <w:r w:rsidRPr="00550F35">
        <w:rPr>
          <w:rFonts w:ascii="Times New Roman" w:eastAsia="Times New Roman" w:hAnsi="Times New Roman" w:cs="Times New Roman"/>
          <w:sz w:val="28"/>
          <w:szCs w:val="28"/>
          <w:lang w:eastAsia="ru-RU"/>
        </w:rPr>
        <w:lastRenderedPageBreak/>
        <w:t>школа рисования, требующая больших затрат и времени освоения, виртуозного мастерства, взамен гипперреализму, «срисовыванию», натурализму, цифровым технологиям.</w:t>
      </w:r>
      <w:r w:rsidR="0092117A" w:rsidRPr="00550F35">
        <w:rPr>
          <w:rFonts w:ascii="Times New Roman" w:eastAsia="Times New Roman" w:hAnsi="Times New Roman" w:cs="Times New Roman"/>
          <w:sz w:val="28"/>
          <w:szCs w:val="28"/>
          <w:lang w:eastAsia="ru-RU"/>
        </w:rPr>
        <w:t xml:space="preserve"> </w:t>
      </w:r>
    </w:p>
    <w:p w:rsidR="0043544E" w:rsidRDefault="002C0B70"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Положение современного художественного образования усугубляется пренебрежительным отношение</w:t>
      </w:r>
      <w:r w:rsidR="0043085C" w:rsidRPr="00550F35">
        <w:rPr>
          <w:rFonts w:ascii="Times New Roman" w:eastAsia="Times New Roman" w:hAnsi="Times New Roman" w:cs="Times New Roman"/>
          <w:sz w:val="28"/>
          <w:szCs w:val="28"/>
          <w:lang w:eastAsia="ru-RU"/>
        </w:rPr>
        <w:t>м</w:t>
      </w:r>
      <w:r w:rsidRPr="00550F35">
        <w:rPr>
          <w:rFonts w:ascii="Times New Roman" w:eastAsia="Times New Roman" w:hAnsi="Times New Roman" w:cs="Times New Roman"/>
          <w:sz w:val="28"/>
          <w:szCs w:val="28"/>
          <w:lang w:eastAsia="ru-RU"/>
        </w:rPr>
        <w:t xml:space="preserve"> молодежи к академическому образованию в сфере ИЗО.</w:t>
      </w:r>
      <w:r w:rsidR="00CC2A1E" w:rsidRPr="00550F35">
        <w:rPr>
          <w:rFonts w:ascii="Times New Roman" w:eastAsia="Times New Roman" w:hAnsi="Times New Roman" w:cs="Times New Roman"/>
          <w:sz w:val="28"/>
          <w:szCs w:val="28"/>
          <w:lang w:eastAsia="ru-RU"/>
        </w:rPr>
        <w:t xml:space="preserve"> </w:t>
      </w:r>
      <w:r w:rsidR="00D20ECF" w:rsidRPr="00550F35">
        <w:rPr>
          <w:rFonts w:ascii="Times New Roman" w:eastAsia="Times New Roman" w:hAnsi="Times New Roman" w:cs="Times New Roman"/>
          <w:sz w:val="28"/>
          <w:szCs w:val="28"/>
          <w:lang w:eastAsia="ru-RU"/>
        </w:rPr>
        <w:t>Но без школы, без академического обучения высоких результатов добиться нельзя. Известный советский художник-педагог, большой мастер рисунка К. Ф. Юон писал: «Когда школа превращается в экспериментальную лабораторию, она гибнет как школа. Эксперимент</w:t>
      </w:r>
      <w:r w:rsidR="00370E42" w:rsidRPr="00550F35">
        <w:rPr>
          <w:rFonts w:ascii="Times New Roman" w:eastAsia="Times New Roman" w:hAnsi="Times New Roman" w:cs="Times New Roman"/>
          <w:sz w:val="28"/>
          <w:szCs w:val="28"/>
          <w:lang w:eastAsia="ru-RU"/>
        </w:rPr>
        <w:t xml:space="preserve"> - </w:t>
      </w:r>
      <w:r w:rsidR="00D20ECF" w:rsidRPr="00550F35">
        <w:rPr>
          <w:rFonts w:ascii="Times New Roman" w:eastAsia="Times New Roman" w:hAnsi="Times New Roman" w:cs="Times New Roman"/>
          <w:sz w:val="28"/>
          <w:szCs w:val="28"/>
          <w:lang w:eastAsia="ru-RU"/>
        </w:rPr>
        <w:t>область добавочная и личная или коллективная, но не школа в целом</w:t>
      </w:r>
      <w:r w:rsidR="00275E71" w:rsidRPr="00550F35">
        <w:rPr>
          <w:rFonts w:ascii="Times New Roman" w:eastAsia="Times New Roman" w:hAnsi="Times New Roman" w:cs="Times New Roman"/>
          <w:sz w:val="28"/>
          <w:szCs w:val="28"/>
          <w:lang w:eastAsia="ru-RU"/>
        </w:rPr>
        <w:t>»</w:t>
      </w:r>
      <w:r w:rsidR="00275E71" w:rsidRPr="00982EC1">
        <w:rPr>
          <w:rFonts w:ascii="Times New Roman" w:eastAsia="Times New Roman" w:hAnsi="Times New Roman" w:cs="Times New Roman"/>
          <w:sz w:val="28"/>
          <w:szCs w:val="28"/>
          <w:lang w:eastAsia="ru-RU"/>
        </w:rPr>
        <w:t>[</w:t>
      </w:r>
      <w:r w:rsidR="00982EC1" w:rsidRPr="00982EC1">
        <w:rPr>
          <w:rFonts w:ascii="Times New Roman" w:eastAsia="Times New Roman" w:hAnsi="Times New Roman" w:cs="Times New Roman"/>
          <w:sz w:val="28"/>
          <w:szCs w:val="28"/>
          <w:lang w:eastAsia="ru-RU"/>
        </w:rPr>
        <w:t>9;</w:t>
      </w:r>
      <w:r w:rsidR="00275E71" w:rsidRPr="00982EC1">
        <w:rPr>
          <w:rFonts w:ascii="Times New Roman" w:eastAsia="Times New Roman" w:hAnsi="Times New Roman" w:cs="Times New Roman"/>
          <w:sz w:val="28"/>
          <w:szCs w:val="28"/>
          <w:lang w:eastAsia="ru-RU"/>
        </w:rPr>
        <w:t xml:space="preserve"> 70-71]</w:t>
      </w:r>
      <w:r w:rsidR="00982EC1">
        <w:rPr>
          <w:rFonts w:ascii="Times New Roman" w:eastAsia="Times New Roman" w:hAnsi="Times New Roman" w:cs="Times New Roman"/>
          <w:sz w:val="28"/>
          <w:szCs w:val="28"/>
          <w:lang w:eastAsia="ru-RU"/>
        </w:rPr>
        <w:t>.</w:t>
      </w:r>
      <w:r w:rsidR="00275E71" w:rsidRPr="00550F35">
        <w:rPr>
          <w:rFonts w:ascii="Times New Roman" w:eastAsia="Times New Roman" w:hAnsi="Times New Roman" w:cs="Times New Roman"/>
          <w:sz w:val="28"/>
          <w:szCs w:val="28"/>
          <w:lang w:eastAsia="ru-RU"/>
        </w:rPr>
        <w:t xml:space="preserve"> </w:t>
      </w:r>
    </w:p>
    <w:p w:rsidR="00D20ECF" w:rsidRPr="00550F35" w:rsidRDefault="00D20ECF"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Законы</w:t>
      </w:r>
      <w:r w:rsidR="00275E71" w:rsidRPr="00550F35">
        <w:rPr>
          <w:rFonts w:ascii="Times New Roman" w:eastAsia="Times New Roman" w:hAnsi="Times New Roman" w:cs="Times New Roman"/>
          <w:sz w:val="28"/>
          <w:szCs w:val="28"/>
          <w:lang w:eastAsia="ru-RU"/>
        </w:rPr>
        <w:t xml:space="preserve"> изобразительного</w:t>
      </w:r>
      <w:r w:rsidRPr="00550F35">
        <w:rPr>
          <w:rFonts w:ascii="Times New Roman" w:eastAsia="Times New Roman" w:hAnsi="Times New Roman" w:cs="Times New Roman"/>
          <w:sz w:val="28"/>
          <w:szCs w:val="28"/>
          <w:lang w:eastAsia="ru-RU"/>
        </w:rPr>
        <w:t xml:space="preserve"> искусства </w:t>
      </w:r>
      <w:r w:rsidR="00275E71" w:rsidRPr="00550F35">
        <w:rPr>
          <w:rFonts w:ascii="Times New Roman" w:eastAsia="Times New Roman" w:hAnsi="Times New Roman" w:cs="Times New Roman"/>
          <w:sz w:val="28"/>
          <w:szCs w:val="28"/>
          <w:lang w:eastAsia="ru-RU"/>
        </w:rPr>
        <w:t>изучаются и осваиваются студентами-художниками</w:t>
      </w:r>
      <w:r w:rsidRPr="00550F35">
        <w:rPr>
          <w:rFonts w:ascii="Times New Roman" w:eastAsia="Times New Roman" w:hAnsi="Times New Roman" w:cs="Times New Roman"/>
          <w:sz w:val="28"/>
          <w:szCs w:val="28"/>
          <w:lang w:eastAsia="ru-RU"/>
        </w:rPr>
        <w:t xml:space="preserve"> на основе серьезного </w:t>
      </w:r>
      <w:r w:rsidR="00275E71" w:rsidRPr="00550F35">
        <w:rPr>
          <w:rFonts w:ascii="Times New Roman" w:eastAsia="Times New Roman" w:hAnsi="Times New Roman" w:cs="Times New Roman"/>
          <w:sz w:val="28"/>
          <w:szCs w:val="28"/>
          <w:lang w:eastAsia="ru-RU"/>
        </w:rPr>
        <w:t>исследования</w:t>
      </w:r>
      <w:r w:rsidRPr="00550F35">
        <w:rPr>
          <w:rFonts w:ascii="Times New Roman" w:eastAsia="Times New Roman" w:hAnsi="Times New Roman" w:cs="Times New Roman"/>
          <w:sz w:val="28"/>
          <w:szCs w:val="28"/>
          <w:lang w:eastAsia="ru-RU"/>
        </w:rPr>
        <w:t xml:space="preserve"> объективной реальности. </w:t>
      </w:r>
      <w:r w:rsidR="00275E71" w:rsidRPr="00550F35">
        <w:rPr>
          <w:rFonts w:ascii="Times New Roman" w:eastAsia="Times New Roman" w:hAnsi="Times New Roman" w:cs="Times New Roman"/>
          <w:sz w:val="28"/>
          <w:szCs w:val="28"/>
          <w:lang w:eastAsia="ru-RU"/>
        </w:rPr>
        <w:t>Современное художественное</w:t>
      </w:r>
      <w:r w:rsidRPr="00550F35">
        <w:rPr>
          <w:rFonts w:ascii="Times New Roman" w:eastAsia="Times New Roman" w:hAnsi="Times New Roman" w:cs="Times New Roman"/>
          <w:sz w:val="28"/>
          <w:szCs w:val="28"/>
          <w:lang w:eastAsia="ru-RU"/>
        </w:rPr>
        <w:t xml:space="preserve"> </w:t>
      </w:r>
      <w:r w:rsidR="00275E71" w:rsidRPr="00550F35">
        <w:rPr>
          <w:rFonts w:ascii="Times New Roman" w:eastAsia="Times New Roman" w:hAnsi="Times New Roman" w:cs="Times New Roman"/>
          <w:sz w:val="28"/>
          <w:szCs w:val="28"/>
          <w:lang w:eastAsia="ru-RU"/>
        </w:rPr>
        <w:t>образование</w:t>
      </w:r>
      <w:r w:rsidRPr="00550F35">
        <w:rPr>
          <w:rFonts w:ascii="Times New Roman" w:eastAsia="Times New Roman" w:hAnsi="Times New Roman" w:cs="Times New Roman"/>
          <w:sz w:val="28"/>
          <w:szCs w:val="28"/>
          <w:lang w:eastAsia="ru-RU"/>
        </w:rPr>
        <w:t xml:space="preserve"> должн</w:t>
      </w:r>
      <w:r w:rsidR="00275E71" w:rsidRPr="00550F35">
        <w:rPr>
          <w:rFonts w:ascii="Times New Roman" w:eastAsia="Times New Roman" w:hAnsi="Times New Roman" w:cs="Times New Roman"/>
          <w:sz w:val="28"/>
          <w:szCs w:val="28"/>
          <w:lang w:eastAsia="ru-RU"/>
        </w:rPr>
        <w:t>о</w:t>
      </w:r>
      <w:r w:rsidRPr="00550F35">
        <w:rPr>
          <w:rFonts w:ascii="Times New Roman" w:eastAsia="Times New Roman" w:hAnsi="Times New Roman" w:cs="Times New Roman"/>
          <w:sz w:val="28"/>
          <w:szCs w:val="28"/>
          <w:lang w:eastAsia="ru-RU"/>
        </w:rPr>
        <w:t xml:space="preserve"> </w:t>
      </w:r>
      <w:r w:rsidR="00275E71" w:rsidRPr="00550F35">
        <w:rPr>
          <w:rFonts w:ascii="Times New Roman" w:eastAsia="Times New Roman" w:hAnsi="Times New Roman" w:cs="Times New Roman"/>
          <w:sz w:val="28"/>
          <w:szCs w:val="28"/>
          <w:lang w:eastAsia="ru-RU"/>
        </w:rPr>
        <w:t>включать в себя активное изучение</w:t>
      </w:r>
      <w:r w:rsidRPr="00550F35">
        <w:rPr>
          <w:rFonts w:ascii="Times New Roman" w:eastAsia="Times New Roman" w:hAnsi="Times New Roman" w:cs="Times New Roman"/>
          <w:sz w:val="28"/>
          <w:szCs w:val="28"/>
          <w:lang w:eastAsia="ru-RU"/>
        </w:rPr>
        <w:t xml:space="preserve"> </w:t>
      </w:r>
      <w:r w:rsidR="00275E71" w:rsidRPr="00550F35">
        <w:rPr>
          <w:rFonts w:ascii="Times New Roman" w:eastAsia="Times New Roman" w:hAnsi="Times New Roman" w:cs="Times New Roman"/>
          <w:sz w:val="28"/>
          <w:szCs w:val="28"/>
          <w:lang w:eastAsia="ru-RU"/>
        </w:rPr>
        <w:t>работ</w:t>
      </w:r>
      <w:r w:rsidRPr="00550F35">
        <w:rPr>
          <w:rFonts w:ascii="Times New Roman" w:eastAsia="Times New Roman" w:hAnsi="Times New Roman" w:cs="Times New Roman"/>
          <w:sz w:val="28"/>
          <w:szCs w:val="28"/>
          <w:lang w:eastAsia="ru-RU"/>
        </w:rPr>
        <w:t xml:space="preserve"> мастеров прошлого</w:t>
      </w:r>
      <w:r w:rsidR="00275E71" w:rsidRPr="00550F35">
        <w:rPr>
          <w:rFonts w:ascii="Times New Roman" w:eastAsia="Times New Roman" w:hAnsi="Times New Roman" w:cs="Times New Roman"/>
          <w:sz w:val="28"/>
          <w:szCs w:val="28"/>
          <w:lang w:eastAsia="ru-RU"/>
        </w:rPr>
        <w:t xml:space="preserve">, а также </w:t>
      </w:r>
      <w:r w:rsidRPr="00550F35">
        <w:rPr>
          <w:rFonts w:ascii="Times New Roman" w:eastAsia="Times New Roman" w:hAnsi="Times New Roman" w:cs="Times New Roman"/>
          <w:sz w:val="28"/>
          <w:szCs w:val="28"/>
          <w:lang w:eastAsia="ru-RU"/>
        </w:rPr>
        <w:t>использовать в практике все самое лучшее и передовое.</w:t>
      </w:r>
    </w:p>
    <w:p w:rsidR="0043544E" w:rsidRPr="0043544E" w:rsidRDefault="0043544E" w:rsidP="0043544E">
      <w:pPr>
        <w:pStyle w:val="af0"/>
        <w:jc w:val="both"/>
        <w:rPr>
          <w:szCs w:val="28"/>
        </w:rPr>
      </w:pPr>
      <w:r w:rsidRPr="0043544E">
        <w:rPr>
          <w:szCs w:val="28"/>
        </w:rPr>
        <w:t xml:space="preserve">Процесс обучения изобразительному искусству это сложное и многогранное явление. Задачи, которые стоят перед студентом сводятся к тому, чтобы научиться видеть и изображать. Под умением видеть понимается </w:t>
      </w:r>
      <w:r>
        <w:rPr>
          <w:szCs w:val="28"/>
        </w:rPr>
        <w:t xml:space="preserve">художественно-эстетическое умение </w:t>
      </w:r>
      <w:r w:rsidRPr="0043544E">
        <w:rPr>
          <w:szCs w:val="28"/>
        </w:rPr>
        <w:t>воспринимать явления</w:t>
      </w:r>
      <w:r>
        <w:rPr>
          <w:szCs w:val="28"/>
        </w:rPr>
        <w:t xml:space="preserve"> и предметы</w:t>
      </w:r>
      <w:r w:rsidRPr="0043544E">
        <w:rPr>
          <w:szCs w:val="28"/>
        </w:rPr>
        <w:t xml:space="preserve">, понимать форму и представлять ее в пространстве. Под умением изображать </w:t>
      </w:r>
      <w:r>
        <w:rPr>
          <w:szCs w:val="28"/>
        </w:rPr>
        <w:t>подразумевается</w:t>
      </w:r>
      <w:r w:rsidRPr="0043544E">
        <w:rPr>
          <w:szCs w:val="28"/>
        </w:rPr>
        <w:t xml:space="preserve"> изобразительное </w:t>
      </w:r>
      <w:r>
        <w:rPr>
          <w:szCs w:val="28"/>
        </w:rPr>
        <w:t>искусство</w:t>
      </w:r>
      <w:r w:rsidRPr="0043544E">
        <w:rPr>
          <w:szCs w:val="28"/>
        </w:rPr>
        <w:t xml:space="preserve">, включающее в себя весь спектр философских, эстетических, психологических и профессиональных задач, решаемых при создании художественного произведения. </w:t>
      </w:r>
    </w:p>
    <w:p w:rsidR="00115541" w:rsidRPr="00550F35" w:rsidRDefault="00275E71"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Многолетний педагогический опыт показывает, что многие студенты художественных ВУЗов не владеют к</w:t>
      </w:r>
      <w:r w:rsidR="00D20ECF" w:rsidRPr="00550F35">
        <w:rPr>
          <w:rFonts w:ascii="Times New Roman" w:eastAsia="Times New Roman" w:hAnsi="Times New Roman" w:cs="Times New Roman"/>
          <w:sz w:val="28"/>
          <w:szCs w:val="28"/>
          <w:lang w:eastAsia="ru-RU"/>
        </w:rPr>
        <w:t>ультур</w:t>
      </w:r>
      <w:r w:rsidRPr="00550F35">
        <w:rPr>
          <w:rFonts w:ascii="Times New Roman" w:eastAsia="Times New Roman" w:hAnsi="Times New Roman" w:cs="Times New Roman"/>
          <w:sz w:val="28"/>
          <w:szCs w:val="28"/>
          <w:lang w:eastAsia="ru-RU"/>
        </w:rPr>
        <w:t>ой</w:t>
      </w:r>
      <w:r w:rsidR="00D20ECF" w:rsidRPr="00550F35">
        <w:rPr>
          <w:rFonts w:ascii="Times New Roman" w:eastAsia="Times New Roman" w:hAnsi="Times New Roman" w:cs="Times New Roman"/>
          <w:sz w:val="28"/>
          <w:szCs w:val="28"/>
          <w:lang w:eastAsia="ru-RU"/>
        </w:rPr>
        <w:t xml:space="preserve"> </w:t>
      </w:r>
      <w:r w:rsidR="0043544E">
        <w:rPr>
          <w:rFonts w:ascii="Times New Roman" w:eastAsia="Times New Roman" w:hAnsi="Times New Roman" w:cs="Times New Roman"/>
          <w:sz w:val="28"/>
          <w:szCs w:val="28"/>
          <w:lang w:eastAsia="ru-RU"/>
        </w:rPr>
        <w:t>профилирующих дисциплин (рисунок,</w:t>
      </w:r>
      <w:r w:rsidR="00253885" w:rsidRPr="00550F35">
        <w:rPr>
          <w:rFonts w:ascii="Times New Roman" w:eastAsia="Times New Roman" w:hAnsi="Times New Roman" w:cs="Times New Roman"/>
          <w:sz w:val="28"/>
          <w:szCs w:val="28"/>
          <w:lang w:eastAsia="ru-RU"/>
        </w:rPr>
        <w:t xml:space="preserve"> живопис</w:t>
      </w:r>
      <w:r w:rsidR="0043544E">
        <w:rPr>
          <w:rFonts w:ascii="Times New Roman" w:eastAsia="Times New Roman" w:hAnsi="Times New Roman" w:cs="Times New Roman"/>
          <w:sz w:val="28"/>
          <w:szCs w:val="28"/>
          <w:lang w:eastAsia="ru-RU"/>
        </w:rPr>
        <w:t>ь, композиция)</w:t>
      </w:r>
      <w:r w:rsidR="00D20ECF"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 xml:space="preserve">на высоком уровне, а ведь именно </w:t>
      </w:r>
      <w:r w:rsidR="00253885" w:rsidRPr="00550F35">
        <w:rPr>
          <w:rFonts w:ascii="Times New Roman" w:eastAsia="Times New Roman" w:hAnsi="Times New Roman" w:cs="Times New Roman"/>
          <w:sz w:val="28"/>
          <w:szCs w:val="28"/>
          <w:lang w:eastAsia="ru-RU"/>
        </w:rPr>
        <w:t>эти дисциплины</w:t>
      </w:r>
      <w:r w:rsidRPr="00550F35">
        <w:rPr>
          <w:rFonts w:ascii="Times New Roman" w:eastAsia="Times New Roman" w:hAnsi="Times New Roman" w:cs="Times New Roman"/>
          <w:sz w:val="28"/>
          <w:szCs w:val="28"/>
          <w:lang w:eastAsia="ru-RU"/>
        </w:rPr>
        <w:t xml:space="preserve"> направлен</w:t>
      </w:r>
      <w:r w:rsidR="00253885" w:rsidRPr="00550F35">
        <w:rPr>
          <w:rFonts w:ascii="Times New Roman" w:eastAsia="Times New Roman" w:hAnsi="Times New Roman" w:cs="Times New Roman"/>
          <w:sz w:val="28"/>
          <w:szCs w:val="28"/>
          <w:lang w:eastAsia="ru-RU"/>
        </w:rPr>
        <w:t>ы</w:t>
      </w:r>
      <w:r w:rsidR="00D20ECF" w:rsidRPr="00550F35">
        <w:rPr>
          <w:rFonts w:ascii="Times New Roman" w:eastAsia="Times New Roman" w:hAnsi="Times New Roman" w:cs="Times New Roman"/>
          <w:sz w:val="28"/>
          <w:szCs w:val="28"/>
          <w:lang w:eastAsia="ru-RU"/>
        </w:rPr>
        <w:t xml:space="preserve"> на </w:t>
      </w:r>
      <w:r w:rsidRPr="00550F35">
        <w:rPr>
          <w:rFonts w:ascii="Times New Roman" w:eastAsia="Times New Roman" w:hAnsi="Times New Roman" w:cs="Times New Roman"/>
          <w:sz w:val="28"/>
          <w:szCs w:val="28"/>
          <w:lang w:eastAsia="ru-RU"/>
        </w:rPr>
        <w:t>формирование профессиональных знаний</w:t>
      </w:r>
      <w:r w:rsidR="00D20ECF" w:rsidRPr="00550F35">
        <w:rPr>
          <w:rFonts w:ascii="Times New Roman" w:eastAsia="Times New Roman" w:hAnsi="Times New Roman" w:cs="Times New Roman"/>
          <w:sz w:val="28"/>
          <w:szCs w:val="28"/>
          <w:lang w:eastAsia="ru-RU"/>
        </w:rPr>
        <w:t xml:space="preserve"> </w:t>
      </w:r>
      <w:r w:rsidRPr="00550F35">
        <w:rPr>
          <w:rFonts w:ascii="Times New Roman" w:eastAsia="Times New Roman" w:hAnsi="Times New Roman" w:cs="Times New Roman"/>
          <w:sz w:val="28"/>
          <w:szCs w:val="28"/>
          <w:lang w:eastAsia="ru-RU"/>
        </w:rPr>
        <w:t xml:space="preserve">о </w:t>
      </w:r>
      <w:r w:rsidR="00D20ECF" w:rsidRPr="00550F35">
        <w:rPr>
          <w:rFonts w:ascii="Times New Roman" w:eastAsia="Times New Roman" w:hAnsi="Times New Roman" w:cs="Times New Roman"/>
          <w:sz w:val="28"/>
          <w:szCs w:val="28"/>
          <w:lang w:eastAsia="ru-RU"/>
        </w:rPr>
        <w:t>форм</w:t>
      </w:r>
      <w:r w:rsidRPr="00550F35">
        <w:rPr>
          <w:rFonts w:ascii="Times New Roman" w:eastAsia="Times New Roman" w:hAnsi="Times New Roman" w:cs="Times New Roman"/>
          <w:sz w:val="28"/>
          <w:szCs w:val="28"/>
          <w:lang w:eastAsia="ru-RU"/>
        </w:rPr>
        <w:t>е</w:t>
      </w:r>
      <w:r w:rsidR="00370E42" w:rsidRPr="00550F35">
        <w:rPr>
          <w:rFonts w:ascii="Times New Roman" w:eastAsia="Times New Roman" w:hAnsi="Times New Roman" w:cs="Times New Roman"/>
          <w:sz w:val="28"/>
          <w:szCs w:val="28"/>
          <w:lang w:eastAsia="ru-RU"/>
        </w:rPr>
        <w:t>, пропорциях</w:t>
      </w:r>
      <w:r w:rsidR="00253885" w:rsidRPr="00550F35">
        <w:rPr>
          <w:rFonts w:ascii="Times New Roman" w:eastAsia="Times New Roman" w:hAnsi="Times New Roman" w:cs="Times New Roman"/>
          <w:sz w:val="28"/>
          <w:szCs w:val="28"/>
          <w:lang w:eastAsia="ru-RU"/>
        </w:rPr>
        <w:t>,</w:t>
      </w:r>
      <w:r w:rsidR="00370E42" w:rsidRPr="00550F35">
        <w:rPr>
          <w:rFonts w:ascii="Times New Roman" w:eastAsia="Times New Roman" w:hAnsi="Times New Roman" w:cs="Times New Roman"/>
          <w:sz w:val="28"/>
          <w:szCs w:val="28"/>
          <w:lang w:eastAsia="ru-RU"/>
        </w:rPr>
        <w:t xml:space="preserve"> пластике</w:t>
      </w:r>
      <w:r w:rsidR="00253885" w:rsidRPr="00550F35">
        <w:rPr>
          <w:rFonts w:ascii="Times New Roman" w:eastAsia="Times New Roman" w:hAnsi="Times New Roman" w:cs="Times New Roman"/>
          <w:sz w:val="28"/>
          <w:szCs w:val="28"/>
          <w:lang w:eastAsia="ru-RU"/>
        </w:rPr>
        <w:t>, колорите</w:t>
      </w:r>
      <w:r w:rsidR="00D20ECF" w:rsidRPr="00550F35">
        <w:rPr>
          <w:rFonts w:ascii="Times New Roman" w:eastAsia="Times New Roman" w:hAnsi="Times New Roman" w:cs="Times New Roman"/>
          <w:sz w:val="28"/>
          <w:szCs w:val="28"/>
          <w:lang w:eastAsia="ru-RU"/>
        </w:rPr>
        <w:t xml:space="preserve">. </w:t>
      </w:r>
    </w:p>
    <w:p w:rsidR="008516B1" w:rsidRDefault="008516B1"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 xml:space="preserve">В современной системе художественного образования все чаще наблюдается прагматический подход к обучению. Студенты </w:t>
      </w:r>
      <w:r w:rsidR="009A3070">
        <w:rPr>
          <w:rFonts w:ascii="Times New Roman" w:eastAsia="Times New Roman" w:hAnsi="Times New Roman" w:cs="Times New Roman"/>
          <w:sz w:val="28"/>
          <w:szCs w:val="28"/>
          <w:lang w:eastAsia="ru-RU"/>
        </w:rPr>
        <w:t xml:space="preserve">точно </w:t>
      </w:r>
      <w:r w:rsidRPr="00550F35">
        <w:rPr>
          <w:rFonts w:ascii="Times New Roman" w:eastAsia="Times New Roman" w:hAnsi="Times New Roman" w:cs="Times New Roman"/>
          <w:sz w:val="28"/>
          <w:szCs w:val="28"/>
          <w:lang w:eastAsia="ru-RU"/>
        </w:rPr>
        <w:lastRenderedPageBreak/>
        <w:t>«срисовывают» натуру, но не передают ее эмоционально-смыслового содержания. А ведь развитие духовности начинается с эмоционально-чувственно</w:t>
      </w:r>
      <w:r w:rsidR="00DF7CD8">
        <w:rPr>
          <w:rFonts w:ascii="Times New Roman" w:eastAsia="Times New Roman" w:hAnsi="Times New Roman" w:cs="Times New Roman"/>
          <w:sz w:val="28"/>
          <w:szCs w:val="28"/>
          <w:lang w:eastAsia="ru-RU"/>
        </w:rPr>
        <w:t>й</w:t>
      </w:r>
      <w:r w:rsidRPr="00550F35">
        <w:rPr>
          <w:rFonts w:ascii="Times New Roman" w:eastAsia="Times New Roman" w:hAnsi="Times New Roman" w:cs="Times New Roman"/>
          <w:sz w:val="28"/>
          <w:szCs w:val="28"/>
          <w:lang w:eastAsia="ru-RU"/>
        </w:rPr>
        <w:t xml:space="preserve"> сферы личности.</w:t>
      </w:r>
    </w:p>
    <w:p w:rsidR="0039647E" w:rsidRDefault="0039647E" w:rsidP="00982EC1">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искусство и образование являются во</w:t>
      </w:r>
      <w:r w:rsidR="009A30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многом </w:t>
      </w:r>
      <w:r w:rsidR="009A3070">
        <w:rPr>
          <w:rFonts w:ascii="Times New Roman" w:eastAsia="Times New Roman" w:hAnsi="Times New Roman" w:cs="Times New Roman"/>
          <w:sz w:val="28"/>
          <w:szCs w:val="28"/>
          <w:lang w:eastAsia="ru-RU"/>
        </w:rPr>
        <w:t xml:space="preserve">продолжением </w:t>
      </w:r>
      <w:r>
        <w:rPr>
          <w:rFonts w:ascii="Times New Roman" w:eastAsia="Times New Roman" w:hAnsi="Times New Roman" w:cs="Times New Roman"/>
          <w:sz w:val="28"/>
          <w:szCs w:val="28"/>
          <w:lang w:eastAsia="ru-RU"/>
        </w:rPr>
        <w:t>культур</w:t>
      </w:r>
      <w:r w:rsidR="009A3070">
        <w:rPr>
          <w:rFonts w:ascii="Times New Roman" w:eastAsia="Times New Roman" w:hAnsi="Times New Roman" w:cs="Times New Roman"/>
          <w:sz w:val="28"/>
          <w:szCs w:val="28"/>
          <w:lang w:eastAsia="ru-RU"/>
        </w:rPr>
        <w:t xml:space="preserve">ной модели </w:t>
      </w:r>
      <w:r w:rsidRPr="0039647E">
        <w:rPr>
          <w:rFonts w:ascii="Times New Roman" w:eastAsia="Times New Roman" w:hAnsi="Times New Roman" w:cs="Times New Roman"/>
          <w:sz w:val="28"/>
          <w:szCs w:val="28"/>
          <w:lang w:eastAsia="ru-RU"/>
        </w:rPr>
        <w:t xml:space="preserve">развития </w:t>
      </w:r>
      <w:r w:rsidR="009A3070">
        <w:rPr>
          <w:rFonts w:ascii="Times New Roman" w:eastAsia="Times New Roman" w:hAnsi="Times New Roman" w:cs="Times New Roman"/>
          <w:sz w:val="28"/>
          <w:szCs w:val="28"/>
          <w:lang w:eastAsia="ru-RU"/>
        </w:rPr>
        <w:t>социума.</w:t>
      </w:r>
      <w:r w:rsidR="00EF7C9E">
        <w:rPr>
          <w:rFonts w:ascii="Times New Roman" w:eastAsia="Times New Roman" w:hAnsi="Times New Roman" w:cs="Times New Roman"/>
          <w:sz w:val="28"/>
          <w:szCs w:val="28"/>
          <w:lang w:eastAsia="ru-RU"/>
        </w:rPr>
        <w:t xml:space="preserve"> </w:t>
      </w:r>
      <w:r w:rsidR="009A3070">
        <w:rPr>
          <w:rFonts w:ascii="Times New Roman" w:eastAsia="Times New Roman" w:hAnsi="Times New Roman" w:cs="Times New Roman"/>
          <w:sz w:val="28"/>
          <w:szCs w:val="28"/>
          <w:lang w:eastAsia="ru-RU"/>
        </w:rPr>
        <w:t xml:space="preserve">И в современном общественном пространстве активно пропагандируется </w:t>
      </w:r>
      <w:r w:rsidRPr="0039647E">
        <w:rPr>
          <w:rFonts w:ascii="Times New Roman" w:eastAsia="Times New Roman" w:hAnsi="Times New Roman" w:cs="Times New Roman"/>
          <w:sz w:val="28"/>
          <w:szCs w:val="28"/>
          <w:lang w:eastAsia="ru-RU"/>
        </w:rPr>
        <w:t>установка, направленн</w:t>
      </w:r>
      <w:r w:rsidR="009A3070">
        <w:rPr>
          <w:rFonts w:ascii="Times New Roman" w:eastAsia="Times New Roman" w:hAnsi="Times New Roman" w:cs="Times New Roman"/>
          <w:sz w:val="28"/>
          <w:szCs w:val="28"/>
          <w:lang w:eastAsia="ru-RU"/>
        </w:rPr>
        <w:t>ая</w:t>
      </w:r>
      <w:r w:rsidRPr="0039647E">
        <w:rPr>
          <w:rFonts w:ascii="Times New Roman" w:eastAsia="Times New Roman" w:hAnsi="Times New Roman" w:cs="Times New Roman"/>
          <w:sz w:val="28"/>
          <w:szCs w:val="28"/>
          <w:lang w:eastAsia="ru-RU"/>
        </w:rPr>
        <w:t xml:space="preserve"> </w:t>
      </w:r>
      <w:r w:rsidR="009A3070">
        <w:rPr>
          <w:rFonts w:ascii="Times New Roman" w:eastAsia="Times New Roman" w:hAnsi="Times New Roman" w:cs="Times New Roman"/>
          <w:sz w:val="28"/>
          <w:szCs w:val="28"/>
          <w:lang w:eastAsia="ru-RU"/>
        </w:rPr>
        <w:t xml:space="preserve">на то, чтобы человек </w:t>
      </w:r>
      <w:r w:rsidRPr="0039647E">
        <w:rPr>
          <w:rFonts w:ascii="Times New Roman" w:eastAsia="Times New Roman" w:hAnsi="Times New Roman" w:cs="Times New Roman"/>
          <w:sz w:val="28"/>
          <w:szCs w:val="28"/>
          <w:lang w:eastAsia="ru-RU"/>
        </w:rPr>
        <w:t>прагматично относ</w:t>
      </w:r>
      <w:r w:rsidR="009A3070">
        <w:rPr>
          <w:rFonts w:ascii="Times New Roman" w:eastAsia="Times New Roman" w:hAnsi="Times New Roman" w:cs="Times New Roman"/>
          <w:sz w:val="28"/>
          <w:szCs w:val="28"/>
          <w:lang w:eastAsia="ru-RU"/>
        </w:rPr>
        <w:t>ился</w:t>
      </w:r>
      <w:r w:rsidRPr="0039647E">
        <w:rPr>
          <w:rFonts w:ascii="Times New Roman" w:eastAsia="Times New Roman" w:hAnsi="Times New Roman" w:cs="Times New Roman"/>
          <w:sz w:val="28"/>
          <w:szCs w:val="28"/>
          <w:lang w:eastAsia="ru-RU"/>
        </w:rPr>
        <w:t xml:space="preserve"> к вещам, людям, обществу, </w:t>
      </w:r>
      <w:r w:rsidR="009A3070">
        <w:rPr>
          <w:rFonts w:ascii="Times New Roman" w:eastAsia="Times New Roman" w:hAnsi="Times New Roman" w:cs="Times New Roman"/>
          <w:sz w:val="28"/>
          <w:szCs w:val="28"/>
          <w:lang w:eastAsia="ru-RU"/>
        </w:rPr>
        <w:t>удовлетворял свои</w:t>
      </w:r>
      <w:r w:rsidRPr="0039647E">
        <w:rPr>
          <w:rFonts w:ascii="Times New Roman" w:eastAsia="Times New Roman" w:hAnsi="Times New Roman" w:cs="Times New Roman"/>
          <w:sz w:val="28"/>
          <w:szCs w:val="28"/>
          <w:lang w:eastAsia="ru-RU"/>
        </w:rPr>
        <w:t xml:space="preserve"> материальные </w:t>
      </w:r>
      <w:r w:rsidR="009A3070">
        <w:rPr>
          <w:rFonts w:ascii="Times New Roman" w:eastAsia="Times New Roman" w:hAnsi="Times New Roman" w:cs="Times New Roman"/>
          <w:sz w:val="28"/>
          <w:szCs w:val="28"/>
          <w:lang w:eastAsia="ru-RU"/>
        </w:rPr>
        <w:t>и</w:t>
      </w:r>
      <w:r w:rsidRPr="0039647E">
        <w:rPr>
          <w:rFonts w:ascii="Times New Roman" w:eastAsia="Times New Roman" w:hAnsi="Times New Roman" w:cs="Times New Roman"/>
          <w:sz w:val="28"/>
          <w:szCs w:val="28"/>
          <w:lang w:eastAsia="ru-RU"/>
        </w:rPr>
        <w:t xml:space="preserve"> физиологических потребностей. Культивируются </w:t>
      </w:r>
      <w:r w:rsidR="009A3070">
        <w:rPr>
          <w:rFonts w:ascii="Times New Roman" w:eastAsia="Times New Roman" w:hAnsi="Times New Roman" w:cs="Times New Roman"/>
          <w:sz w:val="28"/>
          <w:szCs w:val="28"/>
          <w:lang w:eastAsia="ru-RU"/>
        </w:rPr>
        <w:t xml:space="preserve">так называемые креативные </w:t>
      </w:r>
      <w:r w:rsidRPr="0039647E">
        <w:rPr>
          <w:rFonts w:ascii="Times New Roman" w:eastAsia="Times New Roman" w:hAnsi="Times New Roman" w:cs="Times New Roman"/>
          <w:sz w:val="28"/>
          <w:szCs w:val="28"/>
          <w:lang w:eastAsia="ru-RU"/>
        </w:rPr>
        <w:t xml:space="preserve">способности, ориентированные </w:t>
      </w:r>
      <w:r w:rsidR="009A3070">
        <w:rPr>
          <w:rFonts w:ascii="Times New Roman" w:eastAsia="Times New Roman" w:hAnsi="Times New Roman" w:cs="Times New Roman"/>
          <w:sz w:val="28"/>
          <w:szCs w:val="28"/>
          <w:lang w:eastAsia="ru-RU"/>
        </w:rPr>
        <w:t xml:space="preserve">на </w:t>
      </w:r>
      <w:r w:rsidRPr="0039647E">
        <w:rPr>
          <w:rFonts w:ascii="Times New Roman" w:eastAsia="Times New Roman" w:hAnsi="Times New Roman" w:cs="Times New Roman"/>
          <w:sz w:val="28"/>
          <w:szCs w:val="28"/>
          <w:lang w:eastAsia="ru-RU"/>
        </w:rPr>
        <w:t xml:space="preserve">социальную успешность, смекалку, предприимчивость, стремление </w:t>
      </w:r>
      <w:r w:rsidR="009A3070">
        <w:rPr>
          <w:rFonts w:ascii="Times New Roman" w:eastAsia="Times New Roman" w:hAnsi="Times New Roman" w:cs="Times New Roman"/>
          <w:sz w:val="28"/>
          <w:szCs w:val="28"/>
          <w:lang w:eastAsia="ru-RU"/>
        </w:rPr>
        <w:t>найти свою выгоду во всем</w:t>
      </w:r>
      <w:r w:rsidRPr="0039647E">
        <w:rPr>
          <w:rFonts w:ascii="Times New Roman" w:eastAsia="Times New Roman" w:hAnsi="Times New Roman" w:cs="Times New Roman"/>
          <w:sz w:val="28"/>
          <w:szCs w:val="28"/>
          <w:lang w:eastAsia="ru-RU"/>
        </w:rPr>
        <w:t>. Прежни</w:t>
      </w:r>
      <w:r w:rsidR="009A3070">
        <w:rPr>
          <w:rFonts w:ascii="Times New Roman" w:eastAsia="Times New Roman" w:hAnsi="Times New Roman" w:cs="Times New Roman"/>
          <w:sz w:val="28"/>
          <w:szCs w:val="28"/>
          <w:lang w:eastAsia="ru-RU"/>
        </w:rPr>
        <w:t>е ценностные ориентиры - знание и нравственность не востребованы, поскольку</w:t>
      </w:r>
      <w:r w:rsidRPr="0039647E">
        <w:rPr>
          <w:rFonts w:ascii="Times New Roman" w:eastAsia="Times New Roman" w:hAnsi="Times New Roman" w:cs="Times New Roman"/>
          <w:sz w:val="28"/>
          <w:szCs w:val="28"/>
          <w:lang w:eastAsia="ru-RU"/>
        </w:rPr>
        <w:t xml:space="preserve"> мешают</w:t>
      </w:r>
      <w:r w:rsidR="00DB04CB">
        <w:rPr>
          <w:rFonts w:ascii="Times New Roman" w:eastAsia="Times New Roman" w:hAnsi="Times New Roman" w:cs="Times New Roman"/>
          <w:sz w:val="28"/>
          <w:szCs w:val="28"/>
          <w:lang w:eastAsia="ru-RU"/>
        </w:rPr>
        <w:t xml:space="preserve"> и</w:t>
      </w:r>
      <w:r w:rsidRPr="0039647E">
        <w:rPr>
          <w:rFonts w:ascii="Times New Roman" w:eastAsia="Times New Roman" w:hAnsi="Times New Roman" w:cs="Times New Roman"/>
          <w:sz w:val="28"/>
          <w:szCs w:val="28"/>
          <w:lang w:eastAsia="ru-RU"/>
        </w:rPr>
        <w:t xml:space="preserve"> ограничивают в средствах, замедляют темп продвижения к </w:t>
      </w:r>
      <w:r w:rsidR="00DB04CB">
        <w:rPr>
          <w:rFonts w:ascii="Times New Roman" w:eastAsia="Times New Roman" w:hAnsi="Times New Roman" w:cs="Times New Roman"/>
          <w:sz w:val="28"/>
          <w:szCs w:val="28"/>
          <w:lang w:eastAsia="ru-RU"/>
        </w:rPr>
        <w:t xml:space="preserve">личному </w:t>
      </w:r>
      <w:r w:rsidRPr="0039647E">
        <w:rPr>
          <w:rFonts w:ascii="Times New Roman" w:eastAsia="Times New Roman" w:hAnsi="Times New Roman" w:cs="Times New Roman"/>
          <w:sz w:val="28"/>
          <w:szCs w:val="28"/>
          <w:lang w:eastAsia="ru-RU"/>
        </w:rPr>
        <w:t xml:space="preserve">успеху. </w:t>
      </w:r>
    </w:p>
    <w:p w:rsidR="008516B1" w:rsidRPr="00550F35" w:rsidRDefault="00EC41FE" w:rsidP="002345F2">
      <w:pPr>
        <w:pStyle w:val="af0"/>
        <w:jc w:val="both"/>
        <w:rPr>
          <w:szCs w:val="28"/>
        </w:rPr>
      </w:pPr>
      <w:r w:rsidRPr="002345F2">
        <w:rPr>
          <w:szCs w:val="28"/>
        </w:rPr>
        <w:t xml:space="preserve">Из сказанного, можно сделать вывод, что студентам-художникам необходимо развивать чувствительное и эмоциональное проявление к </w:t>
      </w:r>
      <w:r w:rsidR="002345F2" w:rsidRPr="002345F2">
        <w:rPr>
          <w:szCs w:val="28"/>
        </w:rPr>
        <w:t>жизни</w:t>
      </w:r>
      <w:r w:rsidRPr="002345F2">
        <w:rPr>
          <w:szCs w:val="28"/>
        </w:rPr>
        <w:t xml:space="preserve">. А также, быть образованными  и профессионально умелыми </w:t>
      </w:r>
      <w:r w:rsidR="002345F2" w:rsidRPr="002345F2">
        <w:rPr>
          <w:szCs w:val="28"/>
        </w:rPr>
        <w:t>художником</w:t>
      </w:r>
      <w:r w:rsidRPr="002345F2">
        <w:rPr>
          <w:szCs w:val="28"/>
        </w:rPr>
        <w:t>. Эти главные задачи и должно решать художественное образование.</w:t>
      </w:r>
      <w:r w:rsidR="002345F2" w:rsidRPr="002345F2">
        <w:rPr>
          <w:szCs w:val="28"/>
        </w:rPr>
        <w:t xml:space="preserve"> </w:t>
      </w:r>
      <w:r w:rsidR="009A3070" w:rsidRPr="009A3070">
        <w:rPr>
          <w:szCs w:val="28"/>
        </w:rPr>
        <w:t>Поэтому</w:t>
      </w:r>
      <w:r w:rsidR="008516B1" w:rsidRPr="009A3070">
        <w:rPr>
          <w:szCs w:val="28"/>
        </w:rPr>
        <w:t xml:space="preserve"> формирование духовности как </w:t>
      </w:r>
      <w:r w:rsidR="009A3070" w:rsidRPr="009A3070">
        <w:rPr>
          <w:szCs w:val="28"/>
        </w:rPr>
        <w:t>ведущего</w:t>
      </w:r>
      <w:r w:rsidR="008516B1" w:rsidRPr="009A3070">
        <w:rPr>
          <w:szCs w:val="28"/>
        </w:rPr>
        <w:t xml:space="preserve"> качества личности, является важнейшим принципом художественного образования. </w:t>
      </w:r>
    </w:p>
    <w:p w:rsidR="008516B1" w:rsidRPr="00550F35" w:rsidRDefault="008516B1" w:rsidP="00275E71">
      <w:pPr>
        <w:spacing w:after="0" w:line="360" w:lineRule="auto"/>
        <w:ind w:firstLine="397"/>
        <w:jc w:val="both"/>
        <w:rPr>
          <w:rFonts w:ascii="Times New Roman" w:hAnsi="Times New Roman" w:cs="Times New Roman"/>
          <w:color w:val="000000"/>
          <w:sz w:val="28"/>
          <w:szCs w:val="28"/>
        </w:rPr>
      </w:pPr>
    </w:p>
    <w:p w:rsidR="00707E31" w:rsidRDefault="00FA60A9" w:rsidP="00AA2958">
      <w:pPr>
        <w:tabs>
          <w:tab w:val="left" w:pos="2410"/>
        </w:tabs>
        <w:spacing w:after="0" w:line="240" w:lineRule="auto"/>
        <w:jc w:val="center"/>
        <w:rPr>
          <w:rFonts w:ascii="Times New Roman" w:eastAsia="Times New Roman" w:hAnsi="Times New Roman" w:cs="Times New Roman"/>
          <w:sz w:val="28"/>
          <w:szCs w:val="28"/>
          <w:lang w:eastAsia="ru-RU"/>
        </w:rPr>
      </w:pPr>
      <w:r w:rsidRPr="00550F35">
        <w:rPr>
          <w:rFonts w:ascii="Times New Roman" w:eastAsia="Times New Roman" w:hAnsi="Times New Roman" w:cs="Times New Roman"/>
          <w:sz w:val="28"/>
          <w:szCs w:val="28"/>
          <w:lang w:eastAsia="ru-RU"/>
        </w:rPr>
        <w:t>Литература</w:t>
      </w:r>
    </w:p>
    <w:p w:rsidR="00A040C3" w:rsidRPr="00550F35" w:rsidRDefault="00A040C3" w:rsidP="00AA2958">
      <w:pPr>
        <w:tabs>
          <w:tab w:val="left" w:pos="2410"/>
        </w:tabs>
        <w:spacing w:after="0" w:line="240" w:lineRule="auto"/>
        <w:jc w:val="center"/>
        <w:rPr>
          <w:rFonts w:ascii="Times New Roman" w:eastAsia="Times New Roman" w:hAnsi="Times New Roman" w:cs="Times New Roman"/>
          <w:sz w:val="28"/>
          <w:szCs w:val="28"/>
          <w:lang w:eastAsia="ru-RU"/>
        </w:rPr>
      </w:pP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Бердяев Н.А. «Философия свободного духа».</w:t>
      </w:r>
      <w:r>
        <w:rPr>
          <w:rFonts w:ascii="Times New Roman" w:eastAsia="Times New Roman" w:hAnsi="Times New Roman" w:cs="Times New Roman"/>
          <w:sz w:val="28"/>
          <w:szCs w:val="28"/>
          <w:lang w:eastAsia="ru-RU"/>
        </w:rPr>
        <w:t xml:space="preserve"> </w:t>
      </w:r>
      <w:r w:rsidRPr="00AA2958">
        <w:rPr>
          <w:rFonts w:ascii="Times New Roman" w:eastAsia="Times New Roman" w:hAnsi="Times New Roman" w:cs="Times New Roman"/>
          <w:sz w:val="28"/>
          <w:szCs w:val="28"/>
          <w:lang w:eastAsia="ru-RU"/>
        </w:rPr>
        <w:t>М., 1994, с.24</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Гарбер Е. И. О природе психики. Семнадцать уроков по психологии. - М.: Изд. дом «Школа-Пресс 1». 2001. - 112 с.</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Декарт, Р. Сочинения в 2-х т. [Текст]. / Рене Декарт. – М., 1989-1994. – Т.2. – С. 23.</w:t>
      </w:r>
    </w:p>
    <w:p w:rsidR="00507449" w:rsidRPr="00A040C3"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Дончев С.Д. Две Европы: Славянская идея в 21 веке</w:t>
      </w:r>
      <w:r w:rsidR="0043544E">
        <w:rPr>
          <w:rFonts w:ascii="Times New Roman" w:eastAsia="Times New Roman" w:hAnsi="Times New Roman" w:cs="Times New Roman"/>
          <w:sz w:val="28"/>
          <w:szCs w:val="28"/>
          <w:lang w:eastAsia="ru-RU"/>
        </w:rPr>
        <w:t xml:space="preserve">. </w:t>
      </w:r>
      <w:r w:rsidR="0043544E">
        <w:rPr>
          <w:rFonts w:ascii="Times New Roman" w:eastAsia="Times New Roman" w:hAnsi="Times New Roman" w:cs="Times New Roman"/>
          <w:sz w:val="28"/>
          <w:szCs w:val="28"/>
          <w:lang w:val="en-US" w:eastAsia="ru-RU"/>
        </w:rPr>
        <w:t>URL</w:t>
      </w:r>
      <w:r w:rsidR="00A040C3" w:rsidRPr="00A040C3">
        <w:rPr>
          <w:rFonts w:ascii="Times New Roman" w:eastAsia="Times New Roman" w:hAnsi="Times New Roman" w:cs="Times New Roman"/>
          <w:sz w:val="28"/>
          <w:szCs w:val="28"/>
          <w:lang w:eastAsia="ru-RU"/>
        </w:rPr>
        <w:t xml:space="preserve">: </w:t>
      </w:r>
      <w:hyperlink r:id="rId7" w:history="1">
        <w:r w:rsidR="00A040C3" w:rsidRPr="004A3828">
          <w:rPr>
            <w:rStyle w:val="ae"/>
            <w:rFonts w:ascii="Times New Roman" w:eastAsia="Times New Roman" w:hAnsi="Times New Roman" w:cs="Times New Roman"/>
            <w:sz w:val="28"/>
            <w:szCs w:val="28"/>
            <w:lang w:val="en-US" w:eastAsia="ru-RU"/>
          </w:rPr>
          <w:t>http</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lit</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lib</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ru</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d</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donchew</w:t>
        </w:r>
        <w:r w:rsidR="00A040C3" w:rsidRPr="00A040C3">
          <w:rPr>
            <w:rStyle w:val="ae"/>
            <w:rFonts w:ascii="Times New Roman" w:eastAsia="Times New Roman" w:hAnsi="Times New Roman" w:cs="Times New Roman"/>
            <w:sz w:val="28"/>
            <w:szCs w:val="28"/>
            <w:lang w:eastAsia="ru-RU"/>
          </w:rPr>
          <w:t>_</w:t>
        </w:r>
        <w:r w:rsidR="00A040C3" w:rsidRPr="004A3828">
          <w:rPr>
            <w:rStyle w:val="ae"/>
            <w:rFonts w:ascii="Times New Roman" w:eastAsia="Times New Roman" w:hAnsi="Times New Roman" w:cs="Times New Roman"/>
            <w:sz w:val="28"/>
            <w:szCs w:val="28"/>
            <w:lang w:val="en-US" w:eastAsia="ru-RU"/>
          </w:rPr>
          <w:t>s</w:t>
        </w:r>
        <w:r w:rsidR="00A040C3" w:rsidRPr="00A040C3">
          <w:rPr>
            <w:rStyle w:val="ae"/>
            <w:rFonts w:ascii="Times New Roman" w:eastAsia="Times New Roman" w:hAnsi="Times New Roman" w:cs="Times New Roman"/>
            <w:sz w:val="28"/>
            <w:szCs w:val="28"/>
            <w:lang w:eastAsia="ru-RU"/>
          </w:rPr>
          <w:t>_</w:t>
        </w:r>
        <w:r w:rsidR="00A040C3" w:rsidRPr="004A3828">
          <w:rPr>
            <w:rStyle w:val="ae"/>
            <w:rFonts w:ascii="Times New Roman" w:eastAsia="Times New Roman" w:hAnsi="Times New Roman" w:cs="Times New Roman"/>
            <w:sz w:val="28"/>
            <w:szCs w:val="28"/>
            <w:lang w:val="en-US" w:eastAsia="ru-RU"/>
          </w:rPr>
          <w:t>d</w:t>
        </w:r>
        <w:r w:rsidR="00A040C3" w:rsidRPr="00A040C3">
          <w:rPr>
            <w:rStyle w:val="ae"/>
            <w:rFonts w:ascii="Times New Roman" w:eastAsia="Times New Roman" w:hAnsi="Times New Roman" w:cs="Times New Roman"/>
            <w:sz w:val="28"/>
            <w:szCs w:val="28"/>
            <w:lang w:eastAsia="ru-RU"/>
          </w:rPr>
          <w:t>/</w:t>
        </w:r>
        <w:r w:rsidR="00A040C3" w:rsidRPr="004A3828">
          <w:rPr>
            <w:rStyle w:val="ae"/>
            <w:rFonts w:ascii="Times New Roman" w:eastAsia="Times New Roman" w:hAnsi="Times New Roman" w:cs="Times New Roman"/>
            <w:sz w:val="28"/>
            <w:szCs w:val="28"/>
            <w:lang w:val="en-US" w:eastAsia="ru-RU"/>
          </w:rPr>
          <w:t>text</w:t>
        </w:r>
        <w:r w:rsidR="00A040C3" w:rsidRPr="00A040C3">
          <w:rPr>
            <w:rStyle w:val="ae"/>
            <w:rFonts w:ascii="Times New Roman" w:eastAsia="Times New Roman" w:hAnsi="Times New Roman" w:cs="Times New Roman"/>
            <w:sz w:val="28"/>
            <w:szCs w:val="28"/>
            <w:lang w:eastAsia="ru-RU"/>
          </w:rPr>
          <w:t>_0010.</w:t>
        </w:r>
        <w:r w:rsidR="00A040C3" w:rsidRPr="004A3828">
          <w:rPr>
            <w:rStyle w:val="ae"/>
            <w:rFonts w:ascii="Times New Roman" w:eastAsia="Times New Roman" w:hAnsi="Times New Roman" w:cs="Times New Roman"/>
            <w:sz w:val="28"/>
            <w:szCs w:val="28"/>
            <w:lang w:val="en-US" w:eastAsia="ru-RU"/>
          </w:rPr>
          <w:t>shtml</w:t>
        </w:r>
      </w:hyperlink>
      <w:r w:rsidR="00A040C3" w:rsidRPr="00A040C3">
        <w:rPr>
          <w:rFonts w:ascii="Times New Roman" w:eastAsia="Times New Roman" w:hAnsi="Times New Roman" w:cs="Times New Roman"/>
          <w:sz w:val="28"/>
          <w:szCs w:val="28"/>
          <w:lang w:eastAsia="ru-RU"/>
        </w:rPr>
        <w:t xml:space="preserve"> (</w:t>
      </w:r>
      <w:r w:rsidR="00A040C3">
        <w:rPr>
          <w:rFonts w:ascii="Times New Roman" w:eastAsia="Times New Roman" w:hAnsi="Times New Roman" w:cs="Times New Roman"/>
          <w:sz w:val="28"/>
          <w:szCs w:val="28"/>
          <w:lang w:eastAsia="ru-RU"/>
        </w:rPr>
        <w:t>дата обращения: 27.10.2015)</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Кант, И. Трактаты и письма [Текст] / Иммануил Кант. – М.: Наука, 1980. – С. 481.</w:t>
      </w:r>
    </w:p>
    <w:p w:rsidR="00507449"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lastRenderedPageBreak/>
        <w:t>Кононенко Б.И. Большой толковый словарь по культурологии. М.: Вече 2000; АСТ, 2003. С. 131.</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Сенека. Нравственные письма к Луцилию; Трагедии. [Текст] / Луций Анней Сенека; пер. с латин. С. Ошерова. – М.: Худож. лит., 1986. – С. 7.</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Флоренский П., Соч. в 4–х тт. Т. 2, М.: Мысль, 1996, с. 615</w:t>
      </w:r>
    </w:p>
    <w:p w:rsidR="00507449" w:rsidRPr="00AA2958" w:rsidRDefault="00507449" w:rsidP="009267BE">
      <w:pPr>
        <w:pStyle w:val="a5"/>
        <w:numPr>
          <w:ilvl w:val="0"/>
          <w:numId w:val="2"/>
        </w:numPr>
        <w:tabs>
          <w:tab w:val="left" w:pos="709"/>
        </w:tabs>
        <w:spacing w:after="0" w:line="360" w:lineRule="auto"/>
        <w:ind w:left="709" w:firstLine="0"/>
        <w:jc w:val="both"/>
        <w:rPr>
          <w:rFonts w:ascii="Times New Roman" w:eastAsia="Times New Roman" w:hAnsi="Times New Roman" w:cs="Times New Roman"/>
          <w:sz w:val="28"/>
          <w:szCs w:val="28"/>
          <w:lang w:eastAsia="ru-RU"/>
        </w:rPr>
      </w:pPr>
      <w:r w:rsidRPr="00AA2958">
        <w:rPr>
          <w:rFonts w:ascii="Times New Roman" w:eastAsia="Times New Roman" w:hAnsi="Times New Roman" w:cs="Times New Roman"/>
          <w:sz w:val="28"/>
          <w:szCs w:val="28"/>
          <w:lang w:eastAsia="ru-RU"/>
        </w:rPr>
        <w:t>Юон К. Ф. Об искусстве, т. I, с. 70-71.</w:t>
      </w:r>
    </w:p>
    <w:sectPr w:rsidR="00507449" w:rsidRPr="00AA2958" w:rsidSect="0030011B">
      <w:footerReference w:type="default" r:id="rId8"/>
      <w:pgSz w:w="11906" w:h="16838"/>
      <w:pgMar w:top="993" w:right="991"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057" w:rsidRDefault="00A67057" w:rsidP="00C46D8D">
      <w:pPr>
        <w:spacing w:after="0" w:line="240" w:lineRule="auto"/>
      </w:pPr>
      <w:r>
        <w:separator/>
      </w:r>
    </w:p>
  </w:endnote>
  <w:endnote w:type="continuationSeparator" w:id="1">
    <w:p w:rsidR="00A67057" w:rsidRDefault="00A67057" w:rsidP="00C46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3610"/>
      <w:docPartObj>
        <w:docPartGallery w:val="Page Numbers (Bottom of Page)"/>
        <w:docPartUnique/>
      </w:docPartObj>
    </w:sdtPr>
    <w:sdtContent>
      <w:p w:rsidR="00AA2958" w:rsidRDefault="00BA3031">
        <w:pPr>
          <w:pStyle w:val="a8"/>
          <w:jc w:val="center"/>
        </w:pPr>
        <w:fldSimple w:instr=" PAGE   \* MERGEFORMAT ">
          <w:r w:rsidR="005D56DB">
            <w:rPr>
              <w:noProof/>
            </w:rPr>
            <w:t>1</w:t>
          </w:r>
        </w:fldSimple>
      </w:p>
    </w:sdtContent>
  </w:sdt>
  <w:p w:rsidR="00AA2958" w:rsidRDefault="00AA29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057" w:rsidRDefault="00A67057" w:rsidP="00C46D8D">
      <w:pPr>
        <w:spacing w:after="0" w:line="240" w:lineRule="auto"/>
      </w:pPr>
      <w:r>
        <w:separator/>
      </w:r>
    </w:p>
  </w:footnote>
  <w:footnote w:type="continuationSeparator" w:id="1">
    <w:p w:rsidR="00A67057" w:rsidRDefault="00A67057" w:rsidP="00C46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64A"/>
    <w:multiLevelType w:val="hybridMultilevel"/>
    <w:tmpl w:val="82C0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F05FF"/>
    <w:multiLevelType w:val="hybridMultilevel"/>
    <w:tmpl w:val="7916C0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7167A"/>
    <w:rsid w:val="00027E39"/>
    <w:rsid w:val="000427E6"/>
    <w:rsid w:val="000546CA"/>
    <w:rsid w:val="00062418"/>
    <w:rsid w:val="00082503"/>
    <w:rsid w:val="00094759"/>
    <w:rsid w:val="000C6BAD"/>
    <w:rsid w:val="000D7AD0"/>
    <w:rsid w:val="000F2CEA"/>
    <w:rsid w:val="0010329C"/>
    <w:rsid w:val="00115541"/>
    <w:rsid w:val="001C171C"/>
    <w:rsid w:val="001E037E"/>
    <w:rsid w:val="001E1C21"/>
    <w:rsid w:val="001F33AE"/>
    <w:rsid w:val="001F5364"/>
    <w:rsid w:val="002102E3"/>
    <w:rsid w:val="002345F2"/>
    <w:rsid w:val="00253885"/>
    <w:rsid w:val="00275E71"/>
    <w:rsid w:val="002C0B70"/>
    <w:rsid w:val="002D262F"/>
    <w:rsid w:val="0030011B"/>
    <w:rsid w:val="00305D4D"/>
    <w:rsid w:val="003115F0"/>
    <w:rsid w:val="00314F77"/>
    <w:rsid w:val="00370E42"/>
    <w:rsid w:val="00372B49"/>
    <w:rsid w:val="0039647E"/>
    <w:rsid w:val="003F2158"/>
    <w:rsid w:val="0043085C"/>
    <w:rsid w:val="0043544E"/>
    <w:rsid w:val="004626B9"/>
    <w:rsid w:val="0048300D"/>
    <w:rsid w:val="004A7937"/>
    <w:rsid w:val="005047AF"/>
    <w:rsid w:val="00507449"/>
    <w:rsid w:val="00521620"/>
    <w:rsid w:val="00526181"/>
    <w:rsid w:val="005451FD"/>
    <w:rsid w:val="00550F35"/>
    <w:rsid w:val="00557A61"/>
    <w:rsid w:val="0056560F"/>
    <w:rsid w:val="005D56DB"/>
    <w:rsid w:val="005E78C9"/>
    <w:rsid w:val="006247AC"/>
    <w:rsid w:val="00660B58"/>
    <w:rsid w:val="00663484"/>
    <w:rsid w:val="0067167A"/>
    <w:rsid w:val="006A7F70"/>
    <w:rsid w:val="006C11C1"/>
    <w:rsid w:val="00701D92"/>
    <w:rsid w:val="00707E31"/>
    <w:rsid w:val="00717CFF"/>
    <w:rsid w:val="00754042"/>
    <w:rsid w:val="00770549"/>
    <w:rsid w:val="007A59A8"/>
    <w:rsid w:val="007F2E7B"/>
    <w:rsid w:val="008216E5"/>
    <w:rsid w:val="00847315"/>
    <w:rsid w:val="008516B1"/>
    <w:rsid w:val="00856CF0"/>
    <w:rsid w:val="008B1181"/>
    <w:rsid w:val="008C2E29"/>
    <w:rsid w:val="008C4AA7"/>
    <w:rsid w:val="008D00A1"/>
    <w:rsid w:val="008D246E"/>
    <w:rsid w:val="0092117A"/>
    <w:rsid w:val="0092276F"/>
    <w:rsid w:val="0092610E"/>
    <w:rsid w:val="009267BE"/>
    <w:rsid w:val="00972031"/>
    <w:rsid w:val="00982EC1"/>
    <w:rsid w:val="00996311"/>
    <w:rsid w:val="009A3070"/>
    <w:rsid w:val="009E1128"/>
    <w:rsid w:val="009F0FF4"/>
    <w:rsid w:val="00A040C3"/>
    <w:rsid w:val="00A22BB1"/>
    <w:rsid w:val="00A366A4"/>
    <w:rsid w:val="00A378DF"/>
    <w:rsid w:val="00A67057"/>
    <w:rsid w:val="00A8431F"/>
    <w:rsid w:val="00AA2958"/>
    <w:rsid w:val="00AB3813"/>
    <w:rsid w:val="00AB7111"/>
    <w:rsid w:val="00AF2AC1"/>
    <w:rsid w:val="00B135EC"/>
    <w:rsid w:val="00B14F56"/>
    <w:rsid w:val="00B67A71"/>
    <w:rsid w:val="00BA3031"/>
    <w:rsid w:val="00BB6147"/>
    <w:rsid w:val="00C02849"/>
    <w:rsid w:val="00C46D8D"/>
    <w:rsid w:val="00C77156"/>
    <w:rsid w:val="00CC2A1E"/>
    <w:rsid w:val="00CD3A96"/>
    <w:rsid w:val="00CE31BB"/>
    <w:rsid w:val="00D20ECF"/>
    <w:rsid w:val="00D32A30"/>
    <w:rsid w:val="00D347D5"/>
    <w:rsid w:val="00D73A4A"/>
    <w:rsid w:val="00D8135E"/>
    <w:rsid w:val="00DB04CB"/>
    <w:rsid w:val="00DF21CC"/>
    <w:rsid w:val="00DF7CD8"/>
    <w:rsid w:val="00E0382C"/>
    <w:rsid w:val="00E523CB"/>
    <w:rsid w:val="00E820A2"/>
    <w:rsid w:val="00EC41FE"/>
    <w:rsid w:val="00EF6C63"/>
    <w:rsid w:val="00EF7C9E"/>
    <w:rsid w:val="00F0366E"/>
    <w:rsid w:val="00F14EAF"/>
    <w:rsid w:val="00F4221A"/>
    <w:rsid w:val="00F67871"/>
    <w:rsid w:val="00F7534E"/>
    <w:rsid w:val="00F87F4A"/>
    <w:rsid w:val="00FA60A9"/>
    <w:rsid w:val="00FD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71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FA60A9"/>
  </w:style>
  <w:style w:type="character" w:customStyle="1" w:styleId="apple-converted-space">
    <w:name w:val="apple-converted-space"/>
    <w:basedOn w:val="a0"/>
    <w:rsid w:val="00FA60A9"/>
  </w:style>
  <w:style w:type="character" w:styleId="a4">
    <w:name w:val="Strong"/>
    <w:basedOn w:val="a0"/>
    <w:uiPriority w:val="22"/>
    <w:qFormat/>
    <w:rsid w:val="00FA60A9"/>
    <w:rPr>
      <w:b/>
      <w:bCs/>
    </w:rPr>
  </w:style>
  <w:style w:type="paragraph" w:styleId="a5">
    <w:name w:val="List Paragraph"/>
    <w:basedOn w:val="a"/>
    <w:uiPriority w:val="34"/>
    <w:qFormat/>
    <w:rsid w:val="009E1128"/>
    <w:pPr>
      <w:ind w:left="720"/>
      <w:contextualSpacing/>
    </w:pPr>
  </w:style>
  <w:style w:type="paragraph" w:styleId="a6">
    <w:name w:val="header"/>
    <w:basedOn w:val="a"/>
    <w:link w:val="a7"/>
    <w:uiPriority w:val="99"/>
    <w:semiHidden/>
    <w:unhideWhenUsed/>
    <w:rsid w:val="00C46D8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D8D"/>
  </w:style>
  <w:style w:type="paragraph" w:styleId="a8">
    <w:name w:val="footer"/>
    <w:basedOn w:val="a"/>
    <w:link w:val="a9"/>
    <w:uiPriority w:val="99"/>
    <w:unhideWhenUsed/>
    <w:rsid w:val="00C46D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D8D"/>
  </w:style>
  <w:style w:type="character" w:styleId="aa">
    <w:name w:val="Emphasis"/>
    <w:basedOn w:val="a0"/>
    <w:uiPriority w:val="20"/>
    <w:qFormat/>
    <w:rsid w:val="008216E5"/>
    <w:rPr>
      <w:i/>
      <w:iCs/>
    </w:rPr>
  </w:style>
  <w:style w:type="paragraph" w:styleId="ab">
    <w:name w:val="Plain Text"/>
    <w:basedOn w:val="a"/>
    <w:link w:val="ac"/>
    <w:uiPriority w:val="99"/>
    <w:semiHidden/>
    <w:unhideWhenUsed/>
    <w:rsid w:val="00D20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Знак"/>
    <w:basedOn w:val="a0"/>
    <w:link w:val="ab"/>
    <w:uiPriority w:val="99"/>
    <w:semiHidden/>
    <w:rsid w:val="00D20ECF"/>
    <w:rPr>
      <w:rFonts w:ascii="Times New Roman" w:eastAsia="Times New Roman" w:hAnsi="Times New Roman" w:cs="Times New Roman"/>
      <w:sz w:val="24"/>
      <w:szCs w:val="24"/>
      <w:lang w:eastAsia="ru-RU"/>
    </w:rPr>
  </w:style>
  <w:style w:type="character" w:styleId="ad">
    <w:name w:val="endnote reference"/>
    <w:basedOn w:val="a0"/>
    <w:uiPriority w:val="99"/>
    <w:semiHidden/>
    <w:unhideWhenUsed/>
    <w:rsid w:val="00D20ECF"/>
  </w:style>
  <w:style w:type="character" w:customStyle="1" w:styleId="a90">
    <w:name w:val="a9"/>
    <w:basedOn w:val="a0"/>
    <w:rsid w:val="00D20ECF"/>
  </w:style>
  <w:style w:type="character" w:customStyle="1" w:styleId="aa0">
    <w:name w:val="aa"/>
    <w:basedOn w:val="a0"/>
    <w:rsid w:val="00275E71"/>
  </w:style>
  <w:style w:type="paragraph" w:customStyle="1" w:styleId="Style8">
    <w:name w:val="Style8"/>
    <w:basedOn w:val="a"/>
    <w:uiPriority w:val="99"/>
    <w:rsid w:val="00F7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7534E"/>
    <w:rPr>
      <w:rFonts w:ascii="Times New Roman" w:hAnsi="Times New Roman" w:cs="Times New Roman"/>
      <w:b/>
      <w:bCs/>
      <w:sz w:val="20"/>
      <w:szCs w:val="20"/>
    </w:rPr>
  </w:style>
  <w:style w:type="character" w:customStyle="1" w:styleId="FontStyle16">
    <w:name w:val="Font Style16"/>
    <w:basedOn w:val="a0"/>
    <w:uiPriority w:val="99"/>
    <w:rsid w:val="00F7534E"/>
    <w:rPr>
      <w:rFonts w:ascii="Times New Roman" w:hAnsi="Times New Roman" w:cs="Times New Roman"/>
      <w:sz w:val="18"/>
      <w:szCs w:val="18"/>
    </w:rPr>
  </w:style>
  <w:style w:type="paragraph" w:customStyle="1" w:styleId="Style10">
    <w:name w:val="Style10"/>
    <w:basedOn w:val="a"/>
    <w:uiPriority w:val="99"/>
    <w:rsid w:val="00F7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7A59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7A59A8"/>
    <w:rPr>
      <w:rFonts w:ascii="Times New Roman" w:hAnsi="Times New Roman" w:cs="Times New Roman"/>
      <w:b/>
      <w:bCs/>
      <w:sz w:val="18"/>
      <w:szCs w:val="18"/>
    </w:rPr>
  </w:style>
  <w:style w:type="character" w:styleId="ae">
    <w:name w:val="Hyperlink"/>
    <w:basedOn w:val="a0"/>
    <w:uiPriority w:val="99"/>
    <w:unhideWhenUsed/>
    <w:rsid w:val="00972031"/>
    <w:rPr>
      <w:color w:val="0000FF"/>
      <w:u w:val="single"/>
    </w:rPr>
  </w:style>
  <w:style w:type="table" w:styleId="af">
    <w:name w:val="Table Grid"/>
    <w:basedOn w:val="a1"/>
    <w:uiPriority w:val="59"/>
    <w:rsid w:val="00EF6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rsid w:val="00EC41FE"/>
    <w:pPr>
      <w:spacing w:after="0" w:line="360" w:lineRule="auto"/>
      <w:ind w:firstLine="709"/>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rsid w:val="00EC41FE"/>
    <w:rPr>
      <w:rFonts w:ascii="Times New Roman" w:eastAsia="Times New Roman" w:hAnsi="Times New Roman" w:cs="Times New Roman"/>
      <w:sz w:val="28"/>
      <w:szCs w:val="24"/>
      <w:lang w:eastAsia="ru-RU"/>
    </w:rPr>
  </w:style>
  <w:style w:type="paragraph" w:customStyle="1" w:styleId="1">
    <w:name w:val="Знак Знак1"/>
    <w:basedOn w:val="a"/>
    <w:rsid w:val="00EC41FE"/>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686297143">
      <w:bodyDiv w:val="1"/>
      <w:marLeft w:val="0"/>
      <w:marRight w:val="0"/>
      <w:marTop w:val="0"/>
      <w:marBottom w:val="0"/>
      <w:divBdr>
        <w:top w:val="none" w:sz="0" w:space="0" w:color="auto"/>
        <w:left w:val="none" w:sz="0" w:space="0" w:color="auto"/>
        <w:bottom w:val="none" w:sz="0" w:space="0" w:color="auto"/>
        <w:right w:val="none" w:sz="0" w:space="0" w:color="auto"/>
      </w:divBdr>
    </w:div>
    <w:div w:id="1443842355">
      <w:bodyDiv w:val="1"/>
      <w:marLeft w:val="0"/>
      <w:marRight w:val="0"/>
      <w:marTop w:val="0"/>
      <w:marBottom w:val="0"/>
      <w:divBdr>
        <w:top w:val="none" w:sz="0" w:space="0" w:color="auto"/>
        <w:left w:val="none" w:sz="0" w:space="0" w:color="auto"/>
        <w:bottom w:val="none" w:sz="0" w:space="0" w:color="auto"/>
        <w:right w:val="none" w:sz="0" w:space="0" w:color="auto"/>
      </w:divBdr>
    </w:div>
    <w:div w:id="20280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t.lib.ru/d/donchew_s_d/text_001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колек</dc:creator>
  <cp:lastModifiedBy>колек</cp:lastModifiedBy>
  <cp:revision>2</cp:revision>
  <dcterms:created xsi:type="dcterms:W3CDTF">2015-12-01T08:53:00Z</dcterms:created>
  <dcterms:modified xsi:type="dcterms:W3CDTF">2015-12-01T08:53:00Z</dcterms:modified>
</cp:coreProperties>
</file>