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Муниципальное бюджетное общеобразовательное учреждение</w:t>
      </w: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Верхнедонского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района</w:t>
      </w: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Мешковская средняя общеобразовательная школа</w:t>
      </w: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759F1" w:rsidRPr="000255EC" w:rsidRDefault="006759F1" w:rsidP="006759F1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</w:pPr>
      <w:r w:rsidRPr="00E3146F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Современный урок в начальной школе с позиции формирования УУД</w:t>
      </w:r>
    </w:p>
    <w:p w:rsidR="006759F1" w:rsidRDefault="006759F1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9D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37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Фолимонова</w:t>
      </w:r>
      <w:proofErr w:type="spellEnd"/>
      <w:r w:rsidRPr="00D3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учитель начальных классов</w:t>
      </w: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6759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0A" w:rsidRP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Мешковская</w:t>
      </w:r>
    </w:p>
    <w:p w:rsidR="00D37D0A" w:rsidRP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0A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 учебный год</w:t>
      </w: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37D0A" w:rsidRPr="00E3146F" w:rsidRDefault="00D37D0A" w:rsidP="00D37D0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759F1" w:rsidRPr="007942F4" w:rsidRDefault="006759F1" w:rsidP="006759F1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7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Современный урок</w:t>
      </w:r>
      <w:r w:rsidRPr="0051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свободный урок, урок, освобожденный от страха: никто никого не пугает и никто никого не боится.</w:t>
      </w:r>
    </w:p>
    <w:p w:rsidR="006759F1" w:rsidRPr="00E3146F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учётом новой образовательной цели существенно меняется функция и форма организации урока. Новый образовательный результат разворачивается и через изменение структуры урока.</w:t>
      </w:r>
    </w:p>
    <w:p w:rsidR="006759F1" w:rsidRPr="00E3146F" w:rsidRDefault="00AE670D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759F1"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 w:rsidR="006759F1"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759F1"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собственной.</w:t>
      </w:r>
    </w:p>
    <w:p w:rsidR="006759F1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стандарте 2004 года речь шла о формировании </w:t>
      </w:r>
      <w:proofErr w:type="spellStart"/>
      <w:r w:rsidRPr="00E3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3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навыков и способов действий, прежде всего учебно-управленческих и учебно-информационных.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6759F1" w:rsidRPr="00E3146F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ФГОС НОО </w:t>
      </w:r>
      <w:r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требования к формированию у </w:t>
      </w:r>
      <w:proofErr w:type="gramStart"/>
      <w:r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E3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- универсальные учебные действия (познавательные, регулятивные, коммуникативные, личностные), которые должны стать базой для овладения ключевыми компетенциями, «составляющими основу умения учиться»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А это значит, что у современного ученика должны быть сформированы универсальные учебные действия, обеспечивающие способность к организации самостоятельной учебной деятельности и без которых ученик не сможет быть успешным ни на следующих ступенях образования, ни в профессиональной деятельности.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обучающихся научить учиться, т.е. сформировать УУД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должны вводиться новые формы организации учебного процесса (урок как коллективное действие; учебное занятие; урок – мастерская; урок – консультация; урок – презентация; урок решения проектных задач и т.д.). </w:t>
      </w:r>
      <w:r w:rsidR="00AE670D"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в работе не все эти типы. К большому сожалению</w:t>
      </w:r>
      <w:r w:rsidR="002C594A"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670D"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часов не учла возможность проведения урока решения проектных задач, хотя материал для этого у меня есть и детям будет интересно. Теперь буду выкраивать часы для этого. </w:t>
      </w:r>
      <w:r w:rsidR="002C594A"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на этих уроках дети показали бы имеющиеся </w:t>
      </w:r>
      <w:proofErr w:type="spellStart"/>
      <w:r w:rsidR="002C594A"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2C594A"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умения. 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требует системно-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лежит в основе нового стандарта.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ясно одно – формирование УУД невозможно, если образовательный процесс организован 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по-старинке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Нельзя научить ребенка учиться, организовывать свою работу, не ставя его в активную позицию, не обращая внимания на развивающие задачи. Просто лекциями и 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пересказыванием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не обойтись…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хочешь научиться прыгать – надо прыгать». Также и с универсальными учебными действиями. Чтобы учиться планировать, надо планировать, а чтобы научиться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меняется роль учителя - теперь он 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 развития ученика, который понимает и знает, как не только дать знания ребенку, но и использовать урок для развития регулятивных, коммуникативных, познавательных учебных действий. Учитель – главный помощник ребенка в овладении компетенциями. Он идет рядом, создавая условия для развития, а не только для овладения предметными знаниями!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9F1" w:rsidRDefault="006759F1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759F1" w:rsidRPr="009D5CB9" w:rsidRDefault="006759F1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урока с позиции формирования</w:t>
      </w:r>
    </w:p>
    <w:p w:rsidR="006759F1" w:rsidRPr="009D5CB9" w:rsidRDefault="006759F1" w:rsidP="00675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универсальных учебных действий</w:t>
      </w:r>
    </w:p>
    <w:p w:rsidR="006759F1" w:rsidRPr="007942F4" w:rsidRDefault="006759F1" w:rsidP="0067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отличие современного урока, нужно раскрыть суть изменений, связанных с проведением урока.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D37D0A" w:rsidRPr="00D37D0A" w:rsidTr="00F64F07">
        <w:trPr>
          <w:trHeight w:val="64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</w:t>
            </w:r>
            <w:bookmarkStart w:id="0" w:name="_GoBack"/>
            <w:bookmarkEnd w:id="0"/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сообщает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сами обучающиеся (учитель </w:t>
            </w: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подводит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осознанию темы)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Сообщение целей и задач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формулирует и сообщает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чему должны научиться, определив границы знания и незнания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обучающиеся (учитель подводит обучающихся к осознанию целей и задач)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сообщает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какую работу они должны выполнить, чтобы достичь цели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достижения намеченной цели (учитель помогает, советует)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деятельность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обучающиеся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осуществляет контроль за выполнением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 ходе выполнения и по итогам выполненной работы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коррекцию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осуществляет оценивание работы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дают оценку деятельности по её результатам (самооценка, </w:t>
            </w:r>
            <w:proofErr w:type="spell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оцениваниерезультатов</w:t>
            </w:r>
            <w:proofErr w:type="spell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товарищей) учитель консультирует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выясняет у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они запомнили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выбирать задание из предложенных учителем с учётом индивидуальных возможностей</w:t>
            </w:r>
          </w:p>
        </w:tc>
      </w:tr>
    </w:tbl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таблица позволяет сделать вывод: различается, прежде всего, деятельность учителя и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я искала ответ на вопрос: как спроектировать урок, взяв за основу урок комбинированного типа, который будет решать задачи по формированию не только предметных, но и 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обеспечивающих овладение ключевыми компетенциями, составляющих основу умения учиться.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деятельность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урока я выделила те универсальные учебные действия (УУД), которые при правильной организации формируются у обучающихся: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686"/>
        <w:gridCol w:w="2942"/>
      </w:tblGrid>
      <w:tr w:rsidR="00D37D0A" w:rsidRPr="00D37D0A" w:rsidTr="00F64F07">
        <w:trPr>
          <w:trHeight w:val="64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современного типа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сами обучающиеся (учитель подводит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осознанию темы)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Сообщение целей и задач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обучающиеся, определив границы знания и незнания (учитель подводит обучающихся к осознанию целей и задач)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достижения намеченной цели (учитель помогает, советует)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планирования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деятельность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осуществляют учебные действия по намеченному плану (применяется групповой, индивидуальный методы), (учитель консультирует)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осуществляют контроль (применяются формы самоконтроля, взаимоконтроля)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формулируют затруднения и осуществляют коррекцию самостоятельно (учитель консультирует, советует, помогает)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регулятивные (коррекции)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дают оценку деятельности по её результатам (</w:t>
            </w:r>
            <w:proofErr w:type="spell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коммуникативные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D37D0A" w:rsidRPr="00D37D0A" w:rsidTr="00F64F07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выбирать задание из предложенных учителем с учётом индивидуальных возможностей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F1" w:rsidRPr="00D37D0A" w:rsidRDefault="006759F1" w:rsidP="00F64F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B09" w:rsidRPr="00D37D0A" w:rsidRDefault="00024B09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D0A">
        <w:rPr>
          <w:noProof/>
          <w:lang w:eastAsia="ru-RU"/>
        </w:rPr>
        <w:lastRenderedPageBreak/>
        <w:drawing>
          <wp:inline distT="0" distB="0" distL="0" distR="0" wp14:anchorId="6B4FD48B" wp14:editId="7099CDD5">
            <wp:extent cx="58293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пересказывать текст.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759F1" w:rsidRPr="00D37D0A" w:rsidRDefault="006759F1" w:rsidP="0067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что каждый учитель понимает, что успешность обучения в начальной школе во многом зависит от 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обучающегося,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обучающегося, которые в свою очередь определяют условия высокой успешности учебной деятельности и освоения учебных дисциплин.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начальной школе у обучающихся универсальные учебные действия будут сформированы в полной мере, то есть обучающиеся научатся контролировать свою учебную деятельность, то им будет несложно учиться на других этапах.</w:t>
      </w:r>
      <w:proofErr w:type="gramEnd"/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очень важно каждому учителю начальных классов владеть технологиями, которые позволяли бы формировать универсальные учебные действия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он сможет начать делать первые уверенные шаги в новых условиях в более сжатые сроки.</w:t>
      </w:r>
    </w:p>
    <w:p w:rsidR="006759F1" w:rsidRPr="00D37D0A" w:rsidRDefault="006759F1" w:rsidP="00D37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 и формирования УУД.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Я считаю, что с первой учебной недели надо учить детей планировать и прогнозировать свою работу.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Учить детей составлять план действий, перед тем, как начать что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делать.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 каждом уроке нужно привлекать детей к открытию новых знаний. Вместе обсуждать, для чего нужно то или иное знание, как оно пригодится в жизни.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Создавать проблемную ситуацию, обнаруживая противоречивость или недостаточность знаний, вместе с детьми определять цель урока.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Учить первоклассников ставить цели и искать пути их достижения, а также решения возникающих проблем. Перед началом решения составлять совместный план действий.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Вместе решать возникающие учебные проблемы, давать возможность самостоятельно выбирать задания из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Организовывать формы деятельности, в рамках которой дети могли бы усвоить нужные знания и ценностный ряд.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Обучать детей приемам работы в группах, дети вместе с учителем, должны обсуждать, как можно прийти к единому решению в работе в группах, анализировать учебные конфликты и находить совместно пути их решения.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9. Для развития умения оценивать свою работу дети вместе с учителем должны разрабатывать алгоритм оценивания задания.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Не сравнивать детей между собой, а показывать достижения ребенка по сравнению с его вчерашними результатами.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 уроке уделять большое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самопроверке детей, обучая их, как можно найти и исправить ошибку. За ошибки не наказывать, объясняя, что все учатся на ошибках.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Учить детей тем навыкам, которые им пригодятся в работе с информацией - пересказу, составлению плана, знакомить с разными источниками, используемыми для поиска информации.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Важно научить детей делать нравственный выбор в рамках работы с ценностным материалом и его анализом, используя проектные формы работы на уроке и внеурочной деятельности.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Учитель должен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 найти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себя, </w:t>
      </w:r>
      <w:proofErr w:type="spell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простраивая</w:t>
      </w:r>
      <w:proofErr w:type="spell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маршрут, оказывая поддержку, создавая ситуацию успеха.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Учитель должен научить детей разным способам выражения своих мыслей, искусству спора, отстаивания собственного мнения, уважения мнения других.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Со своими учениками нужно общаться с позиции сотрудничества; показывать, как распределять роли и обязанности, работая в коллективе. При этом активно включать каждого в учебный процесс, а также поощрять учебное сотрудничество между учениками. В их совместной деятельности у </w:t>
      </w:r>
      <w:proofErr w:type="gramStart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общечеловеческие ценности.</w:t>
      </w:r>
    </w:p>
    <w:p w:rsidR="006759F1" w:rsidRPr="00D37D0A" w:rsidRDefault="006759F1" w:rsidP="006759F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D37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Учитель ненавязчиво транслирует детям позитивные ценности, позволяя им прожить их и на собственном примере убедиться в их важности и значимости</w:t>
      </w:r>
    </w:p>
    <w:p w:rsidR="002A47E8" w:rsidRPr="00D37D0A" w:rsidRDefault="002A47E8"/>
    <w:sectPr w:rsidR="002A47E8" w:rsidRPr="00D37D0A" w:rsidSect="007942F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9F1"/>
    <w:rsid w:val="00024B09"/>
    <w:rsid w:val="0008473A"/>
    <w:rsid w:val="000B6A3F"/>
    <w:rsid w:val="000E2ACD"/>
    <w:rsid w:val="000F0F5C"/>
    <w:rsid w:val="000F6197"/>
    <w:rsid w:val="00122617"/>
    <w:rsid w:val="00160644"/>
    <w:rsid w:val="00171EAE"/>
    <w:rsid w:val="00196633"/>
    <w:rsid w:val="001A094D"/>
    <w:rsid w:val="002132F2"/>
    <w:rsid w:val="0022385E"/>
    <w:rsid w:val="002665FF"/>
    <w:rsid w:val="002754F8"/>
    <w:rsid w:val="002832FC"/>
    <w:rsid w:val="002942C0"/>
    <w:rsid w:val="002A47E8"/>
    <w:rsid w:val="002C594A"/>
    <w:rsid w:val="002D008D"/>
    <w:rsid w:val="0030760A"/>
    <w:rsid w:val="00357F8C"/>
    <w:rsid w:val="00383DDB"/>
    <w:rsid w:val="00391B84"/>
    <w:rsid w:val="003D06CB"/>
    <w:rsid w:val="003D69B9"/>
    <w:rsid w:val="004247A1"/>
    <w:rsid w:val="0043059C"/>
    <w:rsid w:val="004C7385"/>
    <w:rsid w:val="004D001E"/>
    <w:rsid w:val="005201E8"/>
    <w:rsid w:val="00531747"/>
    <w:rsid w:val="00563FE8"/>
    <w:rsid w:val="00574D25"/>
    <w:rsid w:val="005A2886"/>
    <w:rsid w:val="005B7C5C"/>
    <w:rsid w:val="00627BF2"/>
    <w:rsid w:val="006759F1"/>
    <w:rsid w:val="00763286"/>
    <w:rsid w:val="00794611"/>
    <w:rsid w:val="00803EE4"/>
    <w:rsid w:val="00817D80"/>
    <w:rsid w:val="0082297F"/>
    <w:rsid w:val="00845254"/>
    <w:rsid w:val="008773C7"/>
    <w:rsid w:val="0088626A"/>
    <w:rsid w:val="008F4020"/>
    <w:rsid w:val="00905D29"/>
    <w:rsid w:val="00955037"/>
    <w:rsid w:val="00975687"/>
    <w:rsid w:val="00976014"/>
    <w:rsid w:val="009C3007"/>
    <w:rsid w:val="009D5CB9"/>
    <w:rsid w:val="00AD4566"/>
    <w:rsid w:val="00AE670D"/>
    <w:rsid w:val="00B72B45"/>
    <w:rsid w:val="00B7534F"/>
    <w:rsid w:val="00B90E85"/>
    <w:rsid w:val="00BB7766"/>
    <w:rsid w:val="00BD4958"/>
    <w:rsid w:val="00C221CF"/>
    <w:rsid w:val="00C77DD7"/>
    <w:rsid w:val="00C865E4"/>
    <w:rsid w:val="00C91495"/>
    <w:rsid w:val="00CA79A9"/>
    <w:rsid w:val="00CC30C8"/>
    <w:rsid w:val="00D353CA"/>
    <w:rsid w:val="00D37D0A"/>
    <w:rsid w:val="00D83D0B"/>
    <w:rsid w:val="00DF7CA0"/>
    <w:rsid w:val="00E63A24"/>
    <w:rsid w:val="00E66CF0"/>
    <w:rsid w:val="00F86257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Лариса</cp:lastModifiedBy>
  <cp:revision>8</cp:revision>
  <cp:lastPrinted>2006-12-31T21:05:00Z</cp:lastPrinted>
  <dcterms:created xsi:type="dcterms:W3CDTF">2013-11-19T16:15:00Z</dcterms:created>
  <dcterms:modified xsi:type="dcterms:W3CDTF">2015-12-06T18:43:00Z</dcterms:modified>
</cp:coreProperties>
</file>