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5E" w:rsidRDefault="008C5F5E" w:rsidP="00C730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36390A">
            <wp:extent cx="1682750" cy="4813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B6BC05">
            <wp:extent cx="1682750" cy="4813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3F2759">
            <wp:extent cx="1682750" cy="4813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E4F712">
            <wp:extent cx="1682750" cy="4813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BC9" w:rsidRPr="00427BC9" w:rsidRDefault="00C73063" w:rsidP="00427BC9">
      <w:p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27BC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Что такое МУЗЫКАЛЬНОСТЬ</w:t>
      </w:r>
    </w:p>
    <w:p w:rsidR="00C73063" w:rsidRPr="00427BC9" w:rsidRDefault="00E7788B" w:rsidP="00427B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063" w:rsidRPr="00427BC9">
        <w:rPr>
          <w:rFonts w:ascii="Times New Roman" w:hAnsi="Times New Roman" w:cs="Times New Roman"/>
          <w:sz w:val="24"/>
          <w:szCs w:val="24"/>
        </w:rPr>
        <w:t>Глинка, Чайковский, Моцарт, Бетховен...</w:t>
      </w:r>
      <w:r w:rsidR="00427BC9" w:rsidRPr="00427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27BC9" w:rsidRPr="00427B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63CCF8" wp14:editId="53BB0F99">
            <wp:extent cx="1762125" cy="1762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063" w:rsidRPr="00427BC9" w:rsidRDefault="008C5F5E" w:rsidP="00427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427BC9">
        <w:rPr>
          <w:rFonts w:ascii="Times New Roman" w:hAnsi="Times New Roman" w:cs="Times New Roman"/>
          <w:sz w:val="24"/>
          <w:szCs w:val="24"/>
        </w:rPr>
        <w:t xml:space="preserve">  </w:t>
      </w:r>
      <w:r w:rsidR="00C73063" w:rsidRPr="00427BC9">
        <w:rPr>
          <w:rFonts w:ascii="Times New Roman" w:hAnsi="Times New Roman" w:cs="Times New Roman"/>
          <w:sz w:val="24"/>
          <w:szCs w:val="24"/>
        </w:rPr>
        <w:t>Знаменитые, известные каждому имена. Кто избрал им путь гениев? Кто определил славу музыкантов-композиторов? Природа? Родители? Педагоги?</w:t>
      </w:r>
    </w:p>
    <w:p w:rsidR="00C73063" w:rsidRPr="00427BC9" w:rsidRDefault="008C5F5E" w:rsidP="00427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427BC9">
        <w:rPr>
          <w:rFonts w:ascii="Times New Roman" w:hAnsi="Times New Roman" w:cs="Times New Roman"/>
          <w:sz w:val="24"/>
          <w:szCs w:val="24"/>
        </w:rPr>
        <w:t xml:space="preserve">  </w:t>
      </w:r>
      <w:r w:rsidR="00C73063" w:rsidRPr="00427BC9">
        <w:rPr>
          <w:rFonts w:ascii="Times New Roman" w:hAnsi="Times New Roman" w:cs="Times New Roman"/>
          <w:sz w:val="24"/>
          <w:szCs w:val="24"/>
        </w:rPr>
        <w:t>Может быть, профессиональные качества передаются с генами? Может быть, сын ученого, повзрослев, станет ученым, а сын писателя —</w:t>
      </w:r>
      <w:r w:rsidR="00C73063" w:rsidRPr="008C5F5E">
        <w:t xml:space="preserve"> </w:t>
      </w:r>
      <w:r w:rsidR="00C73063" w:rsidRPr="00427BC9">
        <w:rPr>
          <w:rFonts w:ascii="Times New Roman" w:hAnsi="Times New Roman" w:cs="Times New Roman"/>
          <w:sz w:val="24"/>
          <w:szCs w:val="24"/>
        </w:rPr>
        <w:t>писателем?</w:t>
      </w:r>
    </w:p>
    <w:p w:rsidR="008C5F5E" w:rsidRPr="00427BC9" w:rsidRDefault="008C5F5E" w:rsidP="00427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427BC9">
        <w:rPr>
          <w:rFonts w:ascii="Times New Roman" w:hAnsi="Times New Roman" w:cs="Times New Roman"/>
          <w:sz w:val="24"/>
          <w:szCs w:val="24"/>
        </w:rPr>
        <w:t xml:space="preserve">  </w:t>
      </w:r>
      <w:r w:rsidR="00C73063" w:rsidRPr="00427BC9">
        <w:rPr>
          <w:rFonts w:ascii="Times New Roman" w:hAnsi="Times New Roman" w:cs="Times New Roman"/>
          <w:sz w:val="24"/>
          <w:szCs w:val="24"/>
        </w:rPr>
        <w:t>Можно нередко слышать: «Должно быть, мой ребенок пошел в отца, у него совсем нет музыкального слуха». Достаточно распространенная формула определения причины отсутствия способностей сына или дочери.</w:t>
      </w:r>
    </w:p>
    <w:p w:rsidR="00C73063" w:rsidRPr="008C5F5E" w:rsidRDefault="008C5F5E" w:rsidP="008C5F5E">
      <w:pPr>
        <w:jc w:val="both"/>
        <w:rPr>
          <w:rFonts w:ascii="Times New Roman" w:hAnsi="Times New Roman" w:cs="Times New Roman"/>
          <w:sz w:val="24"/>
          <w:szCs w:val="24"/>
        </w:rPr>
      </w:pPr>
      <w:r w:rsidRPr="008C5F5E">
        <w:rPr>
          <w:rFonts w:ascii="Times New Roman" w:hAnsi="Times New Roman" w:cs="Times New Roman"/>
          <w:sz w:val="24"/>
          <w:szCs w:val="24"/>
        </w:rPr>
        <w:t xml:space="preserve">  </w:t>
      </w:r>
      <w:r w:rsidR="00C73063" w:rsidRPr="008C5F5E">
        <w:rPr>
          <w:rFonts w:ascii="Times New Roman" w:hAnsi="Times New Roman" w:cs="Times New Roman"/>
          <w:sz w:val="24"/>
          <w:szCs w:val="24"/>
        </w:rPr>
        <w:t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—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этого прежде всего в том, что воспитывался он в атмосфере музыки, что с первых дней появления на свет был погружен в мир волшебных звуков.</w:t>
      </w:r>
    </w:p>
    <w:p w:rsidR="00427BC9" w:rsidRDefault="008C5F5E" w:rsidP="008C5F5E">
      <w:pPr>
        <w:jc w:val="both"/>
        <w:rPr>
          <w:rFonts w:ascii="Times New Roman" w:hAnsi="Times New Roman" w:cs="Times New Roman"/>
          <w:sz w:val="24"/>
          <w:szCs w:val="24"/>
        </w:rPr>
      </w:pPr>
      <w:r w:rsidRPr="008C5F5E">
        <w:rPr>
          <w:rFonts w:ascii="Times New Roman" w:hAnsi="Times New Roman" w:cs="Times New Roman"/>
          <w:sz w:val="24"/>
          <w:szCs w:val="24"/>
        </w:rPr>
        <w:t xml:space="preserve">  </w:t>
      </w:r>
      <w:r w:rsidR="00C73063" w:rsidRPr="008C5F5E">
        <w:rPr>
          <w:rFonts w:ascii="Times New Roman" w:hAnsi="Times New Roman" w:cs="Times New Roman"/>
          <w:sz w:val="24"/>
          <w:szCs w:val="24"/>
        </w:rPr>
        <w:t>Педагоги, музыканты пришли к мнению о том, что задатки к музыкальной деятельности (т. е. физиологические особенности строения организма, например</w:t>
      </w:r>
      <w:r w:rsidR="00E7788B">
        <w:rPr>
          <w:rFonts w:ascii="Times New Roman" w:hAnsi="Times New Roman" w:cs="Times New Roman"/>
          <w:sz w:val="24"/>
          <w:szCs w:val="24"/>
        </w:rPr>
        <w:t>,</w:t>
      </w:r>
      <w:r w:rsidR="00C73063" w:rsidRPr="008C5F5E">
        <w:rPr>
          <w:rFonts w:ascii="Times New Roman" w:hAnsi="Times New Roman" w:cs="Times New Roman"/>
          <w:sz w:val="24"/>
          <w:szCs w:val="24"/>
        </w:rPr>
        <w:t xml:space="preserve"> органа слуха или голосового аппарата) имеются у каждого. Именно они составляют основу развития музыкальных способностей. Понятие неразвивающаяся способность,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C73063" w:rsidRPr="008C5F5E" w:rsidRDefault="008C5F5E" w:rsidP="008C5F5E">
      <w:pPr>
        <w:jc w:val="both"/>
        <w:rPr>
          <w:rFonts w:ascii="Times New Roman" w:hAnsi="Times New Roman" w:cs="Times New Roman"/>
          <w:sz w:val="24"/>
          <w:szCs w:val="24"/>
        </w:rPr>
      </w:pPr>
      <w:r w:rsidRPr="008C5F5E">
        <w:rPr>
          <w:rFonts w:ascii="Times New Roman" w:hAnsi="Times New Roman" w:cs="Times New Roman"/>
          <w:sz w:val="24"/>
          <w:szCs w:val="24"/>
        </w:rPr>
        <w:t xml:space="preserve">  </w:t>
      </w:r>
      <w:r w:rsidR="00C73063" w:rsidRPr="008C5F5E">
        <w:rPr>
          <w:rFonts w:ascii="Times New Roman" w:hAnsi="Times New Roman" w:cs="Times New Roman"/>
          <w:sz w:val="24"/>
          <w:szCs w:val="24"/>
        </w:rPr>
        <w:t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 голосу, голосам птиц и животных, таинственным шорохам</w:t>
      </w:r>
      <w:bookmarkStart w:id="0" w:name="_GoBack"/>
      <w:bookmarkEnd w:id="0"/>
      <w:r w:rsidR="00C73063" w:rsidRPr="008C5F5E">
        <w:rPr>
          <w:rFonts w:ascii="Times New Roman" w:hAnsi="Times New Roman" w:cs="Times New Roman"/>
          <w:sz w:val="24"/>
          <w:szCs w:val="24"/>
        </w:rPr>
        <w:t xml:space="preserve">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— природой данное человеку свойство.</w:t>
      </w:r>
    </w:p>
    <w:p w:rsidR="00C73063" w:rsidRDefault="008C5F5E" w:rsidP="008C5F5E">
      <w:pPr>
        <w:jc w:val="both"/>
        <w:rPr>
          <w:rFonts w:ascii="Times New Roman" w:hAnsi="Times New Roman" w:cs="Times New Roman"/>
        </w:rPr>
      </w:pPr>
      <w:r w:rsidRPr="008C5F5E">
        <w:rPr>
          <w:rFonts w:ascii="Times New Roman" w:hAnsi="Times New Roman" w:cs="Times New Roman"/>
          <w:sz w:val="24"/>
          <w:szCs w:val="24"/>
        </w:rPr>
        <w:t xml:space="preserve">  </w:t>
      </w:r>
      <w:r w:rsidR="00C73063" w:rsidRPr="008C5F5E">
        <w:rPr>
          <w:rFonts w:ascii="Times New Roman" w:hAnsi="Times New Roman" w:cs="Times New Roman"/>
          <w:sz w:val="24"/>
          <w:szCs w:val="24"/>
        </w:rPr>
        <w:t xml:space="preserve">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</w:t>
      </w:r>
      <w:r w:rsidRPr="008C5F5E">
        <w:rPr>
          <w:rFonts w:ascii="Times New Roman" w:hAnsi="Times New Roman" w:cs="Times New Roman"/>
          <w:sz w:val="24"/>
          <w:szCs w:val="24"/>
        </w:rPr>
        <w:t>с</w:t>
      </w:r>
      <w:r w:rsidR="00C73063" w:rsidRPr="008C5F5E">
        <w:rPr>
          <w:rFonts w:ascii="Times New Roman" w:hAnsi="Times New Roman" w:cs="Times New Roman"/>
          <w:sz w:val="24"/>
          <w:szCs w:val="24"/>
        </w:rPr>
        <w:t>воим природным даром. Как уже говорилось, окружение, среда растит и питает личность.</w:t>
      </w:r>
    </w:p>
    <w:p w:rsidR="00C73063" w:rsidRPr="00C73063" w:rsidRDefault="00C73063" w:rsidP="00C73063">
      <w:pPr>
        <w:rPr>
          <w:rFonts w:ascii="Times New Roman" w:hAnsi="Times New Roman" w:cs="Times New Roman"/>
        </w:rPr>
      </w:pPr>
    </w:p>
    <w:p w:rsidR="00C73063" w:rsidRPr="00C73063" w:rsidRDefault="008C5F5E" w:rsidP="00C730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1D7178">
            <wp:extent cx="1682750" cy="4813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74F16C">
            <wp:extent cx="1682750" cy="4813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66D469">
            <wp:extent cx="1682750" cy="4813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A5DD8A">
            <wp:extent cx="1682750" cy="48133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3063" w:rsidRPr="00C73063" w:rsidSect="008C5F5E"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68"/>
    <w:rsid w:val="003A2976"/>
    <w:rsid w:val="00427BC9"/>
    <w:rsid w:val="00885068"/>
    <w:rsid w:val="008C5F5E"/>
    <w:rsid w:val="00A5680D"/>
    <w:rsid w:val="00C73063"/>
    <w:rsid w:val="00E7788B"/>
    <w:rsid w:val="00F6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B45E6-C4AD-4A95-B04E-8AE86C7F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06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C5F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 Spacing"/>
    <w:uiPriority w:val="1"/>
    <w:qFormat/>
    <w:rsid w:val="00427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irina.irina.again</cp:lastModifiedBy>
  <cp:revision>7</cp:revision>
  <dcterms:created xsi:type="dcterms:W3CDTF">2013-10-29T14:55:00Z</dcterms:created>
  <dcterms:modified xsi:type="dcterms:W3CDTF">2015-11-04T17:07:00Z</dcterms:modified>
</cp:coreProperties>
</file>