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8C" w:rsidRPr="007B0B6A" w:rsidRDefault="00E1648C" w:rsidP="00D81723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B0B6A">
        <w:rPr>
          <w:rFonts w:ascii="Times New Roman" w:hAnsi="Times New Roman" w:cs="Times New Roman"/>
          <w:b/>
          <w:sz w:val="28"/>
          <w:lang w:eastAsia="ru-RU"/>
        </w:rPr>
        <w:t>Районный семинар учителей начальных классов</w:t>
      </w:r>
    </w:p>
    <w:p w:rsidR="005D3E09" w:rsidRPr="007B0B6A" w:rsidRDefault="005D3E09" w:rsidP="005D3E09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B0B6A">
        <w:rPr>
          <w:rFonts w:ascii="Times New Roman" w:hAnsi="Times New Roman" w:cs="Times New Roman"/>
          <w:b/>
          <w:sz w:val="28"/>
          <w:lang w:eastAsia="ru-RU"/>
        </w:rPr>
        <w:t>Марксовского района Саратовской области</w:t>
      </w:r>
    </w:p>
    <w:p w:rsidR="00E1648C" w:rsidRPr="007B0B6A" w:rsidRDefault="00E1648C" w:rsidP="005D3E09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B0B6A">
        <w:rPr>
          <w:rFonts w:ascii="Times New Roman" w:hAnsi="Times New Roman" w:cs="Times New Roman"/>
          <w:b/>
          <w:sz w:val="28"/>
          <w:lang w:eastAsia="ru-RU"/>
        </w:rPr>
        <w:t>«Воспитательный потенциал внеурочной деятельности</w:t>
      </w:r>
    </w:p>
    <w:p w:rsidR="00E1648C" w:rsidRPr="007B0B6A" w:rsidRDefault="00E1648C" w:rsidP="005D3E09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B0B6A">
        <w:rPr>
          <w:rFonts w:ascii="Times New Roman" w:hAnsi="Times New Roman" w:cs="Times New Roman"/>
          <w:b/>
          <w:sz w:val="28"/>
          <w:lang w:eastAsia="ru-RU"/>
        </w:rPr>
        <w:t>в начальных классах».</w:t>
      </w: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D3E09" w:rsidRPr="007B0B6A" w:rsidRDefault="008316E0" w:rsidP="005D3E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Подвижные игры</w:t>
      </w:r>
    </w:p>
    <w:p w:rsidR="00E1648C" w:rsidRPr="007B0B6A" w:rsidRDefault="00E1648C" w:rsidP="005D3E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B0B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как один из способов повышения </w:t>
      </w: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B0B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двигательной активности на занятиях</w:t>
      </w: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B0B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внеурочной деятельности в начальной школе.</w:t>
      </w: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8C" w:rsidRPr="007B0B6A" w:rsidRDefault="00E1648C" w:rsidP="00E1648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0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Учитель начальных классов</w:t>
      </w:r>
    </w:p>
    <w:p w:rsidR="00E1648C" w:rsidRPr="007B0B6A" w:rsidRDefault="00E1648C" w:rsidP="00E1648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0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МОУ – СОШ п. им. Тельмана</w:t>
      </w:r>
    </w:p>
    <w:p w:rsidR="00E1648C" w:rsidRPr="007B0B6A" w:rsidRDefault="00E1648C" w:rsidP="005D3E0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0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Хмельникова А</w:t>
      </w:r>
      <w:r w:rsidR="005D3E09" w:rsidRPr="007B0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нжела Викторовна </w:t>
      </w: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0DB" w:rsidRPr="007B0B6A" w:rsidRDefault="00D720DB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8C" w:rsidRPr="007B0B6A" w:rsidRDefault="005D3E09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Маркс </w:t>
      </w:r>
    </w:p>
    <w:p w:rsidR="00E1648C" w:rsidRPr="007B0B6A" w:rsidRDefault="00E1648C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0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2014 год</w:t>
      </w:r>
    </w:p>
    <w:p w:rsidR="00D720DB" w:rsidRPr="007B0B6A" w:rsidRDefault="00D720DB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0DB" w:rsidRPr="007B0B6A" w:rsidRDefault="00D720DB" w:rsidP="00E164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48C" w:rsidRPr="007B0B6A" w:rsidRDefault="00E1648C" w:rsidP="005D3E0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384"/>
        <w:gridCol w:w="9356"/>
      </w:tblGrid>
      <w:tr w:rsidR="00454691" w:rsidRPr="007B0B6A" w:rsidTr="00D81723">
        <w:tc>
          <w:tcPr>
            <w:tcW w:w="1384" w:type="dxa"/>
          </w:tcPr>
          <w:p w:rsidR="00454691" w:rsidRPr="007B0B6A" w:rsidRDefault="00454691" w:rsidP="00A63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Слайд 1</w:t>
            </w:r>
            <w:r w:rsidR="00735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356" w:type="dxa"/>
          </w:tcPr>
          <w:p w:rsidR="00454691" w:rsidRPr="007B0B6A" w:rsidRDefault="00454691" w:rsidP="0045469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«Игра – путь детей к познанию мира, </w:t>
            </w:r>
          </w:p>
          <w:p w:rsidR="00454691" w:rsidRPr="007B0B6A" w:rsidRDefault="00454691" w:rsidP="0045469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котором они живут и который признаны изменить».                     </w:t>
            </w: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М. А.</w:t>
            </w:r>
            <w:r w:rsidR="00D9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Горький</w:t>
            </w:r>
          </w:p>
        </w:tc>
      </w:tr>
      <w:tr w:rsidR="00454691" w:rsidRPr="007B0B6A" w:rsidTr="00D81723">
        <w:tc>
          <w:tcPr>
            <w:tcW w:w="1384" w:type="dxa"/>
          </w:tcPr>
          <w:p w:rsidR="00454691" w:rsidRPr="007B0B6A" w:rsidRDefault="00735F6A" w:rsidP="00A63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3</w:t>
            </w:r>
          </w:p>
        </w:tc>
        <w:tc>
          <w:tcPr>
            <w:tcW w:w="9356" w:type="dxa"/>
          </w:tcPr>
          <w:p w:rsidR="00454691" w:rsidRPr="007B0B6A" w:rsidRDefault="00454691" w:rsidP="004546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Современное, быстро развивающееся образование, предъявляет высокие требования к учащимся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учащихся к собственному здоровью и здоровью окружающих.</w:t>
            </w:r>
          </w:p>
          <w:p w:rsidR="00454691" w:rsidRPr="007B0B6A" w:rsidRDefault="00454691" w:rsidP="004546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Малоподвижный образ жизни школьников отрицательно сказывается на их здоровье, умственном, физическом и психологическом развитии. Подвижные игры в рамках внеурочной деятельности в значительной степени восполняют недостаток движения, а также помогают предупредить умственное переутомление и повысить работоспособность детей во время учёбы</w:t>
            </w:r>
            <w:r w:rsidR="00305D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454691" w:rsidRPr="007B0B6A" w:rsidRDefault="00454691" w:rsidP="00A63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691" w:rsidRPr="007B0B6A" w:rsidTr="00D81723">
        <w:tc>
          <w:tcPr>
            <w:tcW w:w="1384" w:type="dxa"/>
          </w:tcPr>
          <w:p w:rsidR="00454691" w:rsidRPr="00735F6A" w:rsidRDefault="00735F6A" w:rsidP="001043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 4</w:t>
            </w:r>
          </w:p>
        </w:tc>
        <w:tc>
          <w:tcPr>
            <w:tcW w:w="9356" w:type="dxa"/>
            <w:vAlign w:val="center"/>
          </w:tcPr>
          <w:p w:rsidR="00454691" w:rsidRPr="007B0B6A" w:rsidRDefault="00454691" w:rsidP="003A042E">
            <w:pPr>
              <w:spacing w:before="30" w:after="3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 1 сентября 2011 года наша начальная школа </w:t>
            </w:r>
            <w:r w:rsidR="0047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перешла на ФГОС. На 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собрании родителям был предложен список </w:t>
            </w:r>
            <w:r w:rsidR="00430B9F"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внеурочной деятельности. Родители единогласно выбрали спортивно-оздоровительное направление «Подвижные игры».</w:t>
            </w:r>
          </w:p>
          <w:p w:rsidR="00454691" w:rsidRPr="007B0B6A" w:rsidRDefault="00454691" w:rsidP="003A042E">
            <w:pPr>
              <w:spacing w:before="30" w:after="3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Я работаю в школе 20 лет и почти все эти годы веду уроки физкультуры,</w:t>
            </w:r>
            <w:r w:rsidR="0047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поэтому </w:t>
            </w:r>
            <w:r w:rsidR="00C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определилась 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сразу и выбрала «П</w:t>
            </w:r>
            <w:r w:rsidR="00C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одвижные игры». Веду «Подвижные игры» 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трёх классах. Иногда прихо</w:t>
            </w:r>
            <w:r w:rsidR="0047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дится соединять 1 и 2 классы, но чаще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 3 классы, потому что классы маленькие, бывает, что нет подвоза из-за погодных условий.   </w:t>
            </w:r>
            <w:r w:rsidR="000C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начальных классах нашей школы мальчиков гораздо больше, чем девочек. 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Мальчишки очень спортивные, им  нравится посещать</w:t>
            </w:r>
            <w:r w:rsidR="0030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«Подвижные игры». Мне самой приятно 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детьми в таком направлении.  </w:t>
            </w:r>
            <w:r w:rsidR="000C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r w:rsidR="0030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отличный способ формирования установки на ведение здорового образа жизни и коммуникативной компетентности младших школьников. Занятия  дарят заряд бодрости и не оставляют </w:t>
            </w:r>
            <w:r w:rsidR="000C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равнодушным ни одного ребёнка.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54691" w:rsidRPr="007B0B6A" w:rsidRDefault="00454691" w:rsidP="0088246A">
            <w:pPr>
              <w:spacing w:before="30" w:after="3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наблюдениям учителей и отзывам родителей можно сказать, что  детям нравится посещать занятия внеурочной де</w:t>
            </w:r>
            <w:r w:rsidR="0047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ятельности, потому что это активный отдых, который снимает утомление, вызванное учебной деятельностью, и способствует повышению двигательной активности.</w:t>
            </w:r>
          </w:p>
        </w:tc>
      </w:tr>
      <w:tr w:rsidR="00454691" w:rsidRPr="007B0B6A" w:rsidTr="00D81723">
        <w:tc>
          <w:tcPr>
            <w:tcW w:w="1384" w:type="dxa"/>
          </w:tcPr>
          <w:p w:rsidR="00454691" w:rsidRPr="00735F6A" w:rsidRDefault="00735F6A" w:rsidP="003B2A0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356" w:type="dxa"/>
          </w:tcPr>
          <w:p w:rsidR="00454691" w:rsidRPr="007B0B6A" w:rsidRDefault="003A042E" w:rsidP="00D817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занятий</w:t>
            </w:r>
            <w:r w:rsidR="00454691"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454691" w:rsidRPr="007B0B6A" w:rsidRDefault="00454691" w:rsidP="00454691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</w:t>
            </w:r>
            <w:r w:rsidR="004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4691" w:rsidRPr="007B0B6A" w:rsidTr="00D81723">
        <w:tc>
          <w:tcPr>
            <w:tcW w:w="1384" w:type="dxa"/>
          </w:tcPr>
          <w:p w:rsidR="007B0B6A" w:rsidRDefault="007B0B6A" w:rsidP="008833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0B6A" w:rsidRDefault="007B0B6A" w:rsidP="008833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5571" w:rsidRDefault="00155571" w:rsidP="008833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4691" w:rsidRPr="00735F6A" w:rsidRDefault="00735F6A" w:rsidP="008833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356" w:type="dxa"/>
          </w:tcPr>
          <w:p w:rsidR="00155571" w:rsidRDefault="00155571" w:rsidP="000C3E9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4691" w:rsidRPr="007B0B6A" w:rsidRDefault="00454691" w:rsidP="004546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Основными задачами </w:t>
            </w: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являются</w:t>
            </w:r>
          </w:p>
          <w:p w:rsidR="00454691" w:rsidRPr="007B0B6A" w:rsidRDefault="00454691" w:rsidP="00454691">
            <w:pPr>
              <w:numPr>
                <w:ilvl w:val="0"/>
                <w:numId w:val="1"/>
              </w:numPr>
              <w:spacing w:line="360" w:lineRule="auto"/>
              <w:ind w:left="10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здоровья школьников посредством развития физических качеств;</w:t>
            </w:r>
          </w:p>
          <w:p w:rsidR="00454691" w:rsidRPr="007B0B6A" w:rsidRDefault="00454691" w:rsidP="00454691">
            <w:pPr>
              <w:numPr>
                <w:ilvl w:val="0"/>
                <w:numId w:val="1"/>
              </w:numPr>
              <w:spacing w:line="360" w:lineRule="auto"/>
              <w:ind w:left="10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двигательных реакций, точности движения, ловкости;</w:t>
            </w:r>
          </w:p>
          <w:p w:rsidR="00454691" w:rsidRPr="007B0B6A" w:rsidRDefault="00454691" w:rsidP="00454691">
            <w:pPr>
              <w:numPr>
                <w:ilvl w:val="0"/>
                <w:numId w:val="1"/>
              </w:numPr>
              <w:spacing w:line="360" w:lineRule="auto"/>
              <w:ind w:left="10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умений;</w:t>
            </w:r>
          </w:p>
          <w:p w:rsidR="00454691" w:rsidRPr="007B0B6A" w:rsidRDefault="00305D7F" w:rsidP="00454691">
            <w:pPr>
              <w:numPr>
                <w:ilvl w:val="0"/>
                <w:numId w:val="1"/>
              </w:numPr>
              <w:spacing w:line="360" w:lineRule="auto"/>
              <w:ind w:left="10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природных задатков  и способностей</w:t>
            </w:r>
            <w:r w:rsidR="00454691"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детей;</w:t>
            </w:r>
          </w:p>
          <w:p w:rsidR="00454691" w:rsidRPr="007B0B6A" w:rsidRDefault="00454691" w:rsidP="00D81723">
            <w:pPr>
              <w:numPr>
                <w:ilvl w:val="0"/>
                <w:numId w:val="1"/>
              </w:numPr>
              <w:spacing w:line="360" w:lineRule="auto"/>
              <w:ind w:left="10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      </w:r>
          </w:p>
        </w:tc>
      </w:tr>
      <w:tr w:rsidR="00454691" w:rsidRPr="007B0B6A" w:rsidTr="00D81723">
        <w:tc>
          <w:tcPr>
            <w:tcW w:w="1384" w:type="dxa"/>
          </w:tcPr>
          <w:p w:rsidR="00454691" w:rsidRPr="00735F6A" w:rsidRDefault="00735F6A" w:rsidP="008833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356" w:type="dxa"/>
          </w:tcPr>
          <w:p w:rsidR="00454691" w:rsidRPr="007B0B6A" w:rsidRDefault="00454691" w:rsidP="003A04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этом происходит формирование УУД:</w:t>
            </w:r>
          </w:p>
          <w:p w:rsidR="00454691" w:rsidRPr="007B0B6A" w:rsidRDefault="003A042E" w:rsidP="004546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Личностных</w:t>
            </w:r>
            <w:r w:rsidR="00454691" w:rsidRPr="007B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54691" w:rsidRPr="007B0B6A" w:rsidRDefault="00454691" w:rsidP="00454691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основа на занятиях подвижных игр;</w:t>
            </w:r>
          </w:p>
          <w:p w:rsidR="00454691" w:rsidRPr="007B0B6A" w:rsidRDefault="00454691" w:rsidP="00454691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занятиям подвижных игр.</w:t>
            </w:r>
          </w:p>
          <w:p w:rsidR="00454691" w:rsidRPr="007B0B6A" w:rsidRDefault="003A042E" w:rsidP="004546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Регулятивных</w:t>
            </w:r>
            <w:r w:rsidR="00454691" w:rsidRPr="007B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454691"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454691" w:rsidRPr="007B0B6A" w:rsidRDefault="00454691" w:rsidP="00454691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принимать и сохранять учебную задачу, направленную на  формирование и развитие двигательных качеств (скоростно-силовой направленности);</w:t>
            </w:r>
          </w:p>
          <w:p w:rsidR="00454691" w:rsidRPr="007B0B6A" w:rsidRDefault="00454691" w:rsidP="00454691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при игре;</w:t>
            </w:r>
          </w:p>
          <w:p w:rsidR="00454691" w:rsidRPr="007B0B6A" w:rsidRDefault="00454691" w:rsidP="00454691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правило в планировании и контроле способа решения;</w:t>
            </w:r>
          </w:p>
          <w:p w:rsidR="00454691" w:rsidRPr="007B0B6A" w:rsidRDefault="00454691" w:rsidP="00454691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454691" w:rsidRPr="007B0B6A" w:rsidRDefault="00454691" w:rsidP="00454691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двигательных действий.</w:t>
            </w:r>
          </w:p>
          <w:p w:rsidR="00454691" w:rsidRPr="007B0B6A" w:rsidRDefault="003A042E" w:rsidP="004546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Познавательных</w:t>
            </w:r>
            <w:r w:rsidR="00454691" w:rsidRPr="007B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54691" w:rsidRPr="007B0B6A" w:rsidRDefault="00454691" w:rsidP="00454691">
            <w:pPr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выполненных действий при игре;</w:t>
            </w:r>
          </w:p>
          <w:p w:rsidR="00454691" w:rsidRPr="007B0B6A" w:rsidRDefault="00454691" w:rsidP="00454691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включать</w:t>
            </w:r>
            <w:r w:rsidR="0073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процесс выполнения заданий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4691" w:rsidRPr="007B0B6A" w:rsidRDefault="00454691" w:rsidP="00454691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 творческое отношение к выполнению заданий.</w:t>
            </w:r>
          </w:p>
          <w:p w:rsidR="00454691" w:rsidRPr="007B0B6A" w:rsidRDefault="003A042E" w:rsidP="004546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</w:t>
            </w:r>
            <w:r w:rsidR="00D9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454691" w:rsidRPr="007B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454691"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454691" w:rsidRPr="007B0B6A" w:rsidRDefault="00454691" w:rsidP="00454691">
            <w:pPr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слушать и вступать в диалог с учителем и учащимися;</w:t>
            </w:r>
          </w:p>
          <w:p w:rsidR="00454691" w:rsidRPr="007B0B6A" w:rsidRDefault="00454691" w:rsidP="00454691">
            <w:pPr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коллективном обсуждении.</w:t>
            </w:r>
          </w:p>
          <w:p w:rsidR="003B2A03" w:rsidRPr="007B0B6A" w:rsidRDefault="003B2A03" w:rsidP="003B2A0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691" w:rsidRPr="007B0B6A" w:rsidTr="00D81723">
        <w:tc>
          <w:tcPr>
            <w:tcW w:w="1384" w:type="dxa"/>
          </w:tcPr>
          <w:p w:rsidR="00454691" w:rsidRPr="007B0B6A" w:rsidRDefault="00454691" w:rsidP="008833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4691" w:rsidRPr="00735F6A" w:rsidRDefault="00735F6A" w:rsidP="003B2A0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356" w:type="dxa"/>
          </w:tcPr>
          <w:p w:rsidR="00454691" w:rsidRPr="007B0B6A" w:rsidRDefault="00454691" w:rsidP="00D817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результаты:</w:t>
            </w:r>
          </w:p>
          <w:p w:rsidR="00454691" w:rsidRPr="007B0B6A" w:rsidRDefault="00454691" w:rsidP="00454691">
            <w:pPr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выпускника начальной школы</w:t>
            </w:r>
            <w:r w:rsidR="003A042E"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выработана потребность к систематическим занятиям физическими у</w:t>
            </w:r>
            <w:r w:rsidR="0094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пражнениями и подвижными играми.</w:t>
            </w:r>
          </w:p>
          <w:p w:rsidR="00454691" w:rsidRPr="007B0B6A" w:rsidRDefault="00454691" w:rsidP="00454691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 начальное пр</w:t>
            </w:r>
            <w:r w:rsidR="0094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едставление о культуре движении.</w:t>
            </w:r>
          </w:p>
          <w:p w:rsidR="00454691" w:rsidRPr="007B0B6A" w:rsidRDefault="00454691" w:rsidP="00454691">
            <w:pPr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школьник </w:t>
            </w:r>
            <w:r w:rsidR="0030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 применяет</w:t>
            </w:r>
            <w:r w:rsidR="003A042E"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для повышения работоспособности, организац</w:t>
            </w:r>
            <w:r w:rsidR="0094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отдыха и укрепления здоровья.</w:t>
            </w:r>
          </w:p>
          <w:p w:rsidR="00454691" w:rsidRPr="007B0B6A" w:rsidRDefault="00454691" w:rsidP="00454691">
            <w:pPr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углубление знаний об</w:t>
            </w:r>
            <w:r w:rsidR="0094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истории, культуре народных игр.</w:t>
            </w:r>
          </w:p>
          <w:p w:rsidR="00454691" w:rsidRPr="007B0B6A" w:rsidRDefault="00454691" w:rsidP="00454691">
            <w:pPr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A042E"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коллективе.</w:t>
            </w:r>
          </w:p>
          <w:p w:rsidR="00454691" w:rsidRPr="007B0B6A" w:rsidRDefault="00454691" w:rsidP="00454691">
            <w:pPr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заболеваемости школьников.</w:t>
            </w:r>
          </w:p>
          <w:p w:rsidR="00454691" w:rsidRPr="007B0B6A" w:rsidRDefault="00454691" w:rsidP="003B2A03">
            <w:pPr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психоэмоциональных расстройств. </w:t>
            </w:r>
          </w:p>
        </w:tc>
      </w:tr>
      <w:tr w:rsidR="00454691" w:rsidRPr="007B0B6A" w:rsidTr="00D81723">
        <w:tc>
          <w:tcPr>
            <w:tcW w:w="1384" w:type="dxa"/>
          </w:tcPr>
          <w:p w:rsidR="00D81723" w:rsidRPr="007B0B6A" w:rsidRDefault="00D81723" w:rsidP="008833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4691" w:rsidRPr="00735F6A" w:rsidRDefault="00735F6A" w:rsidP="007B0B6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56" w:type="dxa"/>
          </w:tcPr>
          <w:p w:rsidR="00D81723" w:rsidRPr="007B0B6A" w:rsidRDefault="00D81723" w:rsidP="000C3E96">
            <w:pPr>
              <w:spacing w:line="36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042E" w:rsidRPr="007B0B6A" w:rsidRDefault="003A042E" w:rsidP="007B0B6A">
            <w:pPr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режим занятий:</w:t>
            </w:r>
          </w:p>
          <w:p w:rsidR="003A042E" w:rsidRPr="007B0B6A" w:rsidRDefault="003A042E" w:rsidP="003A042E">
            <w:pPr>
              <w:spacing w:line="360" w:lineRule="auto"/>
              <w:ind w:right="-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Занятия полностью построены на игровых обучающих ситуациях с </w:t>
            </w: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спортивного инвентаря и без него.</w:t>
            </w:r>
          </w:p>
          <w:p w:rsidR="00454691" w:rsidRPr="007B0B6A" w:rsidRDefault="00155571" w:rsidP="00A07F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A042E"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- 45</w:t>
            </w:r>
            <w:r w:rsidR="003A042E" w:rsidRPr="007B0B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минут,  </w:t>
            </w:r>
            <w:r w:rsidR="003A042E"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1 раз в неделю</w:t>
            </w:r>
            <w:r w:rsidR="0030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A042E"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занятия проходят интересно, не бывает скучно, поэтому время летит незаметно. </w:t>
            </w:r>
          </w:p>
        </w:tc>
      </w:tr>
      <w:tr w:rsidR="00454691" w:rsidRPr="007B0B6A" w:rsidTr="00D81723">
        <w:tc>
          <w:tcPr>
            <w:tcW w:w="1384" w:type="dxa"/>
          </w:tcPr>
          <w:p w:rsidR="00454691" w:rsidRPr="00735F6A" w:rsidRDefault="00735F6A" w:rsidP="008833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356" w:type="dxa"/>
          </w:tcPr>
          <w:p w:rsidR="00430B9F" w:rsidRPr="007B0B6A" w:rsidRDefault="00430B9F" w:rsidP="00D817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  <w:p w:rsidR="00430B9F" w:rsidRPr="007B0B6A" w:rsidRDefault="00430B9F" w:rsidP="00430B9F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Вводная часть занятия. </w:t>
            </w: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детей, разогревание, совершенствование в различных построениях. Игры направлены на развитие внимания, быстроты реакции, ориентировки. Они </w:t>
            </w:r>
            <w:r w:rsidR="000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должны быть продолжительными</w:t>
            </w:r>
            <w:r w:rsidR="008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(«У ребят порядок строгий», «Быстро по местам»).</w:t>
            </w:r>
          </w:p>
          <w:p w:rsidR="00430B9F" w:rsidRPr="007B0B6A" w:rsidRDefault="00430B9F" w:rsidP="00430B9F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 занятия</w:t>
            </w: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Самые различные задачи воспитательного и образовательного характера, в том числе и на совершенствование двигательных умений и навыков. В процессе игр дети учатся выполнять определённый алгоритм заданий, игровых ситуаций, на этой основе формулировать вывод</w:t>
            </w:r>
            <w:r w:rsidR="008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(«Шишки, жёлуди орехи», «Кот и мышь», «Третий лишний»).</w:t>
            </w:r>
          </w:p>
          <w:p w:rsidR="00155571" w:rsidRDefault="00430B9F" w:rsidP="00430B9F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 занятий.</w:t>
            </w: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5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нагрузки, организованное окончание занятия с сохранением у </w:t>
            </w:r>
          </w:p>
          <w:p w:rsidR="00155571" w:rsidRDefault="00430B9F" w:rsidP="00430B9F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приятного впе</w:t>
            </w:r>
            <w:r w:rsidR="00AA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чатления об уроке. Подготовка </w:t>
            </w: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последующим </w:t>
            </w:r>
          </w:p>
          <w:p w:rsidR="00454691" w:rsidRDefault="00430B9F" w:rsidP="00430B9F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занятиям</w:t>
            </w:r>
            <w:r w:rsidR="008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(«Море волнуется», «Отгадай, чей голосок»).</w:t>
            </w:r>
          </w:p>
          <w:p w:rsidR="00081754" w:rsidRDefault="00081754" w:rsidP="00430B9F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занятий можно выделить два направления:</w:t>
            </w:r>
          </w:p>
          <w:p w:rsidR="00081754" w:rsidRDefault="00081754" w:rsidP="00430B9F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оздоровительная направленность, обеспечивающая наряду с укреплением здоровья активный отдых, восстановление или поддержание на оптимальном уровне умственной работоспособности;</w:t>
            </w:r>
          </w:p>
          <w:p w:rsidR="00081754" w:rsidRPr="007B0B6A" w:rsidRDefault="00081754" w:rsidP="00430B9F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двигательной подготовленности учащихся, отвечающей требованиям учебной программы.</w:t>
            </w:r>
          </w:p>
        </w:tc>
      </w:tr>
      <w:tr w:rsidR="00454691" w:rsidRPr="007B0B6A" w:rsidTr="00D81723">
        <w:tc>
          <w:tcPr>
            <w:tcW w:w="1384" w:type="dxa"/>
          </w:tcPr>
          <w:p w:rsidR="00454691" w:rsidRPr="007B0B6A" w:rsidRDefault="00454691" w:rsidP="008833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72573" w:rsidRPr="00472573" w:rsidRDefault="00472573" w:rsidP="007B0B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очень увлекательны и разнообразны по содержанию. Если надоест одна игра, всегда на выбор есть ещё множество других.</w:t>
            </w:r>
            <w:r w:rsidR="008316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Детям нравятся считалки при выборе водящего, речёвки к подвижным играм. Игровые ситуации увлекают ребят, а зачины и диалоги способствуют перевоплощению. Они сохраняют свою художественную прелесть и неповторимый игровой фольклор.</w:t>
            </w:r>
          </w:p>
          <w:p w:rsidR="003A042E" w:rsidRPr="00081754" w:rsidRDefault="00430B9F" w:rsidP="007B0B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Хочу познакомить </w:t>
            </w:r>
            <w:r w:rsidR="00CC0A21" w:rsidRPr="0008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вас с наиболее полюбившимися </w:t>
            </w:r>
            <w:r w:rsidRPr="0008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моим</w:t>
            </w:r>
            <w:r w:rsidR="00F72B0C" w:rsidRPr="0008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воспитанникам  </w:t>
            </w:r>
            <w:r w:rsidR="00CC0A21" w:rsidRPr="0008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мне </w:t>
            </w:r>
            <w:r w:rsidR="00F72B0C" w:rsidRPr="0008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играми</w:t>
            </w:r>
            <w:r w:rsidR="00D81723" w:rsidRPr="00081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4691" w:rsidRPr="007B0B6A" w:rsidTr="00D81723">
        <w:tc>
          <w:tcPr>
            <w:tcW w:w="1384" w:type="dxa"/>
          </w:tcPr>
          <w:p w:rsidR="00454691" w:rsidRPr="00735F6A" w:rsidRDefault="00735F6A" w:rsidP="008833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56" w:type="dxa"/>
          </w:tcPr>
          <w:p w:rsidR="000C3E96" w:rsidRDefault="000C3E96" w:rsidP="000C3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Вышибалы"</w:t>
            </w:r>
          </w:p>
          <w:p w:rsidR="000C3E96" w:rsidRPr="000C3E96" w:rsidRDefault="000C3E96" w:rsidP="000C3E96">
            <w:pPr>
              <w:pStyle w:val="a7"/>
              <w:spacing w:line="360" w:lineRule="auto"/>
              <w:ind w:left="150"/>
              <w:rPr>
                <w:color w:val="000000"/>
              </w:rPr>
            </w:pPr>
            <w:r w:rsidRPr="000C3E96">
              <w:rPr>
                <w:color w:val="000000"/>
              </w:rPr>
              <w:t xml:space="preserve">Перед началом игры дети делятся на две команды: игроков и вышибал. Игроки встают в центре площадки, а вышибалы, поделившись на две группы, - с двух сторон от </w:t>
            </w:r>
            <w:r w:rsidRPr="000C3E96">
              <w:rPr>
                <w:color w:val="000000"/>
              </w:rPr>
              <w:lastRenderedPageBreak/>
              <w:t>игроков. Вышибалы, перекидываясь мячом, стараются попасть им в игроков - вышибить. Игрок, в которого попал мяч, выбывает из игры. Когда все игроки покинут площадку, коман</w:t>
            </w:r>
            <w:r w:rsidR="00D9487B">
              <w:rPr>
                <w:color w:val="000000"/>
              </w:rPr>
              <w:t>ды меняются ролями</w:t>
            </w:r>
            <w:r w:rsidRPr="000C3E96">
              <w:rPr>
                <w:color w:val="000000"/>
              </w:rPr>
              <w:t>.</w:t>
            </w:r>
          </w:p>
          <w:p w:rsidR="00982AE3" w:rsidRPr="007B0B6A" w:rsidRDefault="00982AE3" w:rsidP="000C3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B0C" w:rsidRPr="007B0B6A" w:rsidTr="00D81723">
        <w:tc>
          <w:tcPr>
            <w:tcW w:w="1384" w:type="dxa"/>
          </w:tcPr>
          <w:p w:rsidR="007B0B6A" w:rsidRDefault="007B0B6A" w:rsidP="003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0B6A" w:rsidRDefault="007B0B6A" w:rsidP="003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0B6A" w:rsidRDefault="007B0B6A" w:rsidP="003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0B6A" w:rsidRDefault="007B0B6A" w:rsidP="003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2B0C" w:rsidRPr="007B0B6A" w:rsidRDefault="00735F6A" w:rsidP="003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F72B0C"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6" w:type="dxa"/>
          </w:tcPr>
          <w:p w:rsidR="007B0B6A" w:rsidRDefault="007B0B6A" w:rsidP="000C3E9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4902" w:rsidRDefault="00D81723" w:rsidP="00CC0A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 w:rsidR="00A13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«Хитрая лиса</w:t>
            </w:r>
            <w:r w:rsidR="00C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82AE3" w:rsidRPr="00B54902" w:rsidRDefault="00D82FF0" w:rsidP="00CC0A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 началом</w:t>
            </w:r>
            <w:r w:rsidR="00B54902" w:rsidRPr="00B54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игры  выбирается площадка, на которой</w:t>
            </w:r>
            <w:r w:rsidR="00B54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проводится линия, определяющая домик лисы. После этого дети становятся по кругу и закрывают глаза, а учитель, обходя детей, незаметно дотрагивается до плеча ребёнка и он превращается в «хитрую лису». После этого педагог предлагает всем участникам задать вопрос: «Хитрая лиса – где ты?» При этом все дети должны внимательно следить за выражением лица друг друга, в надежде узнать «хитрую лису». Лиса, не при каких условиях не должна выдать себя. После того, как вопрос прозвучал трижды, лиса поднимает руку вверх и отвечает: «Я здесь!» и начинает ловить всех детей стоявших в кругу. Дети в этот момент, должны очень быстро разбежаться по разным сторонам площадки. После того, как лиса успешно поймает 3-4 детей  и отведёт в свой дом (за проведённую черту), игра останавливается. Дети повторно встают в круг, а учитель заново выбирает «хитрую лису». Игру можно усложнить, выбирая одновременно нескольких «хитрых лис».</w:t>
            </w:r>
          </w:p>
          <w:p w:rsidR="00982AE3" w:rsidRPr="00A13B1A" w:rsidRDefault="00982AE3" w:rsidP="00CC0A2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B0C" w:rsidRPr="007B0B6A" w:rsidTr="00D81723">
        <w:tc>
          <w:tcPr>
            <w:tcW w:w="1384" w:type="dxa"/>
          </w:tcPr>
          <w:p w:rsidR="00F72B0C" w:rsidRPr="00735F6A" w:rsidRDefault="00735F6A" w:rsidP="003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356" w:type="dxa"/>
          </w:tcPr>
          <w:p w:rsidR="00982AE3" w:rsidRPr="00CC0A21" w:rsidRDefault="00D81723" w:rsidP="00CC0A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 w:rsidR="00C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2AE3"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Пожарные на учении»</w:t>
            </w:r>
          </w:p>
          <w:p w:rsidR="00982AE3" w:rsidRPr="007B0B6A" w:rsidRDefault="00CC0A21" w:rsidP="00CC0A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Играющие дети делятся на 2 </w:t>
            </w:r>
            <w:r w:rsidR="00982AE3"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отряда по 5 – 6 человек и строятся в колонны против гимнастической стенки на расстоянии 4 – 5 м. Это – пожарные, они должны уметь быстро взбираться по лестнице. На верхней рейке гимнастической стенки против каждого отряда подвешивается колокольчик. </w:t>
            </w:r>
          </w:p>
          <w:p w:rsidR="00982AE3" w:rsidRPr="007B0B6A" w:rsidRDefault="00CC0A21" w:rsidP="00CC0A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 учителя</w:t>
            </w:r>
            <w:r w:rsidR="00982AE3"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стоящие первыми в колонне, бегут к гимнастической стенке, взбираются по ней, звонят в колокольчик, слезаю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 встают в конец колонны. Учите</w:t>
            </w:r>
            <w:r w:rsidR="00982AE3"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снова дает сигнал; бежит следующая пара или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ройка и т.д. В конце игры учи</w:t>
            </w:r>
            <w:r w:rsidR="00982AE3"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отмечает более ловких пожарных, которые уже быстро лазают по лестнице.</w:t>
            </w:r>
          </w:p>
        </w:tc>
      </w:tr>
      <w:tr w:rsidR="00F72B0C" w:rsidRPr="007B0B6A" w:rsidTr="00D81723">
        <w:tc>
          <w:tcPr>
            <w:tcW w:w="1384" w:type="dxa"/>
          </w:tcPr>
          <w:p w:rsidR="00F72B0C" w:rsidRPr="00735F6A" w:rsidRDefault="00735F6A" w:rsidP="003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356" w:type="dxa"/>
          </w:tcPr>
          <w:p w:rsidR="00CC0A21" w:rsidRDefault="00D81723" w:rsidP="00CC0A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 w:rsidR="00C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0A21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r w:rsidR="00CC0A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Воробьи и вороны» («День и ночь»)</w:t>
            </w:r>
            <w:r w:rsidR="00CC0A21" w:rsidRPr="00CC0A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C0A21" w:rsidRPr="00CC0A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C0A21" w:rsidRPr="00CC0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C0A21" w:rsidRPr="00CC0A21" w:rsidRDefault="00CC0A21" w:rsidP="00CC0A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Две команды становятся спиной друг к другу на расстоянии 1,5 — 2 м посередине площадки. </w:t>
            </w:r>
            <w:r w:rsidR="00AA4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 каждой командой в 10—15 м </w:t>
            </w:r>
            <w:r w:rsidRPr="00CC0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линией находи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тся ее Дом. Одна команда — «Воробьи», другая — «Вороны</w:t>
            </w:r>
            <w:r w:rsidRPr="00CC0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Есл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ведущий произносит слово «воробьи</w:t>
            </w:r>
            <w:r w:rsidRPr="00CC0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команда с этим названием убегает в свой дом, а другая ее догоняет.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слове «вороны</w:t>
            </w:r>
            <w:r w:rsidRPr="00CC0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команды меняются ролями. Выигрывает команда, игроки которой осалят большее число соперников. Для соблюдения равных условий важно, чтобы обе команды участвовали в ловле игроков одинаковое число раз.</w:t>
            </w:r>
          </w:p>
          <w:p w:rsidR="007B0B6A" w:rsidRPr="007B0B6A" w:rsidRDefault="007B0B6A" w:rsidP="00CC0A21">
            <w:pPr>
              <w:pStyle w:val="a7"/>
              <w:ind w:left="150"/>
              <w:rPr>
                <w:color w:val="000000"/>
                <w:sz w:val="18"/>
                <w:szCs w:val="18"/>
              </w:rPr>
            </w:pPr>
          </w:p>
        </w:tc>
      </w:tr>
      <w:tr w:rsidR="00F72B0C" w:rsidRPr="007B0B6A" w:rsidTr="00D81723">
        <w:tc>
          <w:tcPr>
            <w:tcW w:w="1384" w:type="dxa"/>
          </w:tcPr>
          <w:p w:rsidR="00F72B0C" w:rsidRPr="00735F6A" w:rsidRDefault="00735F6A" w:rsidP="003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356" w:type="dxa"/>
          </w:tcPr>
          <w:p w:rsidR="00F72B0C" w:rsidRPr="007B0B6A" w:rsidRDefault="00D81723" w:rsidP="00A63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7B0B6A" w:rsidRPr="00CC0A21" w:rsidRDefault="007B0B6A" w:rsidP="007B0B6A">
            <w:pPr>
              <w:shd w:val="clear" w:color="auto" w:fill="FFFFFF"/>
              <w:spacing w:after="75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«Пустое место»</w:t>
            </w:r>
          </w:p>
          <w:p w:rsidR="007B0B6A" w:rsidRPr="00CC0A21" w:rsidRDefault="007B0B6A" w:rsidP="00CC0A2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этой игре должны участвовать не менее 10 человек.</w:t>
            </w:r>
          </w:p>
          <w:p w:rsidR="007B0B6A" w:rsidRPr="00CC0A21" w:rsidRDefault="007B0B6A" w:rsidP="00CC0A2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 жеребьевки выбирается ведущий, остальные игроки становятся в круг, взявшись за руки.</w:t>
            </w:r>
          </w:p>
          <w:p w:rsidR="007B0B6A" w:rsidRPr="00CC0A21" w:rsidRDefault="007B0B6A" w:rsidP="00CC0A2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несколько раз медленно обходит круг с внешней стороны. Потом неожиданно хлопает кого-нибудь из участников по плечу и мигом бежит вперед. Тот игрок, которого выбрал ведущий, отцепляется от соседей и старается быстрее обежать круг навстречу водящему.</w:t>
            </w:r>
          </w:p>
          <w:p w:rsidR="007B0B6A" w:rsidRPr="00CC0A21" w:rsidRDefault="007B0B6A" w:rsidP="00CC0A2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 первым занять пустое место. В круге остается игрок, занявший пустое место первым и успевший взяться за руки с соседями. Опоздавший становится водящим.</w:t>
            </w:r>
          </w:p>
          <w:p w:rsidR="007B0B6A" w:rsidRPr="007B0B6A" w:rsidRDefault="007B0B6A" w:rsidP="00CC0A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B0C" w:rsidRPr="007B0B6A" w:rsidTr="00D81723">
        <w:tc>
          <w:tcPr>
            <w:tcW w:w="1384" w:type="dxa"/>
          </w:tcPr>
          <w:p w:rsidR="00F72B0C" w:rsidRPr="00735F6A" w:rsidRDefault="00735F6A" w:rsidP="003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356" w:type="dxa"/>
          </w:tcPr>
          <w:p w:rsidR="00D81723" w:rsidRPr="007B0B6A" w:rsidRDefault="00D81723" w:rsidP="00D8172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Исходя из всего сказанного</w:t>
            </w:r>
            <w:r w:rsidR="00E0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сделать </w:t>
            </w:r>
            <w:r w:rsidRPr="007B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вывод:</w:t>
            </w:r>
          </w:p>
          <w:p w:rsidR="00D81723" w:rsidRDefault="00D81723" w:rsidP="00D817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часть основного образования, которая нацелена на помощь педагогу и ребёнку в освоении нового вида учебной деятельности, формирование учебной мотивации;</w:t>
            </w:r>
          </w:p>
          <w:p w:rsidR="00B54902" w:rsidRPr="007B0B6A" w:rsidRDefault="00081754" w:rsidP="00D817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B54902" w:rsidRPr="00081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неурочная деятельность</w:t>
            </w:r>
            <w:r w:rsidR="00B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способствует расширению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пространства, с</w:t>
            </w:r>
            <w:r w:rsidR="00B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оздаёт дополнительные условия для развития учащихся.</w:t>
            </w:r>
          </w:p>
          <w:p w:rsidR="00D81723" w:rsidRPr="007B0B6A" w:rsidRDefault="00D81723" w:rsidP="00D8172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Занятия  по направлениям внеурочной деятельности учащихся позво</w:t>
            </w:r>
            <w:r w:rsidR="00B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 в полной мере реализовать т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Федеральных государственных образовательных стандартов общего образования. </w:t>
            </w:r>
          </w:p>
          <w:p w:rsidR="00F72B0C" w:rsidRPr="007B0B6A" w:rsidRDefault="00F72B0C" w:rsidP="00A63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B0C" w:rsidRPr="00155571" w:rsidTr="00D81723">
        <w:tc>
          <w:tcPr>
            <w:tcW w:w="1384" w:type="dxa"/>
          </w:tcPr>
          <w:p w:rsidR="00F72B0C" w:rsidRPr="00735F6A" w:rsidRDefault="00735F6A" w:rsidP="00311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356" w:type="dxa"/>
          </w:tcPr>
          <w:p w:rsidR="007B0B6A" w:rsidRPr="007B0B6A" w:rsidRDefault="007B0B6A" w:rsidP="007B0B6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источники:</w:t>
            </w:r>
          </w:p>
          <w:p w:rsidR="00946CB6" w:rsidRDefault="007B0B6A" w:rsidP="007B0B6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Ю.А. «Лучшие спортивные игры для детей и родителей». М. «Рипол </w:t>
            </w:r>
          </w:p>
          <w:p w:rsidR="007B0B6A" w:rsidRPr="007B0B6A" w:rsidRDefault="007B0B6A" w:rsidP="007B0B6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Классик» 2006</w:t>
            </w:r>
            <w:r w:rsidR="00C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год;</w:t>
            </w:r>
          </w:p>
          <w:p w:rsidR="007B0B6A" w:rsidRPr="007B0B6A" w:rsidRDefault="007B0B6A" w:rsidP="007B0B6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Литвинова М.Ф. Русские народные игры. Москва, /Просвещение/ 2011.</w:t>
            </w:r>
          </w:p>
          <w:p w:rsidR="007B0B6A" w:rsidRPr="007B0B6A" w:rsidRDefault="007B0B6A" w:rsidP="007B0B6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Панкеев И. Русские народные игры.- Москва, 2010.</w:t>
            </w:r>
          </w:p>
          <w:p w:rsidR="007B0B6A" w:rsidRPr="007B0B6A" w:rsidRDefault="007B0B6A" w:rsidP="007B0B6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Научно-практический журнал «Завуч начальной школы» № 2 </w:t>
            </w:r>
            <w:r w:rsidR="00C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  <w:p w:rsidR="007B0B6A" w:rsidRPr="007B0B6A" w:rsidRDefault="007B0B6A" w:rsidP="007B0B6A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 – ресурсы</w:t>
            </w:r>
          </w:p>
          <w:p w:rsidR="00CC0A21" w:rsidRPr="00CC0A21" w:rsidRDefault="007B0B6A" w:rsidP="00CC0A21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B0B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http://vashechudo.ru/ </w:t>
            </w:r>
          </w:p>
          <w:p w:rsidR="00CC0A21" w:rsidRPr="008316E0" w:rsidRDefault="00C848B2" w:rsidP="008316E0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CC0A21" w:rsidRPr="00292C6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http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://</w:t>
              </w:r>
              <w:r w:rsidR="00CC0A21" w:rsidRPr="00292C6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shastovskaya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-</w:t>
              </w:r>
              <w:r w:rsidR="00CC0A21" w:rsidRPr="00292C6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school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CC0A21" w:rsidRPr="00292C6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sov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-</w:t>
              </w:r>
              <w:r w:rsidR="00CC0A21" w:rsidRPr="00292C6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link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CC0A21" w:rsidRPr="00292C6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/</w:t>
              </w:r>
            </w:hyperlink>
          </w:p>
          <w:p w:rsidR="00CC0A21" w:rsidRPr="00D9487B" w:rsidRDefault="00C848B2" w:rsidP="00CC0A21">
            <w:pPr>
              <w:spacing w:line="360" w:lineRule="auto"/>
              <w:ind w:left="720"/>
            </w:pPr>
            <w:hyperlink r:id="rId6" w:history="1">
              <w:r w:rsidR="00CC0A21" w:rsidRPr="00292C6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http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://</w:t>
              </w:r>
              <w:r w:rsidR="00CC0A21" w:rsidRPr="00292C6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CC0A21" w:rsidRPr="00292C6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prodlenka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CC0A21" w:rsidRPr="00292C6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org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/</w:t>
              </w:r>
            </w:hyperlink>
          </w:p>
          <w:p w:rsidR="00CC0A21" w:rsidRPr="00D9487B" w:rsidRDefault="00C848B2" w:rsidP="00CC0A21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CC0A21" w:rsidRPr="007D510C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http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://</w:t>
              </w:r>
              <w:r w:rsidR="00CC0A21" w:rsidRPr="007D510C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CC0A21" w:rsidRPr="007D510C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ymbaby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CC0A21" w:rsidRPr="007D510C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/</w:t>
              </w:r>
            </w:hyperlink>
          </w:p>
          <w:p w:rsidR="00F72B0C" w:rsidRPr="00CC0A21" w:rsidRDefault="00C848B2" w:rsidP="00CC0A21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CC0A21" w:rsidRPr="007D510C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http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://</w:t>
              </w:r>
              <w:r w:rsidR="00CC0A21" w:rsidRPr="007D510C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games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CC0A21" w:rsidRPr="007D510C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kolossale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CC0A21" w:rsidRPr="007D510C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  <w:r w:rsidR="00CC0A21" w:rsidRPr="00D9487B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/</w:t>
              </w:r>
            </w:hyperlink>
          </w:p>
        </w:tc>
      </w:tr>
    </w:tbl>
    <w:p w:rsidR="00E1648C" w:rsidRPr="00D9487B" w:rsidRDefault="00F97482" w:rsidP="00F97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F00FF" w:rsidRPr="00D9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E09" w:rsidRPr="00D9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E1648C" w:rsidRPr="00D9487B" w:rsidRDefault="00E1648C" w:rsidP="00E16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83B" w:rsidRPr="00D9487B" w:rsidRDefault="00A3583B" w:rsidP="00AF00FF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42E" w:rsidRPr="00D9487B" w:rsidRDefault="003A042E" w:rsidP="00AF00FF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42E" w:rsidRPr="00D9487B" w:rsidRDefault="003A042E" w:rsidP="00AF00FF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42E" w:rsidRPr="00D9487B" w:rsidRDefault="003A042E" w:rsidP="00AF00FF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42E" w:rsidRPr="00D9487B" w:rsidRDefault="003A042E" w:rsidP="00AF00FF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42E" w:rsidRPr="00D9487B" w:rsidRDefault="003A042E" w:rsidP="00AF00FF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776" w:rsidRPr="00D82FF0" w:rsidRDefault="00AF00FF" w:rsidP="00D82FF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B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bookmarkStart w:id="0" w:name="_GoBack"/>
      <w:bookmarkEnd w:id="0"/>
    </w:p>
    <w:sectPr w:rsidR="00753776" w:rsidRPr="00D82FF0" w:rsidSect="00D81723">
      <w:type w:val="continuous"/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158"/>
    <w:multiLevelType w:val="multilevel"/>
    <w:tmpl w:val="63CC06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642D"/>
    <w:multiLevelType w:val="multilevel"/>
    <w:tmpl w:val="9EB0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71121"/>
    <w:multiLevelType w:val="multilevel"/>
    <w:tmpl w:val="BEB6D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80CFA"/>
    <w:multiLevelType w:val="multilevel"/>
    <w:tmpl w:val="17849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74595"/>
    <w:multiLevelType w:val="multilevel"/>
    <w:tmpl w:val="6EF076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56916"/>
    <w:multiLevelType w:val="multilevel"/>
    <w:tmpl w:val="704EC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47E0E"/>
    <w:multiLevelType w:val="multilevel"/>
    <w:tmpl w:val="0310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70283B"/>
    <w:multiLevelType w:val="multilevel"/>
    <w:tmpl w:val="3F2AACE4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562B0E"/>
    <w:multiLevelType w:val="multilevel"/>
    <w:tmpl w:val="D34C8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45229"/>
    <w:multiLevelType w:val="multilevel"/>
    <w:tmpl w:val="7826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E55F3"/>
    <w:multiLevelType w:val="multilevel"/>
    <w:tmpl w:val="983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3753D"/>
    <w:multiLevelType w:val="multilevel"/>
    <w:tmpl w:val="F8C8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04282"/>
    <w:multiLevelType w:val="multilevel"/>
    <w:tmpl w:val="5DB2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3052E"/>
    <w:multiLevelType w:val="multilevel"/>
    <w:tmpl w:val="DC74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CF4729"/>
    <w:multiLevelType w:val="multilevel"/>
    <w:tmpl w:val="56B6F440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AB106C"/>
    <w:multiLevelType w:val="multilevel"/>
    <w:tmpl w:val="7FF43E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056185"/>
    <w:multiLevelType w:val="hybridMultilevel"/>
    <w:tmpl w:val="EF9E02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40D6322"/>
    <w:multiLevelType w:val="multilevel"/>
    <w:tmpl w:val="A1E2F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9108F"/>
    <w:multiLevelType w:val="multilevel"/>
    <w:tmpl w:val="F6F0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C73E7"/>
    <w:multiLevelType w:val="multilevel"/>
    <w:tmpl w:val="88D03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539E8"/>
    <w:multiLevelType w:val="multilevel"/>
    <w:tmpl w:val="89F6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CC5899"/>
    <w:multiLevelType w:val="multilevel"/>
    <w:tmpl w:val="797E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3052BF"/>
    <w:multiLevelType w:val="multilevel"/>
    <w:tmpl w:val="5AD6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66288"/>
    <w:multiLevelType w:val="multilevel"/>
    <w:tmpl w:val="A40608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B97B21"/>
    <w:multiLevelType w:val="multilevel"/>
    <w:tmpl w:val="C2C23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3C06A6"/>
    <w:multiLevelType w:val="multilevel"/>
    <w:tmpl w:val="8C8C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6D6018"/>
    <w:multiLevelType w:val="multilevel"/>
    <w:tmpl w:val="24EA96E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077E47"/>
    <w:multiLevelType w:val="multilevel"/>
    <w:tmpl w:val="72E89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15421F"/>
    <w:multiLevelType w:val="multilevel"/>
    <w:tmpl w:val="C3B45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B26EBD"/>
    <w:multiLevelType w:val="multilevel"/>
    <w:tmpl w:val="0310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D071C1"/>
    <w:multiLevelType w:val="multilevel"/>
    <w:tmpl w:val="983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B30B75"/>
    <w:multiLevelType w:val="multilevel"/>
    <w:tmpl w:val="7748A3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3"/>
  </w:num>
  <w:num w:numId="3">
    <w:abstractNumId w:val="14"/>
  </w:num>
  <w:num w:numId="4">
    <w:abstractNumId w:val="26"/>
  </w:num>
  <w:num w:numId="5">
    <w:abstractNumId w:val="7"/>
  </w:num>
  <w:num w:numId="6">
    <w:abstractNumId w:val="4"/>
  </w:num>
  <w:num w:numId="7">
    <w:abstractNumId w:val="23"/>
  </w:num>
  <w:num w:numId="8">
    <w:abstractNumId w:val="22"/>
  </w:num>
  <w:num w:numId="9">
    <w:abstractNumId w:val="1"/>
  </w:num>
  <w:num w:numId="10">
    <w:abstractNumId w:val="2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9"/>
  </w:num>
  <w:num w:numId="14">
    <w:abstractNumId w:val="21"/>
  </w:num>
  <w:num w:numId="15">
    <w:abstractNumId w:val="28"/>
  </w:num>
  <w:num w:numId="16">
    <w:abstractNumId w:val="8"/>
  </w:num>
  <w:num w:numId="17">
    <w:abstractNumId w:val="27"/>
  </w:num>
  <w:num w:numId="18">
    <w:abstractNumId w:val="31"/>
  </w:num>
  <w:num w:numId="19">
    <w:abstractNumId w:val="25"/>
  </w:num>
  <w:num w:numId="20">
    <w:abstractNumId w:val="2"/>
  </w:num>
  <w:num w:numId="21">
    <w:abstractNumId w:val="18"/>
  </w:num>
  <w:num w:numId="22">
    <w:abstractNumId w:val="11"/>
  </w:num>
  <w:num w:numId="23">
    <w:abstractNumId w:val="9"/>
  </w:num>
  <w:num w:numId="24">
    <w:abstractNumId w:val="5"/>
  </w:num>
  <w:num w:numId="25">
    <w:abstractNumId w:val="17"/>
  </w:num>
  <w:num w:numId="26">
    <w:abstractNumId w:val="3"/>
  </w:num>
  <w:num w:numId="27">
    <w:abstractNumId w:val="24"/>
  </w:num>
  <w:num w:numId="28">
    <w:abstractNumId w:val="0"/>
  </w:num>
  <w:num w:numId="29">
    <w:abstractNumId w:val="15"/>
  </w:num>
  <w:num w:numId="30">
    <w:abstractNumId w:val="10"/>
  </w:num>
  <w:num w:numId="31">
    <w:abstractNumId w:val="16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F00FF"/>
    <w:rsid w:val="00017206"/>
    <w:rsid w:val="000216C3"/>
    <w:rsid w:val="00023532"/>
    <w:rsid w:val="00023F37"/>
    <w:rsid w:val="000263AC"/>
    <w:rsid w:val="0005375F"/>
    <w:rsid w:val="00081754"/>
    <w:rsid w:val="000C01A5"/>
    <w:rsid w:val="000C3E96"/>
    <w:rsid w:val="000F3894"/>
    <w:rsid w:val="00136BCC"/>
    <w:rsid w:val="001406BB"/>
    <w:rsid w:val="0014530A"/>
    <w:rsid w:val="00145606"/>
    <w:rsid w:val="00155571"/>
    <w:rsid w:val="001651A0"/>
    <w:rsid w:val="001B184B"/>
    <w:rsid w:val="001D2E76"/>
    <w:rsid w:val="002308D9"/>
    <w:rsid w:val="0023797D"/>
    <w:rsid w:val="00245320"/>
    <w:rsid w:val="00260B34"/>
    <w:rsid w:val="002635E4"/>
    <w:rsid w:val="00263E67"/>
    <w:rsid w:val="00281F87"/>
    <w:rsid w:val="002961F6"/>
    <w:rsid w:val="002B508A"/>
    <w:rsid w:val="002C0901"/>
    <w:rsid w:val="002C553D"/>
    <w:rsid w:val="00305D7F"/>
    <w:rsid w:val="003121BC"/>
    <w:rsid w:val="0034296F"/>
    <w:rsid w:val="0035644B"/>
    <w:rsid w:val="00363154"/>
    <w:rsid w:val="00374B9E"/>
    <w:rsid w:val="003A042E"/>
    <w:rsid w:val="003B2A03"/>
    <w:rsid w:val="003D0ED7"/>
    <w:rsid w:val="003E6425"/>
    <w:rsid w:val="003E69D9"/>
    <w:rsid w:val="003F41B9"/>
    <w:rsid w:val="0041082D"/>
    <w:rsid w:val="004123C5"/>
    <w:rsid w:val="004131F1"/>
    <w:rsid w:val="0041771D"/>
    <w:rsid w:val="00430B9F"/>
    <w:rsid w:val="00454691"/>
    <w:rsid w:val="00455A74"/>
    <w:rsid w:val="00472573"/>
    <w:rsid w:val="00474196"/>
    <w:rsid w:val="00477D16"/>
    <w:rsid w:val="0048342C"/>
    <w:rsid w:val="004842AE"/>
    <w:rsid w:val="00496B18"/>
    <w:rsid w:val="004D0F3D"/>
    <w:rsid w:val="004F3165"/>
    <w:rsid w:val="00503B63"/>
    <w:rsid w:val="00506DB3"/>
    <w:rsid w:val="00514AD1"/>
    <w:rsid w:val="005544B1"/>
    <w:rsid w:val="00577071"/>
    <w:rsid w:val="00582484"/>
    <w:rsid w:val="00585330"/>
    <w:rsid w:val="0058768B"/>
    <w:rsid w:val="00587C47"/>
    <w:rsid w:val="005D3E09"/>
    <w:rsid w:val="005E6679"/>
    <w:rsid w:val="00606612"/>
    <w:rsid w:val="006208CF"/>
    <w:rsid w:val="006248F7"/>
    <w:rsid w:val="00642CEB"/>
    <w:rsid w:val="006546C4"/>
    <w:rsid w:val="00655D28"/>
    <w:rsid w:val="0066422E"/>
    <w:rsid w:val="00687D6D"/>
    <w:rsid w:val="006B174F"/>
    <w:rsid w:val="006B7EB2"/>
    <w:rsid w:val="006C1DDD"/>
    <w:rsid w:val="006E3A7A"/>
    <w:rsid w:val="006E4577"/>
    <w:rsid w:val="006F6303"/>
    <w:rsid w:val="00704868"/>
    <w:rsid w:val="0073419C"/>
    <w:rsid w:val="00735F6A"/>
    <w:rsid w:val="00746129"/>
    <w:rsid w:val="00747D5D"/>
    <w:rsid w:val="00753022"/>
    <w:rsid w:val="00753776"/>
    <w:rsid w:val="007639C2"/>
    <w:rsid w:val="00791E15"/>
    <w:rsid w:val="00791F28"/>
    <w:rsid w:val="007A4DEA"/>
    <w:rsid w:val="007B0B6A"/>
    <w:rsid w:val="007E4948"/>
    <w:rsid w:val="0080445F"/>
    <w:rsid w:val="0080589F"/>
    <w:rsid w:val="00820076"/>
    <w:rsid w:val="00821398"/>
    <w:rsid w:val="008316E0"/>
    <w:rsid w:val="008358C1"/>
    <w:rsid w:val="008434C1"/>
    <w:rsid w:val="00851EC4"/>
    <w:rsid w:val="0088246A"/>
    <w:rsid w:val="008842C1"/>
    <w:rsid w:val="008B64E4"/>
    <w:rsid w:val="008C0311"/>
    <w:rsid w:val="008E45DD"/>
    <w:rsid w:val="00922504"/>
    <w:rsid w:val="0093331C"/>
    <w:rsid w:val="0093424B"/>
    <w:rsid w:val="0093461F"/>
    <w:rsid w:val="00946CB6"/>
    <w:rsid w:val="00982894"/>
    <w:rsid w:val="00982AE3"/>
    <w:rsid w:val="009D6D85"/>
    <w:rsid w:val="009E0985"/>
    <w:rsid w:val="00A07F94"/>
    <w:rsid w:val="00A13B1A"/>
    <w:rsid w:val="00A16F19"/>
    <w:rsid w:val="00A32836"/>
    <w:rsid w:val="00A34E7F"/>
    <w:rsid w:val="00A3583B"/>
    <w:rsid w:val="00A44132"/>
    <w:rsid w:val="00A54946"/>
    <w:rsid w:val="00A635CA"/>
    <w:rsid w:val="00A7792F"/>
    <w:rsid w:val="00A779D7"/>
    <w:rsid w:val="00A95410"/>
    <w:rsid w:val="00AA1531"/>
    <w:rsid w:val="00AA2C3A"/>
    <w:rsid w:val="00AA4F46"/>
    <w:rsid w:val="00AB25F1"/>
    <w:rsid w:val="00AD2C34"/>
    <w:rsid w:val="00AE74B7"/>
    <w:rsid w:val="00AF00FF"/>
    <w:rsid w:val="00B007F6"/>
    <w:rsid w:val="00B16AF3"/>
    <w:rsid w:val="00B238B7"/>
    <w:rsid w:val="00B334B7"/>
    <w:rsid w:val="00B5076C"/>
    <w:rsid w:val="00B50FE2"/>
    <w:rsid w:val="00B5167A"/>
    <w:rsid w:val="00B54902"/>
    <w:rsid w:val="00B63BAD"/>
    <w:rsid w:val="00B63C4B"/>
    <w:rsid w:val="00B66157"/>
    <w:rsid w:val="00B72C2A"/>
    <w:rsid w:val="00B72FDA"/>
    <w:rsid w:val="00B85B7B"/>
    <w:rsid w:val="00B9084E"/>
    <w:rsid w:val="00BA6159"/>
    <w:rsid w:val="00BA659D"/>
    <w:rsid w:val="00BA78F6"/>
    <w:rsid w:val="00BF00B6"/>
    <w:rsid w:val="00BF0B0D"/>
    <w:rsid w:val="00C0088F"/>
    <w:rsid w:val="00C312FB"/>
    <w:rsid w:val="00C31CB5"/>
    <w:rsid w:val="00C47BB1"/>
    <w:rsid w:val="00C505B5"/>
    <w:rsid w:val="00C65B42"/>
    <w:rsid w:val="00C848B2"/>
    <w:rsid w:val="00C96EC4"/>
    <w:rsid w:val="00CB5FBF"/>
    <w:rsid w:val="00CB6F1C"/>
    <w:rsid w:val="00CC0A21"/>
    <w:rsid w:val="00CC161B"/>
    <w:rsid w:val="00CC4802"/>
    <w:rsid w:val="00CD4D8D"/>
    <w:rsid w:val="00CE48C9"/>
    <w:rsid w:val="00D32684"/>
    <w:rsid w:val="00D33DF2"/>
    <w:rsid w:val="00D366C9"/>
    <w:rsid w:val="00D402D1"/>
    <w:rsid w:val="00D720DB"/>
    <w:rsid w:val="00D72B55"/>
    <w:rsid w:val="00D80113"/>
    <w:rsid w:val="00D81723"/>
    <w:rsid w:val="00D82FF0"/>
    <w:rsid w:val="00D9487B"/>
    <w:rsid w:val="00DA7569"/>
    <w:rsid w:val="00DB5173"/>
    <w:rsid w:val="00DD44A9"/>
    <w:rsid w:val="00DD6555"/>
    <w:rsid w:val="00DE1225"/>
    <w:rsid w:val="00E034B5"/>
    <w:rsid w:val="00E05847"/>
    <w:rsid w:val="00E07B10"/>
    <w:rsid w:val="00E1348C"/>
    <w:rsid w:val="00E141DB"/>
    <w:rsid w:val="00E1648C"/>
    <w:rsid w:val="00E250D5"/>
    <w:rsid w:val="00E34C79"/>
    <w:rsid w:val="00E36125"/>
    <w:rsid w:val="00E44592"/>
    <w:rsid w:val="00E53EB2"/>
    <w:rsid w:val="00E579BE"/>
    <w:rsid w:val="00E606BA"/>
    <w:rsid w:val="00E8251C"/>
    <w:rsid w:val="00EC7CF8"/>
    <w:rsid w:val="00ED0047"/>
    <w:rsid w:val="00EF3512"/>
    <w:rsid w:val="00F13D58"/>
    <w:rsid w:val="00F270BF"/>
    <w:rsid w:val="00F50FCE"/>
    <w:rsid w:val="00F72B0C"/>
    <w:rsid w:val="00F90F51"/>
    <w:rsid w:val="00F97482"/>
    <w:rsid w:val="00F97937"/>
    <w:rsid w:val="00FA5571"/>
    <w:rsid w:val="00FA7550"/>
    <w:rsid w:val="00FC2291"/>
    <w:rsid w:val="00FD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FF"/>
  </w:style>
  <w:style w:type="paragraph" w:styleId="2">
    <w:name w:val="heading 2"/>
    <w:basedOn w:val="a"/>
    <w:link w:val="20"/>
    <w:uiPriority w:val="9"/>
    <w:qFormat/>
    <w:rsid w:val="00982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CA"/>
    <w:pPr>
      <w:ind w:left="720"/>
      <w:contextualSpacing/>
    </w:pPr>
  </w:style>
  <w:style w:type="paragraph" w:styleId="a4">
    <w:name w:val="No Spacing"/>
    <w:uiPriority w:val="1"/>
    <w:qFormat/>
    <w:rsid w:val="005D3E09"/>
    <w:pPr>
      <w:spacing w:after="0" w:line="240" w:lineRule="auto"/>
    </w:pPr>
  </w:style>
  <w:style w:type="table" w:styleId="a5">
    <w:name w:val="Table Grid"/>
    <w:basedOn w:val="a1"/>
    <w:uiPriority w:val="59"/>
    <w:rsid w:val="0045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82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82AE3"/>
    <w:rPr>
      <w:color w:val="0000FF"/>
      <w:u w:val="single"/>
    </w:rPr>
  </w:style>
  <w:style w:type="paragraph" w:customStyle="1" w:styleId="c3">
    <w:name w:val="c3"/>
    <w:basedOn w:val="a"/>
    <w:rsid w:val="0098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2AE3"/>
  </w:style>
  <w:style w:type="character" w:customStyle="1" w:styleId="c0">
    <w:name w:val="c0"/>
    <w:basedOn w:val="a0"/>
    <w:rsid w:val="00982AE3"/>
  </w:style>
  <w:style w:type="character" w:customStyle="1" w:styleId="apple-converted-space">
    <w:name w:val="apple-converted-space"/>
    <w:basedOn w:val="a0"/>
    <w:rsid w:val="00982AE3"/>
  </w:style>
  <w:style w:type="paragraph" w:styleId="a7">
    <w:name w:val="Normal (Web)"/>
    <w:basedOn w:val="a"/>
    <w:uiPriority w:val="99"/>
    <w:unhideWhenUsed/>
    <w:rsid w:val="0098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s.kolossal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mbab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lenka.org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hastovskaya-school.sov-lin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</cp:lastModifiedBy>
  <cp:revision>33</cp:revision>
  <cp:lastPrinted>2014-04-08T10:26:00Z</cp:lastPrinted>
  <dcterms:created xsi:type="dcterms:W3CDTF">2014-03-31T08:48:00Z</dcterms:created>
  <dcterms:modified xsi:type="dcterms:W3CDTF">2014-04-11T13:29:00Z</dcterms:modified>
</cp:coreProperties>
</file>