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3F" w:rsidRPr="008951BA" w:rsidRDefault="00E90904" w:rsidP="008951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1BA">
        <w:rPr>
          <w:rFonts w:ascii="Times New Roman" w:hAnsi="Times New Roman" w:cs="Times New Roman"/>
          <w:b/>
          <w:sz w:val="28"/>
          <w:szCs w:val="28"/>
        </w:rPr>
        <w:t>Проект урока 4 класс</w:t>
      </w:r>
    </w:p>
    <w:p w:rsidR="00E90904" w:rsidRPr="008951BA" w:rsidRDefault="008951BA">
      <w:pPr>
        <w:rPr>
          <w:rFonts w:ascii="Times New Roman" w:hAnsi="Times New Roman" w:cs="Times New Roman"/>
          <w:sz w:val="28"/>
          <w:szCs w:val="28"/>
        </w:rPr>
      </w:pPr>
      <w:r w:rsidRPr="008951BA">
        <w:rPr>
          <w:rFonts w:ascii="Times New Roman" w:hAnsi="Times New Roman" w:cs="Times New Roman"/>
          <w:b/>
          <w:sz w:val="28"/>
          <w:szCs w:val="28"/>
        </w:rPr>
        <w:t>Предмет:</w:t>
      </w:r>
      <w:r w:rsidR="00E90904" w:rsidRPr="008951BA">
        <w:rPr>
          <w:rFonts w:ascii="Times New Roman" w:hAnsi="Times New Roman" w:cs="Times New Roman"/>
          <w:sz w:val="28"/>
          <w:szCs w:val="28"/>
        </w:rPr>
        <w:t xml:space="preserve"> математика</w:t>
      </w:r>
      <w:r w:rsidR="00D83389">
        <w:rPr>
          <w:rFonts w:ascii="Times New Roman" w:hAnsi="Times New Roman" w:cs="Times New Roman"/>
          <w:sz w:val="28"/>
          <w:szCs w:val="28"/>
        </w:rPr>
        <w:t xml:space="preserve">  УМК  М.И.Моро и др.</w:t>
      </w:r>
    </w:p>
    <w:p w:rsidR="00E90904" w:rsidRPr="008951BA" w:rsidRDefault="00E90904">
      <w:pPr>
        <w:rPr>
          <w:rFonts w:ascii="Times New Roman" w:hAnsi="Times New Roman" w:cs="Times New Roman"/>
          <w:sz w:val="28"/>
          <w:szCs w:val="28"/>
        </w:rPr>
      </w:pPr>
      <w:r w:rsidRPr="008951BA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8951BA">
        <w:rPr>
          <w:rFonts w:ascii="Times New Roman" w:hAnsi="Times New Roman" w:cs="Times New Roman"/>
          <w:sz w:val="28"/>
          <w:szCs w:val="28"/>
        </w:rPr>
        <w:t xml:space="preserve"> «Диаграммы»</w:t>
      </w:r>
    </w:p>
    <w:p w:rsidR="00E90904" w:rsidRPr="008951BA" w:rsidRDefault="00E90904">
      <w:pPr>
        <w:rPr>
          <w:rFonts w:ascii="Times New Roman" w:hAnsi="Times New Roman" w:cs="Times New Roman"/>
          <w:sz w:val="28"/>
          <w:szCs w:val="28"/>
        </w:rPr>
      </w:pPr>
      <w:r w:rsidRPr="008951BA">
        <w:rPr>
          <w:rFonts w:ascii="Times New Roman" w:hAnsi="Times New Roman" w:cs="Times New Roman"/>
          <w:b/>
          <w:sz w:val="28"/>
          <w:szCs w:val="28"/>
        </w:rPr>
        <w:t>Цель</w:t>
      </w:r>
      <w:r w:rsidRPr="008951BA">
        <w:rPr>
          <w:rFonts w:ascii="Times New Roman" w:hAnsi="Times New Roman" w:cs="Times New Roman"/>
          <w:sz w:val="28"/>
          <w:szCs w:val="28"/>
        </w:rPr>
        <w:t xml:space="preserve">: создать условия </w:t>
      </w:r>
      <w:proofErr w:type="gramStart"/>
      <w:r w:rsidRPr="008951B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366713">
        <w:rPr>
          <w:rFonts w:ascii="Times New Roman" w:hAnsi="Times New Roman" w:cs="Times New Roman"/>
          <w:sz w:val="28"/>
          <w:szCs w:val="28"/>
        </w:rPr>
        <w:t>;</w:t>
      </w:r>
    </w:p>
    <w:p w:rsidR="00E90904" w:rsidRPr="008951BA" w:rsidRDefault="00E90904">
      <w:pPr>
        <w:rPr>
          <w:rFonts w:ascii="Times New Roman" w:hAnsi="Times New Roman" w:cs="Times New Roman"/>
          <w:sz w:val="28"/>
          <w:szCs w:val="28"/>
        </w:rPr>
      </w:pPr>
      <w:r w:rsidRPr="008951BA">
        <w:rPr>
          <w:rFonts w:ascii="Times New Roman" w:hAnsi="Times New Roman" w:cs="Times New Roman"/>
          <w:sz w:val="28"/>
          <w:szCs w:val="28"/>
        </w:rPr>
        <w:t xml:space="preserve">- </w:t>
      </w:r>
      <w:r w:rsidR="000F76EF" w:rsidRPr="008951BA">
        <w:rPr>
          <w:rFonts w:ascii="Times New Roman" w:hAnsi="Times New Roman" w:cs="Times New Roman"/>
          <w:sz w:val="28"/>
          <w:szCs w:val="28"/>
        </w:rPr>
        <w:t>формирования</w:t>
      </w:r>
      <w:r w:rsidRPr="008951BA">
        <w:rPr>
          <w:rFonts w:ascii="Times New Roman" w:hAnsi="Times New Roman" w:cs="Times New Roman"/>
          <w:sz w:val="28"/>
          <w:szCs w:val="28"/>
        </w:rPr>
        <w:t xml:space="preserve"> понятия «диагр</w:t>
      </w:r>
      <w:r w:rsidR="000F76EF" w:rsidRPr="008951BA">
        <w:rPr>
          <w:rFonts w:ascii="Times New Roman" w:hAnsi="Times New Roman" w:cs="Times New Roman"/>
          <w:sz w:val="28"/>
          <w:szCs w:val="28"/>
        </w:rPr>
        <w:t>амма», «столбчатая диаграмма»</w:t>
      </w:r>
      <w:proofErr w:type="gramStart"/>
      <w:r w:rsidR="000F76EF" w:rsidRPr="008951BA">
        <w:rPr>
          <w:rFonts w:ascii="Times New Roman" w:hAnsi="Times New Roman" w:cs="Times New Roman"/>
          <w:sz w:val="28"/>
          <w:szCs w:val="28"/>
        </w:rPr>
        <w:t xml:space="preserve"> </w:t>
      </w:r>
      <w:r w:rsidR="00771505" w:rsidRPr="008951B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71505" w:rsidRPr="008951BA">
        <w:rPr>
          <w:rFonts w:ascii="Times New Roman" w:hAnsi="Times New Roman" w:cs="Times New Roman"/>
          <w:sz w:val="28"/>
          <w:szCs w:val="28"/>
        </w:rPr>
        <w:t xml:space="preserve"> «масштаб»</w:t>
      </w:r>
    </w:p>
    <w:p w:rsidR="00E90904" w:rsidRPr="008951BA" w:rsidRDefault="00E90904">
      <w:pPr>
        <w:rPr>
          <w:rFonts w:ascii="Times New Roman" w:hAnsi="Times New Roman" w:cs="Times New Roman"/>
          <w:sz w:val="28"/>
          <w:szCs w:val="28"/>
        </w:rPr>
      </w:pPr>
      <w:r w:rsidRPr="008951BA">
        <w:rPr>
          <w:rFonts w:ascii="Times New Roman" w:hAnsi="Times New Roman" w:cs="Times New Roman"/>
          <w:sz w:val="28"/>
          <w:szCs w:val="28"/>
        </w:rPr>
        <w:t>- формирования умения строить диаграммы,  ч</w:t>
      </w:r>
      <w:r w:rsidR="00771505" w:rsidRPr="008951BA">
        <w:rPr>
          <w:rFonts w:ascii="Times New Roman" w:hAnsi="Times New Roman" w:cs="Times New Roman"/>
          <w:sz w:val="28"/>
          <w:szCs w:val="28"/>
        </w:rPr>
        <w:t>итать и переводить их в таблицы, решать задачи;</w:t>
      </w:r>
    </w:p>
    <w:p w:rsidR="00E90904" w:rsidRPr="008951BA" w:rsidRDefault="00E90904">
      <w:pPr>
        <w:rPr>
          <w:rFonts w:ascii="Times New Roman" w:hAnsi="Times New Roman" w:cs="Times New Roman"/>
          <w:sz w:val="28"/>
          <w:szCs w:val="28"/>
        </w:rPr>
      </w:pPr>
      <w:r w:rsidRPr="008951BA">
        <w:rPr>
          <w:rFonts w:ascii="Times New Roman" w:hAnsi="Times New Roman" w:cs="Times New Roman"/>
          <w:sz w:val="28"/>
          <w:szCs w:val="28"/>
        </w:rPr>
        <w:t xml:space="preserve">- </w:t>
      </w:r>
      <w:r w:rsidR="000F76EF" w:rsidRPr="008951BA">
        <w:rPr>
          <w:rFonts w:ascii="Times New Roman" w:hAnsi="Times New Roman" w:cs="Times New Roman"/>
          <w:sz w:val="28"/>
          <w:szCs w:val="28"/>
        </w:rPr>
        <w:t>сравнения и анализа данных</w:t>
      </w:r>
    </w:p>
    <w:p w:rsidR="00E90904" w:rsidRPr="008951BA" w:rsidRDefault="00E90904">
      <w:pPr>
        <w:rPr>
          <w:rFonts w:ascii="Times New Roman" w:hAnsi="Times New Roman" w:cs="Times New Roman"/>
          <w:sz w:val="28"/>
          <w:szCs w:val="28"/>
        </w:rPr>
      </w:pPr>
      <w:r w:rsidRPr="008951BA">
        <w:rPr>
          <w:rFonts w:ascii="Times New Roman" w:hAnsi="Times New Roman" w:cs="Times New Roman"/>
          <w:sz w:val="28"/>
          <w:szCs w:val="28"/>
        </w:rPr>
        <w:t xml:space="preserve"> - </w:t>
      </w:r>
      <w:r w:rsidR="000F76EF" w:rsidRPr="008951BA">
        <w:rPr>
          <w:rFonts w:ascii="Times New Roman" w:hAnsi="Times New Roman" w:cs="Times New Roman"/>
          <w:sz w:val="28"/>
          <w:szCs w:val="28"/>
        </w:rPr>
        <w:t>формирования навыка самостоятельной работы  с цифровым лабораторным оборудованием</w:t>
      </w:r>
    </w:p>
    <w:p w:rsidR="000F76EF" w:rsidRPr="008951BA" w:rsidRDefault="000F76EF">
      <w:pPr>
        <w:rPr>
          <w:rFonts w:ascii="Times New Roman" w:hAnsi="Times New Roman" w:cs="Times New Roman"/>
          <w:b/>
          <w:sz w:val="28"/>
          <w:szCs w:val="28"/>
        </w:rPr>
      </w:pPr>
      <w:r w:rsidRPr="008951BA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0F76EF" w:rsidRPr="008951BA" w:rsidRDefault="00580EB5">
      <w:pPr>
        <w:rPr>
          <w:rFonts w:ascii="Times New Roman" w:hAnsi="Times New Roman" w:cs="Times New Roman"/>
          <w:sz w:val="28"/>
          <w:szCs w:val="28"/>
        </w:rPr>
      </w:pPr>
      <w:r w:rsidRPr="008951BA">
        <w:rPr>
          <w:rFonts w:ascii="Times New Roman" w:hAnsi="Times New Roman" w:cs="Times New Roman"/>
          <w:sz w:val="28"/>
          <w:szCs w:val="28"/>
        </w:rPr>
        <w:t>-уметь с</w:t>
      </w:r>
      <w:r w:rsidR="000F76EF" w:rsidRPr="008951BA">
        <w:rPr>
          <w:rFonts w:ascii="Times New Roman" w:hAnsi="Times New Roman" w:cs="Times New Roman"/>
          <w:sz w:val="28"/>
          <w:szCs w:val="28"/>
        </w:rPr>
        <w:t>троить и анализировать  столбчатые диаграммы</w:t>
      </w:r>
      <w:r w:rsidRPr="008951BA">
        <w:rPr>
          <w:rFonts w:ascii="Times New Roman" w:hAnsi="Times New Roman" w:cs="Times New Roman"/>
          <w:sz w:val="28"/>
          <w:szCs w:val="28"/>
        </w:rPr>
        <w:t xml:space="preserve">, </w:t>
      </w:r>
      <w:r w:rsidR="000F76EF" w:rsidRPr="008951BA">
        <w:rPr>
          <w:rFonts w:ascii="Times New Roman" w:hAnsi="Times New Roman" w:cs="Times New Roman"/>
          <w:sz w:val="28"/>
          <w:szCs w:val="28"/>
        </w:rPr>
        <w:t>за</w:t>
      </w:r>
      <w:r w:rsidR="00771505" w:rsidRPr="008951BA">
        <w:rPr>
          <w:rFonts w:ascii="Times New Roman" w:hAnsi="Times New Roman" w:cs="Times New Roman"/>
          <w:sz w:val="28"/>
          <w:szCs w:val="28"/>
        </w:rPr>
        <w:t>писывать их в таблицы, решать задачи;</w:t>
      </w:r>
    </w:p>
    <w:p w:rsidR="000F76EF" w:rsidRPr="008951BA" w:rsidRDefault="00580EB5">
      <w:pPr>
        <w:rPr>
          <w:rFonts w:ascii="Times New Roman" w:hAnsi="Times New Roman" w:cs="Times New Roman"/>
          <w:sz w:val="28"/>
          <w:szCs w:val="28"/>
        </w:rPr>
      </w:pPr>
      <w:r w:rsidRPr="008951BA">
        <w:rPr>
          <w:rFonts w:ascii="Times New Roman" w:hAnsi="Times New Roman" w:cs="Times New Roman"/>
          <w:sz w:val="28"/>
          <w:szCs w:val="28"/>
        </w:rPr>
        <w:t>- самостоятельно определять и формулировать</w:t>
      </w:r>
      <w:r w:rsidR="000F76EF" w:rsidRPr="008951BA">
        <w:rPr>
          <w:rFonts w:ascii="Times New Roman" w:hAnsi="Times New Roman" w:cs="Times New Roman"/>
          <w:sz w:val="28"/>
          <w:szCs w:val="28"/>
        </w:rPr>
        <w:t xml:space="preserve"> тему и цель урока</w:t>
      </w:r>
      <w:r w:rsidRPr="008951BA">
        <w:rPr>
          <w:rFonts w:ascii="Times New Roman" w:hAnsi="Times New Roman" w:cs="Times New Roman"/>
          <w:sz w:val="28"/>
          <w:szCs w:val="28"/>
        </w:rPr>
        <w:t>;</w:t>
      </w:r>
    </w:p>
    <w:p w:rsidR="000F76EF" w:rsidRPr="008951BA" w:rsidRDefault="00580EB5">
      <w:pPr>
        <w:rPr>
          <w:rFonts w:ascii="Times New Roman" w:hAnsi="Times New Roman" w:cs="Times New Roman"/>
          <w:sz w:val="28"/>
          <w:szCs w:val="28"/>
        </w:rPr>
      </w:pPr>
      <w:r w:rsidRPr="008951BA">
        <w:rPr>
          <w:rFonts w:ascii="Times New Roman" w:hAnsi="Times New Roman" w:cs="Times New Roman"/>
          <w:sz w:val="28"/>
          <w:szCs w:val="28"/>
        </w:rPr>
        <w:t>- договари</w:t>
      </w:r>
      <w:r w:rsidR="000F76EF" w:rsidRPr="008951BA">
        <w:rPr>
          <w:rFonts w:ascii="Times New Roman" w:hAnsi="Times New Roman" w:cs="Times New Roman"/>
          <w:sz w:val="28"/>
          <w:szCs w:val="28"/>
        </w:rPr>
        <w:t>ваться о правилах ра</w:t>
      </w:r>
      <w:r w:rsidRPr="008951BA">
        <w:rPr>
          <w:rFonts w:ascii="Times New Roman" w:hAnsi="Times New Roman" w:cs="Times New Roman"/>
          <w:sz w:val="28"/>
          <w:szCs w:val="28"/>
        </w:rPr>
        <w:t>боты в группе;</w:t>
      </w:r>
    </w:p>
    <w:p w:rsidR="000F76EF" w:rsidRPr="008951BA" w:rsidRDefault="00580EB5">
      <w:pPr>
        <w:rPr>
          <w:rFonts w:ascii="Times New Roman" w:hAnsi="Times New Roman" w:cs="Times New Roman"/>
          <w:sz w:val="28"/>
          <w:szCs w:val="28"/>
        </w:rPr>
      </w:pPr>
      <w:r w:rsidRPr="008951BA">
        <w:rPr>
          <w:rFonts w:ascii="Times New Roman" w:hAnsi="Times New Roman" w:cs="Times New Roman"/>
          <w:sz w:val="28"/>
          <w:szCs w:val="28"/>
        </w:rPr>
        <w:t>- п</w:t>
      </w:r>
      <w:r w:rsidR="000F76EF" w:rsidRPr="008951BA">
        <w:rPr>
          <w:rFonts w:ascii="Times New Roman" w:hAnsi="Times New Roman" w:cs="Times New Roman"/>
          <w:sz w:val="28"/>
          <w:szCs w:val="28"/>
        </w:rPr>
        <w:t>роводить самооценку на основе успешности</w:t>
      </w:r>
      <w:r w:rsidRPr="008951BA">
        <w:rPr>
          <w:rFonts w:ascii="Times New Roman" w:hAnsi="Times New Roman" w:cs="Times New Roman"/>
          <w:sz w:val="28"/>
          <w:szCs w:val="28"/>
        </w:rPr>
        <w:t>;</w:t>
      </w:r>
    </w:p>
    <w:p w:rsidR="000F76EF" w:rsidRDefault="00580EB5">
      <w:pPr>
        <w:rPr>
          <w:rFonts w:ascii="Times New Roman" w:hAnsi="Times New Roman" w:cs="Times New Roman"/>
          <w:sz w:val="28"/>
          <w:szCs w:val="28"/>
        </w:rPr>
      </w:pPr>
      <w:r w:rsidRPr="008951BA">
        <w:rPr>
          <w:rFonts w:ascii="Times New Roman" w:hAnsi="Times New Roman" w:cs="Times New Roman"/>
          <w:sz w:val="28"/>
          <w:szCs w:val="28"/>
        </w:rPr>
        <w:t>-  и</w:t>
      </w:r>
      <w:r w:rsidR="000F76EF" w:rsidRPr="008951BA">
        <w:rPr>
          <w:rFonts w:ascii="Times New Roman" w:hAnsi="Times New Roman" w:cs="Times New Roman"/>
          <w:sz w:val="28"/>
          <w:szCs w:val="28"/>
        </w:rPr>
        <w:t>спользовать знания в повседневной жизни</w:t>
      </w:r>
      <w:r w:rsidRPr="008951BA">
        <w:rPr>
          <w:rFonts w:ascii="Times New Roman" w:hAnsi="Times New Roman" w:cs="Times New Roman"/>
          <w:sz w:val="28"/>
          <w:szCs w:val="28"/>
        </w:rPr>
        <w:t>;</w:t>
      </w:r>
    </w:p>
    <w:p w:rsidR="00306C56" w:rsidRDefault="00306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работать с датчиками цифровой лаборатории</w:t>
      </w:r>
    </w:p>
    <w:p w:rsidR="00306C56" w:rsidRDefault="00306C56">
      <w:pPr>
        <w:rPr>
          <w:rFonts w:ascii="Times New Roman" w:hAnsi="Times New Roman" w:cs="Times New Roman"/>
          <w:sz w:val="28"/>
          <w:szCs w:val="28"/>
        </w:rPr>
      </w:pPr>
    </w:p>
    <w:p w:rsidR="00306C56" w:rsidRPr="008951BA" w:rsidRDefault="00306C56">
      <w:pPr>
        <w:rPr>
          <w:rFonts w:ascii="Times New Roman" w:hAnsi="Times New Roman" w:cs="Times New Roman"/>
          <w:sz w:val="28"/>
          <w:szCs w:val="28"/>
        </w:rPr>
      </w:pPr>
    </w:p>
    <w:p w:rsidR="000F76EF" w:rsidRPr="008951BA" w:rsidRDefault="000F76E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36"/>
        <w:gridCol w:w="6008"/>
        <w:gridCol w:w="3538"/>
        <w:gridCol w:w="2204"/>
      </w:tblGrid>
      <w:tr w:rsidR="00B71076" w:rsidRPr="008951BA" w:rsidTr="0088345B">
        <w:tc>
          <w:tcPr>
            <w:tcW w:w="3036" w:type="dxa"/>
          </w:tcPr>
          <w:p w:rsidR="00E90904" w:rsidRPr="008951BA" w:rsidRDefault="00E9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6008" w:type="dxa"/>
          </w:tcPr>
          <w:p w:rsidR="00E90904" w:rsidRPr="008951BA" w:rsidRDefault="00E9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Приёмы и средства деятельности учителя</w:t>
            </w:r>
          </w:p>
        </w:tc>
        <w:tc>
          <w:tcPr>
            <w:tcW w:w="3538" w:type="dxa"/>
          </w:tcPr>
          <w:p w:rsidR="00E90904" w:rsidRPr="008951BA" w:rsidRDefault="00E9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Действия учащихся</w:t>
            </w:r>
          </w:p>
        </w:tc>
        <w:tc>
          <w:tcPr>
            <w:tcW w:w="2204" w:type="dxa"/>
          </w:tcPr>
          <w:p w:rsidR="00E90904" w:rsidRPr="008951BA" w:rsidRDefault="00B71076" w:rsidP="00B7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71076" w:rsidRPr="008951BA" w:rsidTr="0088345B">
        <w:tc>
          <w:tcPr>
            <w:tcW w:w="3036" w:type="dxa"/>
          </w:tcPr>
          <w:p w:rsidR="00E90904" w:rsidRPr="008951BA" w:rsidRDefault="00B7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 xml:space="preserve">Мотивационноцелевой </w:t>
            </w:r>
          </w:p>
          <w:p w:rsidR="00B71076" w:rsidRPr="008951BA" w:rsidRDefault="00B7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а) представление ситуации</w:t>
            </w:r>
          </w:p>
        </w:tc>
        <w:tc>
          <w:tcPr>
            <w:tcW w:w="6008" w:type="dxa"/>
          </w:tcPr>
          <w:p w:rsidR="00E90904" w:rsidRPr="008951BA" w:rsidRDefault="00B7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- Ребята, чтобы узнать, что мы будем изучать на уроке, я предлагаю задание, в котором необходимо расставить буквы в порядке возрастания соответствующих ответов и расшифровать тему нашего урока.</w:t>
            </w:r>
          </w:p>
          <w:p w:rsidR="00795AB2" w:rsidRPr="008951BA" w:rsidRDefault="00795AB2" w:rsidP="0058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 xml:space="preserve">- Работая в группе, определите </w:t>
            </w:r>
            <w:r w:rsidR="00580EB5" w:rsidRPr="008951BA"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 xml:space="preserve"> каждого участника</w:t>
            </w:r>
            <w:r w:rsidR="00580EB5" w:rsidRPr="008951BA">
              <w:rPr>
                <w:rFonts w:ascii="Times New Roman" w:hAnsi="Times New Roman" w:cs="Times New Roman"/>
                <w:sz w:val="28"/>
                <w:szCs w:val="28"/>
              </w:rPr>
              <w:t xml:space="preserve"> для успешного выполнения </w:t>
            </w: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EB5" w:rsidRPr="008951BA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38" w:type="dxa"/>
          </w:tcPr>
          <w:p w:rsidR="00E90904" w:rsidRPr="008951BA" w:rsidRDefault="00B7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Распределяют выражения в группе, находят значения выражений, выстраивают цепочку букв по возрастанию</w:t>
            </w:r>
          </w:p>
        </w:tc>
        <w:tc>
          <w:tcPr>
            <w:tcW w:w="2204" w:type="dxa"/>
          </w:tcPr>
          <w:p w:rsidR="00E90904" w:rsidRPr="008951BA" w:rsidRDefault="00B7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  <w:p w:rsidR="00B71076" w:rsidRPr="008951BA" w:rsidRDefault="00B7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649-40-9(А)</w:t>
            </w:r>
          </w:p>
          <w:p w:rsidR="00B71076" w:rsidRPr="008951BA" w:rsidRDefault="00B7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3х26-18(Г)</w:t>
            </w:r>
          </w:p>
          <w:p w:rsidR="00B71076" w:rsidRPr="008951BA" w:rsidRDefault="00B7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4=96</w:t>
            </w:r>
            <w:proofErr w:type="gramStart"/>
            <w:r w:rsidRPr="008951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951BA">
              <w:rPr>
                <w:rFonts w:ascii="Times New Roman" w:hAnsi="Times New Roman" w:cs="Times New Roman"/>
                <w:sz w:val="28"/>
                <w:szCs w:val="28"/>
              </w:rPr>
              <w:t xml:space="preserve"> 2(А)</w:t>
            </w:r>
          </w:p>
          <w:p w:rsidR="00B71076" w:rsidRPr="008951BA" w:rsidRDefault="00B7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proofErr w:type="gramStart"/>
            <w:r w:rsidRPr="008951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951BA">
              <w:rPr>
                <w:rFonts w:ascii="Times New Roman" w:hAnsi="Times New Roman" w:cs="Times New Roman"/>
                <w:sz w:val="28"/>
                <w:szCs w:val="28"/>
              </w:rPr>
              <w:t xml:space="preserve"> 16 х9(И)</w:t>
            </w:r>
          </w:p>
          <w:p w:rsidR="00B71076" w:rsidRPr="008951BA" w:rsidRDefault="00B7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260+70(М)</w:t>
            </w:r>
          </w:p>
          <w:p w:rsidR="00B71076" w:rsidRPr="008951BA" w:rsidRDefault="00B7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482 – 60(М)</w:t>
            </w:r>
          </w:p>
          <w:p w:rsidR="00B71076" w:rsidRPr="008951BA" w:rsidRDefault="00B7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560:7 х 4(А)</w:t>
            </w:r>
          </w:p>
          <w:p w:rsidR="00B71076" w:rsidRPr="008951BA" w:rsidRDefault="00B7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8х8-6х7(Д)</w:t>
            </w:r>
          </w:p>
          <w:p w:rsidR="00B71076" w:rsidRPr="008951BA" w:rsidRDefault="00B7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210:7:6+69(Р)</w:t>
            </w:r>
          </w:p>
          <w:p w:rsidR="00795AB2" w:rsidRPr="008951BA" w:rsidRDefault="0079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Ответ: диаграмма</w:t>
            </w:r>
          </w:p>
        </w:tc>
      </w:tr>
      <w:tr w:rsidR="00B71076" w:rsidRPr="008951BA" w:rsidTr="0088345B">
        <w:tc>
          <w:tcPr>
            <w:tcW w:w="3036" w:type="dxa"/>
          </w:tcPr>
          <w:p w:rsidR="00E90904" w:rsidRPr="008951BA" w:rsidRDefault="00E9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8" w:type="dxa"/>
          </w:tcPr>
          <w:p w:rsidR="00580EB5" w:rsidRPr="008951BA" w:rsidRDefault="00795AB2" w:rsidP="0058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- Кто знает, что такое диаграмма?</w:t>
            </w:r>
            <w:r w:rsidR="00580EB5" w:rsidRPr="008951BA">
              <w:rPr>
                <w:rFonts w:ascii="Times New Roman" w:hAnsi="Times New Roman" w:cs="Times New Roman"/>
                <w:sz w:val="28"/>
                <w:szCs w:val="28"/>
              </w:rPr>
              <w:t xml:space="preserve"> (Диаграмма </w:t>
            </w:r>
            <w:proofErr w:type="gramStart"/>
            <w:r w:rsidR="00580EB5" w:rsidRPr="008951BA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="00580EB5" w:rsidRPr="008951BA">
              <w:rPr>
                <w:rFonts w:ascii="Times New Roman" w:hAnsi="Times New Roman" w:cs="Times New Roman"/>
                <w:sz w:val="28"/>
                <w:szCs w:val="28"/>
              </w:rPr>
              <w:t>исунок в виде графика)</w:t>
            </w:r>
          </w:p>
          <w:p w:rsidR="00E90904" w:rsidRPr="008951BA" w:rsidRDefault="00580EB5" w:rsidP="0058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95AB2" w:rsidRPr="00895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 xml:space="preserve">Где видели диаграммы? </w:t>
            </w:r>
          </w:p>
          <w:p w:rsidR="00580EB5" w:rsidRPr="008951BA" w:rsidRDefault="00580EB5" w:rsidP="0058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- Для чего нужны диаграммы</w:t>
            </w:r>
            <w:proofErr w:type="gramStart"/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Сбор и представление данных)</w:t>
            </w:r>
          </w:p>
        </w:tc>
        <w:tc>
          <w:tcPr>
            <w:tcW w:w="3538" w:type="dxa"/>
          </w:tcPr>
          <w:p w:rsidR="00E90904" w:rsidRPr="008951BA" w:rsidRDefault="0079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Приводят примеры  из своего опыта, объясняют  применение диаграмм.</w:t>
            </w:r>
          </w:p>
        </w:tc>
        <w:tc>
          <w:tcPr>
            <w:tcW w:w="2204" w:type="dxa"/>
          </w:tcPr>
          <w:p w:rsidR="00E90904" w:rsidRPr="008951BA" w:rsidRDefault="0079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 xml:space="preserve">Делятся жизненным опытом </w:t>
            </w:r>
            <w:r w:rsidR="00580EB5" w:rsidRPr="008951BA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наблюдений</w:t>
            </w:r>
          </w:p>
        </w:tc>
      </w:tr>
      <w:tr w:rsidR="00927750" w:rsidRPr="008951BA" w:rsidTr="0088345B">
        <w:tc>
          <w:tcPr>
            <w:tcW w:w="3036" w:type="dxa"/>
          </w:tcPr>
          <w:p w:rsidR="00927750" w:rsidRPr="008E1FA8" w:rsidRDefault="008E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остроение диаграмм с помощью датчиков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WERNIER</w:t>
            </w:r>
            <w:r w:rsidRPr="008E1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цифровой лаборатории</w:t>
            </w:r>
          </w:p>
        </w:tc>
        <w:tc>
          <w:tcPr>
            <w:tcW w:w="6008" w:type="dxa"/>
          </w:tcPr>
          <w:p w:rsidR="00927750" w:rsidRPr="008951BA" w:rsidRDefault="0092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E1FA8">
              <w:rPr>
                <w:rFonts w:ascii="Times New Roman" w:hAnsi="Times New Roman" w:cs="Times New Roman"/>
                <w:sz w:val="28"/>
                <w:szCs w:val="28"/>
              </w:rPr>
              <w:t>Ребята, у групп имеется или датчик температуры или датчик сердцебиения.</w:t>
            </w: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</w:t>
            </w:r>
            <w:proofErr w:type="gramStart"/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датчики</w:t>
            </w:r>
            <w:proofErr w:type="gramEnd"/>
            <w:r w:rsidRPr="00895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1FA8">
              <w:rPr>
                <w:rFonts w:ascii="Times New Roman" w:hAnsi="Times New Roman" w:cs="Times New Roman"/>
                <w:sz w:val="28"/>
                <w:szCs w:val="28"/>
              </w:rPr>
              <w:t xml:space="preserve">постройте и </w:t>
            </w:r>
            <w:r w:rsidR="00580EB5" w:rsidRPr="008951BA">
              <w:rPr>
                <w:rFonts w:ascii="Times New Roman" w:hAnsi="Times New Roman" w:cs="Times New Roman"/>
                <w:sz w:val="28"/>
                <w:szCs w:val="28"/>
              </w:rPr>
              <w:t>прочитайте диаграммы для двух участников от</w:t>
            </w: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 xml:space="preserve"> группы </w:t>
            </w:r>
          </w:p>
          <w:p w:rsidR="00585305" w:rsidRPr="008951BA" w:rsidRDefault="00585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305" w:rsidRPr="008951BA" w:rsidRDefault="00585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305" w:rsidRPr="008951BA" w:rsidRDefault="00585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305" w:rsidRPr="008951BA" w:rsidRDefault="00585305" w:rsidP="008E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E1FA8">
              <w:rPr>
                <w:rFonts w:ascii="Times New Roman" w:hAnsi="Times New Roman" w:cs="Times New Roman"/>
                <w:sz w:val="28"/>
                <w:szCs w:val="28"/>
              </w:rPr>
              <w:t>Как прочитать</w:t>
            </w: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 xml:space="preserve"> диаграммы на экране? </w:t>
            </w:r>
          </w:p>
        </w:tc>
        <w:tc>
          <w:tcPr>
            <w:tcW w:w="3538" w:type="dxa"/>
          </w:tcPr>
          <w:p w:rsidR="00927750" w:rsidRPr="008951BA" w:rsidRDefault="0092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Работая в группах, измеряют температуру тела и частоту сердцебиения, демонстрируют через проектор на экран.</w:t>
            </w:r>
          </w:p>
          <w:p w:rsidR="00585305" w:rsidRPr="00366713" w:rsidRDefault="00585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Анализируют диаграммы, делают вывод.</w:t>
            </w:r>
          </w:p>
          <w:p w:rsidR="008E1FA8" w:rsidRPr="008E1FA8" w:rsidRDefault="008E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измерения разным цветом показывают температуру тела и количество сердечных сокращений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«испытуемых»</w:t>
            </w:r>
          </w:p>
        </w:tc>
        <w:tc>
          <w:tcPr>
            <w:tcW w:w="2204" w:type="dxa"/>
          </w:tcPr>
          <w:p w:rsidR="00927750" w:rsidRPr="008E1FA8" w:rsidRDefault="008E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имеют навык работы с датчиками</w:t>
            </w:r>
            <w:r w:rsidRPr="008E1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WERNIER</w:t>
            </w:r>
          </w:p>
          <w:p w:rsidR="00585305" w:rsidRPr="008951BA" w:rsidRDefault="00585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305" w:rsidRPr="008951BA" w:rsidRDefault="00585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305" w:rsidRPr="008951BA" w:rsidRDefault="00585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305" w:rsidRPr="008951BA" w:rsidRDefault="00585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датчиков можно построить разные </w:t>
            </w:r>
            <w:r w:rsidRPr="00895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диаграммы</w:t>
            </w:r>
          </w:p>
        </w:tc>
      </w:tr>
      <w:tr w:rsidR="00B71076" w:rsidRPr="008951BA" w:rsidTr="0088345B">
        <w:tc>
          <w:tcPr>
            <w:tcW w:w="3036" w:type="dxa"/>
          </w:tcPr>
          <w:p w:rsidR="00E90904" w:rsidRPr="008951BA" w:rsidRDefault="00E9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8" w:type="dxa"/>
          </w:tcPr>
          <w:p w:rsidR="00E90904" w:rsidRPr="008951BA" w:rsidRDefault="0079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- Кто сможет построить диаграмму по результату задан</w:t>
            </w:r>
            <w:r w:rsidR="000A4233" w:rsidRPr="008951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я?</w:t>
            </w:r>
          </w:p>
          <w:p w:rsidR="000A4233" w:rsidRPr="008951BA" w:rsidRDefault="000A4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- Какой вариант, на ваш взгляд, самый удачный? Почему?</w:t>
            </w:r>
          </w:p>
        </w:tc>
        <w:tc>
          <w:tcPr>
            <w:tcW w:w="3538" w:type="dxa"/>
          </w:tcPr>
          <w:p w:rsidR="00E90904" w:rsidRPr="008951BA" w:rsidRDefault="000A4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Предлагают варианты, обсуждают в группах.</w:t>
            </w:r>
          </w:p>
        </w:tc>
        <w:tc>
          <w:tcPr>
            <w:tcW w:w="2204" w:type="dxa"/>
          </w:tcPr>
          <w:p w:rsidR="00E90904" w:rsidRPr="008951BA" w:rsidRDefault="000A4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Чертёжи на доске.</w:t>
            </w:r>
          </w:p>
        </w:tc>
      </w:tr>
      <w:tr w:rsidR="00B71076" w:rsidRPr="008951BA" w:rsidTr="0088345B">
        <w:tc>
          <w:tcPr>
            <w:tcW w:w="3036" w:type="dxa"/>
          </w:tcPr>
          <w:p w:rsidR="00E90904" w:rsidRPr="008951BA" w:rsidRDefault="000A4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в) формулирование темы</w:t>
            </w:r>
          </w:p>
        </w:tc>
        <w:tc>
          <w:tcPr>
            <w:tcW w:w="6008" w:type="dxa"/>
          </w:tcPr>
          <w:p w:rsidR="00E90904" w:rsidRPr="008951BA" w:rsidRDefault="000A4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- Ребята, кто готов сформулировать тему урока?</w:t>
            </w:r>
          </w:p>
        </w:tc>
        <w:tc>
          <w:tcPr>
            <w:tcW w:w="3538" w:type="dxa"/>
          </w:tcPr>
          <w:p w:rsidR="00E90904" w:rsidRPr="008951BA" w:rsidRDefault="000A4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- Что такое диаграмма?</w:t>
            </w:r>
          </w:p>
          <w:p w:rsidR="000A4233" w:rsidRPr="008951BA" w:rsidRDefault="000A4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- Какие бывают диаграммы?</w:t>
            </w:r>
          </w:p>
          <w:p w:rsidR="000A4233" w:rsidRPr="008951BA" w:rsidRDefault="000A4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- Как построить диаграмму?</w:t>
            </w:r>
          </w:p>
        </w:tc>
        <w:tc>
          <w:tcPr>
            <w:tcW w:w="2204" w:type="dxa"/>
          </w:tcPr>
          <w:p w:rsidR="00E90904" w:rsidRPr="008951BA" w:rsidRDefault="00A66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Учитель фиксирует вопросы на доске.</w:t>
            </w:r>
          </w:p>
        </w:tc>
      </w:tr>
      <w:tr w:rsidR="00B71076" w:rsidRPr="008951BA" w:rsidTr="0088345B">
        <w:tc>
          <w:tcPr>
            <w:tcW w:w="3036" w:type="dxa"/>
          </w:tcPr>
          <w:p w:rsidR="00E90904" w:rsidRPr="008951BA" w:rsidRDefault="00E9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8" w:type="dxa"/>
          </w:tcPr>
          <w:p w:rsidR="00E90904" w:rsidRPr="008951BA" w:rsidRDefault="00A66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- Откройте учебник на стр. 16 («Математика</w:t>
            </w:r>
            <w:r w:rsidR="00306C56">
              <w:rPr>
                <w:rFonts w:ascii="Times New Roman" w:hAnsi="Times New Roman" w:cs="Times New Roman"/>
                <w:sz w:val="28"/>
                <w:szCs w:val="28"/>
              </w:rPr>
              <w:t xml:space="preserve"> 4 класс.</w:t>
            </w:r>
            <w:proofErr w:type="gramEnd"/>
            <w:r w:rsidR="00306C56">
              <w:rPr>
                <w:rFonts w:ascii="Times New Roman" w:hAnsi="Times New Roman" w:cs="Times New Roman"/>
                <w:sz w:val="28"/>
                <w:szCs w:val="28"/>
              </w:rPr>
              <w:t xml:space="preserve"> М.И.Моро, М.А.Бантова Часть 1. </w:t>
            </w:r>
            <w:proofErr w:type="gramStart"/>
            <w:r w:rsidR="00306C56">
              <w:rPr>
                <w:rFonts w:ascii="Times New Roman" w:hAnsi="Times New Roman" w:cs="Times New Roman"/>
                <w:sz w:val="28"/>
                <w:szCs w:val="28"/>
              </w:rPr>
              <w:t>«Просвещение» 2013)</w:t>
            </w:r>
            <w:proofErr w:type="gramEnd"/>
          </w:p>
          <w:p w:rsidR="00A66CD0" w:rsidRPr="008951BA" w:rsidRDefault="00A66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- Прочитайте сведения рядом с красной чертой</w:t>
            </w:r>
          </w:p>
        </w:tc>
        <w:tc>
          <w:tcPr>
            <w:tcW w:w="3538" w:type="dxa"/>
          </w:tcPr>
          <w:p w:rsidR="00E90904" w:rsidRPr="008951BA" w:rsidRDefault="00483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Читают текст учебника</w:t>
            </w:r>
          </w:p>
        </w:tc>
        <w:tc>
          <w:tcPr>
            <w:tcW w:w="2204" w:type="dxa"/>
          </w:tcPr>
          <w:p w:rsidR="00E90904" w:rsidRPr="008951BA" w:rsidRDefault="00E9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076" w:rsidRPr="008951BA" w:rsidTr="0088345B">
        <w:tc>
          <w:tcPr>
            <w:tcW w:w="3036" w:type="dxa"/>
          </w:tcPr>
          <w:p w:rsidR="00E90904" w:rsidRPr="008951BA" w:rsidRDefault="00E9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8" w:type="dxa"/>
          </w:tcPr>
          <w:p w:rsidR="00E90904" w:rsidRPr="008951BA" w:rsidRDefault="00483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- На какие вопросы вы получили ответ?</w:t>
            </w:r>
          </w:p>
          <w:p w:rsidR="00771505" w:rsidRPr="008951BA" w:rsidRDefault="00771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- Чтотакое масштаб?</w:t>
            </w:r>
          </w:p>
        </w:tc>
        <w:tc>
          <w:tcPr>
            <w:tcW w:w="3538" w:type="dxa"/>
          </w:tcPr>
          <w:p w:rsidR="00E90904" w:rsidRPr="008951BA" w:rsidRDefault="00483FDF" w:rsidP="00483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Обсуждают  в группе прочитанную информацию</w:t>
            </w:r>
          </w:p>
        </w:tc>
        <w:tc>
          <w:tcPr>
            <w:tcW w:w="2204" w:type="dxa"/>
          </w:tcPr>
          <w:p w:rsidR="00E90904" w:rsidRPr="008951BA" w:rsidRDefault="00E9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076" w:rsidRPr="008951BA" w:rsidTr="0088345B">
        <w:tc>
          <w:tcPr>
            <w:tcW w:w="3036" w:type="dxa"/>
          </w:tcPr>
          <w:p w:rsidR="00E90904" w:rsidRPr="008951BA" w:rsidRDefault="00483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Г) формулирование цели урока</w:t>
            </w:r>
          </w:p>
        </w:tc>
        <w:tc>
          <w:tcPr>
            <w:tcW w:w="6008" w:type="dxa"/>
          </w:tcPr>
          <w:p w:rsidR="00E90904" w:rsidRPr="008951BA" w:rsidRDefault="00483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- Итак, сформулируёте цель сегодняшнего урока</w:t>
            </w:r>
          </w:p>
        </w:tc>
        <w:tc>
          <w:tcPr>
            <w:tcW w:w="3538" w:type="dxa"/>
          </w:tcPr>
          <w:p w:rsidR="00E90904" w:rsidRPr="008951BA" w:rsidRDefault="00585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- Учусь читать диаграммы</w:t>
            </w:r>
          </w:p>
          <w:p w:rsidR="00585305" w:rsidRPr="008951BA" w:rsidRDefault="00585305" w:rsidP="00585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- Учусь строить диаграммы</w:t>
            </w:r>
          </w:p>
        </w:tc>
        <w:tc>
          <w:tcPr>
            <w:tcW w:w="2204" w:type="dxa"/>
          </w:tcPr>
          <w:p w:rsidR="00E90904" w:rsidRPr="008951BA" w:rsidRDefault="00E9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076" w:rsidRPr="008951BA" w:rsidTr="0088345B">
        <w:tc>
          <w:tcPr>
            <w:tcW w:w="3036" w:type="dxa"/>
          </w:tcPr>
          <w:p w:rsidR="00E90904" w:rsidRPr="008951BA" w:rsidRDefault="00E9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8" w:type="dxa"/>
          </w:tcPr>
          <w:p w:rsidR="00162CF2" w:rsidRPr="008951BA" w:rsidRDefault="00162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Рассмотрите рисунок  на стр.16</w:t>
            </w:r>
            <w:r w:rsidR="00585305" w:rsidRPr="008951B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 xml:space="preserve"> докажите, что перед вами диаграмма.</w:t>
            </w:r>
          </w:p>
          <w:p w:rsidR="00585305" w:rsidRPr="008951BA" w:rsidRDefault="00162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85305" w:rsidRPr="008951BA">
              <w:rPr>
                <w:rFonts w:ascii="Times New Roman" w:hAnsi="Times New Roman" w:cs="Times New Roman"/>
                <w:sz w:val="28"/>
                <w:szCs w:val="28"/>
              </w:rPr>
              <w:t>асса</w:t>
            </w:r>
            <w:proofErr w:type="gramEnd"/>
            <w:r w:rsidR="00585305" w:rsidRPr="008951BA">
              <w:rPr>
                <w:rFonts w:ascii="Times New Roman" w:hAnsi="Times New Roman" w:cs="Times New Roman"/>
                <w:sz w:val="28"/>
                <w:szCs w:val="28"/>
              </w:rPr>
              <w:t xml:space="preserve"> какого животного  самая большая, самая маленькая. </w:t>
            </w:r>
          </w:p>
          <w:p w:rsidR="00585305" w:rsidRPr="008951BA" w:rsidRDefault="00585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- Как вы это узнали?</w:t>
            </w:r>
          </w:p>
          <w:p w:rsidR="00162CF2" w:rsidRPr="008951BA" w:rsidRDefault="00162CF2" w:rsidP="00162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- Оцените, как вы  поняли тему и цель урока.</w:t>
            </w:r>
          </w:p>
        </w:tc>
        <w:tc>
          <w:tcPr>
            <w:tcW w:w="3538" w:type="dxa"/>
          </w:tcPr>
          <w:p w:rsidR="00E90904" w:rsidRPr="008951BA" w:rsidRDefault="00585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Анализируют  диаграмму</w:t>
            </w:r>
            <w:proofErr w:type="gramStart"/>
            <w:r w:rsidRPr="008951B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951BA">
              <w:rPr>
                <w:rFonts w:ascii="Times New Roman" w:hAnsi="Times New Roman" w:cs="Times New Roman"/>
                <w:sz w:val="28"/>
                <w:szCs w:val="28"/>
              </w:rPr>
              <w:t xml:space="preserve"> делают вывод</w:t>
            </w:r>
          </w:p>
          <w:p w:rsidR="00585305" w:rsidRPr="008951BA" w:rsidRDefault="00585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CF2" w:rsidRPr="008951BA" w:rsidRDefault="00162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CF2" w:rsidRPr="008951BA" w:rsidRDefault="00162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CF2" w:rsidRPr="008951BA" w:rsidRDefault="00162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Оценивают  на карточках</w:t>
            </w:r>
            <w:proofErr w:type="gramStart"/>
            <w:r w:rsidRPr="008951BA">
              <w:rPr>
                <w:rFonts w:ascii="Times New Roman" w:hAnsi="Times New Roman" w:cs="Times New Roman"/>
                <w:sz w:val="28"/>
                <w:szCs w:val="28"/>
              </w:rPr>
              <w:t xml:space="preserve"> !, ?. +</w:t>
            </w:r>
            <w:proofErr w:type="gramEnd"/>
          </w:p>
        </w:tc>
        <w:tc>
          <w:tcPr>
            <w:tcW w:w="2204" w:type="dxa"/>
          </w:tcPr>
          <w:p w:rsidR="00E90904" w:rsidRPr="008951BA" w:rsidRDefault="00E9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CF2" w:rsidRPr="008951BA" w:rsidRDefault="00162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CF2" w:rsidRPr="008951BA" w:rsidRDefault="00162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CF2" w:rsidRPr="008951BA" w:rsidRDefault="00162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CF2" w:rsidRPr="008951BA" w:rsidRDefault="00162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B71076" w:rsidRPr="008951BA" w:rsidTr="0088345B">
        <w:tc>
          <w:tcPr>
            <w:tcW w:w="3036" w:type="dxa"/>
          </w:tcPr>
          <w:p w:rsidR="00E90904" w:rsidRPr="008951BA" w:rsidRDefault="00585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Организация планирования</w:t>
            </w:r>
          </w:p>
        </w:tc>
        <w:tc>
          <w:tcPr>
            <w:tcW w:w="6008" w:type="dxa"/>
          </w:tcPr>
          <w:p w:rsidR="00E90904" w:rsidRPr="008951BA" w:rsidRDefault="00585305" w:rsidP="00585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- Работая в группе, определите следующий этап работы</w:t>
            </w:r>
          </w:p>
          <w:p w:rsidR="0088345B" w:rsidRPr="008951BA" w:rsidRDefault="0088345B" w:rsidP="00585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45B" w:rsidRPr="008951BA" w:rsidRDefault="0088345B" w:rsidP="00585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45B" w:rsidRPr="008951BA" w:rsidRDefault="0088345B" w:rsidP="00585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45B" w:rsidRPr="008951BA" w:rsidRDefault="0088345B" w:rsidP="00585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45B" w:rsidRPr="008951BA" w:rsidRDefault="0088345B" w:rsidP="00585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45B" w:rsidRPr="008951BA" w:rsidRDefault="0088345B" w:rsidP="00585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45B" w:rsidRPr="008951BA" w:rsidRDefault="0088345B" w:rsidP="00585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 xml:space="preserve">- Сигнальными карточками оцените </w:t>
            </w:r>
            <w:r w:rsidR="000E7679" w:rsidRPr="008951BA">
              <w:rPr>
                <w:rFonts w:ascii="Times New Roman" w:hAnsi="Times New Roman" w:cs="Times New Roman"/>
                <w:sz w:val="28"/>
                <w:szCs w:val="28"/>
              </w:rPr>
              <w:t xml:space="preserve">своё </w:t>
            </w: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понимание плана работы.</w:t>
            </w:r>
          </w:p>
        </w:tc>
        <w:tc>
          <w:tcPr>
            <w:tcW w:w="3538" w:type="dxa"/>
          </w:tcPr>
          <w:p w:rsidR="00E90904" w:rsidRPr="008951BA" w:rsidRDefault="00883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Составляют план:</w:t>
            </w:r>
          </w:p>
          <w:p w:rsidR="0088345B" w:rsidRPr="008951BA" w:rsidRDefault="00883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1.Дать определение понятию «диаграмма»</w:t>
            </w:r>
          </w:p>
          <w:p w:rsidR="0088345B" w:rsidRPr="008951BA" w:rsidRDefault="0088345B" w:rsidP="00883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 xml:space="preserve">2. Выполнить задания по построению диаграмм с </w:t>
            </w:r>
            <w:r w:rsidRPr="00895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использованием масштаба</w:t>
            </w:r>
          </w:p>
          <w:p w:rsidR="0088345B" w:rsidRPr="008951BA" w:rsidRDefault="0088345B" w:rsidP="00883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 xml:space="preserve">3. Проверить </w:t>
            </w:r>
          </w:p>
          <w:p w:rsidR="0088345B" w:rsidRPr="008951BA" w:rsidRDefault="0088345B" w:rsidP="00883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4.Оценить</w:t>
            </w:r>
          </w:p>
          <w:p w:rsidR="0088345B" w:rsidRPr="008951BA" w:rsidRDefault="0088345B" w:rsidP="00883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CF2" w:rsidRPr="008951BA" w:rsidRDefault="00162CF2" w:rsidP="00883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Проводят самооценку.</w:t>
            </w:r>
          </w:p>
        </w:tc>
        <w:tc>
          <w:tcPr>
            <w:tcW w:w="2204" w:type="dxa"/>
          </w:tcPr>
          <w:p w:rsidR="00E90904" w:rsidRPr="008951BA" w:rsidRDefault="00E9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45B" w:rsidRPr="008951BA" w:rsidRDefault="00883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45B" w:rsidRPr="008951BA" w:rsidRDefault="00883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45B" w:rsidRPr="008951BA" w:rsidRDefault="00883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45B" w:rsidRPr="008951BA" w:rsidRDefault="00883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45B" w:rsidRPr="008951BA" w:rsidRDefault="00883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45B" w:rsidRPr="008951BA" w:rsidRDefault="00883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45B" w:rsidRPr="008951BA" w:rsidRDefault="00883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Обратная связь понимания плана работы</w:t>
            </w:r>
          </w:p>
        </w:tc>
      </w:tr>
      <w:tr w:rsidR="00B71076" w:rsidRPr="008951BA" w:rsidTr="0088345B">
        <w:tc>
          <w:tcPr>
            <w:tcW w:w="3036" w:type="dxa"/>
          </w:tcPr>
          <w:p w:rsidR="00E90904" w:rsidRPr="008951BA" w:rsidRDefault="00883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плана</w:t>
            </w:r>
          </w:p>
        </w:tc>
        <w:tc>
          <w:tcPr>
            <w:tcW w:w="6008" w:type="dxa"/>
          </w:tcPr>
          <w:p w:rsidR="00E90904" w:rsidRPr="008951BA" w:rsidRDefault="00771505" w:rsidP="00771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 xml:space="preserve">- Ребята в упр. 81, стр. 16 прочитайте задание. Проговорите в группе как поняли задание. </w:t>
            </w:r>
          </w:p>
          <w:p w:rsidR="00771505" w:rsidRPr="008951BA" w:rsidRDefault="00771505" w:rsidP="00771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- Выполните задание</w:t>
            </w:r>
          </w:p>
          <w:p w:rsidR="00771505" w:rsidRPr="008951BA" w:rsidRDefault="00771505" w:rsidP="00771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Сигнальными карточками  покажите уровень выполнения «Делаем сами», «Нужна помощь учителя»</w:t>
            </w:r>
          </w:p>
          <w:p w:rsidR="00771505" w:rsidRPr="008951BA" w:rsidRDefault="00907F5C" w:rsidP="00771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- Сделайте вывод, что можно узнать по диаграмме?</w:t>
            </w:r>
          </w:p>
        </w:tc>
        <w:tc>
          <w:tcPr>
            <w:tcW w:w="3538" w:type="dxa"/>
          </w:tcPr>
          <w:p w:rsidR="00E90904" w:rsidRPr="008951BA" w:rsidRDefault="00771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 xml:space="preserve">Читают задание, обсуждают его выполнение, </w:t>
            </w:r>
            <w:r w:rsidR="00907F5C" w:rsidRPr="008951BA">
              <w:rPr>
                <w:rFonts w:ascii="Times New Roman" w:hAnsi="Times New Roman" w:cs="Times New Roman"/>
                <w:sz w:val="28"/>
                <w:szCs w:val="28"/>
              </w:rPr>
              <w:t>записывают результаты в таблицу и выносят расчёты на доску.</w:t>
            </w:r>
          </w:p>
          <w:p w:rsidR="00907F5C" w:rsidRPr="008951BA" w:rsidRDefault="00907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F5C" w:rsidRPr="008951BA" w:rsidRDefault="00907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F5C" w:rsidRPr="008951BA" w:rsidRDefault="00907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F5C" w:rsidRPr="008951BA" w:rsidRDefault="00907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E90904" w:rsidRPr="008951BA" w:rsidRDefault="00771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Вопросы «помощники»</w:t>
            </w:r>
          </w:p>
          <w:p w:rsidR="00771505" w:rsidRPr="008951BA" w:rsidRDefault="00771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В каком классе больше (меньше) всего детей?</w:t>
            </w:r>
          </w:p>
          <w:p w:rsidR="00907F5C" w:rsidRPr="008951BA" w:rsidRDefault="0090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Каково количество учеников 2 и 3 классов?</w:t>
            </w:r>
          </w:p>
          <w:p w:rsidR="00907F5C" w:rsidRPr="008951BA" w:rsidRDefault="0090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Каков масштаб рисунка?</w:t>
            </w:r>
          </w:p>
          <w:p w:rsidR="00907F5C" w:rsidRPr="008951BA" w:rsidRDefault="0090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Сколько человек в каждом классе?</w:t>
            </w:r>
          </w:p>
        </w:tc>
      </w:tr>
      <w:tr w:rsidR="00B71076" w:rsidRPr="008951BA" w:rsidTr="0088345B">
        <w:tc>
          <w:tcPr>
            <w:tcW w:w="3036" w:type="dxa"/>
          </w:tcPr>
          <w:p w:rsidR="00E90904" w:rsidRPr="008951BA" w:rsidRDefault="00E9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8" w:type="dxa"/>
          </w:tcPr>
          <w:p w:rsidR="00E90904" w:rsidRPr="008951BA" w:rsidRDefault="0090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Физкультминутка (видеоролик)</w:t>
            </w:r>
          </w:p>
        </w:tc>
        <w:tc>
          <w:tcPr>
            <w:tcW w:w="3538" w:type="dxa"/>
          </w:tcPr>
          <w:p w:rsidR="00E90904" w:rsidRPr="008951BA" w:rsidRDefault="0090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Выполнят движения вместе с мультгероем.</w:t>
            </w:r>
          </w:p>
        </w:tc>
        <w:tc>
          <w:tcPr>
            <w:tcW w:w="2204" w:type="dxa"/>
          </w:tcPr>
          <w:p w:rsidR="00E90904" w:rsidRPr="008951BA" w:rsidRDefault="0090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На экран проецируется видеоролик.</w:t>
            </w:r>
          </w:p>
        </w:tc>
      </w:tr>
      <w:tr w:rsidR="00B71076" w:rsidRPr="008951BA" w:rsidTr="0088345B">
        <w:tc>
          <w:tcPr>
            <w:tcW w:w="3036" w:type="dxa"/>
          </w:tcPr>
          <w:p w:rsidR="00E90904" w:rsidRPr="008951BA" w:rsidRDefault="0090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</w:t>
            </w:r>
            <w:r w:rsidR="00D31F3E" w:rsidRPr="008951BA">
              <w:rPr>
                <w:rFonts w:ascii="Times New Roman" w:hAnsi="Times New Roman" w:cs="Times New Roman"/>
                <w:sz w:val="28"/>
                <w:szCs w:val="28"/>
              </w:rPr>
              <w:t>: соотнесение знаний с практической деятельностью</w:t>
            </w:r>
          </w:p>
        </w:tc>
        <w:tc>
          <w:tcPr>
            <w:tcW w:w="6008" w:type="dxa"/>
          </w:tcPr>
          <w:p w:rsidR="00E90904" w:rsidRPr="008951BA" w:rsidRDefault="0090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Математик приготовил очередное испытание. </w:t>
            </w:r>
            <w:r w:rsidR="00BF41E6" w:rsidRPr="008951BA">
              <w:rPr>
                <w:rFonts w:ascii="Times New Roman" w:hAnsi="Times New Roman" w:cs="Times New Roman"/>
                <w:sz w:val="28"/>
                <w:szCs w:val="28"/>
              </w:rPr>
              <w:t xml:space="preserve">Упр. 83 на стр. 17. </w:t>
            </w:r>
          </w:p>
          <w:p w:rsidR="00BF41E6" w:rsidRPr="008951BA" w:rsidRDefault="00BF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- Посмотрите на диаграмму. Чему равен масштаб?</w:t>
            </w:r>
            <w:r w:rsidR="00D31F3E" w:rsidRPr="008951BA">
              <w:rPr>
                <w:rFonts w:ascii="Times New Roman" w:hAnsi="Times New Roman" w:cs="Times New Roman"/>
                <w:sz w:val="28"/>
                <w:szCs w:val="28"/>
              </w:rPr>
              <w:t xml:space="preserve"> (2 клетки</w:t>
            </w: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31F3E" w:rsidRPr="008951BA">
              <w:rPr>
                <w:rFonts w:ascii="Times New Roman" w:hAnsi="Times New Roman" w:cs="Times New Roman"/>
                <w:sz w:val="28"/>
                <w:szCs w:val="28"/>
              </w:rPr>
              <w:t>20 см</w:t>
            </w: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="00D31F3E" w:rsidRPr="008951BA">
              <w:rPr>
                <w:rFonts w:ascii="Times New Roman" w:hAnsi="Times New Roman" w:cs="Times New Roman"/>
                <w:sz w:val="28"/>
                <w:szCs w:val="28"/>
              </w:rPr>
              <w:t>Заполните таблицу</w:t>
            </w:r>
          </w:p>
          <w:p w:rsidR="00D31F3E" w:rsidRPr="008951BA" w:rsidRDefault="00D31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679" w:rsidRPr="008951BA" w:rsidRDefault="000E7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679" w:rsidRPr="008951BA" w:rsidRDefault="000E7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C56" w:rsidRDefault="00306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C56" w:rsidRDefault="00306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C56" w:rsidRDefault="00306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C56" w:rsidRDefault="00306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C56" w:rsidRDefault="00306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C56" w:rsidRDefault="00306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1E6" w:rsidRPr="008951BA" w:rsidRDefault="00BF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 xml:space="preserve">- Сигнальными карточками оцените  </w:t>
            </w:r>
            <w:r w:rsidR="000E7679" w:rsidRPr="008951BA">
              <w:rPr>
                <w:rFonts w:ascii="Times New Roman" w:hAnsi="Times New Roman" w:cs="Times New Roman"/>
                <w:sz w:val="28"/>
                <w:szCs w:val="28"/>
              </w:rPr>
              <w:t xml:space="preserve">свою </w:t>
            </w: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успешность выполнения задания.</w:t>
            </w:r>
          </w:p>
        </w:tc>
        <w:tc>
          <w:tcPr>
            <w:tcW w:w="3538" w:type="dxa"/>
          </w:tcPr>
          <w:p w:rsidR="00D31F3E" w:rsidRPr="008951BA" w:rsidRDefault="00BF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Рассматривают рисунок.  Анализируют столбики диаграммы. Отвечают на вопросы  задания.  Готовят выступающего</w:t>
            </w:r>
            <w:r w:rsidR="0030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679" w:rsidRPr="008951BA">
              <w:rPr>
                <w:rFonts w:ascii="Times New Roman" w:hAnsi="Times New Roman" w:cs="Times New Roman"/>
                <w:sz w:val="28"/>
                <w:szCs w:val="28"/>
              </w:rPr>
              <w:t>Подписывают столбики диаграмм</w:t>
            </w:r>
            <w:proofErr w:type="gramStart"/>
            <w:r w:rsidR="000E7679" w:rsidRPr="008951B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06C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306C56">
              <w:rPr>
                <w:rFonts w:ascii="Times New Roman" w:hAnsi="Times New Roman" w:cs="Times New Roman"/>
                <w:sz w:val="28"/>
                <w:szCs w:val="28"/>
              </w:rPr>
              <w:t>Олег), 2)Рома взял высоту 110 см, Юра -</w:t>
            </w:r>
            <w:r w:rsidR="00306C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100см. 3) Олег прыгнул на 30см выше Гены.</w:t>
            </w:r>
          </w:p>
          <w:p w:rsidR="00BF41E6" w:rsidRDefault="00BF41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C56" w:rsidRPr="008951BA" w:rsidRDefault="00306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1E6" w:rsidRPr="008951BA" w:rsidRDefault="00BF41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1E6" w:rsidRPr="008951BA" w:rsidRDefault="00BF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Оценивают уровень  продвижения по теме урока.</w:t>
            </w:r>
          </w:p>
        </w:tc>
        <w:tc>
          <w:tcPr>
            <w:tcW w:w="2204" w:type="dxa"/>
          </w:tcPr>
          <w:p w:rsidR="00E90904" w:rsidRPr="008951BA" w:rsidRDefault="00E9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1E6" w:rsidRPr="008951BA" w:rsidRDefault="00BF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Работают в группах</w:t>
            </w:r>
          </w:p>
          <w:p w:rsidR="00BF41E6" w:rsidRPr="008951BA" w:rsidRDefault="00D31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Запись карандашом</w:t>
            </w:r>
          </w:p>
          <w:p w:rsidR="00BF41E6" w:rsidRPr="008951BA" w:rsidRDefault="00BF41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1E6" w:rsidRPr="008951BA" w:rsidRDefault="00BF41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C56" w:rsidRDefault="00306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C56" w:rsidRDefault="00306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C56" w:rsidRDefault="00306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C56" w:rsidRDefault="00306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C56" w:rsidRDefault="00306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C56" w:rsidRDefault="00306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C56" w:rsidRDefault="00306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1E6" w:rsidRPr="008951BA" w:rsidRDefault="00BF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B71076" w:rsidRPr="008951BA" w:rsidTr="0088345B">
        <w:tc>
          <w:tcPr>
            <w:tcW w:w="3036" w:type="dxa"/>
          </w:tcPr>
          <w:p w:rsidR="00E90904" w:rsidRPr="008951BA" w:rsidRDefault="00BF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Самостоятельное использование своих знаний.</w:t>
            </w:r>
          </w:p>
        </w:tc>
        <w:tc>
          <w:tcPr>
            <w:tcW w:w="6008" w:type="dxa"/>
          </w:tcPr>
          <w:p w:rsidR="00E90904" w:rsidRPr="008951BA" w:rsidRDefault="00D31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- Ребята, кто повторит тему и цель урока?</w:t>
            </w:r>
          </w:p>
          <w:p w:rsidR="00BF41E6" w:rsidRPr="008951BA" w:rsidRDefault="00BF41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F3E" w:rsidRPr="008951BA" w:rsidRDefault="00D31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F3E" w:rsidRPr="008951BA" w:rsidRDefault="00D31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F3E" w:rsidRPr="008951BA" w:rsidRDefault="00D31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- Какой важный элемент необходим для построения диаграммы? (Масштаб)</w:t>
            </w:r>
          </w:p>
          <w:p w:rsidR="00D31F3E" w:rsidRPr="008951BA" w:rsidRDefault="00D31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В упр. 82 с. 17 рассмотрите диаграмму</w:t>
            </w:r>
            <w:r w:rsidR="000E7679" w:rsidRPr="008951BA">
              <w:rPr>
                <w:rFonts w:ascii="Times New Roman" w:hAnsi="Times New Roman" w:cs="Times New Roman"/>
                <w:sz w:val="28"/>
                <w:szCs w:val="28"/>
              </w:rPr>
              <w:t xml:space="preserve">. Заполните таблицу. 1-я группа заполняет  таблицу для 1-2 классов. 2-я группа – для 3-4 классов. </w:t>
            </w:r>
          </w:p>
          <w:p w:rsidR="000E7679" w:rsidRPr="008951BA" w:rsidRDefault="000E7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- Обменялись полученными данными, проверили – сколько всего детей в 4-х классах</w:t>
            </w:r>
          </w:p>
        </w:tc>
        <w:tc>
          <w:tcPr>
            <w:tcW w:w="3538" w:type="dxa"/>
          </w:tcPr>
          <w:p w:rsidR="00E90904" w:rsidRPr="008951BA" w:rsidRDefault="00D31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Фронтально отвечают на вопросы, при необходимости обсуждают в паре.</w:t>
            </w:r>
          </w:p>
          <w:p w:rsidR="00D31F3E" w:rsidRPr="008951BA" w:rsidRDefault="000E7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1-15</w:t>
            </w:r>
          </w:p>
          <w:p w:rsidR="000E7679" w:rsidRPr="008951BA" w:rsidRDefault="000E7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2-18</w:t>
            </w:r>
          </w:p>
          <w:p w:rsidR="000E7679" w:rsidRPr="008951BA" w:rsidRDefault="000E7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679" w:rsidRPr="008951BA" w:rsidRDefault="000E7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3-21</w:t>
            </w:r>
          </w:p>
          <w:p w:rsidR="000E7679" w:rsidRPr="008951BA" w:rsidRDefault="000E7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4-12</w:t>
            </w:r>
          </w:p>
          <w:p w:rsidR="000E7679" w:rsidRPr="008951BA" w:rsidRDefault="000E7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679" w:rsidRPr="008951BA" w:rsidRDefault="000E7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679" w:rsidRPr="008951BA" w:rsidRDefault="000E7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0E7679" w:rsidRPr="008951BA" w:rsidRDefault="000E7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E90904" w:rsidRPr="008951BA" w:rsidRDefault="00E9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076" w:rsidRPr="008951BA" w:rsidTr="0088345B">
        <w:tc>
          <w:tcPr>
            <w:tcW w:w="3036" w:type="dxa"/>
          </w:tcPr>
          <w:p w:rsidR="00E90904" w:rsidRPr="008951BA" w:rsidRDefault="000E7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  <w:p w:rsidR="005E167C" w:rsidRPr="008951BA" w:rsidRDefault="005E1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Контроль, оценка, рефлексия.</w:t>
            </w:r>
          </w:p>
        </w:tc>
        <w:tc>
          <w:tcPr>
            <w:tcW w:w="6008" w:type="dxa"/>
          </w:tcPr>
          <w:p w:rsidR="00E90904" w:rsidRPr="008951BA" w:rsidRDefault="000E7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- Ребята, что нового узнали на уроке?</w:t>
            </w:r>
          </w:p>
          <w:p w:rsidR="000E7679" w:rsidRPr="008951BA" w:rsidRDefault="000E7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 xml:space="preserve">- Какая информация основная? </w:t>
            </w:r>
            <w:proofErr w:type="gramStart"/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(Диаграмма рисунок.</w:t>
            </w:r>
            <w:proofErr w:type="gramEnd"/>
            <w:r w:rsidRPr="00895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Сбор и представление данных)</w:t>
            </w:r>
            <w:proofErr w:type="gramEnd"/>
          </w:p>
          <w:p w:rsidR="000E7679" w:rsidRPr="008951BA" w:rsidRDefault="000E7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- С какими диаграммами вы познакомились?</w:t>
            </w:r>
          </w:p>
          <w:p w:rsidR="008E1FA8" w:rsidRDefault="008E1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679" w:rsidRPr="008951BA" w:rsidRDefault="000E7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- А другие диаграммы существуют?</w:t>
            </w:r>
          </w:p>
          <w:p w:rsidR="000E7679" w:rsidRPr="008951BA" w:rsidRDefault="000E7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- Для чего нужны диаграммы?</w:t>
            </w:r>
          </w:p>
          <w:p w:rsidR="008E1FA8" w:rsidRDefault="008E1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FA8" w:rsidRDefault="008E1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67C" w:rsidRPr="008951BA" w:rsidRDefault="005E1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- В чём испытывали затруднения?</w:t>
            </w:r>
          </w:p>
          <w:p w:rsidR="000E7679" w:rsidRPr="008951BA" w:rsidRDefault="005E167C" w:rsidP="005E1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Оцените работу группы. Кто вам особенно помогал? Как удавалось договариваться?</w:t>
            </w:r>
            <w:r w:rsidR="000E7679" w:rsidRPr="00895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51BA" w:rsidRPr="008951BA" w:rsidRDefault="008951BA" w:rsidP="005E1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BA" w:rsidRPr="008951BA" w:rsidRDefault="008951BA" w:rsidP="005E1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BA" w:rsidRPr="008951BA" w:rsidRDefault="008951BA" w:rsidP="005E1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 xml:space="preserve">- Изобразите своё понимание  темы  в виде диаграммы на доске с помощью полосок: красный </w:t>
            </w:r>
            <w:proofErr w:type="gramStart"/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онял, как читать и строить  диаграмму; жёлтый – сомневаюсь; зелёный – не понял</w:t>
            </w:r>
            <w:r w:rsidR="000374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 xml:space="preserve"> как читать и строить диаграмму.</w:t>
            </w:r>
          </w:p>
        </w:tc>
        <w:tc>
          <w:tcPr>
            <w:tcW w:w="3538" w:type="dxa"/>
          </w:tcPr>
          <w:p w:rsidR="00E90904" w:rsidRPr="008951BA" w:rsidRDefault="005E1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Я узна</w:t>
            </w:r>
            <w:proofErr w:type="gramStart"/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а), что такое столбчатая диаграмма.</w:t>
            </w:r>
          </w:p>
          <w:p w:rsidR="005E167C" w:rsidRPr="008951BA" w:rsidRDefault="005E1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- Я научилась (лся) читать и строить столбчатые диаграммы.</w:t>
            </w:r>
          </w:p>
          <w:p w:rsidR="008951BA" w:rsidRDefault="00895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- Я захоте</w:t>
            </w:r>
            <w:proofErr w:type="gramStart"/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а) узнать про другие виды диаграмм.</w:t>
            </w:r>
          </w:p>
          <w:p w:rsidR="008E1FA8" w:rsidRPr="008951BA" w:rsidRDefault="008E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Очень быстро можно построить диаграммы с помощью приборов.</w:t>
            </w:r>
          </w:p>
          <w:p w:rsidR="008951BA" w:rsidRPr="008951BA" w:rsidRDefault="008951BA" w:rsidP="00895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 нашей группе хороший координатор. Он чётко определял роль каждого члена группы.</w:t>
            </w:r>
          </w:p>
          <w:p w:rsidR="008951BA" w:rsidRPr="008951BA" w:rsidRDefault="00895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На доске прикрепляют цветные полоски, моделируя столбчатую диаграмму.</w:t>
            </w:r>
          </w:p>
          <w:p w:rsidR="008951BA" w:rsidRPr="008951BA" w:rsidRDefault="00895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BA" w:rsidRPr="008951BA" w:rsidRDefault="00895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E90904" w:rsidRPr="008951BA" w:rsidRDefault="005E1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Фронтально отвечают на вопросы.</w:t>
            </w:r>
          </w:p>
          <w:p w:rsidR="008951BA" w:rsidRPr="008951BA" w:rsidRDefault="00895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BA" w:rsidRPr="008951BA" w:rsidRDefault="00895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BA" w:rsidRPr="008951BA" w:rsidRDefault="00895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BA" w:rsidRPr="008951BA" w:rsidRDefault="00895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BA" w:rsidRPr="008951BA" w:rsidRDefault="00895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BA" w:rsidRPr="008951BA" w:rsidRDefault="00895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BA" w:rsidRPr="008951BA" w:rsidRDefault="00895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BA" w:rsidRPr="008951BA" w:rsidRDefault="00895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34" w:rsidRDefault="00037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34" w:rsidRDefault="00037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34" w:rsidRDefault="00037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BA" w:rsidRPr="008951BA" w:rsidRDefault="00895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На диаграмме представлен уровень успешности усвоения темы</w:t>
            </w:r>
          </w:p>
        </w:tc>
      </w:tr>
      <w:tr w:rsidR="008951BA" w:rsidRPr="008951BA" w:rsidTr="0088345B">
        <w:tc>
          <w:tcPr>
            <w:tcW w:w="3036" w:type="dxa"/>
          </w:tcPr>
          <w:p w:rsidR="008951BA" w:rsidRPr="008951BA" w:rsidRDefault="00895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6008" w:type="dxa"/>
          </w:tcPr>
          <w:p w:rsidR="008951BA" w:rsidRPr="008951BA" w:rsidRDefault="00895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BA">
              <w:rPr>
                <w:rFonts w:ascii="Times New Roman" w:hAnsi="Times New Roman" w:cs="Times New Roman"/>
                <w:sz w:val="28"/>
                <w:szCs w:val="28"/>
              </w:rPr>
              <w:t>С.18, №1.10</w:t>
            </w:r>
          </w:p>
        </w:tc>
        <w:tc>
          <w:tcPr>
            <w:tcW w:w="3538" w:type="dxa"/>
          </w:tcPr>
          <w:p w:rsidR="008951BA" w:rsidRPr="008951BA" w:rsidRDefault="00895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8951BA" w:rsidRPr="008951BA" w:rsidRDefault="00895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0904" w:rsidRPr="008951BA" w:rsidRDefault="00E90904">
      <w:pPr>
        <w:rPr>
          <w:rFonts w:ascii="Times New Roman" w:hAnsi="Times New Roman" w:cs="Times New Roman"/>
          <w:sz w:val="28"/>
          <w:szCs w:val="28"/>
        </w:rPr>
      </w:pPr>
    </w:p>
    <w:sectPr w:rsidR="00E90904" w:rsidRPr="008951BA" w:rsidSect="00E9090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90904"/>
    <w:rsid w:val="00037434"/>
    <w:rsid w:val="000A4233"/>
    <w:rsid w:val="000E7679"/>
    <w:rsid w:val="000F76EF"/>
    <w:rsid w:val="00162CF2"/>
    <w:rsid w:val="001C713F"/>
    <w:rsid w:val="00306C56"/>
    <w:rsid w:val="00366713"/>
    <w:rsid w:val="00483FDF"/>
    <w:rsid w:val="00580EB5"/>
    <w:rsid w:val="00585305"/>
    <w:rsid w:val="005E167C"/>
    <w:rsid w:val="006834EF"/>
    <w:rsid w:val="00771505"/>
    <w:rsid w:val="00795AB2"/>
    <w:rsid w:val="007F6A73"/>
    <w:rsid w:val="00846740"/>
    <w:rsid w:val="0088345B"/>
    <w:rsid w:val="008951BA"/>
    <w:rsid w:val="008E1FA8"/>
    <w:rsid w:val="00907F5C"/>
    <w:rsid w:val="00927750"/>
    <w:rsid w:val="00A66CD0"/>
    <w:rsid w:val="00B71076"/>
    <w:rsid w:val="00BF41E6"/>
    <w:rsid w:val="00D31F3E"/>
    <w:rsid w:val="00D83389"/>
    <w:rsid w:val="00E90904"/>
    <w:rsid w:val="00F6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ivt-12</cp:lastModifiedBy>
  <cp:revision>7</cp:revision>
  <dcterms:created xsi:type="dcterms:W3CDTF">2015-05-28T17:45:00Z</dcterms:created>
  <dcterms:modified xsi:type="dcterms:W3CDTF">2015-11-11T09:13:00Z</dcterms:modified>
</cp:coreProperties>
</file>