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4C" w:rsidRDefault="0008764C" w:rsidP="0008764C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Выступление</w:t>
      </w:r>
      <w:r w:rsidR="00767098">
        <w:rPr>
          <w:b/>
          <w:color w:val="002060"/>
          <w:sz w:val="28"/>
          <w:szCs w:val="28"/>
        </w:rPr>
        <w:t xml:space="preserve">  по теме</w:t>
      </w:r>
      <w:r w:rsidRPr="0008764C">
        <w:rPr>
          <w:b/>
          <w:color w:val="002060"/>
          <w:sz w:val="28"/>
          <w:szCs w:val="28"/>
        </w:rPr>
        <w:t>: «</w:t>
      </w:r>
      <w:bookmarkStart w:id="0" w:name="_GoBack"/>
      <w:r w:rsidRPr="0008764C">
        <w:rPr>
          <w:b/>
          <w:color w:val="002060"/>
          <w:sz w:val="28"/>
          <w:szCs w:val="28"/>
        </w:rPr>
        <w:t xml:space="preserve">Современные образовательные технологии </w:t>
      </w:r>
      <w:r>
        <w:rPr>
          <w:b/>
          <w:color w:val="002060"/>
          <w:sz w:val="28"/>
          <w:szCs w:val="28"/>
        </w:rPr>
        <w:t xml:space="preserve">   </w:t>
      </w:r>
      <w:r w:rsidRPr="0008764C">
        <w:rPr>
          <w:b/>
          <w:color w:val="002060"/>
          <w:sz w:val="28"/>
          <w:szCs w:val="28"/>
        </w:rPr>
        <w:t>в условиях введения ФГОС НОО: технология проблемного диалога</w:t>
      </w:r>
      <w:bookmarkEnd w:id="0"/>
      <w:r w:rsidRPr="0008764C">
        <w:rPr>
          <w:b/>
          <w:color w:val="002060"/>
          <w:sz w:val="28"/>
          <w:szCs w:val="28"/>
        </w:rPr>
        <w:t>»</w:t>
      </w:r>
    </w:p>
    <w:p w:rsidR="0008764C" w:rsidRDefault="0008764C" w:rsidP="0008764C">
      <w:pPr>
        <w:rPr>
          <w:b/>
          <w:color w:val="002060"/>
          <w:sz w:val="28"/>
          <w:szCs w:val="28"/>
        </w:rPr>
      </w:pPr>
    </w:p>
    <w:p w:rsidR="0008764C" w:rsidRPr="0086035A" w:rsidRDefault="0008764C" w:rsidP="0008764C">
      <w:pPr>
        <w:ind w:firstLine="567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Це</w:t>
      </w:r>
      <w:r w:rsidRPr="0086035A">
        <w:rPr>
          <w:b/>
          <w:color w:val="002060"/>
          <w:sz w:val="28"/>
          <w:szCs w:val="28"/>
        </w:rPr>
        <w:t>ли:</w:t>
      </w:r>
    </w:p>
    <w:p w:rsidR="0008764C" w:rsidRPr="0086035A" w:rsidRDefault="0008764C" w:rsidP="0008764C">
      <w:pPr>
        <w:pStyle w:val="af4"/>
        <w:numPr>
          <w:ilvl w:val="0"/>
          <w:numId w:val="1"/>
        </w:numPr>
        <w:rPr>
          <w:color w:val="002060"/>
          <w:sz w:val="28"/>
          <w:szCs w:val="28"/>
        </w:rPr>
      </w:pPr>
      <w:r w:rsidRPr="0086035A">
        <w:rPr>
          <w:color w:val="002060"/>
          <w:sz w:val="28"/>
          <w:szCs w:val="28"/>
        </w:rPr>
        <w:t>создание условий для достижения</w:t>
      </w:r>
      <w:r>
        <w:rPr>
          <w:color w:val="002060"/>
          <w:sz w:val="28"/>
          <w:szCs w:val="28"/>
        </w:rPr>
        <w:t xml:space="preserve"> высокого  качества образования;</w:t>
      </w:r>
    </w:p>
    <w:p w:rsidR="0008764C" w:rsidRPr="0086035A" w:rsidRDefault="0008764C" w:rsidP="0008764C">
      <w:pPr>
        <w:pStyle w:val="af4"/>
        <w:numPr>
          <w:ilvl w:val="0"/>
          <w:numId w:val="1"/>
        </w:numPr>
        <w:rPr>
          <w:color w:val="002060"/>
          <w:sz w:val="28"/>
          <w:szCs w:val="28"/>
        </w:rPr>
      </w:pPr>
      <w:r w:rsidRPr="0086035A">
        <w:rPr>
          <w:color w:val="002060"/>
          <w:sz w:val="28"/>
          <w:szCs w:val="28"/>
        </w:rPr>
        <w:t>повышение мотивации  и интереса к изучаемому предмету</w:t>
      </w:r>
      <w:r>
        <w:rPr>
          <w:color w:val="002060"/>
          <w:sz w:val="28"/>
          <w:szCs w:val="28"/>
        </w:rPr>
        <w:t>;</w:t>
      </w:r>
    </w:p>
    <w:p w:rsidR="0008764C" w:rsidRPr="0086035A" w:rsidRDefault="0008764C" w:rsidP="0008764C">
      <w:pPr>
        <w:pStyle w:val="af4"/>
        <w:numPr>
          <w:ilvl w:val="0"/>
          <w:numId w:val="1"/>
        </w:numPr>
        <w:rPr>
          <w:color w:val="002060"/>
          <w:sz w:val="28"/>
          <w:szCs w:val="28"/>
        </w:rPr>
      </w:pPr>
      <w:r w:rsidRPr="0086035A">
        <w:rPr>
          <w:color w:val="002060"/>
          <w:sz w:val="28"/>
          <w:szCs w:val="28"/>
        </w:rPr>
        <w:t>воспитание компетентной личности, способной адаптироваться к изменяющимся условиям жизни.</w:t>
      </w:r>
    </w:p>
    <w:p w:rsidR="0008764C" w:rsidRPr="0008764C" w:rsidRDefault="0008764C" w:rsidP="0008764C">
      <w:pPr>
        <w:pStyle w:val="af4"/>
        <w:rPr>
          <w:color w:val="002060"/>
          <w:sz w:val="28"/>
          <w:szCs w:val="28"/>
        </w:rPr>
      </w:pPr>
      <w:r w:rsidRPr="0008764C">
        <w:rPr>
          <w:color w:val="002060"/>
          <w:sz w:val="28"/>
          <w:szCs w:val="28"/>
        </w:rPr>
        <w:t xml:space="preserve">   Технология проблемного диалога представляет собой современную образовательную технологию </w:t>
      </w:r>
      <w:proofErr w:type="spellStart"/>
      <w:r w:rsidRPr="0008764C">
        <w:rPr>
          <w:color w:val="002060"/>
          <w:sz w:val="28"/>
          <w:szCs w:val="28"/>
        </w:rPr>
        <w:t>деятельностного</w:t>
      </w:r>
      <w:proofErr w:type="spellEnd"/>
      <w:r w:rsidRPr="0008764C">
        <w:rPr>
          <w:color w:val="002060"/>
          <w:sz w:val="28"/>
          <w:szCs w:val="28"/>
        </w:rPr>
        <w:t xml:space="preserve"> типа и позволяет реализовать требования ФГОС НОО.</w:t>
      </w:r>
    </w:p>
    <w:p w:rsidR="0008764C" w:rsidRPr="0008764C" w:rsidRDefault="0008764C" w:rsidP="0008764C">
      <w:pPr>
        <w:pStyle w:val="af4"/>
        <w:rPr>
          <w:color w:val="002060"/>
          <w:sz w:val="28"/>
          <w:szCs w:val="28"/>
        </w:rPr>
      </w:pPr>
      <w:r w:rsidRPr="0008764C">
        <w:rPr>
          <w:color w:val="002060"/>
          <w:sz w:val="28"/>
          <w:szCs w:val="28"/>
        </w:rPr>
        <w:t xml:space="preserve">   Для технологии проблемного диалога ключевым является понятие «творчество». На уроке должны быть проработаны два звена: постановка учебной проблемы и поиск ее решения. Постановку проблемы и поиск ее решения ученики осуществляют в ходе специально выстроенного учителем диалога.  Поскольку проблема и решение педагогу </w:t>
      </w:r>
      <w:proofErr w:type="gramStart"/>
      <w:r w:rsidRPr="0008764C">
        <w:rPr>
          <w:color w:val="002060"/>
          <w:sz w:val="28"/>
          <w:szCs w:val="28"/>
        </w:rPr>
        <w:t>известны</w:t>
      </w:r>
      <w:proofErr w:type="gramEnd"/>
      <w:r w:rsidRPr="0008764C">
        <w:rPr>
          <w:color w:val="002060"/>
          <w:sz w:val="28"/>
          <w:szCs w:val="28"/>
        </w:rPr>
        <w:t xml:space="preserve"> заранее, он волен выбирать между двумя видами диалога:</w:t>
      </w:r>
    </w:p>
    <w:p w:rsidR="0008764C" w:rsidRDefault="0008764C" w:rsidP="0008764C">
      <w:pPr>
        <w:pStyle w:val="af4"/>
        <w:numPr>
          <w:ilvl w:val="0"/>
          <w:numId w:val="2"/>
        </w:numPr>
        <w:ind w:left="51" w:firstLine="384"/>
        <w:rPr>
          <w:color w:val="002060"/>
          <w:sz w:val="28"/>
          <w:szCs w:val="28"/>
        </w:rPr>
      </w:pPr>
      <w:r w:rsidRPr="0008764C">
        <w:rPr>
          <w:b/>
          <w:color w:val="002060"/>
          <w:sz w:val="28"/>
          <w:szCs w:val="28"/>
        </w:rPr>
        <w:t>побуждающий диалог:</w:t>
      </w:r>
      <w:r w:rsidRPr="0008764C">
        <w:rPr>
          <w:color w:val="002060"/>
          <w:sz w:val="28"/>
          <w:szCs w:val="28"/>
        </w:rPr>
        <w:t xml:space="preserve"> на этапе постановки проблемы учитель создаёт проблемную ситуацию, а затем произносит специальные реплики для осознания противоречия и формулирования проблемы учениками. На этапе поиска решения учитель побуждает учеников</w:t>
      </w:r>
      <w:r>
        <w:rPr>
          <w:color w:val="002060"/>
          <w:sz w:val="28"/>
          <w:szCs w:val="28"/>
        </w:rPr>
        <w:t xml:space="preserve"> выдвинуть и проверить гипотезы.</w:t>
      </w:r>
    </w:p>
    <w:p w:rsidR="0008764C" w:rsidRDefault="0008764C" w:rsidP="0008764C">
      <w:pPr>
        <w:autoSpaceDE w:val="0"/>
        <w:autoSpaceDN w:val="0"/>
        <w:adjustRightInd w:val="0"/>
        <w:jc w:val="both"/>
        <w:rPr>
          <w:color w:val="002060"/>
          <w:sz w:val="28"/>
          <w:szCs w:val="28"/>
        </w:rPr>
      </w:pPr>
      <w:r w:rsidRPr="004B47C4">
        <w:rPr>
          <w:b/>
          <w:color w:val="002060"/>
          <w:sz w:val="28"/>
          <w:szCs w:val="28"/>
        </w:rPr>
        <w:t>Прием 1.</w:t>
      </w:r>
      <w:r w:rsidRPr="0008764C">
        <w:rPr>
          <w:color w:val="002060"/>
          <w:sz w:val="28"/>
          <w:szCs w:val="28"/>
        </w:rPr>
        <w:t xml:space="preserve"> Проблемная ситуация с противоречивыми положениями создается одновременным предъявлением классу противоречивых фактов, теорий, мнений.</w:t>
      </w:r>
    </w:p>
    <w:p w:rsidR="0008764C" w:rsidRPr="0008764C" w:rsidRDefault="0008764C" w:rsidP="0008764C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08764C">
        <w:rPr>
          <w:b/>
          <w:color w:val="002060"/>
          <w:sz w:val="28"/>
          <w:szCs w:val="28"/>
        </w:rPr>
        <w:t>Прием 2.</w:t>
      </w:r>
      <w:r w:rsidRPr="0008764C">
        <w:rPr>
          <w:color w:val="002060"/>
          <w:sz w:val="28"/>
          <w:szCs w:val="28"/>
        </w:rPr>
        <w:t xml:space="preserve"> Проблемная ситуация со столкновением мнений учеников</w:t>
      </w:r>
    </w:p>
    <w:p w:rsidR="0008764C" w:rsidRPr="0008764C" w:rsidRDefault="0008764C" w:rsidP="0008764C">
      <w:pPr>
        <w:autoSpaceDE w:val="0"/>
        <w:autoSpaceDN w:val="0"/>
        <w:adjustRightInd w:val="0"/>
        <w:jc w:val="both"/>
        <w:rPr>
          <w:color w:val="002060"/>
          <w:sz w:val="28"/>
          <w:szCs w:val="28"/>
        </w:rPr>
      </w:pPr>
    </w:p>
    <w:p w:rsidR="0008764C" w:rsidRDefault="00767098" w:rsidP="0008764C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Русский язык, 3 класс. Тема</w:t>
      </w:r>
      <w:r w:rsidR="0008764C" w:rsidRPr="00F70B35">
        <w:rPr>
          <w:b/>
          <w:color w:val="002060"/>
          <w:sz w:val="28"/>
          <w:szCs w:val="28"/>
        </w:rPr>
        <w:t xml:space="preserve">: «Непроизносимые согласные в </w:t>
      </w:r>
      <w:proofErr w:type="gramStart"/>
      <w:r w:rsidR="0008764C" w:rsidRPr="00F70B35">
        <w:rPr>
          <w:b/>
          <w:color w:val="002060"/>
          <w:sz w:val="28"/>
          <w:szCs w:val="28"/>
        </w:rPr>
        <w:t>корне слова</w:t>
      </w:r>
      <w:proofErr w:type="gramEnd"/>
      <w:r w:rsidR="0008764C" w:rsidRPr="00F70B35">
        <w:rPr>
          <w:b/>
          <w:color w:val="002060"/>
          <w:sz w:val="28"/>
          <w:szCs w:val="28"/>
        </w:rPr>
        <w:t>».</w:t>
      </w:r>
    </w:p>
    <w:p w:rsidR="0008764C" w:rsidRPr="00F70B35" w:rsidRDefault="0008764C" w:rsidP="00767098">
      <w:pPr>
        <w:rPr>
          <w:b/>
          <w:color w:val="002060"/>
          <w:sz w:val="28"/>
          <w:szCs w:val="28"/>
        </w:rPr>
      </w:pPr>
      <w:r>
        <w:t xml:space="preserve"> </w:t>
      </w:r>
      <w:r w:rsidRPr="00F70B35">
        <w:rPr>
          <w:b/>
          <w:color w:val="002060"/>
          <w:sz w:val="28"/>
          <w:szCs w:val="28"/>
        </w:rPr>
        <w:t>1.Проблемная ситуация со столкновением мнений учащихся.</w:t>
      </w:r>
    </w:p>
    <w:p w:rsidR="0008764C" w:rsidRPr="0086035A" w:rsidRDefault="0008764C" w:rsidP="0008764C">
      <w:pPr>
        <w:spacing w:after="200"/>
        <w:jc w:val="both"/>
        <w:rPr>
          <w:color w:val="002060"/>
          <w:sz w:val="28"/>
          <w:szCs w:val="28"/>
        </w:rPr>
      </w:pPr>
      <w:r w:rsidRPr="0086035A">
        <w:rPr>
          <w:color w:val="002060"/>
          <w:sz w:val="28"/>
          <w:szCs w:val="28"/>
        </w:rPr>
        <w:t xml:space="preserve">- Мы продолжим записывать слова под диктовку, но мне нужны 2 помощника для  работы на обратной стороне доски. Все остальные работают в тетради.  Записываем отгадки. </w:t>
      </w:r>
    </w:p>
    <w:p w:rsidR="0008764C" w:rsidRPr="0086035A" w:rsidRDefault="0008764C" w:rsidP="0008764C">
      <w:pPr>
        <w:spacing w:after="200"/>
        <w:jc w:val="both"/>
        <w:rPr>
          <w:color w:val="002060"/>
          <w:sz w:val="28"/>
          <w:szCs w:val="28"/>
        </w:rPr>
      </w:pPr>
      <w:r w:rsidRPr="0086035A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1.</w:t>
      </w:r>
      <w:r w:rsidRPr="0086035A">
        <w:rPr>
          <w:color w:val="002060"/>
          <w:sz w:val="28"/>
          <w:szCs w:val="28"/>
        </w:rPr>
        <w:t xml:space="preserve"> Ну-ка, кто из вас ответит              </w:t>
      </w:r>
    </w:p>
    <w:p w:rsidR="0008764C" w:rsidRPr="0086035A" w:rsidRDefault="0008764C" w:rsidP="0008764C">
      <w:pPr>
        <w:spacing w:after="200"/>
        <w:jc w:val="both"/>
        <w:rPr>
          <w:color w:val="002060"/>
          <w:sz w:val="28"/>
          <w:szCs w:val="28"/>
        </w:rPr>
      </w:pPr>
      <w:r w:rsidRPr="0086035A">
        <w:rPr>
          <w:color w:val="002060"/>
          <w:sz w:val="28"/>
          <w:szCs w:val="28"/>
        </w:rPr>
        <w:t xml:space="preserve">  Не огонь, а больно жжет</w:t>
      </w:r>
    </w:p>
    <w:p w:rsidR="0008764C" w:rsidRPr="0086035A" w:rsidRDefault="0008764C" w:rsidP="0008764C">
      <w:pPr>
        <w:spacing w:after="200"/>
        <w:jc w:val="both"/>
        <w:rPr>
          <w:color w:val="002060"/>
          <w:sz w:val="28"/>
          <w:szCs w:val="28"/>
        </w:rPr>
      </w:pPr>
      <w:r w:rsidRPr="0086035A">
        <w:rPr>
          <w:color w:val="002060"/>
          <w:sz w:val="28"/>
          <w:szCs w:val="28"/>
        </w:rPr>
        <w:t xml:space="preserve">  Летом светит очень ярко</w:t>
      </w:r>
    </w:p>
    <w:p w:rsidR="0008764C" w:rsidRPr="0086035A" w:rsidRDefault="0008764C" w:rsidP="0008764C">
      <w:pPr>
        <w:spacing w:after="20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Осень</w:t>
      </w:r>
      <w:proofErr w:type="gramStart"/>
      <w:r>
        <w:rPr>
          <w:color w:val="002060"/>
          <w:sz w:val="28"/>
          <w:szCs w:val="28"/>
        </w:rPr>
        <w:t>ю-</w:t>
      </w:r>
      <w:proofErr w:type="gramEnd"/>
      <w:r>
        <w:rPr>
          <w:color w:val="002060"/>
          <w:sz w:val="28"/>
          <w:szCs w:val="28"/>
        </w:rPr>
        <w:t xml:space="preserve"> наоборот.  (Солнце) </w:t>
      </w:r>
    </w:p>
    <w:p w:rsidR="0008764C" w:rsidRPr="0086035A" w:rsidRDefault="0008764C" w:rsidP="0008764C">
      <w:pPr>
        <w:spacing w:after="20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2.</w:t>
      </w:r>
      <w:r w:rsidRPr="0086035A">
        <w:rPr>
          <w:color w:val="002060"/>
          <w:sz w:val="28"/>
          <w:szCs w:val="28"/>
        </w:rPr>
        <w:t>Когда я сосульку ел,</w:t>
      </w:r>
    </w:p>
    <w:p w:rsidR="0008764C" w:rsidRPr="0086035A" w:rsidRDefault="0008764C" w:rsidP="0008764C">
      <w:pPr>
        <w:spacing w:after="20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</w:t>
      </w:r>
      <w:r w:rsidRPr="0086035A">
        <w:rPr>
          <w:color w:val="002060"/>
          <w:sz w:val="28"/>
          <w:szCs w:val="28"/>
        </w:rPr>
        <w:t>Было очень вкусно.</w:t>
      </w:r>
    </w:p>
    <w:p w:rsidR="0008764C" w:rsidRPr="00F70B35" w:rsidRDefault="0008764C" w:rsidP="0008764C">
      <w:pPr>
        <w:spacing w:after="200"/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</w:t>
      </w:r>
      <w:r w:rsidRPr="0086035A">
        <w:rPr>
          <w:b/>
          <w:color w:val="002060"/>
          <w:sz w:val="28"/>
          <w:szCs w:val="28"/>
        </w:rPr>
        <w:t xml:space="preserve"> </w:t>
      </w:r>
      <w:r w:rsidRPr="00F70B35">
        <w:rPr>
          <w:color w:val="002060"/>
          <w:sz w:val="28"/>
          <w:szCs w:val="28"/>
        </w:rPr>
        <w:t>А когда я заболел</w:t>
      </w:r>
    </w:p>
    <w:p w:rsidR="0008764C" w:rsidRPr="00F70B35" w:rsidRDefault="0008764C" w:rsidP="0008764C">
      <w:pPr>
        <w:spacing w:after="200"/>
        <w:rPr>
          <w:color w:val="002060"/>
          <w:sz w:val="28"/>
          <w:szCs w:val="28"/>
        </w:rPr>
      </w:pPr>
      <w:r w:rsidRPr="00F70B35">
        <w:rPr>
          <w:color w:val="002060"/>
          <w:sz w:val="28"/>
          <w:szCs w:val="28"/>
        </w:rPr>
        <w:lastRenderedPageBreak/>
        <w:t xml:space="preserve">              Стало очень …..(грустно)</w:t>
      </w:r>
    </w:p>
    <w:p w:rsidR="0008764C" w:rsidRPr="00F70B35" w:rsidRDefault="0008764C" w:rsidP="0008764C">
      <w:pPr>
        <w:spacing w:after="200"/>
        <w:rPr>
          <w:color w:val="002060"/>
          <w:sz w:val="28"/>
          <w:szCs w:val="28"/>
        </w:rPr>
      </w:pPr>
      <w:r w:rsidRPr="00F70B35">
        <w:rPr>
          <w:color w:val="002060"/>
          <w:sz w:val="28"/>
          <w:szCs w:val="28"/>
        </w:rPr>
        <w:t xml:space="preserve">             </w:t>
      </w:r>
      <w:r>
        <w:rPr>
          <w:color w:val="002060"/>
          <w:sz w:val="28"/>
          <w:szCs w:val="28"/>
        </w:rPr>
        <w:t>3.</w:t>
      </w:r>
      <w:r w:rsidRPr="00F70B35">
        <w:rPr>
          <w:color w:val="002060"/>
          <w:sz w:val="28"/>
          <w:szCs w:val="28"/>
        </w:rPr>
        <w:t>Мишка был большой проказник</w:t>
      </w:r>
    </w:p>
    <w:p w:rsidR="0008764C" w:rsidRPr="00F70B35" w:rsidRDefault="0008764C" w:rsidP="0008764C">
      <w:pPr>
        <w:spacing w:after="200"/>
        <w:rPr>
          <w:color w:val="002060"/>
          <w:sz w:val="28"/>
          <w:szCs w:val="28"/>
        </w:rPr>
      </w:pPr>
      <w:r w:rsidRPr="00F70B35">
        <w:rPr>
          <w:color w:val="002060"/>
          <w:sz w:val="28"/>
          <w:szCs w:val="28"/>
        </w:rPr>
        <w:t xml:space="preserve">              У него сегодня ….(праздник)</w:t>
      </w:r>
    </w:p>
    <w:p w:rsidR="0008764C" w:rsidRPr="00F70B35" w:rsidRDefault="0008764C" w:rsidP="0008764C">
      <w:pPr>
        <w:spacing w:after="200"/>
        <w:rPr>
          <w:color w:val="002060"/>
          <w:sz w:val="28"/>
          <w:szCs w:val="28"/>
        </w:rPr>
      </w:pPr>
      <w:r w:rsidRPr="0086035A">
        <w:rPr>
          <w:b/>
          <w:color w:val="002060"/>
          <w:sz w:val="28"/>
          <w:szCs w:val="28"/>
        </w:rPr>
        <w:t xml:space="preserve">    - </w:t>
      </w:r>
      <w:r w:rsidRPr="00F70B35">
        <w:rPr>
          <w:color w:val="002060"/>
          <w:sz w:val="28"/>
          <w:szCs w:val="28"/>
        </w:rPr>
        <w:t xml:space="preserve">Помощники готовы?  Проверяем </w:t>
      </w:r>
      <w:proofErr w:type="gramStart"/>
      <w:r w:rsidRPr="00F70B35">
        <w:rPr>
          <w:color w:val="002060"/>
          <w:sz w:val="28"/>
          <w:szCs w:val="28"/>
        </w:rPr>
        <w:t>написанное</w:t>
      </w:r>
      <w:proofErr w:type="gramEnd"/>
      <w:r w:rsidRPr="00F70B35">
        <w:rPr>
          <w:color w:val="002060"/>
          <w:sz w:val="28"/>
          <w:szCs w:val="28"/>
        </w:rPr>
        <w:t xml:space="preserve"> на доске. Смотрим, сравниваем. </w:t>
      </w:r>
      <w:proofErr w:type="gramStart"/>
      <w:r w:rsidRPr="00F70B35">
        <w:rPr>
          <w:color w:val="002060"/>
          <w:sz w:val="28"/>
          <w:szCs w:val="28"/>
        </w:rPr>
        <w:t>(Видят несоответствия в написании.</w:t>
      </w:r>
      <w:proofErr w:type="gramEnd"/>
      <w:r w:rsidRPr="00F70B35">
        <w:rPr>
          <w:color w:val="002060"/>
          <w:sz w:val="28"/>
          <w:szCs w:val="28"/>
        </w:rPr>
        <w:t xml:space="preserve"> </w:t>
      </w:r>
      <w:proofErr w:type="gramStart"/>
      <w:r w:rsidRPr="00F70B35">
        <w:rPr>
          <w:color w:val="002060"/>
          <w:sz w:val="28"/>
          <w:szCs w:val="28"/>
        </w:rPr>
        <w:t xml:space="preserve">Если нет, то спрашиваю у детей кто написал иначе) </w:t>
      </w:r>
      <w:proofErr w:type="gramEnd"/>
    </w:p>
    <w:p w:rsidR="0008764C" w:rsidRPr="00F70B35" w:rsidRDefault="0008764C" w:rsidP="0008764C">
      <w:pPr>
        <w:spacing w:after="200"/>
        <w:rPr>
          <w:color w:val="002060"/>
          <w:sz w:val="28"/>
          <w:szCs w:val="28"/>
        </w:rPr>
      </w:pPr>
      <w:r w:rsidRPr="00F70B35">
        <w:rPr>
          <w:color w:val="002060"/>
          <w:sz w:val="28"/>
          <w:szCs w:val="28"/>
        </w:rPr>
        <w:t xml:space="preserve">Посмотрите в свои тетрадки и тетрадку соседа. Сравните записи. – Почему написали по- </w:t>
      </w:r>
      <w:proofErr w:type="gramStart"/>
      <w:r w:rsidRPr="00F70B35">
        <w:rPr>
          <w:color w:val="002060"/>
          <w:sz w:val="28"/>
          <w:szCs w:val="28"/>
        </w:rPr>
        <w:t>разному</w:t>
      </w:r>
      <w:proofErr w:type="gramEnd"/>
      <w:r w:rsidRPr="00F70B35">
        <w:rPr>
          <w:color w:val="002060"/>
          <w:sz w:val="28"/>
          <w:szCs w:val="28"/>
        </w:rPr>
        <w:t xml:space="preserve">, ведь я диктовала для всех одинаково. </w:t>
      </w:r>
    </w:p>
    <w:p w:rsidR="0008764C" w:rsidRPr="0086035A" w:rsidRDefault="0008764C" w:rsidP="0008764C">
      <w:pPr>
        <w:spacing w:after="200"/>
        <w:contextualSpacing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</w:t>
      </w:r>
      <w:r w:rsidRPr="0086035A">
        <w:rPr>
          <w:b/>
          <w:color w:val="002060"/>
          <w:sz w:val="28"/>
          <w:szCs w:val="28"/>
        </w:rPr>
        <w:t>2. Выход из проблемы путем побуждающего диалога.</w:t>
      </w:r>
    </w:p>
    <w:p w:rsidR="0008764C" w:rsidRPr="00F70B35" w:rsidRDefault="0008764C" w:rsidP="0008764C">
      <w:pPr>
        <w:spacing w:after="200"/>
        <w:rPr>
          <w:color w:val="002060"/>
          <w:sz w:val="28"/>
          <w:szCs w:val="28"/>
        </w:rPr>
      </w:pPr>
      <w:r w:rsidRPr="00F70B35">
        <w:rPr>
          <w:color w:val="002060"/>
          <w:sz w:val="28"/>
          <w:szCs w:val="28"/>
        </w:rPr>
        <w:t>- Сколько мнений в нашем класс</w:t>
      </w:r>
      <w:r>
        <w:rPr>
          <w:color w:val="002060"/>
          <w:sz w:val="28"/>
          <w:szCs w:val="28"/>
        </w:rPr>
        <w:t>е? (два)</w:t>
      </w:r>
    </w:p>
    <w:p w:rsidR="0008764C" w:rsidRPr="00F70B35" w:rsidRDefault="0008764C" w:rsidP="0008764C">
      <w:pPr>
        <w:spacing w:after="200"/>
        <w:rPr>
          <w:color w:val="002060"/>
          <w:sz w:val="28"/>
          <w:szCs w:val="28"/>
        </w:rPr>
      </w:pPr>
      <w:r w:rsidRPr="00F70B35">
        <w:rPr>
          <w:color w:val="002060"/>
          <w:sz w:val="28"/>
          <w:szCs w:val="28"/>
        </w:rPr>
        <w:t>- Какие? (Нужно писать согласную и не нужно писать)</w:t>
      </w:r>
    </w:p>
    <w:p w:rsidR="0008764C" w:rsidRPr="00F70B35" w:rsidRDefault="0008764C" w:rsidP="0008764C">
      <w:pPr>
        <w:spacing w:after="200"/>
        <w:rPr>
          <w:color w:val="002060"/>
          <w:sz w:val="28"/>
          <w:szCs w:val="28"/>
        </w:rPr>
      </w:pPr>
      <w:r w:rsidRPr="00F70B35">
        <w:rPr>
          <w:color w:val="002060"/>
          <w:sz w:val="28"/>
          <w:szCs w:val="28"/>
        </w:rPr>
        <w:t>- А почему получились разные мнения? Как вы думаете? ( Мы этого еще не знаем)</w:t>
      </w:r>
    </w:p>
    <w:p w:rsidR="0008764C" w:rsidRPr="00F70B35" w:rsidRDefault="0008764C" w:rsidP="0008764C">
      <w:pPr>
        <w:spacing w:after="20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</w:t>
      </w:r>
      <w:r w:rsidRPr="00F70B35">
        <w:rPr>
          <w:color w:val="002060"/>
          <w:sz w:val="28"/>
          <w:szCs w:val="28"/>
        </w:rPr>
        <w:t>Выясняем, кто не написал согласную. Почему не написал? ( Не слышим ее при произношении)</w:t>
      </w:r>
    </w:p>
    <w:p w:rsidR="0008764C" w:rsidRDefault="0008764C" w:rsidP="0008764C">
      <w:pPr>
        <w:spacing w:after="200"/>
        <w:rPr>
          <w:color w:val="002060"/>
          <w:sz w:val="28"/>
          <w:szCs w:val="28"/>
        </w:rPr>
      </w:pPr>
      <w:r w:rsidRPr="00F70B35">
        <w:rPr>
          <w:color w:val="002060"/>
          <w:sz w:val="28"/>
          <w:szCs w:val="28"/>
        </w:rPr>
        <w:t>- А кто написал согласную? Почему написал? (Я могу ее произнести, значит, ее надо писать).</w:t>
      </w:r>
    </w:p>
    <w:p w:rsidR="004B47C4" w:rsidRPr="004B47C4" w:rsidRDefault="004B47C4" w:rsidP="004B47C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4B47C4">
        <w:rPr>
          <w:b/>
          <w:color w:val="002060"/>
          <w:sz w:val="28"/>
          <w:szCs w:val="28"/>
        </w:rPr>
        <w:t>Прием 3</w:t>
      </w:r>
      <w:r w:rsidRPr="004B47C4">
        <w:rPr>
          <w:color w:val="002060"/>
          <w:sz w:val="28"/>
          <w:szCs w:val="28"/>
        </w:rPr>
        <w:t xml:space="preserve">. Проблемная ситуация с противоречием </w:t>
      </w:r>
      <w:proofErr w:type="gramStart"/>
      <w:r w:rsidRPr="004B47C4">
        <w:rPr>
          <w:color w:val="002060"/>
          <w:sz w:val="28"/>
          <w:szCs w:val="28"/>
        </w:rPr>
        <w:t>между</w:t>
      </w:r>
      <w:proofErr w:type="gramEnd"/>
      <w:r w:rsidRPr="004B47C4">
        <w:rPr>
          <w:color w:val="002060"/>
          <w:sz w:val="28"/>
          <w:szCs w:val="28"/>
        </w:rPr>
        <w:t xml:space="preserve"> житейским</w:t>
      </w:r>
    </w:p>
    <w:p w:rsidR="004B47C4" w:rsidRDefault="004B47C4" w:rsidP="004B47C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4B47C4">
        <w:rPr>
          <w:color w:val="002060"/>
          <w:sz w:val="28"/>
          <w:szCs w:val="28"/>
        </w:rPr>
        <w:t>(т.е. ограниченным или ошибочным)</w:t>
      </w:r>
      <w:r>
        <w:rPr>
          <w:color w:val="002060"/>
          <w:sz w:val="28"/>
          <w:szCs w:val="28"/>
        </w:rPr>
        <w:t xml:space="preserve"> представлением учеников и науч</w:t>
      </w:r>
      <w:r w:rsidRPr="004B47C4">
        <w:rPr>
          <w:color w:val="002060"/>
          <w:sz w:val="28"/>
          <w:szCs w:val="28"/>
        </w:rPr>
        <w:t>ным фактом</w:t>
      </w:r>
      <w:r>
        <w:rPr>
          <w:color w:val="002060"/>
          <w:sz w:val="28"/>
          <w:szCs w:val="28"/>
        </w:rPr>
        <w:t>.</w:t>
      </w:r>
    </w:p>
    <w:p w:rsidR="004B47C4" w:rsidRPr="0086035A" w:rsidRDefault="004B47C4" w:rsidP="004B47C4">
      <w:pPr>
        <w:pStyle w:val="ab"/>
        <w:rPr>
          <w:b/>
          <w:color w:val="002060"/>
          <w:sz w:val="28"/>
          <w:szCs w:val="28"/>
        </w:rPr>
      </w:pPr>
      <w:r w:rsidRPr="0086035A">
        <w:rPr>
          <w:b/>
          <w:color w:val="002060"/>
          <w:sz w:val="28"/>
          <w:szCs w:val="28"/>
        </w:rPr>
        <w:t>Окружающий мир, 1 класс. Тема «Откуда в снежках грязь?»</w:t>
      </w:r>
    </w:p>
    <w:p w:rsidR="004B47C4" w:rsidRPr="0086035A" w:rsidRDefault="004B47C4" w:rsidP="004B47C4">
      <w:pPr>
        <w:jc w:val="both"/>
        <w:rPr>
          <w:b/>
          <w:color w:val="002060"/>
          <w:sz w:val="28"/>
          <w:szCs w:val="28"/>
        </w:rPr>
      </w:pPr>
      <w:r w:rsidRPr="0086035A">
        <w:rPr>
          <w:b/>
          <w:color w:val="002060"/>
          <w:sz w:val="28"/>
          <w:szCs w:val="28"/>
        </w:rPr>
        <w:t>III.    Мониторинг качества знаний (пульты RESPONSE)</w:t>
      </w:r>
    </w:p>
    <w:p w:rsidR="004B47C4" w:rsidRPr="00F17512" w:rsidRDefault="004B47C4" w:rsidP="004B47C4">
      <w:pPr>
        <w:numPr>
          <w:ilvl w:val="0"/>
          <w:numId w:val="3"/>
        </w:numPr>
        <w:rPr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t xml:space="preserve">Какого цвета снег? (А - голубой, </w:t>
      </w:r>
      <w:proofErr w:type="gramStart"/>
      <w:r w:rsidRPr="00F17512">
        <w:rPr>
          <w:color w:val="002060"/>
          <w:sz w:val="28"/>
          <w:szCs w:val="28"/>
        </w:rPr>
        <w:t>В-</w:t>
      </w:r>
      <w:proofErr w:type="gramEnd"/>
      <w:r w:rsidRPr="00F17512">
        <w:rPr>
          <w:color w:val="002060"/>
          <w:sz w:val="28"/>
          <w:szCs w:val="28"/>
        </w:rPr>
        <w:t xml:space="preserve"> белый, С- бесцветный)</w:t>
      </w:r>
    </w:p>
    <w:p w:rsidR="004B47C4" w:rsidRPr="00F17512" w:rsidRDefault="004B47C4" w:rsidP="004B47C4">
      <w:pPr>
        <w:ind w:left="360"/>
        <w:rPr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t>2. Посмотрите сквозь стакан со снегом. О каком свойстве снега это говорит? (А – непрозрачный, В - прозрачный)</w:t>
      </w:r>
    </w:p>
    <w:p w:rsidR="004B47C4" w:rsidRPr="00F17512" w:rsidRDefault="004B47C4" w:rsidP="004B47C4">
      <w:pPr>
        <w:ind w:left="360"/>
        <w:rPr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t xml:space="preserve">3. Что происходит со снегом в тепле? (А – превращается в мороженое, В – превращается в лед, </w:t>
      </w:r>
      <w:proofErr w:type="gramStart"/>
      <w:r w:rsidRPr="00F17512">
        <w:rPr>
          <w:color w:val="002060"/>
          <w:sz w:val="28"/>
          <w:szCs w:val="28"/>
        </w:rPr>
        <w:t>С</w:t>
      </w:r>
      <w:proofErr w:type="gramEnd"/>
      <w:r w:rsidRPr="00F17512">
        <w:rPr>
          <w:color w:val="002060"/>
          <w:sz w:val="28"/>
          <w:szCs w:val="28"/>
        </w:rPr>
        <w:t xml:space="preserve"> – превращается в воду)</w:t>
      </w:r>
    </w:p>
    <w:p w:rsidR="004B47C4" w:rsidRPr="0086035A" w:rsidRDefault="004B47C4" w:rsidP="004B47C4">
      <w:pPr>
        <w:ind w:firstLine="360"/>
        <w:rPr>
          <w:b/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t>4. Лед хрупкий, а снег</w:t>
      </w:r>
      <w:proofErr w:type="gramStart"/>
      <w:r w:rsidRPr="00F17512">
        <w:rPr>
          <w:color w:val="002060"/>
          <w:sz w:val="28"/>
          <w:szCs w:val="28"/>
        </w:rPr>
        <w:t xml:space="preserve"> … К</w:t>
      </w:r>
      <w:proofErr w:type="gramEnd"/>
      <w:r w:rsidRPr="00F17512">
        <w:rPr>
          <w:color w:val="002060"/>
          <w:sz w:val="28"/>
          <w:szCs w:val="28"/>
        </w:rPr>
        <w:t>акой? (А – жидкий, В – рыхлый, С – твердый</w:t>
      </w:r>
      <w:proofErr w:type="gramStart"/>
      <w:r w:rsidRPr="00F17512">
        <w:rPr>
          <w:color w:val="002060"/>
          <w:sz w:val="28"/>
          <w:szCs w:val="28"/>
        </w:rPr>
        <w:t xml:space="preserve"> )</w:t>
      </w:r>
      <w:proofErr w:type="gramEnd"/>
    </w:p>
    <w:p w:rsidR="004B47C4" w:rsidRPr="0086035A" w:rsidRDefault="004B47C4" w:rsidP="004B47C4">
      <w:pPr>
        <w:jc w:val="both"/>
        <w:rPr>
          <w:b/>
          <w:color w:val="002060"/>
          <w:sz w:val="28"/>
          <w:szCs w:val="28"/>
        </w:rPr>
      </w:pPr>
      <w:r w:rsidRPr="0086035A">
        <w:rPr>
          <w:b/>
          <w:color w:val="002060"/>
          <w:sz w:val="28"/>
          <w:szCs w:val="28"/>
        </w:rPr>
        <w:t xml:space="preserve">IV. </w:t>
      </w:r>
      <w:r>
        <w:rPr>
          <w:b/>
          <w:color w:val="002060"/>
          <w:sz w:val="28"/>
          <w:szCs w:val="28"/>
        </w:rPr>
        <w:t xml:space="preserve">  </w:t>
      </w:r>
      <w:r w:rsidRPr="0086035A">
        <w:rPr>
          <w:b/>
          <w:color w:val="002060"/>
          <w:sz w:val="28"/>
          <w:szCs w:val="28"/>
        </w:rPr>
        <w:t xml:space="preserve"> Постановка учебной проблемы</w:t>
      </w:r>
    </w:p>
    <w:p w:rsidR="004B47C4" w:rsidRPr="00F17512" w:rsidRDefault="004B47C4" w:rsidP="004B47C4">
      <w:pPr>
        <w:rPr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t>Иногда снежинки, медленно порхая, опускаются на ладошку, как маленькие бабочки. А бывает, что отдельных снежинок не разглядиш</w:t>
      </w:r>
      <w:proofErr w:type="gramStart"/>
      <w:r w:rsidRPr="00F17512">
        <w:rPr>
          <w:color w:val="002060"/>
          <w:sz w:val="28"/>
          <w:szCs w:val="28"/>
        </w:rPr>
        <w:t>ь–</w:t>
      </w:r>
      <w:proofErr w:type="gramEnd"/>
      <w:r w:rsidRPr="00F17512">
        <w:rPr>
          <w:color w:val="002060"/>
          <w:sz w:val="28"/>
          <w:szCs w:val="28"/>
        </w:rPr>
        <w:t xml:space="preserve"> они слипаются в хлопья. Мы любим зиму. Почему? (Игра в снежки, строительство снежных городков, крепостей, катание на лыжах, санках, коньках – это зимние развлечения людей).</w:t>
      </w:r>
    </w:p>
    <w:p w:rsidR="004B47C4" w:rsidRPr="00F17512" w:rsidRDefault="004B47C4" w:rsidP="004B47C4">
      <w:pPr>
        <w:rPr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t>Разыгрались дети на морозе, раскраснелись. Ах, как хочется попить!</w:t>
      </w:r>
    </w:p>
    <w:p w:rsidR="004B47C4" w:rsidRPr="00F17512" w:rsidRDefault="004B47C4" w:rsidP="004B47C4">
      <w:pPr>
        <w:rPr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t>– Что часто ребята делают? (едят снег)</w:t>
      </w:r>
    </w:p>
    <w:p w:rsidR="004B47C4" w:rsidRPr="00F17512" w:rsidRDefault="004B47C4" w:rsidP="004B47C4">
      <w:pPr>
        <w:rPr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t>– Поднимите руку, кто пробовал на вкус снег, сосульку?</w:t>
      </w:r>
    </w:p>
    <w:p w:rsidR="004B47C4" w:rsidRPr="00F17512" w:rsidRDefault="004B47C4" w:rsidP="004B47C4">
      <w:pPr>
        <w:rPr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t>– Как вы думаете, правильно ли это? (Да/нет)</w:t>
      </w:r>
    </w:p>
    <w:p w:rsidR="004B47C4" w:rsidRPr="00F17512" w:rsidRDefault="004B47C4" w:rsidP="004B47C4">
      <w:pPr>
        <w:rPr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lastRenderedPageBreak/>
        <w:t xml:space="preserve">- Ребята, у нас возникли разногласия. Одни </w:t>
      </w:r>
      <w:proofErr w:type="gramStart"/>
      <w:r w:rsidRPr="00F17512">
        <w:rPr>
          <w:color w:val="002060"/>
          <w:sz w:val="28"/>
          <w:szCs w:val="28"/>
        </w:rPr>
        <w:t>говорят можно есть</w:t>
      </w:r>
      <w:proofErr w:type="gramEnd"/>
      <w:r w:rsidRPr="00F17512">
        <w:rPr>
          <w:color w:val="002060"/>
          <w:sz w:val="28"/>
          <w:szCs w:val="28"/>
        </w:rPr>
        <w:t xml:space="preserve"> снег, другие – нельзя.</w:t>
      </w:r>
    </w:p>
    <w:p w:rsidR="004B47C4" w:rsidRPr="00F17512" w:rsidRDefault="004B47C4" w:rsidP="004B47C4">
      <w:pPr>
        <w:rPr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t>- Как же нам в этом вопросе разобраться?</w:t>
      </w:r>
    </w:p>
    <w:p w:rsidR="004B47C4" w:rsidRPr="00F17512" w:rsidRDefault="004B47C4" w:rsidP="004B47C4">
      <w:pPr>
        <w:rPr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t xml:space="preserve">– Что для этого надо сделать? </w:t>
      </w:r>
    </w:p>
    <w:p w:rsidR="004B47C4" w:rsidRPr="00F17512" w:rsidRDefault="004B47C4" w:rsidP="004B47C4">
      <w:pPr>
        <w:rPr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t>- Представьте, что наш класс научно – исследовательская лаборатория, чтобы доказать, что снег опасен или безопасен нам надо его исследовать</w:t>
      </w:r>
      <w:r>
        <w:rPr>
          <w:color w:val="002060"/>
          <w:sz w:val="28"/>
          <w:szCs w:val="28"/>
        </w:rPr>
        <w:t xml:space="preserve"> </w:t>
      </w:r>
      <w:r w:rsidRPr="00F17512">
        <w:rPr>
          <w:color w:val="002060"/>
          <w:sz w:val="28"/>
          <w:szCs w:val="28"/>
        </w:rPr>
        <w:t>(провести опыт)</w:t>
      </w:r>
      <w:r>
        <w:rPr>
          <w:color w:val="002060"/>
          <w:sz w:val="28"/>
          <w:szCs w:val="28"/>
        </w:rPr>
        <w:t>.</w:t>
      </w:r>
    </w:p>
    <w:p w:rsidR="004B47C4" w:rsidRPr="00F17512" w:rsidRDefault="004B47C4" w:rsidP="004B47C4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(Д</w:t>
      </w:r>
      <w:r w:rsidRPr="00F17512">
        <w:rPr>
          <w:color w:val="002060"/>
          <w:sz w:val="28"/>
          <w:szCs w:val="28"/>
        </w:rPr>
        <w:t>ети разбиваются на группы)</w:t>
      </w:r>
      <w:r>
        <w:rPr>
          <w:color w:val="002060"/>
          <w:sz w:val="28"/>
          <w:szCs w:val="28"/>
        </w:rPr>
        <w:t>.</w:t>
      </w:r>
    </w:p>
    <w:p w:rsidR="004B47C4" w:rsidRPr="0086035A" w:rsidRDefault="004B47C4" w:rsidP="004B47C4">
      <w:pPr>
        <w:jc w:val="both"/>
        <w:rPr>
          <w:b/>
          <w:color w:val="002060"/>
          <w:sz w:val="28"/>
          <w:szCs w:val="28"/>
        </w:rPr>
      </w:pPr>
      <w:r w:rsidRPr="0086035A">
        <w:rPr>
          <w:b/>
          <w:color w:val="002060"/>
          <w:sz w:val="28"/>
          <w:szCs w:val="28"/>
        </w:rPr>
        <w:t>V. Практическая работа</w:t>
      </w:r>
    </w:p>
    <w:p w:rsidR="004B47C4" w:rsidRPr="00F17512" w:rsidRDefault="004B47C4" w:rsidP="004B47C4">
      <w:pPr>
        <w:rPr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t>Помните правила работы в</w:t>
      </w:r>
      <w:r>
        <w:rPr>
          <w:color w:val="002060"/>
          <w:sz w:val="28"/>
          <w:szCs w:val="28"/>
        </w:rPr>
        <w:t xml:space="preserve"> группе (на доске правила)</w:t>
      </w:r>
    </w:p>
    <w:p w:rsidR="004B47C4" w:rsidRPr="00F17512" w:rsidRDefault="004B47C4" w:rsidP="004B47C4">
      <w:pPr>
        <w:pStyle w:val="ab"/>
        <w:rPr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t>Работать вместе.</w:t>
      </w:r>
    </w:p>
    <w:p w:rsidR="004B47C4" w:rsidRPr="00F17512" w:rsidRDefault="004B47C4" w:rsidP="004B47C4">
      <w:pPr>
        <w:pStyle w:val="ab"/>
        <w:rPr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t>Обсуждать дружно.</w:t>
      </w:r>
    </w:p>
    <w:p w:rsidR="004B47C4" w:rsidRPr="00F17512" w:rsidRDefault="004B47C4" w:rsidP="004B47C4">
      <w:pPr>
        <w:rPr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          </w:t>
      </w:r>
      <w:r w:rsidRPr="00F17512">
        <w:rPr>
          <w:color w:val="002060"/>
          <w:sz w:val="28"/>
          <w:szCs w:val="28"/>
        </w:rPr>
        <w:t>Думать быстро.</w:t>
      </w:r>
    </w:p>
    <w:p w:rsidR="004B47C4" w:rsidRPr="00F17512" w:rsidRDefault="004B47C4" w:rsidP="004B47C4">
      <w:pPr>
        <w:rPr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          </w:t>
      </w:r>
      <w:r w:rsidRPr="00F17512">
        <w:rPr>
          <w:color w:val="002060"/>
          <w:sz w:val="28"/>
          <w:szCs w:val="28"/>
        </w:rPr>
        <w:t>Спорить тихо.</w:t>
      </w:r>
    </w:p>
    <w:p w:rsidR="004B47C4" w:rsidRPr="00F17512" w:rsidRDefault="004B47C4" w:rsidP="004B47C4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</w:t>
      </w:r>
      <w:r w:rsidRPr="00F17512">
        <w:rPr>
          <w:color w:val="002060"/>
          <w:sz w:val="28"/>
          <w:szCs w:val="28"/>
        </w:rPr>
        <w:t>Сейчас вы буд</w:t>
      </w:r>
      <w:r>
        <w:rPr>
          <w:color w:val="002060"/>
          <w:sz w:val="28"/>
          <w:szCs w:val="28"/>
        </w:rPr>
        <w:t xml:space="preserve">ете исследовать образцы снега. </w:t>
      </w:r>
      <w:r w:rsidRPr="00F17512">
        <w:rPr>
          <w:color w:val="002060"/>
          <w:sz w:val="28"/>
          <w:szCs w:val="28"/>
        </w:rPr>
        <w:t>Я</w:t>
      </w:r>
      <w:r>
        <w:rPr>
          <w:color w:val="002060"/>
          <w:sz w:val="28"/>
          <w:szCs w:val="28"/>
        </w:rPr>
        <w:t xml:space="preserve"> заранее принесла снег в класс. </w:t>
      </w:r>
    </w:p>
    <w:p w:rsidR="004B47C4" w:rsidRPr="00F17512" w:rsidRDefault="004B47C4" w:rsidP="004B47C4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</w:t>
      </w:r>
      <w:r w:rsidRPr="00F17512">
        <w:rPr>
          <w:color w:val="002060"/>
          <w:sz w:val="28"/>
          <w:szCs w:val="28"/>
        </w:rPr>
        <w:t>Какого он цвета?</w:t>
      </w:r>
    </w:p>
    <w:p w:rsidR="004B47C4" w:rsidRPr="00F17512" w:rsidRDefault="004B47C4" w:rsidP="004B47C4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</w:t>
      </w:r>
      <w:r w:rsidRPr="00F17512">
        <w:rPr>
          <w:color w:val="002060"/>
          <w:sz w:val="28"/>
          <w:szCs w:val="28"/>
        </w:rPr>
        <w:t>Расскажите, что с ним произошло?</w:t>
      </w:r>
    </w:p>
    <w:p w:rsidR="004B47C4" w:rsidRPr="00F17512" w:rsidRDefault="004B47C4" w:rsidP="004B47C4">
      <w:pPr>
        <w:rPr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t xml:space="preserve">(Под действием тепла он растаял, превратился в воду)/(растаял) </w:t>
      </w:r>
    </w:p>
    <w:p w:rsidR="004B47C4" w:rsidRPr="00F17512" w:rsidRDefault="004B47C4" w:rsidP="004B47C4">
      <w:pPr>
        <w:rPr>
          <w:color w:val="002060"/>
          <w:sz w:val="28"/>
          <w:szCs w:val="28"/>
        </w:rPr>
      </w:pPr>
      <w:r w:rsidRPr="00F17512">
        <w:rPr>
          <w:color w:val="002060"/>
          <w:sz w:val="28"/>
          <w:szCs w:val="28"/>
        </w:rPr>
        <w:t xml:space="preserve">Дети в группах  рассматривают снег в </w:t>
      </w:r>
      <w:r>
        <w:rPr>
          <w:color w:val="002060"/>
          <w:sz w:val="28"/>
          <w:szCs w:val="28"/>
        </w:rPr>
        <w:t xml:space="preserve">микроскоп, обсуждают </w:t>
      </w:r>
      <w:proofErr w:type="gramStart"/>
      <w:r>
        <w:rPr>
          <w:color w:val="002060"/>
          <w:sz w:val="28"/>
          <w:szCs w:val="28"/>
        </w:rPr>
        <w:t>увиденное</w:t>
      </w:r>
      <w:proofErr w:type="gramEnd"/>
      <w:r>
        <w:rPr>
          <w:color w:val="002060"/>
          <w:sz w:val="28"/>
          <w:szCs w:val="28"/>
        </w:rPr>
        <w:t>.</w:t>
      </w:r>
    </w:p>
    <w:p w:rsidR="004B47C4" w:rsidRPr="00F17512" w:rsidRDefault="004B47C4" w:rsidP="004B47C4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Что увидели в микроскоп? </w:t>
      </w:r>
    </w:p>
    <w:p w:rsidR="004B47C4" w:rsidRPr="00F17512" w:rsidRDefault="004B47C4" w:rsidP="004B47C4">
      <w:pPr>
        <w:rPr>
          <w:color w:val="002060"/>
          <w:sz w:val="28"/>
          <w:szCs w:val="28"/>
        </w:rPr>
      </w:pPr>
      <w:r w:rsidRPr="00F17512">
        <w:rPr>
          <w:b/>
          <w:color w:val="002060"/>
          <w:sz w:val="28"/>
          <w:szCs w:val="28"/>
        </w:rPr>
        <w:t>ВЫВОД:</w:t>
      </w:r>
      <w:r w:rsidRPr="00F17512">
        <w:rPr>
          <w:color w:val="002060"/>
          <w:sz w:val="28"/>
          <w:szCs w:val="28"/>
        </w:rPr>
        <w:t xml:space="preserve"> Можно есть снег?</w:t>
      </w:r>
    </w:p>
    <w:p w:rsidR="004B47C4" w:rsidRPr="00F74E15" w:rsidRDefault="004B47C4" w:rsidP="004B47C4">
      <w:pPr>
        <w:jc w:val="both"/>
        <w:rPr>
          <w:b/>
          <w:color w:val="002060"/>
          <w:sz w:val="28"/>
          <w:szCs w:val="28"/>
        </w:rPr>
      </w:pPr>
      <w:r w:rsidRPr="0086035A">
        <w:rPr>
          <w:b/>
          <w:color w:val="002060"/>
          <w:sz w:val="28"/>
          <w:szCs w:val="28"/>
        </w:rPr>
        <w:t>Снег нельзя пробовать, в нем много вредных веществ.</w:t>
      </w:r>
    </w:p>
    <w:p w:rsidR="004B47C4" w:rsidRPr="004B47C4" w:rsidRDefault="004B47C4" w:rsidP="004B47C4">
      <w:pPr>
        <w:autoSpaceDE w:val="0"/>
        <w:autoSpaceDN w:val="0"/>
        <w:adjustRightInd w:val="0"/>
        <w:rPr>
          <w:color w:val="002060"/>
          <w:sz w:val="28"/>
          <w:szCs w:val="28"/>
        </w:rPr>
      </w:pPr>
    </w:p>
    <w:p w:rsidR="004B47C4" w:rsidRPr="004B47C4" w:rsidRDefault="004B47C4" w:rsidP="004B47C4">
      <w:pPr>
        <w:suppressAutoHyphens/>
        <w:spacing w:after="200" w:line="276" w:lineRule="auto"/>
        <w:rPr>
          <w:color w:val="002060"/>
          <w:sz w:val="28"/>
          <w:szCs w:val="28"/>
        </w:rPr>
      </w:pPr>
      <w:r w:rsidRPr="004B47C4">
        <w:rPr>
          <w:b/>
          <w:color w:val="002060"/>
          <w:sz w:val="28"/>
          <w:szCs w:val="28"/>
        </w:rPr>
        <w:t>Прием 4.</w:t>
      </w:r>
      <w:r w:rsidRPr="004B47C4">
        <w:rPr>
          <w:color w:val="002060"/>
          <w:sz w:val="28"/>
          <w:szCs w:val="28"/>
        </w:rPr>
        <w:t xml:space="preserve"> Проблемная ситуация</w:t>
      </w:r>
      <w:r>
        <w:rPr>
          <w:color w:val="002060"/>
          <w:sz w:val="28"/>
          <w:szCs w:val="28"/>
        </w:rPr>
        <w:t xml:space="preserve"> с противоречием между необходи</w:t>
      </w:r>
      <w:r w:rsidRPr="004B47C4">
        <w:rPr>
          <w:color w:val="002060"/>
          <w:sz w:val="28"/>
          <w:szCs w:val="28"/>
        </w:rPr>
        <w:t>мостью и невозможностью выполнить задание</w:t>
      </w:r>
      <w:r w:rsidRPr="004B47C4">
        <w:rPr>
          <w:rFonts w:asciiTheme="minorHAnsi" w:eastAsia="Calibri" w:hAnsiTheme="minorHAnsi" w:cstheme="minorBidi"/>
          <w:lang w:eastAsia="zh-CN"/>
        </w:rPr>
        <w:t>.</w:t>
      </w:r>
    </w:p>
    <w:p w:rsidR="004B47C4" w:rsidRPr="004B47C4" w:rsidRDefault="004B47C4" w:rsidP="004B47C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color w:val="002060"/>
          <w:sz w:val="28"/>
          <w:szCs w:val="28"/>
        </w:rPr>
      </w:pPr>
      <w:r w:rsidRPr="004B47C4">
        <w:rPr>
          <w:b/>
          <w:color w:val="002060"/>
          <w:sz w:val="28"/>
          <w:szCs w:val="28"/>
        </w:rPr>
        <w:t>Подводящий к теме диалог</w:t>
      </w:r>
      <w:r w:rsidRPr="004B47C4">
        <w:rPr>
          <w:color w:val="002060"/>
          <w:sz w:val="28"/>
          <w:szCs w:val="28"/>
        </w:rPr>
        <w:t xml:space="preserve"> представляет собой систему вопросов и заданий, обеспечивающих формулирование темы урока учениками</w:t>
      </w:r>
    </w:p>
    <w:p w:rsidR="005407DC" w:rsidRDefault="004B47C4" w:rsidP="005407DC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color w:val="002060"/>
          <w:sz w:val="28"/>
          <w:szCs w:val="28"/>
        </w:rPr>
      </w:pPr>
      <w:r w:rsidRPr="004B47C4">
        <w:rPr>
          <w:b/>
          <w:color w:val="002060"/>
          <w:sz w:val="28"/>
          <w:szCs w:val="28"/>
        </w:rPr>
        <w:t>Сообщение темы с мотивирующим приемом</w:t>
      </w:r>
      <w:r w:rsidRPr="004B47C4">
        <w:rPr>
          <w:color w:val="002060"/>
          <w:sz w:val="28"/>
          <w:szCs w:val="28"/>
        </w:rPr>
        <w:t>. Суть метода заключается в том, что учитель предваряет сообщение готовой темы либо интригующим материалом (прием «яркое пятно»)</w:t>
      </w:r>
    </w:p>
    <w:p w:rsidR="005407DC" w:rsidRDefault="005407DC" w:rsidP="005407DC">
      <w:pPr>
        <w:autoSpaceDE w:val="0"/>
        <w:autoSpaceDN w:val="0"/>
        <w:adjustRightInd w:val="0"/>
        <w:spacing w:after="200" w:line="276" w:lineRule="auto"/>
        <w:contextualSpacing/>
        <w:rPr>
          <w:color w:val="002060"/>
          <w:sz w:val="28"/>
          <w:szCs w:val="28"/>
        </w:rPr>
      </w:pPr>
      <w:r w:rsidRPr="005407DC">
        <w:rPr>
          <w:color w:val="002060"/>
          <w:sz w:val="28"/>
          <w:szCs w:val="28"/>
        </w:rPr>
        <w:t>Проблемно-диалогические методы дают широкие возможности</w:t>
      </w:r>
      <w:r>
        <w:rPr>
          <w:color w:val="002060"/>
          <w:sz w:val="28"/>
          <w:szCs w:val="28"/>
        </w:rPr>
        <w:t xml:space="preserve"> </w:t>
      </w:r>
      <w:r w:rsidRPr="005407DC">
        <w:rPr>
          <w:color w:val="002060"/>
          <w:sz w:val="28"/>
          <w:szCs w:val="28"/>
        </w:rPr>
        <w:t xml:space="preserve">варьирования форм обучения (фронтальной, групповой, парной, индивидуальной), в то время как традиционные методы всегда </w:t>
      </w:r>
      <w:proofErr w:type="spellStart"/>
      <w:r w:rsidRPr="005407DC">
        <w:rPr>
          <w:color w:val="002060"/>
          <w:sz w:val="28"/>
          <w:szCs w:val="28"/>
        </w:rPr>
        <w:t>фронтальны</w:t>
      </w:r>
      <w:proofErr w:type="spellEnd"/>
      <w:r w:rsidRPr="005407DC">
        <w:rPr>
          <w:color w:val="002060"/>
          <w:sz w:val="28"/>
          <w:szCs w:val="28"/>
        </w:rPr>
        <w:t>.</w:t>
      </w:r>
    </w:p>
    <w:p w:rsidR="0008764C" w:rsidRPr="0008764C" w:rsidRDefault="005407DC" w:rsidP="005407DC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5407DC">
        <w:rPr>
          <w:color w:val="002060"/>
          <w:sz w:val="28"/>
          <w:szCs w:val="28"/>
        </w:rPr>
        <w:t xml:space="preserve"> При проблемно-диалогических методах средства обучения (опорные сигналы, учебники, наглядные и технические средства) служат вспомогательными инструментами творческого усвоения знаний.</w:t>
      </w:r>
      <w:r w:rsidRPr="005407DC">
        <w:rPr>
          <w:rFonts w:ascii="JournalC" w:eastAsiaTheme="minorHAnsi" w:hAnsi="JournalC" w:cs="JournalC"/>
          <w:color w:val="231F20"/>
          <w:sz w:val="22"/>
          <w:szCs w:val="22"/>
          <w:lang w:eastAsia="en-US"/>
        </w:rPr>
        <w:t xml:space="preserve"> </w:t>
      </w:r>
      <w:r w:rsidRPr="005407DC">
        <w:rPr>
          <w:color w:val="002060"/>
          <w:sz w:val="28"/>
          <w:szCs w:val="28"/>
        </w:rPr>
        <w:t>Опорный сигнал есть наглядно</w:t>
      </w:r>
      <w:r>
        <w:rPr>
          <w:color w:val="002060"/>
          <w:sz w:val="28"/>
          <w:szCs w:val="28"/>
        </w:rPr>
        <w:t>-</w:t>
      </w:r>
      <w:r w:rsidRPr="005407DC">
        <w:rPr>
          <w:color w:val="002060"/>
          <w:sz w:val="28"/>
          <w:szCs w:val="28"/>
        </w:rPr>
        <w:t>образная форма выражения знания. К разновидностям опорного сигнала относятся: символ, схема, таблица, опорные слова.</w:t>
      </w:r>
    </w:p>
    <w:p w:rsidR="005407DC" w:rsidRPr="005407DC" w:rsidRDefault="005407DC" w:rsidP="005407DC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5407DC">
        <w:rPr>
          <w:color w:val="002060"/>
          <w:sz w:val="28"/>
          <w:szCs w:val="28"/>
        </w:rPr>
        <w:t>В соответствии с принципом наглядности</w:t>
      </w:r>
      <w:r>
        <w:rPr>
          <w:color w:val="002060"/>
          <w:sz w:val="28"/>
          <w:szCs w:val="28"/>
        </w:rPr>
        <w:t xml:space="preserve"> </w:t>
      </w:r>
      <w:r w:rsidRPr="005407DC">
        <w:rPr>
          <w:color w:val="002060"/>
          <w:sz w:val="28"/>
          <w:szCs w:val="28"/>
        </w:rPr>
        <w:t>обучение должно опираться не только на мышление и речь, но и на</w:t>
      </w:r>
      <w:r>
        <w:rPr>
          <w:color w:val="002060"/>
          <w:sz w:val="28"/>
          <w:szCs w:val="28"/>
        </w:rPr>
        <w:t xml:space="preserve"> </w:t>
      </w:r>
      <w:r w:rsidRPr="005407DC">
        <w:rPr>
          <w:color w:val="002060"/>
          <w:sz w:val="28"/>
          <w:szCs w:val="28"/>
        </w:rPr>
        <w:t xml:space="preserve">процесс восприятия. Наглядные и технические средства </w:t>
      </w:r>
      <w:r>
        <w:rPr>
          <w:color w:val="002060"/>
          <w:sz w:val="28"/>
          <w:szCs w:val="28"/>
        </w:rPr>
        <w:t xml:space="preserve">обучения </w:t>
      </w:r>
      <w:r w:rsidRPr="005407DC">
        <w:rPr>
          <w:color w:val="002060"/>
          <w:sz w:val="28"/>
          <w:szCs w:val="28"/>
        </w:rPr>
        <w:t>предназначены для предъявления ученикам материала для зрительного, слухового или комбинированного восприятия.</w:t>
      </w:r>
    </w:p>
    <w:p w:rsidR="005407DC" w:rsidRPr="005407DC" w:rsidRDefault="005407DC" w:rsidP="005407DC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5407DC">
        <w:rPr>
          <w:color w:val="002060"/>
          <w:sz w:val="28"/>
          <w:szCs w:val="28"/>
        </w:rPr>
        <w:lastRenderedPageBreak/>
        <w:t>Наглядные средства обучения многообразны. Плоскостные пособия</w:t>
      </w:r>
    </w:p>
    <w:p w:rsidR="005407DC" w:rsidRPr="005407DC" w:rsidRDefault="005407DC" w:rsidP="005407DC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5407DC">
        <w:rPr>
          <w:color w:val="002060"/>
          <w:sz w:val="28"/>
          <w:szCs w:val="28"/>
        </w:rPr>
        <w:t>(картины, фотографии, карты, плакаты, чертежи) задействуют зрительный анализатор. Объемные пособия (муляжи, макеты, модели</w:t>
      </w:r>
      <w:r>
        <w:rPr>
          <w:color w:val="002060"/>
          <w:sz w:val="28"/>
          <w:szCs w:val="28"/>
        </w:rPr>
        <w:t xml:space="preserve">, </w:t>
      </w:r>
      <w:r w:rsidRPr="005407DC">
        <w:rPr>
          <w:color w:val="002060"/>
          <w:sz w:val="28"/>
          <w:szCs w:val="28"/>
        </w:rPr>
        <w:t>слепки, глобусы) и натуральные объекты (коллекции минералов,  растений</w:t>
      </w:r>
      <w:proofErr w:type="gramStart"/>
      <w:r w:rsidRPr="005407DC">
        <w:rPr>
          <w:color w:val="002060"/>
          <w:sz w:val="28"/>
          <w:szCs w:val="28"/>
        </w:rPr>
        <w:t xml:space="preserve"> )</w:t>
      </w:r>
      <w:proofErr w:type="gramEnd"/>
      <w:r w:rsidRPr="005407DC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могут   </w:t>
      </w:r>
      <w:r w:rsidRPr="005407DC">
        <w:rPr>
          <w:color w:val="002060"/>
          <w:sz w:val="28"/>
          <w:szCs w:val="28"/>
        </w:rPr>
        <w:t>восприниматься еще и осязанием.</w:t>
      </w:r>
    </w:p>
    <w:p w:rsidR="005407DC" w:rsidRPr="005407DC" w:rsidRDefault="005407DC" w:rsidP="005407DC">
      <w:pPr>
        <w:autoSpaceDE w:val="0"/>
        <w:autoSpaceDN w:val="0"/>
        <w:adjustRightInd w:val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В </w:t>
      </w:r>
      <w:r w:rsidRPr="005407DC">
        <w:rPr>
          <w:color w:val="002060"/>
          <w:sz w:val="28"/>
          <w:szCs w:val="28"/>
        </w:rPr>
        <w:t>качестве ТСО могут использоваться компьютерные мультимедиа</w:t>
      </w:r>
      <w:r w:rsidRPr="005407DC">
        <w:rPr>
          <w:rFonts w:ascii="JournalC" w:eastAsiaTheme="minorHAnsi" w:hAnsi="JournalC" w:cs="JournalC"/>
          <w:color w:val="231F20"/>
          <w:sz w:val="22"/>
          <w:szCs w:val="22"/>
          <w:lang w:eastAsia="en-US"/>
        </w:rPr>
        <w:t xml:space="preserve"> </w:t>
      </w:r>
      <w:r w:rsidRPr="005407DC">
        <w:rPr>
          <w:color w:val="002060"/>
          <w:sz w:val="28"/>
          <w:szCs w:val="28"/>
        </w:rPr>
        <w:t>технологии. Одни устройства предназначены только для прослушивания</w:t>
      </w:r>
    </w:p>
    <w:p w:rsidR="005407DC" w:rsidRPr="005407DC" w:rsidRDefault="005407DC" w:rsidP="005407DC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5407DC">
        <w:rPr>
          <w:color w:val="002060"/>
          <w:sz w:val="28"/>
          <w:szCs w:val="28"/>
        </w:rPr>
        <w:t>аудиоматериала: записей иностранной речи, музыкальных произведений, звуков живой и неживой природы. Другие демонстрируют визуальный материал: слайды с текстами (цитатами), произведениями искусства, изображениями живой и неживой природы. Третьи устройства</w:t>
      </w:r>
      <w:r>
        <w:rPr>
          <w:color w:val="002060"/>
          <w:sz w:val="28"/>
          <w:szCs w:val="28"/>
        </w:rPr>
        <w:t xml:space="preserve"> </w:t>
      </w:r>
      <w:r w:rsidRPr="005407DC">
        <w:rPr>
          <w:color w:val="002060"/>
          <w:sz w:val="28"/>
          <w:szCs w:val="28"/>
        </w:rPr>
        <w:t>воспроизводят разного рода фильмы (учебные, художественные, мультипликационные), т.е. ориентированы на аудиовизуальное восприятие.</w:t>
      </w:r>
    </w:p>
    <w:p w:rsidR="00A12D24" w:rsidRPr="00A12D24" w:rsidRDefault="00A12D24" w:rsidP="00A12D24">
      <w:pPr>
        <w:autoSpaceDE w:val="0"/>
        <w:autoSpaceDN w:val="0"/>
        <w:adjustRightInd w:val="0"/>
        <w:rPr>
          <w:b/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 xml:space="preserve"> </w:t>
      </w:r>
      <w:r w:rsidRPr="00A12D24">
        <w:rPr>
          <w:b/>
          <w:color w:val="002060"/>
          <w:sz w:val="28"/>
          <w:szCs w:val="28"/>
        </w:rPr>
        <w:t>ВЫВОДЫ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>1. Технология проблемно</w:t>
      </w:r>
      <w:r>
        <w:rPr>
          <w:color w:val="002060"/>
          <w:sz w:val="28"/>
          <w:szCs w:val="28"/>
        </w:rPr>
        <w:t>-</w:t>
      </w:r>
      <w:r w:rsidRPr="00A12D24">
        <w:rPr>
          <w:color w:val="002060"/>
          <w:sz w:val="28"/>
          <w:szCs w:val="28"/>
        </w:rPr>
        <w:t>диалогического обучения позволяет учащимся самостоятельно «открывать» знания. Она представляет собой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>детальное описание проблемно</w:t>
      </w:r>
      <w:r>
        <w:rPr>
          <w:color w:val="002060"/>
          <w:sz w:val="28"/>
          <w:szCs w:val="28"/>
        </w:rPr>
        <w:t>-</w:t>
      </w:r>
      <w:r w:rsidRPr="00A12D24">
        <w:rPr>
          <w:color w:val="002060"/>
          <w:sz w:val="28"/>
          <w:szCs w:val="28"/>
        </w:rPr>
        <w:t>диалогических методов обучения, а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>также их взаимосвязей с формами и средствами обучения. Методы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>составляют центральную часть технологии, поскольку определяют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>выбор форм и средств обучения.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>2. Методы – это способы деятельности учителя на этапе введения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>знаний. Проблемно</w:t>
      </w:r>
      <w:r>
        <w:rPr>
          <w:color w:val="002060"/>
          <w:sz w:val="28"/>
          <w:szCs w:val="28"/>
        </w:rPr>
        <w:t>-</w:t>
      </w:r>
      <w:r w:rsidRPr="00A12D24">
        <w:rPr>
          <w:color w:val="002060"/>
          <w:sz w:val="28"/>
          <w:szCs w:val="28"/>
        </w:rPr>
        <w:t>диалогические методы обучения обеспечивают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>постановку и решение учебных проблем школьниками и представляют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>собой определенные сочетания приемов, вопросов, заданий. Традиционные методы обучения сводятся к сообщению учителем темы и знания в готовом виде.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>3. Проблемно</w:t>
      </w:r>
      <w:r>
        <w:rPr>
          <w:color w:val="002060"/>
          <w:sz w:val="28"/>
          <w:szCs w:val="28"/>
        </w:rPr>
        <w:t>-</w:t>
      </w:r>
      <w:r w:rsidRPr="00A12D24">
        <w:rPr>
          <w:color w:val="002060"/>
          <w:sz w:val="28"/>
          <w:szCs w:val="28"/>
        </w:rPr>
        <w:t>диалогические методы дают широкие возможности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</w:t>
      </w:r>
      <w:r w:rsidRPr="00A12D24">
        <w:rPr>
          <w:color w:val="002060"/>
          <w:sz w:val="28"/>
          <w:szCs w:val="28"/>
        </w:rPr>
        <w:t>арьирования</w:t>
      </w:r>
      <w:r>
        <w:rPr>
          <w:color w:val="002060"/>
          <w:sz w:val="28"/>
          <w:szCs w:val="28"/>
        </w:rPr>
        <w:t xml:space="preserve"> </w:t>
      </w:r>
      <w:r w:rsidRPr="00A12D24">
        <w:rPr>
          <w:color w:val="002060"/>
          <w:sz w:val="28"/>
          <w:szCs w:val="28"/>
        </w:rPr>
        <w:t xml:space="preserve"> форм обучения (фронтальной, групповой, парной, индивидуальной), в то время как традиционные методы всегда </w:t>
      </w:r>
      <w:proofErr w:type="spellStart"/>
      <w:r w:rsidRPr="00A12D24">
        <w:rPr>
          <w:color w:val="002060"/>
          <w:sz w:val="28"/>
          <w:szCs w:val="28"/>
        </w:rPr>
        <w:t>фронтальны</w:t>
      </w:r>
      <w:proofErr w:type="spellEnd"/>
      <w:r w:rsidRPr="00A12D24">
        <w:rPr>
          <w:color w:val="002060"/>
          <w:sz w:val="28"/>
          <w:szCs w:val="28"/>
        </w:rPr>
        <w:t>.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>4. При проблемно</w:t>
      </w:r>
      <w:r>
        <w:rPr>
          <w:color w:val="002060"/>
          <w:sz w:val="28"/>
          <w:szCs w:val="28"/>
        </w:rPr>
        <w:t>-</w:t>
      </w:r>
      <w:r w:rsidRPr="00A12D24">
        <w:rPr>
          <w:color w:val="002060"/>
          <w:sz w:val="28"/>
          <w:szCs w:val="28"/>
        </w:rPr>
        <w:t>диалогических методах средства обучения (опорные сигналы, учебники,</w:t>
      </w:r>
      <w:r>
        <w:rPr>
          <w:color w:val="002060"/>
          <w:sz w:val="28"/>
          <w:szCs w:val="28"/>
        </w:rPr>
        <w:t xml:space="preserve"> </w:t>
      </w:r>
      <w:r w:rsidRPr="00A12D24">
        <w:rPr>
          <w:color w:val="002060"/>
          <w:sz w:val="28"/>
          <w:szCs w:val="28"/>
        </w:rPr>
        <w:t xml:space="preserve"> наглядные и технические средства) служат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 xml:space="preserve">вспомогательными инструментами творческого усвоения знаний, а </w:t>
      </w:r>
      <w:proofErr w:type="gramStart"/>
      <w:r w:rsidRPr="00A12D24">
        <w:rPr>
          <w:color w:val="002060"/>
          <w:sz w:val="28"/>
          <w:szCs w:val="28"/>
        </w:rPr>
        <w:t>при</w:t>
      </w:r>
      <w:proofErr w:type="gramEnd"/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 xml:space="preserve">традиционных </w:t>
      </w:r>
      <w:proofErr w:type="gramStart"/>
      <w:r w:rsidRPr="00A12D24">
        <w:rPr>
          <w:color w:val="002060"/>
          <w:sz w:val="28"/>
          <w:szCs w:val="28"/>
        </w:rPr>
        <w:t>методах</w:t>
      </w:r>
      <w:proofErr w:type="gramEnd"/>
      <w:r w:rsidRPr="00A12D24">
        <w:rPr>
          <w:color w:val="002060"/>
          <w:sz w:val="28"/>
          <w:szCs w:val="28"/>
        </w:rPr>
        <w:t xml:space="preserve"> они обслуживают репродуктивное усвоение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>знаний.</w:t>
      </w:r>
    </w:p>
    <w:p w:rsidR="00A12D24" w:rsidRPr="00A12D24" w:rsidRDefault="00A12D24" w:rsidP="00A12D24">
      <w:pPr>
        <w:autoSpaceDE w:val="0"/>
        <w:autoSpaceDN w:val="0"/>
        <w:adjustRightInd w:val="0"/>
        <w:rPr>
          <w:b/>
          <w:color w:val="002060"/>
          <w:sz w:val="28"/>
          <w:szCs w:val="28"/>
        </w:rPr>
      </w:pPr>
      <w:r w:rsidRPr="00A12D24">
        <w:rPr>
          <w:b/>
          <w:color w:val="002060"/>
          <w:sz w:val="28"/>
          <w:szCs w:val="28"/>
        </w:rPr>
        <w:t>Литература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 xml:space="preserve">1. Мельникова Е.Л. Проблемный урок, или Как открывать знания </w:t>
      </w:r>
      <w:proofErr w:type="gramStart"/>
      <w:r w:rsidRPr="00A12D24">
        <w:rPr>
          <w:color w:val="002060"/>
          <w:sz w:val="28"/>
          <w:szCs w:val="28"/>
        </w:rPr>
        <w:t>с</w:t>
      </w:r>
      <w:proofErr w:type="gramEnd"/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>учениками: Пособие для учителя. – М., АПК</w:t>
      </w:r>
      <w:r>
        <w:rPr>
          <w:color w:val="002060"/>
          <w:sz w:val="28"/>
          <w:szCs w:val="28"/>
        </w:rPr>
        <w:t xml:space="preserve"> </w:t>
      </w:r>
      <w:r w:rsidRPr="00A12D24">
        <w:rPr>
          <w:color w:val="002060"/>
          <w:sz w:val="28"/>
          <w:szCs w:val="28"/>
        </w:rPr>
        <w:t>и</w:t>
      </w:r>
      <w:r>
        <w:rPr>
          <w:color w:val="002060"/>
          <w:sz w:val="28"/>
          <w:szCs w:val="28"/>
        </w:rPr>
        <w:t xml:space="preserve"> </w:t>
      </w:r>
      <w:r w:rsidRPr="00A12D24">
        <w:rPr>
          <w:color w:val="002060"/>
          <w:sz w:val="28"/>
          <w:szCs w:val="28"/>
        </w:rPr>
        <w:t>ПРО, 2002, 2006. 168 с.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>2. Мельникова Е.Л. Проблемно</w:t>
      </w:r>
      <w:r>
        <w:rPr>
          <w:color w:val="002060"/>
          <w:sz w:val="28"/>
          <w:szCs w:val="28"/>
        </w:rPr>
        <w:t>-</w:t>
      </w:r>
      <w:r w:rsidRPr="00A12D24">
        <w:rPr>
          <w:color w:val="002060"/>
          <w:sz w:val="28"/>
          <w:szCs w:val="28"/>
        </w:rPr>
        <w:t>диалогическое обучение: понятие,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>технология, предметная специфика // Образовательная система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>«Школа 2100» – качественное образование для всех. Сб. материалов. –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 xml:space="preserve">М., </w:t>
      </w:r>
      <w:proofErr w:type="spellStart"/>
      <w:r w:rsidRPr="00A12D24">
        <w:rPr>
          <w:color w:val="002060"/>
          <w:sz w:val="28"/>
          <w:szCs w:val="28"/>
        </w:rPr>
        <w:t>Баласс</w:t>
      </w:r>
      <w:proofErr w:type="spellEnd"/>
      <w:r w:rsidRPr="00A12D24">
        <w:rPr>
          <w:color w:val="002060"/>
          <w:sz w:val="28"/>
          <w:szCs w:val="28"/>
        </w:rPr>
        <w:t>. 2006. С. 144–180.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>3. Мельникова Е.Л. Технология проблемно</w:t>
      </w:r>
      <w:r>
        <w:rPr>
          <w:color w:val="002060"/>
          <w:sz w:val="28"/>
          <w:szCs w:val="28"/>
        </w:rPr>
        <w:t>-</w:t>
      </w:r>
      <w:r w:rsidRPr="00A12D24">
        <w:rPr>
          <w:color w:val="002060"/>
          <w:sz w:val="28"/>
          <w:szCs w:val="28"/>
        </w:rPr>
        <w:t>диалогического обучения //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 xml:space="preserve">Образовательная система «Школа 2100». Сб. программ. Дошкольное образование. Начальная школа. – М.: </w:t>
      </w:r>
      <w:proofErr w:type="spellStart"/>
      <w:r w:rsidRPr="00A12D24">
        <w:rPr>
          <w:color w:val="002060"/>
          <w:sz w:val="28"/>
          <w:szCs w:val="28"/>
        </w:rPr>
        <w:t>Баласс</w:t>
      </w:r>
      <w:proofErr w:type="spellEnd"/>
      <w:r w:rsidRPr="00A12D24">
        <w:rPr>
          <w:color w:val="002060"/>
          <w:sz w:val="28"/>
          <w:szCs w:val="28"/>
        </w:rPr>
        <w:t>, 2008. С. 75–90.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>4. Мельникова Е.Л. Проблемно</w:t>
      </w:r>
      <w:r>
        <w:rPr>
          <w:color w:val="002060"/>
          <w:sz w:val="28"/>
          <w:szCs w:val="28"/>
        </w:rPr>
        <w:t>-</w:t>
      </w:r>
      <w:r w:rsidRPr="00A12D24">
        <w:rPr>
          <w:color w:val="002060"/>
          <w:sz w:val="28"/>
          <w:szCs w:val="28"/>
        </w:rPr>
        <w:t>диалогическое обучение: понятие,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lastRenderedPageBreak/>
        <w:t>технология, предметная специфика // Образовательная система</w:t>
      </w:r>
    </w:p>
    <w:p w:rsidR="00A12D24" w:rsidRPr="00A12D24" w:rsidRDefault="00A12D24" w:rsidP="00A12D24">
      <w:pPr>
        <w:autoSpaceDE w:val="0"/>
        <w:autoSpaceDN w:val="0"/>
        <w:adjustRightInd w:val="0"/>
        <w:rPr>
          <w:color w:val="002060"/>
          <w:sz w:val="28"/>
          <w:szCs w:val="28"/>
        </w:rPr>
      </w:pPr>
      <w:r w:rsidRPr="00A12D24">
        <w:rPr>
          <w:color w:val="002060"/>
          <w:sz w:val="28"/>
          <w:szCs w:val="28"/>
        </w:rPr>
        <w:t>«Школа 2100». Сб. программ. Основная школа. Старшая школа. – М.:</w:t>
      </w:r>
    </w:p>
    <w:p w:rsidR="005B5968" w:rsidRPr="005407DC" w:rsidRDefault="00A12D24" w:rsidP="00A12D24">
      <w:pPr>
        <w:rPr>
          <w:color w:val="002060"/>
          <w:sz w:val="28"/>
          <w:szCs w:val="28"/>
        </w:rPr>
      </w:pPr>
      <w:proofErr w:type="spellStart"/>
      <w:r w:rsidRPr="00A12D24">
        <w:rPr>
          <w:color w:val="002060"/>
          <w:sz w:val="28"/>
          <w:szCs w:val="28"/>
        </w:rPr>
        <w:t>Баласс</w:t>
      </w:r>
      <w:proofErr w:type="spellEnd"/>
      <w:r w:rsidRPr="00A12D24">
        <w:rPr>
          <w:color w:val="002060"/>
          <w:sz w:val="28"/>
          <w:szCs w:val="28"/>
        </w:rPr>
        <w:t>, 2008. С. 272–286.</w:t>
      </w:r>
    </w:p>
    <w:sectPr w:rsidR="005B5968" w:rsidRPr="005407DC" w:rsidSect="00A12D24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21480_"/>
      </v:shape>
    </w:pict>
  </w:numPicBullet>
  <w:abstractNum w:abstractNumId="0">
    <w:nsid w:val="55A60F45"/>
    <w:multiLevelType w:val="hybridMultilevel"/>
    <w:tmpl w:val="80CC8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BF5CB6"/>
    <w:multiLevelType w:val="hybridMultilevel"/>
    <w:tmpl w:val="53AE9340"/>
    <w:lvl w:ilvl="0" w:tplc="91DAE352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EC41C15"/>
    <w:multiLevelType w:val="hybridMultilevel"/>
    <w:tmpl w:val="6342534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4C"/>
    <w:rsid w:val="0008764C"/>
    <w:rsid w:val="004B47C4"/>
    <w:rsid w:val="005407DC"/>
    <w:rsid w:val="005B5968"/>
    <w:rsid w:val="005E0486"/>
    <w:rsid w:val="00767098"/>
    <w:rsid w:val="00A1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04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4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4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4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4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4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4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4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0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04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04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04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04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04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04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04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5E048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04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04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04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E04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0486"/>
    <w:rPr>
      <w:b/>
      <w:bCs/>
    </w:rPr>
  </w:style>
  <w:style w:type="character" w:styleId="a9">
    <w:name w:val="Emphasis"/>
    <w:basedOn w:val="a0"/>
    <w:uiPriority w:val="20"/>
    <w:qFormat/>
    <w:rsid w:val="005E0486"/>
    <w:rPr>
      <w:i/>
      <w:iCs/>
    </w:rPr>
  </w:style>
  <w:style w:type="paragraph" w:styleId="aa">
    <w:name w:val="No Spacing"/>
    <w:uiPriority w:val="1"/>
    <w:qFormat/>
    <w:rsid w:val="005E04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04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04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04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04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048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04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04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04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04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04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0486"/>
    <w:pPr>
      <w:outlineLvl w:val="9"/>
    </w:pPr>
  </w:style>
  <w:style w:type="paragraph" w:styleId="af4">
    <w:name w:val="Normal (Web)"/>
    <w:basedOn w:val="a"/>
    <w:uiPriority w:val="99"/>
    <w:unhideWhenUsed/>
    <w:rsid w:val="0008764C"/>
  </w:style>
  <w:style w:type="paragraph" w:styleId="af5">
    <w:name w:val="Balloon Text"/>
    <w:basedOn w:val="a"/>
    <w:link w:val="af6"/>
    <w:uiPriority w:val="99"/>
    <w:semiHidden/>
    <w:unhideWhenUsed/>
    <w:rsid w:val="005407D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04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4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4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4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4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4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4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4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0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04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04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04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04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04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048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04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5E048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04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04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04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E04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E0486"/>
    <w:rPr>
      <w:b/>
      <w:bCs/>
    </w:rPr>
  </w:style>
  <w:style w:type="character" w:styleId="a9">
    <w:name w:val="Emphasis"/>
    <w:basedOn w:val="a0"/>
    <w:uiPriority w:val="20"/>
    <w:qFormat/>
    <w:rsid w:val="005E0486"/>
    <w:rPr>
      <w:i/>
      <w:iCs/>
    </w:rPr>
  </w:style>
  <w:style w:type="paragraph" w:styleId="aa">
    <w:name w:val="No Spacing"/>
    <w:uiPriority w:val="1"/>
    <w:qFormat/>
    <w:rsid w:val="005E04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E04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048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048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E04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E048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E048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E048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E048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E048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E048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0486"/>
    <w:pPr>
      <w:outlineLvl w:val="9"/>
    </w:pPr>
  </w:style>
  <w:style w:type="paragraph" w:styleId="af4">
    <w:name w:val="Normal (Web)"/>
    <w:basedOn w:val="a"/>
    <w:uiPriority w:val="99"/>
    <w:unhideWhenUsed/>
    <w:rsid w:val="0008764C"/>
  </w:style>
  <w:style w:type="paragraph" w:styleId="af5">
    <w:name w:val="Balloon Text"/>
    <w:basedOn w:val="a"/>
    <w:link w:val="af6"/>
    <w:uiPriority w:val="99"/>
    <w:semiHidden/>
    <w:unhideWhenUsed/>
    <w:rsid w:val="005407D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User</cp:lastModifiedBy>
  <cp:revision>2</cp:revision>
  <dcterms:created xsi:type="dcterms:W3CDTF">2015-11-16T16:18:00Z</dcterms:created>
  <dcterms:modified xsi:type="dcterms:W3CDTF">2015-11-16T16:18:00Z</dcterms:modified>
</cp:coreProperties>
</file>