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6B" w:rsidRPr="00F47F6B" w:rsidRDefault="00F47F6B" w:rsidP="00F47F6B">
      <w:pPr>
        <w:jc w:val="center"/>
        <w:rPr>
          <w:b/>
          <w:sz w:val="28"/>
          <w:szCs w:val="28"/>
        </w:rPr>
      </w:pPr>
      <w:r w:rsidRPr="00F47F6B">
        <w:rPr>
          <w:b/>
          <w:sz w:val="28"/>
          <w:szCs w:val="28"/>
        </w:rPr>
        <w:t>Тестовая карта по СБО, 9 класс</w:t>
      </w:r>
    </w:p>
    <w:p w:rsidR="00F47F6B" w:rsidRPr="00D24D9B" w:rsidRDefault="00F47F6B" w:rsidP="00F47F6B">
      <w:r w:rsidRPr="00D24D9B">
        <w:t>Ф.И.___________________________________ Дата _________</w:t>
      </w:r>
    </w:p>
    <w:p w:rsidR="00F47F6B" w:rsidRPr="00D24D9B" w:rsidRDefault="00F47F6B" w:rsidP="00F47F6B">
      <w:r w:rsidRPr="00D24D9B">
        <w:t xml:space="preserve">Школа </w:t>
      </w:r>
      <w:proofErr w:type="spellStart"/>
      <w:r w:rsidRPr="00D24D9B">
        <w:t>_______________________________Класс</w:t>
      </w:r>
      <w:proofErr w:type="spellEnd"/>
      <w:r w:rsidRPr="00D24D9B">
        <w:t xml:space="preserve"> ___________</w:t>
      </w:r>
    </w:p>
    <w:p w:rsidR="00F47F6B" w:rsidRDefault="00F47F6B" w:rsidP="00F47F6B">
      <w:pPr>
        <w:ind w:left="1080"/>
        <w:jc w:val="center"/>
      </w:pPr>
    </w:p>
    <w:p w:rsidR="00F47F6B" w:rsidRPr="00F47F6B" w:rsidRDefault="00F47F6B" w:rsidP="00D24D9B">
      <w:pPr>
        <w:jc w:val="center"/>
        <w:rPr>
          <w:sz w:val="28"/>
          <w:szCs w:val="28"/>
        </w:rPr>
      </w:pPr>
      <w:r w:rsidRPr="00F47F6B">
        <w:rPr>
          <w:b/>
          <w:sz w:val="28"/>
          <w:szCs w:val="28"/>
        </w:rPr>
        <w:t>Внимательно прочитайте вопросы и обведите кружком  букву варианта правильного ответа</w:t>
      </w:r>
      <w:r w:rsidRPr="00F47F6B">
        <w:rPr>
          <w:sz w:val="28"/>
          <w:szCs w:val="28"/>
        </w:rPr>
        <w:t>.</w:t>
      </w:r>
    </w:p>
    <w:p w:rsidR="00F47F6B" w:rsidRPr="00F47F6B" w:rsidRDefault="00F47F6B" w:rsidP="00F47F6B">
      <w:pPr>
        <w:numPr>
          <w:ilvl w:val="0"/>
          <w:numId w:val="1"/>
        </w:numPr>
        <w:ind w:left="0"/>
        <w:rPr>
          <w:sz w:val="28"/>
          <w:szCs w:val="28"/>
        </w:rPr>
      </w:pPr>
      <w:r w:rsidRPr="00F47F6B">
        <w:rPr>
          <w:b/>
          <w:sz w:val="28"/>
          <w:szCs w:val="28"/>
        </w:rPr>
        <w:t>Что относится к здоровому образу жизни</w:t>
      </w:r>
      <w:r w:rsidRPr="00F47F6B">
        <w:rPr>
          <w:sz w:val="28"/>
          <w:szCs w:val="28"/>
        </w:rPr>
        <w:t>?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а) курение;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закаливание организма;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в) алкоголизм;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г) наркомания.</w:t>
      </w:r>
    </w:p>
    <w:p w:rsidR="00F47F6B" w:rsidRPr="00F47F6B" w:rsidRDefault="00F47F6B" w:rsidP="00F47F6B">
      <w:pPr>
        <w:rPr>
          <w:sz w:val="28"/>
          <w:szCs w:val="28"/>
        </w:rPr>
      </w:pPr>
    </w:p>
    <w:p w:rsidR="00F47F6B" w:rsidRPr="00F47F6B" w:rsidRDefault="00F47F6B" w:rsidP="00F47F6B">
      <w:pPr>
        <w:numPr>
          <w:ilvl w:val="0"/>
          <w:numId w:val="1"/>
        </w:numPr>
        <w:ind w:left="0"/>
        <w:rPr>
          <w:sz w:val="28"/>
          <w:szCs w:val="28"/>
        </w:rPr>
      </w:pPr>
      <w:r w:rsidRPr="00F47F6B">
        <w:rPr>
          <w:b/>
          <w:sz w:val="28"/>
          <w:szCs w:val="28"/>
        </w:rPr>
        <w:t>Можно ли курить в присутствии женщины</w:t>
      </w:r>
      <w:r w:rsidRPr="00F47F6B">
        <w:rPr>
          <w:sz w:val="28"/>
          <w:szCs w:val="28"/>
        </w:rPr>
        <w:t>?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а) нельзя курить;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можно курить по своему желанию;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в) можно закурить с разрешения женщины;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г) можно.</w:t>
      </w:r>
    </w:p>
    <w:p w:rsidR="00F47F6B" w:rsidRPr="00F47F6B" w:rsidRDefault="00F47F6B" w:rsidP="00F47F6B">
      <w:pPr>
        <w:rPr>
          <w:sz w:val="28"/>
          <w:szCs w:val="28"/>
        </w:rPr>
      </w:pPr>
    </w:p>
    <w:p w:rsidR="00F47F6B" w:rsidRPr="00F47F6B" w:rsidRDefault="00F47F6B" w:rsidP="00F47F6B">
      <w:pPr>
        <w:numPr>
          <w:ilvl w:val="0"/>
          <w:numId w:val="1"/>
        </w:numPr>
        <w:ind w:left="0"/>
        <w:rPr>
          <w:sz w:val="28"/>
          <w:szCs w:val="28"/>
        </w:rPr>
      </w:pPr>
      <w:r w:rsidRPr="00F47F6B">
        <w:rPr>
          <w:b/>
          <w:sz w:val="28"/>
          <w:szCs w:val="28"/>
        </w:rPr>
        <w:t>Что относится к основным статьям расхода</w:t>
      </w:r>
      <w:r w:rsidRPr="00F47F6B">
        <w:rPr>
          <w:sz w:val="28"/>
          <w:szCs w:val="28"/>
        </w:rPr>
        <w:t>?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а) коммунальные услуги;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оплата проезда;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в) ремонт одежды, обуви;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г) расходы на крупные покупки.</w:t>
      </w:r>
    </w:p>
    <w:p w:rsidR="00F47F6B" w:rsidRPr="00F47F6B" w:rsidRDefault="00F47F6B" w:rsidP="00F47F6B">
      <w:pPr>
        <w:rPr>
          <w:sz w:val="28"/>
          <w:szCs w:val="28"/>
        </w:rPr>
      </w:pPr>
    </w:p>
    <w:p w:rsidR="00F47F6B" w:rsidRPr="00F47F6B" w:rsidRDefault="00F47F6B" w:rsidP="00F47F6B">
      <w:pPr>
        <w:numPr>
          <w:ilvl w:val="0"/>
          <w:numId w:val="1"/>
        </w:numPr>
        <w:ind w:left="0"/>
        <w:rPr>
          <w:sz w:val="28"/>
          <w:szCs w:val="28"/>
        </w:rPr>
      </w:pPr>
      <w:r w:rsidRPr="00F47F6B">
        <w:rPr>
          <w:b/>
          <w:sz w:val="28"/>
          <w:szCs w:val="28"/>
        </w:rPr>
        <w:t>В чем смысл сбережений</w:t>
      </w:r>
      <w:r w:rsidRPr="00F47F6B">
        <w:rPr>
          <w:sz w:val="28"/>
          <w:szCs w:val="28"/>
        </w:rPr>
        <w:t xml:space="preserve">? 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а) деньги просто хранятся;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накапливаются средства для крупной покупки;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в) деньги можно будет потратить в один день;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г) чувствуешь себя уверенно.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 xml:space="preserve"> </w:t>
      </w:r>
    </w:p>
    <w:p w:rsidR="00F47F6B" w:rsidRPr="00F47F6B" w:rsidRDefault="00F47F6B" w:rsidP="00F47F6B">
      <w:pPr>
        <w:numPr>
          <w:ilvl w:val="0"/>
          <w:numId w:val="1"/>
        </w:numPr>
        <w:ind w:left="0"/>
        <w:rPr>
          <w:sz w:val="28"/>
          <w:szCs w:val="28"/>
        </w:rPr>
      </w:pPr>
      <w:r w:rsidRPr="00F47F6B">
        <w:rPr>
          <w:b/>
          <w:sz w:val="28"/>
          <w:szCs w:val="28"/>
        </w:rPr>
        <w:t>Как называется соглашение между страхователем и страховщиком</w:t>
      </w:r>
      <w:r w:rsidRPr="00F47F6B">
        <w:rPr>
          <w:sz w:val="28"/>
          <w:szCs w:val="28"/>
        </w:rPr>
        <w:t>?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а) страховой агент;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страховая компания;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в) страховой взнос;</w:t>
      </w:r>
    </w:p>
    <w:p w:rsid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г) страховой договор.</w:t>
      </w:r>
    </w:p>
    <w:p w:rsidR="00F47F6B" w:rsidRDefault="00F47F6B" w:rsidP="00F47F6B">
      <w:pPr>
        <w:rPr>
          <w:sz w:val="28"/>
          <w:szCs w:val="28"/>
        </w:rPr>
      </w:pPr>
    </w:p>
    <w:p w:rsidR="00F47F6B" w:rsidRPr="00F47F6B" w:rsidRDefault="00F47F6B" w:rsidP="00F47F6B">
      <w:pPr>
        <w:ind w:left="-284"/>
        <w:rPr>
          <w:b/>
          <w:sz w:val="28"/>
          <w:szCs w:val="28"/>
        </w:rPr>
      </w:pPr>
      <w:r w:rsidRPr="00F47F6B">
        <w:rPr>
          <w:sz w:val="28"/>
          <w:szCs w:val="28"/>
        </w:rPr>
        <w:t xml:space="preserve">6.  </w:t>
      </w:r>
      <w:r w:rsidRPr="00F47F6B">
        <w:rPr>
          <w:b/>
          <w:sz w:val="28"/>
          <w:szCs w:val="28"/>
        </w:rPr>
        <w:t>Как называется денежное возмещение, выплачиваемое страховым                    учреждением страхователю?</w:t>
      </w:r>
    </w:p>
    <w:p w:rsidR="00F47F6B" w:rsidRPr="00F47F6B" w:rsidRDefault="00F47F6B" w:rsidP="00F47F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7F6B">
        <w:rPr>
          <w:sz w:val="28"/>
          <w:szCs w:val="28"/>
        </w:rPr>
        <w:t>а) зарплата;</w:t>
      </w:r>
    </w:p>
    <w:p w:rsidR="00F47F6B" w:rsidRPr="00F47F6B" w:rsidRDefault="00F47F6B" w:rsidP="00F47F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7F6B">
        <w:rPr>
          <w:sz w:val="28"/>
          <w:szCs w:val="28"/>
        </w:rPr>
        <w:t>б) страховка;</w:t>
      </w:r>
    </w:p>
    <w:p w:rsidR="00F47F6B" w:rsidRPr="00F47F6B" w:rsidRDefault="00F47F6B" w:rsidP="00F47F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7F6B">
        <w:rPr>
          <w:sz w:val="28"/>
          <w:szCs w:val="28"/>
        </w:rPr>
        <w:t>в) штраф;</w:t>
      </w:r>
    </w:p>
    <w:p w:rsidR="00F47F6B" w:rsidRDefault="00F47F6B" w:rsidP="00F47F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7F6B">
        <w:rPr>
          <w:sz w:val="28"/>
          <w:szCs w:val="28"/>
        </w:rPr>
        <w:t>г) пеня.</w:t>
      </w:r>
    </w:p>
    <w:p w:rsidR="00F47F6B" w:rsidRDefault="00F47F6B" w:rsidP="00F47F6B">
      <w:pPr>
        <w:rPr>
          <w:sz w:val="28"/>
          <w:szCs w:val="28"/>
        </w:rPr>
      </w:pPr>
    </w:p>
    <w:p w:rsidR="00F47F6B" w:rsidRDefault="00F47F6B" w:rsidP="00F47F6B">
      <w:pPr>
        <w:tabs>
          <w:tab w:val="left" w:pos="0"/>
        </w:tabs>
        <w:rPr>
          <w:b/>
          <w:sz w:val="28"/>
          <w:szCs w:val="28"/>
        </w:rPr>
      </w:pPr>
      <w:r w:rsidRPr="00F47F6B">
        <w:rPr>
          <w:sz w:val="28"/>
          <w:szCs w:val="28"/>
        </w:rPr>
        <w:t xml:space="preserve">7. </w:t>
      </w:r>
      <w:r w:rsidRPr="00F47F6B">
        <w:rPr>
          <w:b/>
          <w:sz w:val="28"/>
          <w:szCs w:val="28"/>
        </w:rPr>
        <w:t>Как называется индивидуальность человека, которая проявляется во всех сферах его жизни: поведении, внешности, одежде, общении</w:t>
      </w:r>
    </w:p>
    <w:p w:rsidR="00F47F6B" w:rsidRPr="00F47F6B" w:rsidRDefault="00F47F6B" w:rsidP="00F47F6B">
      <w:pPr>
        <w:tabs>
          <w:tab w:val="left" w:pos="0"/>
        </w:tabs>
        <w:rPr>
          <w:sz w:val="28"/>
          <w:szCs w:val="28"/>
        </w:rPr>
      </w:pPr>
      <w:r w:rsidRPr="00F47F6B">
        <w:rPr>
          <w:sz w:val="28"/>
          <w:szCs w:val="28"/>
        </w:rPr>
        <w:t>а) стиль;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мода;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в) образ;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г) дизайн.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lastRenderedPageBreak/>
        <w:t xml:space="preserve">8. </w:t>
      </w:r>
      <w:r w:rsidRPr="00D24D9B">
        <w:rPr>
          <w:b/>
          <w:sz w:val="28"/>
          <w:szCs w:val="28"/>
        </w:rPr>
        <w:t>Что обязательно надо знать при покупке одежде и обуви для себя</w:t>
      </w:r>
      <w:r w:rsidRPr="00F47F6B">
        <w:rPr>
          <w:sz w:val="28"/>
          <w:szCs w:val="28"/>
        </w:rPr>
        <w:t>?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а) свой возраст;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свой размер;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в) свой вес;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г) свой стиль.</w:t>
      </w:r>
    </w:p>
    <w:p w:rsidR="00F47F6B" w:rsidRPr="00F47F6B" w:rsidRDefault="00F47F6B" w:rsidP="00F47F6B">
      <w:pPr>
        <w:rPr>
          <w:sz w:val="28"/>
          <w:szCs w:val="28"/>
        </w:rPr>
      </w:pPr>
    </w:p>
    <w:p w:rsidR="00F47F6B" w:rsidRPr="00F47F6B" w:rsidRDefault="00D24D9B" w:rsidP="00D24D9B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F47F6B" w:rsidRPr="00D24D9B">
        <w:rPr>
          <w:b/>
          <w:sz w:val="28"/>
          <w:szCs w:val="28"/>
        </w:rPr>
        <w:t>Какой стиль считается универсальным?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а) фольклорный;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романтический;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 xml:space="preserve"> в) классический;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 xml:space="preserve"> г) </w:t>
      </w:r>
      <w:proofErr w:type="spellStart"/>
      <w:r w:rsidRPr="00F47F6B">
        <w:rPr>
          <w:sz w:val="28"/>
          <w:szCs w:val="28"/>
        </w:rPr>
        <w:t>юнисекс</w:t>
      </w:r>
      <w:proofErr w:type="spellEnd"/>
      <w:r w:rsidRPr="00F47F6B">
        <w:rPr>
          <w:sz w:val="28"/>
          <w:szCs w:val="28"/>
        </w:rPr>
        <w:t>.</w:t>
      </w:r>
    </w:p>
    <w:p w:rsidR="00F47F6B" w:rsidRPr="00F47F6B" w:rsidRDefault="00F47F6B" w:rsidP="00F47F6B">
      <w:pPr>
        <w:rPr>
          <w:sz w:val="28"/>
          <w:szCs w:val="28"/>
        </w:rPr>
      </w:pPr>
    </w:p>
    <w:p w:rsidR="00F47F6B" w:rsidRPr="00F47F6B" w:rsidRDefault="00D24D9B" w:rsidP="00D24D9B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F47F6B" w:rsidRPr="00D24D9B">
        <w:rPr>
          <w:b/>
          <w:sz w:val="28"/>
          <w:szCs w:val="28"/>
        </w:rPr>
        <w:t>Чем можно вывести пятно от масляной краски с одежды</w:t>
      </w:r>
      <w:r w:rsidR="00F47F6B" w:rsidRPr="00F47F6B">
        <w:rPr>
          <w:sz w:val="28"/>
          <w:szCs w:val="28"/>
        </w:rPr>
        <w:t>?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а) простой водой;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б) горячей водой;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в) кусочком льда;</w:t>
      </w:r>
    </w:p>
    <w:p w:rsidR="00F47F6B" w:rsidRPr="00F47F6B" w:rsidRDefault="00F47F6B" w:rsidP="00F47F6B">
      <w:pPr>
        <w:rPr>
          <w:sz w:val="28"/>
          <w:szCs w:val="28"/>
        </w:rPr>
      </w:pPr>
      <w:r w:rsidRPr="00F47F6B">
        <w:rPr>
          <w:sz w:val="28"/>
          <w:szCs w:val="28"/>
        </w:rPr>
        <w:t>г) ватой, смоченной бензином или керосином.</w:t>
      </w:r>
    </w:p>
    <w:p w:rsidR="00026508" w:rsidRDefault="00026508">
      <w:pPr>
        <w:rPr>
          <w:sz w:val="28"/>
          <w:szCs w:val="28"/>
        </w:rPr>
      </w:pPr>
    </w:p>
    <w:p w:rsidR="00356A0B" w:rsidRDefault="00356A0B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56A0B">
        <w:rPr>
          <w:b/>
          <w:sz w:val="28"/>
          <w:szCs w:val="28"/>
        </w:rPr>
        <w:t>Интерьер –</w:t>
      </w:r>
      <w:r>
        <w:rPr>
          <w:b/>
          <w:sz w:val="28"/>
          <w:szCs w:val="28"/>
        </w:rPr>
        <w:t xml:space="preserve"> </w:t>
      </w:r>
      <w:r w:rsidRPr="00356A0B">
        <w:rPr>
          <w:b/>
          <w:sz w:val="28"/>
          <w:szCs w:val="28"/>
        </w:rPr>
        <w:t>это</w:t>
      </w:r>
      <w:r>
        <w:rPr>
          <w:sz w:val="28"/>
          <w:szCs w:val="28"/>
        </w:rPr>
        <w:t>:</w:t>
      </w:r>
    </w:p>
    <w:p w:rsidR="00356A0B" w:rsidRDefault="00356A0B">
      <w:pPr>
        <w:rPr>
          <w:sz w:val="28"/>
          <w:szCs w:val="28"/>
        </w:rPr>
      </w:pPr>
      <w:r>
        <w:rPr>
          <w:sz w:val="28"/>
          <w:szCs w:val="28"/>
        </w:rPr>
        <w:t>а) внешнее убранство дома,</w:t>
      </w:r>
    </w:p>
    <w:p w:rsidR="00356A0B" w:rsidRDefault="00356A0B">
      <w:pPr>
        <w:rPr>
          <w:sz w:val="28"/>
          <w:szCs w:val="28"/>
        </w:rPr>
      </w:pPr>
      <w:r>
        <w:rPr>
          <w:sz w:val="28"/>
          <w:szCs w:val="28"/>
        </w:rPr>
        <w:t>б) внутреннее убранство дома;</w:t>
      </w:r>
    </w:p>
    <w:p w:rsidR="00356A0B" w:rsidRDefault="00356A0B">
      <w:pPr>
        <w:rPr>
          <w:sz w:val="28"/>
          <w:szCs w:val="28"/>
        </w:rPr>
      </w:pPr>
      <w:r>
        <w:rPr>
          <w:sz w:val="28"/>
          <w:szCs w:val="28"/>
        </w:rPr>
        <w:t>в) внешнее и внутреннее убранство дома.</w:t>
      </w:r>
    </w:p>
    <w:p w:rsidR="00356A0B" w:rsidRDefault="00356A0B">
      <w:pPr>
        <w:rPr>
          <w:sz w:val="28"/>
          <w:szCs w:val="28"/>
        </w:rPr>
      </w:pPr>
    </w:p>
    <w:p w:rsidR="00356A0B" w:rsidRPr="00356A0B" w:rsidRDefault="00356A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56A0B">
        <w:rPr>
          <w:b/>
          <w:sz w:val="28"/>
          <w:szCs w:val="28"/>
        </w:rPr>
        <w:t>Как называется человек, занимающийся оформление интерьеров?</w:t>
      </w:r>
    </w:p>
    <w:p w:rsidR="00356A0B" w:rsidRPr="00356A0B" w:rsidRDefault="00356A0B">
      <w:pPr>
        <w:rPr>
          <w:sz w:val="28"/>
          <w:szCs w:val="28"/>
        </w:rPr>
      </w:pPr>
      <w:r w:rsidRPr="00356A0B">
        <w:rPr>
          <w:sz w:val="28"/>
          <w:szCs w:val="28"/>
        </w:rPr>
        <w:t xml:space="preserve">а) менеджер,      </w:t>
      </w:r>
    </w:p>
    <w:p w:rsidR="00356A0B" w:rsidRDefault="00356A0B">
      <w:pPr>
        <w:rPr>
          <w:sz w:val="28"/>
          <w:szCs w:val="28"/>
        </w:rPr>
      </w:pPr>
      <w:r>
        <w:rPr>
          <w:sz w:val="28"/>
          <w:szCs w:val="28"/>
        </w:rPr>
        <w:t>б) дизайнер,</w:t>
      </w:r>
    </w:p>
    <w:p w:rsidR="00356A0B" w:rsidRDefault="00356A0B">
      <w:pPr>
        <w:rPr>
          <w:sz w:val="28"/>
          <w:szCs w:val="28"/>
        </w:rPr>
      </w:pPr>
      <w:r>
        <w:rPr>
          <w:sz w:val="28"/>
          <w:szCs w:val="28"/>
        </w:rPr>
        <w:t>в) архитектор.</w:t>
      </w:r>
    </w:p>
    <w:p w:rsidR="00356A0B" w:rsidRDefault="00356A0B">
      <w:pPr>
        <w:rPr>
          <w:sz w:val="28"/>
          <w:szCs w:val="28"/>
        </w:rPr>
      </w:pPr>
    </w:p>
    <w:p w:rsidR="00C12117" w:rsidRDefault="00C12117">
      <w:pPr>
        <w:rPr>
          <w:sz w:val="28"/>
          <w:szCs w:val="28"/>
        </w:rPr>
        <w:sectPr w:rsidR="00C12117" w:rsidSect="00D24D9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p w:rsidR="00C12117" w:rsidRDefault="00356A0B">
      <w:pPr>
        <w:rPr>
          <w:sz w:val="28"/>
          <w:szCs w:val="28"/>
        </w:rPr>
      </w:pPr>
      <w:r w:rsidRPr="00C12117">
        <w:rPr>
          <w:sz w:val="28"/>
          <w:szCs w:val="28"/>
        </w:rPr>
        <w:lastRenderedPageBreak/>
        <w:t xml:space="preserve">13. </w:t>
      </w:r>
      <w:r w:rsidR="00C12117" w:rsidRPr="00C12117">
        <w:rPr>
          <w:sz w:val="28"/>
          <w:szCs w:val="28"/>
        </w:rPr>
        <w:t xml:space="preserve"> </w:t>
      </w:r>
      <w:r w:rsidR="00C12117" w:rsidRPr="00C12117">
        <w:rPr>
          <w:b/>
          <w:sz w:val="28"/>
          <w:szCs w:val="28"/>
        </w:rPr>
        <w:t>Выбери службы вокзала</w:t>
      </w:r>
      <w:r w:rsidR="00C12117" w:rsidRPr="00C12117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12117" w:rsidTr="00C12117">
        <w:tc>
          <w:tcPr>
            <w:tcW w:w="4927" w:type="dxa"/>
          </w:tcPr>
          <w:p w:rsidR="00C12117" w:rsidRDefault="00C12117" w:rsidP="00C12117">
            <w:pPr>
              <w:rPr>
                <w:sz w:val="28"/>
                <w:szCs w:val="28"/>
              </w:rPr>
            </w:pPr>
            <w:r w:rsidRPr="00C12117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касса; 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пункт обмена валют;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расписание;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таможней контроль;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стоматологический кабинет;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справочная служба;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камера хранения,</w:t>
            </w:r>
          </w:p>
        </w:tc>
        <w:tc>
          <w:tcPr>
            <w:tcW w:w="4927" w:type="dxa"/>
          </w:tcPr>
          <w:p w:rsidR="00C12117" w:rsidRDefault="00C12117" w:rsidP="00C12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) зал ожидания;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к) зал приема гостей;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л) милиция;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м) служба газа;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) комната матери и ребенка;</w:t>
            </w:r>
          </w:p>
          <w:p w:rsidR="00C12117" w:rsidRDefault="00C12117" w:rsidP="00C12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) медпункт;</w:t>
            </w:r>
          </w:p>
          <w:p w:rsidR="00C12117" w:rsidRDefault="00C1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с) туалет.</w:t>
            </w:r>
          </w:p>
        </w:tc>
      </w:tr>
    </w:tbl>
    <w:p w:rsidR="00C12117" w:rsidRDefault="00C12117">
      <w:pPr>
        <w:rPr>
          <w:sz w:val="28"/>
          <w:szCs w:val="28"/>
        </w:rPr>
        <w:sectPr w:rsidR="00C12117" w:rsidSect="00C12117">
          <w:type w:val="continuous"/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p w:rsidR="00C12117" w:rsidRDefault="00C12117">
      <w:pPr>
        <w:rPr>
          <w:sz w:val="28"/>
          <w:szCs w:val="28"/>
        </w:rPr>
      </w:pPr>
    </w:p>
    <w:p w:rsidR="00C12117" w:rsidRDefault="00C12117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D528DF">
        <w:rPr>
          <w:sz w:val="28"/>
          <w:szCs w:val="28"/>
        </w:rPr>
        <w:t xml:space="preserve">  </w:t>
      </w:r>
      <w:r w:rsidR="00D528DF" w:rsidRPr="00D528DF">
        <w:rPr>
          <w:b/>
          <w:sz w:val="28"/>
          <w:szCs w:val="28"/>
        </w:rPr>
        <w:t>Как называется рынок, где продают продукты</w:t>
      </w:r>
      <w:r w:rsidR="00D528DF">
        <w:rPr>
          <w:sz w:val="28"/>
          <w:szCs w:val="28"/>
        </w:rPr>
        <w:t>?</w:t>
      </w:r>
    </w:p>
    <w:p w:rsidR="00D528DF" w:rsidRDefault="00D528DF">
      <w:pPr>
        <w:rPr>
          <w:sz w:val="28"/>
          <w:szCs w:val="28"/>
        </w:rPr>
      </w:pPr>
      <w:r>
        <w:rPr>
          <w:sz w:val="28"/>
          <w:szCs w:val="28"/>
        </w:rPr>
        <w:t>а) оптовый;</w:t>
      </w:r>
    </w:p>
    <w:p w:rsidR="00D528DF" w:rsidRDefault="00D528DF">
      <w:pPr>
        <w:rPr>
          <w:sz w:val="28"/>
          <w:szCs w:val="28"/>
        </w:rPr>
      </w:pPr>
      <w:r>
        <w:rPr>
          <w:sz w:val="28"/>
          <w:szCs w:val="28"/>
        </w:rPr>
        <w:t>б) продовольственный;</w:t>
      </w:r>
    </w:p>
    <w:p w:rsidR="00D528DF" w:rsidRDefault="00D528DF">
      <w:pPr>
        <w:rPr>
          <w:sz w:val="28"/>
          <w:szCs w:val="28"/>
        </w:rPr>
      </w:pPr>
      <w:r>
        <w:rPr>
          <w:sz w:val="28"/>
          <w:szCs w:val="28"/>
        </w:rPr>
        <w:t>в) крытый.</w:t>
      </w:r>
    </w:p>
    <w:p w:rsidR="00D528DF" w:rsidRDefault="00D528DF">
      <w:pPr>
        <w:rPr>
          <w:sz w:val="28"/>
          <w:szCs w:val="28"/>
        </w:rPr>
      </w:pPr>
    </w:p>
    <w:p w:rsidR="00D528DF" w:rsidRDefault="00D528DF">
      <w:pPr>
        <w:rPr>
          <w:sz w:val="28"/>
          <w:szCs w:val="28"/>
        </w:rPr>
      </w:pPr>
      <w:r>
        <w:rPr>
          <w:sz w:val="28"/>
          <w:szCs w:val="28"/>
        </w:rPr>
        <w:t xml:space="preserve">15.  </w:t>
      </w:r>
      <w:proofErr w:type="gramStart"/>
      <w:r w:rsidRPr="00D528DF">
        <w:rPr>
          <w:b/>
          <w:sz w:val="28"/>
          <w:szCs w:val="28"/>
        </w:rPr>
        <w:t>Дрожжевой</w:t>
      </w:r>
      <w:proofErr w:type="gramEnd"/>
      <w:r w:rsidRPr="00D528DF">
        <w:rPr>
          <w:b/>
          <w:sz w:val="28"/>
          <w:szCs w:val="28"/>
        </w:rPr>
        <w:t xml:space="preserve"> тесто – это</w:t>
      </w:r>
      <w:r>
        <w:rPr>
          <w:sz w:val="28"/>
          <w:szCs w:val="28"/>
        </w:rPr>
        <w:t>:</w:t>
      </w:r>
    </w:p>
    <w:p w:rsidR="00D528DF" w:rsidRDefault="00D528DF">
      <w:pPr>
        <w:rPr>
          <w:sz w:val="28"/>
          <w:szCs w:val="28"/>
        </w:rPr>
      </w:pPr>
      <w:r>
        <w:rPr>
          <w:sz w:val="28"/>
          <w:szCs w:val="28"/>
        </w:rPr>
        <w:t>а) тесто, приготовленное на основе дрожжей;</w:t>
      </w:r>
    </w:p>
    <w:p w:rsidR="00D528DF" w:rsidRDefault="00D528DF">
      <w:pPr>
        <w:rPr>
          <w:sz w:val="28"/>
          <w:szCs w:val="28"/>
        </w:rPr>
      </w:pPr>
      <w:r>
        <w:rPr>
          <w:sz w:val="28"/>
          <w:szCs w:val="28"/>
        </w:rPr>
        <w:t>б) тесто, приготовленное без дрожжей;</w:t>
      </w:r>
    </w:p>
    <w:p w:rsidR="00D528DF" w:rsidRDefault="00D528DF">
      <w:pPr>
        <w:rPr>
          <w:sz w:val="28"/>
          <w:szCs w:val="28"/>
        </w:rPr>
      </w:pPr>
      <w:r>
        <w:rPr>
          <w:sz w:val="28"/>
          <w:szCs w:val="28"/>
        </w:rPr>
        <w:t>в) любое тесто.</w:t>
      </w:r>
    </w:p>
    <w:p w:rsidR="003E585B" w:rsidRDefault="003E585B">
      <w:pPr>
        <w:rPr>
          <w:sz w:val="28"/>
          <w:szCs w:val="28"/>
        </w:rPr>
      </w:pPr>
    </w:p>
    <w:p w:rsidR="003E585B" w:rsidRDefault="003E585B">
      <w:pPr>
        <w:rPr>
          <w:sz w:val="28"/>
          <w:szCs w:val="28"/>
        </w:rPr>
      </w:pP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Pr="003E585B">
        <w:rPr>
          <w:b/>
          <w:sz w:val="28"/>
          <w:szCs w:val="28"/>
        </w:rPr>
        <w:t>Лечебное питание по рекомендации врача  называется</w:t>
      </w:r>
      <w:r>
        <w:rPr>
          <w:sz w:val="28"/>
          <w:szCs w:val="28"/>
        </w:rPr>
        <w:t>: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а) разнообразное;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б) диетическое;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в) одноразовое.</w:t>
      </w:r>
    </w:p>
    <w:p w:rsidR="003E585B" w:rsidRDefault="003E585B">
      <w:pPr>
        <w:rPr>
          <w:sz w:val="28"/>
          <w:szCs w:val="28"/>
        </w:rPr>
      </w:pP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E585B">
        <w:rPr>
          <w:b/>
          <w:sz w:val="28"/>
          <w:szCs w:val="28"/>
        </w:rPr>
        <w:t>Какой кодекс регулирует условия и порядок вступления в брак</w:t>
      </w:r>
      <w:r>
        <w:rPr>
          <w:sz w:val="28"/>
          <w:szCs w:val="28"/>
        </w:rPr>
        <w:t>?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а) уголовный;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б) семейный;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в) трудовой;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г) земельный.</w:t>
      </w:r>
    </w:p>
    <w:p w:rsidR="003E585B" w:rsidRDefault="003E585B">
      <w:pPr>
        <w:rPr>
          <w:sz w:val="28"/>
          <w:szCs w:val="28"/>
        </w:rPr>
      </w:pP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E585B">
        <w:rPr>
          <w:b/>
          <w:sz w:val="28"/>
          <w:szCs w:val="28"/>
        </w:rPr>
        <w:t>Брачный возраст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а) 14 лет;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б) 21 год;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в) 18 лет.</w:t>
      </w:r>
    </w:p>
    <w:p w:rsidR="003E585B" w:rsidRDefault="003E585B">
      <w:pPr>
        <w:rPr>
          <w:sz w:val="28"/>
          <w:szCs w:val="28"/>
        </w:rPr>
      </w:pP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E585B">
        <w:rPr>
          <w:b/>
          <w:sz w:val="28"/>
          <w:szCs w:val="28"/>
        </w:rPr>
        <w:t>Что относится к удовлетворению культурных потребностей</w:t>
      </w:r>
      <w:r>
        <w:rPr>
          <w:sz w:val="28"/>
          <w:szCs w:val="28"/>
        </w:rPr>
        <w:t>?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а) покупка художественной литературы;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б) покупка новой одежды;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в) приобретение билетов в кино, театр;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г) приобретение новой мебели;</w:t>
      </w:r>
    </w:p>
    <w:p w:rsidR="003E585B" w:rsidRDefault="003E58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приобретение билетов в музей;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 xml:space="preserve">е) приобретение билетов на спортивный мачт (хоккей, футбол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ж) приобретение билетов в автобусе.</w:t>
      </w:r>
    </w:p>
    <w:p w:rsidR="003E585B" w:rsidRDefault="003E585B">
      <w:pPr>
        <w:rPr>
          <w:sz w:val="28"/>
          <w:szCs w:val="28"/>
        </w:rPr>
      </w:pP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E585B">
        <w:rPr>
          <w:b/>
          <w:sz w:val="28"/>
          <w:szCs w:val="28"/>
        </w:rPr>
        <w:t>Листок нетрудоспособности для работающего человека – это</w:t>
      </w:r>
      <w:r>
        <w:rPr>
          <w:sz w:val="28"/>
          <w:szCs w:val="28"/>
        </w:rPr>
        <w:t>: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 xml:space="preserve"> а) справка;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б) заявление;</w:t>
      </w:r>
    </w:p>
    <w:p w:rsidR="003E585B" w:rsidRDefault="003E585B">
      <w:pPr>
        <w:rPr>
          <w:sz w:val="28"/>
          <w:szCs w:val="28"/>
        </w:rPr>
      </w:pPr>
      <w:r>
        <w:rPr>
          <w:sz w:val="28"/>
          <w:szCs w:val="28"/>
        </w:rPr>
        <w:t>в) больничный лист.</w:t>
      </w:r>
    </w:p>
    <w:p w:rsidR="003E585B" w:rsidRDefault="003E585B">
      <w:pPr>
        <w:rPr>
          <w:sz w:val="28"/>
          <w:szCs w:val="28"/>
        </w:rPr>
      </w:pPr>
    </w:p>
    <w:p w:rsidR="00F307AD" w:rsidRDefault="003E585B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F307AD">
        <w:rPr>
          <w:sz w:val="28"/>
          <w:szCs w:val="28"/>
        </w:rPr>
        <w:t xml:space="preserve"> </w:t>
      </w:r>
      <w:r w:rsidR="00F307AD" w:rsidRPr="00F307AD">
        <w:rPr>
          <w:b/>
          <w:sz w:val="28"/>
          <w:szCs w:val="28"/>
        </w:rPr>
        <w:t>К предприятиям бытового обслуживания относятся</w:t>
      </w:r>
      <w:r w:rsidR="00F307AD">
        <w:rPr>
          <w:sz w:val="28"/>
          <w:szCs w:val="28"/>
        </w:rPr>
        <w:t>: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а) больница, школа, прокат;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б) парикмахерская, ателье, химчистка;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в) парикмахерская, милиция, прачка.</w:t>
      </w:r>
    </w:p>
    <w:p w:rsidR="00F307AD" w:rsidRDefault="00F307AD">
      <w:pPr>
        <w:rPr>
          <w:sz w:val="28"/>
          <w:szCs w:val="28"/>
        </w:rPr>
      </w:pP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F307AD">
        <w:rPr>
          <w:b/>
          <w:sz w:val="28"/>
          <w:szCs w:val="28"/>
        </w:rPr>
        <w:t>При трудоустройстве  надо предъявить</w:t>
      </w:r>
      <w:r>
        <w:rPr>
          <w:sz w:val="28"/>
          <w:szCs w:val="28"/>
        </w:rPr>
        <w:t>: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а) паспорт;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б) квитанцию о квартирной плате;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в) военный билет;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г) записную книжку;</w:t>
      </w:r>
    </w:p>
    <w:p w:rsidR="00F307AD" w:rsidRDefault="00F307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документ об образовании.</w:t>
      </w:r>
    </w:p>
    <w:p w:rsidR="00F307AD" w:rsidRDefault="00F307AD">
      <w:pPr>
        <w:rPr>
          <w:sz w:val="28"/>
          <w:szCs w:val="28"/>
        </w:rPr>
      </w:pP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F307AD">
        <w:rPr>
          <w:b/>
          <w:sz w:val="28"/>
          <w:szCs w:val="28"/>
        </w:rPr>
        <w:t>Употребление  в пищу недоброкачественных продуктов вызывает</w:t>
      </w:r>
      <w:r>
        <w:rPr>
          <w:sz w:val="28"/>
          <w:szCs w:val="28"/>
        </w:rPr>
        <w:t>: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а) объедание;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б) отравление;</w:t>
      </w:r>
    </w:p>
    <w:p w:rsidR="00F307AD" w:rsidRDefault="00F307AD">
      <w:pPr>
        <w:rPr>
          <w:sz w:val="28"/>
          <w:szCs w:val="28"/>
        </w:rPr>
      </w:pPr>
      <w:r>
        <w:rPr>
          <w:sz w:val="28"/>
          <w:szCs w:val="28"/>
        </w:rPr>
        <w:t>в) обморожение;</w:t>
      </w:r>
    </w:p>
    <w:p w:rsidR="00F307AD" w:rsidRDefault="00F307AD">
      <w:pPr>
        <w:rPr>
          <w:sz w:val="28"/>
          <w:szCs w:val="28"/>
        </w:rPr>
      </w:pPr>
    </w:p>
    <w:p w:rsidR="00F307AD" w:rsidRDefault="00F307AD">
      <w:pPr>
        <w:rPr>
          <w:sz w:val="28"/>
          <w:szCs w:val="28"/>
        </w:rPr>
      </w:pPr>
    </w:p>
    <w:p w:rsidR="00415391" w:rsidRPr="00D0755A" w:rsidRDefault="008712E8" w:rsidP="004153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</w:t>
      </w:r>
      <w:r w:rsidR="00415391" w:rsidRPr="00BC000E">
        <w:rPr>
          <w:b/>
          <w:sz w:val="28"/>
          <w:szCs w:val="28"/>
        </w:rPr>
        <w:t>Рассчитай бюджет семьи Ивановых</w:t>
      </w:r>
      <w:r w:rsidR="00415391" w:rsidRPr="00D0755A">
        <w:rPr>
          <w:sz w:val="28"/>
          <w:szCs w:val="28"/>
        </w:rPr>
        <w:t>:</w:t>
      </w:r>
    </w:p>
    <w:p w:rsidR="00415391" w:rsidRPr="00D0755A" w:rsidRDefault="00415391" w:rsidP="00415391">
      <w:pPr>
        <w:rPr>
          <w:sz w:val="28"/>
          <w:szCs w:val="28"/>
        </w:rPr>
      </w:pPr>
      <w:r w:rsidRPr="00D0755A">
        <w:rPr>
          <w:sz w:val="28"/>
          <w:szCs w:val="28"/>
        </w:rPr>
        <w:t xml:space="preserve"> </w:t>
      </w:r>
      <w:r w:rsidRPr="00D0755A">
        <w:rPr>
          <w:sz w:val="28"/>
          <w:szCs w:val="28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18"/>
        <w:gridCol w:w="65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452"/>
      </w:tblGrid>
      <w:tr w:rsidR="00415391" w:rsidRPr="00D0755A" w:rsidTr="00415391">
        <w:tc>
          <w:tcPr>
            <w:tcW w:w="4527" w:type="dxa"/>
            <w:gridSpan w:val="12"/>
          </w:tcPr>
          <w:p w:rsidR="00415391" w:rsidRPr="00D0755A" w:rsidRDefault="00415391" w:rsidP="00415391">
            <w:pPr>
              <w:ind w:left="-817" w:firstLine="817"/>
              <w:jc w:val="center"/>
              <w:rPr>
                <w:sz w:val="28"/>
                <w:szCs w:val="28"/>
              </w:rPr>
            </w:pPr>
            <w:r w:rsidRPr="00D0755A">
              <w:rPr>
                <w:sz w:val="28"/>
                <w:szCs w:val="28"/>
              </w:rPr>
              <w:t>Статьи дохода</w:t>
            </w:r>
          </w:p>
        </w:tc>
        <w:tc>
          <w:tcPr>
            <w:tcW w:w="5113" w:type="dxa"/>
            <w:gridSpan w:val="14"/>
          </w:tcPr>
          <w:p w:rsidR="00415391" w:rsidRPr="00D0755A" w:rsidRDefault="00415391" w:rsidP="00415391">
            <w:pPr>
              <w:ind w:left="-817" w:firstLine="817"/>
              <w:jc w:val="center"/>
              <w:rPr>
                <w:sz w:val="28"/>
                <w:szCs w:val="28"/>
              </w:rPr>
            </w:pPr>
            <w:r w:rsidRPr="00D0755A">
              <w:rPr>
                <w:sz w:val="28"/>
                <w:szCs w:val="28"/>
              </w:rPr>
              <w:t>Сумма (</w:t>
            </w:r>
            <w:proofErr w:type="spellStart"/>
            <w:r w:rsidRPr="00D0755A">
              <w:rPr>
                <w:sz w:val="28"/>
                <w:szCs w:val="28"/>
              </w:rPr>
              <w:t>руб</w:t>
            </w:r>
            <w:proofErr w:type="spellEnd"/>
            <w:r w:rsidRPr="00D0755A">
              <w:rPr>
                <w:sz w:val="28"/>
                <w:szCs w:val="28"/>
              </w:rPr>
              <w:t>/коп.)</w:t>
            </w:r>
          </w:p>
        </w:tc>
      </w:tr>
      <w:tr w:rsidR="00415391" w:rsidRPr="00D0755A" w:rsidTr="00415391">
        <w:tc>
          <w:tcPr>
            <w:tcW w:w="4527" w:type="dxa"/>
            <w:gridSpan w:val="12"/>
          </w:tcPr>
          <w:p w:rsidR="00415391" w:rsidRPr="004D1AED" w:rsidRDefault="00415391" w:rsidP="00415391">
            <w:pPr>
              <w:ind w:left="-817" w:firstLine="817"/>
              <w:rPr>
                <w:sz w:val="28"/>
                <w:szCs w:val="28"/>
              </w:rPr>
            </w:pPr>
            <w:r w:rsidRPr="004D1AED">
              <w:rPr>
                <w:sz w:val="28"/>
                <w:szCs w:val="28"/>
              </w:rPr>
              <w:t>Заработная плата мамы</w:t>
            </w:r>
          </w:p>
        </w:tc>
        <w:tc>
          <w:tcPr>
            <w:tcW w:w="5113" w:type="dxa"/>
            <w:gridSpan w:val="14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D0755A">
              <w:rPr>
                <w:sz w:val="28"/>
                <w:szCs w:val="28"/>
              </w:rPr>
              <w:t>325 руб. 55 коп.</w:t>
            </w:r>
          </w:p>
        </w:tc>
      </w:tr>
      <w:tr w:rsidR="00415391" w:rsidRPr="00D0755A" w:rsidTr="00415391">
        <w:tc>
          <w:tcPr>
            <w:tcW w:w="4527" w:type="dxa"/>
            <w:gridSpan w:val="1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  <w:r w:rsidRPr="00D0755A">
              <w:rPr>
                <w:sz w:val="28"/>
                <w:szCs w:val="28"/>
              </w:rPr>
              <w:t>Заработная плата папы</w:t>
            </w:r>
          </w:p>
        </w:tc>
        <w:tc>
          <w:tcPr>
            <w:tcW w:w="5113" w:type="dxa"/>
            <w:gridSpan w:val="14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15 600</w:t>
            </w:r>
            <w:r w:rsidRPr="00D0755A">
              <w:rPr>
                <w:sz w:val="28"/>
                <w:szCs w:val="28"/>
              </w:rPr>
              <w:t xml:space="preserve"> руб. 00 коп.</w:t>
            </w:r>
          </w:p>
        </w:tc>
      </w:tr>
      <w:tr w:rsidR="00415391" w:rsidRPr="00D0755A" w:rsidTr="00415391">
        <w:tc>
          <w:tcPr>
            <w:tcW w:w="4527" w:type="dxa"/>
            <w:gridSpan w:val="1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  <w:r w:rsidRPr="00D0755A">
              <w:rPr>
                <w:sz w:val="28"/>
                <w:szCs w:val="28"/>
              </w:rPr>
              <w:t>Пенсия бабушки</w:t>
            </w:r>
          </w:p>
        </w:tc>
        <w:tc>
          <w:tcPr>
            <w:tcW w:w="5113" w:type="dxa"/>
            <w:gridSpan w:val="14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D0755A">
              <w:rPr>
                <w:sz w:val="28"/>
                <w:szCs w:val="28"/>
              </w:rPr>
              <w:t>200 руб. 45 коп.</w:t>
            </w:r>
          </w:p>
        </w:tc>
      </w:tr>
      <w:tr w:rsidR="00415391" w:rsidRPr="00D0755A" w:rsidTr="00415391">
        <w:tc>
          <w:tcPr>
            <w:tcW w:w="4527" w:type="dxa"/>
            <w:gridSpan w:val="1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  <w:r w:rsidRPr="00D0755A">
              <w:rPr>
                <w:sz w:val="28"/>
                <w:szCs w:val="28"/>
              </w:rPr>
              <w:t xml:space="preserve">Стипендия брата </w:t>
            </w:r>
          </w:p>
        </w:tc>
        <w:tc>
          <w:tcPr>
            <w:tcW w:w="5113" w:type="dxa"/>
            <w:gridSpan w:val="14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  <w:r w:rsidRPr="00D0755A">
              <w:rPr>
                <w:sz w:val="28"/>
                <w:szCs w:val="28"/>
              </w:rPr>
              <w:t>1200 руб. 00 коп.</w:t>
            </w:r>
          </w:p>
        </w:tc>
      </w:tr>
      <w:tr w:rsidR="00415391" w:rsidRPr="00D0755A" w:rsidTr="00415391">
        <w:tc>
          <w:tcPr>
            <w:tcW w:w="4527" w:type="dxa"/>
            <w:gridSpan w:val="12"/>
          </w:tcPr>
          <w:p w:rsidR="00415391" w:rsidRPr="00D0755A" w:rsidRDefault="00415391" w:rsidP="00415391">
            <w:pPr>
              <w:ind w:left="-817" w:firstLine="817"/>
              <w:jc w:val="right"/>
              <w:rPr>
                <w:sz w:val="28"/>
                <w:szCs w:val="28"/>
              </w:rPr>
            </w:pPr>
            <w:r w:rsidRPr="00D0755A">
              <w:rPr>
                <w:sz w:val="28"/>
                <w:szCs w:val="28"/>
              </w:rPr>
              <w:t>Всего:</w:t>
            </w:r>
          </w:p>
        </w:tc>
        <w:tc>
          <w:tcPr>
            <w:tcW w:w="5113" w:type="dxa"/>
            <w:gridSpan w:val="14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</w:tr>
      <w:tr w:rsidR="00415391" w:rsidRPr="00D0755A" w:rsidTr="00415391"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</w:tr>
      <w:tr w:rsidR="00415391" w:rsidRPr="00D0755A" w:rsidTr="00415391"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</w:tr>
      <w:tr w:rsidR="00415391" w:rsidRPr="00D0755A" w:rsidTr="00415391"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</w:tr>
      <w:tr w:rsidR="00415391" w:rsidRPr="00D0755A" w:rsidTr="00415391"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</w:tr>
      <w:tr w:rsidR="00415391" w:rsidRPr="00D0755A" w:rsidTr="00415391"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</w:tr>
      <w:tr w:rsidR="00415391" w:rsidRPr="00D0755A" w:rsidTr="00415391"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</w:tr>
      <w:tr w:rsidR="00415391" w:rsidRPr="00D0755A" w:rsidTr="00415391">
        <w:tc>
          <w:tcPr>
            <w:tcW w:w="382" w:type="dxa"/>
          </w:tcPr>
          <w:p w:rsidR="00415391" w:rsidRPr="00D0755A" w:rsidRDefault="00812DA4" w:rsidP="00415391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82" w:type="dxa"/>
          </w:tcPr>
          <w:p w:rsidR="00415391" w:rsidRPr="00D0755A" w:rsidRDefault="00812DA4" w:rsidP="00415391">
            <w:pPr>
              <w:ind w:left="-817" w:firstLine="8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382" w:type="dxa"/>
          </w:tcPr>
          <w:p w:rsidR="00415391" w:rsidRPr="00D0755A" w:rsidRDefault="00812DA4" w:rsidP="00415391">
            <w:pPr>
              <w:ind w:left="-817" w:firstLine="8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82" w:type="dxa"/>
          </w:tcPr>
          <w:p w:rsidR="00415391" w:rsidRPr="00D0755A" w:rsidRDefault="00812DA4" w:rsidP="00415391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383" w:type="dxa"/>
          </w:tcPr>
          <w:p w:rsidR="00415391" w:rsidRPr="00D0755A" w:rsidRDefault="00812DA4" w:rsidP="00415391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83" w:type="dxa"/>
          </w:tcPr>
          <w:p w:rsidR="00415391" w:rsidRPr="00D0755A" w:rsidRDefault="00812DA4" w:rsidP="00415391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383" w:type="dxa"/>
          </w:tcPr>
          <w:p w:rsidR="00415391" w:rsidRPr="00D0755A" w:rsidRDefault="00812DA4" w:rsidP="00415391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415391" w:rsidRPr="00D0755A" w:rsidRDefault="00415391" w:rsidP="00415391">
            <w:pPr>
              <w:ind w:left="-817" w:firstLine="817"/>
              <w:rPr>
                <w:sz w:val="28"/>
                <w:szCs w:val="28"/>
              </w:rPr>
            </w:pPr>
          </w:p>
        </w:tc>
      </w:tr>
    </w:tbl>
    <w:p w:rsidR="00F307AD" w:rsidRDefault="00F307AD">
      <w:pPr>
        <w:rPr>
          <w:sz w:val="28"/>
          <w:szCs w:val="28"/>
        </w:rPr>
      </w:pPr>
    </w:p>
    <w:p w:rsidR="00BC000E" w:rsidRPr="00BC000E" w:rsidRDefault="00BC000E" w:rsidP="00BC000E">
      <w:pPr>
        <w:rPr>
          <w:b/>
          <w:sz w:val="28"/>
          <w:szCs w:val="28"/>
        </w:rPr>
      </w:pPr>
      <w:r>
        <w:rPr>
          <w:sz w:val="28"/>
          <w:szCs w:val="28"/>
        </w:rPr>
        <w:t>25.</w:t>
      </w:r>
      <w:r w:rsidRPr="00BC000E">
        <w:rPr>
          <w:sz w:val="28"/>
          <w:szCs w:val="28"/>
        </w:rPr>
        <w:t xml:space="preserve"> </w:t>
      </w:r>
      <w:r w:rsidRPr="00BC000E">
        <w:rPr>
          <w:b/>
          <w:sz w:val="28"/>
          <w:szCs w:val="28"/>
        </w:rPr>
        <w:t>Отметь цифрами правильный порядок действий при покупке билета на автобус: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513"/>
      </w:tblGrid>
      <w:tr w:rsidR="00BC000E" w:rsidTr="006075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сдачу</w:t>
            </w:r>
          </w:p>
        </w:tc>
      </w:tr>
      <w:tr w:rsidR="00BC000E" w:rsidTr="006075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назвать время и дату отправления </w:t>
            </w:r>
          </w:p>
        </w:tc>
      </w:tr>
      <w:tr w:rsidR="00BC000E" w:rsidTr="006075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№ автобуса</w:t>
            </w:r>
          </w:p>
        </w:tc>
      </w:tr>
      <w:tr w:rsidR="00BC000E" w:rsidTr="006075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оплатить стоимость проезда</w:t>
            </w:r>
            <w:proofErr w:type="gramEnd"/>
          </w:p>
        </w:tc>
      </w:tr>
      <w:tr w:rsidR="00BC000E" w:rsidTr="006075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пункт назначения</w:t>
            </w:r>
          </w:p>
        </w:tc>
      </w:tr>
      <w:tr w:rsidR="00BC000E" w:rsidTr="006075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0E" w:rsidRDefault="00BC000E" w:rsidP="009F1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положить билет и деньги в карман</w:t>
            </w:r>
          </w:p>
        </w:tc>
      </w:tr>
    </w:tbl>
    <w:p w:rsidR="00BC000E" w:rsidRDefault="00BC000E">
      <w:pPr>
        <w:rPr>
          <w:b/>
          <w:sz w:val="28"/>
          <w:szCs w:val="28"/>
        </w:rPr>
      </w:pPr>
    </w:p>
    <w:p w:rsidR="00BC000E" w:rsidRDefault="00BC0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</w:t>
      </w:r>
      <w:r w:rsidR="00B6269A">
        <w:rPr>
          <w:b/>
          <w:sz w:val="28"/>
          <w:szCs w:val="28"/>
        </w:rPr>
        <w:t xml:space="preserve"> Напиши заявление на работу, используя данные:</w:t>
      </w:r>
    </w:p>
    <w:p w:rsidR="00B6269A" w:rsidRDefault="00B6269A">
      <w:pPr>
        <w:rPr>
          <w:b/>
          <w:sz w:val="28"/>
          <w:szCs w:val="28"/>
        </w:rPr>
      </w:pPr>
    </w:p>
    <w:p w:rsidR="003D70D6" w:rsidRDefault="00951FAD" w:rsidP="003D70D6">
      <w:pPr>
        <w:pStyle w:val="2"/>
        <w:shd w:val="clear" w:color="auto" w:fill="FFFFFF"/>
        <w:spacing w:before="0" w:beforeAutospacing="0" w:after="0" w:afterAutospacing="0" w:line="270" w:lineRule="atLeast"/>
        <w:jc w:val="both"/>
        <w:rPr>
          <w:b w:val="0"/>
          <w:bCs w:val="0"/>
          <w:sz w:val="28"/>
          <w:szCs w:val="28"/>
        </w:rPr>
      </w:pPr>
      <w:r w:rsidRPr="00951FAD">
        <w:rPr>
          <w:b w:val="0"/>
          <w:sz w:val="28"/>
          <w:szCs w:val="28"/>
        </w:rPr>
        <w:t>Директор</w:t>
      </w:r>
      <w:r w:rsidR="00B6269A" w:rsidRPr="00951FAD">
        <w:rPr>
          <w:b w:val="0"/>
          <w:sz w:val="28"/>
          <w:szCs w:val="28"/>
        </w:rPr>
        <w:t xml:space="preserve"> </w:t>
      </w:r>
      <w:r w:rsidR="003D70D6" w:rsidRPr="00951FAD">
        <w:rPr>
          <w:b w:val="0"/>
          <w:bCs w:val="0"/>
          <w:sz w:val="28"/>
          <w:szCs w:val="28"/>
        </w:rPr>
        <w:t>ОАО "</w:t>
      </w:r>
      <w:proofErr w:type="spellStart"/>
      <w:r w:rsidR="003D70D6" w:rsidRPr="00951FAD">
        <w:rPr>
          <w:b w:val="0"/>
          <w:bCs w:val="0"/>
          <w:sz w:val="28"/>
          <w:szCs w:val="28"/>
        </w:rPr>
        <w:t>Красмаш</w:t>
      </w:r>
      <w:proofErr w:type="spellEnd"/>
      <w:r w:rsidR="003D70D6" w:rsidRPr="00951FAD">
        <w:rPr>
          <w:b w:val="0"/>
          <w:bCs w:val="0"/>
          <w:sz w:val="28"/>
          <w:szCs w:val="28"/>
        </w:rPr>
        <w:t xml:space="preserve">" В.А. </w:t>
      </w:r>
      <w:proofErr w:type="spellStart"/>
      <w:r w:rsidR="003D70D6" w:rsidRPr="00951FAD">
        <w:rPr>
          <w:b w:val="0"/>
          <w:bCs w:val="0"/>
          <w:sz w:val="28"/>
          <w:szCs w:val="28"/>
        </w:rPr>
        <w:t>Колмыкова</w:t>
      </w:r>
      <w:proofErr w:type="spellEnd"/>
    </w:p>
    <w:p w:rsidR="00951FAD" w:rsidRPr="00951FAD" w:rsidRDefault="00951FAD" w:rsidP="003D70D6">
      <w:pPr>
        <w:pStyle w:val="2"/>
        <w:shd w:val="clear" w:color="auto" w:fill="FFFFFF"/>
        <w:spacing w:before="0" w:beforeAutospacing="0" w:after="0" w:afterAutospacing="0" w:line="270" w:lineRule="atLeast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Вакансии:</w:t>
      </w:r>
    </w:p>
    <w:p w:rsidR="00951FAD" w:rsidRPr="00951FAD" w:rsidRDefault="00951FAD" w:rsidP="00951FAD">
      <w:pPr>
        <w:shd w:val="clear" w:color="auto" w:fill="FFFFFF"/>
        <w:spacing w:line="240" w:lineRule="atLeast"/>
        <w:textAlignment w:val="top"/>
        <w:rPr>
          <w:color w:val="545454"/>
          <w:sz w:val="28"/>
          <w:szCs w:val="28"/>
        </w:rPr>
      </w:pPr>
      <w:r>
        <w:rPr>
          <w:rFonts w:ascii="Tahoma" w:hAnsi="Tahoma" w:cs="Tahoma"/>
          <w:noProof/>
          <w:color w:val="545454"/>
          <w:sz w:val="20"/>
          <w:szCs w:val="20"/>
        </w:rPr>
        <w:drawing>
          <wp:inline distT="0" distB="0" distL="0" distR="0">
            <wp:extent cx="219075" cy="152400"/>
            <wp:effectExtent l="19050" t="0" r="0" b="0"/>
            <wp:docPr id="2" name="Рисунок 2" descr="http://krasm.com/_design/sit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m.com/_design/sit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951FAD">
          <w:rPr>
            <w:rStyle w:val="a4"/>
            <w:color w:val="545454"/>
            <w:sz w:val="28"/>
            <w:szCs w:val="28"/>
          </w:rPr>
          <w:t>Слесарь механосборочных работ 4-6 разряд</w:t>
        </w:r>
      </w:hyperlink>
    </w:p>
    <w:p w:rsidR="00951FAD" w:rsidRPr="00951FAD" w:rsidRDefault="00951FAD" w:rsidP="00951FAD">
      <w:pPr>
        <w:shd w:val="clear" w:color="auto" w:fill="FFFFFF"/>
        <w:spacing w:line="240" w:lineRule="atLeast"/>
        <w:textAlignment w:val="top"/>
        <w:rPr>
          <w:color w:val="545454"/>
          <w:sz w:val="28"/>
          <w:szCs w:val="28"/>
        </w:rPr>
      </w:pPr>
      <w:r w:rsidRPr="00951FAD">
        <w:rPr>
          <w:noProof/>
          <w:color w:val="545454"/>
          <w:sz w:val="28"/>
          <w:szCs w:val="28"/>
        </w:rPr>
        <w:drawing>
          <wp:inline distT="0" distB="0" distL="0" distR="0">
            <wp:extent cx="219075" cy="152400"/>
            <wp:effectExtent l="19050" t="0" r="0" b="0"/>
            <wp:docPr id="3" name="Рисунок 3" descr="http://krasm.com/_design/sit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asm.com/_design/sit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951FAD">
          <w:rPr>
            <w:rStyle w:val="a4"/>
            <w:color w:val="545454"/>
            <w:sz w:val="28"/>
            <w:szCs w:val="28"/>
          </w:rPr>
          <w:t>Горничная</w:t>
        </w:r>
      </w:hyperlink>
    </w:p>
    <w:p w:rsidR="00951FAD" w:rsidRPr="00951FAD" w:rsidRDefault="00951FAD" w:rsidP="00951FAD">
      <w:pPr>
        <w:shd w:val="clear" w:color="auto" w:fill="FFFFFF"/>
        <w:spacing w:line="240" w:lineRule="atLeast"/>
        <w:textAlignment w:val="top"/>
        <w:rPr>
          <w:color w:val="545454"/>
          <w:sz w:val="28"/>
          <w:szCs w:val="28"/>
        </w:rPr>
      </w:pPr>
      <w:r w:rsidRPr="00951FAD">
        <w:rPr>
          <w:noProof/>
          <w:color w:val="545454"/>
          <w:sz w:val="28"/>
          <w:szCs w:val="28"/>
        </w:rPr>
        <w:drawing>
          <wp:inline distT="0" distB="0" distL="0" distR="0">
            <wp:extent cx="219075" cy="152400"/>
            <wp:effectExtent l="19050" t="0" r="0" b="0"/>
            <wp:docPr id="11" name="Рисунок 11" descr="http://krasm.com/_design/sit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rasm.com/_design/sit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51FAD">
          <w:rPr>
            <w:rStyle w:val="a4"/>
            <w:color w:val="545454"/>
            <w:sz w:val="28"/>
            <w:szCs w:val="28"/>
          </w:rPr>
          <w:t>Контролер-кассир (продовольственные товары, продукты питания)</w:t>
        </w:r>
      </w:hyperlink>
    </w:p>
    <w:p w:rsidR="00951FAD" w:rsidRPr="00951FAD" w:rsidRDefault="00951FAD" w:rsidP="00951FAD">
      <w:pPr>
        <w:shd w:val="clear" w:color="auto" w:fill="FFFFFF"/>
        <w:spacing w:line="240" w:lineRule="atLeast"/>
        <w:textAlignment w:val="top"/>
        <w:rPr>
          <w:color w:val="545454"/>
          <w:sz w:val="28"/>
          <w:szCs w:val="28"/>
        </w:rPr>
      </w:pPr>
      <w:r w:rsidRPr="00951FAD">
        <w:rPr>
          <w:noProof/>
          <w:color w:val="545454"/>
          <w:sz w:val="28"/>
          <w:szCs w:val="28"/>
        </w:rPr>
        <w:drawing>
          <wp:inline distT="0" distB="0" distL="0" distR="0">
            <wp:extent cx="219075" cy="152400"/>
            <wp:effectExtent l="19050" t="0" r="0" b="0"/>
            <wp:docPr id="14" name="Рисунок 14" descr="http://krasm.com/_design/sit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rasm.com/_design/sit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951FAD">
          <w:rPr>
            <w:rStyle w:val="a4"/>
            <w:color w:val="545454"/>
            <w:sz w:val="28"/>
            <w:szCs w:val="28"/>
          </w:rPr>
          <w:t>Официант 4 разряд</w:t>
        </w:r>
      </w:hyperlink>
    </w:p>
    <w:p w:rsidR="00951FAD" w:rsidRPr="00951FAD" w:rsidRDefault="00951FAD" w:rsidP="00951FAD">
      <w:pPr>
        <w:shd w:val="clear" w:color="auto" w:fill="FFFFFF"/>
        <w:spacing w:line="240" w:lineRule="atLeast"/>
        <w:textAlignment w:val="top"/>
        <w:rPr>
          <w:color w:val="545454"/>
          <w:sz w:val="28"/>
          <w:szCs w:val="28"/>
        </w:rPr>
      </w:pPr>
      <w:r w:rsidRPr="00951FAD">
        <w:rPr>
          <w:noProof/>
          <w:color w:val="545454"/>
          <w:sz w:val="28"/>
          <w:szCs w:val="28"/>
        </w:rPr>
        <w:drawing>
          <wp:inline distT="0" distB="0" distL="0" distR="0">
            <wp:extent cx="219075" cy="152400"/>
            <wp:effectExtent l="19050" t="0" r="0" b="0"/>
            <wp:docPr id="15" name="Рисунок 15" descr="http://krasm.com/_design/sit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rasm.com/_design/sit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951FAD">
          <w:rPr>
            <w:rStyle w:val="a4"/>
            <w:color w:val="545454"/>
            <w:sz w:val="28"/>
            <w:szCs w:val="28"/>
          </w:rPr>
          <w:t>Повар 5 разряд</w:t>
        </w:r>
      </w:hyperlink>
    </w:p>
    <w:p w:rsidR="00951FAD" w:rsidRPr="00951FAD" w:rsidRDefault="00951FAD" w:rsidP="00951FAD">
      <w:pPr>
        <w:shd w:val="clear" w:color="auto" w:fill="FFFFFF"/>
        <w:spacing w:line="240" w:lineRule="atLeast"/>
        <w:textAlignment w:val="top"/>
        <w:rPr>
          <w:color w:val="545454"/>
          <w:sz w:val="28"/>
          <w:szCs w:val="28"/>
        </w:rPr>
      </w:pPr>
      <w:r w:rsidRPr="00951FAD">
        <w:rPr>
          <w:noProof/>
          <w:color w:val="545454"/>
          <w:sz w:val="28"/>
          <w:szCs w:val="28"/>
        </w:rPr>
        <w:drawing>
          <wp:inline distT="0" distB="0" distL="0" distR="0">
            <wp:extent cx="219075" cy="152400"/>
            <wp:effectExtent l="19050" t="0" r="0" b="0"/>
            <wp:docPr id="16" name="Рисунок 16" descr="http://krasm.com/_design/sit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rasm.com/_design/sit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951FAD">
          <w:rPr>
            <w:rStyle w:val="a4"/>
            <w:color w:val="545454"/>
            <w:sz w:val="28"/>
            <w:szCs w:val="28"/>
          </w:rPr>
          <w:t>Рабочий зеленого хозяйства (сезонные работы с 1 апреля по 31 октября)</w:t>
        </w:r>
      </w:hyperlink>
    </w:p>
    <w:p w:rsidR="00951FAD" w:rsidRPr="00951FAD" w:rsidRDefault="00951FAD" w:rsidP="00951FAD">
      <w:pPr>
        <w:shd w:val="clear" w:color="auto" w:fill="FFFFFF"/>
        <w:spacing w:line="240" w:lineRule="atLeast"/>
        <w:textAlignment w:val="top"/>
        <w:rPr>
          <w:color w:val="545454"/>
          <w:sz w:val="28"/>
          <w:szCs w:val="28"/>
        </w:rPr>
      </w:pPr>
      <w:r w:rsidRPr="00951FAD">
        <w:rPr>
          <w:noProof/>
          <w:color w:val="545454"/>
          <w:sz w:val="28"/>
          <w:szCs w:val="28"/>
        </w:rPr>
        <w:drawing>
          <wp:inline distT="0" distB="0" distL="0" distR="0">
            <wp:extent cx="219075" cy="152400"/>
            <wp:effectExtent l="19050" t="0" r="0" b="0"/>
            <wp:docPr id="24" name="Рисунок 24" descr="http://krasm.com/_design/sit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rasm.com/_design/sit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951FAD">
          <w:rPr>
            <w:rStyle w:val="a4"/>
            <w:color w:val="545454"/>
            <w:sz w:val="28"/>
            <w:szCs w:val="28"/>
          </w:rPr>
          <w:t>Слесарь-инструментальщик</w:t>
        </w:r>
      </w:hyperlink>
    </w:p>
    <w:p w:rsidR="00951FAD" w:rsidRPr="00951FAD" w:rsidRDefault="00951FAD" w:rsidP="00951FAD">
      <w:pPr>
        <w:shd w:val="clear" w:color="auto" w:fill="FFFFFF"/>
        <w:spacing w:line="240" w:lineRule="atLeast"/>
        <w:textAlignment w:val="top"/>
        <w:rPr>
          <w:color w:val="545454"/>
          <w:sz w:val="28"/>
          <w:szCs w:val="28"/>
        </w:rPr>
      </w:pPr>
    </w:p>
    <w:p w:rsidR="00B6269A" w:rsidRPr="00B6269A" w:rsidRDefault="00951FAD">
      <w:pPr>
        <w:rPr>
          <w:sz w:val="28"/>
          <w:szCs w:val="28"/>
        </w:rPr>
      </w:pPr>
      <w:r>
        <w:rPr>
          <w:sz w:val="28"/>
          <w:szCs w:val="28"/>
        </w:rPr>
        <w:t>С 1 июля 2013г .</w:t>
      </w:r>
    </w:p>
    <w:sectPr w:rsidR="00B6269A" w:rsidRPr="00B6269A" w:rsidSect="00C12117">
      <w:type w:val="continuous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F52"/>
    <w:multiLevelType w:val="hybridMultilevel"/>
    <w:tmpl w:val="B72A7EB2"/>
    <w:lvl w:ilvl="0" w:tplc="46BC0C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8683E"/>
    <w:multiLevelType w:val="hybridMultilevel"/>
    <w:tmpl w:val="4CFE0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F6B"/>
    <w:rsid w:val="00026508"/>
    <w:rsid w:val="0009474E"/>
    <w:rsid w:val="00356A0B"/>
    <w:rsid w:val="003D70D6"/>
    <w:rsid w:val="003E585B"/>
    <w:rsid w:val="00415391"/>
    <w:rsid w:val="00607510"/>
    <w:rsid w:val="00812DA4"/>
    <w:rsid w:val="008712E8"/>
    <w:rsid w:val="00951FAD"/>
    <w:rsid w:val="009562C4"/>
    <w:rsid w:val="00B6269A"/>
    <w:rsid w:val="00BC000E"/>
    <w:rsid w:val="00C12117"/>
    <w:rsid w:val="00D24D9B"/>
    <w:rsid w:val="00D528DF"/>
    <w:rsid w:val="00F307AD"/>
    <w:rsid w:val="00F4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70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D7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51F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m.com/personnel/personnel.aspx?DocId=1702&amp;ItemId=88&amp;Type=1" TargetMode="External"/><Relationship Id="rId13" Type="http://schemas.openxmlformats.org/officeDocument/2006/relationships/hyperlink" Target="http://krasm.com/personnel/personnel.aspx?DocId=1104&amp;ItemId=88&amp;Type=1" TargetMode="External"/><Relationship Id="rId3" Type="http://schemas.openxmlformats.org/officeDocument/2006/relationships/styles" Target="styles.xml"/><Relationship Id="rId7" Type="http://schemas.openxmlformats.org/officeDocument/2006/relationships/hyperlink" Target="http://krasm.com/personnel/personnel.aspx?DocId=1638&amp;ItemId=88&amp;Type=1" TargetMode="External"/><Relationship Id="rId12" Type="http://schemas.openxmlformats.org/officeDocument/2006/relationships/hyperlink" Target="http://krasm.com/personnel/personnel.aspx?DocId=1864&amp;ItemId=88&amp;Typ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krasm.com/personnel/personnel.aspx?DocId=1865&amp;ItemId=88&amp;Type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rasm.com/personnel/personnel.aspx?DocId=1866&amp;ItemId=88&amp;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m.com/personnel/personnel.aspx?DocId=1746&amp;ItemId=88&amp;Typ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A13C-32E9-4E26-A06F-05719BF0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2013-04-22T13:50:00Z</dcterms:created>
  <dcterms:modified xsi:type="dcterms:W3CDTF">2013-04-22T15:06:00Z</dcterms:modified>
</cp:coreProperties>
</file>