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2D" w:rsidRPr="00EC1D81" w:rsidRDefault="006F552D" w:rsidP="00EC1D81">
      <w:pPr>
        <w:pStyle w:val="a6"/>
        <w:jc w:val="center"/>
        <w:rPr>
          <w:rFonts w:ascii="Times New Roman" w:hAnsi="Times New Roman" w:cs="Times New Roman"/>
          <w:sz w:val="28"/>
          <w:szCs w:val="28"/>
        </w:rPr>
      </w:pPr>
      <w:r w:rsidRPr="00EC1D81">
        <w:rPr>
          <w:rFonts w:ascii="Times New Roman" w:hAnsi="Times New Roman" w:cs="Times New Roman"/>
          <w:sz w:val="28"/>
          <w:szCs w:val="28"/>
        </w:rPr>
        <w:t>Муниципальное бюджетное общеобразовательное учреждение</w:t>
      </w:r>
    </w:p>
    <w:p w:rsidR="006F552D" w:rsidRPr="00EC1D81" w:rsidRDefault="006F552D" w:rsidP="00EC1D81">
      <w:pPr>
        <w:pStyle w:val="a6"/>
        <w:jc w:val="center"/>
        <w:rPr>
          <w:rFonts w:ascii="Times New Roman" w:hAnsi="Times New Roman" w:cs="Times New Roman"/>
          <w:sz w:val="28"/>
          <w:szCs w:val="28"/>
        </w:rPr>
      </w:pPr>
      <w:proofErr w:type="spellStart"/>
      <w:r w:rsidRPr="00EC1D81">
        <w:rPr>
          <w:rFonts w:ascii="Times New Roman" w:hAnsi="Times New Roman" w:cs="Times New Roman"/>
          <w:sz w:val="28"/>
          <w:szCs w:val="28"/>
        </w:rPr>
        <w:t>Конзаводская</w:t>
      </w:r>
      <w:proofErr w:type="spellEnd"/>
      <w:r w:rsidRPr="00EC1D81">
        <w:rPr>
          <w:rFonts w:ascii="Times New Roman" w:hAnsi="Times New Roman" w:cs="Times New Roman"/>
          <w:sz w:val="28"/>
          <w:szCs w:val="28"/>
        </w:rPr>
        <w:t xml:space="preserve"> средняя общеобразовательная школа </w:t>
      </w:r>
      <w:proofErr w:type="spellStart"/>
      <w:r w:rsidRPr="00EC1D81">
        <w:rPr>
          <w:rFonts w:ascii="Times New Roman" w:hAnsi="Times New Roman" w:cs="Times New Roman"/>
          <w:sz w:val="28"/>
          <w:szCs w:val="28"/>
        </w:rPr>
        <w:t>Зерноградского</w:t>
      </w:r>
      <w:proofErr w:type="spellEnd"/>
      <w:r w:rsidRPr="00EC1D81">
        <w:rPr>
          <w:rFonts w:ascii="Times New Roman" w:hAnsi="Times New Roman" w:cs="Times New Roman"/>
          <w:sz w:val="28"/>
          <w:szCs w:val="28"/>
        </w:rPr>
        <w:t xml:space="preserve"> района</w:t>
      </w:r>
    </w:p>
    <w:p w:rsidR="006F552D" w:rsidRPr="00EC1D81" w:rsidRDefault="006620A2" w:rsidP="00EC1D81">
      <w:pPr>
        <w:pStyle w:val="a6"/>
        <w:jc w:val="center"/>
        <w:rPr>
          <w:rFonts w:ascii="Times New Roman" w:hAnsi="Times New Roman" w:cs="Times New Roman"/>
          <w:sz w:val="28"/>
          <w:szCs w:val="28"/>
        </w:rPr>
      </w:pPr>
      <w:r>
        <w:rPr>
          <w:rFonts w:ascii="Times New Roman" w:hAnsi="Times New Roman" w:cs="Times New Roman"/>
          <w:sz w:val="28"/>
          <w:szCs w:val="28"/>
        </w:rPr>
        <w:t>имени Г</w:t>
      </w:r>
      <w:r w:rsidR="006F552D" w:rsidRPr="00EC1D81">
        <w:rPr>
          <w:rFonts w:ascii="Times New Roman" w:hAnsi="Times New Roman" w:cs="Times New Roman"/>
          <w:sz w:val="28"/>
          <w:szCs w:val="28"/>
        </w:rPr>
        <w:t>ероя Российской Федерации Зозули А.С.</w:t>
      </w:r>
    </w:p>
    <w:p w:rsidR="006F552D" w:rsidRPr="006F552D" w:rsidRDefault="006F552D" w:rsidP="006F552D">
      <w:pPr>
        <w:jc w:val="center"/>
        <w:rPr>
          <w:rFonts w:ascii="Times New Roman" w:hAnsi="Times New Roman" w:cs="Times New Roman"/>
          <w:sz w:val="28"/>
          <w:szCs w:val="28"/>
        </w:rPr>
      </w:pPr>
    </w:p>
    <w:p w:rsidR="006F552D" w:rsidRPr="006F552D" w:rsidRDefault="006F552D" w:rsidP="006F552D">
      <w:pPr>
        <w:rPr>
          <w:rFonts w:ascii="Times New Roman" w:hAnsi="Times New Roman" w:cs="Times New Roman"/>
          <w:sz w:val="56"/>
          <w:szCs w:val="56"/>
        </w:rPr>
      </w:pPr>
    </w:p>
    <w:p w:rsidR="006F552D" w:rsidRPr="006F552D" w:rsidRDefault="006F552D" w:rsidP="006F552D">
      <w:pPr>
        <w:jc w:val="center"/>
        <w:rPr>
          <w:rFonts w:ascii="Times New Roman" w:hAnsi="Times New Roman" w:cs="Times New Roman"/>
          <w:sz w:val="56"/>
          <w:szCs w:val="56"/>
        </w:rPr>
      </w:pPr>
      <w:r>
        <w:rPr>
          <w:rFonts w:ascii="Times New Roman" w:hAnsi="Times New Roman" w:cs="Times New Roman"/>
          <w:sz w:val="56"/>
          <w:szCs w:val="56"/>
        </w:rPr>
        <w:t>Исследовательская работа</w:t>
      </w:r>
    </w:p>
    <w:p w:rsidR="006F552D" w:rsidRPr="006F552D" w:rsidRDefault="006F552D" w:rsidP="006F552D">
      <w:pPr>
        <w:snapToGrid w:val="0"/>
        <w:jc w:val="center"/>
        <w:rPr>
          <w:rFonts w:ascii="Times New Roman" w:hAnsi="Times New Roman" w:cs="Times New Roman"/>
          <w:sz w:val="56"/>
          <w:szCs w:val="56"/>
        </w:rPr>
      </w:pPr>
      <w:r w:rsidRPr="006F552D">
        <w:rPr>
          <w:rFonts w:ascii="Times New Roman" w:hAnsi="Times New Roman" w:cs="Times New Roman"/>
          <w:sz w:val="56"/>
          <w:szCs w:val="56"/>
        </w:rPr>
        <w:t>на тему:</w:t>
      </w:r>
    </w:p>
    <w:p w:rsidR="006F552D" w:rsidRDefault="006F552D" w:rsidP="006F552D">
      <w:pPr>
        <w:jc w:val="center"/>
        <w:rPr>
          <w:rFonts w:ascii="Times New Roman" w:hAnsi="Times New Roman" w:cs="Times New Roman"/>
          <w:sz w:val="56"/>
          <w:szCs w:val="56"/>
        </w:rPr>
      </w:pPr>
      <w:r w:rsidRPr="006F552D">
        <w:rPr>
          <w:rFonts w:ascii="Times New Roman" w:hAnsi="Times New Roman" w:cs="Times New Roman"/>
          <w:sz w:val="96"/>
          <w:szCs w:val="96"/>
        </w:rPr>
        <w:t>«Подвигу воинов – слава и честь</w:t>
      </w:r>
      <w:r>
        <w:rPr>
          <w:rFonts w:ascii="Times New Roman" w:hAnsi="Times New Roman" w:cs="Times New Roman"/>
          <w:sz w:val="96"/>
          <w:szCs w:val="96"/>
        </w:rPr>
        <w:t>»</w:t>
      </w:r>
      <w:r w:rsidRPr="006F552D">
        <w:rPr>
          <w:rFonts w:ascii="Times New Roman" w:hAnsi="Times New Roman" w:cs="Times New Roman"/>
          <w:sz w:val="56"/>
          <w:szCs w:val="56"/>
        </w:rPr>
        <w:t>.</w:t>
      </w:r>
    </w:p>
    <w:p w:rsidR="006F552D" w:rsidRPr="006F552D" w:rsidRDefault="006F552D" w:rsidP="006F552D">
      <w:pPr>
        <w:jc w:val="center"/>
        <w:rPr>
          <w:rFonts w:ascii="Times New Roman" w:hAnsi="Times New Roman" w:cs="Times New Roman"/>
          <w:sz w:val="56"/>
          <w:szCs w:val="56"/>
        </w:rPr>
      </w:pPr>
    </w:p>
    <w:p w:rsidR="006F552D" w:rsidRDefault="006F552D" w:rsidP="006F552D">
      <w:pPr>
        <w:rPr>
          <w:rFonts w:ascii="Times New Roman" w:hAnsi="Times New Roman" w:cs="Times New Roman"/>
          <w:sz w:val="32"/>
          <w:szCs w:val="32"/>
        </w:rPr>
      </w:pPr>
      <w:r>
        <w:rPr>
          <w:rFonts w:ascii="Times New Roman" w:hAnsi="Times New Roman" w:cs="Times New Roman"/>
          <w:sz w:val="32"/>
          <w:szCs w:val="32"/>
        </w:rPr>
        <w:t xml:space="preserve">         </w:t>
      </w:r>
      <w:r w:rsidR="00EC1D81">
        <w:rPr>
          <w:rFonts w:ascii="Times New Roman" w:hAnsi="Times New Roman" w:cs="Times New Roman"/>
          <w:sz w:val="32"/>
          <w:szCs w:val="32"/>
        </w:rPr>
        <w:t xml:space="preserve">        </w:t>
      </w:r>
      <w:r w:rsidRPr="006F552D">
        <w:rPr>
          <w:rFonts w:ascii="Times New Roman" w:hAnsi="Times New Roman" w:cs="Times New Roman"/>
          <w:sz w:val="32"/>
          <w:szCs w:val="32"/>
        </w:rPr>
        <w:t>Подгото</w:t>
      </w:r>
      <w:r>
        <w:rPr>
          <w:rFonts w:ascii="Times New Roman" w:hAnsi="Times New Roman" w:cs="Times New Roman"/>
          <w:sz w:val="32"/>
          <w:szCs w:val="32"/>
        </w:rPr>
        <w:t xml:space="preserve">вили: </w:t>
      </w:r>
      <w:proofErr w:type="spellStart"/>
      <w:r>
        <w:rPr>
          <w:rFonts w:ascii="Times New Roman" w:hAnsi="Times New Roman" w:cs="Times New Roman"/>
          <w:sz w:val="32"/>
          <w:szCs w:val="32"/>
        </w:rPr>
        <w:t>Корниенко</w:t>
      </w:r>
      <w:proofErr w:type="spellEnd"/>
      <w:r>
        <w:rPr>
          <w:rFonts w:ascii="Times New Roman" w:hAnsi="Times New Roman" w:cs="Times New Roman"/>
          <w:sz w:val="32"/>
          <w:szCs w:val="32"/>
        </w:rPr>
        <w:t xml:space="preserve"> О., </w:t>
      </w:r>
      <w:proofErr w:type="gramStart"/>
      <w:r>
        <w:rPr>
          <w:rFonts w:ascii="Times New Roman" w:hAnsi="Times New Roman" w:cs="Times New Roman"/>
          <w:sz w:val="32"/>
          <w:szCs w:val="32"/>
        </w:rPr>
        <w:t>обучающаяся</w:t>
      </w:r>
      <w:proofErr w:type="gramEnd"/>
      <w:r>
        <w:rPr>
          <w:rFonts w:ascii="Times New Roman" w:hAnsi="Times New Roman" w:cs="Times New Roman"/>
          <w:sz w:val="32"/>
          <w:szCs w:val="32"/>
        </w:rPr>
        <w:t xml:space="preserve"> 9 класса</w:t>
      </w:r>
    </w:p>
    <w:p w:rsidR="006F552D" w:rsidRDefault="006F552D" w:rsidP="006F552D">
      <w:pPr>
        <w:rPr>
          <w:rFonts w:ascii="Times New Roman" w:hAnsi="Times New Roman" w:cs="Times New Roman"/>
          <w:sz w:val="32"/>
          <w:szCs w:val="32"/>
        </w:rPr>
      </w:pPr>
      <w:r>
        <w:rPr>
          <w:rFonts w:ascii="Times New Roman" w:hAnsi="Times New Roman" w:cs="Times New Roman"/>
          <w:sz w:val="32"/>
          <w:szCs w:val="32"/>
        </w:rPr>
        <w:t xml:space="preserve">                 </w:t>
      </w:r>
      <w:r w:rsidR="00EC1D81">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spellStart"/>
      <w:r>
        <w:rPr>
          <w:rFonts w:ascii="Times New Roman" w:hAnsi="Times New Roman" w:cs="Times New Roman"/>
          <w:sz w:val="32"/>
          <w:szCs w:val="32"/>
        </w:rPr>
        <w:t>Гутнева</w:t>
      </w:r>
      <w:proofErr w:type="spellEnd"/>
      <w:r>
        <w:rPr>
          <w:rFonts w:ascii="Times New Roman" w:hAnsi="Times New Roman" w:cs="Times New Roman"/>
          <w:sz w:val="32"/>
          <w:szCs w:val="32"/>
        </w:rPr>
        <w:t xml:space="preserve"> Е., </w:t>
      </w:r>
      <w:proofErr w:type="gramStart"/>
      <w:r>
        <w:rPr>
          <w:rFonts w:ascii="Times New Roman" w:hAnsi="Times New Roman" w:cs="Times New Roman"/>
          <w:sz w:val="32"/>
          <w:szCs w:val="32"/>
        </w:rPr>
        <w:t>обучающаяся</w:t>
      </w:r>
      <w:proofErr w:type="gramEnd"/>
      <w:r>
        <w:rPr>
          <w:rFonts w:ascii="Times New Roman" w:hAnsi="Times New Roman" w:cs="Times New Roman"/>
          <w:sz w:val="32"/>
          <w:szCs w:val="32"/>
        </w:rPr>
        <w:t xml:space="preserve"> 9 класса</w:t>
      </w:r>
    </w:p>
    <w:p w:rsidR="006F552D" w:rsidRPr="006F552D" w:rsidRDefault="006F552D" w:rsidP="006F552D">
      <w:pPr>
        <w:jc w:val="center"/>
        <w:rPr>
          <w:rFonts w:ascii="Times New Roman" w:hAnsi="Times New Roman" w:cs="Times New Roman"/>
          <w:sz w:val="32"/>
          <w:szCs w:val="32"/>
        </w:rPr>
      </w:pPr>
      <w:r>
        <w:rPr>
          <w:rFonts w:ascii="Times New Roman" w:hAnsi="Times New Roman" w:cs="Times New Roman"/>
          <w:sz w:val="32"/>
          <w:szCs w:val="32"/>
        </w:rPr>
        <w:t xml:space="preserve"> </w:t>
      </w:r>
      <w:r w:rsidR="006620A2">
        <w:rPr>
          <w:rFonts w:ascii="Times New Roman" w:hAnsi="Times New Roman" w:cs="Times New Roman"/>
          <w:sz w:val="32"/>
          <w:szCs w:val="32"/>
        </w:rPr>
        <w:t xml:space="preserve">        Руководитель:  </w:t>
      </w:r>
      <w:proofErr w:type="spellStart"/>
      <w:r w:rsidR="006620A2">
        <w:rPr>
          <w:rFonts w:ascii="Times New Roman" w:hAnsi="Times New Roman" w:cs="Times New Roman"/>
          <w:sz w:val="32"/>
          <w:szCs w:val="32"/>
        </w:rPr>
        <w:t>Немтина</w:t>
      </w:r>
      <w:proofErr w:type="spellEnd"/>
      <w:r w:rsidR="006620A2">
        <w:rPr>
          <w:rFonts w:ascii="Times New Roman" w:hAnsi="Times New Roman" w:cs="Times New Roman"/>
          <w:sz w:val="32"/>
          <w:szCs w:val="32"/>
        </w:rPr>
        <w:t xml:space="preserve"> О.В., учитель начальных классов</w:t>
      </w:r>
    </w:p>
    <w:p w:rsidR="006F552D" w:rsidRPr="006F552D" w:rsidRDefault="006F552D" w:rsidP="00C6581C">
      <w:pPr>
        <w:jc w:val="right"/>
        <w:rPr>
          <w:rFonts w:ascii="Times New Roman" w:hAnsi="Times New Roman" w:cs="Times New Roman"/>
          <w:sz w:val="28"/>
          <w:szCs w:val="28"/>
        </w:rPr>
      </w:pPr>
      <w:r w:rsidRPr="006F552D">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6F552D" w:rsidRDefault="006F552D" w:rsidP="006F552D">
      <w:pPr>
        <w:rPr>
          <w:rFonts w:ascii="Times New Roman" w:hAnsi="Times New Roman" w:cs="Times New Roman"/>
          <w:sz w:val="28"/>
          <w:szCs w:val="28"/>
        </w:rPr>
      </w:pPr>
    </w:p>
    <w:p w:rsidR="00EC1D81" w:rsidRPr="006F552D" w:rsidRDefault="00EC1D81" w:rsidP="006F552D">
      <w:pPr>
        <w:rPr>
          <w:rFonts w:ascii="Times New Roman" w:hAnsi="Times New Roman" w:cs="Times New Roman"/>
          <w:sz w:val="28"/>
          <w:szCs w:val="28"/>
        </w:rPr>
      </w:pPr>
    </w:p>
    <w:p w:rsidR="006F552D" w:rsidRDefault="006F552D" w:rsidP="006F552D">
      <w:pPr>
        <w:rPr>
          <w:rFonts w:ascii="Times New Roman" w:hAnsi="Times New Roman" w:cs="Times New Roman"/>
          <w:sz w:val="28"/>
          <w:szCs w:val="28"/>
        </w:rPr>
      </w:pPr>
    </w:p>
    <w:p w:rsidR="00C6581C" w:rsidRDefault="00C6581C" w:rsidP="006F552D">
      <w:pPr>
        <w:rPr>
          <w:rFonts w:ascii="Times New Roman" w:hAnsi="Times New Roman" w:cs="Times New Roman"/>
          <w:sz w:val="28"/>
          <w:szCs w:val="28"/>
        </w:rPr>
      </w:pPr>
    </w:p>
    <w:p w:rsidR="00EC1D81" w:rsidRPr="006F552D" w:rsidRDefault="00EC1D81" w:rsidP="006F552D">
      <w:pPr>
        <w:rPr>
          <w:rFonts w:ascii="Times New Roman" w:hAnsi="Times New Roman" w:cs="Times New Roman"/>
          <w:sz w:val="28"/>
          <w:szCs w:val="28"/>
        </w:rPr>
      </w:pPr>
    </w:p>
    <w:p w:rsidR="006F552D" w:rsidRPr="006F552D" w:rsidRDefault="006F552D" w:rsidP="006F552D">
      <w:pPr>
        <w:jc w:val="center"/>
        <w:rPr>
          <w:rFonts w:ascii="Times New Roman" w:hAnsi="Times New Roman" w:cs="Times New Roman"/>
          <w:sz w:val="28"/>
          <w:szCs w:val="28"/>
        </w:rPr>
      </w:pPr>
      <w:proofErr w:type="spellStart"/>
      <w:r w:rsidRPr="006F552D">
        <w:rPr>
          <w:rFonts w:ascii="Times New Roman" w:hAnsi="Times New Roman" w:cs="Times New Roman"/>
          <w:sz w:val="28"/>
          <w:szCs w:val="28"/>
        </w:rPr>
        <w:t>х</w:t>
      </w:r>
      <w:proofErr w:type="gramStart"/>
      <w:r w:rsidRPr="006F552D">
        <w:rPr>
          <w:rFonts w:ascii="Times New Roman" w:hAnsi="Times New Roman" w:cs="Times New Roman"/>
          <w:sz w:val="28"/>
          <w:szCs w:val="28"/>
        </w:rPr>
        <w:t>.Ч</w:t>
      </w:r>
      <w:proofErr w:type="gramEnd"/>
      <w:r w:rsidRPr="006F552D">
        <w:rPr>
          <w:rFonts w:ascii="Times New Roman" w:hAnsi="Times New Roman" w:cs="Times New Roman"/>
          <w:sz w:val="28"/>
          <w:szCs w:val="28"/>
        </w:rPr>
        <w:t>ернышевка</w:t>
      </w:r>
      <w:proofErr w:type="spellEnd"/>
    </w:p>
    <w:p w:rsidR="006F552D" w:rsidRPr="006F552D" w:rsidRDefault="006F552D" w:rsidP="006F552D">
      <w:pPr>
        <w:pStyle w:val="a6"/>
        <w:jc w:val="center"/>
        <w:rPr>
          <w:rFonts w:ascii="Times New Roman" w:hAnsi="Times New Roman" w:cs="Times New Roman"/>
          <w:sz w:val="28"/>
          <w:szCs w:val="28"/>
        </w:rPr>
      </w:pPr>
      <w:r w:rsidRPr="006F552D">
        <w:rPr>
          <w:rFonts w:ascii="Times New Roman" w:hAnsi="Times New Roman" w:cs="Times New Roman"/>
          <w:sz w:val="28"/>
          <w:szCs w:val="28"/>
        </w:rPr>
        <w:t>2014-2015 учебный год</w:t>
      </w:r>
    </w:p>
    <w:p w:rsidR="00275F61" w:rsidRPr="0098104F" w:rsidRDefault="00275F61" w:rsidP="001A59B3">
      <w:pPr>
        <w:spacing w:line="360" w:lineRule="auto"/>
        <w:ind w:firstLine="709"/>
        <w:jc w:val="both"/>
        <w:rPr>
          <w:sz w:val="24"/>
          <w:szCs w:val="24"/>
          <w:lang w:val="be-BY"/>
        </w:rPr>
      </w:pPr>
    </w:p>
    <w:p w:rsidR="00275F61" w:rsidRPr="00944D8D" w:rsidRDefault="00275F61" w:rsidP="001A59B3">
      <w:pPr>
        <w:spacing w:line="360" w:lineRule="auto"/>
        <w:ind w:firstLine="709"/>
        <w:jc w:val="both"/>
        <w:rPr>
          <w:rFonts w:ascii="Times New Roman" w:hAnsi="Times New Roman" w:cs="Times New Roman"/>
          <w:b/>
          <w:sz w:val="28"/>
          <w:szCs w:val="28"/>
          <w:lang w:val="be-BY"/>
        </w:rPr>
      </w:pPr>
      <w:r>
        <w:rPr>
          <w:rFonts w:ascii="Times New Roman" w:hAnsi="Times New Roman" w:cs="Times New Roman"/>
          <w:sz w:val="28"/>
          <w:szCs w:val="28"/>
          <w:lang w:val="be-BY"/>
        </w:rPr>
        <w:lastRenderedPageBreak/>
        <w:t xml:space="preserve">                                                </w:t>
      </w:r>
      <w:r w:rsidRPr="00944D8D">
        <w:rPr>
          <w:rFonts w:ascii="Times New Roman" w:hAnsi="Times New Roman" w:cs="Times New Roman"/>
          <w:b/>
          <w:sz w:val="28"/>
          <w:szCs w:val="28"/>
          <w:lang w:val="be-BY"/>
        </w:rPr>
        <w:t xml:space="preserve"> Содержание</w:t>
      </w:r>
    </w:p>
    <w:p w:rsidR="00275F61" w:rsidRPr="009E09E5" w:rsidRDefault="00275F61" w:rsidP="00324BE0">
      <w:pPr>
        <w:spacing w:line="360" w:lineRule="auto"/>
        <w:jc w:val="both"/>
        <w:rPr>
          <w:rFonts w:ascii="Times New Roman" w:hAnsi="Times New Roman" w:cs="Times New Roman"/>
          <w:sz w:val="28"/>
          <w:szCs w:val="28"/>
          <w:lang w:val="be-BY"/>
        </w:rPr>
      </w:pPr>
    </w:p>
    <w:p w:rsidR="00275F61" w:rsidRPr="009E09E5" w:rsidRDefault="00275F61" w:rsidP="00324BE0">
      <w:pPr>
        <w:pStyle w:val="a3"/>
        <w:numPr>
          <w:ilvl w:val="0"/>
          <w:numId w:val="4"/>
        </w:numPr>
        <w:spacing w:line="360" w:lineRule="auto"/>
        <w:jc w:val="both"/>
        <w:rPr>
          <w:rFonts w:ascii="Times New Roman" w:hAnsi="Times New Roman" w:cs="Times New Roman"/>
          <w:sz w:val="28"/>
          <w:szCs w:val="28"/>
          <w:lang w:val="be-BY"/>
        </w:rPr>
      </w:pPr>
      <w:r w:rsidRPr="009E09E5">
        <w:rPr>
          <w:rFonts w:ascii="Times New Roman" w:hAnsi="Times New Roman" w:cs="Times New Roman"/>
          <w:sz w:val="28"/>
          <w:szCs w:val="28"/>
          <w:lang w:val="be-BY"/>
        </w:rPr>
        <w:t>Введение</w:t>
      </w:r>
    </w:p>
    <w:p w:rsidR="00275F61" w:rsidRDefault="00324BE0" w:rsidP="00324BE0">
      <w:pPr>
        <w:pStyle w:val="a3"/>
        <w:spacing w:line="360" w:lineRule="auto"/>
        <w:ind w:left="142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sidR="00275F61">
        <w:rPr>
          <w:rFonts w:ascii="Times New Roman" w:hAnsi="Times New Roman" w:cs="Times New Roman"/>
          <w:sz w:val="28"/>
          <w:szCs w:val="28"/>
          <w:lang w:val="be-BY"/>
        </w:rPr>
        <w:t>Основная часть</w:t>
      </w:r>
    </w:p>
    <w:p w:rsidR="00275F61" w:rsidRDefault="00275F61" w:rsidP="001A59B3">
      <w:pPr>
        <w:pStyle w:val="a3"/>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1)</w:t>
      </w:r>
      <w:r w:rsidR="00EC1D81">
        <w:rPr>
          <w:rFonts w:ascii="Times New Roman" w:hAnsi="Times New Roman" w:cs="Times New Roman"/>
          <w:sz w:val="28"/>
          <w:szCs w:val="28"/>
          <w:lang w:val="be-BY"/>
        </w:rPr>
        <w:t>А.Т.Мясников–</w:t>
      </w:r>
      <w:r w:rsidR="00324BE0">
        <w:rPr>
          <w:rFonts w:ascii="Times New Roman" w:hAnsi="Times New Roman" w:cs="Times New Roman"/>
          <w:sz w:val="28"/>
          <w:szCs w:val="28"/>
          <w:lang w:val="be-BY"/>
        </w:rPr>
        <w:t>гвардеец</w:t>
      </w:r>
      <w:r w:rsidR="006F552D">
        <w:rPr>
          <w:rFonts w:ascii="Times New Roman" w:hAnsi="Times New Roman" w:cs="Times New Roman"/>
          <w:sz w:val="28"/>
          <w:szCs w:val="28"/>
          <w:lang w:val="be-BY"/>
        </w:rPr>
        <w:t xml:space="preserve"> 5 Донского кавалерийского корпуса</w:t>
      </w:r>
      <w:r w:rsidR="00324BE0">
        <w:rPr>
          <w:rFonts w:ascii="Times New Roman" w:hAnsi="Times New Roman" w:cs="Times New Roman"/>
          <w:sz w:val="28"/>
          <w:szCs w:val="28"/>
          <w:lang w:val="be-BY"/>
        </w:rPr>
        <w:t>.</w:t>
      </w:r>
    </w:p>
    <w:p w:rsidR="00275F61" w:rsidRPr="009E09E5" w:rsidRDefault="00275F61" w:rsidP="001A59B3">
      <w:pPr>
        <w:pStyle w:val="a3"/>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2)</w:t>
      </w:r>
      <w:r w:rsidR="00324BE0">
        <w:rPr>
          <w:rFonts w:ascii="Times New Roman" w:hAnsi="Times New Roman" w:cs="Times New Roman"/>
          <w:sz w:val="28"/>
          <w:szCs w:val="28"/>
          <w:lang w:val="be-BY"/>
        </w:rPr>
        <w:t xml:space="preserve">  Боевой путь</w:t>
      </w:r>
      <w:r w:rsidR="006F552D">
        <w:rPr>
          <w:rFonts w:ascii="Times New Roman" w:hAnsi="Times New Roman" w:cs="Times New Roman"/>
          <w:sz w:val="28"/>
          <w:szCs w:val="28"/>
          <w:lang w:val="be-BY"/>
        </w:rPr>
        <w:t xml:space="preserve"> 5 Донского кавалерийского корпуса</w:t>
      </w:r>
      <w:r w:rsidR="00324BE0">
        <w:rPr>
          <w:rFonts w:ascii="Times New Roman" w:hAnsi="Times New Roman" w:cs="Times New Roman"/>
          <w:sz w:val="28"/>
          <w:szCs w:val="28"/>
          <w:lang w:val="be-BY"/>
        </w:rPr>
        <w:t>.</w:t>
      </w:r>
    </w:p>
    <w:p w:rsidR="00275F61" w:rsidRPr="009E09E5" w:rsidRDefault="00275F61" w:rsidP="00324BE0">
      <w:pPr>
        <w:pStyle w:val="a3"/>
        <w:numPr>
          <w:ilvl w:val="0"/>
          <w:numId w:val="5"/>
        </w:numPr>
        <w:spacing w:line="360" w:lineRule="auto"/>
        <w:ind w:left="1843" w:hanging="425"/>
        <w:jc w:val="both"/>
        <w:rPr>
          <w:rFonts w:ascii="Times New Roman" w:hAnsi="Times New Roman" w:cs="Times New Roman"/>
          <w:sz w:val="28"/>
          <w:szCs w:val="28"/>
          <w:lang w:val="be-BY"/>
        </w:rPr>
      </w:pPr>
      <w:r w:rsidRPr="009E09E5">
        <w:rPr>
          <w:rFonts w:ascii="Times New Roman" w:hAnsi="Times New Roman" w:cs="Times New Roman"/>
          <w:sz w:val="28"/>
          <w:szCs w:val="28"/>
          <w:lang w:val="be-BY"/>
        </w:rPr>
        <w:t>Заключение</w:t>
      </w:r>
    </w:p>
    <w:p w:rsidR="00275F61" w:rsidRPr="009E09E5" w:rsidRDefault="00275F61" w:rsidP="00324BE0">
      <w:pPr>
        <w:pStyle w:val="a3"/>
        <w:numPr>
          <w:ilvl w:val="0"/>
          <w:numId w:val="5"/>
        </w:numPr>
        <w:spacing w:line="360" w:lineRule="auto"/>
        <w:ind w:left="1843" w:hanging="425"/>
        <w:jc w:val="both"/>
        <w:rPr>
          <w:rFonts w:ascii="Times New Roman" w:hAnsi="Times New Roman" w:cs="Times New Roman"/>
          <w:sz w:val="28"/>
          <w:szCs w:val="28"/>
        </w:rPr>
      </w:pPr>
      <w:r w:rsidRPr="009E09E5">
        <w:rPr>
          <w:rFonts w:ascii="Times New Roman" w:hAnsi="Times New Roman" w:cs="Times New Roman"/>
          <w:sz w:val="28"/>
          <w:szCs w:val="28"/>
        </w:rPr>
        <w:t>Использованная литература</w:t>
      </w:r>
    </w:p>
    <w:p w:rsidR="00275F61" w:rsidRPr="009E09E5" w:rsidRDefault="00275F61" w:rsidP="001A59B3">
      <w:pPr>
        <w:pStyle w:val="a3"/>
        <w:spacing w:line="360" w:lineRule="auto"/>
        <w:ind w:firstLine="709"/>
        <w:jc w:val="both"/>
        <w:rPr>
          <w:rFonts w:ascii="Times New Roman" w:hAnsi="Times New Roman" w:cs="Times New Roman"/>
          <w:sz w:val="28"/>
          <w:szCs w:val="28"/>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275F61" w:rsidRDefault="00275F61" w:rsidP="001A59B3">
      <w:pPr>
        <w:spacing w:line="360" w:lineRule="auto"/>
        <w:ind w:firstLine="709"/>
        <w:jc w:val="both"/>
        <w:rPr>
          <w:lang w:val="be-BY"/>
        </w:rPr>
      </w:pPr>
    </w:p>
    <w:p w:rsidR="00EC1D81" w:rsidRDefault="00EC1D81" w:rsidP="001A59B3">
      <w:pPr>
        <w:spacing w:after="0" w:line="360" w:lineRule="auto"/>
        <w:ind w:firstLine="709"/>
        <w:jc w:val="both"/>
        <w:rPr>
          <w:rFonts w:ascii="Times New Roman" w:hAnsi="Times New Roman" w:cs="Times New Roman"/>
          <w:sz w:val="28"/>
          <w:szCs w:val="28"/>
        </w:rPr>
      </w:pPr>
    </w:p>
    <w:p w:rsidR="00275F61" w:rsidRPr="00650F26" w:rsidRDefault="00275F61" w:rsidP="001A59B3">
      <w:pPr>
        <w:spacing w:after="0" w:line="360" w:lineRule="auto"/>
        <w:ind w:firstLine="709"/>
        <w:jc w:val="both"/>
        <w:rPr>
          <w:rFonts w:ascii="Times New Roman" w:hAnsi="Times New Roman" w:cs="Times New Roman"/>
          <w:sz w:val="28"/>
          <w:szCs w:val="28"/>
        </w:rPr>
      </w:pPr>
      <w:r w:rsidRPr="00650F26">
        <w:rPr>
          <w:rFonts w:ascii="Times New Roman" w:hAnsi="Times New Roman" w:cs="Times New Roman"/>
          <w:sz w:val="28"/>
          <w:szCs w:val="28"/>
        </w:rPr>
        <w:lastRenderedPageBreak/>
        <w:t xml:space="preserve">Для жителей нашей страны слово «Победа» исполнено глубочайшего смысла. В нем смешались память о выживших и погибших, слезы радости и скорби. Проходят годы, десятилетия, сменяются поколения, но разве можно предать забвению подвиг воинов, защитивших не только нашу жизнь, но и само звание человека, которое хотел растоптать фашизм. </w:t>
      </w:r>
    </w:p>
    <w:p w:rsidR="00275F61" w:rsidRPr="00650F26" w:rsidRDefault="00275F61" w:rsidP="001A59B3">
      <w:pPr>
        <w:spacing w:after="0" w:line="360" w:lineRule="auto"/>
        <w:ind w:firstLine="709"/>
        <w:jc w:val="both"/>
        <w:rPr>
          <w:rFonts w:ascii="Times New Roman" w:hAnsi="Times New Roman" w:cs="Times New Roman"/>
          <w:sz w:val="28"/>
          <w:szCs w:val="28"/>
        </w:rPr>
      </w:pPr>
      <w:r w:rsidRPr="00650F26">
        <w:rPr>
          <w:rFonts w:ascii="Times New Roman" w:hAnsi="Times New Roman" w:cs="Times New Roman"/>
          <w:sz w:val="28"/>
          <w:szCs w:val="28"/>
        </w:rPr>
        <w:t>Великая Отечественная война – одно из тех редких исторических событий, память о которых не стирается со временем. Все дальше и дальше уходят от нас эти страшные и в тоже время героические дни 1941-1945 годов.   Однако</w:t>
      </w:r>
      <w:r w:rsidR="00324BE0">
        <w:rPr>
          <w:rFonts w:ascii="Times New Roman" w:hAnsi="Times New Roman" w:cs="Times New Roman"/>
          <w:sz w:val="28"/>
          <w:szCs w:val="28"/>
        </w:rPr>
        <w:t xml:space="preserve"> память о событиях </w:t>
      </w:r>
      <w:r w:rsidRPr="00650F26">
        <w:rPr>
          <w:rFonts w:ascii="Times New Roman" w:hAnsi="Times New Roman" w:cs="Times New Roman"/>
          <w:sz w:val="28"/>
          <w:szCs w:val="28"/>
        </w:rPr>
        <w:t>семи</w:t>
      </w:r>
      <w:r w:rsidR="00324BE0">
        <w:rPr>
          <w:rFonts w:ascii="Times New Roman" w:hAnsi="Times New Roman" w:cs="Times New Roman"/>
          <w:sz w:val="28"/>
          <w:szCs w:val="28"/>
        </w:rPr>
        <w:t>десяти</w:t>
      </w:r>
      <w:r w:rsidRPr="00650F26">
        <w:rPr>
          <w:rFonts w:ascii="Times New Roman" w:hAnsi="Times New Roman" w:cs="Times New Roman"/>
          <w:sz w:val="28"/>
          <w:szCs w:val="28"/>
        </w:rPr>
        <w:t>летней давности никуда не ушла; она остается с нами. Но для нынешнего подрастающего поколения В</w:t>
      </w:r>
      <w:r>
        <w:rPr>
          <w:rFonts w:ascii="Times New Roman" w:hAnsi="Times New Roman" w:cs="Times New Roman"/>
          <w:sz w:val="28"/>
          <w:szCs w:val="28"/>
        </w:rPr>
        <w:t xml:space="preserve">еликая </w:t>
      </w:r>
      <w:r w:rsidRPr="00650F26">
        <w:rPr>
          <w:rFonts w:ascii="Times New Roman" w:hAnsi="Times New Roman" w:cs="Times New Roman"/>
          <w:sz w:val="28"/>
          <w:szCs w:val="28"/>
        </w:rPr>
        <w:t>О</w:t>
      </w:r>
      <w:r>
        <w:rPr>
          <w:rFonts w:ascii="Times New Roman" w:hAnsi="Times New Roman" w:cs="Times New Roman"/>
          <w:sz w:val="28"/>
          <w:szCs w:val="28"/>
        </w:rPr>
        <w:t>течественная война</w:t>
      </w:r>
      <w:r w:rsidRPr="00650F26">
        <w:rPr>
          <w:rFonts w:ascii="Times New Roman" w:hAnsi="Times New Roman" w:cs="Times New Roman"/>
          <w:sz w:val="28"/>
          <w:szCs w:val="28"/>
        </w:rPr>
        <w:t xml:space="preserve"> - это далекое прошлое, событие, которое по мировосприятию не имеет для них прямого отношения к современной жизни. Поэтому очень важно, чтобы дети из первых уст, от живых участников тех событий узнали правду о войне, прониклись уважением и гордостью к ветеранам войны и тружеником тыла. Сегодня особенно важно вернуться к истокам нашей великой победы, осмыслить уроки и ценности этого величайшего события века, что имеет огромное значение как для сохранения памяти о легендарных защитниках Родины, так и для воспитания молодого поколения в деле беззаветного служения Родине и своему народу.</w:t>
      </w:r>
    </w:p>
    <w:p w:rsidR="00275F61" w:rsidRPr="00650F26" w:rsidRDefault="00275F61" w:rsidP="001A59B3">
      <w:pPr>
        <w:spacing w:after="0" w:line="360" w:lineRule="auto"/>
        <w:ind w:firstLine="709"/>
        <w:jc w:val="both"/>
        <w:rPr>
          <w:rFonts w:ascii="Times New Roman" w:hAnsi="Times New Roman" w:cs="Times New Roman"/>
          <w:sz w:val="28"/>
          <w:szCs w:val="28"/>
        </w:rPr>
      </w:pPr>
      <w:r w:rsidRPr="00650F26">
        <w:rPr>
          <w:rFonts w:ascii="Times New Roman" w:hAnsi="Times New Roman" w:cs="Times New Roman"/>
          <w:sz w:val="28"/>
          <w:szCs w:val="28"/>
        </w:rPr>
        <w:t>Участников войны с каждым годом ста</w:t>
      </w:r>
      <w:r w:rsidR="00324BE0">
        <w:rPr>
          <w:rFonts w:ascii="Times New Roman" w:hAnsi="Times New Roman" w:cs="Times New Roman"/>
          <w:sz w:val="28"/>
          <w:szCs w:val="28"/>
        </w:rPr>
        <w:t xml:space="preserve">новится всё меньше и меньше. Алексей Тарасович Мясников </w:t>
      </w:r>
      <w:r w:rsidRPr="00650F26">
        <w:rPr>
          <w:rFonts w:ascii="Times New Roman" w:hAnsi="Times New Roman" w:cs="Times New Roman"/>
          <w:sz w:val="28"/>
          <w:szCs w:val="28"/>
        </w:rPr>
        <w:t xml:space="preserve">участвовал </w:t>
      </w:r>
      <w:r>
        <w:rPr>
          <w:rFonts w:ascii="Times New Roman" w:hAnsi="Times New Roman" w:cs="Times New Roman"/>
          <w:sz w:val="28"/>
          <w:szCs w:val="28"/>
        </w:rPr>
        <w:t xml:space="preserve">в Великой Отечественной войне. </w:t>
      </w:r>
      <w:r w:rsidRPr="00650F26">
        <w:rPr>
          <w:rFonts w:ascii="Times New Roman" w:hAnsi="Times New Roman" w:cs="Times New Roman"/>
          <w:sz w:val="28"/>
          <w:szCs w:val="28"/>
        </w:rPr>
        <w:t>Он пережил все жестокости, труднос</w:t>
      </w:r>
      <w:r w:rsidR="00324BE0">
        <w:rPr>
          <w:rFonts w:ascii="Times New Roman" w:hAnsi="Times New Roman" w:cs="Times New Roman"/>
          <w:sz w:val="28"/>
          <w:szCs w:val="28"/>
        </w:rPr>
        <w:t>ти  войны.  Нас</w:t>
      </w:r>
      <w:r w:rsidRPr="00650F26">
        <w:rPr>
          <w:rFonts w:ascii="Times New Roman" w:hAnsi="Times New Roman" w:cs="Times New Roman"/>
          <w:sz w:val="28"/>
          <w:szCs w:val="28"/>
        </w:rPr>
        <w:t xml:space="preserve"> это заинтересовало</w:t>
      </w:r>
      <w:r w:rsidR="00324BE0">
        <w:rPr>
          <w:rFonts w:ascii="Times New Roman" w:hAnsi="Times New Roman" w:cs="Times New Roman"/>
          <w:sz w:val="28"/>
          <w:szCs w:val="28"/>
        </w:rPr>
        <w:t xml:space="preserve">, и мы решили узнать </w:t>
      </w:r>
      <w:proofErr w:type="gramStart"/>
      <w:r w:rsidR="00324BE0">
        <w:rPr>
          <w:rFonts w:ascii="Times New Roman" w:hAnsi="Times New Roman" w:cs="Times New Roman"/>
          <w:sz w:val="28"/>
          <w:szCs w:val="28"/>
        </w:rPr>
        <w:t>побольше</w:t>
      </w:r>
      <w:proofErr w:type="gramEnd"/>
      <w:r w:rsidRPr="00650F26">
        <w:rPr>
          <w:rFonts w:ascii="Times New Roman" w:hAnsi="Times New Roman" w:cs="Times New Roman"/>
          <w:sz w:val="28"/>
          <w:szCs w:val="28"/>
        </w:rPr>
        <w:t xml:space="preserve"> о той самой войне.  </w:t>
      </w:r>
    </w:p>
    <w:p w:rsidR="00275F61" w:rsidRDefault="00275F61" w:rsidP="001A59B3">
      <w:pPr>
        <w:spacing w:after="0" w:line="360" w:lineRule="auto"/>
        <w:ind w:firstLine="709"/>
        <w:jc w:val="both"/>
        <w:rPr>
          <w:rFonts w:ascii="Times New Roman" w:hAnsi="Times New Roman" w:cs="Times New Roman"/>
          <w:b/>
          <w:sz w:val="28"/>
          <w:szCs w:val="28"/>
        </w:rPr>
      </w:pPr>
      <w:r w:rsidRPr="00650F26">
        <w:rPr>
          <w:rFonts w:ascii="Times New Roman" w:hAnsi="Times New Roman" w:cs="Times New Roman"/>
          <w:b/>
          <w:sz w:val="28"/>
          <w:szCs w:val="28"/>
        </w:rPr>
        <w:t xml:space="preserve"> </w:t>
      </w:r>
    </w:p>
    <w:p w:rsidR="00275F61" w:rsidRDefault="00275F61" w:rsidP="001A59B3">
      <w:pPr>
        <w:spacing w:after="0" w:line="360" w:lineRule="auto"/>
        <w:ind w:firstLine="709"/>
        <w:jc w:val="both"/>
        <w:rPr>
          <w:rFonts w:ascii="Times New Roman" w:hAnsi="Times New Roman" w:cs="Times New Roman"/>
          <w:b/>
          <w:sz w:val="28"/>
          <w:szCs w:val="28"/>
        </w:rPr>
      </w:pPr>
    </w:p>
    <w:p w:rsidR="00275F61" w:rsidRDefault="00275F61" w:rsidP="001A59B3">
      <w:pPr>
        <w:spacing w:after="0" w:line="360" w:lineRule="auto"/>
        <w:ind w:firstLine="709"/>
        <w:jc w:val="both"/>
        <w:rPr>
          <w:rFonts w:ascii="Times New Roman" w:hAnsi="Times New Roman" w:cs="Times New Roman"/>
          <w:b/>
          <w:sz w:val="28"/>
          <w:szCs w:val="28"/>
        </w:rPr>
      </w:pPr>
    </w:p>
    <w:p w:rsidR="00275F61" w:rsidRDefault="00275F61" w:rsidP="001A59B3">
      <w:pPr>
        <w:spacing w:after="0" w:line="360" w:lineRule="auto"/>
        <w:ind w:firstLine="709"/>
        <w:jc w:val="both"/>
        <w:rPr>
          <w:rFonts w:ascii="Times New Roman" w:hAnsi="Times New Roman" w:cs="Times New Roman"/>
          <w:b/>
          <w:sz w:val="28"/>
          <w:szCs w:val="28"/>
        </w:rPr>
      </w:pPr>
    </w:p>
    <w:p w:rsidR="00275F61" w:rsidRDefault="00275F61" w:rsidP="001A59B3">
      <w:pPr>
        <w:spacing w:after="0" w:line="360" w:lineRule="auto"/>
        <w:ind w:firstLine="709"/>
        <w:jc w:val="both"/>
        <w:rPr>
          <w:rFonts w:ascii="Times New Roman" w:hAnsi="Times New Roman" w:cs="Times New Roman"/>
          <w:b/>
          <w:sz w:val="28"/>
          <w:szCs w:val="28"/>
        </w:rPr>
      </w:pPr>
    </w:p>
    <w:p w:rsidR="00275F61" w:rsidRDefault="00275F61" w:rsidP="001A59B3">
      <w:pPr>
        <w:spacing w:after="0" w:line="360" w:lineRule="auto"/>
        <w:ind w:firstLine="709"/>
        <w:jc w:val="both"/>
        <w:rPr>
          <w:rFonts w:ascii="Times New Roman" w:hAnsi="Times New Roman" w:cs="Times New Roman"/>
          <w:b/>
          <w:sz w:val="28"/>
          <w:szCs w:val="28"/>
        </w:rPr>
      </w:pPr>
    </w:p>
    <w:p w:rsidR="00275F61" w:rsidRPr="00650F26" w:rsidRDefault="00275F61" w:rsidP="001A59B3">
      <w:pPr>
        <w:spacing w:after="0" w:line="360" w:lineRule="auto"/>
        <w:ind w:firstLine="709"/>
        <w:jc w:val="both"/>
        <w:rPr>
          <w:rFonts w:ascii="Times New Roman" w:hAnsi="Times New Roman" w:cs="Times New Roman"/>
          <w:sz w:val="28"/>
          <w:szCs w:val="28"/>
        </w:rPr>
      </w:pPr>
      <w:r w:rsidRPr="00650F26">
        <w:rPr>
          <w:rFonts w:ascii="Times New Roman" w:hAnsi="Times New Roman" w:cs="Times New Roman"/>
          <w:b/>
          <w:sz w:val="28"/>
          <w:szCs w:val="28"/>
          <w:lang w:val="be-BY"/>
        </w:rPr>
        <w:lastRenderedPageBreak/>
        <w:t xml:space="preserve"> Цель </w:t>
      </w:r>
      <w:r w:rsidRPr="00650F26">
        <w:rPr>
          <w:rFonts w:ascii="Times New Roman" w:hAnsi="Times New Roman" w:cs="Times New Roman"/>
          <w:b/>
          <w:sz w:val="28"/>
          <w:szCs w:val="28"/>
        </w:rPr>
        <w:t xml:space="preserve"> исследовательской </w:t>
      </w:r>
      <w:r w:rsidRPr="00650F26">
        <w:rPr>
          <w:rFonts w:ascii="Times New Roman" w:hAnsi="Times New Roman" w:cs="Times New Roman"/>
          <w:b/>
          <w:sz w:val="28"/>
          <w:szCs w:val="28"/>
          <w:lang w:val="be-BY"/>
        </w:rPr>
        <w:t>работы:</w:t>
      </w:r>
      <w:r w:rsidR="00324BE0">
        <w:rPr>
          <w:rFonts w:ascii="Times New Roman" w:hAnsi="Times New Roman" w:cs="Times New Roman"/>
          <w:sz w:val="28"/>
          <w:szCs w:val="28"/>
          <w:lang w:val="be-BY"/>
        </w:rPr>
        <w:t xml:space="preserve"> </w:t>
      </w:r>
      <w:r w:rsidRPr="00650F26">
        <w:rPr>
          <w:rFonts w:ascii="Times New Roman" w:hAnsi="Times New Roman" w:cs="Times New Roman"/>
          <w:sz w:val="28"/>
          <w:szCs w:val="28"/>
          <w:lang w:val="be-BY"/>
        </w:rPr>
        <w:t xml:space="preserve"> изучить биографию военных лет  </w:t>
      </w:r>
      <w:r w:rsidR="006B42B2">
        <w:rPr>
          <w:rFonts w:ascii="Times New Roman" w:hAnsi="Times New Roman" w:cs="Times New Roman"/>
          <w:sz w:val="28"/>
          <w:szCs w:val="28"/>
          <w:lang w:val="be-BY"/>
        </w:rPr>
        <w:t>Мясникова А.Т., гвардейца 5 Донского корпус</w:t>
      </w:r>
      <w:r w:rsidR="00324BE0">
        <w:rPr>
          <w:rFonts w:ascii="Times New Roman" w:hAnsi="Times New Roman" w:cs="Times New Roman"/>
          <w:sz w:val="28"/>
          <w:szCs w:val="28"/>
          <w:lang w:val="be-BY"/>
        </w:rPr>
        <w:t xml:space="preserve">а, </w:t>
      </w:r>
      <w:r w:rsidR="00324BE0" w:rsidRPr="00650F26">
        <w:rPr>
          <w:rFonts w:ascii="Times New Roman" w:hAnsi="Times New Roman" w:cs="Times New Roman"/>
          <w:sz w:val="28"/>
          <w:szCs w:val="28"/>
          <w:lang w:val="be-BY"/>
        </w:rPr>
        <w:t xml:space="preserve">собрать информацию о </w:t>
      </w:r>
      <w:r w:rsidR="00324BE0">
        <w:rPr>
          <w:rFonts w:ascii="Times New Roman" w:hAnsi="Times New Roman" w:cs="Times New Roman"/>
          <w:sz w:val="28"/>
          <w:szCs w:val="28"/>
          <w:lang w:val="be-BY"/>
        </w:rPr>
        <w:t>боевом пути 5 Донского корпуса</w:t>
      </w:r>
    </w:p>
    <w:p w:rsidR="00275F61" w:rsidRDefault="00275F61" w:rsidP="001A59B3">
      <w:pPr>
        <w:spacing w:line="360" w:lineRule="auto"/>
        <w:ind w:firstLine="709"/>
        <w:jc w:val="both"/>
        <w:rPr>
          <w:rFonts w:ascii="Times New Roman" w:hAnsi="Times New Roman" w:cs="Times New Roman"/>
          <w:b/>
          <w:sz w:val="28"/>
          <w:szCs w:val="28"/>
          <w:lang w:val="be-BY"/>
        </w:rPr>
      </w:pPr>
    </w:p>
    <w:p w:rsidR="00275F61" w:rsidRDefault="00275F61" w:rsidP="001A59B3">
      <w:pPr>
        <w:spacing w:line="360" w:lineRule="auto"/>
        <w:ind w:firstLine="709"/>
        <w:jc w:val="both"/>
        <w:rPr>
          <w:rFonts w:ascii="Times New Roman" w:hAnsi="Times New Roman" w:cs="Times New Roman"/>
          <w:b/>
          <w:sz w:val="28"/>
          <w:szCs w:val="28"/>
          <w:lang w:val="be-BY"/>
        </w:rPr>
      </w:pPr>
    </w:p>
    <w:p w:rsidR="00275F61" w:rsidRPr="00650F26" w:rsidRDefault="00275F61" w:rsidP="001A59B3">
      <w:pPr>
        <w:spacing w:line="360" w:lineRule="auto"/>
        <w:ind w:firstLine="709"/>
        <w:jc w:val="both"/>
        <w:rPr>
          <w:rFonts w:ascii="Times New Roman" w:hAnsi="Times New Roman" w:cs="Times New Roman"/>
          <w:sz w:val="28"/>
          <w:szCs w:val="28"/>
          <w:lang w:val="be-BY"/>
        </w:rPr>
      </w:pPr>
      <w:r w:rsidRPr="00650F26">
        <w:rPr>
          <w:rFonts w:ascii="Times New Roman" w:hAnsi="Times New Roman" w:cs="Times New Roman"/>
          <w:b/>
          <w:sz w:val="28"/>
          <w:szCs w:val="28"/>
          <w:lang w:val="be-BY"/>
        </w:rPr>
        <w:t xml:space="preserve">Задачи  : </w:t>
      </w:r>
    </w:p>
    <w:p w:rsidR="00275F61" w:rsidRPr="00650F26" w:rsidRDefault="00275F61" w:rsidP="001A59B3">
      <w:pPr>
        <w:pStyle w:val="a3"/>
        <w:numPr>
          <w:ilvl w:val="0"/>
          <w:numId w:val="1"/>
        </w:numPr>
        <w:spacing w:line="360" w:lineRule="auto"/>
        <w:ind w:firstLine="709"/>
        <w:jc w:val="both"/>
        <w:rPr>
          <w:rFonts w:ascii="Times New Roman" w:hAnsi="Times New Roman" w:cs="Times New Roman"/>
          <w:sz w:val="28"/>
          <w:szCs w:val="28"/>
          <w:lang w:val="be-BY"/>
        </w:rPr>
      </w:pPr>
      <w:r w:rsidRPr="00650F26">
        <w:rPr>
          <w:rFonts w:ascii="Times New Roman" w:hAnsi="Times New Roman" w:cs="Times New Roman"/>
          <w:sz w:val="28"/>
          <w:szCs w:val="28"/>
          <w:lang w:val="be-BY"/>
        </w:rPr>
        <w:t>Изучить   литера</w:t>
      </w:r>
      <w:r w:rsidR="0087636D">
        <w:rPr>
          <w:rFonts w:ascii="Times New Roman" w:hAnsi="Times New Roman" w:cs="Times New Roman"/>
          <w:sz w:val="28"/>
          <w:szCs w:val="28"/>
          <w:lang w:val="be-BY"/>
        </w:rPr>
        <w:t>туру о Великой Отечественной войне  в библиотеке, проанализировать  информацию об Алексее Тарасовиче Мясникове</w:t>
      </w:r>
      <w:r w:rsidRPr="00650F26">
        <w:rPr>
          <w:rFonts w:ascii="Times New Roman" w:hAnsi="Times New Roman" w:cs="Times New Roman"/>
          <w:sz w:val="28"/>
          <w:szCs w:val="28"/>
          <w:lang w:val="be-BY"/>
        </w:rPr>
        <w:t xml:space="preserve"> </w:t>
      </w:r>
      <w:r w:rsidR="0087636D">
        <w:rPr>
          <w:rFonts w:ascii="Times New Roman" w:hAnsi="Times New Roman" w:cs="Times New Roman"/>
          <w:sz w:val="28"/>
          <w:szCs w:val="28"/>
          <w:lang w:val="be-BY"/>
        </w:rPr>
        <w:t xml:space="preserve">из личного интервью </w:t>
      </w:r>
      <w:r w:rsidRPr="00650F26">
        <w:rPr>
          <w:rFonts w:ascii="Times New Roman" w:hAnsi="Times New Roman" w:cs="Times New Roman"/>
          <w:sz w:val="28"/>
          <w:szCs w:val="28"/>
          <w:lang w:val="be-BY"/>
        </w:rPr>
        <w:t>с ним;</w:t>
      </w:r>
    </w:p>
    <w:p w:rsidR="00275F61" w:rsidRPr="00650F26" w:rsidRDefault="00275F61" w:rsidP="001A59B3">
      <w:pPr>
        <w:pStyle w:val="a3"/>
        <w:numPr>
          <w:ilvl w:val="0"/>
          <w:numId w:val="1"/>
        </w:numPr>
        <w:spacing w:line="360" w:lineRule="auto"/>
        <w:ind w:firstLine="709"/>
        <w:jc w:val="both"/>
        <w:rPr>
          <w:rFonts w:ascii="Times New Roman" w:hAnsi="Times New Roman" w:cs="Times New Roman"/>
          <w:sz w:val="28"/>
          <w:szCs w:val="28"/>
          <w:lang w:val="be-BY"/>
        </w:rPr>
      </w:pPr>
      <w:r w:rsidRPr="00650F26">
        <w:rPr>
          <w:rFonts w:ascii="Times New Roman" w:hAnsi="Times New Roman" w:cs="Times New Roman"/>
          <w:sz w:val="28"/>
          <w:szCs w:val="28"/>
          <w:lang w:val="be-BY"/>
        </w:rPr>
        <w:t>Выбрать наиболее важную и инте</w:t>
      </w:r>
      <w:r w:rsidR="006B42B2">
        <w:rPr>
          <w:rFonts w:ascii="Times New Roman" w:hAnsi="Times New Roman" w:cs="Times New Roman"/>
          <w:sz w:val="28"/>
          <w:szCs w:val="28"/>
          <w:lang w:val="be-BY"/>
        </w:rPr>
        <w:t>ресную информацию о боевом пути гвардейцев 5 Донского корпуса.</w:t>
      </w:r>
    </w:p>
    <w:p w:rsidR="00275F61" w:rsidRPr="00515DCF" w:rsidRDefault="00275F61" w:rsidP="001A59B3">
      <w:pPr>
        <w:spacing w:line="360" w:lineRule="auto"/>
        <w:ind w:firstLine="709"/>
        <w:jc w:val="both"/>
        <w:rPr>
          <w:rFonts w:ascii="Times New Roman" w:hAnsi="Times New Roman" w:cs="Times New Roman"/>
          <w:sz w:val="28"/>
          <w:szCs w:val="28"/>
        </w:rPr>
      </w:pPr>
      <w:r w:rsidRPr="00650F26">
        <w:rPr>
          <w:rFonts w:ascii="Times New Roman" w:hAnsi="Times New Roman" w:cs="Times New Roman"/>
          <w:b/>
          <w:sz w:val="28"/>
          <w:szCs w:val="28"/>
          <w:lang w:val="be-BY"/>
        </w:rPr>
        <w:t xml:space="preserve"> </w:t>
      </w:r>
      <w:r w:rsidRPr="00650F26">
        <w:rPr>
          <w:rFonts w:ascii="Times New Roman" w:hAnsi="Times New Roman" w:cs="Times New Roman"/>
          <w:sz w:val="28"/>
          <w:szCs w:val="28"/>
          <w:lang w:val="be-BY"/>
        </w:rPr>
        <w:t xml:space="preserve">                          </w:t>
      </w:r>
      <w:r w:rsidRPr="00515DCF">
        <w:rPr>
          <w:rFonts w:ascii="Times New Roman" w:hAnsi="Times New Roman" w:cs="Times New Roman"/>
          <w:sz w:val="28"/>
          <w:szCs w:val="28"/>
        </w:rPr>
        <w:t xml:space="preserve">                    </w:t>
      </w: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1A59B3">
      <w:pPr>
        <w:spacing w:line="360" w:lineRule="auto"/>
        <w:ind w:firstLine="709"/>
        <w:jc w:val="both"/>
        <w:rPr>
          <w:rFonts w:ascii="Times New Roman" w:hAnsi="Times New Roman" w:cs="Times New Roman"/>
          <w:sz w:val="28"/>
          <w:szCs w:val="28"/>
        </w:rPr>
      </w:pPr>
    </w:p>
    <w:p w:rsidR="00275F61" w:rsidRPr="00515DCF" w:rsidRDefault="00275F61" w:rsidP="0087636D">
      <w:pPr>
        <w:spacing w:line="360" w:lineRule="auto"/>
        <w:jc w:val="both"/>
        <w:rPr>
          <w:rFonts w:ascii="Times New Roman" w:hAnsi="Times New Roman" w:cs="Times New Roman"/>
          <w:sz w:val="28"/>
          <w:szCs w:val="28"/>
        </w:rPr>
      </w:pPr>
    </w:p>
    <w:p w:rsidR="00275F61" w:rsidRDefault="00275F61" w:rsidP="0087636D">
      <w:pPr>
        <w:spacing w:line="360" w:lineRule="auto"/>
        <w:ind w:firstLine="709"/>
        <w:jc w:val="both"/>
        <w:rPr>
          <w:rFonts w:ascii="Times New Roman" w:hAnsi="Times New Roman" w:cs="Times New Roman"/>
          <w:sz w:val="28"/>
          <w:szCs w:val="28"/>
          <w:lang w:val="be-BY"/>
        </w:rPr>
      </w:pPr>
      <w:r w:rsidRPr="00515DCF">
        <w:rPr>
          <w:rFonts w:ascii="Times New Roman" w:hAnsi="Times New Roman" w:cs="Times New Roman"/>
          <w:sz w:val="28"/>
          <w:szCs w:val="28"/>
        </w:rPr>
        <w:lastRenderedPageBreak/>
        <w:t xml:space="preserve">                                           </w:t>
      </w:r>
      <w:r w:rsidRPr="00650F26">
        <w:rPr>
          <w:rFonts w:ascii="Times New Roman" w:hAnsi="Times New Roman" w:cs="Times New Roman"/>
          <w:b/>
          <w:sz w:val="28"/>
          <w:szCs w:val="28"/>
          <w:lang w:val="be-BY"/>
        </w:rPr>
        <w:t>Основная часть</w:t>
      </w:r>
    </w:p>
    <w:tbl>
      <w:tblPr>
        <w:tblStyle w:val="aa"/>
        <w:tblW w:w="0" w:type="auto"/>
        <w:tblLook w:val="04A0"/>
      </w:tblPr>
      <w:tblGrid>
        <w:gridCol w:w="4644"/>
        <w:gridCol w:w="4536"/>
      </w:tblGrid>
      <w:tr w:rsidR="0087636D" w:rsidTr="0087636D">
        <w:tc>
          <w:tcPr>
            <w:tcW w:w="4644" w:type="dxa"/>
            <w:tcBorders>
              <w:top w:val="nil"/>
              <w:left w:val="nil"/>
              <w:bottom w:val="nil"/>
              <w:right w:val="nil"/>
            </w:tcBorders>
          </w:tcPr>
          <w:p w:rsidR="0087636D" w:rsidRDefault="0087636D" w:rsidP="0087636D">
            <w:pPr>
              <w:spacing w:line="360" w:lineRule="auto"/>
              <w:jc w:val="both"/>
              <w:rPr>
                <w:rFonts w:ascii="Times New Roman" w:hAnsi="Times New Roman" w:cs="Times New Roman"/>
                <w:sz w:val="28"/>
                <w:szCs w:val="28"/>
                <w:lang w:val="be-BY"/>
              </w:rPr>
            </w:pPr>
          </w:p>
        </w:tc>
        <w:tc>
          <w:tcPr>
            <w:tcW w:w="4536" w:type="dxa"/>
            <w:tcBorders>
              <w:top w:val="nil"/>
              <w:left w:val="nil"/>
              <w:bottom w:val="nil"/>
              <w:right w:val="nil"/>
            </w:tcBorders>
          </w:tcPr>
          <w:p w:rsidR="0087636D" w:rsidRPr="009F2215" w:rsidRDefault="0087636D" w:rsidP="0087636D">
            <w:pPr>
              <w:spacing w:line="360" w:lineRule="auto"/>
              <w:contextualSpacing/>
              <w:jc w:val="both"/>
              <w:rPr>
                <w:rFonts w:ascii="Times New Roman" w:hAnsi="Times New Roman" w:cs="Times New Roman"/>
                <w:sz w:val="28"/>
                <w:szCs w:val="28"/>
              </w:rPr>
            </w:pPr>
            <w:r w:rsidRPr="009F2215">
              <w:rPr>
                <w:rFonts w:ascii="Times New Roman" w:hAnsi="Times New Roman" w:cs="Times New Roman"/>
                <w:sz w:val="28"/>
                <w:szCs w:val="28"/>
              </w:rPr>
              <w:t>Отгремела пора</w:t>
            </w:r>
          </w:p>
          <w:p w:rsidR="0087636D" w:rsidRPr="009F2215" w:rsidRDefault="0087636D" w:rsidP="0087636D">
            <w:pPr>
              <w:spacing w:line="360" w:lineRule="auto"/>
              <w:ind w:firstLine="35"/>
              <w:contextualSpacing/>
              <w:jc w:val="both"/>
              <w:rPr>
                <w:rFonts w:ascii="Times New Roman" w:hAnsi="Times New Roman" w:cs="Times New Roman"/>
                <w:sz w:val="28"/>
                <w:szCs w:val="28"/>
              </w:rPr>
            </w:pPr>
            <w:r w:rsidRPr="009F2215">
              <w:rPr>
                <w:rFonts w:ascii="Times New Roman" w:hAnsi="Times New Roman" w:cs="Times New Roman"/>
                <w:sz w:val="28"/>
                <w:szCs w:val="28"/>
              </w:rPr>
              <w:t>Нескончаемых гроз,</w:t>
            </w:r>
          </w:p>
          <w:p w:rsidR="0087636D" w:rsidRPr="009F2215" w:rsidRDefault="0087636D" w:rsidP="0087636D">
            <w:pPr>
              <w:spacing w:line="360" w:lineRule="auto"/>
              <w:ind w:firstLine="35"/>
              <w:contextualSpacing/>
              <w:jc w:val="both"/>
              <w:rPr>
                <w:rFonts w:ascii="Times New Roman" w:hAnsi="Times New Roman" w:cs="Times New Roman"/>
                <w:sz w:val="28"/>
                <w:szCs w:val="28"/>
              </w:rPr>
            </w:pPr>
            <w:r w:rsidRPr="009F2215">
              <w:rPr>
                <w:rFonts w:ascii="Times New Roman" w:hAnsi="Times New Roman" w:cs="Times New Roman"/>
                <w:sz w:val="28"/>
                <w:szCs w:val="28"/>
              </w:rPr>
              <w:t>В каждом доме сполна.</w:t>
            </w:r>
          </w:p>
          <w:p w:rsidR="0087636D" w:rsidRPr="009F2215" w:rsidRDefault="0087636D" w:rsidP="0087636D">
            <w:pPr>
              <w:spacing w:line="360" w:lineRule="auto"/>
              <w:ind w:firstLine="35"/>
              <w:contextualSpacing/>
              <w:jc w:val="both"/>
              <w:rPr>
                <w:rFonts w:ascii="Times New Roman" w:hAnsi="Times New Roman" w:cs="Times New Roman"/>
                <w:sz w:val="28"/>
                <w:szCs w:val="28"/>
              </w:rPr>
            </w:pPr>
            <w:r w:rsidRPr="009F2215">
              <w:rPr>
                <w:rFonts w:ascii="Times New Roman" w:hAnsi="Times New Roman" w:cs="Times New Roman"/>
                <w:sz w:val="28"/>
                <w:szCs w:val="28"/>
              </w:rPr>
              <w:t>Было горя и слёз,</w:t>
            </w:r>
          </w:p>
          <w:p w:rsidR="0087636D" w:rsidRPr="009F2215" w:rsidRDefault="0087636D" w:rsidP="0087636D">
            <w:pPr>
              <w:spacing w:line="360" w:lineRule="auto"/>
              <w:ind w:firstLine="35"/>
              <w:contextualSpacing/>
              <w:jc w:val="both"/>
              <w:rPr>
                <w:rFonts w:ascii="Times New Roman" w:hAnsi="Times New Roman" w:cs="Times New Roman"/>
                <w:sz w:val="28"/>
                <w:szCs w:val="28"/>
              </w:rPr>
            </w:pPr>
            <w:r w:rsidRPr="009F2215">
              <w:rPr>
                <w:rFonts w:ascii="Times New Roman" w:hAnsi="Times New Roman" w:cs="Times New Roman"/>
                <w:sz w:val="28"/>
                <w:szCs w:val="28"/>
              </w:rPr>
              <w:t>Что куда ни взгляни-</w:t>
            </w:r>
          </w:p>
          <w:p w:rsidR="0087636D" w:rsidRPr="009F2215" w:rsidRDefault="0087636D" w:rsidP="0087636D">
            <w:pPr>
              <w:spacing w:line="360" w:lineRule="auto"/>
              <w:ind w:firstLine="35"/>
              <w:contextualSpacing/>
              <w:jc w:val="both"/>
              <w:rPr>
                <w:rFonts w:ascii="Times New Roman" w:hAnsi="Times New Roman" w:cs="Times New Roman"/>
                <w:sz w:val="28"/>
                <w:szCs w:val="28"/>
              </w:rPr>
            </w:pPr>
            <w:r w:rsidRPr="009F2215">
              <w:rPr>
                <w:rFonts w:ascii="Times New Roman" w:hAnsi="Times New Roman" w:cs="Times New Roman"/>
                <w:sz w:val="28"/>
                <w:szCs w:val="28"/>
              </w:rPr>
              <w:t>Обелиски стоят,</w:t>
            </w:r>
          </w:p>
          <w:p w:rsidR="0087636D" w:rsidRPr="009B1B05" w:rsidRDefault="0087636D" w:rsidP="0087636D">
            <w:pPr>
              <w:spacing w:line="360" w:lineRule="auto"/>
              <w:ind w:firstLine="35"/>
              <w:contextualSpacing/>
              <w:jc w:val="both"/>
              <w:rPr>
                <w:rFonts w:ascii="Times New Roman" w:hAnsi="Times New Roman" w:cs="Times New Roman"/>
                <w:sz w:val="28"/>
                <w:szCs w:val="28"/>
              </w:rPr>
            </w:pPr>
            <w:r w:rsidRPr="009F2215">
              <w:rPr>
                <w:rFonts w:ascii="Times New Roman" w:hAnsi="Times New Roman" w:cs="Times New Roman"/>
                <w:sz w:val="28"/>
                <w:szCs w:val="28"/>
              </w:rPr>
              <w:t>И холмы всей</w:t>
            </w:r>
          </w:p>
          <w:p w:rsidR="0087636D" w:rsidRPr="009F2215" w:rsidRDefault="0087636D" w:rsidP="0087636D">
            <w:pPr>
              <w:spacing w:line="360" w:lineRule="auto"/>
              <w:ind w:firstLine="35"/>
              <w:contextualSpacing/>
              <w:jc w:val="both"/>
              <w:rPr>
                <w:rFonts w:ascii="Times New Roman" w:hAnsi="Times New Roman" w:cs="Times New Roman"/>
                <w:sz w:val="28"/>
                <w:szCs w:val="28"/>
              </w:rPr>
            </w:pPr>
            <w:r w:rsidRPr="009F2215">
              <w:rPr>
                <w:rFonts w:ascii="Times New Roman" w:hAnsi="Times New Roman" w:cs="Times New Roman"/>
                <w:sz w:val="28"/>
                <w:szCs w:val="28"/>
              </w:rPr>
              <w:t>О погибших скорбят…</w:t>
            </w:r>
          </w:p>
          <w:p w:rsidR="0087636D" w:rsidRPr="0087636D" w:rsidRDefault="0087636D" w:rsidP="0087636D">
            <w:pPr>
              <w:spacing w:line="360" w:lineRule="auto"/>
              <w:ind w:firstLine="35"/>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F2215">
              <w:rPr>
                <w:rFonts w:ascii="Times New Roman" w:hAnsi="Times New Roman" w:cs="Times New Roman"/>
                <w:sz w:val="28"/>
                <w:szCs w:val="28"/>
              </w:rPr>
              <w:t xml:space="preserve">Василий </w:t>
            </w:r>
            <w:proofErr w:type="spellStart"/>
            <w:r w:rsidRPr="009F2215">
              <w:rPr>
                <w:rFonts w:ascii="Times New Roman" w:hAnsi="Times New Roman" w:cs="Times New Roman"/>
                <w:sz w:val="28"/>
                <w:szCs w:val="28"/>
              </w:rPr>
              <w:t>Бахилов</w:t>
            </w:r>
            <w:proofErr w:type="spellEnd"/>
            <w:r w:rsidRPr="009F2215">
              <w:rPr>
                <w:rFonts w:ascii="Times New Roman" w:hAnsi="Times New Roman" w:cs="Times New Roman"/>
                <w:sz w:val="28"/>
                <w:szCs w:val="28"/>
              </w:rPr>
              <w:t>.</w:t>
            </w:r>
          </w:p>
        </w:tc>
      </w:tr>
    </w:tbl>
    <w:p w:rsidR="00275F61" w:rsidRPr="00650F26" w:rsidRDefault="00275F61" w:rsidP="00840395">
      <w:pPr>
        <w:spacing w:after="0" w:line="360" w:lineRule="auto"/>
        <w:rPr>
          <w:rFonts w:ascii="Times New Roman" w:hAnsi="Times New Roman" w:cs="Times New Roman"/>
          <w:sz w:val="28"/>
          <w:szCs w:val="28"/>
          <w:lang w:val="be-BY"/>
        </w:rPr>
      </w:pPr>
    </w:p>
    <w:p w:rsidR="00275F61" w:rsidRPr="00515DCF" w:rsidRDefault="00275F61" w:rsidP="001A59B3">
      <w:pPr>
        <w:spacing w:after="0" w:line="360" w:lineRule="auto"/>
        <w:ind w:firstLine="709"/>
        <w:jc w:val="both"/>
      </w:pPr>
      <w:r>
        <w:rPr>
          <w:rFonts w:ascii="Times New Roman" w:hAnsi="Times New Roman" w:cs="Times New Roman"/>
          <w:b/>
          <w:sz w:val="28"/>
          <w:szCs w:val="28"/>
          <w:lang w:val="be-BY"/>
        </w:rPr>
        <w:t xml:space="preserve"> </w:t>
      </w:r>
      <w:r w:rsidRPr="00650F26">
        <w:rPr>
          <w:rFonts w:ascii="Times New Roman" w:hAnsi="Times New Roman" w:cs="Times New Roman"/>
          <w:sz w:val="28"/>
          <w:szCs w:val="28"/>
        </w:rPr>
        <w:t>22 июня 1941 г в 3 ч 15 минут  немецкие  войска перешли границы Советского Союза. Так началась Великая Отечественная война.</w:t>
      </w:r>
      <w:r w:rsidRPr="009B1B05">
        <w:t xml:space="preserve"> </w:t>
      </w:r>
    </w:p>
    <w:p w:rsidR="00275F61" w:rsidRPr="009B1B05" w:rsidRDefault="00275F61" w:rsidP="001A59B3">
      <w:pPr>
        <w:spacing w:after="0" w:line="360" w:lineRule="auto"/>
        <w:ind w:firstLine="709"/>
        <w:jc w:val="both"/>
        <w:rPr>
          <w:rFonts w:ascii="Times New Roman" w:hAnsi="Times New Roman" w:cs="Times New Roman"/>
          <w:sz w:val="28"/>
          <w:szCs w:val="28"/>
        </w:rPr>
      </w:pPr>
      <w:r w:rsidRPr="009B1B05">
        <w:rPr>
          <w:rFonts w:ascii="Times New Roman" w:hAnsi="Times New Roman" w:cs="Times New Roman"/>
          <w:sz w:val="28"/>
          <w:szCs w:val="28"/>
        </w:rPr>
        <w:t>Двадцать второго июня,</w:t>
      </w:r>
    </w:p>
    <w:p w:rsidR="00275F61" w:rsidRPr="009B1B05" w:rsidRDefault="00275F61" w:rsidP="001A59B3">
      <w:pPr>
        <w:spacing w:after="0" w:line="360" w:lineRule="auto"/>
        <w:ind w:firstLine="709"/>
        <w:jc w:val="both"/>
        <w:rPr>
          <w:rFonts w:ascii="Times New Roman" w:hAnsi="Times New Roman" w:cs="Times New Roman"/>
          <w:sz w:val="28"/>
          <w:szCs w:val="28"/>
        </w:rPr>
      </w:pPr>
      <w:r w:rsidRPr="009B1B05">
        <w:rPr>
          <w:rFonts w:ascii="Times New Roman" w:hAnsi="Times New Roman" w:cs="Times New Roman"/>
          <w:sz w:val="28"/>
          <w:szCs w:val="28"/>
        </w:rPr>
        <w:t xml:space="preserve"> Ровно в четыре часа,</w:t>
      </w:r>
    </w:p>
    <w:p w:rsidR="00275F61" w:rsidRPr="009B1B05" w:rsidRDefault="00275F61" w:rsidP="001A59B3">
      <w:pPr>
        <w:spacing w:after="0" w:line="360" w:lineRule="auto"/>
        <w:ind w:firstLine="709"/>
        <w:jc w:val="both"/>
        <w:rPr>
          <w:rFonts w:ascii="Times New Roman" w:hAnsi="Times New Roman" w:cs="Times New Roman"/>
          <w:sz w:val="28"/>
          <w:szCs w:val="28"/>
        </w:rPr>
      </w:pPr>
      <w:r w:rsidRPr="009B1B05">
        <w:rPr>
          <w:rFonts w:ascii="Times New Roman" w:hAnsi="Times New Roman" w:cs="Times New Roman"/>
          <w:sz w:val="28"/>
          <w:szCs w:val="28"/>
        </w:rPr>
        <w:t xml:space="preserve"> Киев бомбили, нам объявили,</w:t>
      </w:r>
    </w:p>
    <w:p w:rsidR="00275F61" w:rsidRPr="00515DCF" w:rsidRDefault="00275F61" w:rsidP="001A59B3">
      <w:pPr>
        <w:spacing w:after="0" w:line="360" w:lineRule="auto"/>
        <w:ind w:firstLine="709"/>
        <w:jc w:val="both"/>
        <w:rPr>
          <w:rFonts w:ascii="Times New Roman" w:hAnsi="Times New Roman" w:cs="Times New Roman"/>
          <w:sz w:val="28"/>
          <w:szCs w:val="28"/>
        </w:rPr>
      </w:pPr>
      <w:r w:rsidRPr="009B1B05">
        <w:rPr>
          <w:rFonts w:ascii="Times New Roman" w:hAnsi="Times New Roman" w:cs="Times New Roman"/>
          <w:sz w:val="28"/>
          <w:szCs w:val="28"/>
        </w:rPr>
        <w:t xml:space="preserve"> Что </w:t>
      </w:r>
      <w:proofErr w:type="spellStart"/>
      <w:r w:rsidRPr="009B1B05">
        <w:rPr>
          <w:rFonts w:ascii="Times New Roman" w:hAnsi="Times New Roman" w:cs="Times New Roman"/>
          <w:sz w:val="28"/>
          <w:szCs w:val="28"/>
        </w:rPr>
        <w:t>началася</w:t>
      </w:r>
      <w:proofErr w:type="spellEnd"/>
      <w:r w:rsidRPr="009B1B05">
        <w:rPr>
          <w:rFonts w:ascii="Times New Roman" w:hAnsi="Times New Roman" w:cs="Times New Roman"/>
          <w:sz w:val="28"/>
          <w:szCs w:val="28"/>
        </w:rPr>
        <w:t xml:space="preserve"> война...</w:t>
      </w:r>
      <w:r w:rsidRPr="00650F26">
        <w:rPr>
          <w:rFonts w:ascii="Times New Roman" w:hAnsi="Times New Roman" w:cs="Times New Roman"/>
          <w:sz w:val="28"/>
          <w:szCs w:val="28"/>
        </w:rPr>
        <w:t xml:space="preserve"> </w:t>
      </w:r>
    </w:p>
    <w:p w:rsidR="00275F61" w:rsidRDefault="00275F61" w:rsidP="001A59B3">
      <w:pPr>
        <w:spacing w:after="0" w:line="360" w:lineRule="auto"/>
        <w:ind w:firstLine="709"/>
        <w:jc w:val="both"/>
        <w:rPr>
          <w:rFonts w:ascii="Times New Roman" w:hAnsi="Times New Roman" w:cs="Times New Roman"/>
          <w:sz w:val="28"/>
          <w:szCs w:val="28"/>
        </w:rPr>
      </w:pPr>
      <w:r w:rsidRPr="00650F26">
        <w:rPr>
          <w:rFonts w:ascii="Times New Roman" w:hAnsi="Times New Roman" w:cs="Times New Roman"/>
          <w:sz w:val="28"/>
          <w:szCs w:val="28"/>
        </w:rPr>
        <w:t>Четыре долгих  года, 1418 дней, шла на нашей земле самая кровопролитная и страшная война в истории человечества. «Россия должна быть ликвидирована» - объявил Гитлер.       Фашисты превратили в руины наши города и села, издевались над мирным населением, нашими военнопленными, проводили мед</w:t>
      </w:r>
      <w:r>
        <w:rPr>
          <w:rFonts w:ascii="Times New Roman" w:hAnsi="Times New Roman" w:cs="Times New Roman"/>
          <w:sz w:val="28"/>
          <w:szCs w:val="28"/>
        </w:rPr>
        <w:t>ицинские</w:t>
      </w:r>
      <w:r w:rsidRPr="00650F26">
        <w:rPr>
          <w:rFonts w:ascii="Times New Roman" w:hAnsi="Times New Roman" w:cs="Times New Roman"/>
          <w:sz w:val="28"/>
          <w:szCs w:val="28"/>
        </w:rPr>
        <w:t xml:space="preserve"> эксперименты над совет</w:t>
      </w:r>
      <w:r w:rsidR="0087636D">
        <w:rPr>
          <w:rFonts w:ascii="Times New Roman" w:hAnsi="Times New Roman" w:cs="Times New Roman"/>
          <w:sz w:val="28"/>
          <w:szCs w:val="28"/>
        </w:rPr>
        <w:t>скими людьми, морили голодом, жг</w:t>
      </w:r>
      <w:r w:rsidRPr="00650F26">
        <w:rPr>
          <w:rFonts w:ascii="Times New Roman" w:hAnsi="Times New Roman" w:cs="Times New Roman"/>
          <w:sz w:val="28"/>
          <w:szCs w:val="28"/>
        </w:rPr>
        <w:t>ли в крематориях. На завоеванных территориях местное население использовалось на принудительных работах, на разминировании. Каралось буквально все: отказ от работы, передвижение в ночное время. На этих</w:t>
      </w:r>
      <w:r w:rsidR="0087636D">
        <w:rPr>
          <w:rFonts w:ascii="Times New Roman" w:hAnsi="Times New Roman" w:cs="Times New Roman"/>
          <w:sz w:val="28"/>
          <w:szCs w:val="28"/>
        </w:rPr>
        <w:t xml:space="preserve"> территориях создавались лагеря</w:t>
      </w:r>
      <w:r w:rsidRPr="00650F26">
        <w:rPr>
          <w:rFonts w:ascii="Times New Roman" w:hAnsi="Times New Roman" w:cs="Times New Roman"/>
          <w:sz w:val="28"/>
          <w:szCs w:val="28"/>
        </w:rPr>
        <w:t xml:space="preserve"> смерти, концлагеря, тюрьмы. Производились зверские расправы.  </w:t>
      </w:r>
    </w:p>
    <w:p w:rsidR="00840395" w:rsidRPr="00650F26" w:rsidRDefault="00840395" w:rsidP="001A59B3">
      <w:pPr>
        <w:spacing w:after="0" w:line="360" w:lineRule="auto"/>
        <w:ind w:firstLine="709"/>
        <w:jc w:val="both"/>
        <w:rPr>
          <w:rFonts w:ascii="Times New Roman" w:hAnsi="Times New Roman" w:cs="Times New Roman"/>
          <w:sz w:val="28"/>
          <w:szCs w:val="28"/>
        </w:rPr>
      </w:pPr>
    </w:p>
    <w:p w:rsidR="001A59B3" w:rsidRPr="00403A17" w:rsidRDefault="001A59B3" w:rsidP="001A59B3">
      <w:pPr>
        <w:spacing w:after="0" w:line="360" w:lineRule="auto"/>
        <w:ind w:firstLine="709"/>
        <w:jc w:val="both"/>
        <w:rPr>
          <w:rFonts w:ascii="Times New Roman" w:hAnsi="Times New Roman" w:cs="Times New Roman"/>
          <w:b/>
          <w:sz w:val="28"/>
          <w:szCs w:val="28"/>
        </w:rPr>
      </w:pPr>
    </w:p>
    <w:p w:rsidR="00275F61" w:rsidRDefault="00403A17" w:rsidP="00403A17">
      <w:pPr>
        <w:shd w:val="clear" w:color="auto" w:fill="FFFFFF"/>
        <w:spacing w:before="168" w:after="0" w:line="360" w:lineRule="auto"/>
        <w:ind w:firstLine="709"/>
        <w:jc w:val="center"/>
        <w:rPr>
          <w:rFonts w:ascii="Times New Roman" w:hAnsi="Times New Roman" w:cs="Times New Roman"/>
          <w:b/>
          <w:sz w:val="28"/>
          <w:szCs w:val="28"/>
        </w:rPr>
      </w:pPr>
      <w:r w:rsidRPr="00403A17">
        <w:rPr>
          <w:rFonts w:ascii="Times New Roman" w:hAnsi="Times New Roman" w:cs="Times New Roman"/>
          <w:b/>
          <w:sz w:val="28"/>
          <w:szCs w:val="28"/>
        </w:rPr>
        <w:lastRenderedPageBreak/>
        <w:t>Основная часть</w:t>
      </w:r>
    </w:p>
    <w:p w:rsidR="00403A17" w:rsidRDefault="00403A17" w:rsidP="00403A17">
      <w:pPr>
        <w:shd w:val="clear" w:color="auto" w:fill="FFFFFF"/>
        <w:spacing w:before="168"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А.Т. Мясников – гвардеец 5 Донского кавалерийского полка.</w:t>
      </w:r>
    </w:p>
    <w:p w:rsidR="004C70E2" w:rsidRPr="004C70E2" w:rsidRDefault="004C70E2" w:rsidP="004C70E2">
      <w:pPr>
        <w:pStyle w:val="a6"/>
        <w:spacing w:line="360" w:lineRule="auto"/>
        <w:jc w:val="right"/>
        <w:rPr>
          <w:rFonts w:ascii="Times New Roman" w:hAnsi="Times New Roman" w:cs="Times New Roman"/>
          <w:sz w:val="28"/>
          <w:szCs w:val="28"/>
          <w:lang w:eastAsia="ru-RU"/>
        </w:rPr>
      </w:pPr>
      <w:r w:rsidRPr="004C70E2">
        <w:rPr>
          <w:rFonts w:ascii="Times New Roman" w:hAnsi="Times New Roman" w:cs="Times New Roman"/>
          <w:sz w:val="28"/>
          <w:szCs w:val="28"/>
          <w:lang w:eastAsia="ru-RU"/>
        </w:rPr>
        <w:t>Нерв войны - это связь. Неказиста,</w:t>
      </w:r>
    </w:p>
    <w:p w:rsidR="004C70E2" w:rsidRPr="004C70E2" w:rsidRDefault="004C70E2" w:rsidP="004C70E2">
      <w:pPr>
        <w:pStyle w:val="a6"/>
        <w:spacing w:line="360" w:lineRule="auto"/>
        <w:jc w:val="right"/>
        <w:rPr>
          <w:rFonts w:ascii="Times New Roman" w:hAnsi="Times New Roman" w:cs="Times New Roman"/>
          <w:sz w:val="28"/>
          <w:szCs w:val="28"/>
          <w:lang w:eastAsia="ru-RU"/>
        </w:rPr>
      </w:pPr>
      <w:r w:rsidRPr="004C70E2">
        <w:rPr>
          <w:rFonts w:ascii="Times New Roman" w:hAnsi="Times New Roman" w:cs="Times New Roman"/>
          <w:sz w:val="28"/>
          <w:szCs w:val="28"/>
          <w:lang w:eastAsia="ru-RU"/>
        </w:rPr>
        <w:t>Безымянна работа связиста,</w:t>
      </w:r>
    </w:p>
    <w:p w:rsidR="004C70E2" w:rsidRDefault="004C70E2" w:rsidP="004C70E2">
      <w:pPr>
        <w:pStyle w:val="a6"/>
        <w:spacing w:line="360" w:lineRule="auto"/>
        <w:jc w:val="right"/>
        <w:rPr>
          <w:rFonts w:ascii="Times New Roman" w:hAnsi="Times New Roman" w:cs="Times New Roman"/>
          <w:sz w:val="28"/>
          <w:szCs w:val="28"/>
          <w:lang w:eastAsia="ru-RU"/>
        </w:rPr>
      </w:pPr>
      <w:r w:rsidRPr="004C70E2">
        <w:rPr>
          <w:rFonts w:ascii="Times New Roman" w:hAnsi="Times New Roman" w:cs="Times New Roman"/>
          <w:sz w:val="28"/>
          <w:szCs w:val="28"/>
          <w:lang w:eastAsia="ru-RU"/>
        </w:rPr>
        <w:t>Но на фронте и ей нет цены.</w:t>
      </w:r>
    </w:p>
    <w:p w:rsidR="004C70E2" w:rsidRPr="004C70E2" w:rsidRDefault="004C70E2" w:rsidP="004C70E2">
      <w:pPr>
        <w:pStyle w:val="a6"/>
        <w:spacing w:line="360" w:lineRule="auto"/>
        <w:jc w:val="right"/>
        <w:rPr>
          <w:rFonts w:ascii="Times New Roman" w:hAnsi="Times New Roman" w:cs="Times New Roman"/>
          <w:b/>
          <w:sz w:val="28"/>
          <w:szCs w:val="28"/>
        </w:rPr>
      </w:pPr>
      <w:r>
        <w:rPr>
          <w:rFonts w:ascii="Times New Roman" w:hAnsi="Times New Roman" w:cs="Times New Roman"/>
          <w:sz w:val="28"/>
          <w:szCs w:val="28"/>
          <w:lang w:eastAsia="ru-RU"/>
        </w:rPr>
        <w:t>Ю.Кузнецов.</w:t>
      </w:r>
    </w:p>
    <w:p w:rsidR="00962D21" w:rsidRPr="00403A17" w:rsidRDefault="001A59B3" w:rsidP="00403A17">
      <w:pPr>
        <w:ind w:firstLine="709"/>
        <w:jc w:val="both"/>
        <w:rPr>
          <w:rFonts w:ascii="Times New Roman" w:hAnsi="Times New Roman" w:cs="Times New Roman"/>
          <w:sz w:val="28"/>
          <w:szCs w:val="28"/>
        </w:rPr>
      </w:pPr>
      <w:r w:rsidRPr="00403A17">
        <w:rPr>
          <w:rFonts w:ascii="Times New Roman" w:hAnsi="Times New Roman" w:cs="Times New Roman"/>
          <w:sz w:val="28"/>
          <w:szCs w:val="28"/>
        </w:rPr>
        <w:t>Алексей Тарасович Мясников родился 25 декабря 1924 года. До начала Великой Отечественной войны работал в колхозе «Новая жизнь», рядовым колхозником, поскольку не было еще 18 лет. Ощущения того, что надвигается война</w:t>
      </w:r>
      <w:r w:rsidR="0087636D" w:rsidRPr="00403A17">
        <w:rPr>
          <w:rFonts w:ascii="Times New Roman" w:hAnsi="Times New Roman" w:cs="Times New Roman"/>
          <w:sz w:val="28"/>
          <w:szCs w:val="28"/>
        </w:rPr>
        <w:t>,</w:t>
      </w:r>
      <w:r w:rsidRPr="00403A17">
        <w:rPr>
          <w:rFonts w:ascii="Times New Roman" w:hAnsi="Times New Roman" w:cs="Times New Roman"/>
          <w:sz w:val="28"/>
          <w:szCs w:val="28"/>
        </w:rPr>
        <w:t xml:space="preserve"> не было, жили очень хорошо. Колхоз был небольшой, располагался в деревне </w:t>
      </w:r>
      <w:proofErr w:type="spellStart"/>
      <w:r w:rsidRPr="00403A17">
        <w:rPr>
          <w:rFonts w:ascii="Times New Roman" w:hAnsi="Times New Roman" w:cs="Times New Roman"/>
          <w:sz w:val="28"/>
          <w:szCs w:val="28"/>
        </w:rPr>
        <w:t>Дубасовка</w:t>
      </w:r>
      <w:proofErr w:type="spellEnd"/>
      <w:r w:rsidRPr="00403A17">
        <w:rPr>
          <w:rFonts w:ascii="Times New Roman" w:hAnsi="Times New Roman" w:cs="Times New Roman"/>
          <w:sz w:val="28"/>
          <w:szCs w:val="28"/>
        </w:rPr>
        <w:t xml:space="preserve">. О начале войны узнали по радио из выступления Молотова. </w:t>
      </w:r>
      <w:r w:rsidR="0087636D" w:rsidRPr="00403A17">
        <w:rPr>
          <w:rFonts w:ascii="Times New Roman" w:hAnsi="Times New Roman" w:cs="Times New Roman"/>
          <w:sz w:val="28"/>
          <w:szCs w:val="28"/>
        </w:rPr>
        <w:t xml:space="preserve">Из интервью А.Т. </w:t>
      </w:r>
      <w:proofErr w:type="spellStart"/>
      <w:r w:rsidR="0087636D" w:rsidRPr="00403A17">
        <w:rPr>
          <w:rFonts w:ascii="Times New Roman" w:hAnsi="Times New Roman" w:cs="Times New Roman"/>
          <w:sz w:val="28"/>
          <w:szCs w:val="28"/>
        </w:rPr>
        <w:t>Мясникова</w:t>
      </w:r>
      <w:proofErr w:type="spellEnd"/>
      <w:r w:rsidR="0087636D" w:rsidRPr="00403A17">
        <w:rPr>
          <w:rFonts w:ascii="Times New Roman" w:hAnsi="Times New Roman" w:cs="Times New Roman"/>
          <w:sz w:val="28"/>
          <w:szCs w:val="28"/>
        </w:rPr>
        <w:t>: «</w:t>
      </w:r>
      <w:r w:rsidRPr="00403A17">
        <w:rPr>
          <w:rFonts w:ascii="Times New Roman" w:hAnsi="Times New Roman" w:cs="Times New Roman"/>
          <w:sz w:val="28"/>
          <w:szCs w:val="28"/>
        </w:rPr>
        <w:t xml:space="preserve">Получили мы повестки в </w:t>
      </w:r>
      <w:r w:rsidR="0087636D" w:rsidRPr="00403A17">
        <w:rPr>
          <w:rFonts w:ascii="Times New Roman" w:hAnsi="Times New Roman" w:cs="Times New Roman"/>
          <w:sz w:val="28"/>
          <w:szCs w:val="28"/>
        </w:rPr>
        <w:t xml:space="preserve">станицу </w:t>
      </w:r>
      <w:r w:rsidRPr="00403A17">
        <w:rPr>
          <w:rFonts w:ascii="Times New Roman" w:hAnsi="Times New Roman" w:cs="Times New Roman"/>
          <w:sz w:val="28"/>
          <w:szCs w:val="28"/>
        </w:rPr>
        <w:t>Мечет</w:t>
      </w:r>
      <w:r w:rsidR="0087636D" w:rsidRPr="00403A17">
        <w:rPr>
          <w:rFonts w:ascii="Times New Roman" w:hAnsi="Times New Roman" w:cs="Times New Roman"/>
          <w:sz w:val="28"/>
          <w:szCs w:val="28"/>
        </w:rPr>
        <w:t>инс</w:t>
      </w:r>
      <w:r w:rsidRPr="00403A17">
        <w:rPr>
          <w:rFonts w:ascii="Times New Roman" w:hAnsi="Times New Roman" w:cs="Times New Roman"/>
          <w:sz w:val="28"/>
          <w:szCs w:val="28"/>
        </w:rPr>
        <w:t>ку</w:t>
      </w:r>
      <w:r w:rsidR="0087636D" w:rsidRPr="00403A17">
        <w:rPr>
          <w:rFonts w:ascii="Times New Roman" w:hAnsi="Times New Roman" w:cs="Times New Roman"/>
          <w:sz w:val="28"/>
          <w:szCs w:val="28"/>
        </w:rPr>
        <w:t>ю</w:t>
      </w:r>
      <w:r w:rsidRPr="00403A17">
        <w:rPr>
          <w:rFonts w:ascii="Times New Roman" w:hAnsi="Times New Roman" w:cs="Times New Roman"/>
          <w:sz w:val="28"/>
          <w:szCs w:val="28"/>
        </w:rPr>
        <w:t>, в Военкомат. Но я заболел воспалением легких, поэтому мне не пришлось сразу попасть на фронт. Территория колхоза в это время находилась под оккупацией.</w:t>
      </w:r>
      <w:r w:rsidR="0087636D" w:rsidRPr="00403A17">
        <w:rPr>
          <w:rFonts w:ascii="Times New Roman" w:hAnsi="Times New Roman" w:cs="Times New Roman"/>
          <w:sz w:val="28"/>
          <w:szCs w:val="28"/>
        </w:rPr>
        <w:t xml:space="preserve"> Все были в растерянности, но я знал, что мы победим».</w:t>
      </w:r>
      <w:r w:rsidRPr="00403A17">
        <w:rPr>
          <w:rFonts w:ascii="Times New Roman" w:hAnsi="Times New Roman" w:cs="Times New Roman"/>
          <w:sz w:val="28"/>
          <w:szCs w:val="28"/>
        </w:rPr>
        <w:t xml:space="preserve"> </w:t>
      </w:r>
    </w:p>
    <w:p w:rsidR="00962D21" w:rsidRPr="00403A17" w:rsidRDefault="00962D21" w:rsidP="00962D21">
      <w:pPr>
        <w:pStyle w:val="a6"/>
        <w:spacing w:line="360" w:lineRule="auto"/>
        <w:ind w:firstLine="709"/>
        <w:jc w:val="both"/>
        <w:rPr>
          <w:rFonts w:ascii="Times New Roman" w:hAnsi="Times New Roman" w:cs="Times New Roman"/>
          <w:sz w:val="28"/>
          <w:szCs w:val="28"/>
        </w:rPr>
      </w:pPr>
      <w:r w:rsidRPr="00403A17">
        <w:rPr>
          <w:rFonts w:ascii="Times New Roman" w:hAnsi="Times New Roman" w:cs="Times New Roman"/>
          <w:sz w:val="28"/>
          <w:szCs w:val="28"/>
        </w:rPr>
        <w:t xml:space="preserve">Военная биография Алексея Тарасовича началась 25 марта 1943 года, когда он был призван </w:t>
      </w:r>
      <w:proofErr w:type="spellStart"/>
      <w:r w:rsidRPr="00403A17">
        <w:rPr>
          <w:rFonts w:ascii="Times New Roman" w:hAnsi="Times New Roman" w:cs="Times New Roman"/>
          <w:sz w:val="28"/>
          <w:szCs w:val="28"/>
        </w:rPr>
        <w:t>Целинским</w:t>
      </w:r>
      <w:proofErr w:type="spellEnd"/>
      <w:r w:rsidRPr="00403A17">
        <w:rPr>
          <w:rFonts w:ascii="Times New Roman" w:hAnsi="Times New Roman" w:cs="Times New Roman"/>
          <w:sz w:val="28"/>
          <w:szCs w:val="28"/>
        </w:rPr>
        <w:t xml:space="preserve"> райвоенкоматом на Украинский фронт. Воевал Алексей Тарасович в составе 182 Гвардейского полка</w:t>
      </w:r>
      <w:r w:rsidR="004C70E2">
        <w:rPr>
          <w:rFonts w:ascii="Times New Roman" w:hAnsi="Times New Roman" w:cs="Times New Roman"/>
          <w:sz w:val="28"/>
          <w:szCs w:val="28"/>
        </w:rPr>
        <w:t xml:space="preserve"> 5</w:t>
      </w:r>
      <w:r w:rsidR="00375489">
        <w:rPr>
          <w:rFonts w:ascii="Times New Roman" w:hAnsi="Times New Roman" w:cs="Times New Roman"/>
          <w:sz w:val="28"/>
          <w:szCs w:val="28"/>
        </w:rPr>
        <w:t xml:space="preserve"> Донского кавалерийского корпуса </w:t>
      </w:r>
      <w:r w:rsidRPr="00403A17">
        <w:rPr>
          <w:rFonts w:ascii="Times New Roman" w:hAnsi="Times New Roman" w:cs="Times New Roman"/>
          <w:sz w:val="28"/>
          <w:szCs w:val="28"/>
        </w:rPr>
        <w:t xml:space="preserve"> – в звании рядового, на должности связиста.</w:t>
      </w:r>
    </w:p>
    <w:p w:rsidR="00962D21" w:rsidRPr="00403A17" w:rsidRDefault="00962D21" w:rsidP="00962D21">
      <w:pPr>
        <w:shd w:val="clear" w:color="auto" w:fill="FFFFFF"/>
        <w:spacing w:before="168" w:after="0" w:line="360" w:lineRule="auto"/>
        <w:ind w:firstLine="709"/>
        <w:jc w:val="both"/>
        <w:rPr>
          <w:rFonts w:ascii="Times New Roman" w:eastAsia="Times New Roman" w:hAnsi="Times New Roman" w:cs="Times New Roman"/>
          <w:sz w:val="28"/>
          <w:szCs w:val="28"/>
          <w:lang w:eastAsia="ru-RU"/>
        </w:rPr>
      </w:pPr>
      <w:r w:rsidRPr="00403A17">
        <w:rPr>
          <w:rFonts w:ascii="Times New Roman" w:hAnsi="Times New Roman" w:cs="Times New Roman"/>
          <w:sz w:val="28"/>
          <w:szCs w:val="28"/>
        </w:rPr>
        <w:t>Сейчас мы не можем представить себе и часа без сре</w:t>
      </w:r>
      <w:proofErr w:type="gramStart"/>
      <w:r w:rsidRPr="00403A17">
        <w:rPr>
          <w:rFonts w:ascii="Times New Roman" w:hAnsi="Times New Roman" w:cs="Times New Roman"/>
          <w:sz w:val="28"/>
          <w:szCs w:val="28"/>
        </w:rPr>
        <w:t>дств св</w:t>
      </w:r>
      <w:proofErr w:type="gramEnd"/>
      <w:r w:rsidRPr="00403A17">
        <w:rPr>
          <w:rFonts w:ascii="Times New Roman" w:hAnsi="Times New Roman" w:cs="Times New Roman"/>
          <w:sz w:val="28"/>
          <w:szCs w:val="28"/>
        </w:rPr>
        <w:t xml:space="preserve">язи. Ну а в годы Великой Отечественной войны от слаженной работы связистов во многом зависела судьба нашей большой Победы. Поэтому так ценна была работа военных связистов, приложивших героические усилия для обеспечения надежного телефонного сообщения на фронте. </w:t>
      </w:r>
      <w:r w:rsidRPr="00403A17">
        <w:rPr>
          <w:rFonts w:ascii="Times New Roman" w:hAnsi="Times New Roman" w:cs="Times New Roman"/>
          <w:sz w:val="28"/>
          <w:szCs w:val="28"/>
        </w:rPr>
        <w:br/>
      </w:r>
      <w:r w:rsidRPr="00403A17">
        <w:rPr>
          <w:rFonts w:ascii="Times New Roman" w:eastAsia="Times New Roman" w:hAnsi="Times New Roman" w:cs="Times New Roman"/>
          <w:sz w:val="28"/>
          <w:szCs w:val="28"/>
          <w:lang w:eastAsia="ru-RU"/>
        </w:rPr>
        <w:t xml:space="preserve">           </w:t>
      </w:r>
      <w:proofErr w:type="gramStart"/>
      <w:r w:rsidRPr="00403A17">
        <w:rPr>
          <w:rFonts w:ascii="Times New Roman" w:eastAsia="Times New Roman" w:hAnsi="Times New Roman" w:cs="Times New Roman"/>
          <w:sz w:val="28"/>
          <w:szCs w:val="28"/>
          <w:lang w:eastAsia="ru-RU"/>
        </w:rPr>
        <w:t>В первые</w:t>
      </w:r>
      <w:proofErr w:type="gramEnd"/>
      <w:r w:rsidRPr="00403A17">
        <w:rPr>
          <w:rFonts w:ascii="Times New Roman" w:eastAsia="Times New Roman" w:hAnsi="Times New Roman" w:cs="Times New Roman"/>
          <w:sz w:val="28"/>
          <w:szCs w:val="28"/>
          <w:lang w:eastAsia="ru-RU"/>
        </w:rPr>
        <w:t xml:space="preserve"> месяцы войны противнику удалось разрушить значительную часть наших воздушных и полевых кабельных линий, что привело к длительным перерывам в работе проводной связи. Связистам не хватало современной техники, боевого опыта, умения обеспечивать связь в маневренных условиях, при сильном воздействии авиации и артиллерии противника, при его частых нападениях на узлы и линии связи. Но горячее </w:t>
      </w:r>
      <w:r w:rsidRPr="00403A17">
        <w:rPr>
          <w:rFonts w:ascii="Times New Roman" w:eastAsia="Times New Roman" w:hAnsi="Times New Roman" w:cs="Times New Roman"/>
          <w:sz w:val="28"/>
          <w:szCs w:val="28"/>
          <w:lang w:eastAsia="ru-RU"/>
        </w:rPr>
        <w:lastRenderedPageBreak/>
        <w:t>стремление внести свой вклад в дело разгрома немецко-фашистских захватчиков, решимость преодолеть все трудности, чтобы выполнить те задачи, которые ставило командование перед войсками связи, проявляемое при этом мужество и бесстрашие - все это способствовало улучшению связи на фронтах.</w:t>
      </w:r>
    </w:p>
    <w:p w:rsidR="00962D21" w:rsidRPr="00403A17" w:rsidRDefault="00962D21" w:rsidP="00962D21">
      <w:pPr>
        <w:pStyle w:val="Style2"/>
        <w:widowControl/>
        <w:spacing w:line="360" w:lineRule="auto"/>
        <w:ind w:firstLine="709"/>
        <w:jc w:val="both"/>
        <w:rPr>
          <w:rStyle w:val="FontStyle12"/>
          <w:rFonts w:ascii="Times New Roman" w:hAnsi="Times New Roman" w:cs="Times New Roman"/>
          <w:sz w:val="28"/>
          <w:szCs w:val="28"/>
        </w:rPr>
      </w:pPr>
      <w:r w:rsidRPr="00403A17">
        <w:rPr>
          <w:rStyle w:val="FontStyle12"/>
          <w:rFonts w:ascii="Times New Roman" w:hAnsi="Times New Roman" w:cs="Times New Roman"/>
          <w:sz w:val="28"/>
          <w:szCs w:val="28"/>
        </w:rPr>
        <w:t>О связистах, их подвигах на войне написано не очень-то много. Непосвященным порой кажется, что и сама деятельность воинов-связистов выглядит однообразной, мало влияющей на исход военных событий. То ли дело разведчики, летчики, танкисты, подводники, катерники, пехотинцы, артиллеристы... Их служба полна романтики.</w:t>
      </w:r>
    </w:p>
    <w:p w:rsidR="00962D21" w:rsidRPr="00403A17" w:rsidRDefault="00962D21" w:rsidP="00962D21">
      <w:pPr>
        <w:pStyle w:val="Style2"/>
        <w:widowControl/>
        <w:spacing w:line="360" w:lineRule="auto"/>
        <w:ind w:firstLine="709"/>
        <w:jc w:val="both"/>
        <w:rPr>
          <w:rStyle w:val="FontStyle12"/>
          <w:rFonts w:ascii="Times New Roman" w:hAnsi="Times New Roman" w:cs="Times New Roman"/>
          <w:sz w:val="28"/>
          <w:szCs w:val="28"/>
        </w:rPr>
      </w:pPr>
      <w:r w:rsidRPr="00403A17">
        <w:rPr>
          <w:rStyle w:val="FontStyle12"/>
          <w:rFonts w:ascii="Times New Roman" w:hAnsi="Times New Roman" w:cs="Times New Roman"/>
          <w:sz w:val="28"/>
          <w:szCs w:val="28"/>
        </w:rPr>
        <w:t>Слов нет, и летчики, и подводники, и танкисты, и воины других специальностей проявили во время Великой Отечественной войны чудеса храбрости и героизма. Но связисты участвовали в ожесточенных схватках, порой не менее драматичных и захватывающих! Правда, схватки эти были не всегда широко известны. Велись они чаще всего в эфире...</w:t>
      </w:r>
    </w:p>
    <w:p w:rsidR="00962D21" w:rsidRPr="00403A17" w:rsidRDefault="00962D21" w:rsidP="00962D21">
      <w:pPr>
        <w:pStyle w:val="Style2"/>
        <w:widowControl/>
        <w:spacing w:line="360" w:lineRule="auto"/>
        <w:ind w:firstLine="709"/>
        <w:jc w:val="both"/>
        <w:rPr>
          <w:rStyle w:val="FontStyle12"/>
          <w:rFonts w:ascii="Times New Roman" w:hAnsi="Times New Roman" w:cs="Times New Roman"/>
          <w:sz w:val="28"/>
          <w:szCs w:val="28"/>
        </w:rPr>
      </w:pPr>
      <w:r w:rsidRPr="00403A17">
        <w:rPr>
          <w:rStyle w:val="FontStyle12"/>
          <w:rFonts w:ascii="Times New Roman" w:hAnsi="Times New Roman" w:cs="Times New Roman"/>
          <w:sz w:val="28"/>
          <w:szCs w:val="28"/>
        </w:rPr>
        <w:t>Связисты, не жалея ни сил, ни времени, настойчиво выполняли свой долг. Они доставляли в штабы необхо</w:t>
      </w:r>
      <w:r w:rsidRPr="00403A17">
        <w:rPr>
          <w:rStyle w:val="FontStyle12"/>
          <w:rFonts w:ascii="Times New Roman" w:hAnsi="Times New Roman" w:cs="Times New Roman"/>
          <w:sz w:val="28"/>
          <w:szCs w:val="28"/>
        </w:rPr>
        <w:softHyphen/>
        <w:t>димую информацию, обеспечивали оповещение войск об обстановке, о действиях противника, своевременно пере</w:t>
      </w:r>
      <w:r w:rsidRPr="00403A17">
        <w:rPr>
          <w:rStyle w:val="FontStyle12"/>
          <w:rFonts w:ascii="Times New Roman" w:hAnsi="Times New Roman" w:cs="Times New Roman"/>
          <w:sz w:val="28"/>
          <w:szCs w:val="28"/>
        </w:rPr>
        <w:softHyphen/>
        <w:t>давали в соединения и части боевые приказы и распоря</w:t>
      </w:r>
      <w:r w:rsidRPr="00403A17">
        <w:rPr>
          <w:rStyle w:val="FontStyle12"/>
          <w:rFonts w:ascii="Times New Roman" w:hAnsi="Times New Roman" w:cs="Times New Roman"/>
          <w:sz w:val="28"/>
          <w:szCs w:val="28"/>
        </w:rPr>
        <w:softHyphen/>
        <w:t>жения командования.</w:t>
      </w:r>
    </w:p>
    <w:p w:rsidR="00962D21" w:rsidRPr="00403A17" w:rsidRDefault="00962D21" w:rsidP="00962D21">
      <w:pPr>
        <w:pStyle w:val="Style2"/>
        <w:widowControl/>
        <w:spacing w:line="360" w:lineRule="auto"/>
        <w:ind w:firstLine="709"/>
        <w:jc w:val="both"/>
        <w:rPr>
          <w:rFonts w:ascii="Times New Roman" w:hAnsi="Times New Roman"/>
          <w:sz w:val="28"/>
          <w:szCs w:val="28"/>
        </w:rPr>
      </w:pPr>
      <w:r w:rsidRPr="00403A17">
        <w:rPr>
          <w:rFonts w:ascii="Times New Roman" w:hAnsi="Times New Roman"/>
          <w:sz w:val="28"/>
          <w:szCs w:val="28"/>
        </w:rPr>
        <w:t>С телефонным аппаратом, запасным кабелем и автоматом Алексей Тарасович поддерживал связь полка со штабом армии и другими подразделениями. Связь постоянно рвалась. Ползая по земле, укрываясь в воронках, он вновь и вновь искал оборванный провод. В трудных условиях войны А.Т.Мясников и другие воины-связисты, показывая примеры мужества и отваги, надежно обеспечивали связь в любой обстановке. Днем и ночью, в стужу и в зной, в обороне и в наступлении связисты неустанно и беззаветно трудились для обеспечения бесперебойной связи.</w:t>
      </w:r>
      <w:r w:rsidRPr="00403A17">
        <w:rPr>
          <w:rFonts w:ascii="Times New Roman" w:hAnsi="Times New Roman"/>
          <w:sz w:val="28"/>
          <w:szCs w:val="28"/>
        </w:rPr>
        <w:br/>
        <w:t>Алексей Тарасович считал, что одним из  первостепенных каче</w:t>
      </w:r>
      <w:proofErr w:type="gramStart"/>
      <w:r w:rsidRPr="00403A17">
        <w:rPr>
          <w:rFonts w:ascii="Times New Roman" w:hAnsi="Times New Roman"/>
          <w:sz w:val="28"/>
          <w:szCs w:val="28"/>
        </w:rPr>
        <w:t>ств</w:t>
      </w:r>
      <w:r w:rsidR="00840395" w:rsidRPr="00403A17">
        <w:rPr>
          <w:rFonts w:ascii="Times New Roman" w:hAnsi="Times New Roman"/>
          <w:sz w:val="28"/>
          <w:szCs w:val="28"/>
        </w:rPr>
        <w:t xml:space="preserve"> </w:t>
      </w:r>
      <w:r w:rsidRPr="00403A17">
        <w:rPr>
          <w:rFonts w:ascii="Times New Roman" w:hAnsi="Times New Roman"/>
          <w:sz w:val="28"/>
          <w:szCs w:val="28"/>
        </w:rPr>
        <w:t xml:space="preserve"> св</w:t>
      </w:r>
      <w:proofErr w:type="gramEnd"/>
      <w:r w:rsidRPr="00403A17">
        <w:rPr>
          <w:rFonts w:ascii="Times New Roman" w:hAnsi="Times New Roman"/>
          <w:sz w:val="28"/>
          <w:szCs w:val="28"/>
        </w:rPr>
        <w:t xml:space="preserve">язиста является стремление в любых условиях, часто с риском для </w:t>
      </w:r>
      <w:r w:rsidRPr="00403A17">
        <w:rPr>
          <w:rFonts w:ascii="Times New Roman" w:hAnsi="Times New Roman"/>
          <w:sz w:val="28"/>
          <w:szCs w:val="28"/>
        </w:rPr>
        <w:lastRenderedPageBreak/>
        <w:t>собственной жизни, сохранить технику связи, а  если это оказывается невозможно, то  уничтожить ее, чтобы она не досталась врагу.</w:t>
      </w:r>
    </w:p>
    <w:p w:rsidR="00962D21" w:rsidRDefault="00962D21" w:rsidP="00962D21">
      <w:pPr>
        <w:spacing w:line="360" w:lineRule="auto"/>
        <w:ind w:firstLine="709"/>
        <w:jc w:val="both"/>
        <w:rPr>
          <w:rStyle w:val="FontStyle12"/>
          <w:rFonts w:ascii="Times New Roman" w:eastAsia="Calibri" w:hAnsi="Times New Roman" w:cs="Times New Roman"/>
          <w:sz w:val="28"/>
          <w:szCs w:val="28"/>
        </w:rPr>
      </w:pPr>
      <w:r w:rsidRPr="00403A17">
        <w:rPr>
          <w:rStyle w:val="FontStyle12"/>
          <w:rFonts w:ascii="Times New Roman" w:eastAsia="Calibri" w:hAnsi="Times New Roman" w:cs="Times New Roman"/>
          <w:sz w:val="28"/>
          <w:szCs w:val="28"/>
        </w:rPr>
        <w:t>Связисты внесли существенный вклад в успешное завершение Великой Отечественной войны, их подвиги до сих пор служат примером для молодого поколения.</w:t>
      </w: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962D21">
      <w:pPr>
        <w:spacing w:line="360" w:lineRule="auto"/>
        <w:ind w:firstLine="709"/>
        <w:jc w:val="both"/>
        <w:rPr>
          <w:rStyle w:val="FontStyle12"/>
          <w:rFonts w:ascii="Times New Roman" w:eastAsia="Calibri" w:hAnsi="Times New Roman" w:cs="Times New Roman"/>
          <w:sz w:val="28"/>
          <w:szCs w:val="28"/>
        </w:rPr>
      </w:pPr>
    </w:p>
    <w:p w:rsidR="00B72E74" w:rsidRDefault="00B72E74" w:rsidP="006B5294">
      <w:pPr>
        <w:spacing w:line="360" w:lineRule="auto"/>
        <w:jc w:val="both"/>
        <w:rPr>
          <w:rStyle w:val="FontStyle12"/>
          <w:rFonts w:ascii="Times New Roman" w:eastAsia="Calibri" w:hAnsi="Times New Roman" w:cs="Times New Roman"/>
          <w:sz w:val="28"/>
          <w:szCs w:val="28"/>
        </w:rPr>
      </w:pPr>
    </w:p>
    <w:p w:rsidR="006B5294" w:rsidRDefault="006B5294" w:rsidP="006B5294">
      <w:pPr>
        <w:spacing w:line="360" w:lineRule="auto"/>
        <w:jc w:val="both"/>
        <w:rPr>
          <w:rStyle w:val="FontStyle12"/>
          <w:rFonts w:ascii="Times New Roman" w:eastAsia="Calibri" w:hAnsi="Times New Roman" w:cs="Times New Roman"/>
          <w:sz w:val="28"/>
          <w:szCs w:val="28"/>
        </w:rPr>
      </w:pPr>
    </w:p>
    <w:p w:rsidR="00B72E74" w:rsidRPr="00B72E74" w:rsidRDefault="00B72E74" w:rsidP="00B72E74">
      <w:pPr>
        <w:spacing w:line="360" w:lineRule="auto"/>
        <w:ind w:firstLine="709"/>
        <w:jc w:val="center"/>
        <w:rPr>
          <w:rStyle w:val="FontStyle12"/>
          <w:rFonts w:ascii="Times New Roman" w:eastAsia="Calibri" w:hAnsi="Times New Roman" w:cs="Times New Roman"/>
          <w:b/>
          <w:sz w:val="28"/>
          <w:szCs w:val="28"/>
        </w:rPr>
      </w:pPr>
      <w:r w:rsidRPr="00B72E74">
        <w:rPr>
          <w:rStyle w:val="FontStyle12"/>
          <w:rFonts w:ascii="Times New Roman" w:eastAsia="Calibri" w:hAnsi="Times New Roman" w:cs="Times New Roman"/>
          <w:b/>
          <w:sz w:val="28"/>
          <w:szCs w:val="28"/>
        </w:rPr>
        <w:lastRenderedPageBreak/>
        <w:t>Боевой путь</w:t>
      </w:r>
      <w:r w:rsidR="00375489">
        <w:rPr>
          <w:rStyle w:val="FontStyle12"/>
          <w:rFonts w:ascii="Times New Roman" w:eastAsia="Calibri" w:hAnsi="Times New Roman" w:cs="Times New Roman"/>
          <w:b/>
          <w:sz w:val="28"/>
          <w:szCs w:val="28"/>
        </w:rPr>
        <w:t xml:space="preserve"> 5 Донского кавалерийского корпуса</w:t>
      </w:r>
      <w:r w:rsidRPr="00B72E74">
        <w:rPr>
          <w:rStyle w:val="FontStyle12"/>
          <w:rFonts w:ascii="Times New Roman" w:eastAsia="Calibri" w:hAnsi="Times New Roman" w:cs="Times New Roman"/>
          <w:b/>
          <w:sz w:val="28"/>
          <w:szCs w:val="28"/>
        </w:rPr>
        <w:t>.</w:t>
      </w:r>
    </w:p>
    <w:p w:rsidR="005D0643" w:rsidRPr="00403A17" w:rsidRDefault="00BD2623" w:rsidP="005D0643">
      <w:pPr>
        <w:spacing w:line="360" w:lineRule="auto"/>
        <w:ind w:firstLine="709"/>
        <w:rPr>
          <w:rFonts w:ascii="Times New Roman" w:hAnsi="Times New Roman" w:cs="Times New Roman"/>
          <w:sz w:val="28"/>
          <w:szCs w:val="28"/>
        </w:rPr>
      </w:pPr>
      <w:r w:rsidRPr="00403A17">
        <w:rPr>
          <w:rFonts w:ascii="Times New Roman" w:hAnsi="Times New Roman" w:cs="Times New Roman"/>
          <w:sz w:val="28"/>
          <w:szCs w:val="28"/>
        </w:rPr>
        <w:t xml:space="preserve">В двадцатых числах января 1943 года корпус с напряженными боями перешел границу Ростовской области, вошел в </w:t>
      </w:r>
      <w:proofErr w:type="spellStart"/>
      <w:r w:rsidRPr="00403A17">
        <w:rPr>
          <w:rFonts w:ascii="Times New Roman" w:hAnsi="Times New Roman" w:cs="Times New Roman"/>
          <w:sz w:val="28"/>
          <w:szCs w:val="28"/>
        </w:rPr>
        <w:t>Песчанокопский</w:t>
      </w:r>
      <w:proofErr w:type="spellEnd"/>
      <w:r w:rsidRPr="00403A17">
        <w:rPr>
          <w:rFonts w:ascii="Times New Roman" w:hAnsi="Times New Roman" w:cs="Times New Roman"/>
          <w:sz w:val="28"/>
          <w:szCs w:val="28"/>
        </w:rPr>
        <w:t xml:space="preserve"> район. Многие казаки слезали с коней и, смахивая слезы радости, целовали родную землю. </w:t>
      </w:r>
      <w:proofErr w:type="gramStart"/>
      <w:r w:rsidRPr="00403A17">
        <w:rPr>
          <w:rFonts w:ascii="Times New Roman" w:hAnsi="Times New Roman" w:cs="Times New Roman"/>
          <w:sz w:val="28"/>
          <w:szCs w:val="28"/>
        </w:rPr>
        <w:t>Все они были движимы одни</w:t>
      </w:r>
      <w:r w:rsidR="005D0643" w:rsidRPr="00403A17">
        <w:rPr>
          <w:rFonts w:ascii="Times New Roman" w:hAnsi="Times New Roman" w:cs="Times New Roman"/>
          <w:sz w:val="28"/>
          <w:szCs w:val="28"/>
        </w:rPr>
        <w:t xml:space="preserve">м чувством - скорее в Ростов, в </w:t>
      </w:r>
      <w:r w:rsidRPr="00403A17">
        <w:rPr>
          <w:rFonts w:ascii="Times New Roman" w:hAnsi="Times New Roman" w:cs="Times New Roman"/>
          <w:sz w:val="28"/>
          <w:szCs w:val="28"/>
        </w:rPr>
        <w:t xml:space="preserve">столицу Дона. </w:t>
      </w:r>
      <w:r w:rsidRPr="00403A17">
        <w:rPr>
          <w:rFonts w:ascii="Times New Roman" w:hAnsi="Times New Roman" w:cs="Times New Roman"/>
          <w:sz w:val="28"/>
          <w:szCs w:val="28"/>
        </w:rPr>
        <w:br/>
        <w:t xml:space="preserve">         24 января Северная группа войск Закавказского фронта стала </w:t>
      </w:r>
      <w:proofErr w:type="spellStart"/>
      <w:r w:rsidRPr="00403A17">
        <w:rPr>
          <w:rFonts w:ascii="Times New Roman" w:hAnsi="Times New Roman" w:cs="Times New Roman"/>
          <w:sz w:val="28"/>
          <w:szCs w:val="28"/>
        </w:rPr>
        <w:t>Северо-Кавказским</w:t>
      </w:r>
      <w:proofErr w:type="spellEnd"/>
      <w:r w:rsidRPr="00403A17">
        <w:rPr>
          <w:rFonts w:ascii="Times New Roman" w:hAnsi="Times New Roman" w:cs="Times New Roman"/>
          <w:sz w:val="28"/>
          <w:szCs w:val="28"/>
        </w:rPr>
        <w:t xml:space="preserve"> фронтом. 5-й гвардейский Донской казачий кавалерийский корпус, овладев населенными пунктами Средний Егорлык, </w:t>
      </w:r>
      <w:proofErr w:type="spellStart"/>
      <w:r w:rsidRPr="00403A17">
        <w:rPr>
          <w:rFonts w:ascii="Times New Roman" w:hAnsi="Times New Roman" w:cs="Times New Roman"/>
          <w:sz w:val="28"/>
          <w:szCs w:val="28"/>
        </w:rPr>
        <w:t>Новороговская</w:t>
      </w:r>
      <w:proofErr w:type="spellEnd"/>
      <w:r w:rsidRPr="00403A17">
        <w:rPr>
          <w:rFonts w:ascii="Times New Roman" w:hAnsi="Times New Roman" w:cs="Times New Roman"/>
          <w:sz w:val="28"/>
          <w:szCs w:val="28"/>
        </w:rPr>
        <w:t xml:space="preserve">, уничтожая заслоны противника, настойчиво продвигался вперед. </w:t>
      </w:r>
      <w:r w:rsidRPr="00403A17">
        <w:rPr>
          <w:rFonts w:ascii="Times New Roman" w:hAnsi="Times New Roman" w:cs="Times New Roman"/>
          <w:sz w:val="28"/>
          <w:szCs w:val="28"/>
        </w:rPr>
        <w:br/>
        <w:t xml:space="preserve"> 27 января правая колонна 63-й и 12-й </w:t>
      </w:r>
      <w:proofErr w:type="spellStart"/>
      <w:r w:rsidRPr="00403A17">
        <w:rPr>
          <w:rFonts w:ascii="Times New Roman" w:hAnsi="Times New Roman" w:cs="Times New Roman"/>
          <w:sz w:val="28"/>
          <w:szCs w:val="28"/>
        </w:rPr>
        <w:t>кавдивизий</w:t>
      </w:r>
      <w:proofErr w:type="spellEnd"/>
      <w:r w:rsidRPr="00403A17">
        <w:rPr>
          <w:rFonts w:ascii="Times New Roman" w:hAnsi="Times New Roman" w:cs="Times New Roman"/>
          <w:sz w:val="28"/>
          <w:szCs w:val="28"/>
        </w:rPr>
        <w:t xml:space="preserve">, следуя по маршруту Калинин - Октябрьский - </w:t>
      </w:r>
      <w:proofErr w:type="spellStart"/>
      <w:r w:rsidRPr="00403A17">
        <w:rPr>
          <w:rFonts w:ascii="Times New Roman" w:hAnsi="Times New Roman" w:cs="Times New Roman"/>
          <w:sz w:val="28"/>
          <w:szCs w:val="28"/>
        </w:rPr>
        <w:t>Ново-Ивановка</w:t>
      </w:r>
      <w:proofErr w:type="spellEnd"/>
      <w:r w:rsidRPr="00403A17">
        <w:rPr>
          <w:rFonts w:ascii="Times New Roman" w:hAnsi="Times New Roman" w:cs="Times New Roman"/>
          <w:sz w:val="28"/>
          <w:szCs w:val="28"/>
        </w:rPr>
        <w:t>, завязала бой с танковыми частями противника</w:t>
      </w:r>
      <w:proofErr w:type="gramEnd"/>
      <w:r w:rsidRPr="00403A17">
        <w:rPr>
          <w:rFonts w:ascii="Times New Roman" w:hAnsi="Times New Roman" w:cs="Times New Roman"/>
          <w:sz w:val="28"/>
          <w:szCs w:val="28"/>
        </w:rPr>
        <w:t xml:space="preserve">. </w:t>
      </w:r>
      <w:r w:rsidRPr="00403A17">
        <w:rPr>
          <w:rFonts w:ascii="Times New Roman" w:hAnsi="Times New Roman" w:cs="Times New Roman"/>
          <w:sz w:val="28"/>
          <w:szCs w:val="28"/>
        </w:rPr>
        <w:br/>
        <w:t xml:space="preserve">         11-я гвардейская Донская казачья дивизия в это время двигалась по маршруту Шаумян - </w:t>
      </w:r>
      <w:proofErr w:type="spellStart"/>
      <w:r w:rsidRPr="00403A17">
        <w:rPr>
          <w:rFonts w:ascii="Times New Roman" w:hAnsi="Times New Roman" w:cs="Times New Roman"/>
          <w:sz w:val="28"/>
          <w:szCs w:val="28"/>
        </w:rPr>
        <w:t>Политотдельский</w:t>
      </w:r>
      <w:proofErr w:type="spellEnd"/>
      <w:r w:rsidRPr="00403A17">
        <w:rPr>
          <w:rFonts w:ascii="Times New Roman" w:hAnsi="Times New Roman" w:cs="Times New Roman"/>
          <w:sz w:val="28"/>
          <w:szCs w:val="28"/>
        </w:rPr>
        <w:t xml:space="preserve">. 27 января она овладела населенными пунктами Сироткин, Свобода, </w:t>
      </w:r>
      <w:proofErr w:type="spellStart"/>
      <w:r w:rsidRPr="00403A17">
        <w:rPr>
          <w:rFonts w:ascii="Times New Roman" w:hAnsi="Times New Roman" w:cs="Times New Roman"/>
          <w:sz w:val="28"/>
          <w:szCs w:val="28"/>
        </w:rPr>
        <w:t>Политотдельский</w:t>
      </w:r>
      <w:proofErr w:type="spellEnd"/>
      <w:r w:rsidRPr="00403A17">
        <w:rPr>
          <w:rFonts w:ascii="Times New Roman" w:hAnsi="Times New Roman" w:cs="Times New Roman"/>
          <w:sz w:val="28"/>
          <w:szCs w:val="28"/>
        </w:rPr>
        <w:t xml:space="preserve">, </w:t>
      </w:r>
      <w:proofErr w:type="spellStart"/>
      <w:r w:rsidRPr="00403A17">
        <w:rPr>
          <w:rFonts w:ascii="Times New Roman" w:hAnsi="Times New Roman" w:cs="Times New Roman"/>
          <w:sz w:val="28"/>
          <w:szCs w:val="28"/>
        </w:rPr>
        <w:t>Буденновский</w:t>
      </w:r>
      <w:proofErr w:type="spellEnd"/>
      <w:r w:rsidRPr="00403A17">
        <w:rPr>
          <w:rFonts w:ascii="Times New Roman" w:hAnsi="Times New Roman" w:cs="Times New Roman"/>
          <w:sz w:val="28"/>
          <w:szCs w:val="28"/>
        </w:rPr>
        <w:t xml:space="preserve">, Калинин. Пленные показали, что дивизия вела бой с заслонами танковой дивизии СС «Викинг», усиленной мотопехотой, имеющей задачу выйти через Батайск, для усиления частей, обороняющих Ростов. </w:t>
      </w:r>
      <w:r w:rsidRPr="00403A17">
        <w:rPr>
          <w:rFonts w:ascii="Times New Roman" w:hAnsi="Times New Roman" w:cs="Times New Roman"/>
          <w:sz w:val="28"/>
          <w:szCs w:val="28"/>
        </w:rPr>
        <w:br/>
        <w:t xml:space="preserve">            28 января над боевыми порядками дивизии появились немецкие самолеты. Они подвергли бомбардировкам расположение 37-го и 39-го кавалерийских полков. Вслед за этим появились вражеские танки. Их во всеоружии встретили артиллеристы.</w:t>
      </w:r>
    </w:p>
    <w:p w:rsidR="00840395" w:rsidRPr="00403A17" w:rsidRDefault="00BD2623" w:rsidP="005D0643">
      <w:pPr>
        <w:spacing w:line="360" w:lineRule="auto"/>
        <w:ind w:firstLine="709"/>
        <w:rPr>
          <w:rFonts w:ascii="Times New Roman" w:hAnsi="Times New Roman" w:cs="Times New Roman"/>
          <w:sz w:val="28"/>
          <w:szCs w:val="28"/>
        </w:rPr>
      </w:pPr>
      <w:r w:rsidRPr="00403A17">
        <w:rPr>
          <w:rFonts w:ascii="Times New Roman" w:hAnsi="Times New Roman" w:cs="Times New Roman"/>
          <w:sz w:val="28"/>
          <w:szCs w:val="28"/>
        </w:rPr>
        <w:t xml:space="preserve">             Самоотверженно сражались артиллеристы и бронебойщики. Атака противника была отбита, дивизия продолжала наступление. </w:t>
      </w:r>
      <w:r w:rsidRPr="00403A17">
        <w:rPr>
          <w:rFonts w:ascii="Times New Roman" w:hAnsi="Times New Roman" w:cs="Times New Roman"/>
          <w:sz w:val="28"/>
          <w:szCs w:val="28"/>
        </w:rPr>
        <w:br/>
        <w:t xml:space="preserve"> В бою за Батайск противник потерял 24 танка и до 300 солдат, но так и не смог прорваться через боевые порядки казаков. </w:t>
      </w:r>
      <w:r w:rsidRPr="00403A17">
        <w:rPr>
          <w:rFonts w:ascii="Times New Roman" w:hAnsi="Times New Roman" w:cs="Times New Roman"/>
          <w:sz w:val="28"/>
          <w:szCs w:val="28"/>
        </w:rPr>
        <w:br/>
        <w:t xml:space="preserve">           В ночь с 7 на 8 февраля конно-танковая группа форсировала реку </w:t>
      </w:r>
      <w:r w:rsidRPr="00403A17">
        <w:rPr>
          <w:rFonts w:ascii="Times New Roman" w:hAnsi="Times New Roman" w:cs="Times New Roman"/>
          <w:sz w:val="28"/>
          <w:szCs w:val="28"/>
        </w:rPr>
        <w:lastRenderedPageBreak/>
        <w:t xml:space="preserve">Дон в районе Азов - </w:t>
      </w:r>
      <w:proofErr w:type="spellStart"/>
      <w:r w:rsidRPr="00403A17">
        <w:rPr>
          <w:rFonts w:ascii="Times New Roman" w:hAnsi="Times New Roman" w:cs="Times New Roman"/>
          <w:sz w:val="28"/>
          <w:szCs w:val="28"/>
        </w:rPr>
        <w:t>Красногоровка</w:t>
      </w:r>
      <w:proofErr w:type="spellEnd"/>
      <w:r w:rsidRPr="00403A17">
        <w:rPr>
          <w:rFonts w:ascii="Times New Roman" w:hAnsi="Times New Roman" w:cs="Times New Roman"/>
          <w:sz w:val="28"/>
          <w:szCs w:val="28"/>
        </w:rPr>
        <w:t xml:space="preserve"> - Елизаветинская. 8 февраля, утром, противник бросил на кавалеристов, рассредоточившихся в пойме Дона и Мертвого Донца, большое количество авиации. Фашисты произвели до 600 </w:t>
      </w:r>
      <w:proofErr w:type="spellStart"/>
      <w:proofErr w:type="gramStart"/>
      <w:r w:rsidRPr="00403A17">
        <w:rPr>
          <w:rFonts w:ascii="Times New Roman" w:hAnsi="Times New Roman" w:cs="Times New Roman"/>
          <w:sz w:val="28"/>
          <w:szCs w:val="28"/>
        </w:rPr>
        <w:t>самолето-вылетов</w:t>
      </w:r>
      <w:proofErr w:type="spellEnd"/>
      <w:proofErr w:type="gramEnd"/>
      <w:r w:rsidRPr="00403A17">
        <w:rPr>
          <w:rFonts w:ascii="Times New Roman" w:hAnsi="Times New Roman" w:cs="Times New Roman"/>
          <w:sz w:val="28"/>
          <w:szCs w:val="28"/>
        </w:rPr>
        <w:t xml:space="preserve">, чтобы не допустить советскую конницу в Ростов. </w:t>
      </w:r>
      <w:r w:rsidRPr="00403A17">
        <w:rPr>
          <w:rFonts w:ascii="Times New Roman" w:hAnsi="Times New Roman" w:cs="Times New Roman"/>
          <w:sz w:val="28"/>
          <w:szCs w:val="28"/>
        </w:rPr>
        <w:br/>
      </w:r>
      <w:r w:rsidR="00AC4A4E" w:rsidRPr="00403A17">
        <w:rPr>
          <w:rFonts w:ascii="Times New Roman" w:hAnsi="Times New Roman" w:cs="Times New Roman"/>
          <w:sz w:val="28"/>
          <w:szCs w:val="28"/>
        </w:rPr>
        <w:t xml:space="preserve">            </w:t>
      </w:r>
      <w:r w:rsidRPr="00403A17">
        <w:rPr>
          <w:rFonts w:ascii="Times New Roman" w:hAnsi="Times New Roman" w:cs="Times New Roman"/>
          <w:sz w:val="28"/>
          <w:szCs w:val="28"/>
        </w:rPr>
        <w:t> </w:t>
      </w:r>
      <w:proofErr w:type="gramStart"/>
      <w:r w:rsidRPr="00403A17">
        <w:rPr>
          <w:rFonts w:ascii="Times New Roman" w:hAnsi="Times New Roman" w:cs="Times New Roman"/>
          <w:sz w:val="28"/>
          <w:szCs w:val="28"/>
        </w:rPr>
        <w:t xml:space="preserve">В ночь с 8 на 9 февраля 11-я кавалерийская дивизия овладела южной окраиной </w:t>
      </w:r>
      <w:proofErr w:type="spellStart"/>
      <w:r w:rsidRPr="00403A17">
        <w:rPr>
          <w:rFonts w:ascii="Times New Roman" w:hAnsi="Times New Roman" w:cs="Times New Roman"/>
          <w:sz w:val="28"/>
          <w:szCs w:val="28"/>
        </w:rPr>
        <w:t>Нижнегниловской</w:t>
      </w:r>
      <w:proofErr w:type="spellEnd"/>
      <w:r w:rsidRPr="00403A17">
        <w:rPr>
          <w:rFonts w:ascii="Times New Roman" w:hAnsi="Times New Roman" w:cs="Times New Roman"/>
          <w:sz w:val="28"/>
          <w:szCs w:val="28"/>
        </w:rPr>
        <w:t>. 13 февраля, совместно с подошедшими стрелковыми частями</w:t>
      </w:r>
      <w:r w:rsidR="00AC4A4E"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 полностью освободив </w:t>
      </w:r>
      <w:proofErr w:type="spellStart"/>
      <w:r w:rsidRPr="00403A17">
        <w:rPr>
          <w:rFonts w:ascii="Times New Roman" w:hAnsi="Times New Roman" w:cs="Times New Roman"/>
          <w:sz w:val="28"/>
          <w:szCs w:val="28"/>
        </w:rPr>
        <w:t>Нижнегниловскую</w:t>
      </w:r>
      <w:proofErr w:type="spellEnd"/>
      <w:r w:rsidRPr="00403A17">
        <w:rPr>
          <w:rFonts w:ascii="Times New Roman" w:hAnsi="Times New Roman" w:cs="Times New Roman"/>
          <w:sz w:val="28"/>
          <w:szCs w:val="28"/>
        </w:rPr>
        <w:t xml:space="preserve">, она убыла для выполнения новой задачи. 12-я кавалерийская дивизия, захватив </w:t>
      </w:r>
      <w:proofErr w:type="spellStart"/>
      <w:r w:rsidRPr="00403A17">
        <w:rPr>
          <w:rFonts w:ascii="Times New Roman" w:hAnsi="Times New Roman" w:cs="Times New Roman"/>
          <w:sz w:val="28"/>
          <w:szCs w:val="28"/>
        </w:rPr>
        <w:t>Семерники</w:t>
      </w:r>
      <w:proofErr w:type="spellEnd"/>
      <w:r w:rsidRPr="00403A17">
        <w:rPr>
          <w:rFonts w:ascii="Times New Roman" w:hAnsi="Times New Roman" w:cs="Times New Roman"/>
          <w:sz w:val="28"/>
          <w:szCs w:val="28"/>
        </w:rPr>
        <w:t xml:space="preserve">, продолжала наступление на Красный город-сад. 63-я кавалерийская дивизия, овладев восточной окраиной станции </w:t>
      </w:r>
      <w:proofErr w:type="spellStart"/>
      <w:r w:rsidRPr="00403A17">
        <w:rPr>
          <w:rFonts w:ascii="Times New Roman" w:hAnsi="Times New Roman" w:cs="Times New Roman"/>
          <w:sz w:val="28"/>
          <w:szCs w:val="28"/>
        </w:rPr>
        <w:t>Хапры</w:t>
      </w:r>
      <w:proofErr w:type="spellEnd"/>
      <w:r w:rsidRPr="00403A17">
        <w:rPr>
          <w:rFonts w:ascii="Times New Roman" w:hAnsi="Times New Roman" w:cs="Times New Roman"/>
          <w:sz w:val="28"/>
          <w:szCs w:val="28"/>
        </w:rPr>
        <w:t>, наступала на разъезд Западный.</w:t>
      </w:r>
      <w:proofErr w:type="gramEnd"/>
      <w:r w:rsidRPr="00403A17">
        <w:rPr>
          <w:rFonts w:ascii="Times New Roman" w:hAnsi="Times New Roman" w:cs="Times New Roman"/>
          <w:sz w:val="28"/>
          <w:szCs w:val="28"/>
        </w:rPr>
        <w:t xml:space="preserve"> </w:t>
      </w:r>
      <w:r w:rsidRPr="00403A17">
        <w:rPr>
          <w:rFonts w:ascii="Times New Roman" w:hAnsi="Times New Roman" w:cs="Times New Roman"/>
          <w:sz w:val="28"/>
          <w:szCs w:val="28"/>
        </w:rPr>
        <w:br/>
        <w:t xml:space="preserve">            Левее донцов шел 4-й Кубанский казачий корпус с танковой бригадой, овладевший </w:t>
      </w:r>
      <w:proofErr w:type="spellStart"/>
      <w:r w:rsidRPr="00403A17">
        <w:rPr>
          <w:rFonts w:ascii="Times New Roman" w:hAnsi="Times New Roman" w:cs="Times New Roman"/>
          <w:sz w:val="28"/>
          <w:szCs w:val="28"/>
        </w:rPr>
        <w:t>Хапрами</w:t>
      </w:r>
      <w:proofErr w:type="spellEnd"/>
      <w:r w:rsidRPr="00403A17">
        <w:rPr>
          <w:rFonts w:ascii="Times New Roman" w:hAnsi="Times New Roman" w:cs="Times New Roman"/>
          <w:sz w:val="28"/>
          <w:szCs w:val="28"/>
        </w:rPr>
        <w:t xml:space="preserve">, Калинином и наступавший на Ленинакан, отрезая части противника, обороняющие Ростов. Левее кубанцев вела наступление 44-я армия в направлении </w:t>
      </w:r>
      <w:proofErr w:type="spellStart"/>
      <w:r w:rsidRPr="00403A17">
        <w:rPr>
          <w:rFonts w:ascii="Times New Roman" w:hAnsi="Times New Roman" w:cs="Times New Roman"/>
          <w:sz w:val="28"/>
          <w:szCs w:val="28"/>
        </w:rPr>
        <w:t>Недвиговка</w:t>
      </w:r>
      <w:proofErr w:type="spellEnd"/>
      <w:r w:rsidRPr="00403A17">
        <w:rPr>
          <w:rFonts w:ascii="Times New Roman" w:hAnsi="Times New Roman" w:cs="Times New Roman"/>
          <w:sz w:val="28"/>
          <w:szCs w:val="28"/>
        </w:rPr>
        <w:t xml:space="preserve"> - </w:t>
      </w:r>
      <w:proofErr w:type="spellStart"/>
      <w:r w:rsidRPr="00403A17">
        <w:rPr>
          <w:rFonts w:ascii="Times New Roman" w:hAnsi="Times New Roman" w:cs="Times New Roman"/>
          <w:sz w:val="28"/>
          <w:szCs w:val="28"/>
        </w:rPr>
        <w:t>Синявка</w:t>
      </w:r>
      <w:proofErr w:type="spellEnd"/>
      <w:r w:rsidRPr="00403A17">
        <w:rPr>
          <w:rFonts w:ascii="Times New Roman" w:hAnsi="Times New Roman" w:cs="Times New Roman"/>
          <w:sz w:val="28"/>
          <w:szCs w:val="28"/>
        </w:rPr>
        <w:t xml:space="preserve"> - </w:t>
      </w:r>
      <w:proofErr w:type="gramStart"/>
      <w:r w:rsidRPr="00403A17">
        <w:rPr>
          <w:rFonts w:ascii="Times New Roman" w:hAnsi="Times New Roman" w:cs="Times New Roman"/>
          <w:sz w:val="28"/>
          <w:szCs w:val="28"/>
        </w:rPr>
        <w:t>Морской</w:t>
      </w:r>
      <w:proofErr w:type="gramEnd"/>
      <w:r w:rsidRPr="00403A17">
        <w:rPr>
          <w:rFonts w:ascii="Times New Roman" w:hAnsi="Times New Roman" w:cs="Times New Roman"/>
          <w:sz w:val="28"/>
          <w:szCs w:val="28"/>
        </w:rPr>
        <w:t xml:space="preserve"> </w:t>
      </w:r>
      <w:proofErr w:type="spellStart"/>
      <w:r w:rsidRPr="00403A17">
        <w:rPr>
          <w:rFonts w:ascii="Times New Roman" w:hAnsi="Times New Roman" w:cs="Times New Roman"/>
          <w:sz w:val="28"/>
          <w:szCs w:val="28"/>
        </w:rPr>
        <w:t>Чулек</w:t>
      </w:r>
      <w:proofErr w:type="spellEnd"/>
      <w:r w:rsidRPr="00403A17">
        <w:rPr>
          <w:rFonts w:ascii="Times New Roman" w:hAnsi="Times New Roman" w:cs="Times New Roman"/>
          <w:sz w:val="28"/>
          <w:szCs w:val="28"/>
        </w:rPr>
        <w:t xml:space="preserve">. </w:t>
      </w:r>
      <w:r w:rsidRPr="00403A17">
        <w:rPr>
          <w:rFonts w:ascii="Times New Roman" w:hAnsi="Times New Roman" w:cs="Times New Roman"/>
          <w:sz w:val="28"/>
          <w:szCs w:val="28"/>
        </w:rPr>
        <w:br/>
        <w:t xml:space="preserve">               </w:t>
      </w:r>
      <w:proofErr w:type="gramStart"/>
      <w:r w:rsidRPr="00403A17">
        <w:rPr>
          <w:rFonts w:ascii="Times New Roman" w:hAnsi="Times New Roman" w:cs="Times New Roman"/>
          <w:sz w:val="28"/>
          <w:szCs w:val="28"/>
        </w:rPr>
        <w:t xml:space="preserve">В эти дни конно-механизированная группа из состава войск </w:t>
      </w:r>
      <w:proofErr w:type="spellStart"/>
      <w:r w:rsidRPr="00403A17">
        <w:rPr>
          <w:rFonts w:ascii="Times New Roman" w:hAnsi="Times New Roman" w:cs="Times New Roman"/>
          <w:sz w:val="28"/>
          <w:szCs w:val="28"/>
        </w:rPr>
        <w:t>Северо-Кавказского</w:t>
      </w:r>
      <w:proofErr w:type="spellEnd"/>
      <w:r w:rsidRPr="00403A17">
        <w:rPr>
          <w:rFonts w:ascii="Times New Roman" w:hAnsi="Times New Roman" w:cs="Times New Roman"/>
          <w:sz w:val="28"/>
          <w:szCs w:val="28"/>
        </w:rPr>
        <w:t xml:space="preserve"> фронта была передана в Южный фронт. 15 февраля 1943 года командующий войсками Южного фронта приказал командующему конно-механизированной группой генералу Н. Я. Кириченко выйти западнее Ростова и преследовать отступающего противника, двигаясь по маршруту </w:t>
      </w:r>
      <w:proofErr w:type="spellStart"/>
      <w:r w:rsidRPr="00403A17">
        <w:rPr>
          <w:rFonts w:ascii="Times New Roman" w:hAnsi="Times New Roman" w:cs="Times New Roman"/>
          <w:sz w:val="28"/>
          <w:szCs w:val="28"/>
        </w:rPr>
        <w:t>Недвиговка</w:t>
      </w:r>
      <w:proofErr w:type="spellEnd"/>
      <w:r w:rsidRPr="00403A17">
        <w:rPr>
          <w:rFonts w:ascii="Times New Roman" w:hAnsi="Times New Roman" w:cs="Times New Roman"/>
          <w:sz w:val="28"/>
          <w:szCs w:val="28"/>
        </w:rPr>
        <w:t xml:space="preserve"> - Веселый - Александровка - </w:t>
      </w:r>
      <w:proofErr w:type="spellStart"/>
      <w:r w:rsidRPr="00403A17">
        <w:rPr>
          <w:rFonts w:ascii="Times New Roman" w:hAnsi="Times New Roman" w:cs="Times New Roman"/>
          <w:sz w:val="28"/>
          <w:szCs w:val="28"/>
        </w:rPr>
        <w:t>Политотдельский</w:t>
      </w:r>
      <w:proofErr w:type="spellEnd"/>
      <w:r w:rsidRPr="00403A17">
        <w:rPr>
          <w:rFonts w:ascii="Times New Roman" w:hAnsi="Times New Roman" w:cs="Times New Roman"/>
          <w:sz w:val="28"/>
          <w:szCs w:val="28"/>
        </w:rPr>
        <w:t xml:space="preserve">, овладеть </w:t>
      </w:r>
      <w:proofErr w:type="spellStart"/>
      <w:r w:rsidRPr="00403A17">
        <w:rPr>
          <w:rFonts w:ascii="Times New Roman" w:hAnsi="Times New Roman" w:cs="Times New Roman"/>
          <w:sz w:val="28"/>
          <w:szCs w:val="28"/>
        </w:rPr>
        <w:t>миусским</w:t>
      </w:r>
      <w:proofErr w:type="spellEnd"/>
      <w:r w:rsidRPr="00403A17">
        <w:rPr>
          <w:rFonts w:ascii="Times New Roman" w:hAnsi="Times New Roman" w:cs="Times New Roman"/>
          <w:sz w:val="28"/>
          <w:szCs w:val="28"/>
        </w:rPr>
        <w:t xml:space="preserve"> оборонительным рубежом противника. </w:t>
      </w:r>
      <w:r w:rsidRPr="00403A17">
        <w:rPr>
          <w:rFonts w:ascii="Times New Roman" w:hAnsi="Times New Roman" w:cs="Times New Roman"/>
          <w:sz w:val="28"/>
          <w:szCs w:val="28"/>
        </w:rPr>
        <w:br/>
        <w:t>          5-й гвардейский Донской казачий кавалерийский корпус 19 февраля овладел первой</w:t>
      </w:r>
      <w:proofErr w:type="gramEnd"/>
      <w:r w:rsidRPr="00403A17">
        <w:rPr>
          <w:rFonts w:ascii="Times New Roman" w:hAnsi="Times New Roman" w:cs="Times New Roman"/>
          <w:sz w:val="28"/>
          <w:szCs w:val="28"/>
        </w:rPr>
        <w:t xml:space="preserve"> линией обороны противника на участке высота 101 - </w:t>
      </w:r>
      <w:proofErr w:type="spellStart"/>
      <w:r w:rsidRPr="00403A17">
        <w:rPr>
          <w:rFonts w:ascii="Times New Roman" w:hAnsi="Times New Roman" w:cs="Times New Roman"/>
          <w:sz w:val="28"/>
          <w:szCs w:val="28"/>
        </w:rPr>
        <w:t>Новоселовский</w:t>
      </w:r>
      <w:proofErr w:type="spellEnd"/>
      <w:r w:rsidRPr="00403A17">
        <w:rPr>
          <w:rFonts w:ascii="Times New Roman" w:hAnsi="Times New Roman" w:cs="Times New Roman"/>
          <w:sz w:val="28"/>
          <w:szCs w:val="28"/>
        </w:rPr>
        <w:t xml:space="preserve"> - </w:t>
      </w:r>
      <w:proofErr w:type="gramStart"/>
      <w:r w:rsidRPr="00403A17">
        <w:rPr>
          <w:rFonts w:ascii="Times New Roman" w:hAnsi="Times New Roman" w:cs="Times New Roman"/>
          <w:sz w:val="28"/>
          <w:szCs w:val="28"/>
        </w:rPr>
        <w:t>Ряженое</w:t>
      </w:r>
      <w:proofErr w:type="gramEnd"/>
      <w:r w:rsidRPr="00403A17">
        <w:rPr>
          <w:rFonts w:ascii="Times New Roman" w:hAnsi="Times New Roman" w:cs="Times New Roman"/>
          <w:sz w:val="28"/>
          <w:szCs w:val="28"/>
        </w:rPr>
        <w:t xml:space="preserve"> - Панченко и перешел к обороне. Правее действовал 4-й Кубанский казачий ко</w:t>
      </w:r>
      <w:r w:rsidR="00AC4A4E" w:rsidRPr="00403A17">
        <w:rPr>
          <w:rFonts w:ascii="Times New Roman" w:hAnsi="Times New Roman" w:cs="Times New Roman"/>
          <w:sz w:val="28"/>
          <w:szCs w:val="28"/>
        </w:rPr>
        <w:t>рпус.</w:t>
      </w:r>
      <w:r w:rsidRPr="00403A17">
        <w:rPr>
          <w:rFonts w:ascii="Times New Roman" w:hAnsi="Times New Roman" w:cs="Times New Roman"/>
          <w:sz w:val="28"/>
          <w:szCs w:val="28"/>
        </w:rPr>
        <w:br/>
        <w:t> </w:t>
      </w:r>
      <w:r w:rsidR="00AC4A4E"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Условия ведения боя для казаков были очень трудными. Враг интенсивно оборудовал свою оборонительную полосу: в несколько рядов </w:t>
      </w:r>
      <w:r w:rsidRPr="00403A17">
        <w:rPr>
          <w:rFonts w:ascii="Times New Roman" w:hAnsi="Times New Roman" w:cs="Times New Roman"/>
          <w:sz w:val="28"/>
          <w:szCs w:val="28"/>
        </w:rPr>
        <w:lastRenderedPageBreak/>
        <w:t xml:space="preserve">тянулись колючая проволока, минные поля, повсюду имелись доты и дзоты, вкопанные танки; общая протяженность траншей и ходов сообщения составляла 2540 километров, что превышало расстояние от </w:t>
      </w:r>
      <w:proofErr w:type="spellStart"/>
      <w:r w:rsidRPr="00403A17">
        <w:rPr>
          <w:rFonts w:ascii="Times New Roman" w:hAnsi="Times New Roman" w:cs="Times New Roman"/>
          <w:sz w:val="28"/>
          <w:szCs w:val="28"/>
        </w:rPr>
        <w:t>Миуса</w:t>
      </w:r>
      <w:proofErr w:type="spellEnd"/>
      <w:r w:rsidRPr="00403A17">
        <w:rPr>
          <w:rFonts w:ascii="Times New Roman" w:hAnsi="Times New Roman" w:cs="Times New Roman"/>
          <w:sz w:val="28"/>
          <w:szCs w:val="28"/>
        </w:rPr>
        <w:t xml:space="preserve"> до Берлина. На </w:t>
      </w:r>
      <w:proofErr w:type="spellStart"/>
      <w:r w:rsidRPr="00403A17">
        <w:rPr>
          <w:rFonts w:ascii="Times New Roman" w:hAnsi="Times New Roman" w:cs="Times New Roman"/>
          <w:sz w:val="28"/>
          <w:szCs w:val="28"/>
        </w:rPr>
        <w:t>миусский</w:t>
      </w:r>
      <w:proofErr w:type="spellEnd"/>
      <w:r w:rsidRPr="00403A17">
        <w:rPr>
          <w:rFonts w:ascii="Times New Roman" w:hAnsi="Times New Roman" w:cs="Times New Roman"/>
          <w:sz w:val="28"/>
          <w:szCs w:val="28"/>
        </w:rPr>
        <w:t xml:space="preserve"> рубеж враг стянул большое количество свежих войск. </w:t>
      </w:r>
      <w:r w:rsidRPr="00403A17">
        <w:rPr>
          <w:rFonts w:ascii="Times New Roman" w:hAnsi="Times New Roman" w:cs="Times New Roman"/>
          <w:sz w:val="28"/>
          <w:szCs w:val="28"/>
        </w:rPr>
        <w:br/>
        <w:t xml:space="preserve">            Широкая пойма реки </w:t>
      </w:r>
      <w:proofErr w:type="spellStart"/>
      <w:r w:rsidRPr="00403A17">
        <w:rPr>
          <w:rFonts w:ascii="Times New Roman" w:hAnsi="Times New Roman" w:cs="Times New Roman"/>
          <w:sz w:val="28"/>
          <w:szCs w:val="28"/>
        </w:rPr>
        <w:t>Миуса</w:t>
      </w:r>
      <w:proofErr w:type="spellEnd"/>
      <w:r w:rsidRPr="00403A17">
        <w:rPr>
          <w:rFonts w:ascii="Times New Roman" w:hAnsi="Times New Roman" w:cs="Times New Roman"/>
          <w:sz w:val="28"/>
          <w:szCs w:val="28"/>
        </w:rPr>
        <w:t>, в связи с приближением весны, стала (покрываться лужами тающего снега, затрудняла эвакуацию раненых, доставку продовольствия и боеприпасов</w:t>
      </w:r>
      <w:r w:rsidR="00AC4A4E" w:rsidRPr="00403A17">
        <w:rPr>
          <w:rFonts w:ascii="Times New Roman" w:hAnsi="Times New Roman" w:cs="Times New Roman"/>
          <w:sz w:val="28"/>
          <w:szCs w:val="28"/>
        </w:rPr>
        <w:t>)</w:t>
      </w:r>
      <w:r w:rsidRPr="00403A17">
        <w:rPr>
          <w:rFonts w:ascii="Times New Roman" w:hAnsi="Times New Roman" w:cs="Times New Roman"/>
          <w:sz w:val="28"/>
          <w:szCs w:val="28"/>
        </w:rPr>
        <w:t xml:space="preserve">. В подразделениях казачьего корпуса был большой некомплект людей и оружия. Несколько раз в день появлялись группы в 20 - 35 вражеских самолетов, которые бомбили боевые порядки. Казаки стойко переносили тяжелые условия боевых действий на </w:t>
      </w:r>
      <w:proofErr w:type="spellStart"/>
      <w:r w:rsidRPr="00403A17">
        <w:rPr>
          <w:rFonts w:ascii="Times New Roman" w:hAnsi="Times New Roman" w:cs="Times New Roman"/>
          <w:sz w:val="28"/>
          <w:szCs w:val="28"/>
        </w:rPr>
        <w:t>Миусском</w:t>
      </w:r>
      <w:proofErr w:type="spellEnd"/>
      <w:r w:rsidRPr="00403A17">
        <w:rPr>
          <w:rFonts w:ascii="Times New Roman" w:hAnsi="Times New Roman" w:cs="Times New Roman"/>
          <w:sz w:val="28"/>
          <w:szCs w:val="28"/>
        </w:rPr>
        <w:t xml:space="preserve"> фронте и каждую ночь сами переходили в атаки, рвали колючую проволоку, врывались во вражеские блиндажи, истребляли фашистов. </w:t>
      </w:r>
      <w:r w:rsidRPr="00403A17">
        <w:rPr>
          <w:rFonts w:ascii="Times New Roman" w:hAnsi="Times New Roman" w:cs="Times New Roman"/>
          <w:sz w:val="28"/>
          <w:szCs w:val="28"/>
        </w:rPr>
        <w:br/>
        <w:t xml:space="preserve">           В таких сложных условиях казаки встретили 25-ю годовщину Красной Армии. В этот же день стал известен Указ Президиума Верховного Совета СССР о награждении 37-го гвардейского Донского казачьего </w:t>
      </w:r>
      <w:proofErr w:type="spellStart"/>
      <w:r w:rsidRPr="00403A17">
        <w:rPr>
          <w:rFonts w:ascii="Times New Roman" w:hAnsi="Times New Roman" w:cs="Times New Roman"/>
          <w:sz w:val="28"/>
          <w:szCs w:val="28"/>
        </w:rPr>
        <w:t>кавполка</w:t>
      </w:r>
      <w:proofErr w:type="spellEnd"/>
      <w:r w:rsidRPr="00403A17">
        <w:rPr>
          <w:rFonts w:ascii="Times New Roman" w:hAnsi="Times New Roman" w:cs="Times New Roman"/>
          <w:sz w:val="28"/>
          <w:szCs w:val="28"/>
        </w:rPr>
        <w:t xml:space="preserve"> орденом Красного Знамени за образцовое выполнение боевых заданий командования на фронте борьбы с немецкими захватчиками и проявленные при этом мужество и доблесть. </w:t>
      </w:r>
      <w:r w:rsidRPr="00403A17">
        <w:rPr>
          <w:rFonts w:ascii="Times New Roman" w:hAnsi="Times New Roman" w:cs="Times New Roman"/>
          <w:sz w:val="28"/>
          <w:szCs w:val="28"/>
        </w:rPr>
        <w:br/>
        <w:t xml:space="preserve">          Положение корпуса становилось все более тяжелым. Он нес большие потери в личном составе. Поэтому командование корпуса обратилось к казакам и казачкам, к советским и партийным организациям Дона с отчетом о пройденном боевом пути корпуса и с призывом прислать казачье пополнение. Это письмо составлялось коллективно. Обсуждалось на собраниях в частях. Подписали его выбранные казаками авторитетные воины. </w:t>
      </w:r>
      <w:r w:rsidRPr="00403A17">
        <w:rPr>
          <w:rFonts w:ascii="Times New Roman" w:hAnsi="Times New Roman" w:cs="Times New Roman"/>
          <w:sz w:val="28"/>
          <w:szCs w:val="28"/>
        </w:rPr>
        <w:br/>
        <w:t xml:space="preserve">          </w:t>
      </w:r>
      <w:r w:rsidR="00AC4A4E" w:rsidRPr="00403A17">
        <w:rPr>
          <w:rFonts w:ascii="Times New Roman" w:hAnsi="Times New Roman" w:cs="Times New Roman"/>
          <w:sz w:val="28"/>
          <w:szCs w:val="28"/>
        </w:rPr>
        <w:t>На</w:t>
      </w:r>
      <w:r w:rsidRPr="00403A17">
        <w:rPr>
          <w:rFonts w:ascii="Times New Roman" w:hAnsi="Times New Roman" w:cs="Times New Roman"/>
          <w:sz w:val="28"/>
          <w:szCs w:val="28"/>
        </w:rPr>
        <w:t xml:space="preserve">  Дону обращение казаков-воинов было поддержано. Его читали во всех станицах, и оно вызвало большой патриотический подъем. В казачьи дивизии пришло людское пополнение. </w:t>
      </w:r>
      <w:r w:rsidRPr="00403A17">
        <w:rPr>
          <w:rFonts w:ascii="Times New Roman" w:hAnsi="Times New Roman" w:cs="Times New Roman"/>
          <w:sz w:val="28"/>
          <w:szCs w:val="28"/>
        </w:rPr>
        <w:br/>
      </w:r>
      <w:r w:rsidRPr="00403A17">
        <w:rPr>
          <w:rFonts w:ascii="Times New Roman" w:hAnsi="Times New Roman" w:cs="Times New Roman"/>
          <w:sz w:val="28"/>
          <w:szCs w:val="28"/>
        </w:rPr>
        <w:lastRenderedPageBreak/>
        <w:t xml:space="preserve">            В марте 1943 года по приказу командующего Южным фронтом Донской казачий корпус был выведен на отдых за реку Дон. Его части сосредоточились в </w:t>
      </w:r>
      <w:proofErr w:type="spellStart"/>
      <w:r w:rsidRPr="00403A17">
        <w:rPr>
          <w:rFonts w:ascii="Times New Roman" w:hAnsi="Times New Roman" w:cs="Times New Roman"/>
          <w:sz w:val="28"/>
          <w:szCs w:val="28"/>
        </w:rPr>
        <w:t>Кагальницком</w:t>
      </w:r>
      <w:proofErr w:type="spellEnd"/>
      <w:r w:rsidRPr="00403A17">
        <w:rPr>
          <w:rFonts w:ascii="Times New Roman" w:hAnsi="Times New Roman" w:cs="Times New Roman"/>
          <w:sz w:val="28"/>
          <w:szCs w:val="28"/>
        </w:rPr>
        <w:t xml:space="preserve">, Веселовском, </w:t>
      </w:r>
      <w:proofErr w:type="spellStart"/>
      <w:r w:rsidRPr="00403A17">
        <w:rPr>
          <w:rFonts w:ascii="Times New Roman" w:hAnsi="Times New Roman" w:cs="Times New Roman"/>
          <w:sz w:val="28"/>
          <w:szCs w:val="28"/>
        </w:rPr>
        <w:t>Мечетинском</w:t>
      </w:r>
      <w:proofErr w:type="spellEnd"/>
      <w:r w:rsidRPr="00403A17">
        <w:rPr>
          <w:rFonts w:ascii="Times New Roman" w:hAnsi="Times New Roman" w:cs="Times New Roman"/>
          <w:sz w:val="28"/>
          <w:szCs w:val="28"/>
        </w:rPr>
        <w:t xml:space="preserve"> районах. В это время Советское правительство наградило дивизии орденами Красного Знамени, сотни воинов были удостоены высоких правительственных наград. </w:t>
      </w:r>
      <w:r w:rsidRPr="00403A17">
        <w:rPr>
          <w:rFonts w:ascii="Times New Roman" w:hAnsi="Times New Roman" w:cs="Times New Roman"/>
          <w:sz w:val="28"/>
          <w:szCs w:val="28"/>
        </w:rPr>
        <w:br/>
        <w:t xml:space="preserve">             Будучи на отдыхе, корпус привел в полный порядок оружие, снаряжение, обмундирование и конский состав. Во всех частях и подразделениях шла напряженная учеба и подготовка к предстоящим боям. Одновременно казаки помогали землякам в проведении весенне-посевной кампании. </w:t>
      </w:r>
      <w:r w:rsidRPr="00403A17">
        <w:rPr>
          <w:rFonts w:ascii="Times New Roman" w:hAnsi="Times New Roman" w:cs="Times New Roman"/>
          <w:sz w:val="28"/>
          <w:szCs w:val="28"/>
        </w:rPr>
        <w:br/>
        <w:t xml:space="preserve">            29 августа части 5-го Донского казачьего кавалерийского корпуса начали освобождение Советской Украины. 8 сентября, прорвав оборону противника на реке </w:t>
      </w:r>
      <w:proofErr w:type="spellStart"/>
      <w:r w:rsidRPr="00403A17">
        <w:rPr>
          <w:rFonts w:ascii="Times New Roman" w:hAnsi="Times New Roman" w:cs="Times New Roman"/>
          <w:sz w:val="28"/>
          <w:szCs w:val="28"/>
        </w:rPr>
        <w:t>Кальмиусе</w:t>
      </w:r>
      <w:proofErr w:type="spellEnd"/>
      <w:r w:rsidRPr="00403A17">
        <w:rPr>
          <w:rFonts w:ascii="Times New Roman" w:hAnsi="Times New Roman" w:cs="Times New Roman"/>
          <w:sz w:val="28"/>
          <w:szCs w:val="28"/>
        </w:rPr>
        <w:t xml:space="preserve">, они освободили Васильевку и </w:t>
      </w:r>
      <w:proofErr w:type="spellStart"/>
      <w:r w:rsidRPr="00403A17">
        <w:rPr>
          <w:rFonts w:ascii="Times New Roman" w:hAnsi="Times New Roman" w:cs="Times New Roman"/>
          <w:sz w:val="28"/>
          <w:szCs w:val="28"/>
        </w:rPr>
        <w:t>Марьино</w:t>
      </w:r>
      <w:proofErr w:type="spellEnd"/>
      <w:r w:rsidRPr="00403A17">
        <w:rPr>
          <w:rFonts w:ascii="Times New Roman" w:hAnsi="Times New Roman" w:cs="Times New Roman"/>
          <w:sz w:val="28"/>
          <w:szCs w:val="28"/>
        </w:rPr>
        <w:t xml:space="preserve"> и повели бои за город Волноваху, который 10 сентября был ими освобожден. </w:t>
      </w:r>
      <w:r w:rsidRPr="00403A17">
        <w:rPr>
          <w:rFonts w:ascii="Times New Roman" w:hAnsi="Times New Roman" w:cs="Times New Roman"/>
          <w:sz w:val="28"/>
          <w:szCs w:val="28"/>
        </w:rPr>
        <w:br/>
        <w:t xml:space="preserve"> Приказом Верховного Главнокомандующего за проявленное мужество и отвагу при взятии города Волновахи 11-я гвардейская Донская казачья </w:t>
      </w:r>
      <w:proofErr w:type="spellStart"/>
      <w:r w:rsidRPr="00403A17">
        <w:rPr>
          <w:rFonts w:ascii="Times New Roman" w:hAnsi="Times New Roman" w:cs="Times New Roman"/>
          <w:sz w:val="28"/>
          <w:szCs w:val="28"/>
        </w:rPr>
        <w:t>кавдивизия</w:t>
      </w:r>
      <w:proofErr w:type="spellEnd"/>
      <w:r w:rsidRPr="00403A17">
        <w:rPr>
          <w:rFonts w:ascii="Times New Roman" w:hAnsi="Times New Roman" w:cs="Times New Roman"/>
          <w:sz w:val="28"/>
          <w:szCs w:val="28"/>
        </w:rPr>
        <w:t xml:space="preserve"> получила почетное наименование «</w:t>
      </w:r>
      <w:proofErr w:type="spellStart"/>
      <w:r w:rsidRPr="00403A17">
        <w:rPr>
          <w:rFonts w:ascii="Times New Roman" w:hAnsi="Times New Roman" w:cs="Times New Roman"/>
          <w:sz w:val="28"/>
          <w:szCs w:val="28"/>
        </w:rPr>
        <w:t>Волновахская</w:t>
      </w:r>
      <w:proofErr w:type="spellEnd"/>
      <w:r w:rsidRPr="00403A17">
        <w:rPr>
          <w:rFonts w:ascii="Times New Roman" w:hAnsi="Times New Roman" w:cs="Times New Roman"/>
          <w:sz w:val="28"/>
          <w:szCs w:val="28"/>
        </w:rPr>
        <w:t xml:space="preserve">», а всему личному составу была объявлена благодарность Верховного Главнокомандующего. </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До ноября 1943 года корпус вел успешные бои по освобождению городов Гуляйполе и Орехов, а 3 ноября в составе конно-механизированной группы «Ураган» участвовал в освобождении Каховки, Голой Пристани и Цюрупинска. </w:t>
      </w:r>
      <w:r w:rsidRPr="00403A17">
        <w:rPr>
          <w:rFonts w:ascii="Times New Roman" w:hAnsi="Times New Roman" w:cs="Times New Roman"/>
          <w:sz w:val="28"/>
          <w:szCs w:val="28"/>
        </w:rPr>
        <w:br/>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 В январскую стужу 1944 года донцы совершили 730-километровый переход из района Каховки с переправой через реку Днепр в Запорожье, в район северо-западнее Знаменки, и в составе 2-го Украинского фронта вели бои по окружению и ликвидации крупной группировки гитлеровцев в районе Корсунь-Шевченковского. В этой операции, длившейся до 17 февраля, казаки первыми замкнули кольцо </w:t>
      </w:r>
      <w:proofErr w:type="gramStart"/>
      <w:r w:rsidRPr="00403A17">
        <w:rPr>
          <w:rFonts w:ascii="Times New Roman" w:hAnsi="Times New Roman" w:cs="Times New Roman"/>
          <w:sz w:val="28"/>
          <w:szCs w:val="28"/>
        </w:rPr>
        <w:t>окружения</w:t>
      </w:r>
      <w:proofErr w:type="gramEnd"/>
      <w:r w:rsidRPr="00403A17">
        <w:rPr>
          <w:rFonts w:ascii="Times New Roman" w:hAnsi="Times New Roman" w:cs="Times New Roman"/>
          <w:sz w:val="28"/>
          <w:szCs w:val="28"/>
        </w:rPr>
        <w:t xml:space="preserve"> и вышли из боя </w:t>
      </w:r>
      <w:r w:rsidRPr="00403A17">
        <w:rPr>
          <w:rFonts w:ascii="Times New Roman" w:hAnsi="Times New Roman" w:cs="Times New Roman"/>
          <w:sz w:val="28"/>
          <w:szCs w:val="28"/>
        </w:rPr>
        <w:lastRenderedPageBreak/>
        <w:t xml:space="preserve">только после того, как были уничтожены и пленены 11 немецких дивизий. </w:t>
      </w:r>
      <w:r w:rsidRPr="00403A17">
        <w:rPr>
          <w:rFonts w:ascii="Times New Roman" w:hAnsi="Times New Roman" w:cs="Times New Roman"/>
          <w:sz w:val="28"/>
          <w:szCs w:val="28"/>
        </w:rPr>
        <w:br/>
        <w:t xml:space="preserve"> За успешные боевые действия в </w:t>
      </w:r>
      <w:proofErr w:type="spellStart"/>
      <w:r w:rsidRPr="00403A17">
        <w:rPr>
          <w:rFonts w:ascii="Times New Roman" w:hAnsi="Times New Roman" w:cs="Times New Roman"/>
          <w:sz w:val="28"/>
          <w:szCs w:val="28"/>
        </w:rPr>
        <w:t>Корсунь-Шевченковской</w:t>
      </w:r>
      <w:proofErr w:type="spellEnd"/>
      <w:r w:rsidRPr="00403A17">
        <w:rPr>
          <w:rFonts w:ascii="Times New Roman" w:hAnsi="Times New Roman" w:cs="Times New Roman"/>
          <w:sz w:val="28"/>
          <w:szCs w:val="28"/>
        </w:rPr>
        <w:t xml:space="preserve"> операции Указом Президиума Верховного Совета СССР корпус был награжден орденом Красного Знамени, а 12-я и 63-я дивизии и два полка получили наименование «</w:t>
      </w:r>
      <w:proofErr w:type="spellStart"/>
      <w:r w:rsidRPr="00403A17">
        <w:rPr>
          <w:rFonts w:ascii="Times New Roman" w:hAnsi="Times New Roman" w:cs="Times New Roman"/>
          <w:sz w:val="28"/>
          <w:szCs w:val="28"/>
        </w:rPr>
        <w:t>Корсуньские</w:t>
      </w:r>
      <w:proofErr w:type="spellEnd"/>
      <w:r w:rsidRPr="00403A17">
        <w:rPr>
          <w:rFonts w:ascii="Times New Roman" w:hAnsi="Times New Roman" w:cs="Times New Roman"/>
          <w:sz w:val="28"/>
          <w:szCs w:val="28"/>
        </w:rPr>
        <w:t xml:space="preserve">». Отвага и мужество казаков </w:t>
      </w:r>
      <w:proofErr w:type="gramStart"/>
      <w:r w:rsidRPr="00403A17">
        <w:rPr>
          <w:rFonts w:ascii="Times New Roman" w:hAnsi="Times New Roman" w:cs="Times New Roman"/>
          <w:sz w:val="28"/>
          <w:szCs w:val="28"/>
        </w:rPr>
        <w:t>отмечены</w:t>
      </w:r>
      <w:proofErr w:type="gramEnd"/>
      <w:r w:rsidRPr="00403A17">
        <w:rPr>
          <w:rFonts w:ascii="Times New Roman" w:hAnsi="Times New Roman" w:cs="Times New Roman"/>
          <w:sz w:val="28"/>
          <w:szCs w:val="28"/>
        </w:rPr>
        <w:t xml:space="preserve"> благодарностью Верховного Главнокомандующего. Многие из них удостоены правительственных наград, а Николай Сапунов и Александр Иринин получили звание Героя Советского Союза. </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 «Вперед, на запад!» - таков был клич Казаков. </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Донцы по непролазной</w:t>
      </w:r>
      <w:r w:rsidR="00962D21" w:rsidRPr="00403A17">
        <w:rPr>
          <w:rFonts w:ascii="Times New Roman" w:hAnsi="Times New Roman" w:cs="Times New Roman"/>
          <w:sz w:val="28"/>
          <w:szCs w:val="28"/>
        </w:rPr>
        <w:t xml:space="preserve"> грязи совершили марш от города </w:t>
      </w:r>
      <w:r w:rsidRPr="00403A17">
        <w:rPr>
          <w:rFonts w:ascii="Times New Roman" w:hAnsi="Times New Roman" w:cs="Times New Roman"/>
          <w:sz w:val="28"/>
          <w:szCs w:val="28"/>
        </w:rPr>
        <w:t xml:space="preserve"> Корсунь-Шевченковского до реки Южный Буг, с ходу ее форсировали. Перед взором советских воинов раскинулись степи солнечной Молдавии. </w:t>
      </w:r>
      <w:r w:rsidRPr="00403A17">
        <w:rPr>
          <w:rFonts w:ascii="Times New Roman" w:hAnsi="Times New Roman" w:cs="Times New Roman"/>
          <w:sz w:val="28"/>
          <w:szCs w:val="28"/>
        </w:rPr>
        <w:br/>
        <w:t xml:space="preserve"> Преследуя разбитые немецко-румынские войска, донские казаки в числе первых соединений Красной Армии в апреле 1944 года перешли государственную границу Советского Союза, форсировали реки Прут, </w:t>
      </w:r>
      <w:proofErr w:type="spellStart"/>
      <w:r w:rsidRPr="00403A17">
        <w:rPr>
          <w:rFonts w:ascii="Times New Roman" w:hAnsi="Times New Roman" w:cs="Times New Roman"/>
          <w:sz w:val="28"/>
          <w:szCs w:val="28"/>
        </w:rPr>
        <w:t>Серет</w:t>
      </w:r>
      <w:proofErr w:type="spellEnd"/>
      <w:r w:rsidRPr="00403A17">
        <w:rPr>
          <w:rFonts w:ascii="Times New Roman" w:hAnsi="Times New Roman" w:cs="Times New Roman"/>
          <w:sz w:val="28"/>
          <w:szCs w:val="28"/>
        </w:rPr>
        <w:t xml:space="preserve"> и Молдову. С 21 августа по 8 сентября 1944 года Донской казачий корпус в составе конно-механизированной группы принял участие в исторической Ясско-Кишиневской операции, в освобождении от фашистов городов Роман, </w:t>
      </w:r>
      <w:proofErr w:type="spellStart"/>
      <w:r w:rsidRPr="00403A17">
        <w:rPr>
          <w:rFonts w:ascii="Times New Roman" w:hAnsi="Times New Roman" w:cs="Times New Roman"/>
          <w:sz w:val="28"/>
          <w:szCs w:val="28"/>
        </w:rPr>
        <w:t>Бакэу</w:t>
      </w:r>
      <w:proofErr w:type="spellEnd"/>
      <w:r w:rsidRPr="00403A17">
        <w:rPr>
          <w:rFonts w:ascii="Times New Roman" w:hAnsi="Times New Roman" w:cs="Times New Roman"/>
          <w:sz w:val="28"/>
          <w:szCs w:val="28"/>
        </w:rPr>
        <w:t xml:space="preserve"> и др. </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Воины-казаки били фашистов в предгорьях Карпат, на равнинах Трансильвании, в городах Венгрии. За овладение Дебреценом, </w:t>
      </w:r>
      <w:proofErr w:type="spellStart"/>
      <w:r w:rsidRPr="00403A17">
        <w:rPr>
          <w:rFonts w:ascii="Times New Roman" w:hAnsi="Times New Roman" w:cs="Times New Roman"/>
          <w:sz w:val="28"/>
          <w:szCs w:val="28"/>
        </w:rPr>
        <w:t>Ньиредьхазой</w:t>
      </w:r>
      <w:proofErr w:type="spellEnd"/>
      <w:r w:rsidRPr="00403A17">
        <w:rPr>
          <w:rFonts w:ascii="Times New Roman" w:hAnsi="Times New Roman" w:cs="Times New Roman"/>
          <w:sz w:val="28"/>
          <w:szCs w:val="28"/>
        </w:rPr>
        <w:t xml:space="preserve"> Верховный Главнокомандующий объявил корпусу благодарность, а 37-й гвардейский Донской казачий Краснознаменный полк и 184-й гвардейский артполк получи</w:t>
      </w:r>
      <w:r w:rsidR="00962D21" w:rsidRPr="00403A17">
        <w:rPr>
          <w:rFonts w:ascii="Times New Roman" w:hAnsi="Times New Roman" w:cs="Times New Roman"/>
          <w:sz w:val="28"/>
          <w:szCs w:val="28"/>
        </w:rPr>
        <w:t>ли наименование «</w:t>
      </w:r>
      <w:proofErr w:type="spellStart"/>
      <w:r w:rsidR="00962D21" w:rsidRPr="00403A17">
        <w:rPr>
          <w:rFonts w:ascii="Times New Roman" w:hAnsi="Times New Roman" w:cs="Times New Roman"/>
          <w:sz w:val="28"/>
          <w:szCs w:val="28"/>
        </w:rPr>
        <w:t>Дебреценские</w:t>
      </w:r>
      <w:proofErr w:type="spellEnd"/>
      <w:r w:rsidR="00962D21" w:rsidRPr="00403A17">
        <w:rPr>
          <w:rFonts w:ascii="Times New Roman" w:hAnsi="Times New Roman" w:cs="Times New Roman"/>
          <w:sz w:val="28"/>
          <w:szCs w:val="28"/>
        </w:rPr>
        <w:t>».</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В декабре 1944 года донские казачьи части форсировали реку Дунай и приняли активное участие в битве за Будапешт. Им пришлось отражать контратаки немецких войск, пытавшихся прорваться к окруженному Будапешту, выдержать натиск танков эсэсовских дивизий между озером </w:t>
      </w:r>
      <w:proofErr w:type="spellStart"/>
      <w:r w:rsidRPr="00403A17">
        <w:rPr>
          <w:rFonts w:ascii="Times New Roman" w:hAnsi="Times New Roman" w:cs="Times New Roman"/>
          <w:sz w:val="28"/>
          <w:szCs w:val="28"/>
        </w:rPr>
        <w:t>Веленце</w:t>
      </w:r>
      <w:proofErr w:type="spellEnd"/>
      <w:r w:rsidRPr="00403A17">
        <w:rPr>
          <w:rFonts w:ascii="Times New Roman" w:hAnsi="Times New Roman" w:cs="Times New Roman"/>
          <w:sz w:val="28"/>
          <w:szCs w:val="28"/>
        </w:rPr>
        <w:t xml:space="preserve"> и рекой Дунаем, ликвидировав угрозу прорыва к </w:t>
      </w:r>
      <w:r w:rsidRPr="00403A17">
        <w:rPr>
          <w:rFonts w:ascii="Times New Roman" w:hAnsi="Times New Roman" w:cs="Times New Roman"/>
          <w:sz w:val="28"/>
          <w:szCs w:val="28"/>
        </w:rPr>
        <w:lastRenderedPageBreak/>
        <w:t xml:space="preserve">Будапешту с юга. </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По поводу этой победы Военный совет 3-го Украинского фронта, обращаясь к личному составу 5-го Донского казачьего кавалерийского корпуса, писал: «В этой беспримерной битве вы, донские казаки, показали образцы стойкости и храбрости. Это вы в декабрьском наступлении, несмотря на сильные атаки врага, вышли на западную опушку лесов на рубеже </w:t>
      </w:r>
      <w:proofErr w:type="spellStart"/>
      <w:r w:rsidRPr="00403A17">
        <w:rPr>
          <w:rFonts w:ascii="Times New Roman" w:hAnsi="Times New Roman" w:cs="Times New Roman"/>
          <w:sz w:val="28"/>
          <w:szCs w:val="28"/>
        </w:rPr>
        <w:t>Банхида</w:t>
      </w:r>
      <w:proofErr w:type="spellEnd"/>
      <w:r w:rsidRPr="00403A17">
        <w:rPr>
          <w:rFonts w:ascii="Times New Roman" w:hAnsi="Times New Roman" w:cs="Times New Roman"/>
          <w:sz w:val="28"/>
          <w:szCs w:val="28"/>
        </w:rPr>
        <w:t xml:space="preserve"> и Мор. Это вы разгромили прорвавшуюся к Будапешту группу в районе </w:t>
      </w:r>
      <w:proofErr w:type="spellStart"/>
      <w:r w:rsidRPr="00403A17">
        <w:rPr>
          <w:rFonts w:ascii="Times New Roman" w:hAnsi="Times New Roman" w:cs="Times New Roman"/>
          <w:sz w:val="28"/>
          <w:szCs w:val="28"/>
        </w:rPr>
        <w:t>Пилишсентлелек</w:t>
      </w:r>
      <w:proofErr w:type="spellEnd"/>
      <w:r w:rsidRPr="00403A17">
        <w:rPr>
          <w:rFonts w:ascii="Times New Roman" w:hAnsi="Times New Roman" w:cs="Times New Roman"/>
          <w:sz w:val="28"/>
          <w:szCs w:val="28"/>
        </w:rPr>
        <w:t xml:space="preserve">. Это вы сдержали своей грудью на рубеже между озером </w:t>
      </w:r>
      <w:proofErr w:type="spellStart"/>
      <w:r w:rsidRPr="00403A17">
        <w:rPr>
          <w:rFonts w:ascii="Times New Roman" w:hAnsi="Times New Roman" w:cs="Times New Roman"/>
          <w:sz w:val="28"/>
          <w:szCs w:val="28"/>
        </w:rPr>
        <w:t>Веленце</w:t>
      </w:r>
      <w:proofErr w:type="spellEnd"/>
      <w:r w:rsidRPr="00403A17">
        <w:rPr>
          <w:rFonts w:ascii="Times New Roman" w:hAnsi="Times New Roman" w:cs="Times New Roman"/>
          <w:sz w:val="28"/>
          <w:szCs w:val="28"/>
        </w:rPr>
        <w:t xml:space="preserve"> и Дунаем врага, рвущегося с юга к Будапешту. </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Дорогие товарищи! Настал момент перейти в решительное наступление, уничтожить зарвавшегося врага, в пух и прах развеять его надежды на освобождение окруженной будапештской группировки. </w:t>
      </w:r>
      <w:r w:rsidRPr="00403A17">
        <w:rPr>
          <w:rFonts w:ascii="Times New Roman" w:hAnsi="Times New Roman" w:cs="Times New Roman"/>
          <w:sz w:val="28"/>
          <w:szCs w:val="28"/>
        </w:rPr>
        <w:br/>
        <w:t xml:space="preserve"> Военный совет фронта уверен, что при выполнении и этой задачи вы останетесь верными своим боевым традициям - быстрыми и решительными действиями не дадите врагу </w:t>
      </w:r>
      <w:proofErr w:type="gramStart"/>
      <w:r w:rsidRPr="00403A17">
        <w:rPr>
          <w:rFonts w:ascii="Times New Roman" w:hAnsi="Times New Roman" w:cs="Times New Roman"/>
          <w:sz w:val="28"/>
          <w:szCs w:val="28"/>
        </w:rPr>
        <w:t>опомниться</w:t>
      </w:r>
      <w:proofErr w:type="gramEnd"/>
      <w:r w:rsidRPr="00403A17">
        <w:rPr>
          <w:rFonts w:ascii="Times New Roman" w:hAnsi="Times New Roman" w:cs="Times New Roman"/>
          <w:sz w:val="28"/>
          <w:szCs w:val="28"/>
        </w:rPr>
        <w:t xml:space="preserve"> и разгромите его живую силу и технику. </w:t>
      </w:r>
      <w:r w:rsidRPr="00403A17">
        <w:rPr>
          <w:rFonts w:ascii="Times New Roman" w:hAnsi="Times New Roman" w:cs="Times New Roman"/>
          <w:sz w:val="28"/>
          <w:szCs w:val="28"/>
        </w:rPr>
        <w:br/>
        <w:t xml:space="preserve"> Вперед, бесстрашные воины, на врага!» </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Маршал Советского Союза С. М. Буденный в приветственном письме донцам-казакам, сержантам, офицерам и генералам писал: «В тяжелых боях с немецко-фашистскими захватчиками в Венгрии славные донцы-казаки одержали ряд побед над крупной группировкой танковых войск противника, пытавшихся прорваться в Будапешт на помощь </w:t>
      </w:r>
      <w:proofErr w:type="gramStart"/>
      <w:r w:rsidRPr="00403A17">
        <w:rPr>
          <w:rFonts w:ascii="Times New Roman" w:hAnsi="Times New Roman" w:cs="Times New Roman"/>
          <w:sz w:val="28"/>
          <w:szCs w:val="28"/>
        </w:rPr>
        <w:t>окруженным</w:t>
      </w:r>
      <w:proofErr w:type="gramEnd"/>
      <w:r w:rsidRPr="00403A17">
        <w:rPr>
          <w:rFonts w:ascii="Times New Roman" w:hAnsi="Times New Roman" w:cs="Times New Roman"/>
          <w:sz w:val="28"/>
          <w:szCs w:val="28"/>
        </w:rPr>
        <w:t xml:space="preserve">. В этой битве храбрые донцы-гвардейцы вновь показали образцы героизма, отваги и мужества, отбив яростные танковые атаки врага, и нанесли ему тяжелые потери. </w:t>
      </w:r>
      <w:r w:rsidRPr="00403A17">
        <w:rPr>
          <w:rFonts w:ascii="Times New Roman" w:hAnsi="Times New Roman" w:cs="Times New Roman"/>
          <w:sz w:val="28"/>
          <w:szCs w:val="28"/>
        </w:rPr>
        <w:br/>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 Военный совет фронта дает высокую оценку вашим боевым действиям. Товарищи донцы-краснознаменцы, ваши боевые подвиги, ваша храбрость и стойкость в разгроме лучших отборных немецко-фашистских танковых дивизий СС «Мертвая голова», «Викинг», первой танковой </w:t>
      </w:r>
      <w:r w:rsidRPr="00403A17">
        <w:rPr>
          <w:rFonts w:ascii="Times New Roman" w:hAnsi="Times New Roman" w:cs="Times New Roman"/>
          <w:sz w:val="28"/>
          <w:szCs w:val="28"/>
        </w:rPr>
        <w:lastRenderedPageBreak/>
        <w:t xml:space="preserve">дивизии и 509-го дивизиона «пантер» войдут в историю советского донского казачества как одна из лучших страниц Великой Отечественной войны...» </w:t>
      </w:r>
      <w:r w:rsidRPr="00403A17">
        <w:rPr>
          <w:rFonts w:ascii="Times New Roman" w:hAnsi="Times New Roman" w:cs="Times New Roman"/>
          <w:sz w:val="28"/>
          <w:szCs w:val="28"/>
        </w:rPr>
        <w:br/>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 Приказом Верховного Главнокомандующего за мужество, проявленное под Будапештом, корпусу объявлена благодарность и присвоено почетное наименование «Будапештский». </w:t>
      </w:r>
      <w:r w:rsidRPr="00403A17">
        <w:rPr>
          <w:rFonts w:ascii="Times New Roman" w:hAnsi="Times New Roman" w:cs="Times New Roman"/>
          <w:sz w:val="28"/>
          <w:szCs w:val="28"/>
        </w:rPr>
        <w:br/>
        <w:t> Еще не успели отгреметь бои за Будапешт, как казаки снова двинулись на вра</w:t>
      </w:r>
      <w:r w:rsidR="006B42B2" w:rsidRPr="00403A17">
        <w:rPr>
          <w:rFonts w:ascii="Times New Roman" w:hAnsi="Times New Roman" w:cs="Times New Roman"/>
          <w:sz w:val="28"/>
          <w:szCs w:val="28"/>
        </w:rPr>
        <w:t xml:space="preserve">га, в замечательный рейд в тыл </w:t>
      </w:r>
      <w:proofErr w:type="spellStart"/>
      <w:r w:rsidR="006B42B2" w:rsidRPr="00403A17">
        <w:rPr>
          <w:rFonts w:ascii="Times New Roman" w:hAnsi="Times New Roman" w:cs="Times New Roman"/>
          <w:sz w:val="28"/>
          <w:szCs w:val="28"/>
        </w:rPr>
        <w:t>Н</w:t>
      </w:r>
      <w:r w:rsidRPr="00403A17">
        <w:rPr>
          <w:rFonts w:ascii="Times New Roman" w:hAnsi="Times New Roman" w:cs="Times New Roman"/>
          <w:sz w:val="28"/>
          <w:szCs w:val="28"/>
        </w:rPr>
        <w:t>адьканижской</w:t>
      </w:r>
      <w:proofErr w:type="spellEnd"/>
      <w:r w:rsidRPr="00403A17">
        <w:rPr>
          <w:rFonts w:ascii="Times New Roman" w:hAnsi="Times New Roman" w:cs="Times New Roman"/>
          <w:sz w:val="28"/>
          <w:szCs w:val="28"/>
        </w:rPr>
        <w:t xml:space="preserve"> группировки противника. 2 апреля 1945 года в составе 3-го Украинского фронта освободили от фашистов город </w:t>
      </w:r>
      <w:proofErr w:type="spellStart"/>
      <w:r w:rsidRPr="00403A17">
        <w:rPr>
          <w:rFonts w:ascii="Times New Roman" w:hAnsi="Times New Roman" w:cs="Times New Roman"/>
          <w:sz w:val="28"/>
          <w:szCs w:val="28"/>
        </w:rPr>
        <w:t>Надьканижу</w:t>
      </w:r>
      <w:proofErr w:type="spellEnd"/>
      <w:r w:rsidRPr="00403A17">
        <w:rPr>
          <w:rFonts w:ascii="Times New Roman" w:hAnsi="Times New Roman" w:cs="Times New Roman"/>
          <w:sz w:val="28"/>
          <w:szCs w:val="28"/>
        </w:rPr>
        <w:t xml:space="preserve"> и получили благодарность Верховного Главнокомандующего. </w:t>
      </w:r>
      <w:r w:rsidRPr="00403A17">
        <w:rPr>
          <w:rFonts w:ascii="Times New Roman" w:hAnsi="Times New Roman" w:cs="Times New Roman"/>
          <w:sz w:val="28"/>
          <w:szCs w:val="28"/>
        </w:rPr>
        <w:br/>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 xml:space="preserve"> В стремительном броске на </w:t>
      </w:r>
      <w:proofErr w:type="spellStart"/>
      <w:r w:rsidRPr="00403A17">
        <w:rPr>
          <w:rFonts w:ascii="Times New Roman" w:hAnsi="Times New Roman" w:cs="Times New Roman"/>
          <w:sz w:val="28"/>
          <w:szCs w:val="28"/>
        </w:rPr>
        <w:t>Фишбах</w:t>
      </w:r>
      <w:proofErr w:type="spellEnd"/>
      <w:r w:rsidRPr="00403A17">
        <w:rPr>
          <w:rFonts w:ascii="Times New Roman" w:hAnsi="Times New Roman" w:cs="Times New Roman"/>
          <w:sz w:val="28"/>
          <w:szCs w:val="28"/>
        </w:rPr>
        <w:t xml:space="preserve">, в Австрийские Альпы, казаков застает окончание войны с Германией. </w:t>
      </w:r>
      <w:r w:rsidRPr="00403A17">
        <w:rPr>
          <w:rFonts w:ascii="Times New Roman" w:hAnsi="Times New Roman" w:cs="Times New Roman"/>
          <w:sz w:val="28"/>
          <w:szCs w:val="28"/>
        </w:rPr>
        <w:br/>
        <w:t xml:space="preserve"> Боевой путь донского казачества простирался от Кизляра до </w:t>
      </w:r>
      <w:proofErr w:type="spellStart"/>
      <w:r w:rsidRPr="00403A17">
        <w:rPr>
          <w:rFonts w:ascii="Times New Roman" w:hAnsi="Times New Roman" w:cs="Times New Roman"/>
          <w:sz w:val="28"/>
          <w:szCs w:val="28"/>
        </w:rPr>
        <w:t>Фишбаха</w:t>
      </w:r>
      <w:proofErr w:type="spellEnd"/>
      <w:r w:rsidRPr="00403A17">
        <w:rPr>
          <w:rFonts w:ascii="Times New Roman" w:hAnsi="Times New Roman" w:cs="Times New Roman"/>
          <w:sz w:val="28"/>
          <w:szCs w:val="28"/>
        </w:rPr>
        <w:t xml:space="preserve">. Казаки сражались в составе </w:t>
      </w:r>
      <w:proofErr w:type="spellStart"/>
      <w:r w:rsidRPr="00403A17">
        <w:rPr>
          <w:rFonts w:ascii="Times New Roman" w:hAnsi="Times New Roman" w:cs="Times New Roman"/>
          <w:sz w:val="28"/>
          <w:szCs w:val="28"/>
        </w:rPr>
        <w:t>Северо-Кавказского</w:t>
      </w:r>
      <w:proofErr w:type="spellEnd"/>
      <w:r w:rsidRPr="00403A17">
        <w:rPr>
          <w:rFonts w:ascii="Times New Roman" w:hAnsi="Times New Roman" w:cs="Times New Roman"/>
          <w:sz w:val="28"/>
          <w:szCs w:val="28"/>
        </w:rPr>
        <w:t xml:space="preserve">, Закавказского, Южного, 2, 3 и 4-го Украинских фронтов, участвовали в битвах за освобождение Северного Кавказа, Дона, Донбасса, </w:t>
      </w:r>
      <w:proofErr w:type="spellStart"/>
      <w:r w:rsidRPr="00403A17">
        <w:rPr>
          <w:rFonts w:ascii="Times New Roman" w:hAnsi="Times New Roman" w:cs="Times New Roman"/>
          <w:sz w:val="28"/>
          <w:szCs w:val="28"/>
        </w:rPr>
        <w:t>Таврии</w:t>
      </w:r>
      <w:proofErr w:type="spellEnd"/>
      <w:r w:rsidRPr="00403A17">
        <w:rPr>
          <w:rFonts w:ascii="Times New Roman" w:hAnsi="Times New Roman" w:cs="Times New Roman"/>
          <w:sz w:val="28"/>
          <w:szCs w:val="28"/>
        </w:rPr>
        <w:t xml:space="preserve">, Правобережной Украины, Молдавии. Громили врага в Румынии, Венгрии, Югославии, Австрии. </w:t>
      </w:r>
      <w:r w:rsidRPr="00403A17">
        <w:rPr>
          <w:rFonts w:ascii="Times New Roman" w:hAnsi="Times New Roman" w:cs="Times New Roman"/>
          <w:sz w:val="28"/>
          <w:szCs w:val="28"/>
        </w:rPr>
        <w:br/>
        <w:t> За все время боев 5-й Донской корпус, только по учтенным данным, уничтожил более 59 тысяч и захватил в плен около 24 тысяч солдат и офицеров противника. Наши части получили восемь благодарностей от Верховного Главнокомандующего И. В. Сталина и наименования «</w:t>
      </w:r>
      <w:proofErr w:type="spellStart"/>
      <w:r w:rsidRPr="00403A17">
        <w:rPr>
          <w:rFonts w:ascii="Times New Roman" w:hAnsi="Times New Roman" w:cs="Times New Roman"/>
          <w:sz w:val="28"/>
          <w:szCs w:val="28"/>
        </w:rPr>
        <w:t>Волновахские</w:t>
      </w:r>
      <w:proofErr w:type="spellEnd"/>
      <w:r w:rsidRPr="00403A17">
        <w:rPr>
          <w:rFonts w:ascii="Times New Roman" w:hAnsi="Times New Roman" w:cs="Times New Roman"/>
          <w:sz w:val="28"/>
          <w:szCs w:val="28"/>
        </w:rPr>
        <w:t>», «</w:t>
      </w:r>
      <w:proofErr w:type="spellStart"/>
      <w:r w:rsidRPr="00403A17">
        <w:rPr>
          <w:rFonts w:ascii="Times New Roman" w:hAnsi="Times New Roman" w:cs="Times New Roman"/>
          <w:sz w:val="28"/>
          <w:szCs w:val="28"/>
        </w:rPr>
        <w:t>Корсуньские</w:t>
      </w:r>
      <w:proofErr w:type="spellEnd"/>
      <w:r w:rsidRPr="00403A17">
        <w:rPr>
          <w:rFonts w:ascii="Times New Roman" w:hAnsi="Times New Roman" w:cs="Times New Roman"/>
          <w:sz w:val="28"/>
          <w:szCs w:val="28"/>
        </w:rPr>
        <w:t>», «</w:t>
      </w:r>
      <w:proofErr w:type="spellStart"/>
      <w:r w:rsidRPr="00403A17">
        <w:rPr>
          <w:rFonts w:ascii="Times New Roman" w:hAnsi="Times New Roman" w:cs="Times New Roman"/>
          <w:sz w:val="28"/>
          <w:szCs w:val="28"/>
        </w:rPr>
        <w:t>Дебреценские</w:t>
      </w:r>
      <w:proofErr w:type="spellEnd"/>
      <w:r w:rsidRPr="00403A17">
        <w:rPr>
          <w:rFonts w:ascii="Times New Roman" w:hAnsi="Times New Roman" w:cs="Times New Roman"/>
          <w:sz w:val="28"/>
          <w:szCs w:val="28"/>
        </w:rPr>
        <w:t xml:space="preserve">» и «Будапештские». Более 30 тысяч человек имеют правительственные награды - ордена и медали Союза ССР, 11 казакам присвоено звание Героя Советского Союза. </w:t>
      </w:r>
    </w:p>
    <w:p w:rsidR="00840395" w:rsidRPr="00403A17" w:rsidRDefault="00840395" w:rsidP="00840395">
      <w:pPr>
        <w:shd w:val="clear" w:color="auto" w:fill="FFFFFF"/>
        <w:spacing w:before="168" w:after="0" w:line="360" w:lineRule="auto"/>
        <w:ind w:firstLine="709"/>
        <w:jc w:val="both"/>
        <w:rPr>
          <w:rFonts w:ascii="Times New Roman" w:hAnsi="Times New Roman" w:cs="Times New Roman"/>
          <w:sz w:val="28"/>
          <w:szCs w:val="28"/>
        </w:rPr>
      </w:pPr>
      <w:r w:rsidRPr="00403A17">
        <w:rPr>
          <w:rFonts w:ascii="Times New Roman" w:hAnsi="Times New Roman" w:cs="Times New Roman"/>
          <w:sz w:val="28"/>
          <w:szCs w:val="28"/>
        </w:rPr>
        <w:t xml:space="preserve">В послужном списке </w:t>
      </w:r>
      <w:proofErr w:type="spellStart"/>
      <w:r w:rsidRPr="00403A17">
        <w:rPr>
          <w:rFonts w:ascii="Times New Roman" w:hAnsi="Times New Roman" w:cs="Times New Roman"/>
          <w:sz w:val="28"/>
          <w:szCs w:val="28"/>
        </w:rPr>
        <w:t>А.Т.Мясникова</w:t>
      </w:r>
      <w:proofErr w:type="spellEnd"/>
      <w:r w:rsidRPr="00403A17">
        <w:rPr>
          <w:rFonts w:ascii="Times New Roman" w:hAnsi="Times New Roman" w:cs="Times New Roman"/>
          <w:sz w:val="28"/>
          <w:szCs w:val="28"/>
        </w:rPr>
        <w:t xml:space="preserve"> значатся  бои за освобождение Молдавии, за Будапешт, за Бухарест. Воевал Алексей Тарасович браво, о чем свидетельствуют награды: медаль «За отвагу», «За взятие </w:t>
      </w:r>
      <w:r w:rsidR="00403A17">
        <w:rPr>
          <w:rFonts w:ascii="Times New Roman" w:hAnsi="Times New Roman" w:cs="Times New Roman"/>
          <w:sz w:val="28"/>
          <w:szCs w:val="28"/>
        </w:rPr>
        <w:t>Будапешта»</w:t>
      </w:r>
      <w:r w:rsidRPr="00403A17">
        <w:rPr>
          <w:rFonts w:ascii="Times New Roman" w:hAnsi="Times New Roman" w:cs="Times New Roman"/>
          <w:sz w:val="28"/>
          <w:szCs w:val="28"/>
        </w:rPr>
        <w:t xml:space="preserve">, орден «Великой Отечественной войны </w:t>
      </w:r>
      <w:r w:rsidRPr="00403A17">
        <w:rPr>
          <w:rFonts w:ascii="Times New Roman" w:hAnsi="Times New Roman" w:cs="Times New Roman"/>
          <w:sz w:val="28"/>
          <w:szCs w:val="28"/>
          <w:lang w:val="en-US"/>
        </w:rPr>
        <w:t>II</w:t>
      </w:r>
      <w:r w:rsidRPr="00403A17">
        <w:rPr>
          <w:rFonts w:ascii="Times New Roman" w:hAnsi="Times New Roman" w:cs="Times New Roman"/>
          <w:sz w:val="28"/>
          <w:szCs w:val="28"/>
        </w:rPr>
        <w:t xml:space="preserve"> степени». Демобилизовался солдат уже после войны – 4 марта 1947 года.</w:t>
      </w:r>
    </w:p>
    <w:p w:rsidR="00BD2623" w:rsidRPr="00403A17" w:rsidRDefault="00BD2623" w:rsidP="00840395">
      <w:pPr>
        <w:shd w:val="clear" w:color="auto" w:fill="FFFFFF"/>
        <w:spacing w:before="168" w:after="0" w:line="360" w:lineRule="auto"/>
        <w:ind w:firstLine="709"/>
        <w:rPr>
          <w:rFonts w:ascii="Times New Roman" w:hAnsi="Times New Roman" w:cs="Times New Roman"/>
          <w:sz w:val="28"/>
          <w:szCs w:val="28"/>
        </w:rPr>
      </w:pPr>
      <w:r w:rsidRPr="00BD2623">
        <w:rPr>
          <w:rFonts w:ascii="Times New Roman" w:hAnsi="Times New Roman" w:cs="Times New Roman"/>
          <w:color w:val="4F2400"/>
          <w:sz w:val="28"/>
          <w:szCs w:val="28"/>
        </w:rPr>
        <w:lastRenderedPageBreak/>
        <w:t> </w:t>
      </w:r>
      <w:r w:rsidRPr="00403A17">
        <w:rPr>
          <w:rFonts w:ascii="Times New Roman" w:hAnsi="Times New Roman" w:cs="Times New Roman"/>
          <w:sz w:val="28"/>
          <w:szCs w:val="28"/>
        </w:rPr>
        <w:t>Есть много важнейших условий, обеспечи</w:t>
      </w:r>
      <w:r w:rsidR="00962D21" w:rsidRPr="00403A17">
        <w:rPr>
          <w:rFonts w:ascii="Times New Roman" w:hAnsi="Times New Roman" w:cs="Times New Roman"/>
          <w:sz w:val="28"/>
          <w:szCs w:val="28"/>
        </w:rPr>
        <w:t>вших казакам победу над врагом: б</w:t>
      </w:r>
      <w:r w:rsidRPr="00403A17">
        <w:rPr>
          <w:rFonts w:ascii="Times New Roman" w:hAnsi="Times New Roman" w:cs="Times New Roman"/>
          <w:sz w:val="28"/>
          <w:szCs w:val="28"/>
        </w:rPr>
        <w:t>еспредельная преданность личного состава корпуса воинскому долгу, верность народу,</w:t>
      </w:r>
      <w:r w:rsidR="005239F7" w:rsidRPr="00403A17">
        <w:rPr>
          <w:rFonts w:ascii="Times New Roman" w:hAnsi="Times New Roman" w:cs="Times New Roman"/>
          <w:sz w:val="28"/>
          <w:szCs w:val="28"/>
        </w:rPr>
        <w:t xml:space="preserve"> Родине</w:t>
      </w:r>
      <w:r w:rsidRPr="00403A17">
        <w:rPr>
          <w:rFonts w:ascii="Times New Roman" w:hAnsi="Times New Roman" w:cs="Times New Roman"/>
          <w:sz w:val="28"/>
          <w:szCs w:val="28"/>
        </w:rPr>
        <w:t xml:space="preserve">, дружба, взаимовыручка всех родов оружия и служб, четкая работа штабов вывели Донской </w:t>
      </w:r>
      <w:r w:rsidR="00840395" w:rsidRPr="00403A17">
        <w:rPr>
          <w:rFonts w:ascii="Times New Roman" w:hAnsi="Times New Roman" w:cs="Times New Roman"/>
          <w:sz w:val="28"/>
          <w:szCs w:val="28"/>
        </w:rPr>
        <w:t xml:space="preserve">корпус в число гвардейских </w:t>
      </w:r>
      <w:r w:rsidRPr="00403A17">
        <w:rPr>
          <w:rFonts w:ascii="Times New Roman" w:hAnsi="Times New Roman" w:cs="Times New Roman"/>
          <w:sz w:val="28"/>
          <w:szCs w:val="28"/>
        </w:rPr>
        <w:t xml:space="preserve">Краснознаменных. </w:t>
      </w:r>
      <w:r w:rsidRPr="00403A17">
        <w:rPr>
          <w:rFonts w:ascii="Times New Roman" w:hAnsi="Times New Roman" w:cs="Times New Roman"/>
          <w:sz w:val="28"/>
          <w:szCs w:val="28"/>
        </w:rPr>
        <w:br/>
        <w:t> </w:t>
      </w:r>
      <w:r w:rsidR="005239F7" w:rsidRPr="00403A17">
        <w:rPr>
          <w:rFonts w:ascii="Times New Roman" w:hAnsi="Times New Roman" w:cs="Times New Roman"/>
          <w:sz w:val="28"/>
          <w:szCs w:val="28"/>
        </w:rPr>
        <w:t xml:space="preserve">              </w:t>
      </w:r>
      <w:r w:rsidRPr="00403A17">
        <w:rPr>
          <w:rFonts w:ascii="Times New Roman" w:hAnsi="Times New Roman" w:cs="Times New Roman"/>
          <w:sz w:val="28"/>
          <w:szCs w:val="28"/>
        </w:rPr>
        <w:t>Отгремели залпы войны. Бывшие воины Донского корпуса вернулись к мирному труду, чтобы растить хлеба и сады, возводить фабрики и заводы на родной донской земле. Но никогда не забудутся боевые дела 5-го гвардейского Донского казачьего кав</w:t>
      </w:r>
      <w:r w:rsidR="005239F7" w:rsidRPr="00403A17">
        <w:rPr>
          <w:rFonts w:ascii="Times New Roman" w:hAnsi="Times New Roman" w:cs="Times New Roman"/>
          <w:sz w:val="28"/>
          <w:szCs w:val="28"/>
        </w:rPr>
        <w:t xml:space="preserve">алерийского </w:t>
      </w:r>
      <w:r w:rsidRPr="00403A17">
        <w:rPr>
          <w:rFonts w:ascii="Times New Roman" w:hAnsi="Times New Roman" w:cs="Times New Roman"/>
          <w:sz w:val="28"/>
          <w:szCs w:val="28"/>
        </w:rPr>
        <w:t>корпуса, его герои и подвиги. Их слава - это слава нашего народа - воина и созидателя</w:t>
      </w:r>
      <w:r w:rsidR="00840395" w:rsidRPr="00403A17">
        <w:rPr>
          <w:rFonts w:ascii="Times New Roman" w:hAnsi="Times New Roman" w:cs="Times New Roman"/>
          <w:sz w:val="28"/>
          <w:szCs w:val="28"/>
        </w:rPr>
        <w:t>.</w:t>
      </w:r>
    </w:p>
    <w:p w:rsidR="00521D2F" w:rsidRPr="00403A17" w:rsidRDefault="00521D2F" w:rsidP="001A59B3">
      <w:pPr>
        <w:spacing w:line="360" w:lineRule="auto"/>
        <w:ind w:firstLine="709"/>
        <w:jc w:val="both"/>
        <w:rPr>
          <w:rFonts w:ascii="Times New Roman" w:hAnsi="Times New Roman" w:cs="Times New Roman"/>
          <w:sz w:val="28"/>
          <w:szCs w:val="28"/>
        </w:rPr>
      </w:pPr>
    </w:p>
    <w:p w:rsidR="001A59B3" w:rsidRPr="00403A17" w:rsidRDefault="001A59B3" w:rsidP="001A59B3">
      <w:pPr>
        <w:spacing w:line="360" w:lineRule="auto"/>
        <w:ind w:firstLine="709"/>
        <w:jc w:val="both"/>
        <w:rPr>
          <w:rFonts w:ascii="Times New Roman" w:hAnsi="Times New Roman" w:cs="Times New Roman"/>
          <w:sz w:val="28"/>
          <w:szCs w:val="28"/>
        </w:rPr>
      </w:pPr>
    </w:p>
    <w:p w:rsidR="0087636D" w:rsidRPr="00403A17" w:rsidRDefault="0087636D" w:rsidP="001A59B3">
      <w:pPr>
        <w:spacing w:line="360" w:lineRule="auto"/>
        <w:ind w:firstLine="709"/>
        <w:jc w:val="both"/>
        <w:rPr>
          <w:rFonts w:ascii="Times New Roman" w:hAnsi="Times New Roman" w:cs="Times New Roman"/>
          <w:sz w:val="28"/>
          <w:szCs w:val="28"/>
        </w:rPr>
      </w:pPr>
    </w:p>
    <w:p w:rsidR="0087636D" w:rsidRDefault="0087636D" w:rsidP="001A59B3">
      <w:pPr>
        <w:spacing w:line="360" w:lineRule="auto"/>
        <w:ind w:firstLine="709"/>
        <w:jc w:val="both"/>
        <w:rPr>
          <w:rFonts w:ascii="Times New Roman" w:hAnsi="Times New Roman" w:cs="Times New Roman"/>
          <w:sz w:val="28"/>
          <w:szCs w:val="28"/>
        </w:rPr>
      </w:pPr>
    </w:p>
    <w:p w:rsidR="0087636D" w:rsidRDefault="0087636D" w:rsidP="001A59B3">
      <w:pPr>
        <w:spacing w:line="360" w:lineRule="auto"/>
        <w:ind w:firstLine="709"/>
        <w:jc w:val="both"/>
        <w:rPr>
          <w:rFonts w:ascii="Times New Roman" w:hAnsi="Times New Roman" w:cs="Times New Roman"/>
          <w:sz w:val="28"/>
          <w:szCs w:val="28"/>
        </w:rPr>
      </w:pPr>
    </w:p>
    <w:p w:rsidR="00403A17" w:rsidRDefault="00403A17" w:rsidP="001A59B3">
      <w:pPr>
        <w:spacing w:line="360" w:lineRule="auto"/>
        <w:ind w:firstLine="709"/>
        <w:jc w:val="both"/>
        <w:rPr>
          <w:rFonts w:ascii="Times New Roman" w:hAnsi="Times New Roman" w:cs="Times New Roman"/>
          <w:sz w:val="28"/>
          <w:szCs w:val="28"/>
        </w:rPr>
      </w:pPr>
    </w:p>
    <w:p w:rsidR="00403A17" w:rsidRDefault="00403A17" w:rsidP="001A59B3">
      <w:pPr>
        <w:spacing w:line="360" w:lineRule="auto"/>
        <w:ind w:firstLine="709"/>
        <w:jc w:val="both"/>
        <w:rPr>
          <w:rFonts w:ascii="Times New Roman" w:hAnsi="Times New Roman" w:cs="Times New Roman"/>
          <w:sz w:val="28"/>
          <w:szCs w:val="28"/>
        </w:rPr>
      </w:pPr>
    </w:p>
    <w:p w:rsidR="00403A17" w:rsidRDefault="00403A17" w:rsidP="001A59B3">
      <w:pPr>
        <w:spacing w:line="360" w:lineRule="auto"/>
        <w:ind w:firstLine="709"/>
        <w:jc w:val="both"/>
        <w:rPr>
          <w:rFonts w:ascii="Times New Roman" w:hAnsi="Times New Roman" w:cs="Times New Roman"/>
          <w:sz w:val="28"/>
          <w:szCs w:val="28"/>
        </w:rPr>
      </w:pPr>
    </w:p>
    <w:p w:rsidR="00403A17" w:rsidRDefault="00403A17" w:rsidP="001A59B3">
      <w:pPr>
        <w:spacing w:line="360" w:lineRule="auto"/>
        <w:ind w:firstLine="709"/>
        <w:jc w:val="both"/>
        <w:rPr>
          <w:rFonts w:ascii="Times New Roman" w:hAnsi="Times New Roman" w:cs="Times New Roman"/>
          <w:sz w:val="28"/>
          <w:szCs w:val="28"/>
        </w:rPr>
      </w:pPr>
    </w:p>
    <w:p w:rsidR="00403A17" w:rsidRDefault="00403A17" w:rsidP="001A59B3">
      <w:pPr>
        <w:spacing w:line="360" w:lineRule="auto"/>
        <w:ind w:firstLine="709"/>
        <w:jc w:val="both"/>
        <w:rPr>
          <w:rFonts w:ascii="Times New Roman" w:hAnsi="Times New Roman" w:cs="Times New Roman"/>
          <w:sz w:val="28"/>
          <w:szCs w:val="28"/>
        </w:rPr>
      </w:pPr>
    </w:p>
    <w:p w:rsidR="00403A17" w:rsidRDefault="00403A17" w:rsidP="001A59B3">
      <w:pPr>
        <w:spacing w:line="360" w:lineRule="auto"/>
        <w:ind w:firstLine="709"/>
        <w:jc w:val="both"/>
        <w:rPr>
          <w:rFonts w:ascii="Times New Roman" w:hAnsi="Times New Roman" w:cs="Times New Roman"/>
          <w:sz w:val="28"/>
          <w:szCs w:val="28"/>
        </w:rPr>
      </w:pPr>
    </w:p>
    <w:p w:rsidR="0087636D" w:rsidRDefault="0087636D" w:rsidP="001A59B3">
      <w:pPr>
        <w:spacing w:line="360" w:lineRule="auto"/>
        <w:ind w:firstLine="709"/>
        <w:jc w:val="both"/>
        <w:rPr>
          <w:rFonts w:ascii="Times New Roman" w:hAnsi="Times New Roman" w:cs="Times New Roman"/>
          <w:sz w:val="28"/>
          <w:szCs w:val="28"/>
        </w:rPr>
      </w:pPr>
    </w:p>
    <w:p w:rsidR="00B72E74" w:rsidRDefault="00B72E74" w:rsidP="001A59B3">
      <w:pPr>
        <w:spacing w:line="360" w:lineRule="auto"/>
        <w:ind w:firstLine="709"/>
        <w:jc w:val="both"/>
        <w:rPr>
          <w:rFonts w:ascii="Times New Roman" w:hAnsi="Times New Roman" w:cs="Times New Roman"/>
          <w:sz w:val="28"/>
          <w:szCs w:val="28"/>
        </w:rPr>
      </w:pPr>
    </w:p>
    <w:p w:rsidR="00B72E74" w:rsidRDefault="00B72E74" w:rsidP="001A59B3">
      <w:pPr>
        <w:spacing w:line="360" w:lineRule="auto"/>
        <w:ind w:firstLine="709"/>
        <w:jc w:val="both"/>
        <w:rPr>
          <w:rFonts w:ascii="Times New Roman" w:hAnsi="Times New Roman" w:cs="Times New Roman"/>
          <w:sz w:val="28"/>
          <w:szCs w:val="28"/>
        </w:rPr>
      </w:pPr>
    </w:p>
    <w:p w:rsidR="001A59B3" w:rsidRPr="00650F26" w:rsidRDefault="001A59B3" w:rsidP="00403A17">
      <w:pPr>
        <w:spacing w:line="360" w:lineRule="auto"/>
        <w:ind w:firstLine="709"/>
        <w:jc w:val="center"/>
        <w:rPr>
          <w:rFonts w:ascii="Times New Roman" w:hAnsi="Times New Roman" w:cs="Times New Roman"/>
          <w:sz w:val="28"/>
          <w:szCs w:val="28"/>
          <w:lang w:val="be-BY"/>
        </w:rPr>
      </w:pPr>
      <w:r w:rsidRPr="00650F26">
        <w:rPr>
          <w:rFonts w:ascii="Times New Roman" w:hAnsi="Times New Roman" w:cs="Times New Roman"/>
          <w:b/>
          <w:sz w:val="28"/>
          <w:szCs w:val="28"/>
        </w:rPr>
        <w:lastRenderedPageBreak/>
        <w:t>Заключение</w:t>
      </w:r>
    </w:p>
    <w:p w:rsidR="001A59B3" w:rsidRPr="00650F26" w:rsidRDefault="001A59B3" w:rsidP="001A59B3">
      <w:pPr>
        <w:spacing w:line="360" w:lineRule="auto"/>
        <w:ind w:firstLine="709"/>
        <w:jc w:val="both"/>
        <w:rPr>
          <w:rFonts w:ascii="Times New Roman" w:hAnsi="Times New Roman" w:cs="Times New Roman"/>
          <w:sz w:val="28"/>
          <w:szCs w:val="28"/>
          <w:lang w:val="be-BY"/>
        </w:rPr>
      </w:pP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 xml:space="preserve">Победа СССР в Великой Отечественной войне – великий подвиг советского </w:t>
      </w:r>
      <w:r w:rsidR="00403A17">
        <w:rPr>
          <w:rFonts w:ascii="Times New Roman" w:hAnsi="Times New Roman" w:cs="Times New Roman"/>
          <w:sz w:val="28"/>
          <w:szCs w:val="28"/>
        </w:rPr>
        <w:t>народа. Россия потеряла свыше 27</w:t>
      </w:r>
      <w:r w:rsidRPr="00650F26">
        <w:rPr>
          <w:rFonts w:ascii="Times New Roman" w:hAnsi="Times New Roman" w:cs="Times New Roman"/>
          <w:sz w:val="28"/>
          <w:szCs w:val="28"/>
        </w:rPr>
        <w:t xml:space="preserve"> миллионов человек.   Разрушены сотни городов, 70 тысяч сёл, около 32 тысяч</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промышленных предприятий.</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Схватка с фашизмом убедительно показала, что подвиг во имя Отчизны – это</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норма для воинов и тружеников тыла.</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 xml:space="preserve"> Советские войска уничтожили и большую часть личного</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состава и военной техники противника.</w:t>
      </w:r>
    </w:p>
    <w:p w:rsidR="001A59B3" w:rsidRPr="00650F26" w:rsidRDefault="001A59B3" w:rsidP="001A59B3">
      <w:pPr>
        <w:spacing w:line="360" w:lineRule="auto"/>
        <w:ind w:firstLine="709"/>
        <w:jc w:val="both"/>
        <w:rPr>
          <w:rFonts w:ascii="Times New Roman" w:hAnsi="Times New Roman" w:cs="Times New Roman"/>
          <w:sz w:val="28"/>
          <w:szCs w:val="28"/>
          <w:lang w:val="be-BY"/>
        </w:rPr>
      </w:pP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В годы Великой Отечественной войны в тылу врага действовали 6200 партизан</w:t>
      </w:r>
      <w:r w:rsidRPr="00650F26">
        <w:rPr>
          <w:rFonts w:ascii="Times New Roman" w:hAnsi="Times New Roman" w:cs="Times New Roman"/>
          <w:sz w:val="28"/>
          <w:szCs w:val="28"/>
          <w:lang w:val="be-BY"/>
        </w:rPr>
        <w:t xml:space="preserve">ских  </w:t>
      </w:r>
      <w:r w:rsidRPr="00650F26">
        <w:rPr>
          <w:rFonts w:ascii="Times New Roman" w:hAnsi="Times New Roman" w:cs="Times New Roman"/>
          <w:sz w:val="28"/>
          <w:szCs w:val="28"/>
        </w:rPr>
        <w:t>отрядов, в которых сражались свыше 1,1 миллиона человек, а также вели борьбу</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свыше 220 тысяч подпольщиков.</w:t>
      </w:r>
      <w:r w:rsidRPr="00650F26">
        <w:rPr>
          <w:rFonts w:ascii="Times New Roman" w:hAnsi="Times New Roman" w:cs="Times New Roman"/>
          <w:sz w:val="28"/>
          <w:szCs w:val="28"/>
          <w:lang w:val="be-BY"/>
        </w:rPr>
        <w:t xml:space="preserve">                                                  </w:t>
      </w:r>
    </w:p>
    <w:p w:rsidR="001A59B3" w:rsidRDefault="001A59B3" w:rsidP="001A59B3">
      <w:pPr>
        <w:spacing w:line="360" w:lineRule="auto"/>
        <w:ind w:firstLine="709"/>
        <w:jc w:val="both"/>
        <w:rPr>
          <w:rFonts w:ascii="Times New Roman" w:hAnsi="Times New Roman" w:cs="Times New Roman"/>
          <w:sz w:val="28"/>
          <w:szCs w:val="28"/>
        </w:rPr>
      </w:pP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В годы войны совершили подвиг труженики тыла, снабжавшие армию всем</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необходимым. «Всё для фронта, всё для победы» – лозунг, которым</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руководствовались старики и подростки, женщины, вставшие на места ушедших на</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фронт мужчин.</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Победителей – воинов армии и тыла с каждым годом остаётся всё меньше, время</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берёт своё, а законы природы неумолимы. Вот почему сегодня так важно</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вспомнить славные дела полувековой давности и оказать внимание каждому, кто</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помог одержать победу над фашизмом.</w:t>
      </w:r>
    </w:p>
    <w:p w:rsidR="0087636D" w:rsidRDefault="0087636D" w:rsidP="0087636D">
      <w:pPr>
        <w:spacing w:after="0" w:line="360" w:lineRule="auto"/>
        <w:ind w:firstLine="709"/>
        <w:jc w:val="both"/>
        <w:rPr>
          <w:rFonts w:ascii="Times New Roman" w:hAnsi="Times New Roman" w:cs="Times New Roman"/>
          <w:sz w:val="28"/>
          <w:szCs w:val="28"/>
        </w:rPr>
      </w:pPr>
      <w:r w:rsidRPr="00650F26">
        <w:rPr>
          <w:rFonts w:ascii="Times New Roman" w:hAnsi="Times New Roman" w:cs="Times New Roman"/>
          <w:sz w:val="28"/>
          <w:szCs w:val="28"/>
        </w:rPr>
        <w:t>Сейчас каждый год мы отмечаем праздник – День Победы. День Победы – это радостный и горький праздник, да он и не может быть  иным, потому что не бывает безоблачной радости без слез печали. В эти дни, когда оживет природа, мы остро ощущаем</w:t>
      </w:r>
      <w:r>
        <w:rPr>
          <w:rFonts w:ascii="Times New Roman" w:hAnsi="Times New Roman" w:cs="Times New Roman"/>
          <w:sz w:val="28"/>
          <w:szCs w:val="28"/>
        </w:rPr>
        <w:t>,</w:t>
      </w:r>
      <w:r w:rsidRPr="00650F26">
        <w:rPr>
          <w:rFonts w:ascii="Times New Roman" w:hAnsi="Times New Roman" w:cs="Times New Roman"/>
          <w:sz w:val="28"/>
          <w:szCs w:val="28"/>
        </w:rPr>
        <w:t xml:space="preserve">  как  прекрасна жизнь! Как дорога она нам! И понимаем, что за все, что мы имеем – жизнь и праздник в нашей жизни, - мы обязаны всем тем, кто воевал</w:t>
      </w:r>
      <w:r>
        <w:rPr>
          <w:rFonts w:ascii="Times New Roman" w:hAnsi="Times New Roman" w:cs="Times New Roman"/>
          <w:sz w:val="28"/>
          <w:szCs w:val="28"/>
        </w:rPr>
        <w:t>,</w:t>
      </w:r>
      <w:r w:rsidRPr="00650F26">
        <w:rPr>
          <w:rFonts w:ascii="Times New Roman" w:hAnsi="Times New Roman" w:cs="Times New Roman"/>
          <w:sz w:val="28"/>
          <w:szCs w:val="28"/>
        </w:rPr>
        <w:t xml:space="preserve"> погибал, выживал в адских условиях, когда казалось</w:t>
      </w:r>
      <w:r>
        <w:rPr>
          <w:rFonts w:ascii="Times New Roman" w:hAnsi="Times New Roman" w:cs="Times New Roman"/>
          <w:sz w:val="28"/>
          <w:szCs w:val="28"/>
        </w:rPr>
        <w:t>,</w:t>
      </w:r>
      <w:r w:rsidRPr="00650F26">
        <w:rPr>
          <w:rFonts w:ascii="Times New Roman" w:hAnsi="Times New Roman" w:cs="Times New Roman"/>
          <w:sz w:val="28"/>
          <w:szCs w:val="28"/>
        </w:rPr>
        <w:t xml:space="preserve"> что невозможно было выжить. И с чувством глубокого уваже</w:t>
      </w:r>
      <w:r>
        <w:rPr>
          <w:rFonts w:ascii="Times New Roman" w:hAnsi="Times New Roman" w:cs="Times New Roman"/>
          <w:sz w:val="28"/>
          <w:szCs w:val="28"/>
        </w:rPr>
        <w:t xml:space="preserve">ния,  благодарности и гордости мы обращаемся </w:t>
      </w:r>
      <w:r w:rsidR="001C52A9">
        <w:rPr>
          <w:rFonts w:ascii="Times New Roman" w:hAnsi="Times New Roman" w:cs="Times New Roman"/>
          <w:sz w:val="28"/>
          <w:szCs w:val="28"/>
        </w:rPr>
        <w:lastRenderedPageBreak/>
        <w:t xml:space="preserve">к </w:t>
      </w:r>
      <w:r>
        <w:rPr>
          <w:rFonts w:ascii="Times New Roman" w:hAnsi="Times New Roman" w:cs="Times New Roman"/>
          <w:sz w:val="28"/>
          <w:szCs w:val="28"/>
        </w:rPr>
        <w:t>ветеранам, которые</w:t>
      </w:r>
      <w:r w:rsidRPr="00650F26">
        <w:rPr>
          <w:rFonts w:ascii="Times New Roman" w:hAnsi="Times New Roman" w:cs="Times New Roman"/>
          <w:sz w:val="28"/>
          <w:szCs w:val="28"/>
        </w:rPr>
        <w:t xml:space="preserve"> подарил</w:t>
      </w:r>
      <w:r>
        <w:rPr>
          <w:rFonts w:ascii="Times New Roman" w:hAnsi="Times New Roman" w:cs="Times New Roman"/>
          <w:sz w:val="28"/>
          <w:szCs w:val="28"/>
        </w:rPr>
        <w:t xml:space="preserve">и </w:t>
      </w:r>
      <w:r w:rsidRPr="00650F26">
        <w:rPr>
          <w:rFonts w:ascii="Times New Roman" w:hAnsi="Times New Roman" w:cs="Times New Roman"/>
          <w:sz w:val="28"/>
          <w:szCs w:val="28"/>
        </w:rPr>
        <w:t xml:space="preserve"> нам  </w:t>
      </w:r>
      <w:r w:rsidRPr="00650F26">
        <w:rPr>
          <w:rFonts w:ascii="Times New Roman" w:hAnsi="Times New Roman" w:cs="Times New Roman"/>
          <w:sz w:val="28"/>
          <w:szCs w:val="28"/>
          <w:lang w:val="be-BY"/>
        </w:rPr>
        <w:t xml:space="preserve">мирное небо и </w:t>
      </w:r>
      <w:r w:rsidR="001C52A9">
        <w:rPr>
          <w:rFonts w:ascii="Times New Roman" w:hAnsi="Times New Roman" w:cs="Times New Roman"/>
          <w:sz w:val="28"/>
          <w:szCs w:val="28"/>
        </w:rPr>
        <w:t>светлое будущее: «Низкий Вам поклон, ветераны!»</w:t>
      </w:r>
    </w:p>
    <w:p w:rsidR="0040113B" w:rsidRPr="0040113B" w:rsidRDefault="0040113B" w:rsidP="0040113B">
      <w:pPr>
        <w:spacing w:line="240" w:lineRule="auto"/>
        <w:rPr>
          <w:rFonts w:ascii="Times New Roman" w:eastAsia="Times New Roman" w:hAnsi="Times New Roman" w:cs="Times New Roman"/>
          <w:sz w:val="28"/>
          <w:szCs w:val="28"/>
          <w:lang w:eastAsia="ru-RU"/>
        </w:rPr>
      </w:pPr>
      <w:r w:rsidRPr="0040113B">
        <w:rPr>
          <w:rFonts w:ascii="Times New Roman" w:eastAsia="Times New Roman" w:hAnsi="Times New Roman" w:cs="Times New Roman"/>
          <w:sz w:val="28"/>
          <w:szCs w:val="28"/>
          <w:lang w:eastAsia="ru-RU"/>
        </w:rPr>
        <w:t>Глянь на живых</w:t>
      </w:r>
      <w:proofErr w:type="gramStart"/>
      <w:r w:rsidRPr="0040113B">
        <w:rPr>
          <w:rFonts w:ascii="Times New Roman" w:eastAsia="Times New Roman" w:hAnsi="Times New Roman" w:cs="Times New Roman"/>
          <w:sz w:val="28"/>
          <w:szCs w:val="28"/>
          <w:lang w:eastAsia="ru-RU"/>
        </w:rPr>
        <w:br/>
        <w:t>П</w:t>
      </w:r>
      <w:proofErr w:type="gramEnd"/>
      <w:r w:rsidRPr="0040113B">
        <w:rPr>
          <w:rFonts w:ascii="Times New Roman" w:eastAsia="Times New Roman" w:hAnsi="Times New Roman" w:cs="Times New Roman"/>
          <w:sz w:val="28"/>
          <w:szCs w:val="28"/>
          <w:lang w:eastAsia="ru-RU"/>
        </w:rPr>
        <w:t>ока они живые…</w:t>
      </w:r>
      <w:r w:rsidRPr="0040113B">
        <w:rPr>
          <w:rFonts w:ascii="Times New Roman" w:eastAsia="Times New Roman" w:hAnsi="Times New Roman" w:cs="Times New Roman"/>
          <w:sz w:val="28"/>
          <w:szCs w:val="28"/>
          <w:lang w:eastAsia="ru-RU"/>
        </w:rPr>
        <w:br/>
        <w:t>Запомни шрамы их и седины.</w:t>
      </w:r>
      <w:r w:rsidRPr="0040113B">
        <w:rPr>
          <w:rFonts w:ascii="Times New Roman" w:eastAsia="Times New Roman" w:hAnsi="Times New Roman" w:cs="Times New Roman"/>
          <w:sz w:val="28"/>
          <w:szCs w:val="28"/>
          <w:lang w:eastAsia="ru-RU"/>
        </w:rPr>
        <w:br/>
        <w:t>Их мужество в те годы грозовые</w:t>
      </w:r>
      <w:proofErr w:type="gramStart"/>
      <w:r w:rsidRPr="0040113B">
        <w:rPr>
          <w:rFonts w:ascii="Times New Roman" w:eastAsia="Times New Roman" w:hAnsi="Times New Roman" w:cs="Times New Roman"/>
          <w:sz w:val="28"/>
          <w:szCs w:val="28"/>
          <w:lang w:eastAsia="ru-RU"/>
        </w:rPr>
        <w:br/>
        <w:t>С</w:t>
      </w:r>
      <w:proofErr w:type="gramEnd"/>
      <w:r w:rsidRPr="0040113B">
        <w:rPr>
          <w:rFonts w:ascii="Times New Roman" w:eastAsia="Times New Roman" w:hAnsi="Times New Roman" w:cs="Times New Roman"/>
          <w:sz w:val="28"/>
          <w:szCs w:val="28"/>
          <w:lang w:eastAsia="ru-RU"/>
        </w:rPr>
        <w:t>пасло от рабства вольную страну</w:t>
      </w:r>
      <w:r w:rsidRPr="0040113B">
        <w:rPr>
          <w:rFonts w:ascii="Times New Roman" w:eastAsia="Times New Roman" w:hAnsi="Times New Roman" w:cs="Times New Roman"/>
          <w:sz w:val="28"/>
          <w:szCs w:val="28"/>
          <w:lang w:eastAsia="ru-RU"/>
        </w:rPr>
        <w:br/>
        <w:t>Глянь на живых.</w:t>
      </w:r>
      <w:r w:rsidRPr="0040113B">
        <w:rPr>
          <w:rFonts w:ascii="Times New Roman" w:eastAsia="Times New Roman" w:hAnsi="Times New Roman" w:cs="Times New Roman"/>
          <w:sz w:val="28"/>
          <w:szCs w:val="28"/>
          <w:lang w:eastAsia="ru-RU"/>
        </w:rPr>
        <w:br/>
        <w:t>Они ведь смерть встречали.</w:t>
      </w:r>
      <w:r w:rsidRPr="0040113B">
        <w:rPr>
          <w:rFonts w:ascii="Times New Roman" w:eastAsia="Times New Roman" w:hAnsi="Times New Roman" w:cs="Times New Roman"/>
          <w:sz w:val="28"/>
          <w:szCs w:val="28"/>
          <w:lang w:eastAsia="ru-RU"/>
        </w:rPr>
        <w:br/>
        <w:t>И смерть поныне снится им порой.</w:t>
      </w:r>
      <w:r w:rsidRPr="0040113B">
        <w:rPr>
          <w:rFonts w:ascii="Times New Roman" w:eastAsia="Times New Roman" w:hAnsi="Times New Roman" w:cs="Times New Roman"/>
          <w:sz w:val="28"/>
          <w:szCs w:val="28"/>
          <w:lang w:eastAsia="ru-RU"/>
        </w:rPr>
        <w:br/>
        <w:t>Они грустят.</w:t>
      </w:r>
      <w:r w:rsidRPr="0040113B">
        <w:rPr>
          <w:rFonts w:ascii="Times New Roman" w:eastAsia="Times New Roman" w:hAnsi="Times New Roman" w:cs="Times New Roman"/>
          <w:sz w:val="28"/>
          <w:szCs w:val="28"/>
          <w:lang w:eastAsia="ru-RU"/>
        </w:rPr>
        <w:br/>
        <w:t>Они скорбят ночами</w:t>
      </w:r>
      <w:proofErr w:type="gramStart"/>
      <w:r w:rsidRPr="0040113B">
        <w:rPr>
          <w:rFonts w:ascii="Times New Roman" w:eastAsia="Times New Roman" w:hAnsi="Times New Roman" w:cs="Times New Roman"/>
          <w:sz w:val="28"/>
          <w:szCs w:val="28"/>
          <w:lang w:eastAsia="ru-RU"/>
        </w:rPr>
        <w:br/>
        <w:t>О</w:t>
      </w:r>
      <w:proofErr w:type="gramEnd"/>
      <w:r w:rsidRPr="0040113B">
        <w:rPr>
          <w:rFonts w:ascii="Times New Roman" w:eastAsia="Times New Roman" w:hAnsi="Times New Roman" w:cs="Times New Roman"/>
          <w:sz w:val="28"/>
          <w:szCs w:val="28"/>
          <w:lang w:eastAsia="ru-RU"/>
        </w:rPr>
        <w:t xml:space="preserve"> тех друзьях, что спят в земле сырой…</w:t>
      </w:r>
      <w:r w:rsidRPr="0040113B">
        <w:rPr>
          <w:rFonts w:ascii="Times New Roman" w:eastAsia="Times New Roman" w:hAnsi="Times New Roman" w:cs="Times New Roman"/>
          <w:sz w:val="28"/>
          <w:szCs w:val="28"/>
          <w:lang w:eastAsia="ru-RU"/>
        </w:rPr>
        <w:br/>
        <w:t>И помни ты, живой и невредимый</w:t>
      </w:r>
      <w:r w:rsidRPr="0040113B">
        <w:rPr>
          <w:rFonts w:ascii="Times New Roman" w:eastAsia="Times New Roman" w:hAnsi="Times New Roman" w:cs="Times New Roman"/>
          <w:sz w:val="28"/>
          <w:szCs w:val="28"/>
          <w:lang w:eastAsia="ru-RU"/>
        </w:rPr>
        <w:br/>
        <w:t>Довольный положеньем и судьбой,</w:t>
      </w:r>
      <w:r w:rsidRPr="0040113B">
        <w:rPr>
          <w:rFonts w:ascii="Times New Roman" w:eastAsia="Times New Roman" w:hAnsi="Times New Roman" w:cs="Times New Roman"/>
          <w:sz w:val="28"/>
          <w:szCs w:val="28"/>
          <w:lang w:eastAsia="ru-RU"/>
        </w:rPr>
        <w:br/>
        <w:t xml:space="preserve">Что мы до той поры </w:t>
      </w:r>
      <w:r w:rsidRPr="0040113B">
        <w:rPr>
          <w:rFonts w:ascii="Times New Roman" w:eastAsia="Times New Roman" w:hAnsi="Times New Roman" w:cs="Times New Roman"/>
          <w:sz w:val="28"/>
          <w:szCs w:val="28"/>
          <w:lang w:eastAsia="ru-RU"/>
        </w:rPr>
        <w:br/>
        <w:t>Непобедимы,</w:t>
      </w:r>
      <w:r w:rsidRPr="0040113B">
        <w:rPr>
          <w:rFonts w:ascii="Times New Roman" w:eastAsia="Times New Roman" w:hAnsi="Times New Roman" w:cs="Times New Roman"/>
          <w:sz w:val="28"/>
          <w:szCs w:val="28"/>
          <w:lang w:eastAsia="ru-RU"/>
        </w:rPr>
        <w:br/>
        <w:t>Покамест память павшего с тобой!</w:t>
      </w:r>
    </w:p>
    <w:p w:rsidR="0040113B" w:rsidRPr="0040113B" w:rsidRDefault="0040113B" w:rsidP="0040113B">
      <w:pPr>
        <w:spacing w:line="240" w:lineRule="atLeast"/>
        <w:rPr>
          <w:rFonts w:ascii="Times New Roman" w:eastAsia="Times New Roman" w:hAnsi="Times New Roman" w:cs="Times New Roman"/>
          <w:sz w:val="28"/>
          <w:szCs w:val="28"/>
          <w:lang w:eastAsia="ru-RU"/>
        </w:rPr>
      </w:pPr>
      <w:r w:rsidRPr="0040113B">
        <w:rPr>
          <w:rFonts w:ascii="Times New Roman" w:eastAsia="Times New Roman" w:hAnsi="Times New Roman" w:cs="Times New Roman"/>
          <w:sz w:val="28"/>
          <w:szCs w:val="28"/>
          <w:lang w:eastAsia="ru-RU"/>
        </w:rPr>
        <w:t xml:space="preserve">(П. </w:t>
      </w:r>
      <w:proofErr w:type="spellStart"/>
      <w:r w:rsidRPr="0040113B">
        <w:rPr>
          <w:rFonts w:ascii="Times New Roman" w:eastAsia="Times New Roman" w:hAnsi="Times New Roman" w:cs="Times New Roman"/>
          <w:sz w:val="28"/>
          <w:szCs w:val="28"/>
          <w:lang w:eastAsia="ru-RU"/>
        </w:rPr>
        <w:t>Крученюк</w:t>
      </w:r>
      <w:proofErr w:type="spellEnd"/>
      <w:r w:rsidRPr="0040113B">
        <w:rPr>
          <w:rFonts w:ascii="Times New Roman" w:eastAsia="Times New Roman" w:hAnsi="Times New Roman" w:cs="Times New Roman"/>
          <w:sz w:val="28"/>
          <w:szCs w:val="28"/>
          <w:lang w:eastAsia="ru-RU"/>
        </w:rPr>
        <w:t>.)</w:t>
      </w:r>
    </w:p>
    <w:p w:rsidR="0087636D" w:rsidRPr="001C52A9" w:rsidRDefault="0087636D" w:rsidP="001A59B3">
      <w:pPr>
        <w:spacing w:line="360" w:lineRule="auto"/>
        <w:ind w:firstLine="709"/>
        <w:jc w:val="both"/>
        <w:rPr>
          <w:rFonts w:ascii="Times New Roman" w:hAnsi="Times New Roman" w:cs="Times New Roman"/>
          <w:sz w:val="28"/>
          <w:szCs w:val="28"/>
        </w:rPr>
      </w:pPr>
    </w:p>
    <w:p w:rsidR="0040113B" w:rsidRPr="001C52A9"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Default="0040113B" w:rsidP="001A59B3">
      <w:pPr>
        <w:spacing w:line="360" w:lineRule="auto"/>
        <w:ind w:firstLine="709"/>
        <w:jc w:val="both"/>
        <w:rPr>
          <w:rFonts w:ascii="Times New Roman" w:hAnsi="Times New Roman" w:cs="Times New Roman"/>
          <w:sz w:val="28"/>
          <w:szCs w:val="28"/>
        </w:rPr>
      </w:pPr>
    </w:p>
    <w:p w:rsidR="0040113B" w:rsidRPr="00650F26" w:rsidRDefault="0040113B" w:rsidP="001A59B3">
      <w:pPr>
        <w:spacing w:line="360" w:lineRule="auto"/>
        <w:ind w:firstLine="709"/>
        <w:jc w:val="both"/>
        <w:rPr>
          <w:rFonts w:ascii="Times New Roman" w:hAnsi="Times New Roman" w:cs="Times New Roman"/>
          <w:sz w:val="28"/>
          <w:szCs w:val="28"/>
        </w:rPr>
      </w:pPr>
    </w:p>
    <w:p w:rsidR="001A59B3" w:rsidRPr="00650F26" w:rsidRDefault="001A59B3" w:rsidP="001A59B3">
      <w:pPr>
        <w:spacing w:line="360" w:lineRule="auto"/>
        <w:jc w:val="center"/>
        <w:rPr>
          <w:rFonts w:ascii="Times New Roman" w:hAnsi="Times New Roman" w:cs="Times New Roman"/>
          <w:sz w:val="28"/>
          <w:szCs w:val="28"/>
        </w:rPr>
      </w:pPr>
      <w:r w:rsidRPr="00650F26">
        <w:rPr>
          <w:rFonts w:ascii="Times New Roman" w:hAnsi="Times New Roman" w:cs="Times New Roman"/>
          <w:b/>
          <w:sz w:val="28"/>
          <w:szCs w:val="28"/>
        </w:rPr>
        <w:t>Список литературы</w:t>
      </w:r>
    </w:p>
    <w:p w:rsidR="001A59B3" w:rsidRPr="00650F26" w:rsidRDefault="001A59B3" w:rsidP="001A59B3">
      <w:pPr>
        <w:spacing w:line="360" w:lineRule="auto"/>
        <w:rPr>
          <w:rFonts w:ascii="Times New Roman" w:hAnsi="Times New Roman" w:cs="Times New Roman"/>
          <w:sz w:val="28"/>
          <w:szCs w:val="28"/>
        </w:rPr>
      </w:pPr>
    </w:p>
    <w:p w:rsidR="001A59B3" w:rsidRPr="00650F26" w:rsidRDefault="001A59B3" w:rsidP="001A59B3">
      <w:pPr>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650F26">
        <w:rPr>
          <w:rFonts w:ascii="Times New Roman" w:hAnsi="Times New Roman" w:cs="Times New Roman"/>
          <w:sz w:val="28"/>
          <w:szCs w:val="28"/>
        </w:rPr>
        <w:t>Великая Отечественная война Советского Союза 1941 – 1945</w:t>
      </w:r>
      <w:proofErr w:type="gramStart"/>
      <w:r w:rsidRPr="00650F26">
        <w:rPr>
          <w:rFonts w:ascii="Times New Roman" w:hAnsi="Times New Roman" w:cs="Times New Roman"/>
          <w:sz w:val="28"/>
          <w:szCs w:val="28"/>
        </w:rPr>
        <w:t xml:space="preserve"> / П</w:t>
      </w:r>
      <w:proofErr w:type="gramEnd"/>
      <w:r w:rsidRPr="00650F26">
        <w:rPr>
          <w:rFonts w:ascii="Times New Roman" w:hAnsi="Times New Roman" w:cs="Times New Roman"/>
          <w:sz w:val="28"/>
          <w:szCs w:val="28"/>
        </w:rPr>
        <w:t>од</w:t>
      </w:r>
      <w:r>
        <w:rPr>
          <w:rFonts w:ascii="Times New Roman" w:hAnsi="Times New Roman" w:cs="Times New Roman"/>
          <w:sz w:val="28"/>
          <w:szCs w:val="28"/>
        </w:rPr>
        <w:t xml:space="preserve">                     </w:t>
      </w:r>
      <w:r w:rsidRPr="00650F26">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650F26">
        <w:rPr>
          <w:rFonts w:ascii="Times New Roman" w:hAnsi="Times New Roman" w:cs="Times New Roman"/>
          <w:sz w:val="28"/>
          <w:szCs w:val="28"/>
        </w:rPr>
        <w:t xml:space="preserve">ред. </w:t>
      </w:r>
      <w:proofErr w:type="spellStart"/>
      <w:r w:rsidRPr="00650F26">
        <w:rPr>
          <w:rFonts w:ascii="Times New Roman" w:hAnsi="Times New Roman" w:cs="Times New Roman"/>
          <w:sz w:val="28"/>
          <w:szCs w:val="28"/>
        </w:rPr>
        <w:t>Хлевнюк</w:t>
      </w:r>
      <w:proofErr w:type="spellEnd"/>
      <w:r w:rsidRPr="00650F26">
        <w:rPr>
          <w:rFonts w:ascii="Times New Roman" w:hAnsi="Times New Roman" w:cs="Times New Roman"/>
          <w:sz w:val="28"/>
          <w:szCs w:val="28"/>
        </w:rPr>
        <w:t xml:space="preserve"> О.П. </w:t>
      </w:r>
      <w:r w:rsidRPr="00650F26">
        <w:rPr>
          <w:rFonts w:ascii="Times New Roman" w:hAnsi="Times New Roman" w:cs="Times New Roman"/>
          <w:sz w:val="28"/>
          <w:szCs w:val="28"/>
          <w:lang w:val="be-BY"/>
        </w:rPr>
        <w:t>/</w:t>
      </w:r>
      <w:r w:rsidRPr="00650F26">
        <w:rPr>
          <w:rFonts w:ascii="Times New Roman" w:hAnsi="Times New Roman" w:cs="Times New Roman"/>
          <w:sz w:val="28"/>
          <w:szCs w:val="28"/>
        </w:rPr>
        <w:t>- М.: Академия, 2002.</w:t>
      </w:r>
    </w:p>
    <w:p w:rsidR="001A59B3" w:rsidRPr="009B1B05" w:rsidRDefault="001A59B3" w:rsidP="001A59B3">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650F26">
        <w:rPr>
          <w:rFonts w:ascii="Times New Roman" w:hAnsi="Times New Roman" w:cs="Times New Roman"/>
          <w:sz w:val="28"/>
          <w:szCs w:val="28"/>
        </w:rPr>
        <w:t xml:space="preserve"> </w:t>
      </w:r>
      <w:proofErr w:type="spellStart"/>
      <w:r w:rsidRPr="00650F26">
        <w:rPr>
          <w:rFonts w:ascii="Times New Roman" w:hAnsi="Times New Roman" w:cs="Times New Roman"/>
          <w:sz w:val="28"/>
          <w:szCs w:val="28"/>
        </w:rPr>
        <w:t>Игрицкий</w:t>
      </w:r>
      <w:proofErr w:type="spellEnd"/>
      <w:r w:rsidRPr="00650F26">
        <w:rPr>
          <w:rFonts w:ascii="Times New Roman" w:hAnsi="Times New Roman" w:cs="Times New Roman"/>
          <w:sz w:val="28"/>
          <w:szCs w:val="28"/>
        </w:rPr>
        <w:t xml:space="preserve"> Ю. И. Снова о тоталитаризме. // Отечественная история.</w:t>
      </w:r>
      <w:r>
        <w:rPr>
          <w:rFonts w:ascii="Times New Roman" w:hAnsi="Times New Roman" w:cs="Times New Roman"/>
          <w:sz w:val="28"/>
          <w:szCs w:val="28"/>
        </w:rPr>
        <w:t xml:space="preserve">  </w:t>
      </w:r>
      <w:r w:rsidRPr="00650F26">
        <w:rPr>
          <w:rFonts w:ascii="Times New Roman" w:hAnsi="Times New Roman" w:cs="Times New Roman"/>
          <w:sz w:val="28"/>
          <w:szCs w:val="28"/>
          <w:lang w:val="be-BY"/>
        </w:rPr>
        <w:t xml:space="preserve"> </w:t>
      </w:r>
      <w:r w:rsidRPr="00650F26">
        <w:rPr>
          <w:rFonts w:ascii="Times New Roman" w:hAnsi="Times New Roman" w:cs="Times New Roman"/>
          <w:sz w:val="28"/>
          <w:szCs w:val="28"/>
        </w:rPr>
        <w:t>1993. - №1.</w:t>
      </w:r>
    </w:p>
    <w:p w:rsidR="001A59B3" w:rsidRPr="00650F26" w:rsidRDefault="001A59B3" w:rsidP="001A59B3">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650F26">
        <w:rPr>
          <w:rFonts w:ascii="Times New Roman" w:hAnsi="Times New Roman" w:cs="Times New Roman"/>
          <w:sz w:val="28"/>
          <w:szCs w:val="28"/>
        </w:rPr>
        <w:t>Левандовский</w:t>
      </w:r>
      <w:proofErr w:type="spellEnd"/>
      <w:r w:rsidRPr="00650F26">
        <w:rPr>
          <w:rFonts w:ascii="Times New Roman" w:hAnsi="Times New Roman" w:cs="Times New Roman"/>
          <w:sz w:val="28"/>
          <w:szCs w:val="28"/>
        </w:rPr>
        <w:t xml:space="preserve"> А.А., </w:t>
      </w:r>
      <w:proofErr w:type="spellStart"/>
      <w:r w:rsidRPr="00650F26">
        <w:rPr>
          <w:rFonts w:ascii="Times New Roman" w:hAnsi="Times New Roman" w:cs="Times New Roman"/>
          <w:sz w:val="28"/>
          <w:szCs w:val="28"/>
        </w:rPr>
        <w:t>Щетинов</w:t>
      </w:r>
      <w:proofErr w:type="spellEnd"/>
      <w:r w:rsidRPr="00650F26">
        <w:rPr>
          <w:rFonts w:ascii="Times New Roman" w:hAnsi="Times New Roman" w:cs="Times New Roman"/>
          <w:sz w:val="28"/>
          <w:szCs w:val="28"/>
        </w:rPr>
        <w:t xml:space="preserve"> Ю.А. Россия в XX веке: Учеб. М.: </w:t>
      </w:r>
      <w:proofErr w:type="spellStart"/>
      <w:r w:rsidRPr="00650F26">
        <w:rPr>
          <w:rFonts w:ascii="Times New Roman" w:hAnsi="Times New Roman" w:cs="Times New Roman"/>
          <w:sz w:val="28"/>
          <w:szCs w:val="28"/>
        </w:rPr>
        <w:t>Владос</w:t>
      </w:r>
      <w:proofErr w:type="spellEnd"/>
      <w:r w:rsidRPr="00650F26">
        <w:rPr>
          <w:rFonts w:ascii="Times New Roman" w:hAnsi="Times New Roman" w:cs="Times New Roman"/>
          <w:sz w:val="28"/>
          <w:szCs w:val="28"/>
        </w:rPr>
        <w:t>, 1998.</w:t>
      </w:r>
    </w:p>
    <w:p w:rsidR="001A59B3" w:rsidRPr="00650F26" w:rsidRDefault="001A59B3" w:rsidP="001A59B3">
      <w:pPr>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650F26">
        <w:rPr>
          <w:rFonts w:ascii="Times New Roman" w:hAnsi="Times New Roman" w:cs="Times New Roman"/>
          <w:sz w:val="28"/>
          <w:szCs w:val="28"/>
        </w:rPr>
        <w:t>Пособие по истории Отечества</w:t>
      </w:r>
      <w:proofErr w:type="gramStart"/>
      <w:r w:rsidRPr="00650F26">
        <w:rPr>
          <w:rFonts w:ascii="Times New Roman" w:hAnsi="Times New Roman" w:cs="Times New Roman"/>
          <w:sz w:val="28"/>
          <w:szCs w:val="28"/>
        </w:rPr>
        <w:t xml:space="preserve"> / П</w:t>
      </w:r>
      <w:proofErr w:type="gramEnd"/>
      <w:r w:rsidRPr="00650F26">
        <w:rPr>
          <w:rFonts w:ascii="Times New Roman" w:hAnsi="Times New Roman" w:cs="Times New Roman"/>
          <w:sz w:val="28"/>
          <w:szCs w:val="28"/>
        </w:rPr>
        <w:t xml:space="preserve">од ред. </w:t>
      </w:r>
      <w:proofErr w:type="spellStart"/>
      <w:r w:rsidRPr="00650F26">
        <w:rPr>
          <w:rFonts w:ascii="Times New Roman" w:hAnsi="Times New Roman" w:cs="Times New Roman"/>
          <w:sz w:val="28"/>
          <w:szCs w:val="28"/>
        </w:rPr>
        <w:t>Курицина</w:t>
      </w:r>
      <w:proofErr w:type="spellEnd"/>
      <w:r w:rsidRPr="00650F26">
        <w:rPr>
          <w:rFonts w:ascii="Times New Roman" w:hAnsi="Times New Roman" w:cs="Times New Roman"/>
          <w:sz w:val="28"/>
          <w:szCs w:val="28"/>
        </w:rPr>
        <w:t xml:space="preserve"> В.М. - М.: Простор, 2000</w:t>
      </w:r>
    </w:p>
    <w:p w:rsidR="001A59B3" w:rsidRPr="00650F26" w:rsidRDefault="001A59B3" w:rsidP="001A59B3">
      <w:pPr>
        <w:spacing w:line="360" w:lineRule="auto"/>
        <w:rPr>
          <w:rFonts w:ascii="Times New Roman" w:hAnsi="Times New Roman" w:cs="Times New Roman"/>
          <w:sz w:val="28"/>
          <w:szCs w:val="28"/>
        </w:rPr>
      </w:pPr>
      <w:r>
        <w:rPr>
          <w:rFonts w:ascii="Times New Roman" w:hAnsi="Times New Roman" w:cs="Times New Roman"/>
          <w:sz w:val="28"/>
          <w:szCs w:val="28"/>
        </w:rPr>
        <w:t>5.</w:t>
      </w:r>
      <w:r w:rsidRPr="00650F26">
        <w:rPr>
          <w:rFonts w:ascii="Times New Roman" w:hAnsi="Times New Roman" w:cs="Times New Roman"/>
          <w:sz w:val="28"/>
          <w:szCs w:val="28"/>
        </w:rPr>
        <w:t xml:space="preserve"> «Великая Отечественная война»: энциклопедия.– М.: Сов.</w:t>
      </w:r>
      <w:r w:rsidR="00403A17">
        <w:rPr>
          <w:rFonts w:ascii="Times New Roman" w:hAnsi="Times New Roman" w:cs="Times New Roman"/>
          <w:sz w:val="28"/>
          <w:szCs w:val="28"/>
        </w:rPr>
        <w:t xml:space="preserve"> </w:t>
      </w:r>
      <w:r w:rsidRPr="00650F26">
        <w:rPr>
          <w:rFonts w:ascii="Times New Roman" w:hAnsi="Times New Roman" w:cs="Times New Roman"/>
          <w:sz w:val="28"/>
          <w:szCs w:val="28"/>
        </w:rPr>
        <w:t>Энциклопедия, 1985</w:t>
      </w:r>
    </w:p>
    <w:p w:rsidR="001A59B3" w:rsidRDefault="001A59B3" w:rsidP="001A59B3">
      <w:pPr>
        <w:rPr>
          <w:sz w:val="28"/>
          <w:szCs w:val="28"/>
          <w:lang w:val="be-BY"/>
        </w:rPr>
      </w:pPr>
    </w:p>
    <w:p w:rsidR="001A59B3" w:rsidRPr="00275F61" w:rsidRDefault="001A59B3" w:rsidP="001A59B3">
      <w:pPr>
        <w:spacing w:line="360" w:lineRule="auto"/>
        <w:ind w:firstLine="709"/>
        <w:jc w:val="both"/>
        <w:rPr>
          <w:rFonts w:ascii="Times New Roman" w:hAnsi="Times New Roman" w:cs="Times New Roman"/>
          <w:sz w:val="28"/>
          <w:szCs w:val="28"/>
        </w:rPr>
      </w:pPr>
    </w:p>
    <w:sectPr w:rsidR="001A59B3" w:rsidRPr="00275F61" w:rsidSect="001A59B3">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58A4"/>
    <w:multiLevelType w:val="hybridMultilevel"/>
    <w:tmpl w:val="F9DE61B4"/>
    <w:lvl w:ilvl="0" w:tplc="6726BD0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F087771"/>
    <w:multiLevelType w:val="multilevel"/>
    <w:tmpl w:val="0C40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27D59"/>
    <w:multiLevelType w:val="hybridMultilevel"/>
    <w:tmpl w:val="E3967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C97372"/>
    <w:multiLevelType w:val="hybridMultilevel"/>
    <w:tmpl w:val="4ED0D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30043E"/>
    <w:multiLevelType w:val="hybridMultilevel"/>
    <w:tmpl w:val="16528522"/>
    <w:lvl w:ilvl="0" w:tplc="CB701C32">
      <w:start w:val="3"/>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CC2"/>
    <w:rsid w:val="00177B35"/>
    <w:rsid w:val="001A59B3"/>
    <w:rsid w:val="001C52A9"/>
    <w:rsid w:val="00275F61"/>
    <w:rsid w:val="00324BE0"/>
    <w:rsid w:val="00375489"/>
    <w:rsid w:val="0040113B"/>
    <w:rsid w:val="00403A17"/>
    <w:rsid w:val="004C70E2"/>
    <w:rsid w:val="0050107C"/>
    <w:rsid w:val="00521D2F"/>
    <w:rsid w:val="005239F7"/>
    <w:rsid w:val="005D0643"/>
    <w:rsid w:val="006619F6"/>
    <w:rsid w:val="006620A2"/>
    <w:rsid w:val="006B42B2"/>
    <w:rsid w:val="006B5294"/>
    <w:rsid w:val="006F552D"/>
    <w:rsid w:val="007067B4"/>
    <w:rsid w:val="0077247B"/>
    <w:rsid w:val="00840395"/>
    <w:rsid w:val="0087636D"/>
    <w:rsid w:val="0088250E"/>
    <w:rsid w:val="00962D21"/>
    <w:rsid w:val="00A70D5D"/>
    <w:rsid w:val="00AC4A4E"/>
    <w:rsid w:val="00AC568C"/>
    <w:rsid w:val="00B2446F"/>
    <w:rsid w:val="00B72E74"/>
    <w:rsid w:val="00B83536"/>
    <w:rsid w:val="00BD2623"/>
    <w:rsid w:val="00C6581C"/>
    <w:rsid w:val="00E104F7"/>
    <w:rsid w:val="00E21CC2"/>
    <w:rsid w:val="00EC1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4F7"/>
  </w:style>
  <w:style w:type="paragraph" w:styleId="2">
    <w:name w:val="heading 2"/>
    <w:basedOn w:val="a"/>
    <w:link w:val="20"/>
    <w:uiPriority w:val="9"/>
    <w:qFormat/>
    <w:rsid w:val="00B244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21D2F"/>
    <w:pPr>
      <w:widowControl w:val="0"/>
      <w:autoSpaceDE w:val="0"/>
      <w:autoSpaceDN w:val="0"/>
      <w:adjustRightInd w:val="0"/>
      <w:spacing w:after="0" w:line="235" w:lineRule="exact"/>
      <w:ind w:firstLine="202"/>
    </w:pPr>
    <w:rPr>
      <w:rFonts w:ascii="Franklin Gothic Demi" w:eastAsia="Times New Roman" w:hAnsi="Franklin Gothic Demi" w:cs="Times New Roman"/>
      <w:sz w:val="24"/>
      <w:szCs w:val="24"/>
      <w:lang w:eastAsia="ru-RU"/>
    </w:rPr>
  </w:style>
  <w:style w:type="character" w:customStyle="1" w:styleId="FontStyle12">
    <w:name w:val="Font Style12"/>
    <w:basedOn w:val="a0"/>
    <w:rsid w:val="00521D2F"/>
    <w:rPr>
      <w:rFonts w:ascii="Georgia" w:hAnsi="Georgia" w:cs="Georgia"/>
      <w:sz w:val="16"/>
      <w:szCs w:val="16"/>
    </w:rPr>
  </w:style>
  <w:style w:type="paragraph" w:styleId="a3">
    <w:name w:val="List Paragraph"/>
    <w:basedOn w:val="a"/>
    <w:uiPriority w:val="34"/>
    <w:qFormat/>
    <w:rsid w:val="00275F61"/>
    <w:pPr>
      <w:ind w:left="720"/>
      <w:contextualSpacing/>
    </w:pPr>
  </w:style>
  <w:style w:type="character" w:customStyle="1" w:styleId="20">
    <w:name w:val="Заголовок 2 Знак"/>
    <w:basedOn w:val="a0"/>
    <w:link w:val="2"/>
    <w:uiPriority w:val="9"/>
    <w:rsid w:val="00B2446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B2446F"/>
    <w:rPr>
      <w:color w:val="0000FF"/>
      <w:u w:val="single"/>
    </w:rPr>
  </w:style>
  <w:style w:type="paragraph" w:styleId="a5">
    <w:name w:val="Normal (Web)"/>
    <w:basedOn w:val="a"/>
    <w:uiPriority w:val="99"/>
    <w:semiHidden/>
    <w:unhideWhenUsed/>
    <w:rsid w:val="00B24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B2446F"/>
  </w:style>
  <w:style w:type="character" w:customStyle="1" w:styleId="mw-editsection1">
    <w:name w:val="mw-editsection1"/>
    <w:basedOn w:val="a0"/>
    <w:rsid w:val="00B2446F"/>
  </w:style>
  <w:style w:type="character" w:customStyle="1" w:styleId="mw-editsection-bracket">
    <w:name w:val="mw-editsection-bracket"/>
    <w:basedOn w:val="a0"/>
    <w:rsid w:val="00B2446F"/>
  </w:style>
  <w:style w:type="character" w:customStyle="1" w:styleId="mw-editsection-divider1">
    <w:name w:val="mw-editsection-divider1"/>
    <w:basedOn w:val="a0"/>
    <w:rsid w:val="00B2446F"/>
    <w:rPr>
      <w:color w:val="555555"/>
    </w:rPr>
  </w:style>
  <w:style w:type="paragraph" w:styleId="a6">
    <w:name w:val="No Spacing"/>
    <w:uiPriority w:val="1"/>
    <w:qFormat/>
    <w:rsid w:val="00B2446F"/>
    <w:pPr>
      <w:spacing w:after="0" w:line="240" w:lineRule="auto"/>
    </w:pPr>
  </w:style>
  <w:style w:type="paragraph" w:styleId="a7">
    <w:name w:val="Balloon Text"/>
    <w:basedOn w:val="a"/>
    <w:link w:val="a8"/>
    <w:uiPriority w:val="99"/>
    <w:semiHidden/>
    <w:unhideWhenUsed/>
    <w:rsid w:val="00B244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46F"/>
    <w:rPr>
      <w:rFonts w:ascii="Tahoma" w:hAnsi="Tahoma" w:cs="Tahoma"/>
      <w:sz w:val="16"/>
      <w:szCs w:val="16"/>
    </w:rPr>
  </w:style>
  <w:style w:type="character" w:styleId="a9">
    <w:name w:val="Strong"/>
    <w:basedOn w:val="a0"/>
    <w:uiPriority w:val="22"/>
    <w:qFormat/>
    <w:rsid w:val="00AC568C"/>
    <w:rPr>
      <w:b/>
      <w:bCs/>
    </w:rPr>
  </w:style>
  <w:style w:type="table" w:styleId="aa">
    <w:name w:val="Table Grid"/>
    <w:basedOn w:val="a1"/>
    <w:uiPriority w:val="59"/>
    <w:rsid w:val="0087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C7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C70E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589513">
      <w:bodyDiv w:val="1"/>
      <w:marLeft w:val="0"/>
      <w:marRight w:val="0"/>
      <w:marTop w:val="0"/>
      <w:marBottom w:val="0"/>
      <w:divBdr>
        <w:top w:val="none" w:sz="0" w:space="0" w:color="auto"/>
        <w:left w:val="none" w:sz="0" w:space="0" w:color="auto"/>
        <w:bottom w:val="none" w:sz="0" w:space="0" w:color="auto"/>
        <w:right w:val="none" w:sz="0" w:space="0" w:color="auto"/>
      </w:divBdr>
      <w:divsChild>
        <w:div w:id="250890692">
          <w:marLeft w:val="0"/>
          <w:marRight w:val="0"/>
          <w:marTop w:val="0"/>
          <w:marBottom w:val="0"/>
          <w:divBdr>
            <w:top w:val="none" w:sz="0" w:space="0" w:color="auto"/>
            <w:left w:val="none" w:sz="0" w:space="0" w:color="auto"/>
            <w:bottom w:val="none" w:sz="0" w:space="0" w:color="auto"/>
            <w:right w:val="none" w:sz="0" w:space="0" w:color="auto"/>
          </w:divBdr>
          <w:divsChild>
            <w:div w:id="1695762994">
              <w:marLeft w:val="0"/>
              <w:marRight w:val="0"/>
              <w:marTop w:val="0"/>
              <w:marBottom w:val="0"/>
              <w:divBdr>
                <w:top w:val="none" w:sz="0" w:space="0" w:color="auto"/>
                <w:left w:val="none" w:sz="0" w:space="0" w:color="auto"/>
                <w:bottom w:val="none" w:sz="0" w:space="0" w:color="auto"/>
                <w:right w:val="none" w:sz="0" w:space="0" w:color="auto"/>
              </w:divBdr>
              <w:divsChild>
                <w:div w:id="455684796">
                  <w:marLeft w:val="0"/>
                  <w:marRight w:val="0"/>
                  <w:marTop w:val="0"/>
                  <w:marBottom w:val="0"/>
                  <w:divBdr>
                    <w:top w:val="none" w:sz="0" w:space="0" w:color="auto"/>
                    <w:left w:val="none" w:sz="0" w:space="0" w:color="auto"/>
                    <w:bottom w:val="none" w:sz="0" w:space="0" w:color="auto"/>
                    <w:right w:val="none" w:sz="0" w:space="0" w:color="auto"/>
                  </w:divBdr>
                  <w:divsChild>
                    <w:div w:id="587352482">
                      <w:marLeft w:val="0"/>
                      <w:marRight w:val="0"/>
                      <w:marTop w:val="0"/>
                      <w:marBottom w:val="0"/>
                      <w:divBdr>
                        <w:top w:val="none" w:sz="0" w:space="0" w:color="auto"/>
                        <w:left w:val="none" w:sz="0" w:space="0" w:color="auto"/>
                        <w:bottom w:val="none" w:sz="0" w:space="0" w:color="auto"/>
                        <w:right w:val="none" w:sz="0" w:space="0" w:color="auto"/>
                      </w:divBdr>
                      <w:divsChild>
                        <w:div w:id="509954661">
                          <w:marLeft w:val="0"/>
                          <w:marRight w:val="0"/>
                          <w:marTop w:val="0"/>
                          <w:marBottom w:val="0"/>
                          <w:divBdr>
                            <w:top w:val="none" w:sz="0" w:space="0" w:color="auto"/>
                            <w:left w:val="none" w:sz="0" w:space="0" w:color="auto"/>
                            <w:bottom w:val="none" w:sz="0" w:space="0" w:color="auto"/>
                            <w:right w:val="none" w:sz="0" w:space="0" w:color="auto"/>
                          </w:divBdr>
                          <w:divsChild>
                            <w:div w:id="922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3103">
                      <w:marLeft w:val="336"/>
                      <w:marRight w:val="0"/>
                      <w:marTop w:val="120"/>
                      <w:marBottom w:val="192"/>
                      <w:divBdr>
                        <w:top w:val="single" w:sz="6" w:space="6" w:color="AAAAAA"/>
                        <w:left w:val="single" w:sz="6" w:space="12" w:color="AAAAAA"/>
                        <w:bottom w:val="single" w:sz="6" w:space="6" w:color="AAAAAA"/>
                        <w:right w:val="single" w:sz="6" w:space="12" w:color="AAAAAA"/>
                      </w:divBdr>
                      <w:divsChild>
                        <w:div w:id="1888952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30069">
      <w:bodyDiv w:val="1"/>
      <w:marLeft w:val="0"/>
      <w:marRight w:val="0"/>
      <w:marTop w:val="0"/>
      <w:marBottom w:val="0"/>
      <w:divBdr>
        <w:top w:val="none" w:sz="0" w:space="0" w:color="auto"/>
        <w:left w:val="none" w:sz="0" w:space="0" w:color="auto"/>
        <w:bottom w:val="none" w:sz="0" w:space="0" w:color="auto"/>
        <w:right w:val="none" w:sz="0" w:space="0" w:color="auto"/>
      </w:divBdr>
      <w:divsChild>
        <w:div w:id="2084208056">
          <w:marLeft w:val="0"/>
          <w:marRight w:val="0"/>
          <w:marTop w:val="0"/>
          <w:marBottom w:val="0"/>
          <w:divBdr>
            <w:top w:val="none" w:sz="0" w:space="0" w:color="auto"/>
            <w:left w:val="none" w:sz="0" w:space="0" w:color="auto"/>
            <w:bottom w:val="none" w:sz="0" w:space="0" w:color="auto"/>
            <w:right w:val="none" w:sz="0" w:space="0" w:color="auto"/>
          </w:divBdr>
          <w:divsChild>
            <w:div w:id="1918203996">
              <w:marLeft w:val="0"/>
              <w:marRight w:val="0"/>
              <w:marTop w:val="0"/>
              <w:marBottom w:val="0"/>
              <w:divBdr>
                <w:top w:val="none" w:sz="0" w:space="0" w:color="auto"/>
                <w:left w:val="none" w:sz="0" w:space="0" w:color="auto"/>
                <w:bottom w:val="none" w:sz="0" w:space="0" w:color="auto"/>
                <w:right w:val="none" w:sz="0" w:space="0" w:color="auto"/>
              </w:divBdr>
              <w:divsChild>
                <w:div w:id="1270696368">
                  <w:marLeft w:val="0"/>
                  <w:marRight w:val="0"/>
                  <w:marTop w:val="0"/>
                  <w:marBottom w:val="0"/>
                  <w:divBdr>
                    <w:top w:val="none" w:sz="0" w:space="0" w:color="auto"/>
                    <w:left w:val="none" w:sz="0" w:space="0" w:color="auto"/>
                    <w:bottom w:val="none" w:sz="0" w:space="0" w:color="auto"/>
                    <w:right w:val="none" w:sz="0" w:space="0" w:color="auto"/>
                  </w:divBdr>
                  <w:divsChild>
                    <w:div w:id="1854489119">
                      <w:marLeft w:val="0"/>
                      <w:marRight w:val="0"/>
                      <w:marTop w:val="0"/>
                      <w:marBottom w:val="0"/>
                      <w:divBdr>
                        <w:top w:val="none" w:sz="0" w:space="0" w:color="auto"/>
                        <w:left w:val="none" w:sz="0" w:space="0" w:color="auto"/>
                        <w:bottom w:val="none" w:sz="0" w:space="0" w:color="auto"/>
                        <w:right w:val="none" w:sz="0" w:space="0" w:color="auto"/>
                      </w:divBdr>
                      <w:divsChild>
                        <w:div w:id="1662347201">
                          <w:marLeft w:val="0"/>
                          <w:marRight w:val="225"/>
                          <w:marTop w:val="0"/>
                          <w:marBottom w:val="375"/>
                          <w:divBdr>
                            <w:top w:val="none" w:sz="0" w:space="0" w:color="auto"/>
                            <w:left w:val="none" w:sz="0" w:space="0" w:color="auto"/>
                            <w:bottom w:val="none" w:sz="0" w:space="0" w:color="auto"/>
                            <w:right w:val="none" w:sz="0" w:space="0" w:color="auto"/>
                          </w:divBdr>
                          <w:divsChild>
                            <w:div w:id="1927230457">
                              <w:marLeft w:val="0"/>
                              <w:marRight w:val="0"/>
                              <w:marTop w:val="0"/>
                              <w:marBottom w:val="0"/>
                              <w:divBdr>
                                <w:top w:val="none" w:sz="0" w:space="0" w:color="auto"/>
                                <w:left w:val="none" w:sz="0" w:space="0" w:color="auto"/>
                                <w:bottom w:val="none" w:sz="0" w:space="0" w:color="auto"/>
                                <w:right w:val="none" w:sz="0" w:space="0" w:color="auto"/>
                              </w:divBdr>
                              <w:divsChild>
                                <w:div w:id="21272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119229">
      <w:bodyDiv w:val="1"/>
      <w:marLeft w:val="0"/>
      <w:marRight w:val="0"/>
      <w:marTop w:val="0"/>
      <w:marBottom w:val="750"/>
      <w:divBdr>
        <w:top w:val="none" w:sz="0" w:space="0" w:color="auto"/>
        <w:left w:val="none" w:sz="0" w:space="0" w:color="auto"/>
        <w:bottom w:val="none" w:sz="0" w:space="0" w:color="auto"/>
        <w:right w:val="none" w:sz="0" w:space="0" w:color="auto"/>
      </w:divBdr>
      <w:divsChild>
        <w:div w:id="216666304">
          <w:marLeft w:val="0"/>
          <w:marRight w:val="0"/>
          <w:marTop w:val="0"/>
          <w:marBottom w:val="0"/>
          <w:divBdr>
            <w:top w:val="none" w:sz="0" w:space="0" w:color="auto"/>
            <w:left w:val="none" w:sz="0" w:space="0" w:color="auto"/>
            <w:bottom w:val="none" w:sz="0" w:space="0" w:color="auto"/>
            <w:right w:val="none" w:sz="0" w:space="0" w:color="auto"/>
          </w:divBdr>
          <w:divsChild>
            <w:div w:id="1858225637">
              <w:marLeft w:val="0"/>
              <w:marRight w:val="0"/>
              <w:marTop w:val="0"/>
              <w:marBottom w:val="0"/>
              <w:divBdr>
                <w:top w:val="none" w:sz="0" w:space="0" w:color="auto"/>
                <w:left w:val="none" w:sz="0" w:space="0" w:color="auto"/>
                <w:bottom w:val="none" w:sz="0" w:space="0" w:color="auto"/>
                <w:right w:val="none" w:sz="0" w:space="0" w:color="auto"/>
              </w:divBdr>
              <w:divsChild>
                <w:div w:id="1078401662">
                  <w:marLeft w:val="0"/>
                  <w:marRight w:val="0"/>
                  <w:marTop w:val="0"/>
                  <w:marBottom w:val="0"/>
                  <w:divBdr>
                    <w:top w:val="none" w:sz="0" w:space="0" w:color="auto"/>
                    <w:left w:val="none" w:sz="0" w:space="0" w:color="auto"/>
                    <w:bottom w:val="none" w:sz="0" w:space="0" w:color="auto"/>
                    <w:right w:val="none" w:sz="0" w:space="0" w:color="auto"/>
                  </w:divBdr>
                  <w:divsChild>
                    <w:div w:id="1230385477">
                      <w:marLeft w:val="0"/>
                      <w:marRight w:val="4050"/>
                      <w:marTop w:val="0"/>
                      <w:marBottom w:val="0"/>
                      <w:divBdr>
                        <w:top w:val="none" w:sz="0" w:space="0" w:color="auto"/>
                        <w:left w:val="none" w:sz="0" w:space="0" w:color="auto"/>
                        <w:bottom w:val="none" w:sz="0" w:space="0" w:color="auto"/>
                        <w:right w:val="none" w:sz="0" w:space="0" w:color="auto"/>
                      </w:divBdr>
                      <w:divsChild>
                        <w:div w:id="1386756352">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364942039">
      <w:bodyDiv w:val="1"/>
      <w:marLeft w:val="0"/>
      <w:marRight w:val="0"/>
      <w:marTop w:val="0"/>
      <w:marBottom w:val="0"/>
      <w:divBdr>
        <w:top w:val="none" w:sz="0" w:space="0" w:color="auto"/>
        <w:left w:val="none" w:sz="0" w:space="0" w:color="auto"/>
        <w:bottom w:val="none" w:sz="0" w:space="0" w:color="auto"/>
        <w:right w:val="none" w:sz="0" w:space="0" w:color="auto"/>
      </w:divBdr>
      <w:divsChild>
        <w:div w:id="1807621347">
          <w:marLeft w:val="0"/>
          <w:marRight w:val="0"/>
          <w:marTop w:val="0"/>
          <w:marBottom w:val="0"/>
          <w:divBdr>
            <w:top w:val="none" w:sz="0" w:space="0" w:color="auto"/>
            <w:left w:val="none" w:sz="0" w:space="0" w:color="auto"/>
            <w:bottom w:val="none" w:sz="0" w:space="0" w:color="auto"/>
            <w:right w:val="none" w:sz="0" w:space="0" w:color="auto"/>
          </w:divBdr>
          <w:divsChild>
            <w:div w:id="254635165">
              <w:marLeft w:val="0"/>
              <w:marRight w:val="0"/>
              <w:marTop w:val="0"/>
              <w:marBottom w:val="0"/>
              <w:divBdr>
                <w:top w:val="none" w:sz="0" w:space="0" w:color="auto"/>
                <w:left w:val="none" w:sz="0" w:space="0" w:color="auto"/>
                <w:bottom w:val="none" w:sz="0" w:space="0" w:color="auto"/>
                <w:right w:val="none" w:sz="0" w:space="0" w:color="auto"/>
              </w:divBdr>
              <w:divsChild>
                <w:div w:id="830024190">
                  <w:marLeft w:val="0"/>
                  <w:marRight w:val="0"/>
                  <w:marTop w:val="0"/>
                  <w:marBottom w:val="0"/>
                  <w:divBdr>
                    <w:top w:val="none" w:sz="0" w:space="0" w:color="auto"/>
                    <w:left w:val="none" w:sz="0" w:space="0" w:color="auto"/>
                    <w:bottom w:val="none" w:sz="0" w:space="0" w:color="auto"/>
                    <w:right w:val="none" w:sz="0" w:space="0" w:color="auto"/>
                  </w:divBdr>
                  <w:divsChild>
                    <w:div w:id="1719547886">
                      <w:marLeft w:val="0"/>
                      <w:marRight w:val="0"/>
                      <w:marTop w:val="0"/>
                      <w:marBottom w:val="0"/>
                      <w:divBdr>
                        <w:top w:val="none" w:sz="0" w:space="0" w:color="auto"/>
                        <w:left w:val="none" w:sz="0" w:space="0" w:color="auto"/>
                        <w:bottom w:val="none" w:sz="0" w:space="0" w:color="auto"/>
                        <w:right w:val="none" w:sz="0" w:space="0" w:color="auto"/>
                      </w:divBdr>
                      <w:divsChild>
                        <w:div w:id="406729010">
                          <w:marLeft w:val="0"/>
                          <w:marRight w:val="0"/>
                          <w:marTop w:val="0"/>
                          <w:marBottom w:val="0"/>
                          <w:divBdr>
                            <w:top w:val="none" w:sz="0" w:space="0" w:color="auto"/>
                            <w:left w:val="none" w:sz="0" w:space="0" w:color="auto"/>
                            <w:bottom w:val="none" w:sz="0" w:space="0" w:color="auto"/>
                            <w:right w:val="none" w:sz="0" w:space="0" w:color="auto"/>
                          </w:divBdr>
                          <w:divsChild>
                            <w:div w:id="6270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5755">
                      <w:marLeft w:val="336"/>
                      <w:marRight w:val="0"/>
                      <w:marTop w:val="120"/>
                      <w:marBottom w:val="192"/>
                      <w:divBdr>
                        <w:top w:val="single" w:sz="6" w:space="6" w:color="AAAAAA"/>
                        <w:left w:val="single" w:sz="6" w:space="12" w:color="AAAAAA"/>
                        <w:bottom w:val="single" w:sz="6" w:space="6" w:color="AAAAAA"/>
                        <w:right w:val="single" w:sz="6" w:space="12" w:color="AAAAAA"/>
                      </w:divBdr>
                      <w:divsChild>
                        <w:div w:id="10262487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3559</Words>
  <Characters>20290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пользователь</cp:lastModifiedBy>
  <cp:revision>11</cp:revision>
  <cp:lastPrinted>2015-02-25T17:11:00Z</cp:lastPrinted>
  <dcterms:created xsi:type="dcterms:W3CDTF">2015-02-21T13:05:00Z</dcterms:created>
  <dcterms:modified xsi:type="dcterms:W3CDTF">2015-11-03T09:04:00Z</dcterms:modified>
</cp:coreProperties>
</file>