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2C" w:rsidRPr="0026641F" w:rsidRDefault="00D4492C" w:rsidP="00E219AF">
      <w:pPr>
        <w:tabs>
          <w:tab w:val="left" w:pos="11893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F328D"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6641F">
        <w:rPr>
          <w:rFonts w:ascii="Times New Roman" w:eastAsia="Times New Roman" w:hAnsi="Times New Roman" w:cs="Times New Roman"/>
          <w:sz w:val="24"/>
          <w:szCs w:val="24"/>
        </w:rPr>
        <w:t>Пояснительная запис</w:t>
      </w:r>
      <w:r w:rsidR="00E219AF" w:rsidRPr="0026641F">
        <w:rPr>
          <w:rFonts w:ascii="Times New Roman" w:eastAsia="Times New Roman" w:hAnsi="Times New Roman" w:cs="Times New Roman"/>
          <w:sz w:val="24"/>
          <w:szCs w:val="24"/>
        </w:rPr>
        <w:t>ка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Рабочая программа по алгебре составлена на основании следующих нормативно-правовых документов:</w:t>
      </w:r>
    </w:p>
    <w:p w:rsidR="00D4492C" w:rsidRPr="0026641F" w:rsidRDefault="00D4492C" w:rsidP="002664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 образования по математике, утвержденный приказом Минобразования России от 05.03.2004 г. №1089.</w:t>
      </w:r>
    </w:p>
    <w:p w:rsidR="00D4492C" w:rsidRPr="000B20C1" w:rsidRDefault="00D11A02" w:rsidP="00D449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МОКУ СОШ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арказы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4492C" w:rsidRPr="000B20C1" w:rsidRDefault="00D4492C" w:rsidP="00D4492C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Программы.  Математика. 5-6 классы. Алгебра 7-9 классы. Алгебра и начала математического анализа. 10-11 классы /авт.-сост. И.И. Зубарева, А. Г. </w:t>
      </w:r>
      <w:proofErr w:type="spellStart"/>
      <w:r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Мордкович.-М</w:t>
      </w:r>
      <w:proofErr w:type="spellEnd"/>
      <w:r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  <w:proofErr w:type="gramStart"/>
      <w:r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D4492C" w:rsidRPr="000B20C1" w:rsidRDefault="00D4492C" w:rsidP="00D4492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2C" w:rsidRPr="000B20C1" w:rsidRDefault="00D4492C" w:rsidP="00D449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Цели изучения алгебры в 7 классе:</w:t>
      </w:r>
    </w:p>
    <w:p w:rsidR="00D4492C" w:rsidRPr="000B20C1" w:rsidRDefault="00D4492C" w:rsidP="00D449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Задачи обучения алгебры в 7 классе: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B20C1">
        <w:rPr>
          <w:rFonts w:ascii="Times New Roman" w:eastAsia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усвоение аппарата уравнений и неравенств как основного средства математического моделирования прикладных задач;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осуществление функциональной подготовки учащихся;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овладение конкретными знаниями необходимыми для применения в практической деятельности;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- выявление и развитие математических способностей,  интеллектуального развития ученика.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Актуальность изучения алгебры в 7 классе:</w:t>
      </w:r>
    </w:p>
    <w:p w:rsidR="00D4492C" w:rsidRPr="000B20C1" w:rsidRDefault="00D4492C" w:rsidP="00D449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0C1">
        <w:rPr>
          <w:rFonts w:ascii="Times New Roman" w:eastAsia="Calibri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0B20C1">
        <w:rPr>
          <w:rFonts w:ascii="Times New Roman" w:eastAsia="Calibri" w:hAnsi="Times New Roman" w:cs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0B20C1">
        <w:rPr>
          <w:rFonts w:ascii="Times New Roman" w:eastAsia="Calibri" w:hAnsi="Times New Roman" w:cs="Times New Roman"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D4492C" w:rsidRPr="000B20C1" w:rsidRDefault="00D4492C" w:rsidP="00D4492C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Образовательной программой школы, рабочая программа рассчитана на 105 часов в год при 3 часах в неделю.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922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0B20C1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811"/>
        <w:gridCol w:w="2694"/>
      </w:tblGrid>
      <w:tr w:rsidR="00D4492C" w:rsidRPr="000B20C1" w:rsidTr="006319AF">
        <w:trPr>
          <w:trHeight w:val="602"/>
        </w:trPr>
        <w:tc>
          <w:tcPr>
            <w:tcW w:w="852" w:type="dxa"/>
            <w:vAlign w:val="center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4492C" w:rsidRPr="000B20C1" w:rsidTr="006319AF">
        <w:trPr>
          <w:trHeight w:val="378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язык. Математическая модель.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492C" w:rsidRPr="000B20C1" w:rsidTr="006319AF">
        <w:trPr>
          <w:trHeight w:val="344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492C" w:rsidRPr="000B20C1" w:rsidTr="006319AF">
        <w:trPr>
          <w:trHeight w:val="287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492C" w:rsidRPr="000B20C1" w:rsidTr="006319AF">
        <w:trPr>
          <w:trHeight w:val="33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92C" w:rsidRPr="000B20C1" w:rsidTr="006319AF">
        <w:trPr>
          <w:trHeight w:val="33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Одночлены. Операции над одночленами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92C" w:rsidRPr="000B20C1" w:rsidTr="006319AF">
        <w:trPr>
          <w:trHeight w:val="33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92C" w:rsidRPr="000B20C1" w:rsidTr="006319AF">
        <w:trPr>
          <w:trHeight w:val="33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D4492C" w:rsidRPr="000B20C1" w:rsidTr="006319AF">
        <w:trPr>
          <w:trHeight w:val="33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492C" w:rsidRPr="000B20C1" w:rsidTr="006319AF">
        <w:trPr>
          <w:trHeight w:val="36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92C" w:rsidRPr="000B20C1" w:rsidTr="006319AF">
        <w:trPr>
          <w:trHeight w:val="281"/>
        </w:trPr>
        <w:tc>
          <w:tcPr>
            <w:tcW w:w="852" w:type="dxa"/>
          </w:tcPr>
          <w:p w:rsidR="00D4492C" w:rsidRPr="000B20C1" w:rsidRDefault="00D4492C" w:rsidP="00D4492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492C" w:rsidRPr="000B20C1" w:rsidTr="006319AF">
        <w:trPr>
          <w:trHeight w:val="331"/>
        </w:trPr>
        <w:tc>
          <w:tcPr>
            <w:tcW w:w="6663" w:type="dxa"/>
            <w:gridSpan w:val="2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D4492C" w:rsidRPr="000B20C1" w:rsidRDefault="00D4492C" w:rsidP="006319AF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B2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492C" w:rsidRPr="000B20C1" w:rsidRDefault="00D4492C" w:rsidP="00D4492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Формы организации учебного процесса: фронтальная, индивидуальная, групповая,  парная,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беседа, рассказ, лекция, дифференцированные задания, взаимопроверка, практическая работа, самостоятельная работа, тренинг. </w:t>
      </w:r>
      <w:proofErr w:type="gramEnd"/>
    </w:p>
    <w:p w:rsidR="00D4492C" w:rsidRPr="000B20C1" w:rsidRDefault="00D4492C" w:rsidP="00D4492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napToGrid w:val="0"/>
          <w:sz w:val="24"/>
          <w:szCs w:val="24"/>
        </w:rPr>
        <w:t>Формы контроля</w:t>
      </w:r>
      <w:r w:rsidRPr="000B20C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:</w:t>
      </w:r>
      <w:r w:rsidRPr="000B20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текущий и итоговый контроль, тест, зачет, математический диктант, самоконтроль, взаимоконтроль.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b w:val="0"/>
          <w:sz w:val="24"/>
          <w:szCs w:val="24"/>
        </w:rPr>
        <w:t>Достижению целей программы обучения будет способствовать</w:t>
      </w:r>
      <w:r w:rsidRPr="000B20C1">
        <w:rPr>
          <w:rStyle w:val="a3"/>
          <w:sz w:val="24"/>
          <w:szCs w:val="24"/>
        </w:rPr>
        <w:t xml:space="preserve"> </w:t>
      </w:r>
      <w:r w:rsidRPr="000B20C1">
        <w:rPr>
          <w:rStyle w:val="a3"/>
          <w:b w:val="0"/>
          <w:i w:val="0"/>
          <w:sz w:val="24"/>
          <w:szCs w:val="24"/>
        </w:rPr>
        <w:t>использование современных инновационных технологий: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>-Технология уровневой дифференциации обучения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>- Технология проблемно-развивающего обучения</w:t>
      </w:r>
    </w:p>
    <w:p w:rsidR="00D4492C" w:rsidRPr="000B20C1" w:rsidRDefault="00C11BAD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 xml:space="preserve">- </w:t>
      </w:r>
      <w:proofErr w:type="spellStart"/>
      <w:r w:rsidRPr="000B20C1">
        <w:rPr>
          <w:rStyle w:val="a3"/>
          <w:b w:val="0"/>
          <w:i w:val="0"/>
          <w:sz w:val="24"/>
          <w:szCs w:val="24"/>
        </w:rPr>
        <w:t>Здоровье</w:t>
      </w:r>
      <w:r w:rsidR="00D4492C" w:rsidRPr="000B20C1">
        <w:rPr>
          <w:rStyle w:val="a3"/>
          <w:b w:val="0"/>
          <w:i w:val="0"/>
          <w:sz w:val="24"/>
          <w:szCs w:val="24"/>
        </w:rPr>
        <w:t>сберегающие</w:t>
      </w:r>
      <w:proofErr w:type="spellEnd"/>
      <w:r w:rsidR="00D4492C" w:rsidRPr="000B20C1">
        <w:rPr>
          <w:rStyle w:val="a3"/>
          <w:b w:val="0"/>
          <w:i w:val="0"/>
          <w:sz w:val="24"/>
          <w:szCs w:val="24"/>
        </w:rPr>
        <w:t xml:space="preserve"> технологии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>- Технологии сотрудничества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>- Игровые технологии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>- Проектная технология</w:t>
      </w:r>
    </w:p>
    <w:p w:rsidR="00D4492C" w:rsidRPr="000B20C1" w:rsidRDefault="00D4492C" w:rsidP="00D4492C">
      <w:pPr>
        <w:pStyle w:val="FR2"/>
        <w:tabs>
          <w:tab w:val="left" w:pos="720"/>
        </w:tabs>
        <w:jc w:val="both"/>
        <w:rPr>
          <w:b w:val="0"/>
          <w:iCs/>
          <w:sz w:val="24"/>
          <w:szCs w:val="24"/>
        </w:rPr>
      </w:pPr>
      <w:r w:rsidRPr="000B20C1">
        <w:rPr>
          <w:rStyle w:val="a3"/>
          <w:b w:val="0"/>
          <w:i w:val="0"/>
          <w:sz w:val="24"/>
          <w:szCs w:val="24"/>
        </w:rPr>
        <w:t>- Информационные технологии.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Основное содержание.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Математический язык. Математическая модель (13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 как  математические модели реальных ситуаций. </w:t>
      </w: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</w:rPr>
        <w:t>Координатная</w:t>
      </w:r>
      <w:proofErr w:type="gramEnd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прямая, виды промежутков на ней.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Линейная функция (11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Координатная плоскость. Алгоритм отыскания координат точки. Алгоритм построения точки М (а; </w:t>
      </w:r>
      <w:r w:rsidRPr="000B20C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B20C1">
        <w:rPr>
          <w:rFonts w:ascii="Times New Roman" w:eastAsia="Times New Roman" w:hAnsi="Times New Roman" w:cs="Times New Roman"/>
          <w:sz w:val="24"/>
          <w:szCs w:val="24"/>
        </w:rPr>
        <w:t>) в прямоугольной системе координат.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Линейное уравнение с двумя переменными. Решение уравнения ах +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+ с = 0. График уравнения. Алгоритм построения графика уравнения ах +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+ с = 0.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Линейная функция у =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kx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и ее график.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Взаимное расположение графиков линейных функций.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Системы двух линейных уравнений с двумя переменными (13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 (7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Одночлены. Операции над одночленами (8ч)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Одночлен. Коэффициент одночлена. Стандартный вид одночлена. Подобные одночлены.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Сложение одночленов. Умножение одночленов. Возведение одночлена в  натуральную степень. Деление одночлена на одночлен.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Многочлены. Арифметические операции над многочленами (15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Многочлен. Члены многочлена. Двучлен. Трехчлен. Приведение подобных членов многочлена. Стандартный вид многочлена.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Сложение и вычитание многочленов. Умножение многочлена на одночлен. Умножение многочлена на многочлен.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Квадрат суммы и квадрат разности. Разность квадратов. Разность кубов и сумма кубов.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Деление многочлена на одночлен.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Разложение многочленов на множители (18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Понятие алгебраической дроби. Сокращение алгебраической дроби.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Тождество. Тождественно равные выражения. Тождественные преобразования.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Функция у = х</w:t>
      </w: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0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B20C1">
        <w:rPr>
          <w:rFonts w:ascii="Times New Roman" w:eastAsia="Times New Roman" w:hAnsi="Times New Roman" w:cs="Times New Roman"/>
          <w:sz w:val="24"/>
          <w:szCs w:val="24"/>
        </w:rPr>
        <w:t>(9 ч)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Функция у = х</w:t>
      </w: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0C1">
        <w:rPr>
          <w:rFonts w:ascii="Times New Roman" w:eastAsia="Times New Roman" w:hAnsi="Times New Roman" w:cs="Times New Roman"/>
          <w:sz w:val="24"/>
          <w:szCs w:val="24"/>
        </w:rPr>
        <w:t>, ее свойства и график. Функция у = - х</w:t>
      </w: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20C1">
        <w:rPr>
          <w:rFonts w:ascii="Times New Roman" w:eastAsia="Times New Roman" w:hAnsi="Times New Roman" w:cs="Times New Roman"/>
          <w:sz w:val="24"/>
          <w:szCs w:val="24"/>
        </w:rPr>
        <w:t>, ее свойства и график.</w:t>
      </w:r>
    </w:p>
    <w:p w:rsidR="00D4492C" w:rsidRPr="000B20C1" w:rsidRDefault="00D4492C" w:rsidP="00D4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Графическое решение уравнений.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Кусочная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>). Функциональная символика.</w:t>
      </w:r>
    </w:p>
    <w:p w:rsidR="00D4492C" w:rsidRPr="000B20C1" w:rsidRDefault="00D4492C" w:rsidP="00D44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Обобщающее повторение (11 ч)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Требования к уровню подготовки </w:t>
      </w:r>
      <w:proofErr w:type="gramStart"/>
      <w:r w:rsidRPr="000B20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алгебры, обучающиеся 7 класса должны</w:t>
      </w: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знать: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существо понятия математического доказательства; приводить 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примеры доказательств;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существо понятия алгоритма; приводить примеры алгоритмов;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как используются математические формулы, уравнения,</w:t>
      </w:r>
      <w:r w:rsidRPr="000B20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примеры их применения для решения математических </w:t>
      </w: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практических задач;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математически определенные функции могут описывать ре</w:t>
      </w: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альные зависимости; приводить примеры такого описания;</w:t>
      </w:r>
    </w:p>
    <w:p w:rsidR="00D4492C" w:rsidRPr="000B20C1" w:rsidRDefault="00D4492C" w:rsidP="00D4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уметь: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составлять буквенные выражения и формулы по условиям задач; </w:t>
      </w:r>
      <w:r w:rsidRPr="000B20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осуществлять в выражениях и формулах числовые подстановки 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выполнять соответствующие вычисления, осуществлять подста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новку одного выражения в другое; выражать из формул одну пере</w:t>
      </w:r>
      <w:r w:rsidRPr="000B20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менную через остальные;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выполнять основные действия со степенями с натуральными показателя</w:t>
      </w: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ми, с многочленами; выполнять раз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ложение многочленов на множители; выполнять тождественные преобразования  выражений;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решать линейные уравнения и</w:t>
      </w: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сводящиеся к ним, системы двух линейных уравнений;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решать текстовые задачи алгебраическим методом, интерпретиро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вать полученный результат, проводить отбор решений, исходя из </w:t>
      </w: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формулировки задачи;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изображать числа точками на координатной прямой; </w:t>
      </w:r>
      <w:r w:rsidRPr="000B20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определять координаты точки плоскости, строить точки с задан</w:t>
      </w:r>
      <w:r w:rsidRPr="000B20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ными координатами;</w:t>
      </w:r>
    </w:p>
    <w:p w:rsidR="00D4492C" w:rsidRPr="000B20C1" w:rsidRDefault="00D4492C" w:rsidP="00D4492C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iCs/>
          <w:sz w:val="24"/>
          <w:szCs w:val="24"/>
        </w:rPr>
        <w:t xml:space="preserve">   строить графики изученных функций;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находить значения функции, заданной формулой, таблицей, гра</w:t>
      </w:r>
      <w:r w:rsidRPr="000B20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фиком по ее аргументу; находить значение аргумента по значению </w:t>
      </w:r>
      <w:r w:rsidRPr="000B20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функции, заданной графиком или таблицей;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D4492C" w:rsidRPr="000B20C1" w:rsidRDefault="00D4492C" w:rsidP="00D4492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использовать</w:t>
      </w:r>
      <w:r w:rsidRPr="000B20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B20C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приобретенные знания и умения в практической де</w:t>
      </w:r>
      <w:r w:rsidRPr="000B20C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ятельности и повседневной жизни </w:t>
      </w:r>
      <w:proofErr w:type="gramStart"/>
      <w:r w:rsidRPr="000B2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0B2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4492C" w:rsidRPr="000B20C1" w:rsidRDefault="00D4492C" w:rsidP="00D4492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выполнения расчетов по формулам, для составления формул, вы</w:t>
      </w:r>
      <w:r w:rsidRPr="000B20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ражающих зависимости между реальными величинами; для на</w:t>
      </w:r>
      <w:r w:rsidRPr="000B20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хождения нужной формулы в справочных материалах; </w:t>
      </w:r>
    </w:p>
    <w:p w:rsidR="00D4492C" w:rsidRPr="000B20C1" w:rsidRDefault="00D4492C" w:rsidP="00D4492C">
      <w:pPr>
        <w:pStyle w:val="a4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моделирования практических ситуаций и исследования построенных моделей с           использованием аппарата алгебры;</w:t>
      </w:r>
    </w:p>
    <w:p w:rsidR="00D4492C" w:rsidRPr="000B20C1" w:rsidRDefault="00D4492C" w:rsidP="00D449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интерпретации графиков зависимостей между величинами.</w:t>
      </w:r>
    </w:p>
    <w:p w:rsidR="00D4492C" w:rsidRPr="000B20C1" w:rsidRDefault="00D4492C" w:rsidP="00D4492C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11A02" w:rsidRPr="000B20C1" w:rsidRDefault="00D4492C" w:rsidP="00D4492C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</w:t>
      </w:r>
    </w:p>
    <w:p w:rsidR="00D4492C" w:rsidRPr="000B20C1" w:rsidRDefault="00D4492C" w:rsidP="00D11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0C1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3168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0"/>
        <w:gridCol w:w="5542"/>
        <w:gridCol w:w="1513"/>
        <w:gridCol w:w="1665"/>
        <w:gridCol w:w="15"/>
        <w:gridCol w:w="4814"/>
        <w:gridCol w:w="5546"/>
        <w:gridCol w:w="5546"/>
        <w:gridCol w:w="5549"/>
      </w:tblGrid>
      <w:tr w:rsidR="00D4492C" w:rsidRPr="000B20C1" w:rsidTr="00922E37">
        <w:trPr>
          <w:gridAfter w:val="5"/>
          <w:wAfter w:w="21470" w:type="dxa"/>
          <w:trHeight w:val="46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ind w:lef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922E37" w:rsidRPr="000B20C1" w:rsidTr="00922E37">
        <w:trPr>
          <w:trHeight w:val="333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 (13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1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47B87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2.09-7.09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47B87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9.09-12.09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9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47B87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47B87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21.09-23.09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47B87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26.09-28.09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47B87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2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Линейная функция (11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3.10-5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45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7.10-12.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14.10-19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9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у = </w:t>
            </w:r>
            <w:proofErr w:type="spellStart"/>
            <w:r w:rsidRPr="000B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2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двух линейных уравнений с двумя переменными (13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9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F2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0-7.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F2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14.11-18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485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7B87" w:rsidRPr="000B20C1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2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 (7 часов)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9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7.12-9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50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2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Одночлены. Арифметические операции над одночленами (8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7F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одночлена. Стандартный вид </w:t>
            </w:r>
            <w:proofErr w:type="spellStart"/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proofErr w:type="gramStart"/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21.12-23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51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натуральную степень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82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9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16.01-18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2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Многочлены. Арифметические операции над многочленами (15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8248B8" w:rsidP="007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29F6"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C29F6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30.01-1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C29F6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C29F6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9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6B3A7F" w:rsidP="007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9F6"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6B3A7F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9F6" w:rsidRPr="000B2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29F6"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2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(18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49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C29F6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7C29F6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EF2904" w:rsidRPr="000B20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50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6B3A7F" w:rsidRPr="000B20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50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04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  <w:p w:rsidR="00EF2904" w:rsidRPr="000B20C1" w:rsidRDefault="00EF2904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E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E732E1" w:rsidRPr="000B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32E1" w:rsidRPr="000B20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4.04-9</w:t>
            </w:r>
            <w:r w:rsidR="00E732E1" w:rsidRPr="000B20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32E1" w:rsidRPr="000B20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5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2E1" w:rsidRPr="000B20C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37" w:rsidRPr="000B20C1" w:rsidTr="00922E37">
        <w:trPr>
          <w:trHeight w:val="305"/>
        </w:trPr>
        <w:tc>
          <w:tcPr>
            <w:tcW w:w="8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B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B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2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E37" w:rsidRPr="000B20C1" w:rsidRDefault="00922E37" w:rsidP="0063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05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0B2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F2904" w:rsidP="00E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16.04-23</w:t>
            </w:r>
            <w:r w:rsidR="00E732E1" w:rsidRPr="000B20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1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E732E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F26D71" w:rsidRPr="000B20C1">
              <w:rPr>
                <w:rFonts w:ascii="Times New Roman" w:hAnsi="Times New Roman" w:cs="Times New Roman"/>
                <w:sz w:val="24"/>
                <w:szCs w:val="24"/>
              </w:rPr>
              <w:t>-4.05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1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у = </w:t>
            </w:r>
            <w:proofErr w:type="spellStart"/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057BFA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7.05-14</w:t>
            </w:r>
            <w:r w:rsidR="00F26D71" w:rsidRPr="000B20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318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057BFA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D71" w:rsidRPr="000B20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63"/>
        </w:trPr>
        <w:tc>
          <w:tcPr>
            <w:tcW w:w="10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(11 часов)</w:t>
            </w:r>
          </w:p>
        </w:tc>
      </w:tr>
      <w:tr w:rsidR="00D4492C" w:rsidRPr="000B20C1" w:rsidTr="00922E37">
        <w:trPr>
          <w:gridAfter w:val="5"/>
          <w:wAfter w:w="21470" w:type="dxa"/>
          <w:trHeight w:val="263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95-104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057BFA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6D71" w:rsidRPr="000B20C1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2C" w:rsidRPr="000B20C1" w:rsidTr="00922E37">
        <w:trPr>
          <w:gridAfter w:val="5"/>
          <w:wAfter w:w="21470" w:type="dxa"/>
          <w:trHeight w:val="263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F26D71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2C" w:rsidRPr="000B20C1" w:rsidRDefault="00D4492C" w:rsidP="0063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92C" w:rsidRPr="000B20C1" w:rsidRDefault="00D4492C" w:rsidP="00D4492C">
      <w:pPr>
        <w:rPr>
          <w:rFonts w:ascii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2E37" w:rsidRPr="000B20C1" w:rsidRDefault="00922E37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E37" w:rsidRPr="000B20C1" w:rsidRDefault="00922E37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CB084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Перечень учебно-методического обеспечения:</w:t>
      </w:r>
    </w:p>
    <w:p w:rsidR="00D4492C" w:rsidRPr="000B20C1" w:rsidRDefault="00D11A02" w:rsidP="00CB0841">
      <w:pPr>
        <w:pStyle w:val="1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0C1">
        <w:rPr>
          <w:rFonts w:ascii="Times New Roman" w:hAnsi="Times New Roman" w:cs="Times New Roman"/>
          <w:sz w:val="24"/>
          <w:szCs w:val="24"/>
        </w:rPr>
        <w:t xml:space="preserve">    </w:t>
      </w:r>
      <w:r w:rsidR="00D4492C" w:rsidRPr="000B20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92C" w:rsidRPr="000B20C1" w:rsidRDefault="00D11A02" w:rsidP="00CB0841">
      <w:pPr>
        <w:pStyle w:val="a4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1</w:t>
      </w:r>
      <w:r w:rsidR="00D4492C"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Программы.  Математика. 5-6 классы. Алгебра 7-9 классы. Алгебра и начала математического анализа. 10-11 классы /авт.-сост. И.И. Зубарева, А. Г. </w:t>
      </w:r>
      <w:proofErr w:type="spellStart"/>
      <w:r w:rsidR="00D4492C"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Мордкович.-М</w:t>
      </w:r>
      <w:proofErr w:type="spellEnd"/>
      <w:r w:rsidR="00D4492C"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  <w:proofErr w:type="gramStart"/>
      <w:r w:rsidR="00D4492C"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="00D4492C" w:rsidRPr="000B20C1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D4492C" w:rsidRPr="000B20C1" w:rsidRDefault="00D11A02" w:rsidP="00CB0841">
      <w:pPr>
        <w:tabs>
          <w:tab w:val="left" w:pos="426"/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. Настольная книга учителя математики  М.: ООО «Издательство АСТ»: </w:t>
      </w:r>
    </w:p>
    <w:p w:rsidR="00D4492C" w:rsidRPr="000B20C1" w:rsidRDefault="00D4492C" w:rsidP="00CB084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ООО «Издательство </w:t>
      </w:r>
      <w:proofErr w:type="spellStart"/>
      <w:r w:rsidRPr="000B20C1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4 г"/>
        </w:smartTagPr>
        <w:r w:rsidRPr="000B20C1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0B20C1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4492C" w:rsidRPr="000B20C1" w:rsidRDefault="00D11A02" w:rsidP="00CB08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. А. Г. Мордкович Алгебра . 7 класс. Учебник  - М.: Мнемозина 2011 г.;</w:t>
      </w:r>
    </w:p>
    <w:p w:rsidR="00D4492C" w:rsidRPr="000B20C1" w:rsidRDefault="00D11A02" w:rsidP="00CB08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4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. А. Г. Мордкович, Л. О. </w:t>
      </w:r>
      <w:proofErr w:type="spellStart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Денищева</w:t>
      </w:r>
      <w:proofErr w:type="spellEnd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, Т. А. </w:t>
      </w:r>
      <w:proofErr w:type="spellStart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Корешкова</w:t>
      </w:r>
      <w:proofErr w:type="spellEnd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, Т. Н. </w:t>
      </w:r>
      <w:proofErr w:type="spellStart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Мишустина</w:t>
      </w:r>
      <w:proofErr w:type="spellEnd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, Е. Е. </w:t>
      </w:r>
      <w:proofErr w:type="spellStart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Тульчинская</w:t>
      </w:r>
      <w:proofErr w:type="spellEnd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    Алгебра . 7 класс. Задачник – М: Мнемозина 2011 г.;</w:t>
      </w:r>
    </w:p>
    <w:p w:rsidR="00D4492C" w:rsidRPr="000B20C1" w:rsidRDefault="00D11A02" w:rsidP="00CB08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 xml:space="preserve">    5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. А. Г. Мордкович Алгебра 7-9 класс. Пособие для учителей  М.: Мнемозина 2011 г.;</w:t>
      </w:r>
    </w:p>
    <w:p w:rsidR="00D4492C" w:rsidRPr="000B20C1" w:rsidRDefault="00D11A02" w:rsidP="00CB08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. А. Г. Мордкович, Е. Е. </w:t>
      </w:r>
      <w:proofErr w:type="spellStart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>Тульчинская</w:t>
      </w:r>
      <w:proofErr w:type="spellEnd"/>
      <w:r w:rsidR="00D4492C" w:rsidRPr="000B20C1">
        <w:rPr>
          <w:rFonts w:ascii="Times New Roman" w:eastAsia="Times New Roman" w:hAnsi="Times New Roman" w:cs="Times New Roman"/>
          <w:sz w:val="24"/>
          <w:szCs w:val="24"/>
        </w:rPr>
        <w:t xml:space="preserve"> Алгебра 7 класс. Контрольные работы - М.: Мнемозина 2011 г.;</w:t>
      </w:r>
    </w:p>
    <w:p w:rsidR="00D4492C" w:rsidRPr="000B20C1" w:rsidRDefault="00D11A02" w:rsidP="00CB0841">
      <w:pPr>
        <w:pStyle w:val="a4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492C" w:rsidRPr="000B20C1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А. Александрова, Алгебра 7 класс. Самостоятельные работы. М.: Мнемозина 2011 г.</w:t>
      </w:r>
    </w:p>
    <w:p w:rsidR="00D4492C" w:rsidRPr="000B20C1" w:rsidRDefault="00D4492C" w:rsidP="00CB08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CB08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92C" w:rsidRPr="000B20C1" w:rsidRDefault="00D4492C" w:rsidP="00D4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C3D" w:rsidRPr="000B20C1" w:rsidRDefault="00AA3C3D">
      <w:pPr>
        <w:rPr>
          <w:sz w:val="24"/>
          <w:szCs w:val="24"/>
        </w:rPr>
      </w:pPr>
    </w:p>
    <w:sectPr w:rsidR="00AA3C3D" w:rsidRPr="000B20C1" w:rsidSect="00E219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E2C47"/>
    <w:multiLevelType w:val="hybridMultilevel"/>
    <w:tmpl w:val="0824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92C"/>
    <w:rsid w:val="0005780A"/>
    <w:rsid w:val="00057BFA"/>
    <w:rsid w:val="000B20C1"/>
    <w:rsid w:val="0026641F"/>
    <w:rsid w:val="0026715A"/>
    <w:rsid w:val="002F3E50"/>
    <w:rsid w:val="003373E7"/>
    <w:rsid w:val="004F328D"/>
    <w:rsid w:val="0052064A"/>
    <w:rsid w:val="006B3A7F"/>
    <w:rsid w:val="00747B87"/>
    <w:rsid w:val="007C29F6"/>
    <w:rsid w:val="008248B8"/>
    <w:rsid w:val="00922E37"/>
    <w:rsid w:val="00A81357"/>
    <w:rsid w:val="00AA3C3D"/>
    <w:rsid w:val="00C11BAD"/>
    <w:rsid w:val="00C83850"/>
    <w:rsid w:val="00CB0841"/>
    <w:rsid w:val="00D11A02"/>
    <w:rsid w:val="00D4492C"/>
    <w:rsid w:val="00E219AF"/>
    <w:rsid w:val="00E2700B"/>
    <w:rsid w:val="00E732E1"/>
    <w:rsid w:val="00EF2904"/>
    <w:rsid w:val="00F2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4492C"/>
    <w:rPr>
      <w:i/>
      <w:iCs/>
    </w:rPr>
  </w:style>
  <w:style w:type="paragraph" w:styleId="a4">
    <w:name w:val="List Paragraph"/>
    <w:basedOn w:val="a"/>
    <w:uiPriority w:val="34"/>
    <w:qFormat/>
    <w:rsid w:val="00D4492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4492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FR2">
    <w:name w:val="FR2"/>
    <w:rsid w:val="00D449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D0C9-0055-4E62-BC3C-05853E6E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Гульчачак</cp:lastModifiedBy>
  <cp:revision>6</cp:revision>
  <dcterms:created xsi:type="dcterms:W3CDTF">2015-09-21T17:53:00Z</dcterms:created>
  <dcterms:modified xsi:type="dcterms:W3CDTF">2015-11-02T17:23:00Z</dcterms:modified>
</cp:coreProperties>
</file>