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7EA9" w:rsidRDefault="003A06A8" w:rsidP="003A0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A9">
        <w:rPr>
          <w:rFonts w:ascii="Times New Roman" w:hAnsi="Times New Roman" w:cs="Times New Roman"/>
          <w:b/>
          <w:sz w:val="28"/>
          <w:szCs w:val="28"/>
        </w:rPr>
        <w:t>Статья на тему «В каком возрасте нужно обучать чтению»</w:t>
      </w:r>
    </w:p>
    <w:p w:rsidR="003A06A8" w:rsidRDefault="003A06A8" w:rsidP="003A06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06A8">
        <w:rPr>
          <w:rFonts w:ascii="Times New Roman" w:hAnsi="Times New Roman" w:cs="Times New Roman"/>
          <w:sz w:val="28"/>
          <w:szCs w:val="28"/>
        </w:rPr>
        <w:t>Все родители мечтают о том, чтобы их дети были самыми-самыми: самыми здоровыми, самыми сильными и, конечно же, самыми умными.</w:t>
      </w:r>
      <w:r>
        <w:rPr>
          <w:rFonts w:ascii="Times New Roman" w:hAnsi="Times New Roman" w:cs="Times New Roman"/>
          <w:sz w:val="28"/>
          <w:szCs w:val="28"/>
        </w:rPr>
        <w:t xml:space="preserve"> Некоторые мамы и папы считают, что научив своего двух, трех, четырех,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пятигодовалового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малыша читать, они вырастят из него гения. </w:t>
      </w:r>
    </w:p>
    <w:p w:rsidR="003A06A8" w:rsidRDefault="003A06A8" w:rsidP="003A06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же деле умение читать никак не является показателем развития. А многие психологи предупреждают об опасности такого обучения, ведь ребенок может быть просто не готов к этому ни психически ни физически. Конечно, это не значит, что заниматься с ребенком совсем не стоит. Просто чтение не должно становиться самоцелью, во всем нужна последовательность и гармония.</w:t>
      </w:r>
    </w:p>
    <w:p w:rsidR="003A06A8" w:rsidRDefault="003A06A8" w:rsidP="003A06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существует немало методик, направленных на обучение чтению даже с раннего возраста. В основном их можно разделить на четыре группы:</w:t>
      </w:r>
    </w:p>
    <w:p w:rsidR="003A06A8" w:rsidRDefault="003A06A8" w:rsidP="003A0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целыми словами или глобальное чтение ( с раннего детства ребенку показывают целые слова и закрепляют значение с помощью зрительной памяти -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B63F0">
        <w:rPr>
          <w:rFonts w:ascii="Times New Roman" w:hAnsi="Times New Roman" w:cs="Times New Roman"/>
          <w:sz w:val="28"/>
          <w:szCs w:val="28"/>
        </w:rPr>
        <w:t>.</w:t>
      </w:r>
    </w:p>
    <w:p w:rsidR="006B63F0" w:rsidRDefault="006B63F0" w:rsidP="003A0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Слоговое чтение (ребенок запоминает и читает целые слоги - методика Николая Зайцева)</w:t>
      </w:r>
    </w:p>
    <w:p w:rsidR="006B63F0" w:rsidRDefault="006B63F0" w:rsidP="003A0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букв (сначала ребенок учит названия букв, потом пробует их складывать)</w:t>
      </w:r>
    </w:p>
    <w:p w:rsidR="006B63F0" w:rsidRDefault="006B63F0" w:rsidP="003A0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методика (ребенок воспринимает звуки, учиться слышать их в составе слова. а потом произносит с буквами).</w:t>
      </w:r>
    </w:p>
    <w:p w:rsidR="006B63F0" w:rsidRDefault="006B63F0" w:rsidP="006B63F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представленных методик имеет свои плюсы и минусы, но ни одна не учитывает индивидуальные особенности малыша. Поэтому самое разумное - </w:t>
      </w:r>
      <w:r w:rsidR="0026767B">
        <w:rPr>
          <w:rFonts w:ascii="Times New Roman" w:hAnsi="Times New Roman" w:cs="Times New Roman"/>
          <w:sz w:val="28"/>
          <w:szCs w:val="28"/>
        </w:rPr>
        <w:t xml:space="preserve"> ознакомиться с несколькими методиками и сочетать эти элементы, которые кажутся наиболее приемлемыми. При этом важно понимать, что выучить буквы, научиться составлять слоги или даже запоминать целые слова и предложения - это еще не значит уметь читать!</w:t>
      </w:r>
    </w:p>
    <w:p w:rsidR="0026767B" w:rsidRDefault="0026767B" w:rsidP="006B63F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обучения чтения в том, чтобы ребенок мог осмысленно воспринимать и усваивать текст. А для этого должен созреть мозг. Подготовить же ребенка к такому созреванию помогут различные подвижные игры, рисование, конструирование, лепка, музыкальные занятия, танцы и другие виды деятельности, направленные на развитие индивидуальных особенностей. </w:t>
      </w:r>
    </w:p>
    <w:p w:rsidR="0026767B" w:rsidRDefault="0026767B" w:rsidP="006B63F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обучение чтению специалисты советуют подождать до 5-6 лет, когда мозг уже способе</w:t>
      </w:r>
      <w:r w:rsidR="00D87EA9">
        <w:rPr>
          <w:rFonts w:ascii="Times New Roman" w:hAnsi="Times New Roman" w:cs="Times New Roman"/>
          <w:sz w:val="28"/>
          <w:szCs w:val="28"/>
        </w:rPr>
        <w:t>н к усвоению знаковых систем( букв, цифр, нот)</w:t>
      </w:r>
    </w:p>
    <w:p w:rsidR="00D87EA9" w:rsidRDefault="00D87EA9" w:rsidP="006B63F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Понять, что ваш ребенок готов к обучению чтению, вам помогут следующие показатели: </w:t>
      </w:r>
    </w:p>
    <w:p w:rsidR="00D87EA9" w:rsidRDefault="00D87EA9" w:rsidP="00D87E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только говорит предложениями, но у него полностью сформирована речь, то есть он может составить связный рассказ.</w:t>
      </w:r>
    </w:p>
    <w:p w:rsidR="00D87EA9" w:rsidRDefault="00D87EA9" w:rsidP="00D87E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достаточно развит фонематический слух. Ребенок умеет слышать и распознавать звуки в начале, середине и в конце слова.</w:t>
      </w:r>
    </w:p>
    <w:p w:rsidR="00D87EA9" w:rsidRDefault="00D87EA9" w:rsidP="00D87E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нет логопедических проблем.</w:t>
      </w:r>
    </w:p>
    <w:p w:rsidR="00D87EA9" w:rsidRDefault="00D87EA9" w:rsidP="00D87EA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малыша достаточно развита пространственная ориентация. Он не путается в понятиях «право-лево», «верх-низ» и т.п.</w:t>
      </w:r>
    </w:p>
    <w:p w:rsidR="00D87EA9" w:rsidRDefault="00D87EA9" w:rsidP="00D87EA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помните, каждый ребенок неповторим, цените уникальность вашего малыша и не подстраивайте его под общепринятое клише.</w:t>
      </w:r>
    </w:p>
    <w:p w:rsidR="00D87EA9" w:rsidRPr="00D87EA9" w:rsidRDefault="00D87EA9" w:rsidP="00D87EA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самое главное в развитии детей - это вовсе не мифический результат, а радость познания окружающего мира, которой вы можете поделиться с крохой.</w:t>
      </w:r>
    </w:p>
    <w:sectPr w:rsidR="00D87EA9" w:rsidRPr="00D8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56FE"/>
    <w:multiLevelType w:val="hybridMultilevel"/>
    <w:tmpl w:val="4528997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FAA2692"/>
    <w:multiLevelType w:val="hybridMultilevel"/>
    <w:tmpl w:val="C7C0B13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06A8"/>
    <w:rsid w:val="0026767B"/>
    <w:rsid w:val="003A06A8"/>
    <w:rsid w:val="006B63F0"/>
    <w:rsid w:val="00D8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2015-10-22T09:08:00Z</dcterms:created>
  <dcterms:modified xsi:type="dcterms:W3CDTF">2015-10-22T09:08:00Z</dcterms:modified>
</cp:coreProperties>
</file>