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2" w:rsidRDefault="00566482" w:rsidP="00566482">
      <w:pPr>
        <w:ind w:firstLine="709"/>
        <w:contextualSpacing/>
        <w:jc w:val="both"/>
      </w:pPr>
      <w:r>
        <w:t>Познавательное развитие</w:t>
      </w:r>
      <w:r w:rsidR="00F72F02">
        <w:t>. Математика в средней группе. Тема «Ориентировка в пространс</w:t>
      </w:r>
      <w:r w:rsidR="00851B25">
        <w:t>т</w:t>
      </w:r>
      <w:r w:rsidR="00F72F02">
        <w:t>ве</w:t>
      </w:r>
      <w:r w:rsidR="00851B25">
        <w:t xml:space="preserve">»      </w:t>
      </w:r>
    </w:p>
    <w:p w:rsidR="006B5412" w:rsidRDefault="00851B25" w:rsidP="00566482">
      <w:pPr>
        <w:ind w:firstLine="709"/>
        <w:contextualSpacing/>
        <w:jc w:val="both"/>
      </w:pPr>
      <w:r>
        <w:t>Задачи – развивать умение ориентироваться в пространстве, формировать представление о том, чего у каждого человека по два и по одному, учить различать части суток, учить называть предметы квадратной и круглой формы.                                                                                                                     Материалы</w:t>
      </w:r>
      <w:r w:rsidR="00B11CC5">
        <w:t>: для воспитателя:</w:t>
      </w:r>
      <w:r w:rsidR="00566482">
        <w:t xml:space="preserve"> </w:t>
      </w:r>
      <w:r w:rsidR="00B11CC5">
        <w:t>зайчик, мишка,</w:t>
      </w:r>
      <w:r w:rsidR="00566482">
        <w:t xml:space="preserve"> </w:t>
      </w:r>
      <w:r w:rsidR="00B11CC5">
        <w:t>мяч,</w:t>
      </w:r>
      <w:r>
        <w:t xml:space="preserve">   </w:t>
      </w:r>
      <w:r w:rsidR="00B11CC5">
        <w:t>два мешочка с игрушками круглой  и квадратной формы</w:t>
      </w:r>
      <w:r>
        <w:t xml:space="preserve">                                     </w:t>
      </w:r>
    </w:p>
    <w:p w:rsidR="00FA433C" w:rsidRDefault="00B11CC5" w:rsidP="00566482">
      <w:pPr>
        <w:ind w:firstLine="709"/>
        <w:contextualSpacing/>
        <w:jc w:val="both"/>
      </w:pPr>
      <w:r>
        <w:t xml:space="preserve">Для  детей: карточки с временными отрезками                                                                          </w:t>
      </w:r>
    </w:p>
    <w:p w:rsidR="00B11CC5" w:rsidRDefault="00B11CC5" w:rsidP="00566482">
      <w:pPr>
        <w:ind w:firstLine="709"/>
        <w:contextualSpacing/>
        <w:jc w:val="center"/>
      </w:pPr>
      <w:r>
        <w:t>Описание</w:t>
      </w:r>
    </w:p>
    <w:p w:rsidR="00FA433C" w:rsidRDefault="00B11CC5" w:rsidP="00566482">
      <w:pPr>
        <w:tabs>
          <w:tab w:val="left" w:pos="2565"/>
        </w:tabs>
        <w:ind w:firstLine="709"/>
        <w:contextualSpacing/>
        <w:jc w:val="center"/>
      </w:pPr>
      <w:r>
        <w:t>«Отгадай»</w:t>
      </w:r>
    </w:p>
    <w:p w:rsidR="00566482" w:rsidRDefault="00B11CC5" w:rsidP="00566482">
      <w:pPr>
        <w:tabs>
          <w:tab w:val="left" w:pos="2565"/>
        </w:tabs>
        <w:ind w:firstLine="709"/>
        <w:contextualSpacing/>
        <w:jc w:val="both"/>
      </w:pPr>
      <w:r>
        <w:t>Работа про</w:t>
      </w:r>
      <w:r w:rsidR="00FA433C">
        <w:t xml:space="preserve">водится с малыми подгруппами(5-7 человек). У детей по одной картинке, на каждой изображен определенный  временной </w:t>
      </w:r>
      <w:r w:rsidR="00E06C2F">
        <w:t xml:space="preserve"> </w:t>
      </w:r>
      <w:r w:rsidR="00FA433C">
        <w:t>отрезок. Воспитатель загадывает загадку:</w:t>
      </w:r>
    </w:p>
    <w:p w:rsidR="00566482" w:rsidRDefault="00FA433C" w:rsidP="00566482">
      <w:pPr>
        <w:tabs>
          <w:tab w:val="left" w:pos="2565"/>
        </w:tabs>
        <w:ind w:firstLine="709"/>
        <w:contextualSpacing/>
        <w:jc w:val="both"/>
      </w:pPr>
      <w:r>
        <w:t>Когда петушок</w:t>
      </w:r>
    </w:p>
    <w:p w:rsidR="00566482" w:rsidRDefault="00566482" w:rsidP="00566482">
      <w:pPr>
        <w:tabs>
          <w:tab w:val="left" w:pos="2565"/>
        </w:tabs>
        <w:ind w:firstLine="709"/>
        <w:contextualSpacing/>
        <w:jc w:val="both"/>
      </w:pPr>
      <w:r>
        <w:t>Р</w:t>
      </w:r>
      <w:r w:rsidR="0049379F">
        <w:t>аньше всех встает,</w:t>
      </w:r>
      <w:r>
        <w:t xml:space="preserve"> </w:t>
      </w:r>
    </w:p>
    <w:p w:rsidR="00566482" w:rsidRDefault="00566482" w:rsidP="00566482">
      <w:pPr>
        <w:tabs>
          <w:tab w:val="left" w:pos="2565"/>
        </w:tabs>
        <w:ind w:firstLine="709"/>
        <w:contextualSpacing/>
        <w:jc w:val="both"/>
      </w:pPr>
      <w:r>
        <w:t>Г</w:t>
      </w:r>
      <w:r w:rsidR="0049379F">
        <w:t>олосисто поет,</w:t>
      </w:r>
      <w:r>
        <w:t xml:space="preserve"> </w:t>
      </w:r>
    </w:p>
    <w:p w:rsidR="00566482" w:rsidRDefault="00566482" w:rsidP="00566482">
      <w:pPr>
        <w:tabs>
          <w:tab w:val="left" w:pos="2565"/>
        </w:tabs>
        <w:ind w:firstLine="709"/>
        <w:contextualSpacing/>
        <w:jc w:val="both"/>
      </w:pPr>
      <w:r>
        <w:t>С</w:t>
      </w:r>
      <w:r w:rsidR="0049379F">
        <w:t>олнышко встречать зовет</w:t>
      </w:r>
      <w:proofErr w:type="gramStart"/>
      <w:r w:rsidR="0049379F">
        <w:t>?(</w:t>
      </w:r>
      <w:proofErr w:type="gramEnd"/>
      <w:r w:rsidR="0049379F">
        <w:t xml:space="preserve">утром) </w:t>
      </w:r>
    </w:p>
    <w:p w:rsidR="00851B25" w:rsidRPr="00B11CC5" w:rsidRDefault="0049379F" w:rsidP="00566482">
      <w:pPr>
        <w:tabs>
          <w:tab w:val="left" w:pos="2565"/>
        </w:tabs>
        <w:ind w:firstLine="709"/>
        <w:contextualSpacing/>
        <w:jc w:val="both"/>
      </w:pPr>
      <w:r>
        <w:t>Тот ребенок, у которого на картинке изображено утро, показывает свою карточку и говорит, какое это время суток и почему.  «Поиграем»   проводит игру «Подумай и ответь» Воспитатель предлагает детям подумать и сказать</w:t>
      </w:r>
      <w:proofErr w:type="gramStart"/>
      <w:r>
        <w:t xml:space="preserve"> ,</w:t>
      </w:r>
      <w:proofErr w:type="gramEnd"/>
      <w:r>
        <w:t xml:space="preserve"> чего у всех и у каждого из них по два. (два уха, две руки и </w:t>
      </w:r>
      <w:proofErr w:type="spellStart"/>
      <w:r>
        <w:t>т.д</w:t>
      </w:r>
      <w:proofErr w:type="spellEnd"/>
      <w:r>
        <w:t>) Затем спрашивает</w:t>
      </w:r>
      <w:r w:rsidR="002777A2">
        <w:t>, чего только по одному? Следить за тем, чтобы дети согласовывали числительное «один» с существительным.</w:t>
      </w:r>
    </w:p>
    <w:sectPr w:rsidR="00851B25" w:rsidRPr="00B11CC5" w:rsidSect="006B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F02"/>
    <w:rsid w:val="002777A2"/>
    <w:rsid w:val="0049379F"/>
    <w:rsid w:val="00566482"/>
    <w:rsid w:val="006B5412"/>
    <w:rsid w:val="00851B25"/>
    <w:rsid w:val="00B11CC5"/>
    <w:rsid w:val="00E06C2F"/>
    <w:rsid w:val="00F72F02"/>
    <w:rsid w:val="00FA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88</cp:lastModifiedBy>
  <cp:revision>2</cp:revision>
  <dcterms:created xsi:type="dcterms:W3CDTF">2015-10-10T18:25:00Z</dcterms:created>
  <dcterms:modified xsi:type="dcterms:W3CDTF">2015-10-10T18:25:00Z</dcterms:modified>
</cp:coreProperties>
</file>