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F1C" w:rsidRPr="005459E0" w:rsidRDefault="000C7F1C" w:rsidP="00601A5A">
      <w:pPr>
        <w:spacing w:line="276" w:lineRule="auto"/>
        <w:jc w:val="both"/>
        <w:rPr>
          <w:b/>
          <w:sz w:val="28"/>
          <w:szCs w:val="28"/>
        </w:rPr>
      </w:pPr>
    </w:p>
    <w:p w:rsidR="000C7F1C" w:rsidRPr="005459E0" w:rsidRDefault="000C7F1C" w:rsidP="00601A5A">
      <w:pPr>
        <w:spacing w:line="276" w:lineRule="auto"/>
        <w:jc w:val="both"/>
        <w:rPr>
          <w:b/>
          <w:sz w:val="28"/>
          <w:szCs w:val="28"/>
        </w:rPr>
      </w:pPr>
    </w:p>
    <w:p w:rsidR="00BA7BA0" w:rsidRPr="0094604F" w:rsidRDefault="005459E0" w:rsidP="00601A5A">
      <w:pPr>
        <w:spacing w:line="276" w:lineRule="auto"/>
        <w:jc w:val="both"/>
        <w:rPr>
          <w:b/>
          <w:sz w:val="28"/>
          <w:szCs w:val="28"/>
        </w:rPr>
      </w:pPr>
      <w:r w:rsidRPr="0094604F">
        <w:rPr>
          <w:b/>
          <w:sz w:val="28"/>
          <w:szCs w:val="28"/>
        </w:rPr>
        <w:t xml:space="preserve">                                                                             </w:t>
      </w:r>
      <w:r w:rsidR="00417500" w:rsidRPr="0094604F">
        <w:rPr>
          <w:b/>
          <w:sz w:val="28"/>
          <w:szCs w:val="28"/>
        </w:rPr>
        <w:t>Пояснительная записка</w:t>
      </w:r>
    </w:p>
    <w:p w:rsidR="00BA7BA0" w:rsidRPr="0094604F" w:rsidRDefault="00BA7BA0" w:rsidP="00601A5A">
      <w:pPr>
        <w:spacing w:line="276" w:lineRule="auto"/>
        <w:jc w:val="both"/>
        <w:rPr>
          <w:b/>
          <w:sz w:val="28"/>
          <w:szCs w:val="28"/>
        </w:rPr>
      </w:pPr>
    </w:p>
    <w:p w:rsidR="00BA7BA0" w:rsidRPr="0094604F" w:rsidRDefault="00BA7BA0" w:rsidP="00601A5A">
      <w:pPr>
        <w:spacing w:line="360" w:lineRule="auto"/>
        <w:ind w:firstLine="708"/>
        <w:jc w:val="both"/>
        <w:rPr>
          <w:sz w:val="28"/>
          <w:szCs w:val="28"/>
        </w:rPr>
      </w:pPr>
      <w:r w:rsidRPr="0094604F">
        <w:rPr>
          <w:sz w:val="28"/>
          <w:szCs w:val="28"/>
        </w:rPr>
        <w:t>Рабочая программа учебного предмета «Изобразительное искусство» составлена в соответствии с требованиями Фе</w:t>
      </w:r>
      <w:r w:rsidR="00C67B55" w:rsidRPr="0094604F">
        <w:rPr>
          <w:sz w:val="28"/>
          <w:szCs w:val="28"/>
        </w:rPr>
        <w:t xml:space="preserve">дерального государственного </w:t>
      </w:r>
      <w:r w:rsidRPr="0094604F">
        <w:rPr>
          <w:sz w:val="28"/>
          <w:szCs w:val="28"/>
        </w:rPr>
        <w:t xml:space="preserve">образовательного стандарта начального общего образования,  Концепцией духовно-нравственного развития и воспитания личности гражданина России, примерной программы по изобразительному искусству и на основе </w:t>
      </w:r>
      <w:r w:rsidRPr="0094604F">
        <w:rPr>
          <w:rStyle w:val="FontStyle19"/>
          <w:sz w:val="28"/>
          <w:szCs w:val="28"/>
        </w:rPr>
        <w:t xml:space="preserve">авторской   программы  «Изобразительное искусство» Б.М. </w:t>
      </w:r>
      <w:proofErr w:type="spellStart"/>
      <w:r w:rsidRPr="0094604F">
        <w:rPr>
          <w:rStyle w:val="FontStyle19"/>
          <w:sz w:val="28"/>
          <w:szCs w:val="28"/>
        </w:rPr>
        <w:t>Неменского</w:t>
      </w:r>
      <w:proofErr w:type="spellEnd"/>
      <w:r w:rsidRPr="0094604F">
        <w:rPr>
          <w:rStyle w:val="FontStyle19"/>
          <w:sz w:val="28"/>
          <w:szCs w:val="28"/>
        </w:rPr>
        <w:t>, В.Г. Горяева, Г.Е. Гуровой и др.</w:t>
      </w:r>
    </w:p>
    <w:p w:rsidR="00BA7BA0" w:rsidRPr="0094604F" w:rsidRDefault="00BA7BA0" w:rsidP="00601A5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/>
          <w:bCs/>
          <w:color w:val="000000"/>
          <w:sz w:val="28"/>
          <w:szCs w:val="28"/>
        </w:rPr>
      </w:pPr>
      <w:r w:rsidRPr="0094604F">
        <w:rPr>
          <w:b/>
          <w:bCs/>
          <w:color w:val="000000"/>
          <w:sz w:val="28"/>
          <w:szCs w:val="28"/>
        </w:rPr>
        <w:t>Нормативные документы, обеспечивающие реализацию программы:</w:t>
      </w:r>
    </w:p>
    <w:tbl>
      <w:tblPr>
        <w:tblpPr w:leftFromText="180" w:rightFromText="180" w:bottomFromText="200" w:vertAnchor="text" w:horzAnchor="margin" w:tblpXSpec="center" w:tblpY="188"/>
        <w:tblW w:w="12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9"/>
        <w:gridCol w:w="12076"/>
      </w:tblGrid>
      <w:tr w:rsidR="009774F2" w:rsidTr="009774F2">
        <w:trPr>
          <w:trHeight w:val="395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F2" w:rsidRDefault="009774F2" w:rsidP="00601A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/>
                <w:szCs w:val="16"/>
                <w:lang w:val="en-US"/>
              </w:rPr>
            </w:pPr>
            <w:r>
              <w:rPr>
                <w:b/>
                <w:bCs/>
                <w:color w:val="000000"/>
                <w:szCs w:val="16"/>
                <w:lang w:val="en-US"/>
              </w:rPr>
              <w:t>1</w:t>
            </w:r>
          </w:p>
        </w:tc>
        <w:tc>
          <w:tcPr>
            <w:tcW w:w="1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F2" w:rsidRDefault="009774F2" w:rsidP="00601A5A">
            <w:pPr>
              <w:spacing w:line="276" w:lineRule="auto"/>
              <w:jc w:val="both"/>
            </w:pPr>
            <w:r>
              <w:t>Закон РФ «Об образовании» от 29.12.2012 г  № 273-ФЗ с изменениями</w:t>
            </w:r>
          </w:p>
        </w:tc>
      </w:tr>
      <w:tr w:rsidR="009774F2" w:rsidTr="009774F2">
        <w:trPr>
          <w:trHeight w:val="779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F2" w:rsidRDefault="009774F2" w:rsidP="00601A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/>
                <w:szCs w:val="16"/>
                <w:lang w:val="en-US"/>
              </w:rPr>
            </w:pPr>
            <w:r>
              <w:rPr>
                <w:b/>
                <w:bCs/>
                <w:color w:val="000000"/>
                <w:szCs w:val="16"/>
                <w:lang w:val="en-US"/>
              </w:rPr>
              <w:t>2</w:t>
            </w:r>
          </w:p>
        </w:tc>
        <w:tc>
          <w:tcPr>
            <w:tcW w:w="1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F2" w:rsidRDefault="009774F2" w:rsidP="00601A5A">
            <w:pPr>
              <w:spacing w:line="276" w:lineRule="auto"/>
              <w:jc w:val="both"/>
            </w:pPr>
            <w:r>
              <w:t xml:space="preserve">Приказ МО и науки РФ от 31.03.2014 г. № 253 «Об утверждении федерального перечня учебников, рекомендованных Министерством образования и науки Российской Федерации к использованию в образовательном процессе  в общеобразовательных учреждениях на 2014-2015 год» </w:t>
            </w:r>
          </w:p>
        </w:tc>
      </w:tr>
      <w:tr w:rsidR="009774F2" w:rsidTr="009774F2">
        <w:trPr>
          <w:trHeight w:val="786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F2" w:rsidRDefault="009774F2" w:rsidP="00601A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/>
                <w:szCs w:val="16"/>
                <w:lang w:val="en-US"/>
              </w:rPr>
            </w:pPr>
            <w:r>
              <w:rPr>
                <w:b/>
                <w:bCs/>
                <w:color w:val="000000"/>
                <w:szCs w:val="16"/>
                <w:lang w:val="en-US"/>
              </w:rPr>
              <w:t>3</w:t>
            </w:r>
          </w:p>
        </w:tc>
        <w:tc>
          <w:tcPr>
            <w:tcW w:w="1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F2" w:rsidRDefault="009774F2" w:rsidP="00601A5A">
            <w:pPr>
              <w:spacing w:line="276" w:lineRule="auto"/>
              <w:jc w:val="both"/>
            </w:pPr>
            <w:proofErr w:type="spellStart"/>
            <w:r>
              <w:t>СанПиН</w:t>
            </w:r>
            <w:proofErr w:type="spellEnd"/>
            <w:r>
              <w:t xml:space="preserve"> 2.4.2.2821 – 10 Санитарно-эпидемиологические требования к условиям организации обучения в общеобразовательных учреждениях (Гигиенические требования к режиму учебно-воспитательного процесса)</w:t>
            </w:r>
          </w:p>
        </w:tc>
      </w:tr>
      <w:tr w:rsidR="009774F2" w:rsidTr="009774F2">
        <w:trPr>
          <w:trHeight w:val="376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F2" w:rsidRDefault="009774F2" w:rsidP="00601A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/>
                <w:szCs w:val="16"/>
                <w:lang w:val="en-US"/>
              </w:rPr>
            </w:pPr>
            <w:r>
              <w:rPr>
                <w:b/>
                <w:bCs/>
                <w:color w:val="000000"/>
                <w:szCs w:val="16"/>
                <w:lang w:val="en-US"/>
              </w:rPr>
              <w:t>4</w:t>
            </w:r>
          </w:p>
        </w:tc>
        <w:tc>
          <w:tcPr>
            <w:tcW w:w="1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F2" w:rsidRDefault="009774F2" w:rsidP="00601A5A">
            <w:pPr>
              <w:spacing w:line="276" w:lineRule="auto"/>
              <w:jc w:val="both"/>
            </w:pPr>
            <w:r>
              <w:t>Образовательная программа НОО МКОУ «Малоатлымская СОШ»</w:t>
            </w:r>
          </w:p>
        </w:tc>
      </w:tr>
      <w:tr w:rsidR="009774F2" w:rsidTr="009774F2">
        <w:trPr>
          <w:trHeight w:val="245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F2" w:rsidRDefault="009774F2" w:rsidP="00601A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/>
                <w:szCs w:val="16"/>
                <w:lang w:val="en-US"/>
              </w:rPr>
            </w:pPr>
            <w:r>
              <w:rPr>
                <w:b/>
                <w:bCs/>
                <w:color w:val="000000"/>
                <w:szCs w:val="16"/>
                <w:lang w:val="en-US"/>
              </w:rPr>
              <w:t>5</w:t>
            </w:r>
          </w:p>
        </w:tc>
        <w:tc>
          <w:tcPr>
            <w:tcW w:w="1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F2" w:rsidRDefault="009774F2" w:rsidP="00601A5A">
            <w:pPr>
              <w:spacing w:line="276" w:lineRule="auto"/>
              <w:jc w:val="both"/>
            </w:pPr>
            <w:r>
              <w:t>Учебный план  МКОУ «Малоатлымская СОШ»</w:t>
            </w:r>
          </w:p>
        </w:tc>
      </w:tr>
      <w:tr w:rsidR="009774F2" w:rsidTr="009774F2">
        <w:trPr>
          <w:trHeight w:val="422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F2" w:rsidRDefault="009774F2" w:rsidP="00601A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/>
                <w:szCs w:val="16"/>
                <w:lang w:val="en-US"/>
              </w:rPr>
            </w:pPr>
            <w:r>
              <w:rPr>
                <w:b/>
                <w:bCs/>
                <w:color w:val="000000"/>
                <w:szCs w:val="16"/>
                <w:lang w:val="en-US"/>
              </w:rPr>
              <w:t>6</w:t>
            </w:r>
          </w:p>
        </w:tc>
        <w:tc>
          <w:tcPr>
            <w:tcW w:w="1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F2" w:rsidRDefault="009774F2" w:rsidP="00601A5A">
            <w:pPr>
              <w:spacing w:line="276" w:lineRule="auto"/>
              <w:jc w:val="both"/>
            </w:pPr>
            <w:r>
              <w:t>«Рекомендации по использованию компьютеров в на</w:t>
            </w:r>
            <w:r>
              <w:softHyphen/>
              <w:t>чальной школе» (письмо Минобразования России и НИИ гигиены и охраны здоровья детей и подростков РАМ от 28.03.2002  г. № 199/13).</w:t>
            </w:r>
          </w:p>
        </w:tc>
      </w:tr>
      <w:tr w:rsidR="009774F2" w:rsidTr="009774F2">
        <w:trPr>
          <w:trHeight w:val="591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F2" w:rsidRDefault="009774F2" w:rsidP="00601A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/>
                <w:szCs w:val="16"/>
                <w:lang w:val="en-US"/>
              </w:rPr>
            </w:pPr>
            <w:r>
              <w:rPr>
                <w:b/>
                <w:bCs/>
                <w:color w:val="000000"/>
                <w:szCs w:val="16"/>
                <w:lang w:val="en-US"/>
              </w:rPr>
              <w:t>7</w:t>
            </w:r>
          </w:p>
        </w:tc>
        <w:tc>
          <w:tcPr>
            <w:tcW w:w="1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F2" w:rsidRDefault="009774F2" w:rsidP="00601A5A">
            <w:pPr>
              <w:spacing w:line="276" w:lineRule="auto"/>
              <w:jc w:val="both"/>
            </w:pPr>
            <w:r>
              <w:t>«Об  утверждении и введении в действие федерального государственного образовательного стандарта начального общего образования» (Приказ Министер</w:t>
            </w:r>
            <w:r>
              <w:softHyphen/>
              <w:t>ства образования и науки РФ от 06.10.2009 г. № 373, от 22 сентября 2011 г. № 2357, от 18 декабря 2012 г. № 1060).</w:t>
            </w:r>
          </w:p>
        </w:tc>
      </w:tr>
    </w:tbl>
    <w:p w:rsidR="009774F2" w:rsidRDefault="00820D9B" w:rsidP="00601A5A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 w:rsidRPr="0094604F">
        <w:rPr>
          <w:b/>
          <w:sz w:val="28"/>
          <w:szCs w:val="28"/>
        </w:rPr>
        <w:t xml:space="preserve">                                            </w:t>
      </w:r>
    </w:p>
    <w:p w:rsidR="009774F2" w:rsidRDefault="009774F2" w:rsidP="00601A5A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</w:p>
    <w:p w:rsidR="009774F2" w:rsidRDefault="009774F2" w:rsidP="00601A5A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</w:p>
    <w:p w:rsidR="009774F2" w:rsidRDefault="009774F2" w:rsidP="00601A5A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</w:p>
    <w:p w:rsidR="009774F2" w:rsidRDefault="009774F2" w:rsidP="00601A5A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</w:p>
    <w:p w:rsidR="009774F2" w:rsidRDefault="009774F2" w:rsidP="00601A5A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</w:p>
    <w:p w:rsidR="009774F2" w:rsidRDefault="009774F2" w:rsidP="00601A5A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</w:p>
    <w:p w:rsidR="009774F2" w:rsidRDefault="009774F2" w:rsidP="00601A5A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</w:p>
    <w:p w:rsidR="009774F2" w:rsidRDefault="009774F2" w:rsidP="00601A5A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</w:p>
    <w:p w:rsidR="00601A5A" w:rsidRDefault="00601A5A" w:rsidP="00601A5A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</w:p>
    <w:p w:rsidR="00601A5A" w:rsidRDefault="00601A5A" w:rsidP="00601A5A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</w:p>
    <w:p w:rsidR="009774F2" w:rsidRDefault="009774F2" w:rsidP="00601A5A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</w:p>
    <w:p w:rsidR="009774F2" w:rsidRDefault="009774F2" w:rsidP="00601A5A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</w:p>
    <w:p w:rsidR="00BA7BA0" w:rsidRPr="0094604F" w:rsidRDefault="00BA7BA0" w:rsidP="00601A5A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 w:rsidRPr="0094604F">
        <w:rPr>
          <w:b/>
          <w:sz w:val="28"/>
          <w:szCs w:val="28"/>
        </w:rPr>
        <w:lastRenderedPageBreak/>
        <w:t>Общая</w:t>
      </w:r>
      <w:r w:rsidR="009774F2">
        <w:rPr>
          <w:b/>
          <w:sz w:val="28"/>
          <w:szCs w:val="28"/>
        </w:rPr>
        <w:t xml:space="preserve"> х</w:t>
      </w:r>
      <w:r w:rsidRPr="0094604F">
        <w:rPr>
          <w:b/>
          <w:sz w:val="28"/>
          <w:szCs w:val="28"/>
        </w:rPr>
        <w:t>арактеристика учебного предмета</w:t>
      </w:r>
    </w:p>
    <w:p w:rsidR="00BA7BA0" w:rsidRPr="0094604F" w:rsidRDefault="00BA7BA0" w:rsidP="00601A5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4604F">
        <w:rPr>
          <w:b/>
          <w:bCs/>
          <w:sz w:val="28"/>
          <w:szCs w:val="28"/>
        </w:rPr>
        <w:t xml:space="preserve">Цель </w:t>
      </w:r>
      <w:r w:rsidRPr="0094604F">
        <w:rPr>
          <w:sz w:val="28"/>
          <w:szCs w:val="28"/>
        </w:rPr>
        <w:t xml:space="preserve">учебного предмета «Изобразительное искусство» — формирование художественной культуры учащихся как неотъемлемой части культуры духовной, т. е. культуры </w:t>
      </w:r>
      <w:proofErr w:type="spellStart"/>
      <w:r w:rsidRPr="0094604F">
        <w:rPr>
          <w:sz w:val="28"/>
          <w:szCs w:val="28"/>
        </w:rPr>
        <w:t>мироотношений</w:t>
      </w:r>
      <w:proofErr w:type="spellEnd"/>
      <w:r w:rsidRPr="0094604F">
        <w:rPr>
          <w:sz w:val="28"/>
          <w:szCs w:val="28"/>
        </w:rPr>
        <w:t xml:space="preserve"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</w:t>
      </w:r>
      <w:proofErr w:type="gramStart"/>
      <w:r w:rsidRPr="0094604F">
        <w:rPr>
          <w:sz w:val="28"/>
          <w:szCs w:val="28"/>
        </w:rPr>
        <w:t>прекрасное</w:t>
      </w:r>
      <w:proofErr w:type="gramEnd"/>
      <w:r w:rsidRPr="0094604F">
        <w:rPr>
          <w:sz w:val="28"/>
          <w:szCs w:val="28"/>
        </w:rPr>
        <w:t xml:space="preserve"> и безобразное в жизни и искусстве, т. е. зоркости души ребенка.</w:t>
      </w:r>
    </w:p>
    <w:p w:rsidR="00BA7BA0" w:rsidRPr="0094604F" w:rsidRDefault="00BA7BA0" w:rsidP="00601A5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4604F">
        <w:rPr>
          <w:sz w:val="28"/>
          <w:szCs w:val="28"/>
        </w:rPr>
        <w:t xml:space="preserve">Курс разработан как </w:t>
      </w:r>
      <w:r w:rsidRPr="0094604F">
        <w:rPr>
          <w:b/>
          <w:bCs/>
          <w:sz w:val="28"/>
          <w:szCs w:val="28"/>
        </w:rPr>
        <w:t xml:space="preserve">целостная система введения в художественную культуру </w:t>
      </w:r>
      <w:r w:rsidRPr="0094604F">
        <w:rPr>
          <w:sz w:val="28"/>
          <w:szCs w:val="28"/>
        </w:rPr>
        <w:t>и включает в себя на единой основе изучение всех основных видов пространственных (пластических) искусств. Они изучаются в контексте взаимодействия с другими искусствами, а также в контексте конкретных связей с жизнью общества и человека.</w:t>
      </w:r>
    </w:p>
    <w:p w:rsidR="00BA7BA0" w:rsidRPr="0094604F" w:rsidRDefault="00BA7BA0" w:rsidP="00601A5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4604F">
        <w:rPr>
          <w:sz w:val="28"/>
          <w:szCs w:val="28"/>
        </w:rPr>
        <w:t xml:space="preserve">Систематизирующим методом является </w:t>
      </w:r>
      <w:r w:rsidRPr="0094604F">
        <w:rPr>
          <w:b/>
          <w:iCs/>
          <w:sz w:val="28"/>
          <w:szCs w:val="28"/>
        </w:rPr>
        <w:t>выделение трех основных видов художественной деятельности</w:t>
      </w:r>
      <w:r w:rsidRPr="0094604F">
        <w:rPr>
          <w:iCs/>
          <w:sz w:val="28"/>
          <w:szCs w:val="28"/>
        </w:rPr>
        <w:t xml:space="preserve"> </w:t>
      </w:r>
      <w:r w:rsidRPr="0094604F">
        <w:rPr>
          <w:sz w:val="28"/>
          <w:szCs w:val="28"/>
        </w:rPr>
        <w:t>для визуальных пространственных искусств:</w:t>
      </w:r>
    </w:p>
    <w:p w:rsidR="00BA7BA0" w:rsidRPr="0094604F" w:rsidRDefault="00BA7BA0" w:rsidP="00601A5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4604F">
        <w:rPr>
          <w:sz w:val="28"/>
          <w:szCs w:val="28"/>
        </w:rPr>
        <w:t xml:space="preserve">—  </w:t>
      </w:r>
      <w:r w:rsidRPr="0094604F">
        <w:rPr>
          <w:iCs/>
          <w:sz w:val="28"/>
          <w:szCs w:val="28"/>
        </w:rPr>
        <w:t>изобразительная художественная деятельность;</w:t>
      </w:r>
    </w:p>
    <w:p w:rsidR="00BA7BA0" w:rsidRPr="0094604F" w:rsidRDefault="00BA7BA0" w:rsidP="00601A5A">
      <w:pPr>
        <w:shd w:val="clear" w:color="auto" w:fill="FFFFFF"/>
        <w:tabs>
          <w:tab w:val="left" w:pos="648"/>
        </w:tabs>
        <w:spacing w:line="360" w:lineRule="auto"/>
        <w:ind w:firstLine="720"/>
        <w:jc w:val="both"/>
        <w:rPr>
          <w:sz w:val="28"/>
          <w:szCs w:val="28"/>
        </w:rPr>
      </w:pPr>
      <w:r w:rsidRPr="0094604F">
        <w:rPr>
          <w:iCs/>
          <w:sz w:val="28"/>
          <w:szCs w:val="28"/>
        </w:rPr>
        <w:t>—  декоративная художественная деятельность;</w:t>
      </w:r>
    </w:p>
    <w:p w:rsidR="00BA7BA0" w:rsidRPr="0094604F" w:rsidRDefault="00BA7BA0" w:rsidP="00601A5A">
      <w:pPr>
        <w:shd w:val="clear" w:color="auto" w:fill="FFFFFF"/>
        <w:tabs>
          <w:tab w:val="left" w:pos="648"/>
        </w:tabs>
        <w:spacing w:line="360" w:lineRule="auto"/>
        <w:ind w:firstLine="720"/>
        <w:jc w:val="both"/>
        <w:rPr>
          <w:sz w:val="28"/>
          <w:szCs w:val="28"/>
        </w:rPr>
      </w:pPr>
      <w:r w:rsidRPr="0094604F">
        <w:rPr>
          <w:iCs/>
          <w:sz w:val="28"/>
          <w:szCs w:val="28"/>
        </w:rPr>
        <w:t>—  конструктивная художественная деятельность.</w:t>
      </w:r>
    </w:p>
    <w:p w:rsidR="00BA7BA0" w:rsidRPr="0094604F" w:rsidRDefault="00BA7BA0" w:rsidP="00601A5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4604F">
        <w:rPr>
          <w:sz w:val="28"/>
          <w:szCs w:val="28"/>
        </w:rPr>
        <w:t>Три способа художественного освоения действительности в начальной школе выступают для детей в качестве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BA7BA0" w:rsidRPr="0094604F" w:rsidRDefault="00BA7BA0" w:rsidP="00601A5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4604F">
        <w:rPr>
          <w:sz w:val="28"/>
          <w:szCs w:val="28"/>
        </w:rPr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BA7BA0" w:rsidRPr="0094604F" w:rsidRDefault="00BA7BA0" w:rsidP="00601A5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4604F">
        <w:rPr>
          <w:sz w:val="28"/>
          <w:szCs w:val="28"/>
        </w:rPr>
        <w:t xml:space="preserve">Основные </w:t>
      </w:r>
      <w:r w:rsidRPr="0094604F">
        <w:rPr>
          <w:b/>
          <w:sz w:val="28"/>
          <w:szCs w:val="28"/>
        </w:rPr>
        <w:t>виды учебной деятельности</w:t>
      </w:r>
      <w:r w:rsidRPr="0094604F">
        <w:rPr>
          <w:sz w:val="28"/>
          <w:szCs w:val="28"/>
        </w:rPr>
        <w:t xml:space="preserve"> — практическая художественно-творческая деятельность ученика и восприятие красоты окружающего мира и произведений искусства.</w:t>
      </w:r>
    </w:p>
    <w:p w:rsidR="00997D49" w:rsidRPr="0094604F" w:rsidRDefault="00997D49" w:rsidP="00601A5A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</w:p>
    <w:p w:rsidR="00997D49" w:rsidRPr="0094604F" w:rsidRDefault="00997D49" w:rsidP="00601A5A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</w:p>
    <w:p w:rsidR="00BA7BA0" w:rsidRPr="0094604F" w:rsidRDefault="00BA7BA0" w:rsidP="00601A5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4604F">
        <w:rPr>
          <w:b/>
          <w:sz w:val="28"/>
          <w:szCs w:val="28"/>
        </w:rPr>
        <w:t>Практическая художественно-творческая деятельность</w:t>
      </w:r>
      <w:r w:rsidRPr="0094604F">
        <w:rPr>
          <w:sz w:val="28"/>
          <w:szCs w:val="28"/>
        </w:rPr>
        <w:t xml:space="preserve"> (ребенок выступает в роли художника) и </w:t>
      </w:r>
      <w:r w:rsidRPr="0094604F">
        <w:rPr>
          <w:b/>
          <w:sz w:val="28"/>
          <w:szCs w:val="28"/>
        </w:rPr>
        <w:t>деятельность по восприятию искусства</w:t>
      </w:r>
      <w:r w:rsidRPr="0094604F">
        <w:rPr>
          <w:sz w:val="28"/>
          <w:szCs w:val="28"/>
        </w:rPr>
        <w:t xml:space="preserve"> (ребенок выступает в роли зрителя, осваивая опыт художественной культуры) имеют творческий характер. Учащиеся осваивают различные художественные материалы, а также художественные техники (аппликация, коллаж, монотипия, лепка, бумажная пластика и др.).</w:t>
      </w:r>
    </w:p>
    <w:p w:rsidR="00BA7BA0" w:rsidRPr="0094604F" w:rsidRDefault="00BA7BA0" w:rsidP="00601A5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4604F">
        <w:rPr>
          <w:sz w:val="28"/>
          <w:szCs w:val="28"/>
        </w:rPr>
        <w:t xml:space="preserve">Одна из задач — </w:t>
      </w:r>
      <w:r w:rsidRPr="0094604F">
        <w:rPr>
          <w:b/>
          <w:bCs/>
          <w:sz w:val="28"/>
          <w:szCs w:val="28"/>
        </w:rPr>
        <w:t xml:space="preserve">постоянная смена художественных материалов, </w:t>
      </w:r>
      <w:r w:rsidRPr="0094604F">
        <w:rPr>
          <w:sz w:val="28"/>
          <w:szCs w:val="28"/>
        </w:rPr>
        <w:t xml:space="preserve">овладение их выразительными возможностями. </w:t>
      </w:r>
      <w:r w:rsidRPr="0094604F">
        <w:rPr>
          <w:b/>
          <w:sz w:val="28"/>
          <w:szCs w:val="28"/>
        </w:rPr>
        <w:t>Многообразие видов деятельности</w:t>
      </w:r>
      <w:r w:rsidRPr="0094604F">
        <w:rPr>
          <w:sz w:val="28"/>
          <w:szCs w:val="28"/>
        </w:rPr>
        <w:t xml:space="preserve"> стимулирует интерес учеников к предмету и является необходимым условием формирования личности каждого.</w:t>
      </w:r>
    </w:p>
    <w:p w:rsidR="00BA7BA0" w:rsidRPr="0094604F" w:rsidRDefault="00BA7BA0" w:rsidP="00601A5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4604F">
        <w:rPr>
          <w:b/>
          <w:sz w:val="28"/>
          <w:szCs w:val="28"/>
        </w:rPr>
        <w:t>Восприятие произведений искусства</w:t>
      </w:r>
      <w:r w:rsidRPr="0094604F">
        <w:rPr>
          <w:sz w:val="28"/>
          <w:szCs w:val="28"/>
        </w:rPr>
        <w:t xml:space="preserve"> 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детей.</w:t>
      </w:r>
    </w:p>
    <w:p w:rsidR="00BA7BA0" w:rsidRPr="0094604F" w:rsidRDefault="00BA7BA0" w:rsidP="00601A5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4604F">
        <w:rPr>
          <w:sz w:val="28"/>
          <w:szCs w:val="28"/>
        </w:rPr>
        <w:t>Особым видом деятельности учащихся является выполнение творческих проектов и презентаций.</w:t>
      </w:r>
    </w:p>
    <w:p w:rsidR="00BA7BA0" w:rsidRPr="0094604F" w:rsidRDefault="00BA7BA0" w:rsidP="00601A5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4604F">
        <w:rPr>
          <w:b/>
          <w:sz w:val="28"/>
          <w:szCs w:val="28"/>
        </w:rPr>
        <w:t>Развитие художественно-образного мышления</w:t>
      </w:r>
      <w:r w:rsidRPr="0094604F">
        <w:rPr>
          <w:sz w:val="28"/>
          <w:szCs w:val="28"/>
        </w:rPr>
        <w:t xml:space="preserve"> учащихся строится на единстве двух его основ: развитие наблюдательности, т.е. умения вглядываться в явления жизни, и развитие фантазии, т. е. способности на основе развитой наблюдательности строить художественный образ, выражая свое отношение к реальности.</w:t>
      </w:r>
    </w:p>
    <w:p w:rsidR="00BA7BA0" w:rsidRPr="0094604F" w:rsidRDefault="00BA7BA0" w:rsidP="00601A5A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 w:rsidRPr="0094604F">
        <w:rPr>
          <w:sz w:val="28"/>
          <w:szCs w:val="28"/>
        </w:rPr>
        <w:t xml:space="preserve">Программа «Изобразительное искусство» предусматривает </w:t>
      </w:r>
      <w:r w:rsidRPr="0094604F">
        <w:rPr>
          <w:bCs/>
          <w:iCs/>
          <w:sz w:val="28"/>
          <w:szCs w:val="28"/>
        </w:rPr>
        <w:t xml:space="preserve">чередование уроков </w:t>
      </w:r>
      <w:r w:rsidRPr="0094604F">
        <w:rPr>
          <w:b/>
          <w:bCs/>
          <w:iCs/>
          <w:sz w:val="28"/>
          <w:szCs w:val="28"/>
        </w:rPr>
        <w:t>индивидуального</w:t>
      </w:r>
      <w:r w:rsidRPr="0094604F">
        <w:rPr>
          <w:bCs/>
          <w:iCs/>
          <w:sz w:val="28"/>
          <w:szCs w:val="28"/>
        </w:rPr>
        <w:t xml:space="preserve"> </w:t>
      </w:r>
      <w:r w:rsidRPr="0094604F">
        <w:rPr>
          <w:b/>
          <w:bCs/>
          <w:iCs/>
          <w:sz w:val="28"/>
          <w:szCs w:val="28"/>
        </w:rPr>
        <w:t xml:space="preserve">практического творчества </w:t>
      </w:r>
      <w:r w:rsidRPr="0094604F">
        <w:rPr>
          <w:b/>
          <w:sz w:val="28"/>
          <w:szCs w:val="28"/>
        </w:rPr>
        <w:t xml:space="preserve">учащихся </w:t>
      </w:r>
      <w:r w:rsidRPr="0094604F">
        <w:rPr>
          <w:sz w:val="28"/>
          <w:szCs w:val="28"/>
        </w:rPr>
        <w:t xml:space="preserve">и </w:t>
      </w:r>
      <w:r w:rsidRPr="0094604F">
        <w:rPr>
          <w:bCs/>
          <w:iCs/>
          <w:sz w:val="28"/>
          <w:szCs w:val="28"/>
        </w:rPr>
        <w:t>уроков</w:t>
      </w:r>
      <w:r w:rsidRPr="0094604F">
        <w:rPr>
          <w:b/>
          <w:bCs/>
          <w:iCs/>
          <w:sz w:val="28"/>
          <w:szCs w:val="28"/>
        </w:rPr>
        <w:t xml:space="preserve"> коллективной творческой деятельности.</w:t>
      </w:r>
    </w:p>
    <w:p w:rsidR="00BA7BA0" w:rsidRPr="0094604F" w:rsidRDefault="00BA7BA0" w:rsidP="00601A5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4604F">
        <w:rPr>
          <w:sz w:val="28"/>
          <w:szCs w:val="28"/>
        </w:rPr>
        <w:t>Коллективные формы работы: работа по группам; индивидуально-коллективная работа (каждый выполняет свою часть для общего панно или постройки).</w:t>
      </w:r>
    </w:p>
    <w:p w:rsidR="00BA7BA0" w:rsidRPr="0094604F" w:rsidRDefault="00BA7BA0" w:rsidP="00601A5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94604F">
        <w:rPr>
          <w:sz w:val="28"/>
          <w:szCs w:val="28"/>
        </w:rPr>
        <w:t xml:space="preserve">Художественная деятельность: изображение на плоскости и в объеме (с натуры, по памяти, по представлению); декоративная и конструктивная работа; восприятие явлений действительности и произведений искусства; обсуждение </w:t>
      </w:r>
      <w:r w:rsidRPr="0094604F">
        <w:rPr>
          <w:sz w:val="28"/>
          <w:szCs w:val="28"/>
        </w:rPr>
        <w:lastRenderedPageBreak/>
        <w:t>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прослушивание музыкальных и литературных произведений (народных, классических, современных).</w:t>
      </w:r>
      <w:proofErr w:type="gramEnd"/>
    </w:p>
    <w:p w:rsidR="00BA7BA0" w:rsidRPr="0094604F" w:rsidRDefault="00BA7BA0" w:rsidP="00601A5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4604F">
        <w:rPr>
          <w:b/>
          <w:sz w:val="28"/>
          <w:szCs w:val="28"/>
        </w:rPr>
        <w:t>Обсуждение детских работ</w:t>
      </w:r>
      <w:r w:rsidRPr="0094604F">
        <w:rPr>
          <w:sz w:val="28"/>
          <w:szCs w:val="28"/>
        </w:rPr>
        <w:t xml:space="preserve"> с точки зрения их содержания, выразительности, оригинальности активизирует внимание детей, формирует опыт творческого общения.</w:t>
      </w:r>
    </w:p>
    <w:p w:rsidR="00997D49" w:rsidRPr="0094604F" w:rsidRDefault="00997D49" w:rsidP="00601A5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BA7BA0" w:rsidRPr="0094604F" w:rsidRDefault="00BA7BA0" w:rsidP="00601A5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4604F">
        <w:rPr>
          <w:sz w:val="28"/>
          <w:szCs w:val="28"/>
        </w:rPr>
        <w:t xml:space="preserve">Периодическая </w:t>
      </w:r>
      <w:r w:rsidRPr="0094604F">
        <w:rPr>
          <w:b/>
          <w:bCs/>
          <w:sz w:val="28"/>
          <w:szCs w:val="28"/>
        </w:rPr>
        <w:t xml:space="preserve">организация выставок </w:t>
      </w:r>
      <w:r w:rsidRPr="0094604F">
        <w:rPr>
          <w:sz w:val="28"/>
          <w:szCs w:val="28"/>
        </w:rPr>
        <w:t>дает детям возможность заново увидеть и оценить свои работы, ощутить радость успеха. Выполненные на уроках работы учащихся могут быть использованы как подарки для родных и друзей, могут применяться в оформлении школы.</w:t>
      </w:r>
    </w:p>
    <w:p w:rsidR="00BA7BA0" w:rsidRPr="0094604F" w:rsidRDefault="00BA7BA0" w:rsidP="00601A5A">
      <w:pPr>
        <w:shd w:val="clear" w:color="auto" w:fill="FFFFFF"/>
        <w:spacing w:line="360" w:lineRule="auto"/>
        <w:ind w:firstLine="720"/>
        <w:jc w:val="both"/>
        <w:rPr>
          <w:b/>
          <w:spacing w:val="-8"/>
          <w:sz w:val="28"/>
          <w:szCs w:val="28"/>
        </w:rPr>
      </w:pPr>
      <w:r w:rsidRPr="0094604F">
        <w:rPr>
          <w:b/>
          <w:spacing w:val="-8"/>
          <w:sz w:val="28"/>
          <w:szCs w:val="28"/>
        </w:rPr>
        <w:t>Место учебного предмета  в учебном плане</w:t>
      </w:r>
    </w:p>
    <w:p w:rsidR="00BA7BA0" w:rsidRPr="0094604F" w:rsidRDefault="00BA7BA0" w:rsidP="00601A5A">
      <w:pPr>
        <w:shd w:val="clear" w:color="auto" w:fill="FFFFFF"/>
        <w:spacing w:line="360" w:lineRule="auto"/>
        <w:ind w:firstLine="720"/>
        <w:jc w:val="both"/>
        <w:rPr>
          <w:spacing w:val="-8"/>
          <w:sz w:val="28"/>
          <w:szCs w:val="28"/>
        </w:rPr>
      </w:pPr>
      <w:r w:rsidRPr="0094604F">
        <w:rPr>
          <w:spacing w:val="-8"/>
          <w:sz w:val="28"/>
          <w:szCs w:val="28"/>
        </w:rPr>
        <w:t>На изучение предмета отводится 1 ч  в  неделю —</w:t>
      </w:r>
      <w:r w:rsidR="005459E0" w:rsidRPr="0094604F">
        <w:rPr>
          <w:spacing w:val="-8"/>
          <w:sz w:val="28"/>
          <w:szCs w:val="28"/>
        </w:rPr>
        <w:t xml:space="preserve"> 34</w:t>
      </w:r>
      <w:r w:rsidRPr="0094604F">
        <w:rPr>
          <w:spacing w:val="-8"/>
          <w:sz w:val="28"/>
          <w:szCs w:val="28"/>
        </w:rPr>
        <w:t xml:space="preserve"> ч в год.</w:t>
      </w:r>
    </w:p>
    <w:p w:rsidR="00820D9B" w:rsidRPr="0094604F" w:rsidRDefault="00820D9B" w:rsidP="00601A5A">
      <w:pPr>
        <w:shd w:val="clear" w:color="auto" w:fill="FFFFFF"/>
        <w:spacing w:line="360" w:lineRule="auto"/>
        <w:ind w:firstLine="720"/>
        <w:jc w:val="both"/>
        <w:rPr>
          <w:spacing w:val="-8"/>
          <w:sz w:val="28"/>
          <w:szCs w:val="28"/>
        </w:rPr>
      </w:pPr>
    </w:p>
    <w:p w:rsidR="00BA7BA0" w:rsidRPr="0094604F" w:rsidRDefault="00BA7BA0" w:rsidP="00601A5A">
      <w:pPr>
        <w:shd w:val="clear" w:color="auto" w:fill="FFFFFF"/>
        <w:spacing w:line="360" w:lineRule="auto"/>
        <w:ind w:firstLine="720"/>
        <w:jc w:val="both"/>
        <w:rPr>
          <w:b/>
          <w:sz w:val="28"/>
          <w:szCs w:val="28"/>
        </w:rPr>
      </w:pPr>
      <w:r w:rsidRPr="0094604F">
        <w:rPr>
          <w:b/>
          <w:sz w:val="28"/>
          <w:szCs w:val="28"/>
        </w:rPr>
        <w:t>Ценностные ориентиры содержания учебного предмета</w:t>
      </w:r>
    </w:p>
    <w:p w:rsidR="00BA7BA0" w:rsidRPr="0094604F" w:rsidRDefault="00BA7BA0" w:rsidP="00601A5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4604F">
        <w:rPr>
          <w:sz w:val="28"/>
          <w:szCs w:val="28"/>
        </w:rPr>
        <w:t xml:space="preserve">Приоритетная цель художественного образования в школе — </w:t>
      </w:r>
      <w:r w:rsidRPr="0094604F">
        <w:rPr>
          <w:b/>
          <w:sz w:val="28"/>
          <w:szCs w:val="28"/>
        </w:rPr>
        <w:t xml:space="preserve">духовно-нравственное развитие </w:t>
      </w:r>
      <w:r w:rsidRPr="0094604F">
        <w:rPr>
          <w:sz w:val="28"/>
          <w:szCs w:val="28"/>
        </w:rPr>
        <w:t>ребенка.</w:t>
      </w:r>
    </w:p>
    <w:p w:rsidR="00BA7BA0" w:rsidRPr="0094604F" w:rsidRDefault="00BA7BA0" w:rsidP="00601A5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94604F">
        <w:rPr>
          <w:sz w:val="28"/>
          <w:szCs w:val="28"/>
        </w:rPr>
        <w:t>Культуросозидающая</w:t>
      </w:r>
      <w:proofErr w:type="spellEnd"/>
      <w:r w:rsidRPr="0094604F">
        <w:rPr>
          <w:sz w:val="28"/>
          <w:szCs w:val="28"/>
        </w:rPr>
        <w:t xml:space="preserve"> роль программы состоит в воспитании </w:t>
      </w:r>
      <w:r w:rsidRPr="0094604F">
        <w:rPr>
          <w:b/>
          <w:sz w:val="28"/>
          <w:szCs w:val="28"/>
        </w:rPr>
        <w:t>гражданственности и патриотизма</w:t>
      </w:r>
      <w:r w:rsidRPr="0094604F">
        <w:rPr>
          <w:sz w:val="28"/>
          <w:szCs w:val="28"/>
        </w:rPr>
        <w:t>: ребенок постигает искусство своей Родины, а потом знакомиться с искусством других народов.</w:t>
      </w:r>
    </w:p>
    <w:p w:rsidR="00BA7BA0" w:rsidRPr="0094604F" w:rsidRDefault="00BA7BA0" w:rsidP="00601A5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4604F">
        <w:rPr>
          <w:sz w:val="28"/>
          <w:szCs w:val="28"/>
        </w:rPr>
        <w:t xml:space="preserve">В основу программы положен принцип «от родного порога в мир общечеловеческой культуры». Природа и жизнь являются базисом </w:t>
      </w:r>
      <w:proofErr w:type="gramStart"/>
      <w:r w:rsidRPr="0094604F">
        <w:rPr>
          <w:sz w:val="28"/>
          <w:szCs w:val="28"/>
        </w:rPr>
        <w:t>формируемого</w:t>
      </w:r>
      <w:proofErr w:type="gramEnd"/>
      <w:r w:rsidRPr="0094604F">
        <w:rPr>
          <w:sz w:val="28"/>
          <w:szCs w:val="28"/>
        </w:rPr>
        <w:t xml:space="preserve"> </w:t>
      </w:r>
      <w:proofErr w:type="spellStart"/>
      <w:r w:rsidRPr="0094604F">
        <w:rPr>
          <w:sz w:val="28"/>
          <w:szCs w:val="28"/>
        </w:rPr>
        <w:t>мироотношения</w:t>
      </w:r>
      <w:proofErr w:type="spellEnd"/>
      <w:r w:rsidRPr="0094604F">
        <w:rPr>
          <w:sz w:val="28"/>
          <w:szCs w:val="28"/>
        </w:rPr>
        <w:t>.</w:t>
      </w:r>
    </w:p>
    <w:p w:rsidR="00BA7BA0" w:rsidRPr="0094604F" w:rsidRDefault="00BA7BA0" w:rsidP="00601A5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4604F">
        <w:rPr>
          <w:b/>
          <w:sz w:val="28"/>
          <w:szCs w:val="28"/>
        </w:rPr>
        <w:t>Связи искусства с жизнью человека</w:t>
      </w:r>
      <w:r w:rsidRPr="0094604F">
        <w:rPr>
          <w:sz w:val="28"/>
          <w:szCs w:val="28"/>
        </w:rPr>
        <w:t xml:space="preserve">, роль искусства в повседневном его бытии, в жизни общества, значение искусства в развитии каждого ребенка — </w:t>
      </w:r>
      <w:r w:rsidRPr="0094604F">
        <w:rPr>
          <w:bCs/>
          <w:sz w:val="28"/>
          <w:szCs w:val="28"/>
        </w:rPr>
        <w:t>главный смысловой стержень курса</w:t>
      </w:r>
      <w:r w:rsidRPr="0094604F">
        <w:rPr>
          <w:b/>
          <w:bCs/>
          <w:sz w:val="28"/>
          <w:szCs w:val="28"/>
        </w:rPr>
        <w:t>.</w:t>
      </w:r>
    </w:p>
    <w:p w:rsidR="00BA7BA0" w:rsidRPr="0094604F" w:rsidRDefault="00BA7BA0" w:rsidP="00601A5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4604F">
        <w:rPr>
          <w:sz w:val="28"/>
          <w:szCs w:val="28"/>
        </w:rPr>
        <w:t xml:space="preserve">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</w:t>
      </w:r>
      <w:r w:rsidRPr="0094604F">
        <w:rPr>
          <w:sz w:val="28"/>
          <w:szCs w:val="28"/>
        </w:rPr>
        <w:lastRenderedPageBreak/>
        <w:t>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BA7BA0" w:rsidRPr="0094604F" w:rsidRDefault="00BA7BA0" w:rsidP="00601A5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4604F">
        <w:rPr>
          <w:sz w:val="28"/>
          <w:szCs w:val="28"/>
        </w:rPr>
        <w:t xml:space="preserve">Одна из главных задач курса — развитие у ребенка </w:t>
      </w:r>
      <w:r w:rsidRPr="0094604F">
        <w:rPr>
          <w:b/>
          <w:sz w:val="28"/>
          <w:szCs w:val="28"/>
        </w:rPr>
        <w:t>интереса к внутреннему миру человека</w:t>
      </w:r>
      <w:r w:rsidRPr="0094604F">
        <w:rPr>
          <w:sz w:val="28"/>
          <w:szCs w:val="28"/>
        </w:rPr>
        <w:t xml:space="preserve">, способности углубления в себя, осознания своих внутренних переживаний. Это является залогом развития </w:t>
      </w:r>
      <w:r w:rsidRPr="0094604F">
        <w:rPr>
          <w:b/>
          <w:sz w:val="28"/>
          <w:szCs w:val="28"/>
        </w:rPr>
        <w:t>способности сопереживани</w:t>
      </w:r>
      <w:r w:rsidRPr="0094604F">
        <w:rPr>
          <w:sz w:val="28"/>
          <w:szCs w:val="28"/>
        </w:rPr>
        <w:t>я.</w:t>
      </w:r>
    </w:p>
    <w:p w:rsidR="00BA7BA0" w:rsidRPr="0094604F" w:rsidRDefault="00BA7BA0" w:rsidP="00601A5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94604F">
        <w:rPr>
          <w:sz w:val="28"/>
          <w:szCs w:val="28"/>
        </w:rPr>
        <w:t xml:space="preserve">Любая тема по искусству должна быть не просто изучена, а прожита в </w:t>
      </w:r>
      <w:proofErr w:type="spellStart"/>
      <w:r w:rsidRPr="0094604F">
        <w:rPr>
          <w:sz w:val="28"/>
          <w:szCs w:val="28"/>
        </w:rPr>
        <w:t>деятельностной</w:t>
      </w:r>
      <w:proofErr w:type="spellEnd"/>
      <w:r w:rsidRPr="0094604F">
        <w:rPr>
          <w:sz w:val="28"/>
          <w:szCs w:val="28"/>
        </w:rPr>
        <w:t xml:space="preserve"> форме, </w:t>
      </w:r>
      <w:r w:rsidRPr="0094604F">
        <w:rPr>
          <w:b/>
          <w:sz w:val="28"/>
          <w:szCs w:val="28"/>
        </w:rPr>
        <w:t>в форме личного</w:t>
      </w:r>
      <w:r w:rsidRPr="0094604F">
        <w:rPr>
          <w:sz w:val="28"/>
          <w:szCs w:val="28"/>
        </w:rPr>
        <w:t xml:space="preserve"> </w:t>
      </w:r>
      <w:r w:rsidRPr="0094604F">
        <w:rPr>
          <w:b/>
          <w:sz w:val="28"/>
          <w:szCs w:val="28"/>
        </w:rPr>
        <w:t>творческого опыта.</w:t>
      </w:r>
      <w:r w:rsidRPr="0094604F">
        <w:rPr>
          <w:sz w:val="28"/>
          <w:szCs w:val="28"/>
        </w:rPr>
        <w:t xml:space="preserve">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— основа эстетической отзывчивости. На этой основе происходит развитие чувств, освоение художественного опыта поколений и эмоционально-ценностных критериев жизни.</w:t>
      </w:r>
    </w:p>
    <w:p w:rsidR="005459E0" w:rsidRPr="0094604F" w:rsidRDefault="005459E0" w:rsidP="00601A5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</w:p>
    <w:p w:rsidR="005459E0" w:rsidRPr="0094604F" w:rsidRDefault="005459E0" w:rsidP="00601A5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02D57" w:rsidRPr="0094604F" w:rsidRDefault="00F02D57" w:rsidP="00601A5A">
      <w:pPr>
        <w:widowControl w:val="0"/>
        <w:suppressAutoHyphens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  <w:r w:rsidRPr="0094604F">
        <w:rPr>
          <w:rFonts w:eastAsia="Arial Unicode MS"/>
          <w:b/>
          <w:kern w:val="1"/>
          <w:sz w:val="28"/>
          <w:szCs w:val="28"/>
          <w:lang w:eastAsia="ar-SA"/>
        </w:rPr>
        <w:t>4  класс (34 часа)</w:t>
      </w:r>
    </w:p>
    <w:p w:rsidR="00F02D57" w:rsidRPr="0094604F" w:rsidRDefault="00F02D57" w:rsidP="00601A5A">
      <w:pPr>
        <w:widowControl w:val="0"/>
        <w:suppressAutoHyphens/>
        <w:jc w:val="both"/>
        <w:rPr>
          <w:rFonts w:eastAsia="Arial Unicode MS"/>
          <w:b/>
          <w:bCs/>
          <w:kern w:val="1"/>
          <w:sz w:val="28"/>
          <w:szCs w:val="28"/>
          <w:lang w:eastAsia="ar-SA"/>
        </w:rPr>
      </w:pPr>
    </w:p>
    <w:p w:rsidR="00F02D57" w:rsidRPr="0094604F" w:rsidRDefault="00F02D57" w:rsidP="00601A5A">
      <w:pPr>
        <w:widowControl w:val="0"/>
        <w:suppressAutoHyphens/>
        <w:jc w:val="both"/>
        <w:rPr>
          <w:rFonts w:eastAsia="Arial Unicode MS"/>
          <w:b/>
          <w:bCs/>
          <w:kern w:val="1"/>
          <w:sz w:val="28"/>
          <w:szCs w:val="28"/>
          <w:lang w:eastAsia="ar-SA"/>
        </w:rPr>
      </w:pPr>
      <w:r w:rsidRPr="0094604F">
        <w:rPr>
          <w:rFonts w:eastAsia="Arial Unicode MS"/>
          <w:b/>
          <w:bCs/>
          <w:kern w:val="1"/>
          <w:sz w:val="28"/>
          <w:szCs w:val="28"/>
          <w:lang w:eastAsia="ar-SA"/>
        </w:rPr>
        <w:t xml:space="preserve">                «Каждый народ – художник  (изображение, украшение, постройка в творчестве народов всей земли) »</w:t>
      </w:r>
    </w:p>
    <w:p w:rsidR="00F02D57" w:rsidRPr="0094604F" w:rsidRDefault="00F02D57" w:rsidP="00601A5A">
      <w:pPr>
        <w:widowControl w:val="0"/>
        <w:suppressAutoHyphens/>
        <w:jc w:val="both"/>
        <w:rPr>
          <w:rFonts w:eastAsia="Arial Unicode MS"/>
          <w:kern w:val="1"/>
          <w:sz w:val="28"/>
          <w:szCs w:val="28"/>
          <w:lang w:eastAsia="ar-SA"/>
        </w:rPr>
      </w:pP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Целью художественного воспитания и обучения ребенка в 4-м классе является формирование представления о многообразии художественных культур народов Земли и о единстве представлений народов о духовной красоте человека.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Многообразие культур не случайно – оно всегда выражает глубинные отношения каждого народа с жизнью природы, в среде которой складывается его история. Эти отношения не неподвижны – они живут и развиваются во времени, связаны с влиянием одной культуры на другую. В этом лежат основы своеобразия национальных культур и их взаимосвязь. Разнообразие этих культур – богатство культуры человечества.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Цельность каждой культуры – также важнейший элемент содержания, который необходимо ощутить детям. Ребенок сегодня окружен многоликой беспорядочностью явлений культуры, приходящих к нему через средства массовой информации. Здоровое художественное чувство ищет порядок в этом хаосе образов, поэтому каждую культуру нужно </w:t>
      </w:r>
      <w:r w:rsidRPr="0094604F">
        <w:rPr>
          <w:rFonts w:eastAsia="Arial Unicode MS"/>
          <w:kern w:val="1"/>
          <w:sz w:val="28"/>
          <w:szCs w:val="28"/>
          <w:lang w:eastAsia="ar-SA"/>
        </w:rPr>
        <w:lastRenderedPageBreak/>
        <w:t>доносить как "целостную художественную личность".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Художественные представления надо давать как зримые сказки о культурах. Дети по возрасту еще не готовы к историческому мышлению. Но им присуще стремление, чуткость к образному пониманию мира, соотносимому с сознанием, выраженным в народных искусствах. Здесь "должна" </w:t>
      </w:r>
      <w:proofErr w:type="gramStart"/>
      <w:r w:rsidRPr="0094604F">
        <w:rPr>
          <w:rFonts w:eastAsia="Arial Unicode MS"/>
          <w:kern w:val="1"/>
          <w:sz w:val="28"/>
          <w:szCs w:val="28"/>
          <w:lang w:eastAsia="ar-SA"/>
        </w:rPr>
        <w:t>господствовать</w:t>
      </w:r>
      <w:proofErr w:type="gramEnd"/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правда художественного образа.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Приобщаясь путем сотворчества и восприятия к истокам культуры своего народа или других народов Земли, дети начинают ощущать себя участниками развития человечества, открывают себе путь к дальнейшему расширению восприимчивости к богатствам человеческой культуры.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Многообразие представлений различных народов о красоте раскрывается в процессе сравнения родной природы, труда, архитектуры, красоты человека с культурой других народов.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Учебные задания года предусматривают дальнейшее развитие навыков работы с гуашью, пастелью, пластилином, бумагой. Задачи трудового воспитания органично связаны с </w:t>
      </w:r>
      <w:proofErr w:type="gramStart"/>
      <w:r w:rsidRPr="0094604F">
        <w:rPr>
          <w:rFonts w:eastAsia="Arial Unicode MS"/>
          <w:kern w:val="1"/>
          <w:sz w:val="28"/>
          <w:szCs w:val="28"/>
          <w:lang w:eastAsia="ar-SA"/>
        </w:rPr>
        <w:t>художественными</w:t>
      </w:r>
      <w:proofErr w:type="gramEnd"/>
      <w:r w:rsidRPr="0094604F">
        <w:rPr>
          <w:rFonts w:eastAsia="Arial Unicode MS"/>
          <w:kern w:val="1"/>
          <w:sz w:val="28"/>
          <w:szCs w:val="28"/>
          <w:lang w:eastAsia="ar-SA"/>
        </w:rPr>
        <w:t>. В процессе овладения навыками работы с разнообразными материалами дети приходят к пониманию красоты творчества.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В 4-м классе возрастает значение коллективных работ в учебно-воспитательном процессе. Значительную роль в программе 4-го класса играют музыкальные и литературные произведения, позволяющие создать целостное представление о культуре народа.</w:t>
      </w:r>
    </w:p>
    <w:p w:rsidR="00F02D57" w:rsidRPr="0094604F" w:rsidRDefault="00F02D57" w:rsidP="00601A5A">
      <w:pPr>
        <w:widowControl w:val="0"/>
        <w:suppressAutoHyphens/>
        <w:ind w:firstLine="680"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  <w:r w:rsidRPr="0094604F">
        <w:rPr>
          <w:rFonts w:eastAsia="Arial Unicode MS"/>
          <w:b/>
          <w:kern w:val="1"/>
          <w:sz w:val="28"/>
          <w:szCs w:val="28"/>
          <w:lang w:eastAsia="ar-SA"/>
        </w:rPr>
        <w:t xml:space="preserve">                                                                                 Содержание  </w:t>
      </w:r>
    </w:p>
    <w:p w:rsidR="00F02D57" w:rsidRPr="0094604F" w:rsidRDefault="00F02D57" w:rsidP="00601A5A">
      <w:pPr>
        <w:widowControl w:val="0"/>
        <w:suppressAutoHyphens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                   </w:t>
      </w:r>
      <w:r w:rsidRPr="0094604F">
        <w:rPr>
          <w:rFonts w:eastAsia="Arial Unicode MS"/>
          <w:b/>
          <w:kern w:val="1"/>
          <w:sz w:val="28"/>
          <w:szCs w:val="28"/>
          <w:lang w:eastAsia="ar-SA"/>
        </w:rPr>
        <w:t xml:space="preserve">« Истоки родного искусства» </w:t>
      </w:r>
    </w:p>
    <w:p w:rsidR="00F02D57" w:rsidRPr="0094604F" w:rsidRDefault="00F02D57" w:rsidP="00601A5A">
      <w:pPr>
        <w:widowControl w:val="0"/>
        <w:suppressAutoHyphens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Древо культуры твоего народа, его корни. Огромное воспитательное значение приобретает приобщение школьников к истокам народного искусства и художественных представлений народа.</w:t>
      </w:r>
    </w:p>
    <w:p w:rsidR="00F02D57" w:rsidRPr="0094604F" w:rsidRDefault="00F02D57" w:rsidP="00601A5A">
      <w:pPr>
        <w:widowControl w:val="0"/>
        <w:suppressAutoHyphens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Практическая работа на уроках должна совмещать индивидуальные и коллективные формы.</w:t>
      </w:r>
    </w:p>
    <w:p w:rsidR="00F02D57" w:rsidRPr="0094604F" w:rsidRDefault="00F02D57" w:rsidP="00601A5A">
      <w:pPr>
        <w:widowControl w:val="0"/>
        <w:suppressAutoHyphens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</w:p>
    <w:p w:rsidR="00F02D57" w:rsidRPr="0094604F" w:rsidRDefault="00F02D57" w:rsidP="00601A5A">
      <w:pPr>
        <w:widowControl w:val="0"/>
        <w:suppressAutoHyphens/>
        <w:ind w:firstLine="709"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  <w:r w:rsidRPr="0094604F">
        <w:rPr>
          <w:rFonts w:eastAsia="Arial Unicode MS"/>
          <w:b/>
          <w:kern w:val="1"/>
          <w:sz w:val="28"/>
          <w:szCs w:val="28"/>
          <w:lang w:eastAsia="ar-SA"/>
        </w:rPr>
        <w:t xml:space="preserve">1.  Какого цвета Родина? Осенний вернисаж. </w:t>
      </w:r>
    </w:p>
    <w:p w:rsidR="00F02D57" w:rsidRPr="0094604F" w:rsidRDefault="00F02D57" w:rsidP="00601A5A">
      <w:pPr>
        <w:widowControl w:val="0"/>
        <w:suppressAutoHyphens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kern w:val="1"/>
          <w:sz w:val="28"/>
          <w:szCs w:val="28"/>
          <w:u w:val="single"/>
          <w:lang w:eastAsia="ar-SA"/>
        </w:rPr>
        <w:t>Задание: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Детям предлагается изобразить на бумаге настроение, характер какого-либо дерева, то есть показать характер того человека, которого напоминает вам образ березы, осины, дуба и др.  </w:t>
      </w:r>
    </w:p>
    <w:p w:rsidR="00F02D57" w:rsidRPr="0094604F" w:rsidRDefault="00F02D57" w:rsidP="00601A5A">
      <w:pPr>
        <w:widowControl w:val="0"/>
        <w:suppressAutoHyphens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kern w:val="1"/>
          <w:sz w:val="28"/>
          <w:szCs w:val="28"/>
          <w:u w:val="single"/>
          <w:lang w:eastAsia="ar-SA"/>
        </w:rPr>
        <w:t>Материалы: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 графические материалы, бумага белая.</w:t>
      </w:r>
    </w:p>
    <w:p w:rsidR="00F02D57" w:rsidRPr="0094604F" w:rsidRDefault="00F02D57" w:rsidP="00601A5A">
      <w:pPr>
        <w:widowControl w:val="0"/>
        <w:suppressAutoHyphens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kern w:val="1"/>
          <w:sz w:val="28"/>
          <w:szCs w:val="28"/>
          <w:u w:val="single"/>
          <w:lang w:eastAsia="ar-SA"/>
        </w:rPr>
        <w:t>Зрительный ряд: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 репродукции картин И. С. Остроухова «Золотая осень», И. И. Левитана «Золотая осень», плакат «Как растут деревья».     </w:t>
      </w:r>
    </w:p>
    <w:p w:rsidR="00F02D57" w:rsidRPr="0094604F" w:rsidRDefault="00F02D57" w:rsidP="00601A5A">
      <w:pPr>
        <w:widowControl w:val="0"/>
        <w:suppressAutoHyphens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kern w:val="1"/>
          <w:sz w:val="28"/>
          <w:szCs w:val="28"/>
          <w:u w:val="single"/>
          <w:lang w:eastAsia="ar-SA"/>
        </w:rPr>
        <w:t>Литературный ряд: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 загадки о деревьях; новелла В. </w:t>
      </w:r>
      <w:proofErr w:type="spellStart"/>
      <w:r w:rsidRPr="0094604F">
        <w:rPr>
          <w:rFonts w:eastAsia="Arial Unicode MS"/>
          <w:kern w:val="1"/>
          <w:sz w:val="28"/>
          <w:szCs w:val="28"/>
          <w:lang w:eastAsia="ar-SA"/>
        </w:rPr>
        <w:t>Пескова</w:t>
      </w:r>
      <w:proofErr w:type="spellEnd"/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«Русская осень», стихотворение А. Болонского.</w:t>
      </w:r>
    </w:p>
    <w:p w:rsidR="00F02D57" w:rsidRPr="0094604F" w:rsidRDefault="00F02D57" w:rsidP="00601A5A">
      <w:pPr>
        <w:widowControl w:val="0"/>
        <w:suppressAutoHyphens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Музыкальный ряд: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>П. И. Чайковский «Вальс цветов», «Времена года», А. Вивальди «Времена года».</w:t>
      </w:r>
    </w:p>
    <w:p w:rsidR="00F02D57" w:rsidRPr="0094604F" w:rsidRDefault="00F02D57" w:rsidP="00601A5A">
      <w:pPr>
        <w:widowControl w:val="0"/>
        <w:suppressAutoHyphens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</w:p>
    <w:p w:rsidR="00F02D57" w:rsidRPr="0094604F" w:rsidRDefault="00F02D57" w:rsidP="00601A5A">
      <w:pPr>
        <w:widowControl w:val="0"/>
        <w:suppressAutoHyphens/>
        <w:ind w:firstLine="709"/>
        <w:jc w:val="both"/>
        <w:rPr>
          <w:rFonts w:eastAsia="Arial Unicode MS"/>
          <w:b/>
          <w:bCs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</w:t>
      </w:r>
      <w:r w:rsidRPr="0094604F">
        <w:rPr>
          <w:rFonts w:eastAsia="Arial Unicode MS"/>
          <w:b/>
          <w:bCs/>
          <w:kern w:val="1"/>
          <w:sz w:val="28"/>
          <w:szCs w:val="28"/>
          <w:lang w:eastAsia="ar-SA"/>
        </w:rPr>
        <w:t xml:space="preserve">2. Пейзаж родной земли. Характерные черты и красота разных времен года. 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Задание: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Характерные черты, своеобразие родного пейзажа. Изображение пейзажа своей родной стороны. Выявление его особой красоты. Используя бумажную пластику, изобразить любимое время года.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proofErr w:type="gramStart"/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lastRenderedPageBreak/>
        <w:t xml:space="preserve">Материалы: 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>белая плотная бумага, резак, ножницы, линейка, циркуль, скрепки, клей ПВА.</w:t>
      </w:r>
      <w:proofErr w:type="gramEnd"/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Зрительный ряд: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>слайды природы, репродукции картин русских художников.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Музыкальный ряд: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>русские народные песни.</w:t>
      </w:r>
    </w:p>
    <w:p w:rsidR="00F02D57" w:rsidRPr="0094604F" w:rsidRDefault="00F02D57" w:rsidP="00601A5A">
      <w:pPr>
        <w:widowControl w:val="0"/>
        <w:suppressAutoHyphens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</w:p>
    <w:p w:rsidR="00F02D57" w:rsidRPr="0094604F" w:rsidRDefault="00F02D57" w:rsidP="00601A5A">
      <w:pPr>
        <w:widowControl w:val="0"/>
        <w:suppressAutoHyphens/>
        <w:ind w:firstLine="709"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  <w:r w:rsidRPr="0094604F">
        <w:rPr>
          <w:rFonts w:eastAsia="Arial Unicode MS"/>
          <w:b/>
          <w:kern w:val="1"/>
          <w:sz w:val="28"/>
          <w:szCs w:val="28"/>
          <w:lang w:eastAsia="ar-SA"/>
        </w:rPr>
        <w:t xml:space="preserve">3.  Гармония жилья с природой.  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kern w:val="1"/>
          <w:sz w:val="28"/>
          <w:szCs w:val="28"/>
          <w:u w:val="single"/>
          <w:lang w:eastAsia="ar-SA"/>
        </w:rPr>
        <w:t>Задание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: Знакомство с конструкцией избы, значения ее частей. Единство в работе "Трех Мастеров". Магические представления как поэтические образы мира. </w:t>
      </w:r>
      <w:proofErr w:type="gramStart"/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Изба – образ лица человека; окна – очи дома – украшались наличниками; фасад – "чело" – лобной доской, </w:t>
      </w:r>
      <w:proofErr w:type="spellStart"/>
      <w:r w:rsidRPr="0094604F">
        <w:rPr>
          <w:rFonts w:eastAsia="Arial Unicode MS"/>
          <w:kern w:val="1"/>
          <w:sz w:val="28"/>
          <w:szCs w:val="28"/>
          <w:lang w:eastAsia="ar-SA"/>
        </w:rPr>
        <w:t>причелинами</w:t>
      </w:r>
      <w:proofErr w:type="spellEnd"/>
      <w:r w:rsidRPr="0094604F">
        <w:rPr>
          <w:rFonts w:eastAsia="Arial Unicode MS"/>
          <w:kern w:val="1"/>
          <w:sz w:val="28"/>
          <w:szCs w:val="28"/>
          <w:lang w:eastAsia="ar-SA"/>
        </w:rPr>
        <w:t>.</w:t>
      </w:r>
      <w:proofErr w:type="gramEnd"/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Украшение "деревянных" построек, созданных на прошлом уроке (</w:t>
      </w:r>
      <w:proofErr w:type="gramStart"/>
      <w:r w:rsidRPr="0094604F">
        <w:rPr>
          <w:rFonts w:eastAsia="Arial Unicode MS"/>
          <w:kern w:val="1"/>
          <w:sz w:val="28"/>
          <w:szCs w:val="28"/>
          <w:lang w:eastAsia="ar-SA"/>
        </w:rPr>
        <w:t>индивидуально-коллективно</w:t>
      </w:r>
      <w:proofErr w:type="gramEnd"/>
      <w:r w:rsidRPr="0094604F">
        <w:rPr>
          <w:rFonts w:eastAsia="Arial Unicode MS"/>
          <w:kern w:val="1"/>
          <w:sz w:val="28"/>
          <w:szCs w:val="28"/>
          <w:lang w:eastAsia="ar-SA"/>
        </w:rPr>
        <w:t>). Дополнительно – изображение избы (гуашь, кисти).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Моделирование из бумаги (или лепка) избы. Индивидуально-коллективная работа.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Материал: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бумага, картон, пластилин, ножницы, стеки. 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Задание на дом: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>найти изображения русской деревни, ее построек. Дополнительно – изображение избы (гуашь, кисти).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Зрительный ряд: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слайды из серий "Этнографические музеи", "Русское народное искусство", "Деревянное зодчество Руси".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Музыкальный ряд: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>В.Белов "Лад".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  <w:r w:rsidRPr="0094604F">
        <w:rPr>
          <w:rFonts w:eastAsia="Arial Unicode MS"/>
          <w:b/>
          <w:kern w:val="1"/>
          <w:sz w:val="28"/>
          <w:szCs w:val="28"/>
          <w:lang w:eastAsia="ar-SA"/>
        </w:rPr>
        <w:t>4. Деревня — деревянный мир.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Задание: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 Знакомство с русской деревянной архитектурой: избы, ворота, амбары, колодцы... Деревянное церковное зодчество. Изображение деревни. Коллективное панно или индивидуальная работа.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Материалы: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гуашь, бумага, клей, ножницы.   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</w:p>
    <w:p w:rsidR="00F02D57" w:rsidRPr="0094604F" w:rsidRDefault="00F02D57" w:rsidP="00601A5A">
      <w:pPr>
        <w:widowControl w:val="0"/>
        <w:suppressAutoHyphens/>
        <w:ind w:firstLine="709"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  <w:r w:rsidRPr="0094604F">
        <w:rPr>
          <w:rFonts w:eastAsia="Arial Unicode MS"/>
          <w:b/>
          <w:kern w:val="1"/>
          <w:sz w:val="28"/>
          <w:szCs w:val="28"/>
          <w:lang w:eastAsia="ar-SA"/>
        </w:rPr>
        <w:t xml:space="preserve">5. Образ русского человека (женский образ). 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Задание: </w:t>
      </w:r>
      <w:r w:rsidRPr="0094604F">
        <w:rPr>
          <w:rFonts w:eastAsia="Arial Unicode MS"/>
          <w:i/>
          <w:iCs/>
          <w:kern w:val="1"/>
          <w:sz w:val="28"/>
          <w:szCs w:val="28"/>
          <w:lang w:eastAsia="ar-SA"/>
        </w:rPr>
        <w:t xml:space="preserve">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>Нарисовать русскую красавицу. Передать в рисунке характерные особенности русской красавицы. Задание выполняется индивидуально на больших листах гуашью.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Материалы: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 бумага, гуашь, водно-эмульсионная краска для грунта; кисти большого и маленького размера, тампоны.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Зрительный ряд: 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репродукции картин А. Венецианова «На пашне. Весна» В. Васнецова «Аленушка», И. </w:t>
      </w:r>
      <w:proofErr w:type="spellStart"/>
      <w:r w:rsidRPr="0094604F">
        <w:rPr>
          <w:rFonts w:eastAsia="Arial Unicode MS"/>
          <w:kern w:val="1"/>
          <w:sz w:val="28"/>
          <w:szCs w:val="28"/>
          <w:lang w:eastAsia="ar-SA"/>
        </w:rPr>
        <w:t>Билибин</w:t>
      </w:r>
      <w:proofErr w:type="spellEnd"/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«Илья Муромец освобождает Забаву </w:t>
      </w:r>
      <w:proofErr w:type="spellStart"/>
      <w:r w:rsidRPr="0094604F">
        <w:rPr>
          <w:rFonts w:eastAsia="Arial Unicode MS"/>
          <w:kern w:val="1"/>
          <w:sz w:val="28"/>
          <w:szCs w:val="28"/>
          <w:lang w:eastAsia="ar-SA"/>
        </w:rPr>
        <w:t>Путятишну</w:t>
      </w:r>
      <w:proofErr w:type="spellEnd"/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» 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Литературный ряд: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 А. С. Пушкин «Сказка о царе </w:t>
      </w:r>
      <w:proofErr w:type="spellStart"/>
      <w:r w:rsidRPr="0094604F">
        <w:rPr>
          <w:rFonts w:eastAsia="Arial Unicode MS"/>
          <w:kern w:val="1"/>
          <w:sz w:val="28"/>
          <w:szCs w:val="28"/>
          <w:lang w:eastAsia="ar-SA"/>
        </w:rPr>
        <w:t>Салтане</w:t>
      </w:r>
      <w:proofErr w:type="spellEnd"/>
      <w:r w:rsidRPr="0094604F">
        <w:rPr>
          <w:rFonts w:eastAsia="Arial Unicode MS"/>
          <w:kern w:val="1"/>
          <w:sz w:val="28"/>
          <w:szCs w:val="28"/>
          <w:lang w:eastAsia="ar-SA"/>
        </w:rPr>
        <w:t>» (отрывок), Н. Некрасов «Кому на Руси жить хорошо» (отрывок)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Музыкальный ряд: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русская народная музыка.</w:t>
      </w:r>
    </w:p>
    <w:p w:rsidR="00F02D57" w:rsidRPr="0094604F" w:rsidRDefault="00F02D57" w:rsidP="00601A5A">
      <w:pPr>
        <w:widowControl w:val="0"/>
        <w:suppressAutoHyphens/>
        <w:ind w:firstLine="680"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</w:p>
    <w:p w:rsidR="00F02D57" w:rsidRPr="0094604F" w:rsidRDefault="00F02D57" w:rsidP="00601A5A">
      <w:pPr>
        <w:widowControl w:val="0"/>
        <w:suppressAutoHyphens/>
        <w:ind w:firstLine="709"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  <w:r w:rsidRPr="0094604F">
        <w:rPr>
          <w:rFonts w:eastAsia="Arial Unicode MS"/>
          <w:b/>
          <w:kern w:val="1"/>
          <w:sz w:val="28"/>
          <w:szCs w:val="28"/>
          <w:lang w:eastAsia="ar-SA"/>
        </w:rPr>
        <w:lastRenderedPageBreak/>
        <w:t xml:space="preserve">6. Образ русского человека (мужской образ). 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Задание: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Изобразить портрет богатыря гуашью на больших листах бумаги.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Материалы: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гуашь, кисти, белая или цветная бумага. 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Зрительный ряд: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репродукции картин В. Васнецова «Богатыри», «Витязь на распутье», М. Врубеля «Микула </w:t>
      </w:r>
      <w:proofErr w:type="spellStart"/>
      <w:r w:rsidRPr="0094604F">
        <w:rPr>
          <w:rFonts w:eastAsia="Arial Unicode MS"/>
          <w:kern w:val="1"/>
          <w:sz w:val="28"/>
          <w:szCs w:val="28"/>
          <w:lang w:eastAsia="ar-SA"/>
        </w:rPr>
        <w:t>Селянинович</w:t>
      </w:r>
      <w:proofErr w:type="spellEnd"/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», П. </w:t>
      </w:r>
      <w:proofErr w:type="spellStart"/>
      <w:r w:rsidRPr="0094604F">
        <w:rPr>
          <w:rFonts w:eastAsia="Arial Unicode MS"/>
          <w:kern w:val="1"/>
          <w:sz w:val="28"/>
          <w:szCs w:val="28"/>
          <w:lang w:eastAsia="ar-SA"/>
        </w:rPr>
        <w:t>Корина</w:t>
      </w:r>
      <w:proofErr w:type="spellEnd"/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«Александр Невский».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Литературный ряд: 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С. Дрожжин «Песня </w:t>
      </w:r>
      <w:proofErr w:type="spellStart"/>
      <w:r w:rsidRPr="0094604F">
        <w:rPr>
          <w:rFonts w:eastAsia="Arial Unicode MS"/>
          <w:kern w:val="1"/>
          <w:sz w:val="28"/>
          <w:szCs w:val="28"/>
          <w:lang w:eastAsia="ar-SA"/>
        </w:rPr>
        <w:t>Микулы</w:t>
      </w:r>
      <w:proofErr w:type="spellEnd"/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</w:t>
      </w:r>
      <w:proofErr w:type="spellStart"/>
      <w:r w:rsidRPr="0094604F">
        <w:rPr>
          <w:rFonts w:eastAsia="Arial Unicode MS"/>
          <w:kern w:val="1"/>
          <w:sz w:val="28"/>
          <w:szCs w:val="28"/>
          <w:lang w:eastAsia="ar-SA"/>
        </w:rPr>
        <w:t>Селяниновича</w:t>
      </w:r>
      <w:proofErr w:type="spellEnd"/>
      <w:r w:rsidRPr="0094604F">
        <w:rPr>
          <w:rFonts w:eastAsia="Arial Unicode MS"/>
          <w:kern w:val="1"/>
          <w:sz w:val="28"/>
          <w:szCs w:val="28"/>
          <w:lang w:eastAsia="ar-SA"/>
        </w:rPr>
        <w:t>»; отрывки из былин «Илья Муромец и Соловей-разбойник», «Добрыня и Змей» и т.д.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Музыкальный ряд: запись фрагмента из симфонии А. Бородина «Богатырская», хор «Вставайте, люди русские, на славный бой, </w:t>
      </w:r>
      <w:proofErr w:type="gramStart"/>
      <w:r w:rsidRPr="0094604F">
        <w:rPr>
          <w:rFonts w:eastAsia="Arial Unicode MS"/>
          <w:kern w:val="1"/>
          <w:sz w:val="28"/>
          <w:szCs w:val="28"/>
          <w:lang w:eastAsia="ar-SA"/>
        </w:rPr>
        <w:t>на</w:t>
      </w:r>
      <w:proofErr w:type="gramEnd"/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</w:t>
      </w:r>
      <w:proofErr w:type="gramStart"/>
      <w:r w:rsidRPr="0094604F">
        <w:rPr>
          <w:rFonts w:eastAsia="Arial Unicode MS"/>
          <w:kern w:val="1"/>
          <w:sz w:val="28"/>
          <w:szCs w:val="28"/>
          <w:lang w:eastAsia="ar-SA"/>
        </w:rPr>
        <w:t>смертный</w:t>
      </w:r>
      <w:proofErr w:type="gramEnd"/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бой» из канты С. Прокофьева «Александр Невский».</w:t>
      </w:r>
    </w:p>
    <w:p w:rsidR="00F02D57" w:rsidRPr="0094604F" w:rsidRDefault="00F02D57" w:rsidP="00601A5A">
      <w:pPr>
        <w:widowControl w:val="0"/>
        <w:suppressAutoHyphens/>
        <w:ind w:firstLine="680"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</w:p>
    <w:p w:rsidR="00F02D57" w:rsidRPr="0094604F" w:rsidRDefault="00F02D57" w:rsidP="00601A5A">
      <w:pPr>
        <w:widowControl w:val="0"/>
        <w:suppressAutoHyphens/>
        <w:ind w:firstLine="680"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  <w:r w:rsidRPr="0094604F">
        <w:rPr>
          <w:rFonts w:eastAsia="Arial Unicode MS"/>
          <w:b/>
          <w:kern w:val="1"/>
          <w:sz w:val="28"/>
          <w:szCs w:val="28"/>
          <w:lang w:eastAsia="ar-SA"/>
        </w:rPr>
        <w:t>7. Воспевание труда в искусстве</w:t>
      </w:r>
    </w:p>
    <w:p w:rsidR="00F02D57" w:rsidRPr="0094604F" w:rsidRDefault="00F02D57" w:rsidP="00601A5A">
      <w:pPr>
        <w:widowControl w:val="0"/>
        <w:suppressAutoHyphens/>
        <w:ind w:firstLine="680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Задание: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>Учащиеся изображают гуашью на больших листах бумаги различные трудовые процессы: пахоту, сенокос или уборку урожая.</w:t>
      </w:r>
    </w:p>
    <w:p w:rsidR="00F02D57" w:rsidRPr="0094604F" w:rsidRDefault="00F02D57" w:rsidP="00601A5A">
      <w:pPr>
        <w:widowControl w:val="0"/>
        <w:suppressAutoHyphens/>
        <w:ind w:firstLine="680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Материалы: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>гуашь, кисть, бумага, баночка с водой.</w:t>
      </w:r>
    </w:p>
    <w:p w:rsidR="00F02D57" w:rsidRPr="0094604F" w:rsidRDefault="00F02D57" w:rsidP="00601A5A">
      <w:pPr>
        <w:widowControl w:val="0"/>
        <w:suppressAutoHyphens/>
        <w:ind w:firstLine="680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Зрительный ряд: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репродукции картин А. </w:t>
      </w:r>
      <w:proofErr w:type="spellStart"/>
      <w:r w:rsidRPr="0094604F">
        <w:rPr>
          <w:rFonts w:eastAsia="Arial Unicode MS"/>
          <w:kern w:val="1"/>
          <w:sz w:val="28"/>
          <w:szCs w:val="28"/>
          <w:lang w:eastAsia="ar-SA"/>
        </w:rPr>
        <w:t>Пластова</w:t>
      </w:r>
      <w:proofErr w:type="spellEnd"/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«Сенокос», Т. Яблонской «Хлеб».</w:t>
      </w:r>
    </w:p>
    <w:p w:rsidR="00F02D57" w:rsidRPr="0094604F" w:rsidRDefault="00F02D57" w:rsidP="00601A5A">
      <w:pPr>
        <w:widowControl w:val="0"/>
        <w:suppressAutoHyphens/>
        <w:snapToGrid w:val="0"/>
        <w:ind w:firstLine="680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Литературный ряд: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А. Кольцов «Косарь»; русские народные пословицы, поговорки  и загадки о труде.</w:t>
      </w:r>
    </w:p>
    <w:p w:rsidR="00F02D57" w:rsidRPr="0094604F" w:rsidRDefault="00F02D57" w:rsidP="00601A5A">
      <w:pPr>
        <w:widowControl w:val="0"/>
        <w:suppressAutoHyphens/>
        <w:snapToGrid w:val="0"/>
        <w:ind w:firstLine="680"/>
        <w:jc w:val="both"/>
        <w:rPr>
          <w:rFonts w:eastAsia="Arial Unicode MS"/>
          <w:kern w:val="1"/>
          <w:sz w:val="28"/>
          <w:szCs w:val="28"/>
          <w:lang w:eastAsia="ar-SA"/>
        </w:rPr>
      </w:pPr>
    </w:p>
    <w:p w:rsidR="00F02D57" w:rsidRPr="0094604F" w:rsidRDefault="00F02D57" w:rsidP="00601A5A">
      <w:pPr>
        <w:widowControl w:val="0"/>
        <w:suppressAutoHyphens/>
        <w:ind w:firstLine="680"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  <w:r w:rsidRPr="0094604F">
        <w:rPr>
          <w:rFonts w:eastAsia="Arial Unicode MS"/>
          <w:b/>
          <w:kern w:val="1"/>
          <w:sz w:val="28"/>
          <w:szCs w:val="28"/>
          <w:lang w:eastAsia="ar-SA"/>
        </w:rPr>
        <w:t xml:space="preserve">8. </w:t>
      </w:r>
      <w:proofErr w:type="gramStart"/>
      <w:r w:rsidRPr="0094604F">
        <w:rPr>
          <w:rFonts w:eastAsia="Arial Unicode MS"/>
          <w:b/>
          <w:kern w:val="1"/>
          <w:sz w:val="28"/>
          <w:szCs w:val="28"/>
          <w:lang w:eastAsia="ar-SA"/>
        </w:rPr>
        <w:t>Народные праздники. (</w:t>
      </w:r>
      <w:proofErr w:type="gramEnd"/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Задание:</w:t>
      </w:r>
      <w:r w:rsidRPr="0094604F">
        <w:rPr>
          <w:rFonts w:eastAsia="Arial Unicode MS"/>
          <w:kern w:val="1"/>
          <w:sz w:val="28"/>
          <w:szCs w:val="28"/>
          <w:u w:val="single"/>
          <w:lang w:eastAsia="ar-SA"/>
        </w:rPr>
        <w:t xml:space="preserve">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>Роль праздников в жизни людей. Календарные праздники: осенний праздник урожая, ярмарка. Праздник – это образ идеальной, счастливой жизни.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Создание работ на тему народного праздника.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Материалы: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>склеенное полотнище обоев для панно или листы бумаги, гуашь, кисти.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Зрительный ряд: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Б.Кустодиев, </w:t>
      </w:r>
      <w:proofErr w:type="spellStart"/>
      <w:r w:rsidRPr="0094604F">
        <w:rPr>
          <w:rFonts w:eastAsia="Arial Unicode MS"/>
          <w:kern w:val="1"/>
          <w:sz w:val="28"/>
          <w:szCs w:val="28"/>
          <w:lang w:eastAsia="ar-SA"/>
        </w:rPr>
        <w:t>К.Юон</w:t>
      </w:r>
      <w:proofErr w:type="spellEnd"/>
      <w:r w:rsidRPr="0094604F">
        <w:rPr>
          <w:rFonts w:eastAsia="Arial Unicode MS"/>
          <w:kern w:val="1"/>
          <w:sz w:val="28"/>
          <w:szCs w:val="28"/>
          <w:lang w:eastAsia="ar-SA"/>
        </w:rPr>
        <w:t>, Ф.Малявин, произведения народного декоративного искусства.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Литературный ряд: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И. </w:t>
      </w:r>
      <w:proofErr w:type="spellStart"/>
      <w:r w:rsidRPr="0094604F">
        <w:rPr>
          <w:rFonts w:eastAsia="Arial Unicode MS"/>
          <w:kern w:val="1"/>
          <w:sz w:val="28"/>
          <w:szCs w:val="28"/>
          <w:lang w:eastAsia="ar-SA"/>
        </w:rPr>
        <w:t>Токмакова</w:t>
      </w:r>
      <w:proofErr w:type="spellEnd"/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"Ярмарка".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Музыкальный ряд: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>Р.Щедрин "Озорные частушки", Н.Римский-Корсаков "Снегурочка".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u w:val="single"/>
          <w:lang w:eastAsia="ar-SA"/>
        </w:rPr>
      </w:pPr>
    </w:p>
    <w:p w:rsidR="00F02D57" w:rsidRPr="0094604F" w:rsidRDefault="00F02D57" w:rsidP="00601A5A">
      <w:pPr>
        <w:widowControl w:val="0"/>
        <w:suppressAutoHyphens/>
        <w:ind w:firstLine="680"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  <w:r w:rsidRPr="0094604F">
        <w:rPr>
          <w:rFonts w:eastAsia="Arial Unicode MS"/>
          <w:b/>
          <w:kern w:val="1"/>
          <w:sz w:val="28"/>
          <w:szCs w:val="28"/>
          <w:lang w:eastAsia="ar-SA"/>
        </w:rPr>
        <w:t>9. Ярмарка. Обобщение темы «Истоки родного искусства».</w:t>
      </w:r>
      <w:proofErr w:type="gramStart"/>
      <w:r w:rsidRPr="0094604F">
        <w:rPr>
          <w:rFonts w:eastAsia="Arial Unicode MS"/>
          <w:b/>
          <w:kern w:val="1"/>
          <w:sz w:val="28"/>
          <w:szCs w:val="28"/>
          <w:lang w:eastAsia="ar-SA"/>
        </w:rPr>
        <w:t xml:space="preserve">  )</w:t>
      </w:r>
      <w:proofErr w:type="gramEnd"/>
      <w:r w:rsidRPr="0094604F">
        <w:rPr>
          <w:rFonts w:eastAsia="Arial Unicode MS"/>
          <w:b/>
          <w:kern w:val="1"/>
          <w:sz w:val="28"/>
          <w:szCs w:val="28"/>
          <w:lang w:eastAsia="ar-SA"/>
        </w:rPr>
        <w:t>.</w:t>
      </w:r>
    </w:p>
    <w:p w:rsidR="00F02D57" w:rsidRPr="0094604F" w:rsidRDefault="00F02D57" w:rsidP="00601A5A">
      <w:pPr>
        <w:widowControl w:val="0"/>
        <w:suppressAutoHyphens/>
        <w:snapToGrid w:val="0"/>
        <w:ind w:firstLine="680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Задание: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 Учащиеся изготавливают </w:t>
      </w:r>
      <w:proofErr w:type="gramStart"/>
      <w:r w:rsidRPr="0094604F">
        <w:rPr>
          <w:rFonts w:eastAsia="Arial Unicode MS"/>
          <w:kern w:val="1"/>
          <w:sz w:val="28"/>
          <w:szCs w:val="28"/>
          <w:lang w:eastAsia="ar-SA"/>
        </w:rPr>
        <w:t>из</w:t>
      </w:r>
      <w:proofErr w:type="gramEnd"/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</w:t>
      </w:r>
      <w:proofErr w:type="gramStart"/>
      <w:r w:rsidRPr="0094604F">
        <w:rPr>
          <w:rFonts w:eastAsia="Arial Unicode MS"/>
          <w:kern w:val="1"/>
          <w:sz w:val="28"/>
          <w:szCs w:val="28"/>
          <w:lang w:eastAsia="ar-SA"/>
        </w:rPr>
        <w:t>рогозы</w:t>
      </w:r>
      <w:proofErr w:type="gramEnd"/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(мочала) куклу.</w:t>
      </w:r>
    </w:p>
    <w:p w:rsidR="00F02D57" w:rsidRPr="0094604F" w:rsidRDefault="00F02D57" w:rsidP="00601A5A">
      <w:pPr>
        <w:widowControl w:val="0"/>
        <w:suppressAutoHyphens/>
        <w:snapToGrid w:val="0"/>
        <w:ind w:firstLine="680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Материал: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 листья рогоза, ножницы, цветные нити, початок рогоза</w:t>
      </w:r>
      <w:proofErr w:type="gramStart"/>
      <w:r w:rsidRPr="0094604F">
        <w:rPr>
          <w:rFonts w:eastAsia="Arial Unicode MS"/>
          <w:kern w:val="1"/>
          <w:sz w:val="28"/>
          <w:szCs w:val="28"/>
          <w:lang w:eastAsia="ar-SA"/>
        </w:rPr>
        <w:t>..</w:t>
      </w:r>
      <w:proofErr w:type="gramEnd"/>
    </w:p>
    <w:p w:rsidR="00F02D57" w:rsidRPr="0094604F" w:rsidRDefault="00F02D57" w:rsidP="00601A5A">
      <w:pPr>
        <w:widowControl w:val="0"/>
        <w:suppressAutoHyphens/>
        <w:snapToGrid w:val="0"/>
        <w:ind w:firstLine="680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Зрительный ряд: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рисунки кукол из соломы; икона святой </w:t>
      </w:r>
      <w:proofErr w:type="spellStart"/>
      <w:r w:rsidRPr="0094604F">
        <w:rPr>
          <w:rFonts w:eastAsia="Arial Unicode MS"/>
          <w:kern w:val="1"/>
          <w:sz w:val="28"/>
          <w:szCs w:val="28"/>
          <w:lang w:eastAsia="ar-SA"/>
        </w:rPr>
        <w:t>Параскевы</w:t>
      </w:r>
      <w:proofErr w:type="spellEnd"/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Пятницы.</w:t>
      </w:r>
    </w:p>
    <w:p w:rsidR="00F02D57" w:rsidRPr="0094604F" w:rsidRDefault="00F02D57" w:rsidP="00601A5A">
      <w:pPr>
        <w:widowControl w:val="0"/>
        <w:suppressAutoHyphens/>
        <w:snapToGrid w:val="0"/>
        <w:ind w:firstLine="680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Литературный ряд: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русский фольклор (праздничные песни, пословицы о труде).</w:t>
      </w:r>
    </w:p>
    <w:p w:rsidR="00F02D57" w:rsidRPr="0094604F" w:rsidRDefault="00F02D57" w:rsidP="00601A5A">
      <w:pPr>
        <w:widowControl w:val="0"/>
        <w:suppressAutoHyphens/>
        <w:snapToGrid w:val="0"/>
        <w:ind w:firstLine="680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Музыкальный ряд: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запись русской народной песни «Коробейники». </w:t>
      </w:r>
    </w:p>
    <w:p w:rsidR="00F02D57" w:rsidRPr="0094604F" w:rsidRDefault="00F02D57" w:rsidP="00601A5A">
      <w:pPr>
        <w:widowControl w:val="0"/>
        <w:suppressAutoHyphens/>
        <w:snapToGrid w:val="0"/>
        <w:ind w:firstLine="680"/>
        <w:jc w:val="both"/>
        <w:rPr>
          <w:rFonts w:eastAsia="Arial Unicode MS"/>
          <w:kern w:val="1"/>
          <w:sz w:val="28"/>
          <w:szCs w:val="28"/>
          <w:lang w:eastAsia="ar-SA"/>
        </w:rPr>
      </w:pPr>
    </w:p>
    <w:p w:rsidR="00F02D57" w:rsidRPr="0094604F" w:rsidRDefault="00F02D57" w:rsidP="00601A5A">
      <w:pPr>
        <w:widowControl w:val="0"/>
        <w:suppressAutoHyphens/>
        <w:snapToGrid w:val="0"/>
        <w:ind w:firstLine="680"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</w:p>
    <w:p w:rsidR="00F02D57" w:rsidRPr="0094604F" w:rsidRDefault="00F02D57" w:rsidP="00601A5A">
      <w:pPr>
        <w:widowControl w:val="0"/>
        <w:suppressAutoHyphens/>
        <w:snapToGrid w:val="0"/>
        <w:ind w:firstLine="680"/>
        <w:jc w:val="both"/>
        <w:rPr>
          <w:rFonts w:eastAsia="Arial Unicode MS"/>
          <w:kern w:val="1"/>
          <w:sz w:val="28"/>
          <w:szCs w:val="28"/>
          <w:lang w:eastAsia="ar-SA"/>
        </w:rPr>
      </w:pPr>
      <w:proofErr w:type="gramStart"/>
      <w:r w:rsidRPr="0094604F">
        <w:rPr>
          <w:rFonts w:eastAsia="Arial Unicode MS"/>
          <w:b/>
          <w:kern w:val="1"/>
          <w:sz w:val="28"/>
          <w:szCs w:val="28"/>
          <w:lang w:eastAsia="ar-SA"/>
        </w:rPr>
        <w:t>«Древние города нашей земли» (</w:t>
      </w:r>
      <w:r w:rsidRPr="0094604F">
        <w:rPr>
          <w:rFonts w:eastAsia="Arial Unicode MS"/>
          <w:kern w:val="1"/>
          <w:sz w:val="28"/>
          <w:szCs w:val="28"/>
          <w:lang w:eastAsia="ar-SA"/>
        </w:rPr>
        <w:t>Каждый город особенный.</w:t>
      </w:r>
      <w:proofErr w:type="gramEnd"/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У него свое неповторимое лицо, свой характер, каждый город имеет свою особую судьбу. Его здания в своем облике запечатлели исторический путь народа, события его жизни. Слово "город" произошло от "городить", "отгораживать" крепостной стеной – </w:t>
      </w:r>
      <w:proofErr w:type="spellStart"/>
      <w:r w:rsidRPr="0094604F">
        <w:rPr>
          <w:rFonts w:eastAsia="Arial Unicode MS"/>
          <w:kern w:val="1"/>
          <w:sz w:val="28"/>
          <w:szCs w:val="28"/>
          <w:lang w:eastAsia="ar-SA"/>
        </w:rPr>
        <w:t>крепостить</w:t>
      </w:r>
      <w:proofErr w:type="spellEnd"/>
      <w:r w:rsidRPr="0094604F">
        <w:rPr>
          <w:rFonts w:eastAsia="Arial Unicode MS"/>
          <w:kern w:val="1"/>
          <w:sz w:val="28"/>
          <w:szCs w:val="28"/>
          <w:lang w:eastAsia="ar-SA"/>
        </w:rPr>
        <w:t>. На высоких холмах, отражаясь в реках и озерах, росли города с белизной стен, куполами храмов, перезвоном колоколов. Таких городов больше нигде нет. Раскрыть их красоту, мудрость их архитектурной организации.</w:t>
      </w:r>
    </w:p>
    <w:p w:rsidR="00F02D57" w:rsidRPr="0094604F" w:rsidRDefault="00F02D57" w:rsidP="00601A5A">
      <w:pPr>
        <w:widowControl w:val="0"/>
        <w:suppressAutoHyphens/>
        <w:snapToGrid w:val="0"/>
        <w:ind w:firstLine="680"/>
        <w:jc w:val="both"/>
        <w:rPr>
          <w:rFonts w:eastAsia="Arial Unicode MS"/>
          <w:kern w:val="1"/>
          <w:sz w:val="28"/>
          <w:szCs w:val="28"/>
          <w:lang w:eastAsia="ar-SA"/>
        </w:rPr>
      </w:pPr>
    </w:p>
    <w:p w:rsidR="00F02D57" w:rsidRPr="0094604F" w:rsidRDefault="00F02D57" w:rsidP="00601A5A">
      <w:pPr>
        <w:widowControl w:val="0"/>
        <w:suppressAutoHyphens/>
        <w:ind w:firstLine="680"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  <w:r w:rsidRPr="0094604F">
        <w:rPr>
          <w:rFonts w:eastAsia="Arial Unicode MS"/>
          <w:b/>
          <w:kern w:val="1"/>
          <w:sz w:val="28"/>
          <w:szCs w:val="28"/>
          <w:lang w:eastAsia="ar-SA"/>
        </w:rPr>
        <w:t xml:space="preserve">10. Древнерусский город-крепость. 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Задание: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изучение конструкций и пропорций крепостных башен. Постройка крепостных стен и башен из бумаги или пластилина. Возможен изобразительный вариант.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Материалы: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>согласно выбранному варианту задания.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Зрительный ряд: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репродукции картин И. </w:t>
      </w:r>
      <w:proofErr w:type="spellStart"/>
      <w:r w:rsidRPr="0094604F">
        <w:rPr>
          <w:rFonts w:eastAsia="Arial Unicode MS"/>
          <w:kern w:val="1"/>
          <w:sz w:val="28"/>
          <w:szCs w:val="28"/>
          <w:lang w:eastAsia="ar-SA"/>
        </w:rPr>
        <w:t>Билибина</w:t>
      </w:r>
      <w:proofErr w:type="spellEnd"/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«Сказка о царе </w:t>
      </w:r>
      <w:proofErr w:type="spellStart"/>
      <w:r w:rsidRPr="0094604F">
        <w:rPr>
          <w:rFonts w:eastAsia="Arial Unicode MS"/>
          <w:kern w:val="1"/>
          <w:sz w:val="28"/>
          <w:szCs w:val="28"/>
          <w:lang w:eastAsia="ar-SA"/>
        </w:rPr>
        <w:t>Салтане</w:t>
      </w:r>
      <w:proofErr w:type="spellEnd"/>
      <w:r w:rsidRPr="0094604F">
        <w:rPr>
          <w:rFonts w:eastAsia="Arial Unicode MS"/>
          <w:kern w:val="1"/>
          <w:sz w:val="28"/>
          <w:szCs w:val="28"/>
          <w:lang w:eastAsia="ar-SA"/>
        </w:rPr>
        <w:t>», В. Васнецова «Московский Кремль при Дмитрии Донском»; рисунок схема Астраханского Кремля.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Литературный ряд: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Н. </w:t>
      </w:r>
      <w:proofErr w:type="spellStart"/>
      <w:r w:rsidRPr="0094604F">
        <w:rPr>
          <w:rFonts w:eastAsia="Arial Unicode MS"/>
          <w:kern w:val="1"/>
          <w:sz w:val="28"/>
          <w:szCs w:val="28"/>
          <w:lang w:eastAsia="ar-SA"/>
        </w:rPr>
        <w:t>Кончаловская</w:t>
      </w:r>
      <w:proofErr w:type="spellEnd"/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«Как у царских воевод Разин Астрахань берет»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Музыкальный ряд: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запись русских народных инструментальных мелодий. 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b/>
          <w:kern w:val="1"/>
          <w:sz w:val="28"/>
          <w:szCs w:val="28"/>
          <w:shd w:val="clear" w:color="auto" w:fill="FFFF00"/>
          <w:lang w:eastAsia="ar-SA"/>
        </w:rPr>
      </w:pPr>
    </w:p>
    <w:p w:rsidR="00F02D57" w:rsidRPr="0094604F" w:rsidRDefault="00F02D57" w:rsidP="00601A5A">
      <w:pPr>
        <w:widowControl w:val="0"/>
        <w:suppressAutoHyphens/>
        <w:snapToGrid w:val="0"/>
        <w:ind w:firstLine="709"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  <w:r w:rsidRPr="0094604F">
        <w:rPr>
          <w:rFonts w:eastAsia="Arial Unicode MS"/>
          <w:b/>
          <w:kern w:val="1"/>
          <w:sz w:val="28"/>
          <w:szCs w:val="28"/>
          <w:lang w:eastAsia="ar-SA"/>
        </w:rPr>
        <w:t xml:space="preserve">11. </w:t>
      </w:r>
      <w:proofErr w:type="gramStart"/>
      <w:r w:rsidRPr="0094604F">
        <w:rPr>
          <w:rFonts w:eastAsia="Arial Unicode MS"/>
          <w:b/>
          <w:kern w:val="1"/>
          <w:sz w:val="28"/>
          <w:szCs w:val="28"/>
          <w:lang w:eastAsia="ar-SA"/>
        </w:rPr>
        <w:t>Древние соборы. (</w:t>
      </w:r>
      <w:proofErr w:type="gramEnd"/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Задание:</w:t>
      </w:r>
      <w:r w:rsidRPr="0094604F">
        <w:rPr>
          <w:rFonts w:eastAsia="Arial Unicode MS"/>
          <w:kern w:val="1"/>
          <w:sz w:val="28"/>
          <w:szCs w:val="28"/>
          <w:u w:val="single"/>
          <w:lang w:eastAsia="ar-SA"/>
        </w:rPr>
        <w:t xml:space="preserve">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>Конструирование древнерусской церкви и древнерусской колокольни.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Материалы: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>цветная, белая бумага, гуашь или восковые мелки, кисть, ножницы, клей ПВА, резак.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Зрительный ряд:</w:t>
      </w:r>
      <w:r w:rsidRPr="0094604F">
        <w:rPr>
          <w:rFonts w:eastAsia="Arial Unicode MS"/>
          <w:kern w:val="1"/>
          <w:sz w:val="28"/>
          <w:szCs w:val="28"/>
          <w:u w:val="single"/>
          <w:lang w:eastAsia="ar-SA"/>
        </w:rPr>
        <w:t xml:space="preserve">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репродукции В. Васнецова «Московский Кремль. Соборы»; фотографии Успенского, Благовещенского, Архангельского соборов Московского Кремля и фотография колокольни Ивана Великого.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Литературный ряд: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отрывки из стихотворений А. Пушкина, М. </w:t>
      </w:r>
      <w:proofErr w:type="spellStart"/>
      <w:r w:rsidRPr="0094604F">
        <w:rPr>
          <w:rFonts w:eastAsia="Arial Unicode MS"/>
          <w:kern w:val="1"/>
          <w:sz w:val="28"/>
          <w:szCs w:val="28"/>
          <w:lang w:eastAsia="ar-SA"/>
        </w:rPr>
        <w:t>Просянникова</w:t>
      </w:r>
      <w:proofErr w:type="spellEnd"/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, Л. </w:t>
      </w:r>
      <w:proofErr w:type="spellStart"/>
      <w:r w:rsidRPr="0094604F">
        <w:rPr>
          <w:rFonts w:eastAsia="Arial Unicode MS"/>
          <w:kern w:val="1"/>
          <w:sz w:val="28"/>
          <w:szCs w:val="28"/>
          <w:lang w:eastAsia="ar-SA"/>
        </w:rPr>
        <w:t>Мея</w:t>
      </w:r>
      <w:proofErr w:type="spellEnd"/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. </w:t>
      </w:r>
    </w:p>
    <w:p w:rsidR="00F02D57" w:rsidRPr="0094604F" w:rsidRDefault="00F02D57" w:rsidP="00601A5A">
      <w:pPr>
        <w:widowControl w:val="0"/>
        <w:suppressAutoHyphens/>
        <w:ind w:firstLine="680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Музыкальный ряд: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запись песни О. Газманова «Золотые купала»</w:t>
      </w:r>
    </w:p>
    <w:p w:rsidR="00F02D57" w:rsidRPr="0094604F" w:rsidRDefault="00F02D57" w:rsidP="00601A5A">
      <w:pPr>
        <w:widowControl w:val="0"/>
        <w:suppressAutoHyphens/>
        <w:ind w:firstLine="709"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</w:p>
    <w:p w:rsidR="00F02D57" w:rsidRPr="0094604F" w:rsidRDefault="00F02D57" w:rsidP="00601A5A">
      <w:pPr>
        <w:widowControl w:val="0"/>
        <w:suppressAutoHyphens/>
        <w:ind w:firstLine="709"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  <w:r w:rsidRPr="0094604F">
        <w:rPr>
          <w:rFonts w:eastAsia="Arial Unicode MS"/>
          <w:b/>
          <w:kern w:val="1"/>
          <w:sz w:val="28"/>
          <w:szCs w:val="28"/>
          <w:lang w:eastAsia="ar-SA"/>
        </w:rPr>
        <w:t xml:space="preserve">12. Древний город и его жители. </w:t>
      </w:r>
    </w:p>
    <w:p w:rsidR="00F02D57" w:rsidRPr="0094604F" w:rsidRDefault="00F02D57" w:rsidP="00601A5A">
      <w:pPr>
        <w:widowControl w:val="0"/>
        <w:suppressAutoHyphens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Задания: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</w:t>
      </w:r>
    </w:p>
    <w:p w:rsidR="00F02D57" w:rsidRPr="0094604F" w:rsidRDefault="00F02D57" w:rsidP="00601A5A">
      <w:pPr>
        <w:widowControl w:val="0"/>
        <w:numPr>
          <w:ilvl w:val="0"/>
          <w:numId w:val="4"/>
        </w:numPr>
        <w:tabs>
          <w:tab w:val="left" w:pos="720"/>
        </w:tabs>
        <w:suppressAutoHyphens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индивидуальное конструирование каменных палат древнерусского города;</w:t>
      </w:r>
    </w:p>
    <w:p w:rsidR="00F02D57" w:rsidRPr="0094604F" w:rsidRDefault="00F02D57" w:rsidP="00601A5A">
      <w:pPr>
        <w:widowControl w:val="0"/>
        <w:numPr>
          <w:ilvl w:val="0"/>
          <w:numId w:val="4"/>
        </w:numPr>
        <w:tabs>
          <w:tab w:val="left" w:pos="720"/>
        </w:tabs>
        <w:suppressAutoHyphens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коллективное выполнение композиции «Образ древнерусского города» из изготовленных на предыдущих уроках церквей, колоколен, крепостных башен и каменных палат.</w:t>
      </w:r>
    </w:p>
    <w:p w:rsidR="00F02D57" w:rsidRPr="0094604F" w:rsidRDefault="00F02D57" w:rsidP="00601A5A">
      <w:pPr>
        <w:widowControl w:val="0"/>
        <w:suppressAutoHyphens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Материалы: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белая и цветная бумага, ножницы, клей, гуашь, кисти, резак.</w:t>
      </w:r>
    </w:p>
    <w:p w:rsidR="00F02D57" w:rsidRPr="0094604F" w:rsidRDefault="00F02D57" w:rsidP="00601A5A">
      <w:pPr>
        <w:widowControl w:val="0"/>
        <w:suppressAutoHyphens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Зрительный ряд: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репродукции картин А. М. Васнецова «Кремль при Дмитрии Донском», «Книжные лавочки на Спасском мосту в </w:t>
      </w:r>
      <w:proofErr w:type="gramStart"/>
      <w:r w:rsidRPr="0094604F">
        <w:rPr>
          <w:rFonts w:eastAsia="Arial Unicode MS"/>
          <w:kern w:val="1"/>
          <w:sz w:val="28"/>
          <w:szCs w:val="28"/>
          <w:lang w:eastAsia="ar-SA"/>
        </w:rPr>
        <w:t>Х</w:t>
      </w:r>
      <w:proofErr w:type="gramEnd"/>
      <w:r w:rsidRPr="0094604F">
        <w:rPr>
          <w:rFonts w:eastAsia="Arial Unicode MS"/>
          <w:kern w:val="1"/>
          <w:sz w:val="28"/>
          <w:szCs w:val="28"/>
          <w:lang w:eastAsia="ar-SA"/>
        </w:rPr>
        <w:t>VII в.».</w:t>
      </w:r>
    </w:p>
    <w:p w:rsidR="00F02D57" w:rsidRPr="0094604F" w:rsidRDefault="00F02D57" w:rsidP="00601A5A">
      <w:pPr>
        <w:widowControl w:val="0"/>
        <w:suppressAutoHyphens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           </w:t>
      </w: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Литературный ряд: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стих Н. </w:t>
      </w:r>
      <w:proofErr w:type="spellStart"/>
      <w:r w:rsidRPr="0094604F">
        <w:rPr>
          <w:rFonts w:eastAsia="Arial Unicode MS"/>
          <w:kern w:val="1"/>
          <w:sz w:val="28"/>
          <w:szCs w:val="28"/>
          <w:lang w:eastAsia="ar-SA"/>
        </w:rPr>
        <w:t>Кончаловской</w:t>
      </w:r>
      <w:proofErr w:type="spellEnd"/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«Где теперь Москва-столица, жили раньше зверь да птица»; стих М. </w:t>
      </w:r>
      <w:proofErr w:type="spellStart"/>
      <w:r w:rsidRPr="0094604F">
        <w:rPr>
          <w:rFonts w:eastAsia="Arial Unicode MS"/>
          <w:kern w:val="1"/>
          <w:sz w:val="28"/>
          <w:szCs w:val="28"/>
          <w:lang w:eastAsia="ar-SA"/>
        </w:rPr>
        <w:lastRenderedPageBreak/>
        <w:t>Познанской</w:t>
      </w:r>
      <w:proofErr w:type="spellEnd"/>
    </w:p>
    <w:p w:rsidR="00F02D57" w:rsidRPr="0094604F" w:rsidRDefault="00F02D57" w:rsidP="00601A5A">
      <w:pPr>
        <w:widowControl w:val="0"/>
        <w:suppressAutoHyphens/>
        <w:jc w:val="both"/>
        <w:rPr>
          <w:rFonts w:eastAsia="Arial Unicode MS"/>
          <w:kern w:val="1"/>
          <w:sz w:val="28"/>
          <w:szCs w:val="28"/>
          <w:lang w:eastAsia="ar-SA"/>
        </w:rPr>
      </w:pPr>
    </w:p>
    <w:p w:rsidR="00F02D57" w:rsidRPr="0094604F" w:rsidRDefault="00F02D57" w:rsidP="00601A5A">
      <w:pPr>
        <w:widowControl w:val="0"/>
        <w:suppressAutoHyphens/>
        <w:ind w:firstLine="680"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  <w:r w:rsidRPr="0094604F">
        <w:rPr>
          <w:rFonts w:eastAsia="Arial Unicode MS"/>
          <w:b/>
          <w:kern w:val="1"/>
          <w:sz w:val="28"/>
          <w:szCs w:val="28"/>
          <w:lang w:eastAsia="ar-SA"/>
        </w:rPr>
        <w:t xml:space="preserve">13. Древнерусские воины-защитники. 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Задание</w:t>
      </w:r>
      <w:r w:rsidRPr="0094604F">
        <w:rPr>
          <w:rFonts w:eastAsia="Arial Unicode MS"/>
          <w:kern w:val="1"/>
          <w:sz w:val="28"/>
          <w:szCs w:val="28"/>
          <w:u w:val="single"/>
          <w:lang w:eastAsia="ar-SA"/>
        </w:rPr>
        <w:t xml:space="preserve">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>Изобразить древнерусских воинов или княжескую дружину.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Материалы: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графические материалы, альбом.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Зрительный ряд: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фотографии памятника Минину и Пожарскому в Москве.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Литературный ряд: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И. </w:t>
      </w:r>
      <w:proofErr w:type="spellStart"/>
      <w:r w:rsidRPr="0094604F">
        <w:rPr>
          <w:rFonts w:eastAsia="Arial Unicode MS"/>
          <w:kern w:val="1"/>
          <w:sz w:val="28"/>
          <w:szCs w:val="28"/>
          <w:lang w:eastAsia="ar-SA"/>
        </w:rPr>
        <w:t>Токмакова</w:t>
      </w:r>
      <w:proofErr w:type="spellEnd"/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«На родной земле».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Музыкальный ряд: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>запись народных мелодий.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  <w:r w:rsidRPr="0094604F">
        <w:rPr>
          <w:rFonts w:eastAsia="Arial Unicode MS"/>
          <w:b/>
          <w:bCs/>
          <w:kern w:val="1"/>
          <w:sz w:val="28"/>
          <w:szCs w:val="28"/>
          <w:lang w:eastAsia="ar-SA"/>
        </w:rPr>
        <w:t xml:space="preserve">14. Города русской земли. Золотое кольцо России. 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Задание</w:t>
      </w:r>
      <w:r w:rsidRPr="0094604F">
        <w:rPr>
          <w:rFonts w:eastAsia="Arial Unicode MS"/>
          <w:kern w:val="1"/>
          <w:sz w:val="28"/>
          <w:szCs w:val="28"/>
          <w:u w:val="single"/>
          <w:lang w:eastAsia="ar-SA"/>
        </w:rPr>
        <w:t xml:space="preserve">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>Изобразить живописно древнерусский город.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Материалы: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графические материалы, альбом.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proofErr w:type="gramStart"/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Зрительный ряд: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фотографии  исторической архитектуры городов Золотого кольца (Сергиев Посад, Переславль-Залесский, Ростов, Углич, Ярославль, Кострома, Плес, Суздаль, Владимир).</w:t>
      </w:r>
      <w:proofErr w:type="gramEnd"/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Литературный ряд: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стих Н. </w:t>
      </w:r>
      <w:proofErr w:type="spellStart"/>
      <w:r w:rsidRPr="0094604F">
        <w:rPr>
          <w:rFonts w:eastAsia="Arial Unicode MS"/>
          <w:kern w:val="1"/>
          <w:sz w:val="28"/>
          <w:szCs w:val="28"/>
          <w:lang w:eastAsia="ar-SA"/>
        </w:rPr>
        <w:t>Кончаловской</w:t>
      </w:r>
      <w:proofErr w:type="spellEnd"/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«Наша древняя столица».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Музыкальный ряд: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>запись звона колоколов ростовских церквей.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  <w:r w:rsidRPr="0094604F">
        <w:rPr>
          <w:rFonts w:eastAsia="Arial Unicode MS"/>
          <w:b/>
          <w:bCs/>
          <w:kern w:val="1"/>
          <w:sz w:val="28"/>
          <w:szCs w:val="28"/>
          <w:lang w:eastAsia="ar-SA"/>
        </w:rPr>
        <w:t xml:space="preserve">15. Узорочье теремов. 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Задание: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>изобразить интерьер палаты; подготовить фон для следующего задания (групповая работа). Выполнить работу гуашью.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Материалы: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графические материалы, альбом.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Зрительный ряд: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фотографии  Теремного дворца в Москве, набор фотографий «Древние палаты Московского Кремля, образцы орнаментов.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Литературный ряд: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стихотворения-загадки о ДПИ; отрывок стихотворения Н. </w:t>
      </w:r>
      <w:proofErr w:type="spellStart"/>
      <w:r w:rsidRPr="0094604F">
        <w:rPr>
          <w:rFonts w:eastAsia="Arial Unicode MS"/>
          <w:kern w:val="1"/>
          <w:sz w:val="28"/>
          <w:szCs w:val="28"/>
          <w:lang w:eastAsia="ar-SA"/>
        </w:rPr>
        <w:t>Кончаловской</w:t>
      </w:r>
      <w:proofErr w:type="spellEnd"/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«Наша древняя столица».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  <w:r w:rsidRPr="0094604F">
        <w:rPr>
          <w:rFonts w:eastAsia="Arial Unicode MS"/>
          <w:b/>
          <w:bCs/>
          <w:kern w:val="1"/>
          <w:sz w:val="28"/>
          <w:szCs w:val="28"/>
          <w:lang w:eastAsia="ar-SA"/>
        </w:rPr>
        <w:t xml:space="preserve">16. Праздничный пир в теремных палатах. Обобщение по теме «Древние города нашей земли» 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Задание: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создать коллективное  аппликационное панно «Княжеский пир» (изображение и вклеивание персонажей и предметного мира праздника).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Материалы: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графические материалы, альбом, ножницы, клей  ПВА.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Зрительный ряд: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иллюстрации И. </w:t>
      </w:r>
      <w:proofErr w:type="spellStart"/>
      <w:r w:rsidRPr="0094604F">
        <w:rPr>
          <w:rFonts w:eastAsia="Arial Unicode MS"/>
          <w:kern w:val="1"/>
          <w:sz w:val="28"/>
          <w:szCs w:val="28"/>
          <w:lang w:eastAsia="ar-SA"/>
        </w:rPr>
        <w:t>Билибина</w:t>
      </w:r>
      <w:proofErr w:type="spellEnd"/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к «Сказке о царе </w:t>
      </w:r>
      <w:proofErr w:type="spellStart"/>
      <w:r w:rsidRPr="0094604F">
        <w:rPr>
          <w:rFonts w:eastAsia="Arial Unicode MS"/>
          <w:kern w:val="1"/>
          <w:sz w:val="28"/>
          <w:szCs w:val="28"/>
          <w:lang w:eastAsia="ar-SA"/>
        </w:rPr>
        <w:t>Салтане</w:t>
      </w:r>
      <w:proofErr w:type="spellEnd"/>
      <w:r w:rsidRPr="0094604F">
        <w:rPr>
          <w:rFonts w:eastAsia="Arial Unicode MS"/>
          <w:kern w:val="1"/>
          <w:sz w:val="28"/>
          <w:szCs w:val="28"/>
          <w:lang w:eastAsia="ar-SA"/>
        </w:rPr>
        <w:t>», русской народной сказке «Царевна-лягушка» с изображением праздничного пира в царских палатах.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Литературный ряд: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А. Фет «Воздушный город», отрывки из русских былин.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lastRenderedPageBreak/>
        <w:t xml:space="preserve">Музыкальный ряд: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>запись народных мелодий.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</w:p>
    <w:p w:rsidR="00F02D57" w:rsidRPr="0094604F" w:rsidRDefault="00F02D57" w:rsidP="00601A5A">
      <w:pPr>
        <w:widowControl w:val="0"/>
        <w:suppressAutoHyphens/>
        <w:snapToGrid w:val="0"/>
        <w:jc w:val="both"/>
        <w:rPr>
          <w:rFonts w:eastAsia="Arial Unicode MS"/>
          <w:kern w:val="1"/>
          <w:sz w:val="28"/>
          <w:szCs w:val="28"/>
          <w:lang w:eastAsia="ar-SA"/>
        </w:rPr>
      </w:pPr>
    </w:p>
    <w:p w:rsidR="00F02D57" w:rsidRPr="0094604F" w:rsidRDefault="00F02D57" w:rsidP="00601A5A">
      <w:pPr>
        <w:widowControl w:val="0"/>
        <w:suppressAutoHyphens/>
        <w:snapToGrid w:val="0"/>
        <w:jc w:val="both"/>
        <w:rPr>
          <w:rFonts w:eastAsia="Arial Unicode MS"/>
          <w:b/>
          <w:bCs/>
          <w:kern w:val="1"/>
          <w:sz w:val="28"/>
          <w:szCs w:val="28"/>
          <w:lang w:eastAsia="ar-SA"/>
        </w:rPr>
      </w:pPr>
      <w:r w:rsidRPr="0094604F">
        <w:rPr>
          <w:rFonts w:eastAsia="Arial Unicode MS"/>
          <w:b/>
          <w:bCs/>
          <w:kern w:val="1"/>
          <w:sz w:val="28"/>
          <w:szCs w:val="28"/>
          <w:lang w:eastAsia="ar-SA"/>
        </w:rPr>
        <w:t xml:space="preserve"> «Каждый народ - художник» 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"Братья-Мастера" ведут детей от встречи с корнями родной культуры к осознанию многообразия художественных культур мира. Учитель может выбрать оптимальные культуры, чтобы успеть </w:t>
      </w:r>
      <w:proofErr w:type="gramStart"/>
      <w:r w:rsidRPr="0094604F">
        <w:rPr>
          <w:rFonts w:eastAsia="Arial Unicode MS"/>
          <w:kern w:val="1"/>
          <w:sz w:val="28"/>
          <w:szCs w:val="28"/>
          <w:lang w:eastAsia="ar-SA"/>
        </w:rPr>
        <w:t>интересно</w:t>
      </w:r>
      <w:proofErr w:type="gramEnd"/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прожить их с детьми. Мы предлагаем три в контексте их связей с культурой современного мира. Это культура Древней Греции, средневековой (готической) Европы и Японии как пример культуры Востока, но учитель может взять для изучения Египет, Китай, Индию, культуры Средней Азии и т.д. Важно осознание детьми того, что мир художественной жизни на Земле чрезвычайно многолик – и это очень интересно, радостно. Через искусство мы приобщаемся к мировосприятию, к душе разных народов, сопереживаем им, становимся духовно богаче. Именно это нужно формировать на таких уроках.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Художественные культуры мира – это не история искусств этих народов. Это пространственно-предметный мир культуры, в котором выражается душа народа.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Есть удобный методически-игровой путь, чтобы не заниматься историей, а увидеть целостно образ культуры: путешествие сказочного героя по этим странам (Садко, </w:t>
      </w:r>
      <w:proofErr w:type="spellStart"/>
      <w:r w:rsidRPr="0094604F">
        <w:rPr>
          <w:rFonts w:eastAsia="Arial Unicode MS"/>
          <w:kern w:val="1"/>
          <w:sz w:val="28"/>
          <w:szCs w:val="28"/>
          <w:lang w:eastAsia="ar-SA"/>
        </w:rPr>
        <w:t>Синдбад-мореход</w:t>
      </w:r>
      <w:proofErr w:type="spellEnd"/>
      <w:r w:rsidRPr="0094604F">
        <w:rPr>
          <w:rFonts w:eastAsia="Arial Unicode MS"/>
          <w:kern w:val="1"/>
          <w:sz w:val="28"/>
          <w:szCs w:val="28"/>
          <w:lang w:eastAsia="ar-SA"/>
        </w:rPr>
        <w:t>, Одиссей, аргонавты и т.д.).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Каждая культура просматривается по четырем параметрам: природа и характер построек, люди в этой среде и праздники народов как выражение представлений о счастье и красоте жизни.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  <w:r w:rsidRPr="0094604F">
        <w:rPr>
          <w:rFonts w:eastAsia="Arial Unicode MS"/>
          <w:b/>
          <w:kern w:val="1"/>
          <w:sz w:val="28"/>
          <w:szCs w:val="28"/>
          <w:lang w:eastAsia="ar-SA"/>
        </w:rPr>
        <w:t xml:space="preserve">17.  Праздник как элемент художественной культуры страны. Образ японских построек. </w:t>
      </w:r>
    </w:p>
    <w:p w:rsidR="00F02D57" w:rsidRPr="0094604F" w:rsidRDefault="00F02D57" w:rsidP="00601A5A">
      <w:pPr>
        <w:widowControl w:val="0"/>
        <w:suppressAutoHyphens/>
        <w:ind w:firstLine="680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</w:t>
      </w: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Задание: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Изобразить японские постройки. Часть учеников работают над панно, а другие — рисуют постройки индивидуально. Затем лучшие из них вырезают и прикрепляют к общему панно «Праздник цветения вишни — сакуры».</w:t>
      </w:r>
    </w:p>
    <w:p w:rsidR="00F02D57" w:rsidRPr="0094604F" w:rsidRDefault="00F02D57" w:rsidP="00601A5A">
      <w:pPr>
        <w:widowControl w:val="0"/>
        <w:suppressAutoHyphens/>
        <w:ind w:firstLine="680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Материалы: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акварель, кисти, бумага, мелки, пастель, ножницы.</w:t>
      </w:r>
    </w:p>
    <w:p w:rsidR="00F02D57" w:rsidRPr="0094604F" w:rsidRDefault="00F02D57" w:rsidP="00601A5A">
      <w:pPr>
        <w:widowControl w:val="0"/>
        <w:suppressAutoHyphens/>
        <w:ind w:firstLine="680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Зрительный ряд: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слайды и фотографии японского храма </w:t>
      </w:r>
      <w:proofErr w:type="gramStart"/>
      <w:r w:rsidRPr="0094604F">
        <w:rPr>
          <w:rFonts w:eastAsia="Arial Unicode MS"/>
          <w:kern w:val="1"/>
          <w:sz w:val="28"/>
          <w:szCs w:val="28"/>
          <w:lang w:eastAsia="ar-SA"/>
        </w:rPr>
        <w:t>-п</w:t>
      </w:r>
      <w:proofErr w:type="gramEnd"/>
      <w:r w:rsidRPr="0094604F">
        <w:rPr>
          <w:rFonts w:eastAsia="Arial Unicode MS"/>
          <w:kern w:val="1"/>
          <w:sz w:val="28"/>
          <w:szCs w:val="28"/>
          <w:lang w:eastAsia="ar-SA"/>
        </w:rPr>
        <w:t>агоды и японского жилья.</w:t>
      </w:r>
    </w:p>
    <w:p w:rsidR="00F02D57" w:rsidRPr="0094604F" w:rsidRDefault="00F02D57" w:rsidP="00601A5A">
      <w:pPr>
        <w:widowControl w:val="0"/>
        <w:suppressAutoHyphens/>
        <w:ind w:firstLine="680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Литературный ряд: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японская поэзия.</w:t>
      </w:r>
    </w:p>
    <w:p w:rsidR="00F02D57" w:rsidRPr="0094604F" w:rsidRDefault="00F02D57" w:rsidP="00601A5A">
      <w:pPr>
        <w:widowControl w:val="0"/>
        <w:suppressAutoHyphens/>
        <w:ind w:firstLine="680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Музыкальный ряд: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запись японских инструментальных мелодий. </w:t>
      </w:r>
    </w:p>
    <w:p w:rsidR="00F02D57" w:rsidRPr="0094604F" w:rsidRDefault="00F02D57" w:rsidP="00601A5A">
      <w:pPr>
        <w:widowControl w:val="0"/>
        <w:suppressAutoHyphens/>
        <w:ind w:firstLine="709"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</w:p>
    <w:p w:rsidR="00F02D57" w:rsidRPr="0094604F" w:rsidRDefault="00F02D57" w:rsidP="00601A5A">
      <w:pPr>
        <w:widowControl w:val="0"/>
        <w:suppressAutoHyphens/>
        <w:ind w:firstLine="709"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  <w:r w:rsidRPr="0094604F">
        <w:rPr>
          <w:rFonts w:eastAsia="Arial Unicode MS"/>
          <w:b/>
          <w:kern w:val="1"/>
          <w:sz w:val="28"/>
          <w:szCs w:val="28"/>
          <w:lang w:eastAsia="ar-SA"/>
        </w:rPr>
        <w:t xml:space="preserve">18. Отношение к красоте природы в японской культуре. </w:t>
      </w:r>
    </w:p>
    <w:p w:rsidR="00F02D57" w:rsidRPr="0094604F" w:rsidRDefault="00F02D57" w:rsidP="00601A5A">
      <w:pPr>
        <w:widowControl w:val="0"/>
        <w:suppressAutoHyphens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Задание: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Изобразить природу через детали, характерные для японских художников (ветка дерева с птичкой, цветок с бабочкой, трава с кузнечиком, стрекозами, ветка цветущей вишни на фоне тумана, дальних гор).</w:t>
      </w:r>
    </w:p>
    <w:p w:rsidR="00F02D57" w:rsidRPr="0094604F" w:rsidRDefault="00F02D57" w:rsidP="00601A5A">
      <w:pPr>
        <w:widowControl w:val="0"/>
        <w:suppressAutoHyphens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kern w:val="1"/>
          <w:sz w:val="28"/>
          <w:szCs w:val="28"/>
          <w:u w:val="single"/>
          <w:lang w:eastAsia="ar-SA"/>
        </w:rPr>
        <w:t>Материалы</w:t>
      </w:r>
      <w:r w:rsidRPr="0094604F">
        <w:rPr>
          <w:rFonts w:eastAsia="Arial Unicode MS"/>
          <w:kern w:val="1"/>
          <w:sz w:val="28"/>
          <w:szCs w:val="28"/>
          <w:lang w:eastAsia="ar-SA"/>
        </w:rPr>
        <w:t>:  акварель, тушь, крупные и мелкие кисточки, ножницы, клей ПВА, бумага.</w:t>
      </w:r>
    </w:p>
    <w:p w:rsidR="00F02D57" w:rsidRPr="0094604F" w:rsidRDefault="00F02D57" w:rsidP="00601A5A">
      <w:pPr>
        <w:widowControl w:val="0"/>
        <w:suppressAutoHyphens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kern w:val="1"/>
          <w:sz w:val="28"/>
          <w:szCs w:val="28"/>
          <w:u w:val="single"/>
          <w:lang w:eastAsia="ar-SA"/>
        </w:rPr>
        <w:t>Зрительный ряд: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 фотографии с изображением техники </w:t>
      </w:r>
      <w:proofErr w:type="spellStart"/>
      <w:r w:rsidRPr="0094604F">
        <w:rPr>
          <w:rFonts w:eastAsia="Arial Unicode MS"/>
          <w:kern w:val="1"/>
          <w:sz w:val="28"/>
          <w:szCs w:val="28"/>
          <w:lang w:eastAsia="ar-SA"/>
        </w:rPr>
        <w:t>икэбана</w:t>
      </w:r>
      <w:proofErr w:type="spellEnd"/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; репродукции произведений К. Хокусая; образы японской природы, изображенные на свитках и ширмах. </w:t>
      </w:r>
    </w:p>
    <w:p w:rsidR="00F02D57" w:rsidRPr="0094604F" w:rsidRDefault="00F02D57" w:rsidP="00601A5A">
      <w:pPr>
        <w:widowControl w:val="0"/>
        <w:suppressAutoHyphens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Литературный ряд: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японская поэзия, отрывок из трактата «О любви к лесам и источникам» Го Си.</w:t>
      </w:r>
    </w:p>
    <w:p w:rsidR="00F02D57" w:rsidRPr="0094604F" w:rsidRDefault="00F02D57" w:rsidP="00601A5A">
      <w:pPr>
        <w:widowControl w:val="0"/>
        <w:suppressAutoHyphens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</w:p>
    <w:p w:rsidR="00F02D57" w:rsidRPr="0094604F" w:rsidRDefault="00F02D57" w:rsidP="00601A5A">
      <w:pPr>
        <w:widowControl w:val="0"/>
        <w:suppressAutoHyphens/>
        <w:snapToGrid w:val="0"/>
        <w:ind w:firstLine="709"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  <w:r w:rsidRPr="0094604F">
        <w:rPr>
          <w:rFonts w:eastAsia="Arial Unicode MS"/>
          <w:b/>
          <w:kern w:val="1"/>
          <w:sz w:val="28"/>
          <w:szCs w:val="28"/>
          <w:lang w:eastAsia="ar-SA"/>
        </w:rPr>
        <w:t xml:space="preserve">19. Образ человека, характер одежды в японской культуре. 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kern w:val="1"/>
          <w:sz w:val="28"/>
          <w:szCs w:val="28"/>
          <w:u w:val="single"/>
          <w:lang w:eastAsia="ar-SA"/>
        </w:rPr>
        <w:t xml:space="preserve">Задание: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Изображение японок в кимоно.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Материалы: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цветная бумага, бумага, ножницы, клей, акварель, кисти, мелки.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kern w:val="1"/>
          <w:sz w:val="28"/>
          <w:szCs w:val="28"/>
          <w:u w:val="single"/>
          <w:lang w:eastAsia="ar-SA"/>
        </w:rPr>
        <w:t xml:space="preserve">Зрительный ряд: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репродукции картин Т. </w:t>
      </w:r>
      <w:proofErr w:type="spellStart"/>
      <w:r w:rsidRPr="0094604F">
        <w:rPr>
          <w:rFonts w:eastAsia="Arial Unicode MS"/>
          <w:kern w:val="1"/>
          <w:sz w:val="28"/>
          <w:szCs w:val="28"/>
          <w:lang w:eastAsia="ar-SA"/>
        </w:rPr>
        <w:t>Киёнаго</w:t>
      </w:r>
      <w:proofErr w:type="spellEnd"/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«Вечерняя прохлада на берегу реки </w:t>
      </w:r>
      <w:proofErr w:type="spellStart"/>
      <w:r w:rsidRPr="0094604F">
        <w:rPr>
          <w:rFonts w:eastAsia="Arial Unicode MS"/>
          <w:kern w:val="1"/>
          <w:sz w:val="28"/>
          <w:szCs w:val="28"/>
          <w:lang w:eastAsia="ar-SA"/>
        </w:rPr>
        <w:t>Окива</w:t>
      </w:r>
      <w:proofErr w:type="spellEnd"/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»; </w:t>
      </w:r>
      <w:proofErr w:type="spellStart"/>
      <w:r w:rsidRPr="0094604F">
        <w:rPr>
          <w:rFonts w:eastAsia="Arial Unicode MS"/>
          <w:kern w:val="1"/>
          <w:sz w:val="28"/>
          <w:szCs w:val="28"/>
          <w:lang w:eastAsia="ar-SA"/>
        </w:rPr>
        <w:t>Харинобу</w:t>
      </w:r>
      <w:proofErr w:type="spellEnd"/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«Красавица»; фотографии с изображением образа японской женщины в национальной одежде.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Литературный ряд: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японская народная песня. </w:t>
      </w:r>
    </w:p>
    <w:p w:rsidR="00F02D57" w:rsidRPr="0094604F" w:rsidRDefault="00F02D57" w:rsidP="00601A5A">
      <w:pPr>
        <w:widowControl w:val="0"/>
        <w:suppressAutoHyphens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</w:p>
    <w:p w:rsidR="00F02D57" w:rsidRPr="0094604F" w:rsidRDefault="00F02D57" w:rsidP="00601A5A">
      <w:pPr>
        <w:widowControl w:val="0"/>
        <w:suppressAutoHyphens/>
        <w:ind w:firstLine="709"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  <w:r w:rsidRPr="0094604F">
        <w:rPr>
          <w:rFonts w:eastAsia="Arial Unicode MS"/>
          <w:b/>
          <w:kern w:val="1"/>
          <w:sz w:val="28"/>
          <w:szCs w:val="28"/>
          <w:lang w:eastAsia="ar-SA"/>
        </w:rPr>
        <w:t xml:space="preserve">20.  </w:t>
      </w:r>
      <w:proofErr w:type="gramStart"/>
      <w:r w:rsidRPr="0094604F">
        <w:rPr>
          <w:rFonts w:eastAsia="Arial Unicode MS"/>
          <w:b/>
          <w:kern w:val="1"/>
          <w:sz w:val="28"/>
          <w:szCs w:val="28"/>
          <w:lang w:eastAsia="ar-SA"/>
        </w:rPr>
        <w:t>Искусство народов гор и степей. (</w:t>
      </w:r>
      <w:proofErr w:type="gramEnd"/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Задание: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Изобразить жизнь в степи и красоту пустых пространств.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Материалы: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гуашь, бумага, кисти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Зрительный ряд: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репродукции картин М. Сарьяна «Колхоз села </w:t>
      </w:r>
      <w:proofErr w:type="spellStart"/>
      <w:r w:rsidRPr="0094604F">
        <w:rPr>
          <w:rFonts w:eastAsia="Arial Unicode MS"/>
          <w:kern w:val="1"/>
          <w:sz w:val="28"/>
          <w:szCs w:val="28"/>
          <w:lang w:eastAsia="ar-SA"/>
        </w:rPr>
        <w:t>Каринж</w:t>
      </w:r>
      <w:proofErr w:type="spellEnd"/>
      <w:r w:rsidRPr="0094604F">
        <w:rPr>
          <w:rFonts w:eastAsia="Arial Unicode MS"/>
          <w:kern w:val="1"/>
          <w:sz w:val="28"/>
          <w:szCs w:val="28"/>
          <w:lang w:eastAsia="ar-SA"/>
        </w:rPr>
        <w:t>», «Старый Ереван», П. Кузнецова «Степь», «Мираж в степи»; фотографии с изображением сакли и юрты; иллюстрации с изображением национальной казахской одежды.</w:t>
      </w:r>
    </w:p>
    <w:p w:rsidR="00F02D57" w:rsidRPr="0094604F" w:rsidRDefault="00F02D57" w:rsidP="00601A5A">
      <w:pPr>
        <w:widowControl w:val="0"/>
        <w:suppressAutoHyphens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Литературный ряд: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загадки, стихотворения В. С. </w:t>
      </w:r>
      <w:proofErr w:type="spellStart"/>
      <w:r w:rsidRPr="0094604F">
        <w:rPr>
          <w:rFonts w:eastAsia="Arial Unicode MS"/>
          <w:kern w:val="1"/>
          <w:sz w:val="28"/>
          <w:szCs w:val="28"/>
          <w:lang w:eastAsia="ar-SA"/>
        </w:rPr>
        <w:t>Терьяна</w:t>
      </w:r>
      <w:proofErr w:type="spellEnd"/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, Р. </w:t>
      </w:r>
      <w:proofErr w:type="spellStart"/>
      <w:r w:rsidRPr="0094604F">
        <w:rPr>
          <w:rFonts w:eastAsia="Arial Unicode MS"/>
          <w:kern w:val="1"/>
          <w:sz w:val="28"/>
          <w:szCs w:val="28"/>
          <w:lang w:eastAsia="ar-SA"/>
        </w:rPr>
        <w:t>Асаева</w:t>
      </w:r>
      <w:proofErr w:type="spellEnd"/>
      <w:r w:rsidRPr="0094604F">
        <w:rPr>
          <w:rFonts w:eastAsia="Arial Unicode MS"/>
          <w:kern w:val="1"/>
          <w:sz w:val="28"/>
          <w:szCs w:val="28"/>
          <w:lang w:eastAsia="ar-SA"/>
        </w:rPr>
        <w:t>, И. Никитина, А. Толстого.</w:t>
      </w:r>
    </w:p>
    <w:p w:rsidR="00F02D57" w:rsidRPr="0094604F" w:rsidRDefault="00F02D57" w:rsidP="00601A5A">
      <w:pPr>
        <w:widowControl w:val="0"/>
        <w:suppressAutoHyphens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Музыкальный ряд: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>запись народных мелодий (армянская, казахская)</w:t>
      </w:r>
    </w:p>
    <w:p w:rsidR="00F02D57" w:rsidRPr="0094604F" w:rsidRDefault="00F02D57" w:rsidP="00601A5A">
      <w:pPr>
        <w:widowControl w:val="0"/>
        <w:suppressAutoHyphens/>
        <w:snapToGrid w:val="0"/>
        <w:ind w:firstLine="709"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</w:p>
    <w:p w:rsidR="00F02D57" w:rsidRPr="0094604F" w:rsidRDefault="00F02D57" w:rsidP="00601A5A">
      <w:pPr>
        <w:widowControl w:val="0"/>
        <w:suppressAutoHyphens/>
        <w:snapToGrid w:val="0"/>
        <w:ind w:firstLine="709"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  <w:r w:rsidRPr="0094604F">
        <w:rPr>
          <w:rFonts w:eastAsia="Arial Unicode MS"/>
          <w:b/>
          <w:kern w:val="1"/>
          <w:sz w:val="28"/>
          <w:szCs w:val="28"/>
          <w:lang w:eastAsia="ar-SA"/>
        </w:rPr>
        <w:t xml:space="preserve">21. Образ художественной культуры Средней Азии.  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Задание: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Подумать над образом древнего среднеазиатского города; выполнить обрывную аппликацию на цветной бумаге.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Материалы: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цветная бумага, мелки, ножницы, клей ПВА.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Зрительный ряд: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иллюстрация «Пустыня», фотографии мечетей, минаретов, медресе, мавзолея в Средней Азии; иллюстрации декора архитектурных памятников.</w:t>
      </w:r>
    </w:p>
    <w:p w:rsidR="00F02D57" w:rsidRPr="0094604F" w:rsidRDefault="00F02D57" w:rsidP="00601A5A">
      <w:pPr>
        <w:widowControl w:val="0"/>
        <w:suppressAutoHyphens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Литературный ряд: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Н. Сладков «Желтая земля»; стихотворения Низами.</w:t>
      </w:r>
    </w:p>
    <w:p w:rsidR="00F02D57" w:rsidRPr="0094604F" w:rsidRDefault="00F02D57" w:rsidP="00601A5A">
      <w:pPr>
        <w:widowControl w:val="0"/>
        <w:suppressAutoHyphens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</w:p>
    <w:p w:rsidR="00F02D57" w:rsidRPr="0094604F" w:rsidRDefault="00F02D57" w:rsidP="00601A5A">
      <w:pPr>
        <w:widowControl w:val="0"/>
        <w:suppressAutoHyphens/>
        <w:ind w:firstLine="709"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  <w:r w:rsidRPr="0094604F">
        <w:rPr>
          <w:rFonts w:eastAsia="Arial Unicode MS"/>
          <w:b/>
          <w:kern w:val="1"/>
          <w:sz w:val="28"/>
          <w:szCs w:val="28"/>
          <w:lang w:eastAsia="ar-SA"/>
        </w:rPr>
        <w:t>22. Образ красоты древнегреческого человека</w:t>
      </w:r>
      <w:r w:rsidRPr="0094604F">
        <w:rPr>
          <w:rFonts w:eastAsia="Arial Unicode MS"/>
          <w:b/>
          <w:bCs/>
          <w:kern w:val="1"/>
          <w:sz w:val="28"/>
          <w:szCs w:val="28"/>
          <w:lang w:eastAsia="ar-SA"/>
        </w:rPr>
        <w:t>.</w:t>
      </w:r>
      <w:r w:rsidRPr="0094604F">
        <w:rPr>
          <w:rFonts w:eastAsia="Arial Unicode MS"/>
          <w:b/>
          <w:kern w:val="1"/>
          <w:sz w:val="28"/>
          <w:szCs w:val="28"/>
          <w:lang w:eastAsia="ar-SA"/>
        </w:rPr>
        <w:t xml:space="preserve"> </w:t>
      </w:r>
    </w:p>
    <w:p w:rsidR="00F02D57" w:rsidRPr="0094604F" w:rsidRDefault="00F02D57" w:rsidP="00601A5A">
      <w:pPr>
        <w:widowControl w:val="0"/>
        <w:suppressAutoHyphens/>
        <w:ind w:firstLine="680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Задание: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 изобразить фигуры олимпийских спортсменов (фигура в движении) в соответствии с пониманием греками красоты человеческого тела — физически совершенного, прекрасного и в покое, и в движении.</w:t>
      </w:r>
    </w:p>
    <w:p w:rsidR="00F02D57" w:rsidRPr="0094604F" w:rsidRDefault="00F02D57" w:rsidP="00601A5A">
      <w:pPr>
        <w:widowControl w:val="0"/>
        <w:suppressAutoHyphens/>
        <w:ind w:firstLine="680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Материалы: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графические материалы, альбом.</w:t>
      </w:r>
    </w:p>
    <w:p w:rsidR="00F02D57" w:rsidRPr="0094604F" w:rsidRDefault="00F02D57" w:rsidP="00601A5A">
      <w:pPr>
        <w:widowControl w:val="0"/>
        <w:suppressAutoHyphens/>
        <w:ind w:firstLine="680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Зрительный ряд: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фотографии скульптур: «Дискобол» Мирона; «</w:t>
      </w:r>
      <w:proofErr w:type="spellStart"/>
      <w:r w:rsidRPr="0094604F">
        <w:rPr>
          <w:rFonts w:eastAsia="Arial Unicode MS"/>
          <w:kern w:val="1"/>
          <w:sz w:val="28"/>
          <w:szCs w:val="28"/>
          <w:lang w:eastAsia="ar-SA"/>
        </w:rPr>
        <w:t>Кольеносец</w:t>
      </w:r>
      <w:proofErr w:type="spellEnd"/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» </w:t>
      </w:r>
      <w:proofErr w:type="spellStart"/>
      <w:r w:rsidRPr="0094604F">
        <w:rPr>
          <w:rFonts w:eastAsia="Arial Unicode MS"/>
          <w:kern w:val="1"/>
          <w:sz w:val="28"/>
          <w:szCs w:val="28"/>
          <w:lang w:eastAsia="ar-SA"/>
        </w:rPr>
        <w:t>Поликлета</w:t>
      </w:r>
      <w:proofErr w:type="spellEnd"/>
      <w:r w:rsidRPr="0094604F">
        <w:rPr>
          <w:rFonts w:eastAsia="Arial Unicode MS"/>
          <w:kern w:val="1"/>
          <w:sz w:val="28"/>
          <w:szCs w:val="28"/>
          <w:lang w:eastAsia="ar-SA"/>
        </w:rPr>
        <w:t>, античных ваз.</w:t>
      </w:r>
    </w:p>
    <w:p w:rsidR="00F02D57" w:rsidRPr="0094604F" w:rsidRDefault="00F02D57" w:rsidP="00601A5A">
      <w:pPr>
        <w:widowControl w:val="0"/>
        <w:suppressAutoHyphens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Литературный ряд: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отрывок из древнегреческой трагедии Софокла «Антигона»; стихотворение О. Тарутина «Античные вазы».</w:t>
      </w:r>
    </w:p>
    <w:p w:rsidR="00F02D57" w:rsidRPr="0094604F" w:rsidRDefault="00F02D57" w:rsidP="00601A5A">
      <w:pPr>
        <w:widowControl w:val="0"/>
        <w:suppressAutoHyphens/>
        <w:ind w:firstLine="680"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</w:p>
    <w:p w:rsidR="00F02D57" w:rsidRPr="0094604F" w:rsidRDefault="00F02D57" w:rsidP="00601A5A">
      <w:pPr>
        <w:widowControl w:val="0"/>
        <w:suppressAutoHyphens/>
        <w:ind w:firstLine="709"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  <w:r w:rsidRPr="0094604F">
        <w:rPr>
          <w:rFonts w:eastAsia="Arial Unicode MS"/>
          <w:b/>
          <w:kern w:val="1"/>
          <w:sz w:val="28"/>
          <w:szCs w:val="28"/>
          <w:lang w:eastAsia="ar-SA"/>
        </w:rPr>
        <w:lastRenderedPageBreak/>
        <w:t xml:space="preserve">23. Древнегреческая архитектура. 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Задание: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изобразить греческие храмы (объемное моделирование из бумаги).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Материалы: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 бумага большого формата, ножницы, гуашь, кисти, клей.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Зрительный ряд: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фотографии Акрополя, Парфенона, иллюстрации дорического, ионического, коринфского и композиционного ордеров.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Литературный ряд: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>стихотворение О. Тарутина «Древние греки».</w:t>
      </w:r>
    </w:p>
    <w:p w:rsidR="00F02D57" w:rsidRPr="0094604F" w:rsidRDefault="00F02D57" w:rsidP="00601A5A">
      <w:pPr>
        <w:widowControl w:val="0"/>
        <w:suppressAutoHyphens/>
        <w:ind w:firstLine="680"/>
        <w:jc w:val="both"/>
        <w:rPr>
          <w:rFonts w:eastAsia="Arial Unicode MS"/>
          <w:kern w:val="1"/>
          <w:sz w:val="28"/>
          <w:szCs w:val="28"/>
          <w:lang w:eastAsia="ar-SA"/>
        </w:rPr>
      </w:pPr>
    </w:p>
    <w:p w:rsidR="00F02D57" w:rsidRPr="0094604F" w:rsidRDefault="00F02D57" w:rsidP="00601A5A">
      <w:pPr>
        <w:widowControl w:val="0"/>
        <w:suppressAutoHyphens/>
        <w:ind w:firstLine="709"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  <w:r w:rsidRPr="0094604F">
        <w:rPr>
          <w:rFonts w:eastAsia="Arial Unicode MS"/>
          <w:b/>
          <w:kern w:val="1"/>
          <w:sz w:val="28"/>
          <w:szCs w:val="28"/>
          <w:lang w:eastAsia="ar-SA"/>
        </w:rPr>
        <w:t xml:space="preserve">24. Древнегреческий праздник. Олимпийские игры в Древней Греции. 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Задание: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На уроке дети создают панно «Олимпийские игры в Древней Греции». 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Материалы: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цветная бумага, бумага, ножницы, клей ПВА, мелки, гуашь, кисти.</w:t>
      </w:r>
    </w:p>
    <w:p w:rsidR="00F02D57" w:rsidRPr="0094604F" w:rsidRDefault="00F02D57" w:rsidP="00601A5A">
      <w:pPr>
        <w:widowControl w:val="0"/>
        <w:suppressAutoHyphens/>
        <w:ind w:firstLine="680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Зрительный ряд: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>фотографии рисунков на древнегреческих вазах, скульптур; рисунки с изображением Олимпии.</w:t>
      </w:r>
    </w:p>
    <w:p w:rsidR="00F02D57" w:rsidRPr="0094604F" w:rsidRDefault="00F02D57" w:rsidP="00601A5A">
      <w:pPr>
        <w:widowControl w:val="0"/>
        <w:suppressAutoHyphens/>
        <w:ind w:firstLine="680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Литературный ряд: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легендарные рассказы о знаменитых атлетах.</w:t>
      </w:r>
    </w:p>
    <w:p w:rsidR="00F02D57" w:rsidRPr="0094604F" w:rsidRDefault="00F02D57" w:rsidP="00601A5A">
      <w:pPr>
        <w:widowControl w:val="0"/>
        <w:suppressAutoHyphens/>
        <w:ind w:firstLine="680"/>
        <w:jc w:val="both"/>
        <w:rPr>
          <w:rFonts w:eastAsia="Arial Unicode MS"/>
          <w:kern w:val="1"/>
          <w:sz w:val="28"/>
          <w:szCs w:val="28"/>
          <w:lang w:eastAsia="ar-SA"/>
        </w:rPr>
      </w:pPr>
    </w:p>
    <w:p w:rsidR="00F02D57" w:rsidRPr="0094604F" w:rsidRDefault="00F02D57" w:rsidP="00601A5A">
      <w:pPr>
        <w:widowControl w:val="0"/>
        <w:suppressAutoHyphens/>
        <w:ind w:firstLine="680"/>
        <w:jc w:val="both"/>
        <w:rPr>
          <w:rFonts w:eastAsia="Arial Unicode MS"/>
          <w:b/>
          <w:bCs/>
          <w:kern w:val="1"/>
          <w:sz w:val="28"/>
          <w:szCs w:val="28"/>
          <w:lang w:eastAsia="ar-SA"/>
        </w:rPr>
      </w:pPr>
      <w:r w:rsidRPr="0094604F">
        <w:rPr>
          <w:rFonts w:eastAsia="Arial Unicode MS"/>
          <w:b/>
          <w:bCs/>
          <w:kern w:val="1"/>
          <w:sz w:val="28"/>
          <w:szCs w:val="28"/>
          <w:lang w:eastAsia="ar-SA"/>
        </w:rPr>
        <w:t xml:space="preserve">25. Образ готических городов средневековой Европы. Средневековая архитектура. 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Задание: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На уроке дети конструируют средневековые готические здания. 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Материалы: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цветная бумага, бумага, ножницы, клей ПВА, мелки, гуашь, кисти.</w:t>
      </w:r>
    </w:p>
    <w:p w:rsidR="00F02D57" w:rsidRPr="0094604F" w:rsidRDefault="00F02D57" w:rsidP="00601A5A">
      <w:pPr>
        <w:widowControl w:val="0"/>
        <w:suppressAutoHyphens/>
        <w:ind w:firstLine="680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Зрительный ряд: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>фотографии с изображением средневековой архитектуры.</w:t>
      </w:r>
    </w:p>
    <w:p w:rsidR="00F02D57" w:rsidRPr="0094604F" w:rsidRDefault="00F02D57" w:rsidP="00601A5A">
      <w:pPr>
        <w:widowControl w:val="0"/>
        <w:suppressAutoHyphens/>
        <w:ind w:firstLine="680"/>
        <w:jc w:val="both"/>
        <w:rPr>
          <w:rFonts w:eastAsia="Arial Unicode MS"/>
          <w:b/>
          <w:bCs/>
          <w:kern w:val="1"/>
          <w:sz w:val="28"/>
          <w:szCs w:val="28"/>
          <w:lang w:eastAsia="ar-SA"/>
        </w:rPr>
      </w:pPr>
    </w:p>
    <w:p w:rsidR="00F02D57" w:rsidRPr="0094604F" w:rsidRDefault="00F02D57" w:rsidP="00601A5A">
      <w:pPr>
        <w:widowControl w:val="0"/>
        <w:suppressAutoHyphens/>
        <w:ind w:firstLine="680"/>
        <w:jc w:val="both"/>
        <w:rPr>
          <w:rFonts w:eastAsia="Arial Unicode MS"/>
          <w:b/>
          <w:bCs/>
          <w:kern w:val="1"/>
          <w:sz w:val="28"/>
          <w:szCs w:val="28"/>
          <w:lang w:eastAsia="ar-SA"/>
        </w:rPr>
      </w:pPr>
      <w:r w:rsidRPr="0094604F">
        <w:rPr>
          <w:rFonts w:eastAsia="Arial Unicode MS"/>
          <w:b/>
          <w:bCs/>
          <w:kern w:val="1"/>
          <w:sz w:val="28"/>
          <w:szCs w:val="28"/>
          <w:lang w:eastAsia="ar-SA"/>
        </w:rPr>
        <w:t xml:space="preserve">26. Средневековые готические костюмы. Ремесленные цеха. 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Задание: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На уроке дети работают над панно «Праздник цехов ремесленников на городской площади». 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Материалы: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цветная бумага, бумага, ножницы, клей ПВА, мелки, гуашь, кисти.</w:t>
      </w:r>
    </w:p>
    <w:p w:rsidR="00F02D57" w:rsidRPr="0094604F" w:rsidRDefault="00F02D57" w:rsidP="00601A5A">
      <w:pPr>
        <w:widowControl w:val="0"/>
        <w:suppressAutoHyphens/>
        <w:ind w:firstLine="680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Зрительный ряд: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рисунки с изображением средневековой одежды и гербов ремесленных цехов.</w:t>
      </w:r>
    </w:p>
    <w:p w:rsidR="00F02D57" w:rsidRPr="0094604F" w:rsidRDefault="00F02D57" w:rsidP="00601A5A">
      <w:pPr>
        <w:widowControl w:val="0"/>
        <w:suppressAutoHyphens/>
        <w:ind w:firstLine="680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Литературный ряд: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отрывок поэмы Вернера Садовника «Крестьянин </w:t>
      </w:r>
      <w:proofErr w:type="spellStart"/>
      <w:r w:rsidRPr="0094604F">
        <w:rPr>
          <w:rFonts w:eastAsia="Arial Unicode MS"/>
          <w:kern w:val="1"/>
          <w:sz w:val="28"/>
          <w:szCs w:val="28"/>
          <w:lang w:eastAsia="ar-SA"/>
        </w:rPr>
        <w:t>Гельмбрехт</w:t>
      </w:r>
      <w:proofErr w:type="spellEnd"/>
      <w:r w:rsidRPr="0094604F">
        <w:rPr>
          <w:rFonts w:eastAsia="Arial Unicode MS"/>
          <w:kern w:val="1"/>
          <w:sz w:val="28"/>
          <w:szCs w:val="28"/>
          <w:lang w:eastAsia="ar-SA"/>
        </w:rPr>
        <w:t>».</w:t>
      </w:r>
    </w:p>
    <w:p w:rsidR="00F02D57" w:rsidRPr="0094604F" w:rsidRDefault="00F02D57" w:rsidP="00601A5A">
      <w:pPr>
        <w:widowControl w:val="0"/>
        <w:suppressAutoHyphens/>
        <w:ind w:firstLine="680"/>
        <w:jc w:val="both"/>
        <w:rPr>
          <w:rFonts w:eastAsia="Arial Unicode MS"/>
          <w:kern w:val="1"/>
          <w:sz w:val="28"/>
          <w:szCs w:val="28"/>
          <w:lang w:eastAsia="ar-SA"/>
        </w:rPr>
      </w:pPr>
    </w:p>
    <w:p w:rsidR="00F02D57" w:rsidRPr="0094604F" w:rsidRDefault="00F02D57" w:rsidP="00601A5A">
      <w:pPr>
        <w:widowControl w:val="0"/>
        <w:suppressAutoHyphens/>
        <w:ind w:firstLine="680"/>
        <w:jc w:val="both"/>
        <w:rPr>
          <w:rFonts w:eastAsia="Arial Unicode MS"/>
          <w:b/>
          <w:bCs/>
          <w:kern w:val="1"/>
          <w:sz w:val="28"/>
          <w:szCs w:val="28"/>
          <w:lang w:eastAsia="ar-SA"/>
        </w:rPr>
      </w:pPr>
      <w:r w:rsidRPr="0094604F">
        <w:rPr>
          <w:rFonts w:eastAsia="Arial Unicode MS"/>
          <w:b/>
          <w:bCs/>
          <w:kern w:val="1"/>
          <w:sz w:val="28"/>
          <w:szCs w:val="28"/>
          <w:lang w:eastAsia="ar-SA"/>
        </w:rPr>
        <w:t xml:space="preserve">27. Многообразие художественных культур в мире. Обобщение по теме «Каждый народ - художник». 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Задание: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На уроке дети с учителем играют в викторину по темам прошлых четвертей. 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Материалы: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карточки, задания, дидактические игры, графические материалы.</w:t>
      </w:r>
    </w:p>
    <w:p w:rsidR="00F02D57" w:rsidRPr="0094604F" w:rsidRDefault="00F02D57" w:rsidP="00601A5A">
      <w:pPr>
        <w:widowControl w:val="0"/>
        <w:suppressAutoHyphens/>
        <w:ind w:firstLine="680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Зрительный ряд: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фотографии архитектурных построек.</w:t>
      </w:r>
    </w:p>
    <w:p w:rsidR="00F02D57" w:rsidRPr="0094604F" w:rsidRDefault="00F02D57" w:rsidP="00601A5A">
      <w:pPr>
        <w:widowControl w:val="0"/>
        <w:suppressAutoHyphens/>
        <w:ind w:firstLine="680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Литературный ряд: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легенда о мастере города Ургенча.</w:t>
      </w:r>
    </w:p>
    <w:p w:rsidR="00F02D57" w:rsidRPr="0094604F" w:rsidRDefault="00F02D57" w:rsidP="00601A5A">
      <w:pPr>
        <w:widowControl w:val="0"/>
        <w:suppressAutoHyphens/>
        <w:ind w:firstLine="680"/>
        <w:jc w:val="both"/>
        <w:rPr>
          <w:rFonts w:eastAsia="Arial Unicode MS"/>
          <w:kern w:val="1"/>
          <w:sz w:val="28"/>
          <w:szCs w:val="28"/>
          <w:lang w:eastAsia="ar-SA"/>
        </w:rPr>
      </w:pPr>
    </w:p>
    <w:p w:rsidR="00F02D57" w:rsidRPr="0094604F" w:rsidRDefault="00F02D57" w:rsidP="00601A5A">
      <w:pPr>
        <w:widowControl w:val="0"/>
        <w:suppressAutoHyphens/>
        <w:ind w:firstLine="680"/>
        <w:jc w:val="both"/>
        <w:rPr>
          <w:rFonts w:eastAsia="Arial Unicode MS"/>
          <w:kern w:val="1"/>
          <w:sz w:val="28"/>
          <w:szCs w:val="28"/>
          <w:lang w:eastAsia="ar-SA"/>
        </w:rPr>
      </w:pPr>
    </w:p>
    <w:p w:rsidR="00F02D57" w:rsidRPr="0094604F" w:rsidRDefault="00F02D57" w:rsidP="00601A5A">
      <w:pPr>
        <w:widowControl w:val="0"/>
        <w:suppressAutoHyphens/>
        <w:ind w:firstLine="680"/>
        <w:jc w:val="both"/>
        <w:rPr>
          <w:rFonts w:eastAsia="Arial Unicode MS"/>
          <w:b/>
          <w:bCs/>
          <w:kern w:val="1"/>
          <w:sz w:val="28"/>
          <w:szCs w:val="28"/>
          <w:lang w:eastAsia="ar-SA"/>
        </w:rPr>
      </w:pPr>
    </w:p>
    <w:p w:rsidR="00F02D57" w:rsidRPr="0094604F" w:rsidRDefault="00F02D57" w:rsidP="00601A5A">
      <w:pPr>
        <w:widowControl w:val="0"/>
        <w:suppressAutoHyphens/>
        <w:ind w:firstLine="680"/>
        <w:jc w:val="both"/>
        <w:rPr>
          <w:rFonts w:eastAsia="Arial Unicode MS"/>
          <w:b/>
          <w:bCs/>
          <w:kern w:val="1"/>
          <w:sz w:val="28"/>
          <w:szCs w:val="28"/>
          <w:lang w:eastAsia="ar-SA"/>
        </w:rPr>
      </w:pPr>
      <w:proofErr w:type="gramStart"/>
      <w:r w:rsidRPr="0094604F">
        <w:rPr>
          <w:rFonts w:eastAsia="Arial Unicode MS"/>
          <w:b/>
          <w:bCs/>
          <w:kern w:val="1"/>
          <w:sz w:val="28"/>
          <w:szCs w:val="28"/>
          <w:lang w:eastAsia="ar-SA"/>
        </w:rPr>
        <w:t>«Искусство объединяет народы» (</w:t>
      </w:r>
      <w:proofErr w:type="gramEnd"/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lastRenderedPageBreak/>
        <w:t>Последняя четверть этого класса завершает программу начальной школы. Заканчивается первый этап обучения. Педагогу необходимо завершить основные линии осознания искусства ребенком.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Темы года вводили детей в богатство и разнообразие представлений народов о красоте явлений жизни. Здесь все: и понимание природы, и связь с ней построек, и одежда и праздники – все разное. Мы и должны были осознать: именно это прекрасно, что человечество столь богато разными художественными культурами и что они не случайно разные. В четвертой четверти задачи принципиально меняются – они как бы противоположны – от представлений о великом многообразии к представлениям о единстве для всех народов понимания красоты и безобразия коренных явлений жизни. Дети должны увидеть, что при любой разности люди остаются людьми, и есть нечто, воспринимаемое всеми народами Земли как одинаково прекрасное. Мы единое племя Земли, несмотря на всю непохожесть, мы братья. Общими для всех народов являются представления не о внешних проявлениях, а о самых глубинных, не подчиненных внешним условиям природы и истории.</w:t>
      </w:r>
    </w:p>
    <w:p w:rsidR="00F02D57" w:rsidRPr="0094604F" w:rsidRDefault="00F02D57" w:rsidP="00601A5A">
      <w:pPr>
        <w:widowControl w:val="0"/>
        <w:suppressAutoHyphens/>
        <w:jc w:val="both"/>
        <w:rPr>
          <w:rFonts w:eastAsia="Arial Unicode MS"/>
          <w:kern w:val="1"/>
          <w:sz w:val="28"/>
          <w:szCs w:val="28"/>
          <w:lang w:eastAsia="ar-SA"/>
        </w:rPr>
      </w:pPr>
    </w:p>
    <w:p w:rsidR="00F02D57" w:rsidRPr="0094604F" w:rsidRDefault="00F02D57" w:rsidP="00601A5A">
      <w:pPr>
        <w:widowControl w:val="0"/>
        <w:suppressAutoHyphens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</w:p>
    <w:p w:rsidR="00F02D57" w:rsidRPr="0094604F" w:rsidRDefault="00F02D57" w:rsidP="00601A5A">
      <w:pPr>
        <w:widowControl w:val="0"/>
        <w:suppressAutoHyphens/>
        <w:ind w:firstLine="709"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  <w:r w:rsidRPr="0094604F">
        <w:rPr>
          <w:rFonts w:eastAsia="Arial Unicode MS"/>
          <w:b/>
          <w:kern w:val="1"/>
          <w:sz w:val="28"/>
          <w:szCs w:val="28"/>
          <w:lang w:eastAsia="ar-SA"/>
        </w:rPr>
        <w:t>28. Все народы воспевают материнство</w:t>
      </w:r>
      <w:r w:rsidRPr="0094604F">
        <w:rPr>
          <w:rFonts w:eastAsia="Arial Unicode MS"/>
          <w:b/>
          <w:bCs/>
          <w:kern w:val="1"/>
          <w:sz w:val="28"/>
          <w:szCs w:val="28"/>
          <w:lang w:eastAsia="ar-SA"/>
        </w:rPr>
        <w:t>.</w:t>
      </w:r>
      <w:r w:rsidRPr="0094604F">
        <w:rPr>
          <w:rFonts w:eastAsia="Arial Unicode MS"/>
          <w:b/>
          <w:kern w:val="1"/>
          <w:sz w:val="28"/>
          <w:szCs w:val="28"/>
          <w:lang w:eastAsia="ar-SA"/>
        </w:rPr>
        <w:t xml:space="preserve"> 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lang w:eastAsia="ar-SA"/>
        </w:rPr>
        <w:t>Задание: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изобразить мать и дитя, их единство, ласку, отношение друг к другу (изображение по представлению).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Материалы: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гуашь, пастель, кисти, бумага. </w:t>
      </w:r>
    </w:p>
    <w:p w:rsidR="00F02D57" w:rsidRPr="0094604F" w:rsidRDefault="00F02D57" w:rsidP="00601A5A">
      <w:pPr>
        <w:widowControl w:val="0"/>
        <w:suppressAutoHyphens/>
        <w:ind w:firstLine="680"/>
        <w:jc w:val="both"/>
        <w:rPr>
          <w:rFonts w:eastAsia="Arial Unicode MS"/>
          <w:kern w:val="1"/>
          <w:sz w:val="28"/>
          <w:szCs w:val="28"/>
          <w:lang w:eastAsia="ar-SA"/>
        </w:rPr>
      </w:pPr>
      <w:proofErr w:type="gramStart"/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Зрительный ряд: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 репродукции картин П. Пикассо «Мать и дитя», А. и С. Ткачевых «Матери», А. </w:t>
      </w:r>
      <w:proofErr w:type="spellStart"/>
      <w:r w:rsidRPr="0094604F">
        <w:rPr>
          <w:rFonts w:eastAsia="Arial Unicode MS"/>
          <w:kern w:val="1"/>
          <w:sz w:val="28"/>
          <w:szCs w:val="28"/>
          <w:lang w:eastAsia="ar-SA"/>
        </w:rPr>
        <w:t>Пластова</w:t>
      </w:r>
      <w:proofErr w:type="spellEnd"/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«Мама», Рафаэля «Сикстинская мадонна»  и т.д.</w:t>
      </w:r>
      <w:proofErr w:type="gramEnd"/>
    </w:p>
    <w:p w:rsidR="00F02D57" w:rsidRPr="0094604F" w:rsidRDefault="00F02D57" w:rsidP="00601A5A">
      <w:pPr>
        <w:widowControl w:val="0"/>
        <w:suppressAutoHyphens/>
        <w:ind w:firstLine="680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Литературный ряд: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>пословицы о материнстве, стихотворения о матери.</w:t>
      </w:r>
    </w:p>
    <w:p w:rsidR="00F02D57" w:rsidRPr="0094604F" w:rsidRDefault="00F02D57" w:rsidP="00601A5A">
      <w:pPr>
        <w:widowControl w:val="0"/>
        <w:suppressAutoHyphens/>
        <w:ind w:firstLine="680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Музыкальный ряд: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>запись песни «Наши мамы» в исполнении Л.  Зыкиной.</w:t>
      </w:r>
    </w:p>
    <w:p w:rsidR="00F02D57" w:rsidRPr="0094604F" w:rsidRDefault="00F02D57" w:rsidP="00601A5A">
      <w:pPr>
        <w:widowControl w:val="0"/>
        <w:suppressAutoHyphens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</w:t>
      </w:r>
    </w:p>
    <w:p w:rsidR="00F02D57" w:rsidRPr="0094604F" w:rsidRDefault="00F02D57" w:rsidP="00601A5A">
      <w:pPr>
        <w:widowControl w:val="0"/>
        <w:suppressAutoHyphens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b/>
          <w:kern w:val="1"/>
          <w:sz w:val="28"/>
          <w:szCs w:val="28"/>
          <w:lang w:eastAsia="ar-SA"/>
        </w:rPr>
        <w:t>29. Все народы воспевают мудрость старости</w:t>
      </w:r>
      <w:proofErr w:type="gramStart"/>
      <w:r w:rsidRPr="0094604F">
        <w:rPr>
          <w:rFonts w:eastAsia="Arial Unicode MS"/>
          <w:b/>
          <w:kern w:val="1"/>
          <w:sz w:val="28"/>
          <w:szCs w:val="28"/>
          <w:lang w:eastAsia="ar-SA"/>
        </w:rPr>
        <w:t>.</w:t>
      </w:r>
      <w:proofErr w:type="gramEnd"/>
      <w:r w:rsidRPr="0094604F">
        <w:rPr>
          <w:rFonts w:eastAsia="Arial Unicode MS"/>
          <w:b/>
          <w:kern w:val="1"/>
          <w:sz w:val="28"/>
          <w:szCs w:val="28"/>
          <w:lang w:eastAsia="ar-SA"/>
        </w:rPr>
        <w:t xml:space="preserve"> </w:t>
      </w:r>
      <w:proofErr w:type="gramStart"/>
      <w:r w:rsidRPr="0094604F">
        <w:rPr>
          <w:rFonts w:eastAsia="Arial Unicode MS"/>
          <w:kern w:val="1"/>
          <w:sz w:val="28"/>
          <w:szCs w:val="28"/>
          <w:lang w:eastAsia="ar-SA"/>
        </w:rPr>
        <w:t>с</w:t>
      </w:r>
      <w:proofErr w:type="gramEnd"/>
      <w:r w:rsidRPr="0094604F">
        <w:rPr>
          <w:rFonts w:eastAsia="Arial Unicode MS"/>
          <w:kern w:val="1"/>
          <w:sz w:val="28"/>
          <w:szCs w:val="28"/>
          <w:lang w:eastAsia="ar-SA"/>
        </w:rPr>
        <w:t>тремиться выразить его внутренний мир.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Материалы: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гуашь, бумага, кисти, мелки, пастель.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Зрительный ряд: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>репродукции картин Рембрандта «Портрет старика в красном», Леонардо да Винчи «Автопортрет».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Литературный ряд: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стих «Старик» А. Плещеева, «Мой дедушка</w:t>
      </w:r>
      <w:proofErr w:type="gramStart"/>
      <w:r w:rsidRPr="0094604F">
        <w:rPr>
          <w:rFonts w:eastAsia="Arial Unicode MS"/>
          <w:kern w:val="1"/>
          <w:sz w:val="28"/>
          <w:szCs w:val="28"/>
          <w:lang w:eastAsia="ar-SA"/>
        </w:rPr>
        <w:t>»Р</w:t>
      </w:r>
      <w:proofErr w:type="gramEnd"/>
      <w:r w:rsidRPr="0094604F">
        <w:rPr>
          <w:rFonts w:eastAsia="Arial Unicode MS"/>
          <w:kern w:val="1"/>
          <w:sz w:val="28"/>
          <w:szCs w:val="28"/>
          <w:lang w:eastAsia="ar-SA"/>
        </w:rPr>
        <w:t>. Гамзатова.</w:t>
      </w:r>
    </w:p>
    <w:p w:rsidR="00F02D57" w:rsidRPr="0094604F" w:rsidRDefault="00F02D57" w:rsidP="00601A5A">
      <w:pPr>
        <w:widowControl w:val="0"/>
        <w:suppressAutoHyphens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</w:p>
    <w:p w:rsidR="00F02D57" w:rsidRPr="0094604F" w:rsidRDefault="00F02D57" w:rsidP="00601A5A">
      <w:pPr>
        <w:widowControl w:val="0"/>
        <w:suppressAutoHyphens/>
        <w:ind w:firstLine="709"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  <w:r w:rsidRPr="0094604F">
        <w:rPr>
          <w:rFonts w:eastAsia="Arial Unicode MS"/>
          <w:b/>
          <w:kern w:val="1"/>
          <w:sz w:val="28"/>
          <w:szCs w:val="28"/>
          <w:lang w:eastAsia="ar-SA"/>
        </w:rPr>
        <w:t xml:space="preserve">30. </w:t>
      </w:r>
      <w:proofErr w:type="gramStart"/>
      <w:r w:rsidRPr="0094604F">
        <w:rPr>
          <w:rFonts w:eastAsia="Arial Unicode MS"/>
          <w:b/>
          <w:kern w:val="1"/>
          <w:sz w:val="28"/>
          <w:szCs w:val="28"/>
          <w:lang w:eastAsia="ar-SA"/>
        </w:rPr>
        <w:t>Сопереживание — великая тема искусства.</w:t>
      </w:r>
      <w:r w:rsidRPr="0094604F">
        <w:rPr>
          <w:rFonts w:eastAsia="Arial Unicode MS"/>
          <w:b/>
          <w:i/>
          <w:kern w:val="1"/>
          <w:sz w:val="28"/>
          <w:szCs w:val="28"/>
          <w:lang w:eastAsia="ar-SA"/>
        </w:rPr>
        <w:t xml:space="preserve"> </w:t>
      </w:r>
      <w:r w:rsidRPr="0094604F">
        <w:rPr>
          <w:rFonts w:eastAsia="Arial Unicode MS"/>
          <w:b/>
          <w:kern w:val="1"/>
          <w:sz w:val="28"/>
          <w:szCs w:val="28"/>
          <w:lang w:eastAsia="ar-SA"/>
        </w:rPr>
        <w:t>(</w:t>
      </w:r>
      <w:proofErr w:type="gramEnd"/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Задание: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 обдумать рисунок с драматичным сюжетом (больное животное, погибшее дерево и т. п.) и изобразить.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Материалы: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белая бумага, графические материалы.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Зрительный ряд: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репродукции картин В. Перова «Тройка», Рембрандта «Возвращение блудного сына».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Литературный ряд: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>отрывок рассказа А. Чехова «Ванька»; стихотворения Н. Некрасова «Плач детей», Б. Слуцкого «Лошади в океане».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lastRenderedPageBreak/>
        <w:t>Музыкальный ряд: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музыка на этом уроке может быть использована для создания определенного настроения.</w:t>
      </w:r>
    </w:p>
    <w:p w:rsidR="00F02D57" w:rsidRPr="0094604F" w:rsidRDefault="00F02D57" w:rsidP="00601A5A">
      <w:pPr>
        <w:widowControl w:val="0"/>
        <w:suppressAutoHyphens/>
        <w:ind w:firstLine="709"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</w:p>
    <w:p w:rsidR="00F02D57" w:rsidRPr="0094604F" w:rsidRDefault="00F02D57" w:rsidP="00601A5A">
      <w:pPr>
        <w:widowControl w:val="0"/>
        <w:suppressAutoHyphens/>
        <w:ind w:firstLine="709"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  <w:r w:rsidRPr="0094604F">
        <w:rPr>
          <w:rFonts w:eastAsia="Arial Unicode MS"/>
          <w:b/>
          <w:kern w:val="1"/>
          <w:sz w:val="28"/>
          <w:szCs w:val="28"/>
          <w:lang w:eastAsia="ar-SA"/>
        </w:rPr>
        <w:t xml:space="preserve">31. Герои, борцы и защитники. 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Задание: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эскиз памятника герою (замысел и выполнение эскиза из пластилина).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Материалы: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бумага, гуашь, кисти (или пастель), пластилин, стеки, дощечка.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Зрительный ряд: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слайды и фотографии памятников — ансамблей героям Великой Отечественной войны и др.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Литературный ряд: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 стихотворения А. Ахматовой «Мужество».</w:t>
      </w:r>
    </w:p>
    <w:p w:rsidR="00F02D57" w:rsidRPr="0094604F" w:rsidRDefault="00F02D57" w:rsidP="00601A5A">
      <w:pPr>
        <w:widowControl w:val="0"/>
        <w:suppressAutoHyphens/>
        <w:ind w:firstLine="680"/>
        <w:jc w:val="both"/>
        <w:rPr>
          <w:rFonts w:eastAsia="Arial Unicode MS"/>
          <w:kern w:val="1"/>
          <w:sz w:val="28"/>
          <w:szCs w:val="28"/>
          <w:lang w:eastAsia="ar-SA"/>
        </w:rPr>
      </w:pPr>
    </w:p>
    <w:p w:rsidR="00F02D57" w:rsidRPr="0094604F" w:rsidRDefault="00F02D57" w:rsidP="00601A5A">
      <w:pPr>
        <w:widowControl w:val="0"/>
        <w:suppressAutoHyphens/>
        <w:ind w:firstLine="709"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  <w:r w:rsidRPr="0094604F">
        <w:rPr>
          <w:rFonts w:eastAsia="Arial Unicode MS"/>
          <w:b/>
          <w:kern w:val="1"/>
          <w:sz w:val="28"/>
          <w:szCs w:val="28"/>
          <w:lang w:eastAsia="ar-SA"/>
        </w:rPr>
        <w:t xml:space="preserve">32. </w:t>
      </w:r>
      <w:proofErr w:type="gramStart"/>
      <w:r w:rsidRPr="0094604F">
        <w:rPr>
          <w:rFonts w:eastAsia="Arial Unicode MS"/>
          <w:b/>
          <w:kern w:val="1"/>
          <w:sz w:val="28"/>
          <w:szCs w:val="28"/>
          <w:lang w:eastAsia="ar-SA"/>
        </w:rPr>
        <w:t>Юность и надежда.  (</w:t>
      </w:r>
      <w:proofErr w:type="gramEnd"/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kern w:val="1"/>
          <w:sz w:val="28"/>
          <w:szCs w:val="28"/>
          <w:u w:val="single"/>
          <w:lang w:eastAsia="ar-SA"/>
        </w:rPr>
        <w:t>Задание</w:t>
      </w:r>
      <w:r w:rsidRPr="0094604F">
        <w:rPr>
          <w:rFonts w:eastAsia="Arial Unicode MS"/>
          <w:i/>
          <w:kern w:val="1"/>
          <w:sz w:val="28"/>
          <w:szCs w:val="28"/>
          <w:lang w:eastAsia="ar-SA"/>
        </w:rPr>
        <w:t>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изобразить радость детства, мечты о счастье, подвигах, путешествиях, открытиях.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Материалы: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>гуашь или мелки, бумага.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Зрительный ряд: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репродукции картин по теме.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Литературный ряд: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>стихи по теме.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Музыкальный ряд: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детские песни.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  <w:r w:rsidRPr="0094604F">
        <w:rPr>
          <w:rFonts w:eastAsia="Arial Unicode MS"/>
          <w:b/>
          <w:kern w:val="1"/>
          <w:sz w:val="28"/>
          <w:szCs w:val="28"/>
          <w:lang w:eastAsia="ar-SA"/>
        </w:rPr>
        <w:t xml:space="preserve">33. Искусство народов мира. Обобщение по теме «Искусство объединяет народы». 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kern w:val="1"/>
          <w:sz w:val="28"/>
          <w:szCs w:val="28"/>
          <w:u w:val="single"/>
          <w:lang w:eastAsia="ar-SA"/>
        </w:rPr>
        <w:t>Задание</w:t>
      </w:r>
      <w:r w:rsidRPr="0094604F">
        <w:rPr>
          <w:rFonts w:eastAsia="Arial Unicode MS"/>
          <w:i/>
          <w:kern w:val="1"/>
          <w:sz w:val="28"/>
          <w:szCs w:val="28"/>
          <w:lang w:eastAsia="ar-SA"/>
        </w:rPr>
        <w:t xml:space="preserve">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дети играют в викторину и </w:t>
      </w:r>
      <w:proofErr w:type="gramStart"/>
      <w:r w:rsidRPr="0094604F">
        <w:rPr>
          <w:rFonts w:eastAsia="Arial Unicode MS"/>
          <w:kern w:val="1"/>
          <w:sz w:val="28"/>
          <w:szCs w:val="28"/>
          <w:lang w:eastAsia="ar-SA"/>
        </w:rPr>
        <w:t>выясняют чему научились</w:t>
      </w:r>
      <w:proofErr w:type="gramEnd"/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за год.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Материалы: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 бумага, мелки, цветные карандаши, фломастеры.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Зрительный ряд: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репродукции.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 xml:space="preserve">Литературный ряд: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>стих И. Тарбы «Художник».</w:t>
      </w:r>
    </w:p>
    <w:p w:rsidR="00F02D57" w:rsidRPr="0094604F" w:rsidRDefault="00F02D57" w:rsidP="00601A5A">
      <w:pPr>
        <w:widowControl w:val="0"/>
        <w:suppressAutoHyphens/>
        <w:ind w:firstLine="706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i/>
          <w:iCs/>
          <w:kern w:val="1"/>
          <w:sz w:val="28"/>
          <w:szCs w:val="28"/>
          <w:u w:val="single"/>
          <w:lang w:eastAsia="ar-SA"/>
        </w:rPr>
        <w:t>Музыкальный ряд: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запись пьесы «Веселый марш» Д. </w:t>
      </w:r>
      <w:proofErr w:type="spellStart"/>
      <w:r w:rsidRPr="0094604F">
        <w:rPr>
          <w:rFonts w:eastAsia="Arial Unicode MS"/>
          <w:kern w:val="1"/>
          <w:sz w:val="28"/>
          <w:szCs w:val="28"/>
          <w:lang w:eastAsia="ar-SA"/>
        </w:rPr>
        <w:t>Кабалевского</w:t>
      </w:r>
      <w:proofErr w:type="spellEnd"/>
      <w:r w:rsidRPr="0094604F">
        <w:rPr>
          <w:rFonts w:eastAsia="Arial Unicode MS"/>
          <w:kern w:val="1"/>
          <w:sz w:val="28"/>
          <w:szCs w:val="28"/>
          <w:lang w:eastAsia="ar-SA"/>
        </w:rPr>
        <w:t>.</w:t>
      </w:r>
    </w:p>
    <w:p w:rsidR="005459E0" w:rsidRPr="0094604F" w:rsidRDefault="005459E0" w:rsidP="00601A5A">
      <w:pPr>
        <w:shd w:val="clear" w:color="auto" w:fill="FFFFFF"/>
        <w:autoSpaceDE w:val="0"/>
        <w:autoSpaceDN w:val="0"/>
        <w:adjustRightInd w:val="0"/>
        <w:jc w:val="both"/>
        <w:rPr>
          <w:b/>
          <w:smallCaps/>
          <w:color w:val="000000"/>
          <w:sz w:val="28"/>
          <w:szCs w:val="28"/>
        </w:rPr>
      </w:pPr>
    </w:p>
    <w:p w:rsidR="005459E0" w:rsidRPr="0094604F" w:rsidRDefault="005459E0" w:rsidP="00601A5A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  <w:r w:rsidRPr="0094604F">
        <w:rPr>
          <w:b/>
          <w:smallCaps/>
          <w:color w:val="000000"/>
          <w:sz w:val="28"/>
          <w:szCs w:val="28"/>
        </w:rPr>
        <w:t>Планируемые результаты освоения предмета</w:t>
      </w:r>
    </w:p>
    <w:p w:rsidR="005459E0" w:rsidRPr="0094604F" w:rsidRDefault="005459E0" w:rsidP="00601A5A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4604F">
        <w:rPr>
          <w:b/>
          <w:bCs/>
          <w:color w:val="000000"/>
          <w:sz w:val="28"/>
          <w:szCs w:val="28"/>
        </w:rPr>
        <w:t xml:space="preserve">Личностные результаты </w:t>
      </w:r>
      <w:r w:rsidRPr="0094604F">
        <w:rPr>
          <w:color w:val="000000"/>
          <w:sz w:val="28"/>
          <w:szCs w:val="28"/>
        </w:rPr>
        <w:t>отражаются в индивидуальных качественных свойствах третьеклассников, которые они должны приобрести в процессе освоения курса «Искусство округ нас» по программе «Изобразительное искусство»:</w:t>
      </w:r>
    </w:p>
    <w:p w:rsidR="005459E0" w:rsidRPr="0094604F" w:rsidRDefault="005459E0" w:rsidP="00601A5A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4604F">
        <w:rPr>
          <w:rFonts w:eastAsia="Calibri"/>
          <w:color w:val="000000"/>
          <w:sz w:val="28"/>
          <w:szCs w:val="28"/>
        </w:rPr>
        <w:t xml:space="preserve">- </w:t>
      </w:r>
      <w:r w:rsidRPr="0094604F">
        <w:rPr>
          <w:color w:val="000000"/>
          <w:sz w:val="28"/>
          <w:szCs w:val="28"/>
        </w:rPr>
        <w:t>чувство гордости за культуру и искусство Родины, своего города;</w:t>
      </w:r>
    </w:p>
    <w:p w:rsidR="005459E0" w:rsidRPr="0094604F" w:rsidRDefault="005459E0" w:rsidP="00601A5A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4604F">
        <w:rPr>
          <w:rFonts w:eastAsia="Calibri"/>
          <w:color w:val="000000"/>
          <w:sz w:val="28"/>
          <w:szCs w:val="28"/>
        </w:rPr>
        <w:t xml:space="preserve">- </w:t>
      </w:r>
      <w:r w:rsidRPr="0094604F">
        <w:rPr>
          <w:color w:val="000000"/>
          <w:sz w:val="28"/>
          <w:szCs w:val="28"/>
        </w:rPr>
        <w:t>уважительное отношение к культуре и искусству других народов нашей страны и мира в целом;</w:t>
      </w:r>
    </w:p>
    <w:p w:rsidR="005459E0" w:rsidRPr="0094604F" w:rsidRDefault="005459E0" w:rsidP="00601A5A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4604F">
        <w:rPr>
          <w:rFonts w:eastAsia="Calibri"/>
          <w:color w:val="000000"/>
          <w:sz w:val="28"/>
          <w:szCs w:val="28"/>
        </w:rPr>
        <w:t xml:space="preserve">- </w:t>
      </w:r>
      <w:r w:rsidRPr="0094604F">
        <w:rPr>
          <w:color w:val="000000"/>
          <w:sz w:val="28"/>
          <w:szCs w:val="28"/>
        </w:rPr>
        <w:t>понимание особой роли культуры и искусства в жизни общества и каждого отдельного человека;</w:t>
      </w:r>
    </w:p>
    <w:p w:rsidR="005459E0" w:rsidRPr="0094604F" w:rsidRDefault="005459E0" w:rsidP="00601A5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4604F">
        <w:rPr>
          <w:rFonts w:eastAsia="Calibri"/>
          <w:color w:val="000000"/>
          <w:sz w:val="28"/>
          <w:szCs w:val="28"/>
        </w:rPr>
        <w:t xml:space="preserve">-  </w:t>
      </w:r>
      <w:proofErr w:type="spellStart"/>
      <w:r w:rsidRPr="0094604F">
        <w:rPr>
          <w:color w:val="000000"/>
          <w:sz w:val="28"/>
          <w:szCs w:val="28"/>
        </w:rPr>
        <w:t>сформированность</w:t>
      </w:r>
      <w:proofErr w:type="spellEnd"/>
      <w:r w:rsidRPr="0094604F">
        <w:rPr>
          <w:color w:val="000000"/>
          <w:sz w:val="28"/>
          <w:szCs w:val="28"/>
        </w:rPr>
        <w:t xml:space="preserve"> эстетических чувств, художественно-творческого мышления, на</w:t>
      </w:r>
      <w:r w:rsidRPr="0094604F">
        <w:rPr>
          <w:color w:val="000000"/>
          <w:sz w:val="28"/>
          <w:szCs w:val="28"/>
        </w:rPr>
        <w:softHyphen/>
        <w:t>блюдательности и фантазии;</w:t>
      </w:r>
    </w:p>
    <w:p w:rsidR="005459E0" w:rsidRPr="0094604F" w:rsidRDefault="005459E0" w:rsidP="00601A5A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4604F">
        <w:rPr>
          <w:rFonts w:eastAsia="Calibri"/>
          <w:color w:val="000000"/>
          <w:sz w:val="28"/>
          <w:szCs w:val="28"/>
        </w:rPr>
        <w:t xml:space="preserve">- </w:t>
      </w:r>
      <w:proofErr w:type="spellStart"/>
      <w:r w:rsidRPr="0094604F">
        <w:rPr>
          <w:color w:val="000000"/>
          <w:sz w:val="28"/>
          <w:szCs w:val="28"/>
        </w:rPr>
        <w:t>сформированность</w:t>
      </w:r>
      <w:proofErr w:type="spellEnd"/>
      <w:r w:rsidRPr="0094604F">
        <w:rPr>
          <w:color w:val="000000"/>
          <w:sz w:val="28"/>
          <w:szCs w:val="28"/>
        </w:rPr>
        <w:t xml:space="preserve"> эстетических потребностей (потребности общения </w:t>
      </w:r>
      <w:proofErr w:type="gramStart"/>
      <w:r w:rsidRPr="0094604F">
        <w:rPr>
          <w:color w:val="000000"/>
          <w:sz w:val="28"/>
          <w:szCs w:val="28"/>
        </w:rPr>
        <w:t>с</w:t>
      </w:r>
      <w:proofErr w:type="gramEnd"/>
      <w:r w:rsidRPr="0094604F">
        <w:rPr>
          <w:color w:val="000000"/>
          <w:sz w:val="28"/>
          <w:szCs w:val="28"/>
        </w:rPr>
        <w:t xml:space="preserve"> </w:t>
      </w:r>
      <w:proofErr w:type="gramStart"/>
      <w:r w:rsidRPr="0094604F">
        <w:rPr>
          <w:color w:val="000000"/>
          <w:sz w:val="28"/>
          <w:szCs w:val="28"/>
        </w:rPr>
        <w:t>искусстве</w:t>
      </w:r>
      <w:proofErr w:type="gramEnd"/>
      <w:r w:rsidRPr="0094604F">
        <w:rPr>
          <w:color w:val="000000"/>
          <w:sz w:val="28"/>
          <w:szCs w:val="28"/>
        </w:rPr>
        <w:t xml:space="preserve"> природой, потребности в творческом отношении к окружающему миру, потребности в самостоятельной практической творческой деятельности), ценностей и чувств;</w:t>
      </w:r>
    </w:p>
    <w:p w:rsidR="005459E0" w:rsidRPr="0094604F" w:rsidRDefault="005459E0" w:rsidP="00601A5A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4604F">
        <w:rPr>
          <w:rFonts w:eastAsia="Calibri"/>
          <w:color w:val="000000"/>
          <w:sz w:val="28"/>
          <w:szCs w:val="28"/>
        </w:rPr>
        <w:t xml:space="preserve">-  </w:t>
      </w:r>
      <w:r w:rsidRPr="0094604F">
        <w:rPr>
          <w:color w:val="000000"/>
          <w:sz w:val="28"/>
          <w:szCs w:val="28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5459E0" w:rsidRPr="0094604F" w:rsidRDefault="005459E0" w:rsidP="00601A5A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4604F">
        <w:rPr>
          <w:rFonts w:eastAsia="Calibri"/>
          <w:color w:val="000000"/>
          <w:sz w:val="28"/>
          <w:szCs w:val="28"/>
        </w:rPr>
        <w:lastRenderedPageBreak/>
        <w:t xml:space="preserve">- </w:t>
      </w:r>
      <w:r w:rsidRPr="0094604F">
        <w:rPr>
          <w:color w:val="000000"/>
          <w:sz w:val="28"/>
          <w:szCs w:val="28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5459E0" w:rsidRPr="0094604F" w:rsidRDefault="005459E0" w:rsidP="00601A5A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4604F">
        <w:rPr>
          <w:rFonts w:eastAsia="Calibri"/>
          <w:color w:val="000000"/>
          <w:sz w:val="28"/>
          <w:szCs w:val="28"/>
        </w:rPr>
        <w:t xml:space="preserve">-  </w:t>
      </w:r>
      <w:r w:rsidRPr="0094604F">
        <w:rPr>
          <w:color w:val="000000"/>
          <w:sz w:val="28"/>
          <w:szCs w:val="28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5459E0" w:rsidRPr="0094604F" w:rsidRDefault="005459E0" w:rsidP="00601A5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4604F">
        <w:rPr>
          <w:rFonts w:eastAsia="Calibri"/>
          <w:color w:val="000000"/>
          <w:sz w:val="28"/>
          <w:szCs w:val="28"/>
        </w:rPr>
        <w:t xml:space="preserve">-  </w:t>
      </w:r>
      <w:r w:rsidRPr="0094604F">
        <w:rPr>
          <w:color w:val="000000"/>
          <w:sz w:val="28"/>
          <w:szCs w:val="28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</w:t>
      </w:r>
      <w:r w:rsidRPr="0094604F">
        <w:rPr>
          <w:color w:val="000000"/>
          <w:sz w:val="28"/>
          <w:szCs w:val="28"/>
        </w:rPr>
        <w:softHyphen/>
        <w:t>ния и средств его выражения.</w:t>
      </w:r>
    </w:p>
    <w:p w:rsidR="005459E0" w:rsidRPr="0094604F" w:rsidRDefault="005459E0" w:rsidP="00601A5A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5459E0" w:rsidRPr="0094604F" w:rsidRDefault="005459E0" w:rsidP="00601A5A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proofErr w:type="spellStart"/>
      <w:r w:rsidRPr="0094604F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94604F">
        <w:rPr>
          <w:b/>
          <w:bCs/>
          <w:color w:val="000000"/>
          <w:sz w:val="28"/>
          <w:szCs w:val="28"/>
        </w:rPr>
        <w:t xml:space="preserve"> результаты </w:t>
      </w:r>
      <w:r w:rsidRPr="0094604F">
        <w:rPr>
          <w:color w:val="000000"/>
          <w:sz w:val="28"/>
          <w:szCs w:val="28"/>
        </w:rPr>
        <w:t xml:space="preserve">характеризуют уровень </w:t>
      </w:r>
      <w:proofErr w:type="spellStart"/>
      <w:r w:rsidRPr="0094604F">
        <w:rPr>
          <w:color w:val="000000"/>
          <w:sz w:val="28"/>
          <w:szCs w:val="28"/>
        </w:rPr>
        <w:t>сформулированности</w:t>
      </w:r>
      <w:proofErr w:type="spellEnd"/>
      <w:r w:rsidRPr="0094604F">
        <w:rPr>
          <w:color w:val="000000"/>
          <w:sz w:val="28"/>
          <w:szCs w:val="28"/>
        </w:rPr>
        <w:t xml:space="preserve"> универ</w:t>
      </w:r>
      <w:r w:rsidRPr="0094604F">
        <w:rPr>
          <w:color w:val="000000"/>
          <w:sz w:val="28"/>
          <w:szCs w:val="28"/>
        </w:rPr>
        <w:softHyphen/>
        <w:t>сальных способностей третьеклассников, проявляющихся в познавательной и практической творческой деятельности:</w:t>
      </w:r>
    </w:p>
    <w:p w:rsidR="005459E0" w:rsidRPr="0094604F" w:rsidRDefault="005459E0" w:rsidP="00601A5A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4604F">
        <w:rPr>
          <w:rFonts w:eastAsia="Calibri"/>
          <w:color w:val="000000"/>
          <w:sz w:val="28"/>
          <w:szCs w:val="28"/>
        </w:rPr>
        <w:t xml:space="preserve">- </w:t>
      </w:r>
      <w:r w:rsidRPr="0094604F">
        <w:rPr>
          <w:color w:val="000000"/>
          <w:sz w:val="28"/>
          <w:szCs w:val="28"/>
        </w:rPr>
        <w:t>освоение способов решения проблем творческого и поискового характера;</w:t>
      </w:r>
    </w:p>
    <w:p w:rsidR="005459E0" w:rsidRPr="0094604F" w:rsidRDefault="005459E0" w:rsidP="00601A5A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4604F">
        <w:rPr>
          <w:rFonts w:eastAsia="Calibri"/>
          <w:color w:val="000000"/>
          <w:sz w:val="28"/>
          <w:szCs w:val="28"/>
        </w:rPr>
        <w:t xml:space="preserve">- </w:t>
      </w:r>
      <w:r w:rsidRPr="0094604F">
        <w:rPr>
          <w:color w:val="000000"/>
          <w:sz w:val="28"/>
          <w:szCs w:val="28"/>
        </w:rPr>
        <w:t>овладение умением творческого видения с позиций художника, т.е. умением сравни</w:t>
      </w:r>
      <w:r w:rsidRPr="0094604F">
        <w:rPr>
          <w:color w:val="000000"/>
          <w:sz w:val="28"/>
          <w:szCs w:val="28"/>
        </w:rPr>
        <w:softHyphen/>
        <w:t>вать, анализировать, выделять главное, обобщать;</w:t>
      </w:r>
    </w:p>
    <w:p w:rsidR="005459E0" w:rsidRPr="0094604F" w:rsidRDefault="005459E0" w:rsidP="00601A5A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4604F">
        <w:rPr>
          <w:rFonts w:eastAsia="Calibri"/>
          <w:color w:val="000000"/>
          <w:sz w:val="28"/>
          <w:szCs w:val="28"/>
        </w:rPr>
        <w:t xml:space="preserve">-  </w:t>
      </w:r>
      <w:r w:rsidRPr="0094604F">
        <w:rPr>
          <w:color w:val="000000"/>
          <w:sz w:val="28"/>
          <w:szCs w:val="28"/>
        </w:rPr>
        <w:t>овладение логическими действиями сравнения, анализа, синтеза, обобщения, клас</w:t>
      </w:r>
      <w:r w:rsidRPr="0094604F">
        <w:rPr>
          <w:color w:val="000000"/>
          <w:sz w:val="28"/>
          <w:szCs w:val="28"/>
        </w:rPr>
        <w:softHyphen/>
        <w:t>сификации по родовидовым признакам;</w:t>
      </w:r>
    </w:p>
    <w:p w:rsidR="005459E0" w:rsidRPr="0094604F" w:rsidRDefault="005459E0" w:rsidP="00601A5A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4604F">
        <w:rPr>
          <w:rFonts w:eastAsia="Calibri"/>
          <w:color w:val="000000"/>
          <w:sz w:val="28"/>
          <w:szCs w:val="28"/>
        </w:rPr>
        <w:t xml:space="preserve">-  </w:t>
      </w:r>
      <w:r w:rsidRPr="0094604F">
        <w:rPr>
          <w:color w:val="000000"/>
          <w:sz w:val="28"/>
          <w:szCs w:val="28"/>
        </w:rPr>
        <w:t>овладение умением вести диалог, распределять функции и роли в процессе выпол</w:t>
      </w:r>
      <w:r w:rsidRPr="0094604F">
        <w:rPr>
          <w:color w:val="000000"/>
          <w:sz w:val="28"/>
          <w:szCs w:val="28"/>
        </w:rPr>
        <w:softHyphen/>
        <w:t>нения коллективной творческой работы;</w:t>
      </w:r>
    </w:p>
    <w:p w:rsidR="005459E0" w:rsidRPr="0094604F" w:rsidRDefault="005459E0" w:rsidP="00601A5A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4604F">
        <w:rPr>
          <w:rFonts w:eastAsia="Calibri"/>
          <w:color w:val="000000"/>
          <w:sz w:val="28"/>
          <w:szCs w:val="28"/>
        </w:rPr>
        <w:t xml:space="preserve">-  </w:t>
      </w:r>
      <w:r w:rsidRPr="0094604F">
        <w:rPr>
          <w:color w:val="000000"/>
          <w:sz w:val="28"/>
          <w:szCs w:val="28"/>
        </w:rPr>
        <w:t>использование средств информационных технологий для решения различных учеб</w:t>
      </w:r>
      <w:r w:rsidRPr="0094604F">
        <w:rPr>
          <w:color w:val="000000"/>
          <w:sz w:val="28"/>
          <w:szCs w:val="28"/>
        </w:rPr>
        <w:softHyphen/>
        <w:t>но-творческих задач в процессе поиска дополнительного изобразительного материала, вы</w:t>
      </w:r>
      <w:r w:rsidRPr="0094604F">
        <w:rPr>
          <w:color w:val="000000"/>
          <w:sz w:val="28"/>
          <w:szCs w:val="28"/>
        </w:rPr>
        <w:softHyphen/>
        <w:t>полнение творческих проектов, отдельных упражнений по живописи, графике, моделирова</w:t>
      </w:r>
      <w:r w:rsidRPr="0094604F">
        <w:rPr>
          <w:color w:val="000000"/>
          <w:sz w:val="28"/>
          <w:szCs w:val="28"/>
        </w:rPr>
        <w:softHyphen/>
        <w:t>нию и т. д.;</w:t>
      </w:r>
    </w:p>
    <w:p w:rsidR="005459E0" w:rsidRPr="0094604F" w:rsidRDefault="005459E0" w:rsidP="00601A5A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4604F">
        <w:rPr>
          <w:rFonts w:eastAsia="Calibri"/>
          <w:color w:val="000000"/>
          <w:sz w:val="28"/>
          <w:szCs w:val="28"/>
        </w:rPr>
        <w:t xml:space="preserve">- </w:t>
      </w:r>
      <w:r w:rsidRPr="0094604F">
        <w:rPr>
          <w:color w:val="000000"/>
          <w:sz w:val="28"/>
          <w:szCs w:val="28"/>
        </w:rPr>
        <w:t>умение планировать и грамотно осуществлять учебные действия в соответствии с по</w:t>
      </w:r>
      <w:r w:rsidRPr="0094604F">
        <w:rPr>
          <w:color w:val="000000"/>
          <w:sz w:val="28"/>
          <w:szCs w:val="28"/>
        </w:rPr>
        <w:softHyphen/>
        <w:t>ставленной задачей, находить варианты решения различных художественно-творческих задач:</w:t>
      </w:r>
    </w:p>
    <w:p w:rsidR="005459E0" w:rsidRPr="0094604F" w:rsidRDefault="005459E0" w:rsidP="00601A5A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4604F">
        <w:rPr>
          <w:rFonts w:eastAsia="Calibri"/>
          <w:color w:val="000000"/>
          <w:sz w:val="28"/>
          <w:szCs w:val="28"/>
        </w:rPr>
        <w:t xml:space="preserve">-  </w:t>
      </w:r>
      <w:r w:rsidRPr="0094604F">
        <w:rPr>
          <w:color w:val="000000"/>
          <w:sz w:val="28"/>
          <w:szCs w:val="28"/>
        </w:rPr>
        <w:t>умение рационально строить самостоятельную творческую деятельность, организо</w:t>
      </w:r>
      <w:r w:rsidRPr="0094604F">
        <w:rPr>
          <w:color w:val="000000"/>
          <w:sz w:val="28"/>
          <w:szCs w:val="28"/>
        </w:rPr>
        <w:softHyphen/>
        <w:t>вать место занятий;</w:t>
      </w:r>
    </w:p>
    <w:p w:rsidR="005459E0" w:rsidRPr="0094604F" w:rsidRDefault="005459E0" w:rsidP="00601A5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4604F">
        <w:rPr>
          <w:rFonts w:eastAsia="Calibri"/>
          <w:color w:val="000000"/>
          <w:sz w:val="28"/>
          <w:szCs w:val="28"/>
        </w:rPr>
        <w:t xml:space="preserve">- </w:t>
      </w:r>
      <w:r w:rsidRPr="0094604F">
        <w:rPr>
          <w:color w:val="000000"/>
          <w:sz w:val="28"/>
          <w:szCs w:val="28"/>
        </w:rPr>
        <w:t>осознанное стремление к освоению новых знаний и умений, к достижению более вы</w:t>
      </w:r>
      <w:r w:rsidRPr="0094604F">
        <w:rPr>
          <w:color w:val="000000"/>
          <w:sz w:val="28"/>
          <w:szCs w:val="28"/>
        </w:rPr>
        <w:softHyphen/>
        <w:t>соких и оригинальных творческих результатов.</w:t>
      </w:r>
    </w:p>
    <w:p w:rsidR="005459E0" w:rsidRPr="0094604F" w:rsidRDefault="005459E0" w:rsidP="00601A5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459E0" w:rsidRPr="0094604F" w:rsidRDefault="005459E0" w:rsidP="00601A5A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5459E0" w:rsidRPr="0094604F" w:rsidRDefault="005459E0" w:rsidP="00601A5A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4604F">
        <w:rPr>
          <w:b/>
          <w:bCs/>
          <w:color w:val="000000"/>
          <w:sz w:val="28"/>
          <w:szCs w:val="28"/>
        </w:rPr>
        <w:t xml:space="preserve">Предметные результаты </w:t>
      </w:r>
      <w:r w:rsidRPr="0094604F">
        <w:rPr>
          <w:color w:val="000000"/>
          <w:sz w:val="28"/>
          <w:szCs w:val="28"/>
        </w:rPr>
        <w:t>характеризуют опыт третьеклассников в художественно-творческой деятельности, который приобретается и закрепляется в процессе освоения учебного предмета:</w:t>
      </w:r>
    </w:p>
    <w:p w:rsidR="005459E0" w:rsidRPr="0094604F" w:rsidRDefault="005459E0" w:rsidP="00601A5A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4604F">
        <w:rPr>
          <w:rFonts w:eastAsia="Calibri"/>
          <w:color w:val="000000"/>
          <w:sz w:val="28"/>
          <w:szCs w:val="28"/>
        </w:rPr>
        <w:t xml:space="preserve">-  </w:t>
      </w:r>
      <w:proofErr w:type="spellStart"/>
      <w:r w:rsidRPr="0094604F">
        <w:rPr>
          <w:color w:val="000000"/>
          <w:sz w:val="28"/>
          <w:szCs w:val="28"/>
        </w:rPr>
        <w:t>сформированность</w:t>
      </w:r>
      <w:proofErr w:type="spellEnd"/>
      <w:r w:rsidRPr="0094604F">
        <w:rPr>
          <w:color w:val="000000"/>
          <w:sz w:val="28"/>
          <w:szCs w:val="28"/>
        </w:rPr>
        <w:t xml:space="preserve"> первоначальных представлений о роли изобразительного искус</w:t>
      </w:r>
      <w:r w:rsidRPr="0094604F">
        <w:rPr>
          <w:color w:val="000000"/>
          <w:sz w:val="28"/>
          <w:szCs w:val="28"/>
        </w:rPr>
        <w:softHyphen/>
        <w:t>ства в жизни человека, в его духовно-нравственном развитии;</w:t>
      </w:r>
    </w:p>
    <w:p w:rsidR="005459E0" w:rsidRPr="0094604F" w:rsidRDefault="005459E0" w:rsidP="00601A5A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4604F">
        <w:rPr>
          <w:rFonts w:eastAsia="Calibri"/>
          <w:color w:val="000000"/>
          <w:sz w:val="28"/>
          <w:szCs w:val="28"/>
        </w:rPr>
        <w:t xml:space="preserve">- </w:t>
      </w:r>
      <w:proofErr w:type="spellStart"/>
      <w:r w:rsidRPr="0094604F">
        <w:rPr>
          <w:color w:val="000000"/>
          <w:sz w:val="28"/>
          <w:szCs w:val="28"/>
        </w:rPr>
        <w:t>сформированность</w:t>
      </w:r>
      <w:proofErr w:type="spellEnd"/>
      <w:r w:rsidRPr="0094604F">
        <w:rPr>
          <w:color w:val="000000"/>
          <w:sz w:val="28"/>
          <w:szCs w:val="28"/>
        </w:rPr>
        <w:t xml:space="preserve"> основ художественной культуры, в том числе на материале худо</w:t>
      </w:r>
      <w:r w:rsidRPr="0094604F">
        <w:rPr>
          <w:color w:val="000000"/>
          <w:sz w:val="28"/>
          <w:szCs w:val="28"/>
        </w:rPr>
        <w:softHyphen/>
        <w:t>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5459E0" w:rsidRPr="0094604F" w:rsidRDefault="005459E0" w:rsidP="00601A5A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4604F">
        <w:rPr>
          <w:rFonts w:eastAsia="Calibri"/>
          <w:color w:val="000000"/>
          <w:sz w:val="28"/>
          <w:szCs w:val="28"/>
        </w:rPr>
        <w:lastRenderedPageBreak/>
        <w:t xml:space="preserve">-  </w:t>
      </w:r>
      <w:r w:rsidRPr="0094604F">
        <w:rPr>
          <w:color w:val="000000"/>
          <w:sz w:val="28"/>
          <w:szCs w:val="28"/>
        </w:rPr>
        <w:t>овладение практическими умениями и навыками в восприятии, анализе и оценке произведений искусства;</w:t>
      </w:r>
    </w:p>
    <w:p w:rsidR="005459E0" w:rsidRPr="0094604F" w:rsidRDefault="005459E0" w:rsidP="00601A5A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4604F">
        <w:rPr>
          <w:rFonts w:eastAsia="Calibri"/>
          <w:color w:val="000000"/>
          <w:sz w:val="28"/>
          <w:szCs w:val="28"/>
        </w:rPr>
        <w:t xml:space="preserve">- </w:t>
      </w:r>
      <w:r w:rsidRPr="0094604F">
        <w:rPr>
          <w:color w:val="000000"/>
          <w:sz w:val="28"/>
          <w:szCs w:val="28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</w:t>
      </w:r>
      <w:r w:rsidRPr="0094604F">
        <w:rPr>
          <w:color w:val="000000"/>
          <w:sz w:val="28"/>
          <w:szCs w:val="28"/>
        </w:rPr>
        <w:softHyphen/>
        <w:t>вании);</w:t>
      </w:r>
    </w:p>
    <w:p w:rsidR="005459E0" w:rsidRPr="0094604F" w:rsidRDefault="005459E0" w:rsidP="00601A5A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proofErr w:type="gramStart"/>
      <w:r w:rsidRPr="0094604F">
        <w:rPr>
          <w:rFonts w:eastAsia="Calibri"/>
          <w:color w:val="000000"/>
          <w:sz w:val="28"/>
          <w:szCs w:val="28"/>
        </w:rPr>
        <w:t xml:space="preserve">-  </w:t>
      </w:r>
      <w:r w:rsidRPr="0094604F">
        <w:rPr>
          <w:color w:val="000000"/>
          <w:sz w:val="28"/>
          <w:szCs w:val="28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5459E0" w:rsidRPr="0094604F" w:rsidRDefault="005459E0" w:rsidP="00601A5A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4604F">
        <w:rPr>
          <w:rFonts w:eastAsia="Calibri"/>
          <w:color w:val="000000"/>
          <w:sz w:val="28"/>
          <w:szCs w:val="28"/>
        </w:rPr>
        <w:t xml:space="preserve">-  </w:t>
      </w:r>
      <w:r w:rsidRPr="0094604F">
        <w:rPr>
          <w:color w:val="000000"/>
          <w:sz w:val="28"/>
          <w:szCs w:val="28"/>
        </w:rPr>
        <w:t>применение художественных умений, знаний и представлений в процессе выполне</w:t>
      </w:r>
      <w:r w:rsidRPr="0094604F">
        <w:rPr>
          <w:color w:val="000000"/>
          <w:sz w:val="28"/>
          <w:szCs w:val="28"/>
        </w:rPr>
        <w:softHyphen/>
        <w:t>ния художественно-творческих работ;</w:t>
      </w:r>
    </w:p>
    <w:p w:rsidR="005459E0" w:rsidRPr="0094604F" w:rsidRDefault="005459E0" w:rsidP="00601A5A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4604F">
        <w:rPr>
          <w:rFonts w:eastAsia="Calibri"/>
          <w:color w:val="000000"/>
          <w:sz w:val="28"/>
          <w:szCs w:val="28"/>
        </w:rPr>
        <w:t xml:space="preserve">- </w:t>
      </w:r>
      <w:r w:rsidRPr="0094604F">
        <w:rPr>
          <w:color w:val="000000"/>
          <w:sz w:val="28"/>
          <w:szCs w:val="28"/>
        </w:rPr>
        <w:t>умение обсуждать и анализировать произведения искусства;</w:t>
      </w:r>
    </w:p>
    <w:p w:rsidR="005459E0" w:rsidRPr="0094604F" w:rsidRDefault="005459E0" w:rsidP="00601A5A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4604F">
        <w:rPr>
          <w:rFonts w:eastAsia="Calibri"/>
          <w:color w:val="000000"/>
          <w:sz w:val="28"/>
          <w:szCs w:val="28"/>
        </w:rPr>
        <w:t xml:space="preserve">- </w:t>
      </w:r>
      <w:r w:rsidRPr="0094604F">
        <w:rPr>
          <w:color w:val="000000"/>
          <w:sz w:val="28"/>
          <w:szCs w:val="28"/>
        </w:rPr>
        <w:t>усвоение названий ведущих художественных музеев России и художественных музе</w:t>
      </w:r>
      <w:r w:rsidRPr="0094604F">
        <w:rPr>
          <w:color w:val="000000"/>
          <w:sz w:val="28"/>
          <w:szCs w:val="28"/>
        </w:rPr>
        <w:softHyphen/>
        <w:t>ев своего региона;</w:t>
      </w:r>
    </w:p>
    <w:p w:rsidR="005459E0" w:rsidRPr="0094604F" w:rsidRDefault="005459E0" w:rsidP="00601A5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4604F">
        <w:rPr>
          <w:rFonts w:eastAsia="Calibri"/>
          <w:color w:val="000000"/>
          <w:sz w:val="28"/>
          <w:szCs w:val="28"/>
        </w:rPr>
        <w:t xml:space="preserve">- </w:t>
      </w:r>
      <w:r w:rsidRPr="0094604F">
        <w:rPr>
          <w:color w:val="000000"/>
          <w:sz w:val="28"/>
          <w:szCs w:val="28"/>
        </w:rPr>
        <w:t>умение видеть проявления визуально-пространственных искусств в окружающей жиз</w:t>
      </w:r>
      <w:r w:rsidRPr="0094604F">
        <w:rPr>
          <w:color w:val="000000"/>
          <w:sz w:val="28"/>
          <w:szCs w:val="28"/>
        </w:rPr>
        <w:softHyphen/>
        <w:t>ни: в доме, на улице, в театре, на празднике.</w:t>
      </w:r>
    </w:p>
    <w:p w:rsidR="005459E0" w:rsidRPr="0094604F" w:rsidRDefault="005459E0" w:rsidP="00601A5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94604F" w:rsidRPr="0094604F" w:rsidRDefault="0094604F" w:rsidP="00601A5A">
      <w:pPr>
        <w:widowControl w:val="0"/>
        <w:suppressAutoHyphens/>
        <w:jc w:val="both"/>
        <w:rPr>
          <w:rFonts w:eastAsia="Arial Unicode MS"/>
          <w:b/>
          <w:bCs/>
          <w:kern w:val="1"/>
          <w:sz w:val="28"/>
          <w:szCs w:val="28"/>
          <w:lang w:eastAsia="ar-SA"/>
        </w:rPr>
      </w:pPr>
      <w:r w:rsidRPr="0094604F">
        <w:rPr>
          <w:rFonts w:eastAsia="Arial Unicode MS"/>
          <w:b/>
          <w:bCs/>
          <w:kern w:val="1"/>
          <w:sz w:val="28"/>
          <w:szCs w:val="28"/>
          <w:lang w:eastAsia="ar-SA"/>
        </w:rPr>
        <w:t xml:space="preserve">                                                           Требования к уровню подготовки учащихся  4 классов</w:t>
      </w:r>
    </w:p>
    <w:p w:rsidR="0094604F" w:rsidRPr="0094604F" w:rsidRDefault="0094604F" w:rsidP="00601A5A">
      <w:pPr>
        <w:widowControl w:val="0"/>
        <w:suppressAutoHyphens/>
        <w:ind w:firstLine="709"/>
        <w:jc w:val="both"/>
        <w:rPr>
          <w:rFonts w:eastAsia="Arial Unicode MS"/>
          <w:b/>
          <w:bCs/>
          <w:i/>
          <w:iCs/>
          <w:kern w:val="1"/>
          <w:sz w:val="28"/>
          <w:szCs w:val="28"/>
          <w:lang w:eastAsia="ar-SA"/>
        </w:rPr>
      </w:pPr>
    </w:p>
    <w:p w:rsidR="0094604F" w:rsidRPr="0094604F" w:rsidRDefault="0094604F" w:rsidP="00601A5A">
      <w:pPr>
        <w:widowControl w:val="0"/>
        <w:suppressAutoHyphens/>
        <w:ind w:firstLine="709"/>
        <w:jc w:val="both"/>
        <w:rPr>
          <w:rFonts w:eastAsia="Arial Unicode MS"/>
          <w:b/>
          <w:bCs/>
          <w:i/>
          <w:iCs/>
          <w:kern w:val="1"/>
          <w:sz w:val="28"/>
          <w:szCs w:val="28"/>
          <w:lang w:eastAsia="ar-SA"/>
        </w:rPr>
      </w:pPr>
      <w:r w:rsidRPr="0094604F">
        <w:rPr>
          <w:rFonts w:eastAsia="Arial Unicode MS"/>
          <w:b/>
          <w:bCs/>
          <w:i/>
          <w:iCs/>
          <w:kern w:val="1"/>
          <w:sz w:val="28"/>
          <w:szCs w:val="28"/>
          <w:lang w:eastAsia="ar-SA"/>
        </w:rPr>
        <w:t>Учащиеся 4 класса должны</w:t>
      </w:r>
    </w:p>
    <w:p w:rsidR="0094604F" w:rsidRPr="0094604F" w:rsidRDefault="0094604F" w:rsidP="00601A5A">
      <w:pPr>
        <w:widowControl w:val="0"/>
        <w:suppressAutoHyphens/>
        <w:ind w:firstLine="709"/>
        <w:jc w:val="both"/>
        <w:rPr>
          <w:rFonts w:eastAsia="Arial Unicode MS"/>
          <w:b/>
          <w:bCs/>
          <w:i/>
          <w:iCs/>
          <w:kern w:val="1"/>
          <w:sz w:val="28"/>
          <w:szCs w:val="28"/>
          <w:lang w:eastAsia="ar-SA"/>
        </w:rPr>
      </w:pPr>
      <w:r w:rsidRPr="0094604F">
        <w:rPr>
          <w:rFonts w:eastAsia="Arial Unicode MS"/>
          <w:b/>
          <w:bCs/>
          <w:i/>
          <w:iCs/>
          <w:kern w:val="1"/>
          <w:sz w:val="28"/>
          <w:szCs w:val="28"/>
          <w:lang w:eastAsia="ar-SA"/>
        </w:rPr>
        <w:t>знать/понимать:</w:t>
      </w:r>
    </w:p>
    <w:p w:rsidR="0094604F" w:rsidRPr="0094604F" w:rsidRDefault="0094604F" w:rsidP="00601A5A">
      <w:pPr>
        <w:widowControl w:val="0"/>
        <w:numPr>
          <w:ilvl w:val="0"/>
          <w:numId w:val="5"/>
        </w:numPr>
        <w:tabs>
          <w:tab w:val="left" w:pos="720"/>
        </w:tabs>
        <w:suppressAutoHyphens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основные виды и жанры изобразительных искусств;</w:t>
      </w:r>
    </w:p>
    <w:p w:rsidR="0094604F" w:rsidRPr="0094604F" w:rsidRDefault="0094604F" w:rsidP="00601A5A">
      <w:pPr>
        <w:widowControl w:val="0"/>
        <w:numPr>
          <w:ilvl w:val="0"/>
          <w:numId w:val="5"/>
        </w:numPr>
        <w:tabs>
          <w:tab w:val="left" w:pos="720"/>
        </w:tabs>
        <w:suppressAutoHyphens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основы изобразительной грамоты (цвет, тон, пропорции, композиция);</w:t>
      </w:r>
    </w:p>
    <w:p w:rsidR="0094604F" w:rsidRPr="0094604F" w:rsidRDefault="0094604F" w:rsidP="00601A5A">
      <w:pPr>
        <w:widowControl w:val="0"/>
        <w:numPr>
          <w:ilvl w:val="0"/>
          <w:numId w:val="5"/>
        </w:numPr>
        <w:tabs>
          <w:tab w:val="left" w:pos="720"/>
        </w:tabs>
        <w:suppressAutoHyphens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выдающихся представителей русского и зарубежного искусства и их основные произведения;</w:t>
      </w:r>
    </w:p>
    <w:p w:rsidR="0094604F" w:rsidRPr="0094604F" w:rsidRDefault="0094604F" w:rsidP="00601A5A">
      <w:pPr>
        <w:widowControl w:val="0"/>
        <w:numPr>
          <w:ilvl w:val="0"/>
          <w:numId w:val="5"/>
        </w:numPr>
        <w:tabs>
          <w:tab w:val="left" w:pos="720"/>
        </w:tabs>
        <w:suppressAutoHyphens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первоначальные сведения о художественной форме в изобразительном искусстве, о художественно-выразительных средствах (композиция, рисунок, цвет, колорит), их роль в эстетическом восприятии работ;</w:t>
      </w:r>
    </w:p>
    <w:p w:rsidR="0094604F" w:rsidRPr="0094604F" w:rsidRDefault="0094604F" w:rsidP="00601A5A">
      <w:pPr>
        <w:widowControl w:val="0"/>
        <w:numPr>
          <w:ilvl w:val="0"/>
          <w:numId w:val="5"/>
        </w:numPr>
        <w:tabs>
          <w:tab w:val="left" w:pos="720"/>
        </w:tabs>
        <w:suppressAutoHyphens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простейшие композиционные приемы и художественные средства, необходимые для передачи движения и покоя в сюжетном рисунке;</w:t>
      </w:r>
    </w:p>
    <w:p w:rsidR="0094604F" w:rsidRPr="0094604F" w:rsidRDefault="0094604F" w:rsidP="00601A5A">
      <w:pPr>
        <w:widowControl w:val="0"/>
        <w:numPr>
          <w:ilvl w:val="0"/>
          <w:numId w:val="5"/>
        </w:numPr>
        <w:tabs>
          <w:tab w:val="left" w:pos="720"/>
        </w:tabs>
        <w:suppressAutoHyphens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названия наиболее крупных художественных музеев России;</w:t>
      </w:r>
    </w:p>
    <w:p w:rsidR="0094604F" w:rsidRPr="0094604F" w:rsidRDefault="0094604F" w:rsidP="00601A5A">
      <w:pPr>
        <w:widowControl w:val="0"/>
        <w:numPr>
          <w:ilvl w:val="0"/>
          <w:numId w:val="5"/>
        </w:numPr>
        <w:tabs>
          <w:tab w:val="left" w:pos="720"/>
        </w:tabs>
        <w:suppressAutoHyphens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названия известных центров народных художественных ремесел России. </w:t>
      </w:r>
    </w:p>
    <w:p w:rsidR="0094604F" w:rsidRPr="0094604F" w:rsidRDefault="0094604F" w:rsidP="00601A5A">
      <w:pPr>
        <w:widowControl w:val="0"/>
        <w:suppressAutoHyphens/>
        <w:ind w:left="720"/>
        <w:jc w:val="both"/>
        <w:rPr>
          <w:rFonts w:eastAsia="Arial Unicode MS"/>
          <w:b/>
          <w:bCs/>
          <w:i/>
          <w:iCs/>
          <w:kern w:val="1"/>
          <w:sz w:val="28"/>
          <w:szCs w:val="28"/>
          <w:lang w:eastAsia="ar-SA"/>
        </w:rPr>
      </w:pPr>
      <w:r w:rsidRPr="0094604F">
        <w:rPr>
          <w:rFonts w:eastAsia="Arial Unicode MS"/>
          <w:b/>
          <w:bCs/>
          <w:i/>
          <w:iCs/>
          <w:kern w:val="1"/>
          <w:sz w:val="28"/>
          <w:szCs w:val="28"/>
          <w:lang w:eastAsia="ar-SA"/>
        </w:rPr>
        <w:t>уметь:</w:t>
      </w:r>
    </w:p>
    <w:p w:rsidR="0094604F" w:rsidRPr="0094604F" w:rsidRDefault="0094604F" w:rsidP="00601A5A">
      <w:pPr>
        <w:widowControl w:val="0"/>
        <w:numPr>
          <w:ilvl w:val="0"/>
          <w:numId w:val="5"/>
        </w:numPr>
        <w:tabs>
          <w:tab w:val="left" w:pos="720"/>
        </w:tabs>
        <w:suppressAutoHyphens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применять художественные материалы (гуашь, акварель) в творческой деятельности;</w:t>
      </w:r>
    </w:p>
    <w:p w:rsidR="0094604F" w:rsidRPr="0094604F" w:rsidRDefault="0094604F" w:rsidP="00601A5A">
      <w:pPr>
        <w:widowControl w:val="0"/>
        <w:numPr>
          <w:ilvl w:val="0"/>
          <w:numId w:val="5"/>
        </w:numPr>
        <w:tabs>
          <w:tab w:val="left" w:pos="720"/>
        </w:tabs>
        <w:suppressAutoHyphens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различать основные и составные, теплые и холодные цвета;</w:t>
      </w:r>
    </w:p>
    <w:p w:rsidR="0094604F" w:rsidRPr="0094604F" w:rsidRDefault="0094604F" w:rsidP="00601A5A">
      <w:pPr>
        <w:widowControl w:val="0"/>
        <w:numPr>
          <w:ilvl w:val="0"/>
          <w:numId w:val="5"/>
        </w:numPr>
        <w:tabs>
          <w:tab w:val="left" w:pos="720"/>
        </w:tabs>
        <w:suppressAutoHyphens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узнавать отдельные произведения выдающихся отечественных художников;</w:t>
      </w:r>
    </w:p>
    <w:p w:rsidR="0094604F" w:rsidRPr="0094604F" w:rsidRDefault="0094604F" w:rsidP="00601A5A">
      <w:pPr>
        <w:widowControl w:val="0"/>
        <w:numPr>
          <w:ilvl w:val="0"/>
          <w:numId w:val="5"/>
        </w:numPr>
        <w:tabs>
          <w:tab w:val="left" w:pos="720"/>
        </w:tabs>
        <w:suppressAutoHyphens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применять основные средства художественной выразительности в самостоятельной творческой деятельности: в рисунке и живописи (с натуры, по памяти, воображению), в иллюстрациях к произведениям литературы и музыки;</w:t>
      </w:r>
    </w:p>
    <w:p w:rsidR="0094604F" w:rsidRPr="0094604F" w:rsidRDefault="0094604F" w:rsidP="00601A5A">
      <w:pPr>
        <w:widowControl w:val="0"/>
        <w:numPr>
          <w:ilvl w:val="0"/>
          <w:numId w:val="5"/>
        </w:numPr>
        <w:tabs>
          <w:tab w:val="left" w:pos="720"/>
        </w:tabs>
        <w:suppressAutoHyphens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добиваться тональных и цветовых градаций при передаче объема.</w:t>
      </w:r>
    </w:p>
    <w:p w:rsidR="0094604F" w:rsidRPr="0094604F" w:rsidRDefault="0094604F" w:rsidP="00601A5A">
      <w:pPr>
        <w:widowControl w:val="0"/>
        <w:tabs>
          <w:tab w:val="left" w:pos="1440"/>
        </w:tabs>
        <w:suppressAutoHyphens/>
        <w:ind w:left="720"/>
        <w:jc w:val="both"/>
        <w:rPr>
          <w:rFonts w:eastAsia="Arial Unicode MS"/>
          <w:b/>
          <w:bCs/>
          <w:i/>
          <w:iCs/>
          <w:kern w:val="1"/>
          <w:sz w:val="28"/>
          <w:szCs w:val="28"/>
          <w:lang w:eastAsia="ar-SA"/>
        </w:rPr>
      </w:pPr>
      <w:r w:rsidRPr="0094604F">
        <w:rPr>
          <w:rFonts w:eastAsia="Arial Unicode MS"/>
          <w:b/>
          <w:bCs/>
          <w:i/>
          <w:iCs/>
          <w:kern w:val="1"/>
          <w:sz w:val="28"/>
          <w:szCs w:val="28"/>
          <w:lang w:eastAsia="ar-SA"/>
        </w:rPr>
        <w:t>использовать приобретенные знания и умения в практической деятельности и повседневной жизни:</w:t>
      </w:r>
    </w:p>
    <w:p w:rsidR="0094604F" w:rsidRPr="0094604F" w:rsidRDefault="0094604F" w:rsidP="00601A5A">
      <w:pPr>
        <w:widowControl w:val="0"/>
        <w:numPr>
          <w:ilvl w:val="0"/>
          <w:numId w:val="5"/>
        </w:numPr>
        <w:tabs>
          <w:tab w:val="left" w:pos="720"/>
        </w:tabs>
        <w:suppressAutoHyphens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lastRenderedPageBreak/>
        <w:t>для самостоятельной творческой деятельности;</w:t>
      </w:r>
    </w:p>
    <w:p w:rsidR="0094604F" w:rsidRPr="0094604F" w:rsidRDefault="0094604F" w:rsidP="00601A5A">
      <w:pPr>
        <w:widowControl w:val="0"/>
        <w:numPr>
          <w:ilvl w:val="0"/>
          <w:numId w:val="5"/>
        </w:numPr>
        <w:tabs>
          <w:tab w:val="left" w:pos="720"/>
        </w:tabs>
        <w:suppressAutoHyphens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обогащение опыта восприятия произведений изобразительного искусства;</w:t>
      </w:r>
    </w:p>
    <w:p w:rsidR="0094604F" w:rsidRPr="0094604F" w:rsidRDefault="0094604F" w:rsidP="00601A5A">
      <w:pPr>
        <w:widowControl w:val="0"/>
        <w:numPr>
          <w:ilvl w:val="0"/>
          <w:numId w:val="5"/>
        </w:numPr>
        <w:tabs>
          <w:tab w:val="left" w:pos="720"/>
        </w:tabs>
        <w:suppressAutoHyphens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оценки произведений искусства (выражения собственного мнения) при посещении выставки.</w:t>
      </w:r>
    </w:p>
    <w:p w:rsidR="0094604F" w:rsidRPr="0094604F" w:rsidRDefault="0094604F" w:rsidP="00601A5A">
      <w:pPr>
        <w:widowControl w:val="0"/>
        <w:tabs>
          <w:tab w:val="left" w:pos="720"/>
        </w:tabs>
        <w:suppressAutoHyphens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          </w:t>
      </w:r>
      <w:r w:rsidRPr="0094604F">
        <w:rPr>
          <w:rFonts w:eastAsia="Arial Unicode MS"/>
          <w:b/>
          <w:bCs/>
          <w:i/>
          <w:iCs/>
          <w:kern w:val="1"/>
          <w:sz w:val="28"/>
          <w:szCs w:val="28"/>
          <w:lang w:eastAsia="ar-SA"/>
        </w:rPr>
        <w:t xml:space="preserve"> владеть компетенциями: </w:t>
      </w:r>
      <w:r w:rsidRPr="0094604F">
        <w:rPr>
          <w:rFonts w:eastAsia="Arial Unicode MS"/>
          <w:kern w:val="1"/>
          <w:sz w:val="28"/>
          <w:szCs w:val="28"/>
          <w:lang w:eastAsia="ar-SA"/>
        </w:rPr>
        <w:t>личностного саморазвития, коммуникативной, ценностно-ориентационной, рефлексивной</w:t>
      </w:r>
    </w:p>
    <w:p w:rsidR="0094604F" w:rsidRPr="0094604F" w:rsidRDefault="0094604F" w:rsidP="00601A5A">
      <w:pPr>
        <w:widowControl w:val="0"/>
        <w:suppressAutoHyphens/>
        <w:ind w:left="720"/>
        <w:jc w:val="both"/>
        <w:rPr>
          <w:rFonts w:eastAsia="Arial Unicode MS"/>
          <w:kern w:val="1"/>
          <w:sz w:val="28"/>
          <w:szCs w:val="28"/>
          <w:lang w:eastAsia="ar-SA"/>
        </w:rPr>
      </w:pPr>
    </w:p>
    <w:p w:rsidR="0094604F" w:rsidRPr="0094604F" w:rsidRDefault="0094604F" w:rsidP="00601A5A">
      <w:pPr>
        <w:widowControl w:val="0"/>
        <w:suppressAutoHyphens/>
        <w:ind w:left="720"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</w:p>
    <w:p w:rsidR="0094604F" w:rsidRPr="0094604F" w:rsidRDefault="0094604F" w:rsidP="00601A5A">
      <w:pPr>
        <w:widowControl w:val="0"/>
        <w:suppressAutoHyphens/>
        <w:ind w:left="720"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</w:p>
    <w:p w:rsidR="0094604F" w:rsidRPr="0094604F" w:rsidRDefault="0094604F" w:rsidP="00601A5A">
      <w:pPr>
        <w:widowControl w:val="0"/>
        <w:suppressAutoHyphens/>
        <w:ind w:left="720"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</w:p>
    <w:p w:rsidR="0094604F" w:rsidRPr="0094604F" w:rsidRDefault="0094604F" w:rsidP="00601A5A">
      <w:pPr>
        <w:widowControl w:val="0"/>
        <w:suppressAutoHyphens/>
        <w:ind w:left="720"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  <w:r w:rsidRPr="0094604F">
        <w:rPr>
          <w:rFonts w:eastAsia="Arial Unicode MS"/>
          <w:b/>
          <w:kern w:val="1"/>
          <w:sz w:val="28"/>
          <w:szCs w:val="28"/>
          <w:lang w:eastAsia="ar-SA"/>
        </w:rPr>
        <w:t xml:space="preserve">Формы контроля знаний, умений, навыков (текущего, рубежного, итогового) </w:t>
      </w:r>
    </w:p>
    <w:p w:rsidR="0094604F" w:rsidRPr="0094604F" w:rsidRDefault="0094604F" w:rsidP="00601A5A">
      <w:pPr>
        <w:widowControl w:val="0"/>
        <w:suppressAutoHyphens/>
        <w:ind w:firstLine="680"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  <w:r w:rsidRPr="0094604F">
        <w:rPr>
          <w:rFonts w:eastAsia="Arial Unicode MS"/>
          <w:b/>
          <w:kern w:val="1"/>
          <w:sz w:val="28"/>
          <w:szCs w:val="28"/>
          <w:lang w:eastAsia="ar-SA"/>
        </w:rPr>
        <w:t>Критерии оценки устных индивидуальных и фронтальных ответов</w:t>
      </w:r>
    </w:p>
    <w:p w:rsidR="0094604F" w:rsidRPr="0094604F" w:rsidRDefault="0094604F" w:rsidP="00601A5A">
      <w:pPr>
        <w:widowControl w:val="0"/>
        <w:tabs>
          <w:tab w:val="left" w:pos="1440"/>
        </w:tabs>
        <w:suppressAutoHyphens/>
        <w:ind w:left="720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1. Активность участия.</w:t>
      </w:r>
    </w:p>
    <w:p w:rsidR="0094604F" w:rsidRPr="0094604F" w:rsidRDefault="0094604F" w:rsidP="00601A5A">
      <w:pPr>
        <w:widowControl w:val="0"/>
        <w:tabs>
          <w:tab w:val="left" w:pos="1440"/>
        </w:tabs>
        <w:suppressAutoHyphens/>
        <w:ind w:left="720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2. Умение собеседника прочувствовать суть вопроса.</w:t>
      </w:r>
    </w:p>
    <w:p w:rsidR="0094604F" w:rsidRPr="0094604F" w:rsidRDefault="0094604F" w:rsidP="00601A5A">
      <w:pPr>
        <w:widowControl w:val="0"/>
        <w:tabs>
          <w:tab w:val="left" w:pos="720"/>
        </w:tabs>
        <w:suppressAutoHyphens/>
        <w:ind w:firstLine="680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3. Искренность ответов, их развернутость, образность, аргументированность.</w:t>
      </w:r>
    </w:p>
    <w:p w:rsidR="0094604F" w:rsidRPr="0094604F" w:rsidRDefault="0094604F" w:rsidP="00601A5A">
      <w:pPr>
        <w:widowControl w:val="0"/>
        <w:tabs>
          <w:tab w:val="left" w:pos="1440"/>
        </w:tabs>
        <w:suppressAutoHyphens/>
        <w:ind w:left="720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4. Самостоятельность.</w:t>
      </w:r>
    </w:p>
    <w:p w:rsidR="0094604F" w:rsidRPr="0094604F" w:rsidRDefault="0094604F" w:rsidP="00601A5A">
      <w:pPr>
        <w:widowControl w:val="0"/>
        <w:tabs>
          <w:tab w:val="left" w:pos="1440"/>
        </w:tabs>
        <w:suppressAutoHyphens/>
        <w:ind w:left="720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5. Оригинальность суждений.</w:t>
      </w:r>
    </w:p>
    <w:p w:rsidR="0094604F" w:rsidRPr="0094604F" w:rsidRDefault="0094604F" w:rsidP="00601A5A">
      <w:pPr>
        <w:widowControl w:val="0"/>
        <w:suppressAutoHyphens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  <w:r w:rsidRPr="0094604F">
        <w:rPr>
          <w:rFonts w:eastAsia="Arial Unicode MS"/>
          <w:b/>
          <w:kern w:val="1"/>
          <w:sz w:val="28"/>
          <w:szCs w:val="28"/>
          <w:lang w:eastAsia="ar-SA"/>
        </w:rPr>
        <w:t>Критерии и система оценки творческой работы</w:t>
      </w:r>
    </w:p>
    <w:p w:rsidR="0094604F" w:rsidRPr="0094604F" w:rsidRDefault="0094604F" w:rsidP="00601A5A">
      <w:pPr>
        <w:widowControl w:val="0"/>
        <w:tabs>
          <w:tab w:val="left" w:pos="1440"/>
        </w:tabs>
        <w:suppressAutoHyphens/>
        <w:ind w:left="720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1. 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94604F" w:rsidRPr="0094604F" w:rsidRDefault="0094604F" w:rsidP="00601A5A">
      <w:pPr>
        <w:widowControl w:val="0"/>
        <w:tabs>
          <w:tab w:val="left" w:pos="1440"/>
        </w:tabs>
        <w:suppressAutoHyphens/>
        <w:ind w:left="720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2. 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:rsidR="0094604F" w:rsidRPr="0094604F" w:rsidRDefault="0094604F" w:rsidP="00601A5A">
      <w:pPr>
        <w:widowControl w:val="0"/>
        <w:tabs>
          <w:tab w:val="left" w:pos="1440"/>
        </w:tabs>
        <w:suppressAutoHyphens/>
        <w:ind w:left="720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3. Общее впечатление от работы. Оригинальность, яркость и эмоциональность созданного образа, чувство меры в оформлении и соответствие оформления  работы. Аккуратность всей работы.</w:t>
      </w:r>
    </w:p>
    <w:p w:rsidR="0094604F" w:rsidRPr="0094604F" w:rsidRDefault="0094604F" w:rsidP="00601A5A">
      <w:pPr>
        <w:widowControl w:val="0"/>
        <w:suppressAutoHyphens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Из всех этих компонентов складывается общая оценка работы </w:t>
      </w:r>
      <w:proofErr w:type="gramStart"/>
      <w:r w:rsidRPr="0094604F">
        <w:rPr>
          <w:rFonts w:eastAsia="Arial Unicode MS"/>
          <w:kern w:val="1"/>
          <w:sz w:val="28"/>
          <w:szCs w:val="28"/>
          <w:lang w:eastAsia="ar-SA"/>
        </w:rPr>
        <w:t>обучающегося</w:t>
      </w:r>
      <w:proofErr w:type="gramEnd"/>
      <w:r w:rsidRPr="0094604F">
        <w:rPr>
          <w:rFonts w:eastAsia="Arial Unicode MS"/>
          <w:kern w:val="1"/>
          <w:sz w:val="28"/>
          <w:szCs w:val="28"/>
          <w:lang w:eastAsia="ar-SA"/>
        </w:rPr>
        <w:t>.</w:t>
      </w:r>
    </w:p>
    <w:p w:rsidR="0094604F" w:rsidRPr="0094604F" w:rsidRDefault="0094604F" w:rsidP="00601A5A">
      <w:pPr>
        <w:widowControl w:val="0"/>
        <w:suppressAutoHyphens/>
        <w:ind w:firstLine="709"/>
        <w:jc w:val="both"/>
        <w:rPr>
          <w:rFonts w:eastAsia="Arial Unicode MS"/>
          <w:kern w:val="1"/>
          <w:sz w:val="28"/>
          <w:szCs w:val="28"/>
          <w:lang w:eastAsia="ar-SA"/>
        </w:rPr>
      </w:pPr>
    </w:p>
    <w:p w:rsidR="0094604F" w:rsidRPr="0094604F" w:rsidRDefault="0094604F" w:rsidP="00601A5A">
      <w:pPr>
        <w:widowControl w:val="0"/>
        <w:suppressAutoHyphens/>
        <w:ind w:firstLine="709"/>
        <w:jc w:val="both"/>
        <w:rPr>
          <w:rFonts w:eastAsia="Arial Unicode MS"/>
          <w:b/>
          <w:kern w:val="1"/>
          <w:sz w:val="28"/>
          <w:szCs w:val="28"/>
          <w:lang w:eastAsia="ar-SA"/>
        </w:rPr>
      </w:pPr>
      <w:r w:rsidRPr="0094604F">
        <w:rPr>
          <w:rFonts w:eastAsia="Arial Unicode MS"/>
          <w:b/>
          <w:kern w:val="1"/>
          <w:sz w:val="28"/>
          <w:szCs w:val="28"/>
          <w:lang w:eastAsia="ar-SA"/>
        </w:rPr>
        <w:t xml:space="preserve">Формы контроля уровня </w:t>
      </w:r>
      <w:proofErr w:type="spellStart"/>
      <w:r w:rsidRPr="0094604F">
        <w:rPr>
          <w:rFonts w:eastAsia="Arial Unicode MS"/>
          <w:b/>
          <w:kern w:val="1"/>
          <w:sz w:val="28"/>
          <w:szCs w:val="28"/>
          <w:lang w:eastAsia="ar-SA"/>
        </w:rPr>
        <w:t>обученности</w:t>
      </w:r>
      <w:proofErr w:type="spellEnd"/>
    </w:p>
    <w:p w:rsidR="0094604F" w:rsidRPr="0094604F" w:rsidRDefault="0094604F" w:rsidP="00601A5A">
      <w:pPr>
        <w:widowControl w:val="0"/>
        <w:tabs>
          <w:tab w:val="left" w:pos="2138"/>
        </w:tabs>
        <w:suppressAutoHyphens/>
        <w:ind w:left="1069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1. Викторины</w:t>
      </w:r>
    </w:p>
    <w:p w:rsidR="0094604F" w:rsidRPr="0094604F" w:rsidRDefault="0094604F" w:rsidP="00601A5A">
      <w:pPr>
        <w:widowControl w:val="0"/>
        <w:tabs>
          <w:tab w:val="left" w:pos="2138"/>
        </w:tabs>
        <w:suppressAutoHyphens/>
        <w:ind w:left="1069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2. Кроссворды</w:t>
      </w:r>
    </w:p>
    <w:p w:rsidR="0094604F" w:rsidRPr="0094604F" w:rsidRDefault="0094604F" w:rsidP="00601A5A">
      <w:pPr>
        <w:widowControl w:val="0"/>
        <w:tabs>
          <w:tab w:val="left" w:pos="2138"/>
        </w:tabs>
        <w:suppressAutoHyphens/>
        <w:ind w:left="1069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3. Отчетные выставки творческих  (индивидуальных и коллективных) работ</w:t>
      </w:r>
    </w:p>
    <w:p w:rsidR="0094604F" w:rsidRPr="0094604F" w:rsidRDefault="0094604F" w:rsidP="00601A5A">
      <w:pPr>
        <w:widowControl w:val="0"/>
        <w:tabs>
          <w:tab w:val="left" w:pos="2138"/>
        </w:tabs>
        <w:suppressAutoHyphens/>
        <w:ind w:left="1069"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4. Тестирование</w:t>
      </w:r>
    </w:p>
    <w:p w:rsidR="0094604F" w:rsidRPr="0094604F" w:rsidRDefault="0094604F" w:rsidP="00601A5A">
      <w:pPr>
        <w:widowControl w:val="0"/>
        <w:tabs>
          <w:tab w:val="left" w:pos="1069"/>
        </w:tabs>
        <w:suppressAutoHyphens/>
        <w:jc w:val="both"/>
        <w:rPr>
          <w:rFonts w:eastAsia="Arial Unicode MS"/>
          <w:b/>
          <w:bCs/>
          <w:kern w:val="1"/>
          <w:sz w:val="28"/>
          <w:szCs w:val="28"/>
          <w:lang w:eastAsia="ar-SA"/>
        </w:rPr>
      </w:pPr>
      <w:r w:rsidRPr="0094604F">
        <w:rPr>
          <w:rFonts w:eastAsia="Arial Unicode MS"/>
          <w:b/>
          <w:bCs/>
          <w:kern w:val="1"/>
          <w:sz w:val="28"/>
          <w:szCs w:val="28"/>
          <w:lang w:eastAsia="ar-SA"/>
        </w:rPr>
        <w:t>Формирование универсальных учебных действий</w:t>
      </w:r>
    </w:p>
    <w:p w:rsidR="0094604F" w:rsidRPr="0094604F" w:rsidRDefault="0094604F" w:rsidP="00601A5A">
      <w:pPr>
        <w:widowControl w:val="0"/>
        <w:tabs>
          <w:tab w:val="left" w:pos="1069"/>
        </w:tabs>
        <w:suppressAutoHyphens/>
        <w:jc w:val="both"/>
        <w:rPr>
          <w:rFonts w:eastAsia="Arial Unicode MS"/>
          <w:b/>
          <w:bCs/>
          <w:kern w:val="1"/>
          <w:sz w:val="28"/>
          <w:szCs w:val="28"/>
          <w:u w:val="single"/>
          <w:lang w:eastAsia="ar-SA"/>
        </w:rPr>
      </w:pPr>
      <w:r w:rsidRPr="0094604F">
        <w:rPr>
          <w:rFonts w:eastAsia="Arial Unicode MS"/>
          <w:b/>
          <w:bCs/>
          <w:kern w:val="1"/>
          <w:sz w:val="28"/>
          <w:szCs w:val="28"/>
          <w:u w:val="single"/>
          <w:lang w:eastAsia="ar-SA"/>
        </w:rPr>
        <w:t>Личностные УУД:</w:t>
      </w:r>
    </w:p>
    <w:p w:rsidR="0094604F" w:rsidRPr="0094604F" w:rsidRDefault="0094604F" w:rsidP="00601A5A">
      <w:pPr>
        <w:widowControl w:val="0"/>
        <w:numPr>
          <w:ilvl w:val="0"/>
          <w:numId w:val="6"/>
        </w:numPr>
        <w:tabs>
          <w:tab w:val="left" w:pos="360"/>
          <w:tab w:val="left" w:pos="1069"/>
        </w:tabs>
        <w:suppressAutoHyphens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ценностно-смысловая ориентация учащегося;</w:t>
      </w:r>
    </w:p>
    <w:p w:rsidR="0094604F" w:rsidRPr="0094604F" w:rsidRDefault="0094604F" w:rsidP="00601A5A">
      <w:pPr>
        <w:widowControl w:val="0"/>
        <w:numPr>
          <w:ilvl w:val="0"/>
          <w:numId w:val="6"/>
        </w:numPr>
        <w:tabs>
          <w:tab w:val="left" w:pos="360"/>
          <w:tab w:val="left" w:pos="1069"/>
        </w:tabs>
        <w:suppressAutoHyphens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lastRenderedPageBreak/>
        <w:t xml:space="preserve">действие </w:t>
      </w:r>
      <w:proofErr w:type="spellStart"/>
      <w:r w:rsidRPr="0094604F">
        <w:rPr>
          <w:rFonts w:eastAsia="Arial Unicode MS"/>
          <w:kern w:val="1"/>
          <w:sz w:val="28"/>
          <w:szCs w:val="28"/>
          <w:lang w:eastAsia="ar-SA"/>
        </w:rPr>
        <w:t>смыслообразования</w:t>
      </w:r>
      <w:proofErr w:type="spellEnd"/>
      <w:r w:rsidRPr="0094604F">
        <w:rPr>
          <w:rFonts w:eastAsia="Arial Unicode MS"/>
          <w:kern w:val="1"/>
          <w:sz w:val="28"/>
          <w:szCs w:val="28"/>
          <w:lang w:eastAsia="ar-SA"/>
        </w:rPr>
        <w:t>;</w:t>
      </w:r>
    </w:p>
    <w:p w:rsidR="0094604F" w:rsidRPr="0094604F" w:rsidRDefault="0094604F" w:rsidP="00601A5A">
      <w:pPr>
        <w:widowControl w:val="0"/>
        <w:numPr>
          <w:ilvl w:val="0"/>
          <w:numId w:val="6"/>
        </w:numPr>
        <w:tabs>
          <w:tab w:val="left" w:pos="360"/>
          <w:tab w:val="left" w:pos="1069"/>
        </w:tabs>
        <w:suppressAutoHyphens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нравственно-этическое оценивание</w:t>
      </w:r>
    </w:p>
    <w:p w:rsidR="0094604F" w:rsidRPr="0094604F" w:rsidRDefault="0094604F" w:rsidP="00601A5A">
      <w:pPr>
        <w:widowControl w:val="0"/>
        <w:tabs>
          <w:tab w:val="left" w:pos="1069"/>
        </w:tabs>
        <w:suppressAutoHyphens/>
        <w:jc w:val="both"/>
        <w:rPr>
          <w:rFonts w:eastAsia="Arial Unicode MS"/>
          <w:b/>
          <w:bCs/>
          <w:kern w:val="1"/>
          <w:sz w:val="28"/>
          <w:szCs w:val="28"/>
          <w:u w:val="single"/>
          <w:lang w:eastAsia="ar-SA"/>
        </w:rPr>
      </w:pPr>
      <w:r w:rsidRPr="0094604F">
        <w:rPr>
          <w:rFonts w:eastAsia="Arial Unicode MS"/>
          <w:b/>
          <w:bCs/>
          <w:kern w:val="1"/>
          <w:sz w:val="28"/>
          <w:szCs w:val="28"/>
          <w:u w:val="single"/>
          <w:lang w:eastAsia="ar-SA"/>
        </w:rPr>
        <w:t>Коммуникативные УУД:</w:t>
      </w:r>
    </w:p>
    <w:p w:rsidR="0094604F" w:rsidRPr="0094604F" w:rsidRDefault="0094604F" w:rsidP="00601A5A">
      <w:pPr>
        <w:widowControl w:val="0"/>
        <w:numPr>
          <w:ilvl w:val="0"/>
          <w:numId w:val="7"/>
        </w:numPr>
        <w:tabs>
          <w:tab w:val="left" w:pos="360"/>
          <w:tab w:val="left" w:pos="1069"/>
        </w:tabs>
        <w:suppressAutoHyphens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умение выражать свои мысли;</w:t>
      </w:r>
    </w:p>
    <w:p w:rsidR="0094604F" w:rsidRPr="0094604F" w:rsidRDefault="0094604F" w:rsidP="00601A5A">
      <w:pPr>
        <w:widowControl w:val="0"/>
        <w:numPr>
          <w:ilvl w:val="0"/>
          <w:numId w:val="7"/>
        </w:numPr>
        <w:tabs>
          <w:tab w:val="left" w:pos="360"/>
          <w:tab w:val="left" w:pos="1069"/>
        </w:tabs>
        <w:suppressAutoHyphens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разрешение конфликтов, постановка вопросов;</w:t>
      </w:r>
    </w:p>
    <w:p w:rsidR="0094604F" w:rsidRPr="0094604F" w:rsidRDefault="0094604F" w:rsidP="00601A5A">
      <w:pPr>
        <w:widowControl w:val="0"/>
        <w:numPr>
          <w:ilvl w:val="0"/>
          <w:numId w:val="7"/>
        </w:numPr>
        <w:tabs>
          <w:tab w:val="left" w:pos="360"/>
          <w:tab w:val="left" w:pos="1069"/>
        </w:tabs>
        <w:suppressAutoHyphens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управление поведением партнера: контроль, коррекция.</w:t>
      </w:r>
    </w:p>
    <w:p w:rsidR="0094604F" w:rsidRPr="0094604F" w:rsidRDefault="0094604F" w:rsidP="00601A5A">
      <w:pPr>
        <w:widowControl w:val="0"/>
        <w:tabs>
          <w:tab w:val="left" w:pos="1069"/>
        </w:tabs>
        <w:suppressAutoHyphens/>
        <w:jc w:val="both"/>
        <w:rPr>
          <w:rFonts w:eastAsia="Arial Unicode MS"/>
          <w:b/>
          <w:bCs/>
          <w:kern w:val="1"/>
          <w:sz w:val="28"/>
          <w:szCs w:val="28"/>
          <w:u w:val="single"/>
          <w:lang w:eastAsia="ar-SA"/>
        </w:rPr>
      </w:pPr>
      <w:r w:rsidRPr="0094604F">
        <w:rPr>
          <w:rFonts w:eastAsia="Arial Unicode MS"/>
          <w:b/>
          <w:bCs/>
          <w:kern w:val="1"/>
          <w:sz w:val="28"/>
          <w:szCs w:val="28"/>
          <w:u w:val="single"/>
          <w:lang w:eastAsia="ar-SA"/>
        </w:rPr>
        <w:t>Регулятивные УУД:</w:t>
      </w:r>
    </w:p>
    <w:p w:rsidR="0094604F" w:rsidRPr="0094604F" w:rsidRDefault="0094604F" w:rsidP="00601A5A">
      <w:pPr>
        <w:widowControl w:val="0"/>
        <w:numPr>
          <w:ilvl w:val="0"/>
          <w:numId w:val="8"/>
        </w:numPr>
        <w:tabs>
          <w:tab w:val="left" w:pos="360"/>
          <w:tab w:val="left" w:pos="1069"/>
        </w:tabs>
        <w:suppressAutoHyphens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целеполагание;</w:t>
      </w:r>
    </w:p>
    <w:p w:rsidR="0094604F" w:rsidRPr="0094604F" w:rsidRDefault="0094604F" w:rsidP="00601A5A">
      <w:pPr>
        <w:widowControl w:val="0"/>
        <w:numPr>
          <w:ilvl w:val="0"/>
          <w:numId w:val="8"/>
        </w:numPr>
        <w:tabs>
          <w:tab w:val="left" w:pos="360"/>
          <w:tab w:val="left" w:pos="1069"/>
        </w:tabs>
        <w:suppressAutoHyphens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волевая </w:t>
      </w:r>
      <w:proofErr w:type="spellStart"/>
      <w:r w:rsidRPr="0094604F">
        <w:rPr>
          <w:rFonts w:eastAsia="Arial Unicode MS"/>
          <w:kern w:val="1"/>
          <w:sz w:val="28"/>
          <w:szCs w:val="28"/>
          <w:lang w:eastAsia="ar-SA"/>
        </w:rPr>
        <w:t>саморегуляция</w:t>
      </w:r>
      <w:proofErr w:type="spellEnd"/>
      <w:r w:rsidRPr="0094604F">
        <w:rPr>
          <w:rFonts w:eastAsia="Arial Unicode MS"/>
          <w:kern w:val="1"/>
          <w:sz w:val="28"/>
          <w:szCs w:val="28"/>
          <w:lang w:eastAsia="ar-SA"/>
        </w:rPr>
        <w:t>;</w:t>
      </w:r>
    </w:p>
    <w:p w:rsidR="0094604F" w:rsidRPr="0094604F" w:rsidRDefault="0094604F" w:rsidP="00601A5A">
      <w:pPr>
        <w:widowControl w:val="0"/>
        <w:numPr>
          <w:ilvl w:val="0"/>
          <w:numId w:val="8"/>
        </w:numPr>
        <w:tabs>
          <w:tab w:val="left" w:pos="360"/>
          <w:tab w:val="left" w:pos="1069"/>
        </w:tabs>
        <w:suppressAutoHyphens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коррекция;</w:t>
      </w:r>
    </w:p>
    <w:p w:rsidR="0094604F" w:rsidRPr="0094604F" w:rsidRDefault="0094604F" w:rsidP="00601A5A">
      <w:pPr>
        <w:widowControl w:val="0"/>
        <w:numPr>
          <w:ilvl w:val="0"/>
          <w:numId w:val="8"/>
        </w:numPr>
        <w:tabs>
          <w:tab w:val="left" w:pos="360"/>
          <w:tab w:val="left" w:pos="1069"/>
        </w:tabs>
        <w:suppressAutoHyphens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оценка качества и уровня усвоения.</w:t>
      </w:r>
    </w:p>
    <w:p w:rsidR="0094604F" w:rsidRPr="0094604F" w:rsidRDefault="0094604F" w:rsidP="00601A5A">
      <w:pPr>
        <w:widowControl w:val="0"/>
        <w:tabs>
          <w:tab w:val="left" w:pos="1069"/>
        </w:tabs>
        <w:suppressAutoHyphens/>
        <w:jc w:val="both"/>
        <w:rPr>
          <w:rFonts w:eastAsia="Arial Unicode MS"/>
          <w:kern w:val="1"/>
          <w:sz w:val="28"/>
          <w:szCs w:val="28"/>
          <w:lang w:eastAsia="ar-SA"/>
        </w:rPr>
      </w:pPr>
    </w:p>
    <w:p w:rsidR="0094604F" w:rsidRPr="0094604F" w:rsidRDefault="0094604F" w:rsidP="00601A5A">
      <w:pPr>
        <w:widowControl w:val="0"/>
        <w:tabs>
          <w:tab w:val="left" w:pos="1069"/>
        </w:tabs>
        <w:suppressAutoHyphens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b/>
          <w:bCs/>
          <w:kern w:val="1"/>
          <w:sz w:val="28"/>
          <w:szCs w:val="28"/>
          <w:lang w:eastAsia="ar-SA"/>
        </w:rPr>
        <w:t>Познавательные универсальные действия</w:t>
      </w: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 </w:t>
      </w:r>
    </w:p>
    <w:p w:rsidR="0094604F" w:rsidRPr="0094604F" w:rsidRDefault="0094604F" w:rsidP="00601A5A">
      <w:pPr>
        <w:widowControl w:val="0"/>
        <w:tabs>
          <w:tab w:val="left" w:pos="1069"/>
        </w:tabs>
        <w:suppressAutoHyphens/>
        <w:jc w:val="both"/>
        <w:rPr>
          <w:rFonts w:eastAsia="Arial Unicode MS"/>
          <w:b/>
          <w:bCs/>
          <w:kern w:val="1"/>
          <w:sz w:val="28"/>
          <w:szCs w:val="28"/>
          <w:u w:val="single"/>
          <w:lang w:eastAsia="ar-SA"/>
        </w:rPr>
      </w:pPr>
      <w:proofErr w:type="spellStart"/>
      <w:r w:rsidRPr="0094604F">
        <w:rPr>
          <w:rFonts w:eastAsia="Arial Unicode MS"/>
          <w:b/>
          <w:bCs/>
          <w:kern w:val="1"/>
          <w:sz w:val="28"/>
          <w:szCs w:val="28"/>
          <w:u w:val="single"/>
          <w:lang w:eastAsia="ar-SA"/>
        </w:rPr>
        <w:t>Общеучебные</w:t>
      </w:r>
      <w:proofErr w:type="spellEnd"/>
      <w:r w:rsidRPr="0094604F">
        <w:rPr>
          <w:rFonts w:eastAsia="Arial Unicode MS"/>
          <w:b/>
          <w:bCs/>
          <w:kern w:val="1"/>
          <w:sz w:val="28"/>
          <w:szCs w:val="28"/>
          <w:u w:val="single"/>
          <w:lang w:eastAsia="ar-SA"/>
        </w:rPr>
        <w:t>:</w:t>
      </w:r>
    </w:p>
    <w:p w:rsidR="0094604F" w:rsidRPr="0094604F" w:rsidRDefault="0094604F" w:rsidP="00601A5A">
      <w:pPr>
        <w:widowControl w:val="0"/>
        <w:numPr>
          <w:ilvl w:val="0"/>
          <w:numId w:val="9"/>
        </w:numPr>
        <w:tabs>
          <w:tab w:val="left" w:pos="360"/>
          <w:tab w:val="left" w:pos="1069"/>
        </w:tabs>
        <w:suppressAutoHyphens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умение структурировать знания;</w:t>
      </w:r>
    </w:p>
    <w:p w:rsidR="0094604F" w:rsidRPr="0094604F" w:rsidRDefault="0094604F" w:rsidP="00601A5A">
      <w:pPr>
        <w:widowControl w:val="0"/>
        <w:numPr>
          <w:ilvl w:val="0"/>
          <w:numId w:val="9"/>
        </w:numPr>
        <w:tabs>
          <w:tab w:val="left" w:pos="360"/>
          <w:tab w:val="left" w:pos="1069"/>
        </w:tabs>
        <w:suppressAutoHyphens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смысловое чтение;</w:t>
      </w:r>
    </w:p>
    <w:p w:rsidR="0094604F" w:rsidRPr="0094604F" w:rsidRDefault="0094604F" w:rsidP="00601A5A">
      <w:pPr>
        <w:widowControl w:val="0"/>
        <w:numPr>
          <w:ilvl w:val="0"/>
          <w:numId w:val="9"/>
        </w:numPr>
        <w:tabs>
          <w:tab w:val="left" w:pos="360"/>
          <w:tab w:val="left" w:pos="1069"/>
        </w:tabs>
        <w:suppressAutoHyphens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знаково-символическое моделирование;</w:t>
      </w:r>
    </w:p>
    <w:p w:rsidR="0094604F" w:rsidRPr="0094604F" w:rsidRDefault="0094604F" w:rsidP="00601A5A">
      <w:pPr>
        <w:widowControl w:val="0"/>
        <w:numPr>
          <w:ilvl w:val="0"/>
          <w:numId w:val="9"/>
        </w:numPr>
        <w:tabs>
          <w:tab w:val="left" w:pos="360"/>
          <w:tab w:val="left" w:pos="1069"/>
        </w:tabs>
        <w:suppressAutoHyphens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выделение и формирование учебной цели.</w:t>
      </w:r>
    </w:p>
    <w:p w:rsidR="0094604F" w:rsidRPr="0094604F" w:rsidRDefault="0094604F" w:rsidP="00601A5A">
      <w:pPr>
        <w:widowControl w:val="0"/>
        <w:tabs>
          <w:tab w:val="left" w:pos="1069"/>
        </w:tabs>
        <w:suppressAutoHyphens/>
        <w:jc w:val="both"/>
        <w:rPr>
          <w:rFonts w:eastAsia="Arial Unicode MS"/>
          <w:b/>
          <w:bCs/>
          <w:kern w:val="1"/>
          <w:sz w:val="28"/>
          <w:szCs w:val="28"/>
          <w:u w:val="single"/>
          <w:lang w:eastAsia="ar-SA"/>
        </w:rPr>
      </w:pPr>
      <w:r w:rsidRPr="0094604F">
        <w:rPr>
          <w:rFonts w:eastAsia="Arial Unicode MS"/>
          <w:b/>
          <w:bCs/>
          <w:kern w:val="1"/>
          <w:sz w:val="28"/>
          <w:szCs w:val="28"/>
          <w:u w:val="single"/>
          <w:lang w:eastAsia="ar-SA"/>
        </w:rPr>
        <w:t>Логические:</w:t>
      </w:r>
    </w:p>
    <w:p w:rsidR="0094604F" w:rsidRPr="0094604F" w:rsidRDefault="0094604F" w:rsidP="00601A5A">
      <w:pPr>
        <w:widowControl w:val="0"/>
        <w:numPr>
          <w:ilvl w:val="0"/>
          <w:numId w:val="10"/>
        </w:numPr>
        <w:tabs>
          <w:tab w:val="left" w:pos="360"/>
          <w:tab w:val="left" w:pos="1069"/>
        </w:tabs>
        <w:suppressAutoHyphens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анализ объектов;</w:t>
      </w:r>
    </w:p>
    <w:p w:rsidR="0094604F" w:rsidRPr="0094604F" w:rsidRDefault="0094604F" w:rsidP="00601A5A">
      <w:pPr>
        <w:widowControl w:val="0"/>
        <w:numPr>
          <w:ilvl w:val="0"/>
          <w:numId w:val="10"/>
        </w:numPr>
        <w:tabs>
          <w:tab w:val="left" w:pos="360"/>
          <w:tab w:val="left" w:pos="1069"/>
        </w:tabs>
        <w:suppressAutoHyphens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синтез, как составление целого из частей;</w:t>
      </w:r>
    </w:p>
    <w:p w:rsidR="0094604F" w:rsidRPr="0094604F" w:rsidRDefault="0094604F" w:rsidP="00601A5A">
      <w:pPr>
        <w:widowControl w:val="0"/>
        <w:numPr>
          <w:ilvl w:val="0"/>
          <w:numId w:val="10"/>
        </w:numPr>
        <w:tabs>
          <w:tab w:val="left" w:pos="360"/>
          <w:tab w:val="left" w:pos="1069"/>
        </w:tabs>
        <w:suppressAutoHyphens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классификация объектов;</w:t>
      </w:r>
    </w:p>
    <w:p w:rsidR="0094604F" w:rsidRPr="0094604F" w:rsidRDefault="0094604F" w:rsidP="00601A5A">
      <w:pPr>
        <w:widowControl w:val="0"/>
        <w:numPr>
          <w:ilvl w:val="0"/>
          <w:numId w:val="10"/>
        </w:numPr>
        <w:tabs>
          <w:tab w:val="left" w:pos="360"/>
          <w:tab w:val="left" w:pos="1069"/>
        </w:tabs>
        <w:suppressAutoHyphens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доказательство;</w:t>
      </w:r>
    </w:p>
    <w:p w:rsidR="0094604F" w:rsidRPr="0094604F" w:rsidRDefault="0094604F" w:rsidP="00601A5A">
      <w:pPr>
        <w:widowControl w:val="0"/>
        <w:numPr>
          <w:ilvl w:val="0"/>
          <w:numId w:val="10"/>
        </w:numPr>
        <w:tabs>
          <w:tab w:val="left" w:pos="360"/>
          <w:tab w:val="left" w:pos="1069"/>
        </w:tabs>
        <w:suppressAutoHyphens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>выдвижение гипотез и их обоснование;</w:t>
      </w:r>
    </w:p>
    <w:p w:rsidR="0094604F" w:rsidRPr="0094604F" w:rsidRDefault="0094604F" w:rsidP="00601A5A">
      <w:pPr>
        <w:widowControl w:val="0"/>
        <w:numPr>
          <w:ilvl w:val="0"/>
          <w:numId w:val="10"/>
        </w:numPr>
        <w:tabs>
          <w:tab w:val="left" w:pos="360"/>
          <w:tab w:val="left" w:pos="1069"/>
        </w:tabs>
        <w:suppressAutoHyphens/>
        <w:jc w:val="both"/>
        <w:rPr>
          <w:rFonts w:eastAsia="Arial Unicode MS"/>
          <w:kern w:val="1"/>
          <w:sz w:val="28"/>
          <w:szCs w:val="28"/>
          <w:lang w:eastAsia="ar-SA"/>
        </w:rPr>
      </w:pPr>
      <w:r w:rsidRPr="0094604F">
        <w:rPr>
          <w:rFonts w:eastAsia="Arial Unicode MS"/>
          <w:kern w:val="1"/>
          <w:sz w:val="28"/>
          <w:szCs w:val="28"/>
          <w:lang w:eastAsia="ar-SA"/>
        </w:rPr>
        <w:t xml:space="preserve">построение логической цепи рассуждения. </w:t>
      </w:r>
    </w:p>
    <w:p w:rsidR="0094604F" w:rsidRPr="0094604F" w:rsidRDefault="0094604F" w:rsidP="00601A5A">
      <w:pPr>
        <w:widowControl w:val="0"/>
        <w:suppressAutoHyphens/>
        <w:ind w:firstLine="567"/>
        <w:jc w:val="both"/>
        <w:rPr>
          <w:rFonts w:eastAsia="Arial Unicode MS"/>
          <w:kern w:val="1"/>
          <w:sz w:val="28"/>
          <w:szCs w:val="28"/>
          <w:lang w:eastAsia="ar-SA"/>
        </w:rPr>
      </w:pPr>
      <w:proofErr w:type="spellStart"/>
      <w:r w:rsidRPr="0094604F">
        <w:rPr>
          <w:rFonts w:eastAsia="Arial Unicode MS"/>
          <w:kern w:val="1"/>
          <w:sz w:val="28"/>
          <w:szCs w:val="28"/>
          <w:lang w:eastAsia="ar-SA"/>
        </w:rPr>
        <w:t>ствительностью</w:t>
      </w:r>
      <w:proofErr w:type="spellEnd"/>
      <w:r w:rsidRPr="0094604F">
        <w:rPr>
          <w:rFonts w:eastAsia="Arial Unicode MS"/>
          <w:kern w:val="1"/>
          <w:sz w:val="28"/>
          <w:szCs w:val="28"/>
          <w:lang w:eastAsia="ar-SA"/>
        </w:rPr>
        <w:t>.</w:t>
      </w:r>
    </w:p>
    <w:p w:rsidR="0094604F" w:rsidRPr="0094604F" w:rsidRDefault="0094604F" w:rsidP="00601A5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459E0" w:rsidRPr="0094604F" w:rsidRDefault="005459E0" w:rsidP="00601A5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mallCaps/>
          <w:color w:val="000000"/>
          <w:sz w:val="28"/>
          <w:szCs w:val="28"/>
        </w:rPr>
      </w:pPr>
      <w:r w:rsidRPr="0094604F">
        <w:rPr>
          <w:b/>
          <w:bCs/>
          <w:smallCaps/>
          <w:color w:val="000000"/>
          <w:sz w:val="28"/>
          <w:szCs w:val="28"/>
        </w:rPr>
        <w:t>Система оценки достижения планируемых результатов</w:t>
      </w:r>
    </w:p>
    <w:p w:rsidR="005459E0" w:rsidRPr="0094604F" w:rsidRDefault="005459E0" w:rsidP="00601A5A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4604F">
        <w:rPr>
          <w:b/>
          <w:bCs/>
          <w:smallCaps/>
          <w:color w:val="000000"/>
          <w:sz w:val="28"/>
          <w:szCs w:val="28"/>
        </w:rPr>
        <w:t>освоения предмета. Критерии оценивания</w:t>
      </w:r>
    </w:p>
    <w:p w:rsidR="005459E0" w:rsidRPr="0094604F" w:rsidRDefault="005459E0" w:rsidP="00601A5A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4604F">
        <w:rPr>
          <w:color w:val="000000"/>
          <w:sz w:val="28"/>
          <w:szCs w:val="28"/>
        </w:rPr>
        <w:t>Объектом оценки результатов освоения программы по предмету «Изобразительное ис</w:t>
      </w:r>
      <w:r w:rsidRPr="0094604F">
        <w:rPr>
          <w:color w:val="000000"/>
          <w:sz w:val="28"/>
          <w:szCs w:val="28"/>
        </w:rPr>
        <w:softHyphen/>
        <w:t>кусство» является способность учащихся решать учебно-познавательные и учебно-практические задачи. Оценка достижения предметных результатов ведётся как в ходе теку</w:t>
      </w:r>
      <w:r w:rsidRPr="0094604F">
        <w:rPr>
          <w:color w:val="000000"/>
          <w:sz w:val="28"/>
          <w:szCs w:val="28"/>
        </w:rPr>
        <w:softHyphen/>
        <w:t xml:space="preserve">щего и промежуточного оценивания, так и в ходе выполнения итоговых проверочных работ. </w:t>
      </w:r>
      <w:r w:rsidRPr="0094604F">
        <w:rPr>
          <w:color w:val="000000"/>
          <w:sz w:val="28"/>
          <w:szCs w:val="28"/>
        </w:rPr>
        <w:lastRenderedPageBreak/>
        <w:t>Результаты накопленной оценки, полученной в ходе текущего и промежуточного оценива</w:t>
      </w:r>
      <w:r w:rsidRPr="0094604F">
        <w:rPr>
          <w:color w:val="000000"/>
          <w:sz w:val="28"/>
          <w:szCs w:val="28"/>
        </w:rPr>
        <w:softHyphen/>
        <w:t xml:space="preserve">ния, фиксируются в форме портфеля достижений и учитываются при определении итоговой оценки. Преодолению </w:t>
      </w:r>
      <w:proofErr w:type="spellStart"/>
      <w:r w:rsidRPr="0094604F">
        <w:rPr>
          <w:color w:val="000000"/>
          <w:sz w:val="28"/>
          <w:szCs w:val="28"/>
        </w:rPr>
        <w:t>неуспешности</w:t>
      </w:r>
      <w:proofErr w:type="spellEnd"/>
      <w:r w:rsidRPr="0094604F">
        <w:rPr>
          <w:color w:val="000000"/>
          <w:sz w:val="28"/>
          <w:szCs w:val="28"/>
        </w:rPr>
        <w:t xml:space="preserve"> отдельных учеников помогают коллективные работы, когда общий успех поглощает чью-то неудачу и способствует лучшему пониманию результа</w:t>
      </w:r>
      <w:r w:rsidRPr="0094604F">
        <w:rPr>
          <w:color w:val="000000"/>
          <w:sz w:val="28"/>
          <w:szCs w:val="28"/>
        </w:rPr>
        <w:softHyphen/>
        <w:t>та. Система коллективных работ дает возможность каждому ребенку действовать конструк</w:t>
      </w:r>
      <w:r w:rsidRPr="0094604F">
        <w:rPr>
          <w:color w:val="000000"/>
          <w:sz w:val="28"/>
          <w:szCs w:val="28"/>
        </w:rPr>
        <w:softHyphen/>
        <w:t>тивно в пределах своих возможностей.</w:t>
      </w:r>
    </w:p>
    <w:p w:rsidR="005459E0" w:rsidRPr="0094604F" w:rsidRDefault="005459E0" w:rsidP="00601A5A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4604F">
        <w:rPr>
          <w:color w:val="000000"/>
          <w:sz w:val="28"/>
          <w:szCs w:val="28"/>
        </w:rPr>
        <w:t>Формами подведения итогов реализации программы являются тематические выставки.</w:t>
      </w:r>
    </w:p>
    <w:p w:rsidR="005459E0" w:rsidRPr="0094604F" w:rsidRDefault="005459E0" w:rsidP="00601A5A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4604F">
        <w:rPr>
          <w:color w:val="000000"/>
          <w:sz w:val="28"/>
          <w:szCs w:val="28"/>
        </w:rPr>
        <w:t>Оценка деятельности учащихся осуществляется в конце каждого занятия. Работы оце</w:t>
      </w:r>
      <w:r w:rsidRPr="0094604F">
        <w:rPr>
          <w:color w:val="000000"/>
          <w:sz w:val="28"/>
          <w:szCs w:val="28"/>
        </w:rPr>
        <w:softHyphen/>
        <w:t>ниваются качественно по уровню выполнения работы в целом (по качеству выполнения изу</w:t>
      </w:r>
      <w:r w:rsidRPr="0094604F">
        <w:rPr>
          <w:color w:val="000000"/>
          <w:sz w:val="28"/>
          <w:szCs w:val="28"/>
        </w:rPr>
        <w:softHyphen/>
        <w:t>чаемого приема или операции, по уровню творческой деятельности, самореализации, уме</w:t>
      </w:r>
      <w:r w:rsidRPr="0094604F">
        <w:rPr>
          <w:color w:val="000000"/>
          <w:sz w:val="28"/>
          <w:szCs w:val="28"/>
        </w:rPr>
        <w:softHyphen/>
        <w:t>нию работать самостоятельно или в группе).</w:t>
      </w:r>
    </w:p>
    <w:p w:rsidR="005459E0" w:rsidRPr="0094604F" w:rsidRDefault="005459E0" w:rsidP="00601A5A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4604F">
        <w:rPr>
          <w:b/>
          <w:bCs/>
          <w:color w:val="000000"/>
          <w:sz w:val="28"/>
          <w:szCs w:val="28"/>
        </w:rPr>
        <w:t xml:space="preserve">Критериями оценивания </w:t>
      </w:r>
      <w:r w:rsidRPr="0094604F">
        <w:rPr>
          <w:color w:val="000000"/>
          <w:sz w:val="28"/>
          <w:szCs w:val="28"/>
        </w:rPr>
        <w:t>работ являются следующие параметры: оформление (ори</w:t>
      </w:r>
      <w:r w:rsidRPr="0094604F">
        <w:rPr>
          <w:color w:val="000000"/>
          <w:sz w:val="28"/>
          <w:szCs w:val="28"/>
        </w:rPr>
        <w:softHyphen/>
        <w:t>гинальность дизайна, цветовое решение, оптимальность сочетания объектов), техника вы</w:t>
      </w:r>
      <w:r w:rsidRPr="0094604F">
        <w:rPr>
          <w:color w:val="000000"/>
          <w:sz w:val="28"/>
          <w:szCs w:val="28"/>
        </w:rPr>
        <w:softHyphen/>
        <w:t>полнения (оправданность выбранных средств, использование различных способов изобра</w:t>
      </w:r>
      <w:r w:rsidRPr="0094604F">
        <w:rPr>
          <w:color w:val="000000"/>
          <w:sz w:val="28"/>
          <w:szCs w:val="28"/>
        </w:rPr>
        <w:softHyphen/>
        <w:t>жения), техническая реализация (сложность организации работы, соответствие рисунка за</w:t>
      </w:r>
      <w:r w:rsidRPr="0094604F">
        <w:rPr>
          <w:color w:val="000000"/>
          <w:sz w:val="28"/>
          <w:szCs w:val="28"/>
        </w:rPr>
        <w:softHyphen/>
        <w:t>данной теме, название рисунка).</w:t>
      </w:r>
    </w:p>
    <w:p w:rsidR="005459E0" w:rsidRPr="0094604F" w:rsidRDefault="005459E0" w:rsidP="00601A5A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4604F">
        <w:rPr>
          <w:b/>
          <w:bCs/>
          <w:iCs/>
          <w:color w:val="000000"/>
          <w:sz w:val="28"/>
          <w:szCs w:val="28"/>
        </w:rPr>
        <w:t>Характеристика цифровой оценки (отметки)</w:t>
      </w:r>
    </w:p>
    <w:p w:rsidR="005459E0" w:rsidRPr="0094604F" w:rsidRDefault="005459E0" w:rsidP="00601A5A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4604F">
        <w:rPr>
          <w:b/>
          <w:bCs/>
          <w:i/>
          <w:iCs/>
          <w:color w:val="000000"/>
          <w:sz w:val="28"/>
          <w:szCs w:val="28"/>
        </w:rPr>
        <w:t xml:space="preserve">«5» («отлично») </w:t>
      </w:r>
      <w:r w:rsidRPr="0094604F">
        <w:rPr>
          <w:color w:val="000000"/>
          <w:sz w:val="28"/>
          <w:szCs w:val="28"/>
        </w:rPr>
        <w:t>- учащийся полностью справляется с поставленной целью урока; правильно излагает изученный материал и умеет применить полученные знания на практи</w:t>
      </w:r>
      <w:r w:rsidRPr="0094604F">
        <w:rPr>
          <w:color w:val="000000"/>
          <w:sz w:val="28"/>
          <w:szCs w:val="28"/>
        </w:rPr>
        <w:softHyphen/>
        <w:t xml:space="preserve">ке; </w:t>
      </w:r>
      <w:proofErr w:type="gramStart"/>
      <w:r w:rsidRPr="0094604F">
        <w:rPr>
          <w:color w:val="000000"/>
          <w:sz w:val="28"/>
          <w:szCs w:val="28"/>
        </w:rPr>
        <w:t>верно</w:t>
      </w:r>
      <w:proofErr w:type="gramEnd"/>
      <w:r w:rsidRPr="0094604F">
        <w:rPr>
          <w:color w:val="000000"/>
          <w:sz w:val="28"/>
          <w:szCs w:val="28"/>
        </w:rPr>
        <w:t xml:space="preserve"> решает композицию рисунка, т.е. гармонично согласовывает между собой все ком</w:t>
      </w:r>
      <w:r w:rsidRPr="0094604F">
        <w:rPr>
          <w:color w:val="000000"/>
          <w:sz w:val="28"/>
          <w:szCs w:val="28"/>
        </w:rPr>
        <w:softHyphen/>
        <w:t>поненты изображения; умеет подметить и передать в изображении наиболее характерное.</w:t>
      </w:r>
    </w:p>
    <w:p w:rsidR="005459E0" w:rsidRPr="0094604F" w:rsidRDefault="005459E0" w:rsidP="00601A5A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4604F">
        <w:rPr>
          <w:b/>
          <w:bCs/>
          <w:i/>
          <w:iCs/>
          <w:color w:val="000000"/>
          <w:sz w:val="28"/>
          <w:szCs w:val="28"/>
        </w:rPr>
        <w:t xml:space="preserve">«4» («хорошо») </w:t>
      </w:r>
      <w:r w:rsidRPr="0094604F">
        <w:rPr>
          <w:color w:val="000000"/>
          <w:sz w:val="28"/>
          <w:szCs w:val="28"/>
        </w:rPr>
        <w:t>- учащийся полностью овладел программным материалом, но при из</w:t>
      </w:r>
      <w:r w:rsidRPr="0094604F">
        <w:rPr>
          <w:color w:val="000000"/>
          <w:sz w:val="28"/>
          <w:szCs w:val="28"/>
        </w:rPr>
        <w:softHyphen/>
        <w:t>ложении его допускает неточности второстепенного характера; гармонично согласовывает между собой все компоненты изображения; умеет подметить, но не совсем точно передаёт в изображении наиболее характерное.</w:t>
      </w:r>
    </w:p>
    <w:p w:rsidR="005459E0" w:rsidRPr="0094604F" w:rsidRDefault="005459E0" w:rsidP="00601A5A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4604F">
        <w:rPr>
          <w:b/>
          <w:bCs/>
          <w:i/>
          <w:iCs/>
          <w:color w:val="000000"/>
          <w:sz w:val="28"/>
          <w:szCs w:val="28"/>
        </w:rPr>
        <w:t xml:space="preserve">«3» («удовлетворительно») </w:t>
      </w:r>
      <w:r w:rsidRPr="0094604F">
        <w:rPr>
          <w:color w:val="000000"/>
          <w:sz w:val="28"/>
          <w:szCs w:val="28"/>
        </w:rPr>
        <w:t>- учащийся слабо справляется с поставленной целью урока; допускает неточность в изложении изученного материала.</w:t>
      </w:r>
    </w:p>
    <w:p w:rsidR="005459E0" w:rsidRPr="0094604F" w:rsidRDefault="005459E0" w:rsidP="00601A5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4604F">
        <w:rPr>
          <w:b/>
          <w:bCs/>
          <w:i/>
          <w:iCs/>
          <w:color w:val="000000"/>
          <w:sz w:val="28"/>
          <w:szCs w:val="28"/>
        </w:rPr>
        <w:t xml:space="preserve">«2» («плохо») </w:t>
      </w:r>
      <w:r w:rsidRPr="0094604F">
        <w:rPr>
          <w:color w:val="000000"/>
          <w:sz w:val="28"/>
          <w:szCs w:val="28"/>
        </w:rPr>
        <w:t>- учащийся допускает грубые ошибки в ответе; не справляется с по</w:t>
      </w:r>
      <w:r w:rsidRPr="0094604F">
        <w:rPr>
          <w:color w:val="000000"/>
          <w:sz w:val="28"/>
          <w:szCs w:val="28"/>
        </w:rPr>
        <w:softHyphen/>
        <w:t>ставленной целью урока.</w:t>
      </w:r>
    </w:p>
    <w:p w:rsidR="003B0A6A" w:rsidRPr="0094604F" w:rsidRDefault="003B0A6A" w:rsidP="00601A5A">
      <w:pPr>
        <w:jc w:val="both"/>
        <w:rPr>
          <w:sz w:val="28"/>
          <w:szCs w:val="28"/>
        </w:rPr>
      </w:pPr>
    </w:p>
    <w:p w:rsidR="003B0A6A" w:rsidRPr="00303CA6" w:rsidRDefault="003B0A6A" w:rsidP="00601A5A">
      <w:pPr>
        <w:jc w:val="both"/>
        <w:rPr>
          <w:sz w:val="28"/>
          <w:szCs w:val="28"/>
        </w:rPr>
      </w:pPr>
    </w:p>
    <w:p w:rsidR="00381ECB" w:rsidRPr="00303CA6" w:rsidRDefault="00303CA6" w:rsidP="00601A5A">
      <w:pPr>
        <w:tabs>
          <w:tab w:val="left" w:pos="1206"/>
        </w:tabs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303CA6">
        <w:rPr>
          <w:rFonts w:eastAsia="Calibri"/>
          <w:b/>
          <w:bCs/>
          <w:sz w:val="28"/>
          <w:szCs w:val="28"/>
          <w:lang w:eastAsia="en-US"/>
        </w:rPr>
        <w:t>КОНТРОЛЬ УРОВНЯ ДОСТИЖЕНИЯ ПЛАНИРУЕМЫХ РЕЗУЛЬТАТОВ</w:t>
      </w:r>
    </w:p>
    <w:p w:rsidR="00303CA6" w:rsidRPr="00303CA6" w:rsidRDefault="00303CA6" w:rsidP="00601A5A">
      <w:pPr>
        <w:tabs>
          <w:tab w:val="left" w:pos="1206"/>
        </w:tabs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303CA6" w:rsidRPr="00303CA6" w:rsidRDefault="00303CA6" w:rsidP="00601A5A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303CA6">
        <w:rPr>
          <w:rFonts w:eastAsia="Calibri"/>
          <w:b/>
          <w:bCs/>
          <w:sz w:val="28"/>
          <w:szCs w:val="28"/>
          <w:lang w:eastAsia="en-US"/>
        </w:rPr>
        <w:t>Приложение 4 (4 класс)</w:t>
      </w:r>
    </w:p>
    <w:p w:rsidR="00303CA6" w:rsidRPr="00303CA6" w:rsidRDefault="00303CA6" w:rsidP="00601A5A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303CA6">
        <w:rPr>
          <w:rFonts w:eastAsia="Calibri"/>
          <w:b/>
          <w:bCs/>
          <w:sz w:val="28"/>
          <w:szCs w:val="28"/>
          <w:lang w:eastAsia="en-US"/>
        </w:rPr>
        <w:t>Пример викторины:</w:t>
      </w:r>
    </w:p>
    <w:p w:rsidR="00303CA6" w:rsidRPr="00303CA6" w:rsidRDefault="00303CA6" w:rsidP="00601A5A">
      <w:pPr>
        <w:widowControl w:val="0"/>
        <w:numPr>
          <w:ilvl w:val="1"/>
          <w:numId w:val="4"/>
        </w:numPr>
        <w:tabs>
          <w:tab w:val="left" w:pos="1080"/>
          <w:tab w:val="left" w:pos="1440"/>
        </w:tabs>
        <w:suppressAutoHyphens/>
        <w:spacing w:after="200" w:line="276" w:lineRule="auto"/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303CA6">
        <w:rPr>
          <w:rFonts w:eastAsia="Calibri"/>
          <w:sz w:val="28"/>
          <w:szCs w:val="28"/>
          <w:lang w:eastAsia="en-US"/>
        </w:rPr>
        <w:t xml:space="preserve">Угадай, о чем идет речь. </w:t>
      </w:r>
    </w:p>
    <w:p w:rsidR="00303CA6" w:rsidRPr="00303CA6" w:rsidRDefault="00303CA6" w:rsidP="00601A5A">
      <w:pPr>
        <w:tabs>
          <w:tab w:val="left" w:pos="1440"/>
        </w:tabs>
        <w:jc w:val="both"/>
        <w:rPr>
          <w:rFonts w:eastAsia="Calibri"/>
          <w:sz w:val="28"/>
          <w:szCs w:val="28"/>
          <w:lang w:eastAsia="en-US"/>
        </w:rPr>
      </w:pPr>
      <w:r w:rsidRPr="00303CA6">
        <w:rPr>
          <w:rFonts w:eastAsia="Calibri"/>
          <w:sz w:val="28"/>
          <w:szCs w:val="28"/>
          <w:lang w:eastAsia="en-US"/>
        </w:rPr>
        <w:t>На Дону и на Кубани</w:t>
      </w:r>
    </w:p>
    <w:p w:rsidR="00303CA6" w:rsidRPr="00303CA6" w:rsidRDefault="00303CA6" w:rsidP="00601A5A">
      <w:pPr>
        <w:tabs>
          <w:tab w:val="left" w:pos="1440"/>
        </w:tabs>
        <w:jc w:val="both"/>
        <w:rPr>
          <w:rFonts w:eastAsia="Calibri"/>
          <w:sz w:val="28"/>
          <w:szCs w:val="28"/>
          <w:lang w:eastAsia="en-US"/>
        </w:rPr>
      </w:pPr>
      <w:r w:rsidRPr="00303CA6">
        <w:rPr>
          <w:rFonts w:eastAsia="Calibri"/>
          <w:sz w:val="28"/>
          <w:szCs w:val="28"/>
          <w:lang w:eastAsia="en-US"/>
        </w:rPr>
        <w:lastRenderedPageBreak/>
        <w:t>Проживали в нем крестьяне.</w:t>
      </w:r>
    </w:p>
    <w:p w:rsidR="00303CA6" w:rsidRPr="00303CA6" w:rsidRDefault="00303CA6" w:rsidP="00601A5A">
      <w:pPr>
        <w:tabs>
          <w:tab w:val="left" w:pos="1440"/>
        </w:tabs>
        <w:jc w:val="both"/>
        <w:rPr>
          <w:rFonts w:eastAsia="Calibri"/>
          <w:sz w:val="28"/>
          <w:szCs w:val="28"/>
          <w:lang w:eastAsia="en-US"/>
        </w:rPr>
      </w:pPr>
      <w:r w:rsidRPr="00303CA6">
        <w:rPr>
          <w:rFonts w:eastAsia="Calibri"/>
          <w:sz w:val="28"/>
          <w:szCs w:val="28"/>
          <w:lang w:eastAsia="en-US"/>
        </w:rPr>
        <w:t xml:space="preserve">              (Хутор)</w:t>
      </w:r>
      <w:bookmarkStart w:id="0" w:name="_GoBack"/>
      <w:bookmarkEnd w:id="0"/>
    </w:p>
    <w:p w:rsidR="00303CA6" w:rsidRPr="00303CA6" w:rsidRDefault="00303CA6" w:rsidP="00601A5A">
      <w:pPr>
        <w:tabs>
          <w:tab w:val="left" w:pos="1440"/>
        </w:tabs>
        <w:jc w:val="both"/>
        <w:rPr>
          <w:rFonts w:eastAsia="Calibri"/>
          <w:sz w:val="28"/>
          <w:szCs w:val="28"/>
          <w:lang w:eastAsia="en-US"/>
        </w:rPr>
      </w:pPr>
      <w:r w:rsidRPr="00303CA6">
        <w:rPr>
          <w:rFonts w:eastAsia="Calibri"/>
          <w:sz w:val="28"/>
          <w:szCs w:val="28"/>
          <w:lang w:eastAsia="en-US"/>
        </w:rPr>
        <w:t>Русский срубной жилой дом.</w:t>
      </w:r>
    </w:p>
    <w:p w:rsidR="00303CA6" w:rsidRPr="00303CA6" w:rsidRDefault="00303CA6" w:rsidP="00601A5A">
      <w:pPr>
        <w:tabs>
          <w:tab w:val="left" w:pos="1440"/>
        </w:tabs>
        <w:jc w:val="both"/>
        <w:rPr>
          <w:rFonts w:eastAsia="Calibri"/>
          <w:sz w:val="28"/>
          <w:szCs w:val="28"/>
          <w:lang w:eastAsia="en-US"/>
        </w:rPr>
      </w:pPr>
      <w:r w:rsidRPr="00303CA6">
        <w:rPr>
          <w:rFonts w:eastAsia="Calibri"/>
          <w:sz w:val="28"/>
          <w:szCs w:val="28"/>
          <w:lang w:eastAsia="en-US"/>
        </w:rPr>
        <w:t xml:space="preserve">               (Изба)</w:t>
      </w:r>
    </w:p>
    <w:p w:rsidR="00303CA6" w:rsidRPr="00303CA6" w:rsidRDefault="00303CA6" w:rsidP="00601A5A">
      <w:pPr>
        <w:tabs>
          <w:tab w:val="left" w:pos="1440"/>
        </w:tabs>
        <w:jc w:val="both"/>
        <w:rPr>
          <w:rFonts w:eastAsia="Calibri"/>
          <w:sz w:val="28"/>
          <w:szCs w:val="28"/>
          <w:lang w:eastAsia="en-US"/>
        </w:rPr>
      </w:pPr>
      <w:r w:rsidRPr="00303CA6">
        <w:rPr>
          <w:rFonts w:eastAsia="Calibri"/>
          <w:sz w:val="28"/>
          <w:szCs w:val="28"/>
          <w:lang w:eastAsia="en-US"/>
        </w:rPr>
        <w:t xml:space="preserve">Центральная укрепленная часть русского срединного города (до </w:t>
      </w:r>
      <w:r w:rsidRPr="00303CA6">
        <w:rPr>
          <w:rFonts w:eastAsia="Calibri"/>
          <w:sz w:val="28"/>
          <w:szCs w:val="28"/>
          <w:lang w:val="en-US" w:eastAsia="en-US"/>
        </w:rPr>
        <w:t>XIV</w:t>
      </w:r>
      <w:r w:rsidRPr="00303CA6">
        <w:rPr>
          <w:rFonts w:eastAsia="Calibri"/>
          <w:sz w:val="28"/>
          <w:szCs w:val="28"/>
          <w:lang w:eastAsia="en-US"/>
        </w:rPr>
        <w:t xml:space="preserve"> века детинец, город, град).</w:t>
      </w:r>
    </w:p>
    <w:p w:rsidR="00303CA6" w:rsidRPr="00303CA6" w:rsidRDefault="00303CA6" w:rsidP="00601A5A">
      <w:pPr>
        <w:tabs>
          <w:tab w:val="left" w:pos="1440"/>
        </w:tabs>
        <w:jc w:val="both"/>
        <w:rPr>
          <w:rFonts w:eastAsia="Calibri"/>
          <w:sz w:val="28"/>
          <w:szCs w:val="28"/>
          <w:lang w:eastAsia="en-US"/>
        </w:rPr>
      </w:pPr>
      <w:r w:rsidRPr="00303CA6">
        <w:rPr>
          <w:rFonts w:eastAsia="Calibri"/>
          <w:sz w:val="28"/>
          <w:szCs w:val="28"/>
          <w:lang w:eastAsia="en-US"/>
        </w:rPr>
        <w:t xml:space="preserve">                 (Кремль)</w:t>
      </w:r>
    </w:p>
    <w:p w:rsidR="00303CA6" w:rsidRPr="00303CA6" w:rsidRDefault="00303CA6" w:rsidP="00601A5A">
      <w:pPr>
        <w:tabs>
          <w:tab w:val="left" w:pos="1440"/>
        </w:tabs>
        <w:jc w:val="both"/>
        <w:rPr>
          <w:rFonts w:eastAsia="Calibri"/>
          <w:sz w:val="28"/>
          <w:szCs w:val="28"/>
          <w:lang w:eastAsia="en-US"/>
        </w:rPr>
      </w:pPr>
      <w:r w:rsidRPr="00303CA6">
        <w:rPr>
          <w:rFonts w:eastAsia="Calibri"/>
          <w:sz w:val="28"/>
          <w:szCs w:val="28"/>
          <w:lang w:eastAsia="en-US"/>
        </w:rPr>
        <w:t>В средневековой русской архитектуре богатое жилое каменное здание с большим количеством помещений, иногда в два или более этажей.</w:t>
      </w:r>
    </w:p>
    <w:p w:rsidR="00303CA6" w:rsidRPr="00303CA6" w:rsidRDefault="00303CA6" w:rsidP="00601A5A">
      <w:pPr>
        <w:tabs>
          <w:tab w:val="left" w:pos="1440"/>
        </w:tabs>
        <w:jc w:val="both"/>
        <w:rPr>
          <w:rFonts w:eastAsia="Calibri"/>
          <w:sz w:val="28"/>
          <w:szCs w:val="28"/>
          <w:lang w:eastAsia="en-US"/>
        </w:rPr>
      </w:pPr>
      <w:r w:rsidRPr="00303CA6">
        <w:rPr>
          <w:rFonts w:eastAsia="Calibri"/>
          <w:sz w:val="28"/>
          <w:szCs w:val="28"/>
          <w:lang w:eastAsia="en-US"/>
        </w:rPr>
        <w:t xml:space="preserve">                 (Палаты)</w:t>
      </w:r>
    </w:p>
    <w:p w:rsidR="00303CA6" w:rsidRPr="00303CA6" w:rsidRDefault="00303CA6" w:rsidP="00601A5A">
      <w:pPr>
        <w:tabs>
          <w:tab w:val="left" w:pos="1440"/>
        </w:tabs>
        <w:jc w:val="both"/>
        <w:rPr>
          <w:rFonts w:eastAsia="Calibri"/>
          <w:sz w:val="28"/>
          <w:szCs w:val="28"/>
          <w:lang w:eastAsia="en-US"/>
        </w:rPr>
      </w:pPr>
      <w:r w:rsidRPr="00303CA6">
        <w:rPr>
          <w:rFonts w:eastAsia="Calibri"/>
          <w:sz w:val="28"/>
          <w:szCs w:val="28"/>
          <w:lang w:eastAsia="en-US"/>
        </w:rPr>
        <w:t>Архитектурное сооружение, используемое для богослужения.</w:t>
      </w:r>
    </w:p>
    <w:p w:rsidR="00303CA6" w:rsidRPr="00303CA6" w:rsidRDefault="00303CA6" w:rsidP="00601A5A">
      <w:pPr>
        <w:tabs>
          <w:tab w:val="left" w:pos="1440"/>
        </w:tabs>
        <w:jc w:val="both"/>
        <w:rPr>
          <w:rFonts w:eastAsia="Calibri"/>
          <w:sz w:val="28"/>
          <w:szCs w:val="28"/>
          <w:lang w:eastAsia="en-US"/>
        </w:rPr>
      </w:pPr>
      <w:r w:rsidRPr="00303CA6">
        <w:rPr>
          <w:rFonts w:eastAsia="Calibri"/>
          <w:sz w:val="28"/>
          <w:szCs w:val="28"/>
          <w:lang w:eastAsia="en-US"/>
        </w:rPr>
        <w:t xml:space="preserve">                  (Храм)</w:t>
      </w:r>
    </w:p>
    <w:p w:rsidR="00303CA6" w:rsidRPr="00303CA6" w:rsidRDefault="00303CA6" w:rsidP="00601A5A">
      <w:pPr>
        <w:tabs>
          <w:tab w:val="left" w:pos="720"/>
        </w:tabs>
        <w:jc w:val="both"/>
        <w:rPr>
          <w:rFonts w:eastAsia="Calibri"/>
          <w:sz w:val="28"/>
          <w:szCs w:val="28"/>
          <w:lang w:eastAsia="en-US"/>
        </w:rPr>
      </w:pPr>
      <w:r w:rsidRPr="00303CA6">
        <w:rPr>
          <w:rFonts w:eastAsia="Calibri"/>
          <w:sz w:val="28"/>
          <w:szCs w:val="28"/>
          <w:lang w:eastAsia="en-US"/>
        </w:rPr>
        <w:t xml:space="preserve">      2. Как называется картина, на которой изображается природа? (Пейзаж)</w:t>
      </w:r>
    </w:p>
    <w:p w:rsidR="00303CA6" w:rsidRPr="00303CA6" w:rsidRDefault="00303CA6" w:rsidP="00601A5A">
      <w:pPr>
        <w:tabs>
          <w:tab w:val="left" w:pos="720"/>
        </w:tabs>
        <w:jc w:val="both"/>
        <w:rPr>
          <w:rFonts w:eastAsia="Calibri"/>
          <w:sz w:val="28"/>
          <w:szCs w:val="28"/>
          <w:lang w:eastAsia="en-US"/>
        </w:rPr>
      </w:pPr>
      <w:r w:rsidRPr="00303CA6">
        <w:rPr>
          <w:rFonts w:eastAsia="Calibri"/>
          <w:sz w:val="28"/>
          <w:szCs w:val="28"/>
          <w:lang w:eastAsia="en-US"/>
        </w:rPr>
        <w:t xml:space="preserve">      3. Какой жанр называется «мертвая натура»? (Натюрморт)</w:t>
      </w:r>
    </w:p>
    <w:p w:rsidR="00303CA6" w:rsidRPr="00303CA6" w:rsidRDefault="00303CA6" w:rsidP="00601A5A">
      <w:pPr>
        <w:tabs>
          <w:tab w:val="left" w:pos="720"/>
        </w:tabs>
        <w:jc w:val="both"/>
        <w:rPr>
          <w:rFonts w:eastAsia="Calibri"/>
          <w:sz w:val="28"/>
          <w:szCs w:val="28"/>
          <w:lang w:eastAsia="en-US"/>
        </w:rPr>
      </w:pPr>
      <w:r w:rsidRPr="00303CA6">
        <w:rPr>
          <w:rFonts w:eastAsia="Calibri"/>
          <w:sz w:val="28"/>
          <w:szCs w:val="28"/>
          <w:lang w:eastAsia="en-US"/>
        </w:rPr>
        <w:t xml:space="preserve">      4. Изображение лица человека называется жанром ... (Портрет)                               </w:t>
      </w:r>
    </w:p>
    <w:p w:rsidR="00303CA6" w:rsidRPr="00303CA6" w:rsidRDefault="00303CA6" w:rsidP="00601A5A">
      <w:pPr>
        <w:jc w:val="both"/>
        <w:rPr>
          <w:rFonts w:eastAsia="Calibri"/>
          <w:sz w:val="28"/>
          <w:szCs w:val="28"/>
          <w:lang w:eastAsia="en-US"/>
        </w:rPr>
      </w:pPr>
      <w:r w:rsidRPr="00303CA6">
        <w:rPr>
          <w:rFonts w:eastAsia="Calibri"/>
          <w:sz w:val="28"/>
          <w:szCs w:val="28"/>
          <w:lang w:eastAsia="en-US"/>
        </w:rPr>
        <w:t xml:space="preserve">      5. Решение кругового кроссворда.</w:t>
      </w:r>
    </w:p>
    <w:p w:rsidR="00303CA6" w:rsidRPr="00303CA6" w:rsidRDefault="00303CA6" w:rsidP="00601A5A">
      <w:pPr>
        <w:jc w:val="both"/>
        <w:rPr>
          <w:rFonts w:eastAsia="Calibri"/>
          <w:sz w:val="28"/>
          <w:szCs w:val="28"/>
          <w:lang w:eastAsia="en-US"/>
        </w:rPr>
      </w:pPr>
      <w:r w:rsidRPr="00303CA6">
        <w:rPr>
          <w:rFonts w:eastAsia="Calibri"/>
          <w:sz w:val="28"/>
          <w:szCs w:val="28"/>
          <w:lang w:eastAsia="en-US"/>
        </w:rPr>
        <w:t xml:space="preserve">      Слово в ответе на вопрос начинается с такой же буквы, как и последняя буква в слове предыдущего ответа.</w:t>
      </w:r>
    </w:p>
    <w:p w:rsidR="00303CA6" w:rsidRPr="00303CA6" w:rsidRDefault="00303CA6" w:rsidP="00601A5A">
      <w:pPr>
        <w:jc w:val="both"/>
        <w:rPr>
          <w:rFonts w:eastAsia="Calibri"/>
          <w:sz w:val="28"/>
          <w:szCs w:val="28"/>
          <w:lang w:eastAsia="en-US"/>
        </w:rPr>
      </w:pPr>
      <w:r w:rsidRPr="00303CA6">
        <w:rPr>
          <w:rFonts w:eastAsia="Calibri"/>
          <w:sz w:val="28"/>
          <w:szCs w:val="28"/>
          <w:lang w:eastAsia="en-US"/>
        </w:rPr>
        <w:t>а) тот, кто придумывает внешний облик зданий. (Архитектор)</w:t>
      </w:r>
    </w:p>
    <w:p w:rsidR="00303CA6" w:rsidRPr="00303CA6" w:rsidRDefault="00303CA6" w:rsidP="00601A5A">
      <w:pPr>
        <w:jc w:val="both"/>
        <w:rPr>
          <w:rFonts w:eastAsia="Calibri"/>
          <w:sz w:val="28"/>
          <w:szCs w:val="28"/>
          <w:lang w:eastAsia="en-US"/>
        </w:rPr>
      </w:pPr>
      <w:r w:rsidRPr="00303CA6">
        <w:rPr>
          <w:rFonts w:eastAsia="Calibri"/>
          <w:sz w:val="28"/>
          <w:szCs w:val="28"/>
          <w:lang w:eastAsia="en-US"/>
        </w:rPr>
        <w:t>б) что получается у тебя на альбомном листе в конце  урока? (Рисунок)</w:t>
      </w:r>
    </w:p>
    <w:p w:rsidR="00303CA6" w:rsidRPr="00303CA6" w:rsidRDefault="00303CA6" w:rsidP="00601A5A">
      <w:pPr>
        <w:jc w:val="both"/>
        <w:rPr>
          <w:rFonts w:eastAsia="Calibri"/>
          <w:sz w:val="28"/>
          <w:szCs w:val="28"/>
          <w:lang w:eastAsia="en-US"/>
        </w:rPr>
      </w:pPr>
      <w:r w:rsidRPr="00303CA6">
        <w:rPr>
          <w:rFonts w:eastAsia="Calibri"/>
          <w:sz w:val="28"/>
          <w:szCs w:val="28"/>
          <w:lang w:eastAsia="en-US"/>
        </w:rPr>
        <w:t>в) произведение художника-модельера. (Костюм)</w:t>
      </w:r>
    </w:p>
    <w:p w:rsidR="00303CA6" w:rsidRPr="00303CA6" w:rsidRDefault="00303CA6" w:rsidP="00601A5A">
      <w:pPr>
        <w:jc w:val="both"/>
        <w:rPr>
          <w:rFonts w:eastAsia="Calibri"/>
          <w:sz w:val="28"/>
          <w:szCs w:val="28"/>
          <w:lang w:eastAsia="en-US"/>
        </w:rPr>
      </w:pPr>
      <w:r w:rsidRPr="00303CA6">
        <w:rPr>
          <w:rFonts w:eastAsia="Calibri"/>
          <w:sz w:val="28"/>
          <w:szCs w:val="28"/>
          <w:lang w:eastAsia="en-US"/>
        </w:rPr>
        <w:t>г) пейзаж, его разновидность с изображением моря. (Марина)</w:t>
      </w:r>
    </w:p>
    <w:p w:rsidR="00303CA6" w:rsidRPr="00303CA6" w:rsidRDefault="00303CA6" w:rsidP="00601A5A">
      <w:pPr>
        <w:jc w:val="both"/>
        <w:rPr>
          <w:rFonts w:eastAsia="Calibri"/>
          <w:sz w:val="28"/>
          <w:szCs w:val="28"/>
          <w:lang w:eastAsia="en-US"/>
        </w:rPr>
      </w:pPr>
      <w:r w:rsidRPr="00303CA6">
        <w:rPr>
          <w:rFonts w:eastAsia="Calibri"/>
          <w:sz w:val="28"/>
          <w:szCs w:val="28"/>
          <w:lang w:eastAsia="en-US"/>
        </w:rPr>
        <w:t>д) изображение животных в живописи. (</w:t>
      </w:r>
      <w:proofErr w:type="spellStart"/>
      <w:r w:rsidRPr="00303CA6">
        <w:rPr>
          <w:rFonts w:eastAsia="Calibri"/>
          <w:sz w:val="28"/>
          <w:szCs w:val="28"/>
          <w:lang w:eastAsia="en-US"/>
        </w:rPr>
        <w:t>Анималистика</w:t>
      </w:r>
      <w:proofErr w:type="spellEnd"/>
      <w:r w:rsidRPr="00303CA6">
        <w:rPr>
          <w:rFonts w:eastAsia="Calibri"/>
          <w:sz w:val="28"/>
          <w:szCs w:val="28"/>
          <w:lang w:eastAsia="en-US"/>
        </w:rPr>
        <w:t>)</w:t>
      </w:r>
    </w:p>
    <w:p w:rsidR="00303CA6" w:rsidRPr="00303CA6" w:rsidRDefault="00303CA6" w:rsidP="00601A5A">
      <w:pPr>
        <w:jc w:val="both"/>
        <w:rPr>
          <w:rFonts w:eastAsia="Calibri"/>
          <w:sz w:val="28"/>
          <w:szCs w:val="28"/>
          <w:lang w:eastAsia="en-US"/>
        </w:rPr>
      </w:pPr>
      <w:r w:rsidRPr="00303CA6">
        <w:rPr>
          <w:rFonts w:eastAsia="Calibri"/>
          <w:sz w:val="28"/>
          <w:szCs w:val="28"/>
          <w:lang w:eastAsia="en-US"/>
        </w:rPr>
        <w:t>е) разновидность красок, разведенных водой, - отсюда и название. (Акварель)</w:t>
      </w:r>
    </w:p>
    <w:p w:rsidR="00303CA6" w:rsidRPr="00303CA6" w:rsidRDefault="00303CA6" w:rsidP="00601A5A">
      <w:pPr>
        <w:jc w:val="both"/>
        <w:rPr>
          <w:rFonts w:eastAsia="Calibri"/>
          <w:sz w:val="28"/>
          <w:szCs w:val="28"/>
          <w:lang w:eastAsia="en-US"/>
        </w:rPr>
      </w:pPr>
      <w:r w:rsidRPr="00303CA6">
        <w:rPr>
          <w:rFonts w:eastAsia="Calibri"/>
          <w:sz w:val="28"/>
          <w:szCs w:val="28"/>
          <w:lang w:eastAsia="en-US"/>
        </w:rPr>
        <w:t>ж) время года, часто изображаемое художниками-пейзажистами. (Лето)</w:t>
      </w:r>
    </w:p>
    <w:p w:rsidR="00303CA6" w:rsidRPr="00303CA6" w:rsidRDefault="00303CA6" w:rsidP="00601A5A">
      <w:pPr>
        <w:jc w:val="both"/>
        <w:rPr>
          <w:rFonts w:eastAsia="Calibri"/>
          <w:sz w:val="28"/>
          <w:szCs w:val="28"/>
          <w:lang w:eastAsia="en-US"/>
        </w:rPr>
      </w:pPr>
      <w:r w:rsidRPr="00303CA6">
        <w:rPr>
          <w:rFonts w:eastAsia="Calibri"/>
          <w:sz w:val="28"/>
          <w:szCs w:val="28"/>
          <w:lang w:eastAsia="en-US"/>
        </w:rPr>
        <w:t>з) глина, обработанная особым образом. (Обжиг)</w:t>
      </w:r>
    </w:p>
    <w:p w:rsidR="00303CA6" w:rsidRPr="00303CA6" w:rsidRDefault="00303CA6" w:rsidP="00601A5A">
      <w:pPr>
        <w:jc w:val="both"/>
        <w:rPr>
          <w:rFonts w:eastAsia="Calibri"/>
          <w:sz w:val="28"/>
          <w:szCs w:val="28"/>
          <w:lang w:eastAsia="en-US"/>
        </w:rPr>
      </w:pPr>
      <w:r w:rsidRPr="00303CA6">
        <w:rPr>
          <w:rFonts w:eastAsia="Calibri"/>
          <w:sz w:val="28"/>
          <w:szCs w:val="28"/>
          <w:lang w:eastAsia="en-US"/>
        </w:rPr>
        <w:t>и) то, что придумывает художник по геральдике. (Герб)</w:t>
      </w:r>
    </w:p>
    <w:p w:rsidR="00303CA6" w:rsidRPr="00303CA6" w:rsidRDefault="00303CA6" w:rsidP="00601A5A">
      <w:pPr>
        <w:jc w:val="both"/>
        <w:rPr>
          <w:rFonts w:eastAsia="Calibri"/>
          <w:sz w:val="28"/>
          <w:szCs w:val="28"/>
          <w:lang w:eastAsia="en-US"/>
        </w:rPr>
      </w:pPr>
      <w:r w:rsidRPr="00303CA6">
        <w:rPr>
          <w:rFonts w:eastAsia="Calibri"/>
          <w:sz w:val="28"/>
          <w:szCs w:val="28"/>
          <w:lang w:eastAsia="en-US"/>
        </w:rPr>
        <w:t xml:space="preserve">к) основа для изображения, материал, на котором рисуют художники, и вы тоже. (Бумага)   </w:t>
      </w:r>
      <w:r w:rsidRPr="00303CA6">
        <w:rPr>
          <w:rFonts w:eastAsia="Calibri"/>
          <w:sz w:val="28"/>
          <w:szCs w:val="28"/>
          <w:lang w:eastAsia="en-US"/>
        </w:rPr>
        <w:tab/>
      </w:r>
    </w:p>
    <w:p w:rsidR="00303CA6" w:rsidRPr="00303CA6" w:rsidRDefault="00303CA6" w:rsidP="00601A5A">
      <w:pPr>
        <w:jc w:val="both"/>
        <w:rPr>
          <w:rFonts w:eastAsia="Calibri"/>
          <w:sz w:val="28"/>
          <w:szCs w:val="28"/>
          <w:lang w:eastAsia="en-US"/>
        </w:rPr>
      </w:pPr>
      <w:r w:rsidRPr="00303CA6">
        <w:rPr>
          <w:rFonts w:eastAsia="Calibri"/>
          <w:sz w:val="28"/>
          <w:szCs w:val="28"/>
          <w:lang w:eastAsia="en-US"/>
        </w:rPr>
        <w:t xml:space="preserve">     6. Вид изобразительного искусства, в котором художник создает объемные изображения, называется… (Скульптура).</w:t>
      </w:r>
    </w:p>
    <w:p w:rsidR="00303CA6" w:rsidRPr="00303CA6" w:rsidRDefault="00303CA6" w:rsidP="00601A5A">
      <w:pPr>
        <w:jc w:val="both"/>
        <w:rPr>
          <w:rFonts w:eastAsia="Calibri"/>
          <w:sz w:val="28"/>
          <w:szCs w:val="28"/>
          <w:lang w:eastAsia="en-US"/>
        </w:rPr>
      </w:pPr>
      <w:r w:rsidRPr="00303CA6">
        <w:rPr>
          <w:rFonts w:eastAsia="Calibri"/>
          <w:sz w:val="28"/>
          <w:szCs w:val="28"/>
          <w:lang w:eastAsia="en-US"/>
        </w:rPr>
        <w:t xml:space="preserve">     7.  Какое слово здесь лишнее?</w:t>
      </w:r>
    </w:p>
    <w:p w:rsidR="00303CA6" w:rsidRPr="00303CA6" w:rsidRDefault="00303CA6" w:rsidP="00601A5A">
      <w:pPr>
        <w:jc w:val="both"/>
        <w:rPr>
          <w:rFonts w:eastAsia="Calibri"/>
          <w:sz w:val="28"/>
          <w:szCs w:val="28"/>
          <w:lang w:eastAsia="en-US"/>
        </w:rPr>
      </w:pPr>
      <w:r w:rsidRPr="00303CA6">
        <w:rPr>
          <w:rFonts w:eastAsia="Calibri"/>
          <w:sz w:val="28"/>
          <w:szCs w:val="28"/>
          <w:lang w:eastAsia="en-US"/>
        </w:rPr>
        <w:t>Человек, портрет, художник, архитектура, портретист.</w:t>
      </w:r>
    </w:p>
    <w:p w:rsidR="00303CA6" w:rsidRPr="00303CA6" w:rsidRDefault="00303CA6" w:rsidP="00601A5A">
      <w:pPr>
        <w:jc w:val="both"/>
        <w:rPr>
          <w:rFonts w:eastAsia="Calibri"/>
          <w:sz w:val="28"/>
          <w:szCs w:val="28"/>
          <w:lang w:eastAsia="en-US"/>
        </w:rPr>
      </w:pPr>
      <w:r w:rsidRPr="00303CA6">
        <w:rPr>
          <w:rFonts w:eastAsia="Calibri"/>
          <w:sz w:val="28"/>
          <w:szCs w:val="28"/>
          <w:lang w:eastAsia="en-US"/>
        </w:rPr>
        <w:t xml:space="preserve">(Архитектура) </w:t>
      </w:r>
    </w:p>
    <w:p w:rsidR="00303CA6" w:rsidRPr="00303CA6" w:rsidRDefault="00303CA6" w:rsidP="00601A5A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303CA6">
        <w:rPr>
          <w:rFonts w:eastAsia="Calibri"/>
          <w:b/>
          <w:bCs/>
          <w:sz w:val="28"/>
          <w:szCs w:val="28"/>
          <w:lang w:eastAsia="en-US"/>
        </w:rPr>
        <w:t xml:space="preserve">Пример тестирования:  </w:t>
      </w:r>
    </w:p>
    <w:p w:rsidR="00303CA6" w:rsidRPr="00303CA6" w:rsidRDefault="00303CA6" w:rsidP="00601A5A">
      <w:pPr>
        <w:jc w:val="both"/>
        <w:rPr>
          <w:rFonts w:eastAsia="Calibri"/>
          <w:sz w:val="28"/>
          <w:szCs w:val="28"/>
          <w:lang w:eastAsia="en-US"/>
        </w:rPr>
      </w:pPr>
      <w:r w:rsidRPr="00303CA6">
        <w:rPr>
          <w:rFonts w:eastAsia="Calibri"/>
          <w:sz w:val="28"/>
          <w:szCs w:val="28"/>
          <w:lang w:eastAsia="en-US"/>
        </w:rPr>
        <w:t>Фамилия участника ___________________________________________________</w:t>
      </w:r>
    </w:p>
    <w:p w:rsidR="00303CA6" w:rsidRPr="00303CA6" w:rsidRDefault="00303CA6" w:rsidP="00601A5A">
      <w:pPr>
        <w:jc w:val="both"/>
        <w:rPr>
          <w:rFonts w:eastAsia="Calibri"/>
          <w:sz w:val="28"/>
          <w:szCs w:val="28"/>
          <w:lang w:eastAsia="en-US"/>
        </w:rPr>
      </w:pPr>
      <w:r w:rsidRPr="00303CA6">
        <w:rPr>
          <w:rFonts w:eastAsia="Calibri"/>
          <w:sz w:val="28"/>
          <w:szCs w:val="28"/>
          <w:lang w:eastAsia="en-US"/>
        </w:rPr>
        <w:t xml:space="preserve">Из предложенных ответов выберите </w:t>
      </w:r>
      <w:proofErr w:type="gramStart"/>
      <w:r w:rsidRPr="00303CA6">
        <w:rPr>
          <w:rFonts w:eastAsia="Calibri"/>
          <w:sz w:val="28"/>
          <w:szCs w:val="28"/>
          <w:lang w:eastAsia="en-US"/>
        </w:rPr>
        <w:t>правильные</w:t>
      </w:r>
      <w:proofErr w:type="gramEnd"/>
      <w:r w:rsidRPr="00303CA6">
        <w:rPr>
          <w:rFonts w:eastAsia="Calibri"/>
          <w:sz w:val="28"/>
          <w:szCs w:val="28"/>
          <w:lang w:eastAsia="en-US"/>
        </w:rPr>
        <w:t xml:space="preserve"> и подчеркните.</w:t>
      </w:r>
    </w:p>
    <w:p w:rsidR="00303CA6" w:rsidRPr="00303CA6" w:rsidRDefault="00303CA6" w:rsidP="00601A5A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-211" w:type="dxa"/>
        <w:tblLayout w:type="fixed"/>
        <w:tblLook w:val="0000"/>
      </w:tblPr>
      <w:tblGrid>
        <w:gridCol w:w="540"/>
        <w:gridCol w:w="4687"/>
        <w:gridCol w:w="3482"/>
        <w:gridCol w:w="1072"/>
      </w:tblGrid>
      <w:tr w:rsidR="00303CA6" w:rsidRPr="00303CA6" w:rsidTr="005136A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:rsidR="00303CA6" w:rsidRPr="00303CA6" w:rsidRDefault="00303CA6" w:rsidP="00601A5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303CA6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303CA6">
              <w:rPr>
                <w:rFonts w:eastAsia="Calibr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Вопрос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Ответы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Баллы</w:t>
            </w:r>
          </w:p>
        </w:tc>
      </w:tr>
      <w:tr w:rsidR="00303CA6" w:rsidRPr="00303CA6" w:rsidTr="005136A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Назовите древнегреческого скульптура, изваявшего «Дискобола»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i/>
                <w:iCs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 xml:space="preserve">А) </w:t>
            </w:r>
            <w:proofErr w:type="spellStart"/>
            <w:r w:rsidRPr="00303CA6">
              <w:rPr>
                <w:rFonts w:eastAsia="Calibri"/>
                <w:i/>
                <w:iCs/>
                <w:sz w:val="28"/>
                <w:szCs w:val="28"/>
                <w:lang w:eastAsia="en-US"/>
              </w:rPr>
              <w:t>Минон</w:t>
            </w:r>
            <w:proofErr w:type="spellEnd"/>
          </w:p>
          <w:p w:rsidR="00303CA6" w:rsidRPr="00303CA6" w:rsidRDefault="00303CA6" w:rsidP="00601A5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 xml:space="preserve">Б) </w:t>
            </w:r>
            <w:proofErr w:type="spellStart"/>
            <w:r w:rsidRPr="00303CA6">
              <w:rPr>
                <w:rFonts w:eastAsia="Calibri"/>
                <w:sz w:val="28"/>
                <w:szCs w:val="28"/>
                <w:lang w:eastAsia="en-US"/>
              </w:rPr>
              <w:t>Поликнет</w:t>
            </w:r>
            <w:proofErr w:type="spellEnd"/>
          </w:p>
          <w:p w:rsidR="00303CA6" w:rsidRPr="00303CA6" w:rsidRDefault="00303CA6" w:rsidP="00601A5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 xml:space="preserve">В) </w:t>
            </w:r>
            <w:proofErr w:type="spellStart"/>
            <w:r w:rsidRPr="00303CA6">
              <w:rPr>
                <w:rFonts w:eastAsia="Calibri"/>
                <w:sz w:val="28"/>
                <w:szCs w:val="28"/>
                <w:lang w:eastAsia="en-US"/>
              </w:rPr>
              <w:t>Скопас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03CA6" w:rsidRPr="00303CA6" w:rsidTr="005136A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Как в греческой мифологии назывался крылатый конь?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А) Аргамак</w:t>
            </w:r>
          </w:p>
          <w:p w:rsidR="00303CA6" w:rsidRPr="00303CA6" w:rsidRDefault="00303CA6" w:rsidP="00601A5A">
            <w:pPr>
              <w:jc w:val="both"/>
              <w:rPr>
                <w:rFonts w:eastAsia="Calibri"/>
                <w:i/>
                <w:iCs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 xml:space="preserve">Б) </w:t>
            </w:r>
            <w:r w:rsidRPr="00303CA6">
              <w:rPr>
                <w:rFonts w:eastAsia="Calibri"/>
                <w:i/>
                <w:iCs/>
                <w:sz w:val="28"/>
                <w:szCs w:val="28"/>
                <w:lang w:eastAsia="en-US"/>
              </w:rPr>
              <w:t>Пегас</w:t>
            </w:r>
          </w:p>
          <w:p w:rsidR="00303CA6" w:rsidRPr="00303CA6" w:rsidRDefault="00303CA6" w:rsidP="00601A5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В) Буцефал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03CA6" w:rsidRPr="00303CA6" w:rsidTr="005136A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Чем древние греки любили украшать свои жилища?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А) коврами</w:t>
            </w:r>
          </w:p>
          <w:p w:rsidR="00303CA6" w:rsidRPr="00303CA6" w:rsidRDefault="00303CA6" w:rsidP="00601A5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Б) оружием</w:t>
            </w:r>
          </w:p>
          <w:p w:rsidR="00303CA6" w:rsidRPr="00303CA6" w:rsidRDefault="00303CA6" w:rsidP="00601A5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В) настенной росписью</w:t>
            </w:r>
          </w:p>
          <w:p w:rsidR="00303CA6" w:rsidRPr="00303CA6" w:rsidRDefault="00303CA6" w:rsidP="00601A5A">
            <w:pPr>
              <w:jc w:val="both"/>
              <w:rPr>
                <w:rFonts w:eastAsia="Calibri"/>
                <w:i/>
                <w:iCs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 xml:space="preserve">Г) </w:t>
            </w:r>
            <w:r w:rsidRPr="00303CA6">
              <w:rPr>
                <w:rFonts w:eastAsia="Calibri"/>
                <w:i/>
                <w:iCs/>
                <w:sz w:val="28"/>
                <w:szCs w:val="28"/>
                <w:lang w:eastAsia="en-US"/>
              </w:rPr>
              <w:t>вазами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03CA6" w:rsidRPr="00303CA6" w:rsidTr="005136A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Как называлось укрепленное жилище феодала?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А) крепость</w:t>
            </w:r>
          </w:p>
          <w:p w:rsidR="00303CA6" w:rsidRPr="00303CA6" w:rsidRDefault="00303CA6" w:rsidP="00601A5A">
            <w:pPr>
              <w:jc w:val="both"/>
              <w:rPr>
                <w:rFonts w:eastAsia="Calibri"/>
                <w:i/>
                <w:iCs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Б</w:t>
            </w:r>
            <w:r w:rsidRPr="00303CA6">
              <w:rPr>
                <w:rFonts w:eastAsia="Calibri"/>
                <w:i/>
                <w:iCs/>
                <w:sz w:val="28"/>
                <w:szCs w:val="28"/>
                <w:lang w:eastAsia="en-US"/>
              </w:rPr>
              <w:t>) замок</w:t>
            </w:r>
          </w:p>
          <w:p w:rsidR="00303CA6" w:rsidRPr="00303CA6" w:rsidRDefault="00303CA6" w:rsidP="00601A5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В) кремль</w:t>
            </w:r>
          </w:p>
          <w:p w:rsidR="00303CA6" w:rsidRPr="00303CA6" w:rsidRDefault="00303CA6" w:rsidP="00601A5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Г) детинец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03CA6" w:rsidRPr="00303CA6" w:rsidTr="005136A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i/>
                <w:iCs/>
                <w:color w:val="000000"/>
                <w:w w:val="236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Криволинейное перекрытие проема в стене или пространства между двумя опорами.</w:t>
            </w:r>
            <w:r w:rsidRPr="00303CA6">
              <w:rPr>
                <w:rFonts w:eastAsia="Calibri"/>
                <w:i/>
                <w:iCs/>
                <w:color w:val="000000"/>
                <w:w w:val="236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i/>
                <w:iCs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 xml:space="preserve">А) </w:t>
            </w:r>
            <w:r w:rsidRPr="00303CA6">
              <w:rPr>
                <w:rFonts w:eastAsia="Calibri"/>
                <w:i/>
                <w:iCs/>
                <w:sz w:val="28"/>
                <w:szCs w:val="28"/>
                <w:lang w:eastAsia="en-US"/>
              </w:rPr>
              <w:t>арки</w:t>
            </w:r>
          </w:p>
          <w:p w:rsidR="00303CA6" w:rsidRPr="00303CA6" w:rsidRDefault="00303CA6" w:rsidP="00601A5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Б) свод</w:t>
            </w:r>
          </w:p>
          <w:p w:rsidR="00303CA6" w:rsidRPr="00303CA6" w:rsidRDefault="00303CA6" w:rsidP="00601A5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В) карниз</w:t>
            </w:r>
          </w:p>
          <w:p w:rsidR="00303CA6" w:rsidRPr="00303CA6" w:rsidRDefault="00303CA6" w:rsidP="00601A5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Г) ниша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03CA6" w:rsidRPr="00303CA6" w:rsidTr="005136A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Строительное искусство, зодчество.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А) крепость</w:t>
            </w:r>
          </w:p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Б) стройка</w:t>
            </w:r>
          </w:p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В) кремль</w:t>
            </w:r>
          </w:p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i/>
                <w:iCs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Г</w:t>
            </w:r>
            <w:r w:rsidRPr="00303CA6">
              <w:rPr>
                <w:rFonts w:eastAsia="Calibri"/>
                <w:i/>
                <w:iCs/>
                <w:sz w:val="28"/>
                <w:szCs w:val="28"/>
                <w:lang w:eastAsia="en-US"/>
              </w:rPr>
              <w:t>) архитектура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03CA6" w:rsidRPr="00303CA6" w:rsidTr="005136A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 xml:space="preserve">Искусство художественного проектирования. 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i/>
                <w:iCs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303CA6">
              <w:rPr>
                <w:rFonts w:eastAsia="Calibri"/>
                <w:i/>
                <w:iCs/>
                <w:sz w:val="28"/>
                <w:szCs w:val="28"/>
                <w:lang w:eastAsia="en-US"/>
              </w:rPr>
              <w:t>) дизайн</w:t>
            </w:r>
          </w:p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 xml:space="preserve">Б) </w:t>
            </w:r>
            <w:proofErr w:type="spellStart"/>
            <w:r w:rsidRPr="00303CA6">
              <w:rPr>
                <w:rFonts w:eastAsia="Calibri"/>
                <w:sz w:val="28"/>
                <w:szCs w:val="28"/>
                <w:lang w:eastAsia="en-US"/>
              </w:rPr>
              <w:t>бумагопластика</w:t>
            </w:r>
            <w:proofErr w:type="spellEnd"/>
          </w:p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В) аппликация</w:t>
            </w:r>
          </w:p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 xml:space="preserve">Г) </w:t>
            </w:r>
            <w:proofErr w:type="spellStart"/>
            <w:r w:rsidRPr="00303CA6">
              <w:rPr>
                <w:rFonts w:eastAsia="Calibri"/>
                <w:sz w:val="28"/>
                <w:szCs w:val="28"/>
                <w:lang w:eastAsia="en-US"/>
              </w:rPr>
              <w:t>мозайка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03CA6" w:rsidRPr="00303CA6" w:rsidTr="005136A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 xml:space="preserve">Жанр изобразительного искусства, где темы и сюжеты взяты из </w:t>
            </w:r>
            <w:r w:rsidRPr="00303CA6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повседневной, обычной, частной или общественной жизни человека. 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lastRenderedPageBreak/>
              <w:t>А) исторический</w:t>
            </w:r>
          </w:p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i/>
                <w:iCs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 xml:space="preserve">Б) </w:t>
            </w:r>
            <w:r w:rsidRPr="00303CA6">
              <w:rPr>
                <w:rFonts w:eastAsia="Calibri"/>
                <w:i/>
                <w:iCs/>
                <w:sz w:val="28"/>
                <w:szCs w:val="28"/>
                <w:lang w:eastAsia="en-US"/>
              </w:rPr>
              <w:t>бытовой</w:t>
            </w:r>
          </w:p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lastRenderedPageBreak/>
              <w:t>В) батальный</w:t>
            </w:r>
          </w:p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Г) портрет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03CA6" w:rsidRPr="00303CA6" w:rsidTr="005136A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lastRenderedPageBreak/>
              <w:t>9.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«Рожь», «Утро в сосновом лесу», «Дубовая роща» - самые известные произведения этого выдающегося «певца русского леса».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А) Н. Рерих</w:t>
            </w:r>
          </w:p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Б) И. Левитан</w:t>
            </w:r>
          </w:p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i/>
                <w:iCs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 xml:space="preserve">В) </w:t>
            </w:r>
            <w:r w:rsidRPr="00303CA6">
              <w:rPr>
                <w:rFonts w:eastAsia="Calibri"/>
                <w:i/>
                <w:iCs/>
                <w:sz w:val="28"/>
                <w:szCs w:val="28"/>
                <w:lang w:eastAsia="en-US"/>
              </w:rPr>
              <w:t>И. Шишкин</w:t>
            </w:r>
          </w:p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Г) И. Айвазовский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03CA6" w:rsidRPr="00303CA6" w:rsidTr="005136A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Линии, уходящие в глубину, сходятся в одной точке,  и эта точка лежит на линии горизонта.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А) точка зрения</w:t>
            </w:r>
          </w:p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Б) точка схода</w:t>
            </w:r>
          </w:p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В) точка пересечения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03CA6" w:rsidRPr="00303CA6" w:rsidTr="005136A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 xml:space="preserve">Задуманное художником цветовое сочетание, с помощью которого он создает художественный образ. 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А) колорит</w:t>
            </w:r>
          </w:p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Б) палитра</w:t>
            </w:r>
          </w:p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3CA6">
              <w:rPr>
                <w:rFonts w:eastAsia="Calibri"/>
                <w:sz w:val="28"/>
                <w:szCs w:val="28"/>
                <w:lang w:eastAsia="en-US"/>
              </w:rPr>
              <w:t>В) оттенок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A6" w:rsidRPr="00303CA6" w:rsidRDefault="00303CA6" w:rsidP="00601A5A">
            <w:pPr>
              <w:snapToGri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03CA6" w:rsidRPr="00303CA6" w:rsidRDefault="00303CA6" w:rsidP="00601A5A">
      <w:pPr>
        <w:jc w:val="both"/>
        <w:rPr>
          <w:rFonts w:eastAsia="Calibri"/>
          <w:sz w:val="28"/>
          <w:szCs w:val="28"/>
          <w:lang w:eastAsia="en-US"/>
        </w:rPr>
      </w:pPr>
    </w:p>
    <w:p w:rsidR="00303CA6" w:rsidRPr="00303CA6" w:rsidRDefault="00303CA6" w:rsidP="00601A5A">
      <w:pPr>
        <w:jc w:val="both"/>
        <w:rPr>
          <w:rFonts w:eastAsia="Calibri"/>
          <w:sz w:val="28"/>
          <w:szCs w:val="28"/>
          <w:lang w:eastAsia="en-US"/>
        </w:rPr>
      </w:pPr>
      <w:r w:rsidRPr="00303CA6">
        <w:rPr>
          <w:rFonts w:eastAsia="Calibri"/>
          <w:sz w:val="28"/>
          <w:szCs w:val="28"/>
          <w:lang w:eastAsia="en-US"/>
        </w:rPr>
        <w:t xml:space="preserve">При подведении итогов выявляются две позиции: </w:t>
      </w:r>
    </w:p>
    <w:p w:rsidR="00303CA6" w:rsidRPr="00303CA6" w:rsidRDefault="00303CA6" w:rsidP="00601A5A">
      <w:pPr>
        <w:widowControl w:val="0"/>
        <w:numPr>
          <w:ilvl w:val="0"/>
          <w:numId w:val="11"/>
        </w:numPr>
        <w:tabs>
          <w:tab w:val="left" w:pos="720"/>
        </w:tabs>
        <w:suppressAutoHyphens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03CA6">
        <w:rPr>
          <w:rFonts w:eastAsia="Calibri"/>
          <w:sz w:val="28"/>
          <w:szCs w:val="28"/>
          <w:lang w:eastAsia="en-US"/>
        </w:rPr>
        <w:t>неточность ответа, которая оценивается как ноль баллов</w:t>
      </w:r>
    </w:p>
    <w:p w:rsidR="00303CA6" w:rsidRPr="00303CA6" w:rsidRDefault="00303CA6" w:rsidP="00601A5A">
      <w:pPr>
        <w:widowControl w:val="0"/>
        <w:numPr>
          <w:ilvl w:val="0"/>
          <w:numId w:val="11"/>
        </w:numPr>
        <w:tabs>
          <w:tab w:val="left" w:pos="720"/>
        </w:tabs>
        <w:suppressAutoHyphens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03CA6">
        <w:rPr>
          <w:rFonts w:eastAsia="Calibri"/>
          <w:sz w:val="28"/>
          <w:szCs w:val="28"/>
          <w:lang w:eastAsia="en-US"/>
        </w:rPr>
        <w:t>точность ответа оценивается в 1 балл</w:t>
      </w:r>
    </w:p>
    <w:p w:rsidR="00303CA6" w:rsidRPr="00303CA6" w:rsidRDefault="00303CA6" w:rsidP="00601A5A">
      <w:pPr>
        <w:jc w:val="both"/>
        <w:rPr>
          <w:rFonts w:eastAsia="Calibri"/>
          <w:sz w:val="28"/>
          <w:szCs w:val="28"/>
          <w:u w:val="single"/>
          <w:lang w:eastAsia="en-US"/>
        </w:rPr>
      </w:pPr>
      <w:r w:rsidRPr="00303CA6">
        <w:rPr>
          <w:rFonts w:eastAsia="Calibri"/>
          <w:sz w:val="28"/>
          <w:szCs w:val="28"/>
          <w:u w:val="single"/>
          <w:lang w:eastAsia="en-US"/>
        </w:rPr>
        <w:t>Общий подсчет баллов:</w:t>
      </w:r>
    </w:p>
    <w:p w:rsidR="00303CA6" w:rsidRPr="00303CA6" w:rsidRDefault="00303CA6" w:rsidP="00601A5A">
      <w:pPr>
        <w:jc w:val="both"/>
        <w:rPr>
          <w:rFonts w:eastAsia="Calibri"/>
          <w:sz w:val="28"/>
          <w:szCs w:val="28"/>
          <w:lang w:eastAsia="en-US"/>
        </w:rPr>
      </w:pPr>
      <w:r w:rsidRPr="00303CA6">
        <w:rPr>
          <w:rFonts w:eastAsia="Calibri"/>
          <w:sz w:val="28"/>
          <w:szCs w:val="28"/>
          <w:lang w:eastAsia="en-US"/>
        </w:rPr>
        <w:t>Первый уровень…………………………………….. меньше 5 баллов</w:t>
      </w:r>
    </w:p>
    <w:p w:rsidR="00303CA6" w:rsidRPr="00303CA6" w:rsidRDefault="00303CA6" w:rsidP="00601A5A">
      <w:pPr>
        <w:jc w:val="both"/>
        <w:rPr>
          <w:rFonts w:eastAsia="Calibri"/>
          <w:sz w:val="28"/>
          <w:szCs w:val="28"/>
          <w:lang w:eastAsia="en-US"/>
        </w:rPr>
      </w:pPr>
      <w:r w:rsidRPr="00303CA6">
        <w:rPr>
          <w:rFonts w:eastAsia="Calibri"/>
          <w:sz w:val="28"/>
          <w:szCs w:val="28"/>
          <w:lang w:eastAsia="en-US"/>
        </w:rPr>
        <w:t>Второй уровень ………………………………………от 7 до 8 баллов</w:t>
      </w:r>
    </w:p>
    <w:p w:rsidR="00303CA6" w:rsidRPr="00303CA6" w:rsidRDefault="00303CA6" w:rsidP="00601A5A">
      <w:pPr>
        <w:jc w:val="both"/>
        <w:rPr>
          <w:rFonts w:eastAsia="Calibri"/>
          <w:sz w:val="28"/>
          <w:szCs w:val="28"/>
          <w:lang w:eastAsia="en-US"/>
        </w:rPr>
      </w:pPr>
      <w:r w:rsidRPr="00303CA6">
        <w:rPr>
          <w:rFonts w:eastAsia="Calibri"/>
          <w:sz w:val="28"/>
          <w:szCs w:val="28"/>
          <w:lang w:eastAsia="en-US"/>
        </w:rPr>
        <w:t>Третий уровень</w:t>
      </w:r>
      <w:proofErr w:type="gramStart"/>
      <w:r w:rsidRPr="00303CA6">
        <w:rPr>
          <w:rFonts w:eastAsia="Calibri"/>
          <w:sz w:val="28"/>
          <w:szCs w:val="28"/>
          <w:lang w:eastAsia="en-US"/>
        </w:rPr>
        <w:t xml:space="preserve"> ……………………………………....</w:t>
      </w:r>
      <w:proofErr w:type="gramEnd"/>
      <w:r w:rsidRPr="00303CA6">
        <w:rPr>
          <w:rFonts w:eastAsia="Calibri"/>
          <w:sz w:val="28"/>
          <w:szCs w:val="28"/>
          <w:lang w:eastAsia="en-US"/>
        </w:rPr>
        <w:t>от 9 до 11 баллов</w:t>
      </w:r>
    </w:p>
    <w:p w:rsidR="00303CA6" w:rsidRPr="00303CA6" w:rsidRDefault="00303CA6" w:rsidP="00601A5A">
      <w:pPr>
        <w:jc w:val="both"/>
        <w:rPr>
          <w:rFonts w:eastAsia="Calibri"/>
          <w:sz w:val="28"/>
          <w:szCs w:val="28"/>
          <w:lang w:eastAsia="en-US"/>
        </w:rPr>
      </w:pPr>
    </w:p>
    <w:p w:rsidR="00303CA6" w:rsidRPr="00303CA6" w:rsidRDefault="00303CA6" w:rsidP="00601A5A">
      <w:pPr>
        <w:jc w:val="both"/>
        <w:rPr>
          <w:rFonts w:eastAsia="Calibri"/>
          <w:b/>
          <w:bCs/>
          <w:i/>
          <w:iCs/>
          <w:sz w:val="28"/>
          <w:szCs w:val="28"/>
          <w:lang w:eastAsia="en-US"/>
        </w:rPr>
      </w:pPr>
      <w:r w:rsidRPr="00303CA6">
        <w:rPr>
          <w:rFonts w:eastAsia="Calibri"/>
          <w:b/>
          <w:bCs/>
          <w:i/>
          <w:iCs/>
          <w:sz w:val="28"/>
          <w:szCs w:val="28"/>
          <w:lang w:val="en-US" w:eastAsia="en-US"/>
        </w:rPr>
        <w:t>I</w:t>
      </w:r>
      <w:r w:rsidRPr="00303CA6"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 уровень (фрагментарно-исполнительский)</w:t>
      </w:r>
    </w:p>
    <w:p w:rsidR="00303CA6" w:rsidRPr="00303CA6" w:rsidRDefault="00303CA6" w:rsidP="00601A5A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03CA6">
        <w:rPr>
          <w:rFonts w:eastAsia="Calibri"/>
          <w:sz w:val="28"/>
          <w:szCs w:val="28"/>
          <w:lang w:eastAsia="en-US"/>
        </w:rPr>
        <w:t>Тестируемый имеет представление об изобразительном искусстве, но в пределах обыденного его понимания.</w:t>
      </w:r>
      <w:proofErr w:type="gramEnd"/>
      <w:r w:rsidRPr="00303CA6">
        <w:rPr>
          <w:rFonts w:eastAsia="Calibri"/>
          <w:sz w:val="28"/>
          <w:szCs w:val="28"/>
          <w:lang w:eastAsia="en-US"/>
        </w:rPr>
        <w:t xml:space="preserve"> Знания его неглубоки, а вот интерес к конкретным навыкам и умениям в определенных видах изобразительного искусства выражен сильнее. Этому обучающемуся надо, посоветовать,  больше заниматься  художественно-творческой деятельностью, для того, чтобы почувствовать вкус к самому творческому процессу. </w:t>
      </w:r>
    </w:p>
    <w:p w:rsidR="00303CA6" w:rsidRPr="00303CA6" w:rsidRDefault="00303CA6" w:rsidP="00601A5A">
      <w:pPr>
        <w:jc w:val="both"/>
        <w:rPr>
          <w:rFonts w:eastAsia="Calibri"/>
          <w:b/>
          <w:bCs/>
          <w:i/>
          <w:iCs/>
          <w:sz w:val="28"/>
          <w:szCs w:val="28"/>
          <w:lang w:eastAsia="en-US"/>
        </w:rPr>
      </w:pPr>
      <w:r w:rsidRPr="00303CA6">
        <w:rPr>
          <w:rFonts w:eastAsia="Calibri"/>
          <w:b/>
          <w:bCs/>
          <w:i/>
          <w:iCs/>
          <w:sz w:val="28"/>
          <w:szCs w:val="28"/>
          <w:lang w:val="en-US" w:eastAsia="en-US"/>
        </w:rPr>
        <w:t>II</w:t>
      </w:r>
      <w:r w:rsidRPr="00303CA6"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 уровень (художественного мастерства)</w:t>
      </w:r>
    </w:p>
    <w:p w:rsidR="00303CA6" w:rsidRPr="00303CA6" w:rsidRDefault="00303CA6" w:rsidP="00601A5A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03CA6">
        <w:rPr>
          <w:rFonts w:eastAsia="Calibri"/>
          <w:sz w:val="28"/>
          <w:szCs w:val="28"/>
          <w:lang w:eastAsia="en-US"/>
        </w:rPr>
        <w:t>Тестируемый</w:t>
      </w:r>
      <w:proofErr w:type="gramEnd"/>
      <w:r w:rsidRPr="00303CA6">
        <w:rPr>
          <w:rFonts w:eastAsia="Calibri"/>
          <w:sz w:val="28"/>
          <w:szCs w:val="28"/>
          <w:lang w:eastAsia="en-US"/>
        </w:rPr>
        <w:t xml:space="preserve"> неплохо ориентируется в области изобразительного искусства, владеет общими искусствоведческими знаниями и хорошо знаком со спецификой отдельных видов народных промыслов, хорошо ориентируется в видах изобразительного искусства.</w:t>
      </w:r>
    </w:p>
    <w:p w:rsidR="00303CA6" w:rsidRPr="00303CA6" w:rsidRDefault="00303CA6" w:rsidP="00601A5A">
      <w:pPr>
        <w:jc w:val="both"/>
        <w:rPr>
          <w:rFonts w:eastAsia="Calibri"/>
          <w:b/>
          <w:bCs/>
          <w:i/>
          <w:iCs/>
          <w:sz w:val="28"/>
          <w:szCs w:val="28"/>
          <w:lang w:eastAsia="en-US"/>
        </w:rPr>
      </w:pPr>
      <w:r w:rsidRPr="00303CA6">
        <w:rPr>
          <w:rFonts w:eastAsia="Calibri"/>
          <w:b/>
          <w:bCs/>
          <w:i/>
          <w:iCs/>
          <w:sz w:val="28"/>
          <w:szCs w:val="28"/>
          <w:lang w:val="en-US" w:eastAsia="en-US"/>
        </w:rPr>
        <w:t>III</w:t>
      </w:r>
      <w:r w:rsidRPr="00303CA6"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 уровень (творческий) </w:t>
      </w:r>
    </w:p>
    <w:p w:rsidR="00303CA6" w:rsidRPr="00303CA6" w:rsidRDefault="00303CA6" w:rsidP="00601A5A">
      <w:pPr>
        <w:jc w:val="both"/>
        <w:rPr>
          <w:rFonts w:eastAsia="Calibri"/>
          <w:sz w:val="28"/>
          <w:szCs w:val="28"/>
          <w:lang w:eastAsia="en-US"/>
        </w:rPr>
      </w:pPr>
      <w:r w:rsidRPr="00303CA6">
        <w:rPr>
          <w:rFonts w:eastAsia="Calibri"/>
          <w:sz w:val="28"/>
          <w:szCs w:val="28"/>
          <w:lang w:eastAsia="en-US"/>
        </w:rPr>
        <w:lastRenderedPageBreak/>
        <w:t>У тестирующего есть глубина представлений о природе художественного процесса, и он хорошо знаком со средствами  выразительности изобразительного искусства, с его видами. У него есть интерес к различным видам деятельности (изобразительной, декоративно-прикладной и художественно-конструктивной).</w:t>
      </w:r>
    </w:p>
    <w:p w:rsidR="00303CA6" w:rsidRPr="00303CA6" w:rsidRDefault="00303CA6" w:rsidP="00601A5A">
      <w:pPr>
        <w:spacing w:after="200" w:line="276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303CA6" w:rsidRPr="00303CA6" w:rsidRDefault="00303CA6" w:rsidP="00601A5A">
      <w:pPr>
        <w:spacing w:after="200" w:line="276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303CA6" w:rsidRPr="00303CA6" w:rsidRDefault="00303CA6" w:rsidP="00601A5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303CA6" w:rsidRPr="00303CA6" w:rsidRDefault="00303CA6" w:rsidP="00601A5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303CA6" w:rsidRPr="0094604F" w:rsidRDefault="00303CA6" w:rsidP="00601A5A">
      <w:pPr>
        <w:tabs>
          <w:tab w:val="left" w:pos="1206"/>
        </w:tabs>
        <w:jc w:val="both"/>
        <w:rPr>
          <w:sz w:val="28"/>
          <w:szCs w:val="28"/>
        </w:rPr>
      </w:pPr>
    </w:p>
    <w:sectPr w:rsidR="00303CA6" w:rsidRPr="0094604F" w:rsidSect="0035009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E"/>
    <w:multiLevelType w:val="multilevel"/>
    <w:tmpl w:val="0000000E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4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6">
    <w:nsid w:val="00000013"/>
    <w:multiLevelType w:val="multi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7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701541"/>
    <w:multiLevelType w:val="hybridMultilevel"/>
    <w:tmpl w:val="2DB035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B86042D"/>
    <w:multiLevelType w:val="hybridMultilevel"/>
    <w:tmpl w:val="DF0C86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A7BA0"/>
    <w:rsid w:val="000C7F1C"/>
    <w:rsid w:val="000F6EAB"/>
    <w:rsid w:val="00270028"/>
    <w:rsid w:val="00303CA6"/>
    <w:rsid w:val="0035009D"/>
    <w:rsid w:val="00381ECB"/>
    <w:rsid w:val="003B0A6A"/>
    <w:rsid w:val="00417500"/>
    <w:rsid w:val="0045180A"/>
    <w:rsid w:val="005459E0"/>
    <w:rsid w:val="00597DB4"/>
    <w:rsid w:val="00601A5A"/>
    <w:rsid w:val="007E0835"/>
    <w:rsid w:val="00820D9B"/>
    <w:rsid w:val="0094604F"/>
    <w:rsid w:val="009774F2"/>
    <w:rsid w:val="00995552"/>
    <w:rsid w:val="00997D49"/>
    <w:rsid w:val="009C4B5F"/>
    <w:rsid w:val="00BA7BA0"/>
    <w:rsid w:val="00C67B55"/>
    <w:rsid w:val="00D21D60"/>
    <w:rsid w:val="00D80788"/>
    <w:rsid w:val="00DB0947"/>
    <w:rsid w:val="00EC7EC7"/>
    <w:rsid w:val="00F02D57"/>
    <w:rsid w:val="00F12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basedOn w:val="a0"/>
    <w:rsid w:val="00BA7BA0"/>
    <w:rPr>
      <w:rFonts w:ascii="Times New Roman" w:hAnsi="Times New Roman" w:cs="Times New Roman"/>
      <w:sz w:val="22"/>
      <w:szCs w:val="22"/>
    </w:rPr>
  </w:style>
  <w:style w:type="character" w:customStyle="1" w:styleId="Zag11">
    <w:name w:val="Zag_11"/>
    <w:rsid w:val="00BA7B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8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24</Pages>
  <Words>6526</Words>
  <Characters>37201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24</cp:revision>
  <cp:lastPrinted>2011-10-12T13:00:00Z</cp:lastPrinted>
  <dcterms:created xsi:type="dcterms:W3CDTF">2011-10-08T15:17:00Z</dcterms:created>
  <dcterms:modified xsi:type="dcterms:W3CDTF">2015-05-13T03:36:00Z</dcterms:modified>
</cp:coreProperties>
</file>