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4C" w:rsidRDefault="00CF694C" w:rsidP="0008263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задачи:</w:t>
      </w:r>
    </w:p>
    <w:p w:rsidR="00CF694C" w:rsidRDefault="00CF694C" w:rsidP="00727614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</w:pPr>
      <w:r>
        <w:rPr>
          <w:iCs/>
        </w:rPr>
        <w:t>Формировать у детей “экологическое чувство”, Чувство сопричастности всему ж</w:t>
      </w:r>
      <w:r>
        <w:rPr>
          <w:iCs/>
        </w:rPr>
        <w:t>и</w:t>
      </w:r>
      <w:r>
        <w:rPr>
          <w:iCs/>
        </w:rPr>
        <w:t>вому, осознание планеты Земля “общим домом”, прививать детям экологическую и м</w:t>
      </w:r>
      <w:r>
        <w:rPr>
          <w:iCs/>
        </w:rPr>
        <w:t>о</w:t>
      </w:r>
      <w:r>
        <w:rPr>
          <w:iCs/>
        </w:rPr>
        <w:t>ральную ответственность перед каждым живым существом.</w:t>
      </w:r>
    </w:p>
    <w:p w:rsidR="00CF694C" w:rsidRDefault="00CF694C" w:rsidP="00727614">
      <w:pPr>
        <w:pStyle w:val="msonospacing0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>
        <w:t xml:space="preserve">Систематизация знаний, стимулирующая развитие познавательных и творческих способностей в процессе знакомства с представителями отряда бесхвостых земноводных – лягушками.  </w:t>
      </w:r>
    </w:p>
    <w:p w:rsidR="00CF694C" w:rsidRDefault="00CF694C" w:rsidP="00727614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</w:pPr>
      <w:r>
        <w:t>Расширить и углубить представления о животных и растениях, как представителях живого в мире природы (о многообразии внешнего строения, об основных жизненных функциях – питание, дыхание, движения, рост, развитие, размножение).</w:t>
      </w:r>
    </w:p>
    <w:p w:rsidR="00CF694C" w:rsidRDefault="00CF694C" w:rsidP="00727614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</w:pPr>
      <w:r>
        <w:t>Систематизировать и обобщить представления детей о цикличности роста и разв</w:t>
      </w:r>
      <w:r>
        <w:t>и</w:t>
      </w:r>
      <w:r>
        <w:t xml:space="preserve">тия, об условиях необходимых для роста и развития на каждой стадии, </w:t>
      </w:r>
    </w:p>
    <w:p w:rsidR="00CF694C" w:rsidRDefault="00CF694C" w:rsidP="00727614">
      <w:pPr>
        <w:pStyle w:val="msonospacing0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>
        <w:t>Расширять знания о лягушках, как представителях животного мира, о среде их об</w:t>
      </w:r>
      <w:r>
        <w:t>и</w:t>
      </w:r>
      <w:r>
        <w:t>тания.</w:t>
      </w:r>
    </w:p>
    <w:p w:rsidR="00CF694C" w:rsidRDefault="00CF694C" w:rsidP="00727614">
      <w:pPr>
        <w:pStyle w:val="msonospacing0"/>
        <w:numPr>
          <w:ilvl w:val="0"/>
          <w:numId w:val="1"/>
        </w:numPr>
        <w:spacing w:before="0" w:beforeAutospacing="0" w:after="0" w:afterAutospacing="0"/>
        <w:ind w:left="0" w:firstLine="0"/>
      </w:pPr>
      <w:r>
        <w:t>Развивать способности к поисковой деятельности:</w:t>
      </w:r>
    </w:p>
    <w:p w:rsidR="00CF694C" w:rsidRDefault="00CF694C" w:rsidP="00727614">
      <w:pPr>
        <w:pStyle w:val="msonospacing0"/>
        <w:spacing w:before="0" w:beforeAutospacing="0" w:after="0" w:afterAutospacing="0"/>
        <w:ind w:firstLine="567"/>
      </w:pPr>
      <w:r>
        <w:t>- определение задач, исходя из поставленной проблемы;</w:t>
      </w:r>
    </w:p>
    <w:p w:rsidR="00CF694C" w:rsidRDefault="00CF694C" w:rsidP="00727614">
      <w:pPr>
        <w:pStyle w:val="msonospacing0"/>
        <w:spacing w:before="0" w:beforeAutospacing="0" w:after="0" w:afterAutospacing="0"/>
        <w:ind w:firstLine="567"/>
      </w:pPr>
      <w:r>
        <w:t>- планирование этапов своих действий в соответствии с поставленными задачами;</w:t>
      </w:r>
    </w:p>
    <w:p w:rsidR="00CF694C" w:rsidRDefault="00CF694C" w:rsidP="00727614">
      <w:pPr>
        <w:pStyle w:val="msonospacing0"/>
        <w:spacing w:before="0" w:beforeAutospacing="0" w:after="0" w:afterAutospacing="0"/>
        <w:ind w:firstLine="567"/>
      </w:pPr>
      <w:r>
        <w:t>- выбор материала и способов действий;</w:t>
      </w:r>
    </w:p>
    <w:p w:rsidR="00CF694C" w:rsidRDefault="00CF694C" w:rsidP="00727614">
      <w:pPr>
        <w:pStyle w:val="msonospacing0"/>
        <w:spacing w:before="0" w:beforeAutospacing="0" w:after="0" w:afterAutospacing="0"/>
        <w:ind w:firstLine="567"/>
      </w:pPr>
      <w:r>
        <w:t>- умение аргументировать свой выбор.</w:t>
      </w:r>
    </w:p>
    <w:p w:rsidR="00CF694C" w:rsidRDefault="00CF694C" w:rsidP="00727614">
      <w:pPr>
        <w:pStyle w:val="msonospacing0"/>
        <w:spacing w:before="0" w:beforeAutospacing="0" w:after="0" w:afterAutospacing="0"/>
      </w:pPr>
    </w:p>
    <w:p w:rsidR="00CF694C" w:rsidRPr="00B96389" w:rsidRDefault="00CF694C" w:rsidP="003D0233">
      <w:pPr>
        <w:pStyle w:val="msonospacing0"/>
        <w:spacing w:before="0" w:beforeAutospacing="0" w:after="0" w:afterAutospacing="0"/>
        <w:ind w:firstLine="709"/>
        <w:rPr>
          <w:b/>
        </w:rPr>
      </w:pPr>
      <w:r w:rsidRPr="00B96389">
        <w:rPr>
          <w:b/>
        </w:rPr>
        <w:t>Проблема:</w:t>
      </w:r>
    </w:p>
    <w:p w:rsidR="00CF694C" w:rsidRDefault="00CF694C" w:rsidP="00727614">
      <w:pPr>
        <w:pStyle w:val="msonospacing0"/>
        <w:spacing w:before="0" w:beforeAutospacing="0" w:after="0" w:afterAutospacing="0"/>
      </w:pPr>
      <w:r>
        <w:t xml:space="preserve">Не бережное отношение детей к насекомым, земноводным, и другим живым существам. </w:t>
      </w:r>
    </w:p>
    <w:p w:rsidR="00CF694C" w:rsidRDefault="00CF694C" w:rsidP="00727614">
      <w:pPr>
        <w:pStyle w:val="msonospacing0"/>
        <w:spacing w:before="0" w:beforeAutospacing="0" w:after="0" w:afterAutospacing="0"/>
      </w:pPr>
    </w:p>
    <w:p w:rsidR="00CF694C" w:rsidRPr="00727614" w:rsidRDefault="00CF694C" w:rsidP="00727614">
      <w:pPr>
        <w:pStyle w:val="msonospacing0"/>
        <w:spacing w:before="0" w:beforeAutospacing="0" w:after="0" w:afterAutospacing="0"/>
        <w:rPr>
          <w:b/>
        </w:rPr>
      </w:pPr>
      <w:r w:rsidRPr="00727614">
        <w:rPr>
          <w:b/>
        </w:rPr>
        <w:t> Сведения об участниках проекта:</w:t>
      </w:r>
    </w:p>
    <w:p w:rsidR="00CF694C" w:rsidRDefault="00CF694C" w:rsidP="00727614">
      <w:pPr>
        <w:pStyle w:val="msonospacing0"/>
        <w:spacing w:before="0" w:beforeAutospacing="0" w:after="0" w:afterAutospacing="0"/>
      </w:pPr>
      <w:r w:rsidRPr="003D0233">
        <w:rPr>
          <w:b/>
          <w:i/>
        </w:rPr>
        <w:t>Участник проекта:</w:t>
      </w:r>
      <w:r>
        <w:t xml:space="preserve"> Кукушкин Кирилл, (2006  год рождения)</w:t>
      </w:r>
    </w:p>
    <w:p w:rsidR="00CF694C" w:rsidRDefault="00CF694C" w:rsidP="00727614">
      <w:pPr>
        <w:pStyle w:val="msonospacing0"/>
        <w:spacing w:before="0" w:beforeAutospacing="0" w:after="0" w:afterAutospacing="0"/>
      </w:pPr>
      <w:r w:rsidRPr="003D0233">
        <w:rPr>
          <w:b/>
          <w:i/>
        </w:rPr>
        <w:t>Номинация:</w:t>
      </w:r>
      <w:r>
        <w:t xml:space="preserve"> Экологические проекты.</w:t>
      </w:r>
    </w:p>
    <w:p w:rsidR="00CF694C" w:rsidRDefault="00CF694C" w:rsidP="00727614">
      <w:pPr>
        <w:pStyle w:val="msonospacing0"/>
        <w:spacing w:before="0" w:beforeAutospacing="0" w:after="0" w:afterAutospacing="0"/>
      </w:pPr>
      <w:r w:rsidRPr="003D0233">
        <w:rPr>
          <w:b/>
          <w:i/>
        </w:rPr>
        <w:t>Руководитель проекта:</w:t>
      </w:r>
      <w:r>
        <w:t xml:space="preserve"> Разумовская Ольга Александровна.</w:t>
      </w:r>
    </w:p>
    <w:p w:rsidR="00CF694C" w:rsidRDefault="00CF694C" w:rsidP="00727614">
      <w:pPr>
        <w:pStyle w:val="msonospacing0"/>
        <w:spacing w:before="0" w:beforeAutospacing="0" w:after="0" w:afterAutospacing="0"/>
      </w:pPr>
      <w:r w:rsidRPr="003D0233">
        <w:rPr>
          <w:b/>
          <w:i/>
        </w:rPr>
        <w:t>Необходимое оборудование:</w:t>
      </w:r>
      <w:r>
        <w:t xml:space="preserve"> </w:t>
      </w:r>
      <w:proofErr w:type="spellStart"/>
      <w:r>
        <w:t>мультимедийный</w:t>
      </w:r>
      <w:proofErr w:type="spellEnd"/>
      <w:r>
        <w:t xml:space="preserve"> комплекс, компьютер, музыкальный центр, аквариум, выставки работ детей.</w:t>
      </w:r>
    </w:p>
    <w:p w:rsidR="00CF694C" w:rsidRPr="00727614" w:rsidRDefault="00CF694C" w:rsidP="00727614">
      <w:pPr>
        <w:pStyle w:val="msonospacing0"/>
        <w:spacing w:before="0" w:beforeAutospacing="0" w:after="0" w:afterAutospacing="0"/>
      </w:pPr>
    </w:p>
    <w:p w:rsidR="00CF694C" w:rsidRPr="0008263D" w:rsidRDefault="00CF694C" w:rsidP="0008263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8263D">
        <w:rPr>
          <w:rFonts w:ascii="Times New Roman" w:hAnsi="Times New Roman"/>
          <w:b/>
          <w:sz w:val="24"/>
          <w:szCs w:val="24"/>
        </w:rPr>
        <w:t>Ход проекта:</w:t>
      </w:r>
    </w:p>
    <w:p w:rsidR="00CF694C" w:rsidRDefault="00CF694C" w:rsidP="000826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зверь, не птица.</w:t>
      </w:r>
    </w:p>
    <w:p w:rsidR="00CF694C" w:rsidRDefault="00CF694C" w:rsidP="000826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боится.</w:t>
      </w:r>
    </w:p>
    <w:p w:rsidR="00CF694C" w:rsidRDefault="00CF694C" w:rsidP="000826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Половит мух – </w:t>
      </w:r>
    </w:p>
    <w:p w:rsidR="00A11226" w:rsidRDefault="00CF694C" w:rsidP="000826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воду плюх.</w:t>
      </w:r>
    </w:p>
    <w:p w:rsidR="00A11226" w:rsidRDefault="00A11226" w:rsidP="000826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(Лягушка)</w:t>
      </w:r>
    </w:p>
    <w:p w:rsidR="00CF694C" w:rsidRDefault="00CF694C" w:rsidP="000826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Первые прыгающие лягушки появились около 200 миллионов лет назад.</w:t>
      </w:r>
    </w:p>
    <w:p w:rsidR="00CF694C" w:rsidRDefault="00CF694C" w:rsidP="000826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и дало начало КЛАССУ «Земноводные». Земноводными называют тех живо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ных, которые живут и в воде, и на суше. К земноводным относятся черепахи, и, конечно же, лягушки.</w:t>
      </w:r>
    </w:p>
    <w:p w:rsidR="00CF694C" w:rsidRDefault="00CF694C" w:rsidP="000826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Народная мудрость гласит: «Может потому лягушка земноводная, что не поймёт, где лучше».</w:t>
      </w:r>
    </w:p>
    <w:p w:rsidR="00CF694C" w:rsidRDefault="00CF694C" w:rsidP="000826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Живут лягуш</w:t>
      </w:r>
      <w:r w:rsidR="00137784">
        <w:rPr>
          <w:rFonts w:ascii="Times New Roman" w:hAnsi="Times New Roman"/>
          <w:sz w:val="24"/>
          <w:szCs w:val="24"/>
        </w:rPr>
        <w:t>ки в водоёмах или рядом с ними.</w:t>
      </w:r>
    </w:p>
    <w:p w:rsidR="00CF694C" w:rsidRDefault="00CF694C" w:rsidP="000826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как лягушки дышат?</w:t>
      </w:r>
    </w:p>
    <w:p w:rsidR="00CF694C" w:rsidRDefault="00CF694C" w:rsidP="000826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лягушек очень большие лёгкие, которые они заполняют воздухом. Когда они 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ряют в воду, воздух медленно впитывается в кровеносные сосуды. Это и позволяет л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гушкам долгов время находиться под водой.</w:t>
      </w:r>
    </w:p>
    <w:p w:rsidR="00CF694C" w:rsidRDefault="00CF694C" w:rsidP="000826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лягушек зрение, обоняние и слух, как у человека, развиты очень хорошо, да и ум тоже есть. Те, кто считают лягушку глупым животным, глубоко заблуждаются.</w:t>
      </w:r>
    </w:p>
    <w:p w:rsidR="00CF694C" w:rsidRDefault="00CF694C" w:rsidP="000826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Если она такая же, как и человек, то и боль она  чувствует.  Она, как и мы, тоже может пораниться, она растёт, живёт, стареет и умирает, как человек.</w:t>
      </w:r>
    </w:p>
    <w:p w:rsidR="00CF694C" w:rsidRDefault="00CF694C" w:rsidP="000826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</w:t>
      </w:r>
      <w:r w:rsidR="00A11226">
        <w:rPr>
          <w:rFonts w:ascii="Times New Roman" w:hAnsi="Times New Roman"/>
          <w:sz w:val="24"/>
          <w:szCs w:val="24"/>
        </w:rPr>
        <w:t>мый распространённый вид лягушек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зелёная</w:t>
      </w:r>
      <w:proofErr w:type="gramEnd"/>
      <w:r>
        <w:rPr>
          <w:rFonts w:ascii="Times New Roman" w:hAnsi="Times New Roman"/>
          <w:sz w:val="24"/>
          <w:szCs w:val="24"/>
        </w:rPr>
        <w:t>. Она обитает по всей Европе, в Африке и Азии. Они предпочитают жить в озёрах, болотах, трясине. Днём они греются на солнышке, уютно расположившись на берегу, и если никто им не мешает, проводят день в сладкой дремоте. Правда, когда мимо пролетает какое-нибудь насекомое, они моментал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 выбрасывают свой липкий язык и, поймав добычу, быстро её заглатывают.</w:t>
      </w:r>
    </w:p>
    <w:p w:rsidR="00CF694C" w:rsidRDefault="00CF694C" w:rsidP="000826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опасности зелёная лягушка  бросается в воду и, добравшись до дна, зар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вается в ил.</w:t>
      </w:r>
    </w:p>
    <w:p w:rsidR="00CF694C" w:rsidRDefault="00CF694C" w:rsidP="00994E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Зелёная лягушка – хищное животное. Она питается только той добычей, которую поймала сама. Она ест улиток, насекомых, пауков, иногда своих собратьев. </w:t>
      </w:r>
    </w:p>
    <w:p w:rsidR="00CF694C" w:rsidRDefault="00CF694C" w:rsidP="00994E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Лягушки замечательные охотники. За ночь они поедают</w:t>
      </w:r>
      <w:r w:rsidR="00A11226">
        <w:rPr>
          <w:rFonts w:ascii="Times New Roman" w:hAnsi="Times New Roman"/>
          <w:sz w:val="24"/>
          <w:szCs w:val="24"/>
        </w:rPr>
        <w:t xml:space="preserve"> целые</w:t>
      </w:r>
      <w:r>
        <w:rPr>
          <w:rFonts w:ascii="Times New Roman" w:hAnsi="Times New Roman"/>
          <w:sz w:val="24"/>
          <w:szCs w:val="24"/>
        </w:rPr>
        <w:t xml:space="preserve"> тучи комаров и 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шек. Вот какие они помощники людям! А ведь некоторые не любят лягушек. Считают, что 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ли взять её в руки, то на руках появятся бородавки.</w:t>
      </w:r>
    </w:p>
    <w:p w:rsidR="00CF694C" w:rsidRDefault="00CF694C" w:rsidP="00994E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Во-первых, это не правда, а во-вторы</w:t>
      </w:r>
      <w:r w:rsidR="00A11226">
        <w:rPr>
          <w:rFonts w:ascii="Times New Roman" w:hAnsi="Times New Roman"/>
          <w:sz w:val="24"/>
          <w:szCs w:val="24"/>
        </w:rPr>
        <w:t>х, зачем хватать лягушек руками!</w:t>
      </w:r>
    </w:p>
    <w:p w:rsidR="00CF694C" w:rsidRDefault="00A11226" w:rsidP="00994E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Температура тела у них холоднее</w:t>
      </w:r>
      <w:r w:rsidR="00CF694C">
        <w:rPr>
          <w:rFonts w:ascii="Times New Roman" w:hAnsi="Times New Roman"/>
          <w:sz w:val="24"/>
          <w:szCs w:val="24"/>
        </w:rPr>
        <w:t xml:space="preserve"> и наши руки кажутся им горячими. А некоторые думают, если убить лягушку, пойдёт дождь. Всё в природе создано не случайно, и каждое создание имеет право на жизнь. А убивать лягушку, значит не только делать зло для жи</w:t>
      </w:r>
      <w:r w:rsidR="00CF694C">
        <w:rPr>
          <w:rFonts w:ascii="Times New Roman" w:hAnsi="Times New Roman"/>
          <w:sz w:val="24"/>
          <w:szCs w:val="24"/>
        </w:rPr>
        <w:t>з</w:t>
      </w:r>
      <w:r w:rsidR="00CF694C">
        <w:rPr>
          <w:rFonts w:ascii="Times New Roman" w:hAnsi="Times New Roman"/>
          <w:sz w:val="24"/>
          <w:szCs w:val="24"/>
        </w:rPr>
        <w:t>ни, но и делать зло для человеческого сердца.</w:t>
      </w:r>
    </w:p>
    <w:p w:rsidR="00CF694C" w:rsidRDefault="00CF694C" w:rsidP="00994E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Существует много видов лягушек. Есть озёрная лягушка, лягушка-бык, лягушка-древесница, и даже летающая лягушка.</w:t>
      </w:r>
    </w:p>
    <w:p w:rsidR="00CF694C" w:rsidRPr="00137784" w:rsidRDefault="00CF694C" w:rsidP="00994E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Раньше были мы икрою,</w:t>
      </w:r>
      <w:r w:rsidR="00137784" w:rsidRPr="0013778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137784">
        <w:rPr>
          <w:rFonts w:ascii="Times New Roman" w:hAnsi="Times New Roman"/>
          <w:sz w:val="24"/>
          <w:szCs w:val="24"/>
        </w:rPr>
        <w:t>ать</w:t>
      </w:r>
      <w:proofErr w:type="spellEnd"/>
      <w:r w:rsidR="00137784">
        <w:rPr>
          <w:rFonts w:ascii="Times New Roman" w:hAnsi="Times New Roman"/>
          <w:sz w:val="24"/>
          <w:szCs w:val="24"/>
        </w:rPr>
        <w:t xml:space="preserve"> - два</w:t>
      </w:r>
      <w:proofErr w:type="gramEnd"/>
      <w:r w:rsidR="00137784">
        <w:rPr>
          <w:rFonts w:ascii="Times New Roman" w:hAnsi="Times New Roman"/>
          <w:sz w:val="24"/>
          <w:szCs w:val="24"/>
        </w:rPr>
        <w:t>!</w:t>
      </w:r>
    </w:p>
    <w:p w:rsidR="00137784" w:rsidRDefault="00137784" w:rsidP="001377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 мы все герои, ква-ква!</w:t>
      </w:r>
    </w:p>
    <w:p w:rsidR="00CF694C" w:rsidRDefault="00137784" w:rsidP="001377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CF694C">
        <w:rPr>
          <w:rFonts w:ascii="Times New Roman" w:hAnsi="Times New Roman"/>
          <w:sz w:val="24"/>
          <w:szCs w:val="24"/>
        </w:rPr>
        <w:t xml:space="preserve">Головастиками были,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ать</w:t>
      </w:r>
      <w:proofErr w:type="spellEnd"/>
      <w:r>
        <w:rPr>
          <w:rFonts w:ascii="Times New Roman" w:hAnsi="Times New Roman"/>
          <w:sz w:val="24"/>
          <w:szCs w:val="24"/>
        </w:rPr>
        <w:t xml:space="preserve"> - два</w:t>
      </w:r>
      <w:proofErr w:type="gramEnd"/>
      <w:r>
        <w:rPr>
          <w:rFonts w:ascii="Times New Roman" w:hAnsi="Times New Roman"/>
          <w:sz w:val="24"/>
          <w:szCs w:val="24"/>
        </w:rPr>
        <w:t>!</w:t>
      </w:r>
    </w:p>
    <w:p w:rsidR="00CF694C" w:rsidRDefault="00CF694C" w:rsidP="00994E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Дружно хвостиками били, </w:t>
      </w:r>
      <w:r w:rsidR="00137784">
        <w:rPr>
          <w:rFonts w:ascii="Times New Roman" w:hAnsi="Times New Roman"/>
          <w:sz w:val="24"/>
          <w:szCs w:val="24"/>
        </w:rPr>
        <w:t>ква-ква!</w:t>
      </w:r>
    </w:p>
    <w:p w:rsidR="00CF694C" w:rsidRDefault="00CF694C" w:rsidP="00994E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</w:t>
      </w:r>
      <w:r w:rsidR="00137784">
        <w:rPr>
          <w:rFonts w:ascii="Times New Roman" w:hAnsi="Times New Roman"/>
          <w:sz w:val="24"/>
          <w:szCs w:val="24"/>
        </w:rPr>
        <w:t xml:space="preserve">ерь мы лягушата, </w:t>
      </w:r>
      <w:proofErr w:type="spellStart"/>
      <w:proofErr w:type="gramStart"/>
      <w:r w:rsidR="00137784">
        <w:rPr>
          <w:rFonts w:ascii="Times New Roman" w:hAnsi="Times New Roman"/>
          <w:sz w:val="24"/>
          <w:szCs w:val="24"/>
        </w:rPr>
        <w:t>ать</w:t>
      </w:r>
      <w:proofErr w:type="spellEnd"/>
      <w:r w:rsidR="00137784">
        <w:rPr>
          <w:rFonts w:ascii="Times New Roman" w:hAnsi="Times New Roman"/>
          <w:sz w:val="24"/>
          <w:szCs w:val="24"/>
        </w:rPr>
        <w:t xml:space="preserve"> - два</w:t>
      </w:r>
      <w:proofErr w:type="gramEnd"/>
      <w:r w:rsidR="00137784">
        <w:rPr>
          <w:rFonts w:ascii="Times New Roman" w:hAnsi="Times New Roman"/>
          <w:sz w:val="24"/>
          <w:szCs w:val="24"/>
        </w:rPr>
        <w:t>!</w:t>
      </w:r>
    </w:p>
    <w:p w:rsidR="00CF694C" w:rsidRDefault="00CF694C" w:rsidP="00994E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37784">
        <w:rPr>
          <w:rFonts w:ascii="Times New Roman" w:hAnsi="Times New Roman"/>
          <w:sz w:val="24"/>
          <w:szCs w:val="24"/>
        </w:rPr>
        <w:t>рыгай с берега, ребята, ква-ква!</w:t>
      </w:r>
    </w:p>
    <w:p w:rsidR="00CF694C" w:rsidRDefault="00CF694C" w:rsidP="00994E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 хвостом и без хвоста</w:t>
      </w:r>
      <w:r w:rsidR="00137784">
        <w:rPr>
          <w:rFonts w:ascii="Times New Roman" w:hAnsi="Times New Roman"/>
          <w:sz w:val="24"/>
          <w:szCs w:val="24"/>
        </w:rPr>
        <w:t xml:space="preserve"> </w:t>
      </w:r>
    </w:p>
    <w:p w:rsidR="00CF694C" w:rsidRDefault="00CF694C" w:rsidP="001377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Жить на свете красота!</w:t>
      </w:r>
    </w:p>
    <w:p w:rsidR="00A11226" w:rsidRDefault="00A11226" w:rsidP="001377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Жизнь лягушки проходит через превращение икринки в головастика, в лягушонка, а затем в лягушку.</w:t>
      </w:r>
    </w:p>
    <w:p w:rsidR="00A11226" w:rsidRDefault="00490F47" w:rsidP="001377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образовательной деятельности по конструированию мы с нашей воспитател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ницей учились делать лягушку из цветной бумаги, методом «Оригами»; учились лепить лягушку из пластилина, рисовали лягушку красками, и читали про неё сказки: «Лягушка путешественница», «Царевна - лягушка».</w:t>
      </w:r>
    </w:p>
    <w:p w:rsidR="00490F47" w:rsidRDefault="00490F47" w:rsidP="00490F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Мне очень понравилось знакомство с лягушкой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Теперь я ни за что не буду убивать лягушек, и даже не буду брать их в руки! Потому что роль лягушки в жизни человека ок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зывается главной и вполне достойна уважения. СПАСИБО ЗА ВНИМАНИЕ!</w:t>
      </w:r>
    </w:p>
    <w:p w:rsidR="00E725B2" w:rsidRPr="00E725B2" w:rsidRDefault="00E725B2" w:rsidP="0013778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25B2">
        <w:rPr>
          <w:rFonts w:ascii="Times New Roman" w:hAnsi="Times New Roman"/>
          <w:b/>
          <w:sz w:val="24"/>
          <w:szCs w:val="24"/>
        </w:rPr>
        <w:t>Вывод:</w:t>
      </w:r>
    </w:p>
    <w:p w:rsidR="00CF694C" w:rsidRDefault="00CF694C" w:rsidP="00B96389">
      <w:pPr>
        <w:pStyle w:val="msonospacing0"/>
        <w:spacing w:before="0" w:beforeAutospacing="0" w:after="0" w:afterAutospacing="0"/>
        <w:ind w:firstLine="709"/>
        <w:jc w:val="both"/>
      </w:pPr>
      <w:r>
        <w:rPr>
          <w:color w:val="000000"/>
        </w:rPr>
        <w:t>Лягушка не так проста, как это кажется на первый взгляд. На самом деле это – одна из самых древних жительниц нашей планеты, неотъемлемая часть экосистемы. В жизне</w:t>
      </w:r>
      <w:r>
        <w:rPr>
          <w:color w:val="000000"/>
        </w:rPr>
        <w:t>н</w:t>
      </w:r>
      <w:r>
        <w:rPr>
          <w:color w:val="000000"/>
        </w:rPr>
        <w:t>ном цикле превращения икринки через головастика в лягушку прослеживается воплощ</w:t>
      </w:r>
      <w:r>
        <w:rPr>
          <w:color w:val="000000"/>
        </w:rPr>
        <w:t>е</w:t>
      </w:r>
      <w:r>
        <w:rPr>
          <w:color w:val="000000"/>
        </w:rPr>
        <w:t>ние круговорота жизни.</w:t>
      </w:r>
    </w:p>
    <w:p w:rsidR="00CF694C" w:rsidRDefault="00CF694C" w:rsidP="00B96389">
      <w:pPr>
        <w:pStyle w:val="msonospacing0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Роль лягушки в истории человечества оказывается далеко не маловажной, а иногда и решающей, но главное - вполне достойной уважения и симпатии. </w:t>
      </w:r>
    </w:p>
    <w:p w:rsidR="00CF694C" w:rsidRDefault="00CF694C" w:rsidP="00B96389">
      <w:pPr>
        <w:pStyle w:val="msonospacing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Не случайно, зеленый цвет лягушки — цвет созидания и самой жизни!</w:t>
      </w:r>
    </w:p>
    <w:p w:rsidR="00490F47" w:rsidRDefault="00490F47" w:rsidP="00B96389">
      <w:pPr>
        <w:pStyle w:val="msonospacing0"/>
        <w:spacing w:before="0" w:beforeAutospacing="0" w:after="0" w:afterAutospacing="0"/>
        <w:ind w:firstLine="709"/>
        <w:jc w:val="both"/>
      </w:pPr>
    </w:p>
    <w:p w:rsidR="00CF694C" w:rsidRPr="0008263D" w:rsidRDefault="00CF694C" w:rsidP="00B963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CF694C" w:rsidRPr="0008263D" w:rsidSect="0032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D03CA"/>
    <w:multiLevelType w:val="hybridMultilevel"/>
    <w:tmpl w:val="1A2677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63D"/>
    <w:rsid w:val="0008263D"/>
    <w:rsid w:val="00137784"/>
    <w:rsid w:val="003232F0"/>
    <w:rsid w:val="00383F70"/>
    <w:rsid w:val="003D0233"/>
    <w:rsid w:val="00490F47"/>
    <w:rsid w:val="00727614"/>
    <w:rsid w:val="00920AF1"/>
    <w:rsid w:val="00994E62"/>
    <w:rsid w:val="00A11226"/>
    <w:rsid w:val="00B16B17"/>
    <w:rsid w:val="00B96389"/>
    <w:rsid w:val="00CF694C"/>
    <w:rsid w:val="00D755BB"/>
    <w:rsid w:val="00E127E7"/>
    <w:rsid w:val="00E725B2"/>
    <w:rsid w:val="00FD3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uiPriority w:val="99"/>
    <w:rsid w:val="007276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rsid w:val="007276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742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</dc:creator>
  <cp:keywords/>
  <dc:description/>
  <cp:lastModifiedBy>ADMIN</cp:lastModifiedBy>
  <cp:revision>8</cp:revision>
  <dcterms:created xsi:type="dcterms:W3CDTF">2013-02-28T06:30:00Z</dcterms:created>
  <dcterms:modified xsi:type="dcterms:W3CDTF">2013-03-03T13:22:00Z</dcterms:modified>
</cp:coreProperties>
</file>