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18" w:rsidRPr="004E3470" w:rsidRDefault="003D1118" w:rsidP="003D1118">
      <w:pPr>
        <w:jc w:val="center"/>
        <w:rPr>
          <w:b/>
          <w:sz w:val="28"/>
          <w:szCs w:val="28"/>
          <w:u w:val="single"/>
        </w:rPr>
      </w:pPr>
      <w:r w:rsidRPr="004E3470">
        <w:rPr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3D1118" w:rsidRPr="004E3470" w:rsidRDefault="003D1118" w:rsidP="003D1118">
      <w:pPr>
        <w:jc w:val="center"/>
        <w:rPr>
          <w:b/>
          <w:sz w:val="28"/>
          <w:szCs w:val="28"/>
          <w:u w:val="single"/>
        </w:rPr>
      </w:pPr>
      <w:r w:rsidRPr="004E3470">
        <w:rPr>
          <w:b/>
          <w:sz w:val="28"/>
          <w:szCs w:val="28"/>
          <w:u w:val="single"/>
        </w:rPr>
        <w:t>«Вольно – Никольская начальная общеобразовательная школа»</w:t>
      </w:r>
    </w:p>
    <w:p w:rsidR="0096063F" w:rsidRPr="00270F58" w:rsidRDefault="0096063F" w:rsidP="009606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67" w:rsidRPr="00C95F36" w:rsidRDefault="00BC3167" w:rsidP="00BC3167">
      <w:pPr>
        <w:ind w:left="-709"/>
        <w:rPr>
          <w:rFonts w:ascii="Times New Roman" w:hAnsi="Times New Roman" w:cs="Times New Roman"/>
          <w:sz w:val="24"/>
          <w:szCs w:val="24"/>
        </w:rPr>
      </w:pPr>
      <w:r w:rsidRPr="00C95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D1118" w:rsidRPr="004E3470" w:rsidRDefault="00BC3167" w:rsidP="003D1118">
      <w:r w:rsidRPr="00C95F36">
        <w:rPr>
          <w:rFonts w:ascii="Times New Roman" w:hAnsi="Times New Roman" w:cs="Times New Roman"/>
          <w:sz w:val="24"/>
          <w:szCs w:val="24"/>
        </w:rPr>
        <w:t xml:space="preserve"> </w:t>
      </w:r>
      <w:r w:rsidR="003D1118" w:rsidRPr="004E3470">
        <w:t>Утверждаю:</w:t>
      </w:r>
    </w:p>
    <w:p w:rsidR="003D1118" w:rsidRDefault="003D1118" w:rsidP="003D1118">
      <w:r w:rsidRPr="004E3470">
        <w:t>Заведующая</w:t>
      </w:r>
      <w:r>
        <w:t xml:space="preserve"> МБОУ</w:t>
      </w:r>
    </w:p>
    <w:p w:rsidR="003D1118" w:rsidRDefault="003D1118" w:rsidP="003D1118">
      <w:r>
        <w:t xml:space="preserve"> «Вольно – Никольская НОШ»</w:t>
      </w:r>
      <w:r w:rsidRPr="004E3470">
        <w:t>:</w:t>
      </w:r>
      <w:r>
        <w:t>____________/Т.М.Сорокина/</w:t>
      </w:r>
    </w:p>
    <w:p w:rsidR="003D1118" w:rsidRDefault="003D1118" w:rsidP="003D1118">
      <w:r>
        <w:t>«____»______________2015г.</w:t>
      </w:r>
    </w:p>
    <w:p w:rsidR="003D1118" w:rsidRDefault="003D1118" w:rsidP="003D1118"/>
    <w:p w:rsidR="00BC3167" w:rsidRPr="00C95F36" w:rsidRDefault="00BC3167" w:rsidP="00BC316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C3167" w:rsidRPr="00C95F36" w:rsidRDefault="00BC3167" w:rsidP="00BC316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D1118" w:rsidRPr="003D1118" w:rsidRDefault="003D1118" w:rsidP="003D1118">
      <w:pPr>
        <w:jc w:val="center"/>
        <w:rPr>
          <w:sz w:val="40"/>
          <w:szCs w:val="40"/>
        </w:rPr>
      </w:pPr>
      <w:r w:rsidRPr="003D1118">
        <w:rPr>
          <w:b/>
          <w:sz w:val="52"/>
          <w:szCs w:val="56"/>
        </w:rPr>
        <w:t>Рабочая программа</w:t>
      </w:r>
    </w:p>
    <w:p w:rsidR="003D1118" w:rsidRPr="003D1118" w:rsidRDefault="003D1118" w:rsidP="003D1118">
      <w:pPr>
        <w:jc w:val="center"/>
        <w:rPr>
          <w:b/>
          <w:sz w:val="52"/>
          <w:szCs w:val="56"/>
        </w:rPr>
      </w:pPr>
      <w:r w:rsidRPr="003D1118">
        <w:rPr>
          <w:b/>
          <w:sz w:val="52"/>
          <w:szCs w:val="56"/>
        </w:rPr>
        <w:t xml:space="preserve"> по </w:t>
      </w:r>
      <w:r>
        <w:rPr>
          <w:b/>
          <w:sz w:val="52"/>
          <w:szCs w:val="56"/>
        </w:rPr>
        <w:t>русскому языку в 3 классе</w:t>
      </w:r>
    </w:p>
    <w:p w:rsidR="003D1118" w:rsidRPr="003D1118" w:rsidRDefault="003D1118" w:rsidP="003D1118">
      <w:pPr>
        <w:jc w:val="center"/>
        <w:rPr>
          <w:b/>
          <w:sz w:val="52"/>
          <w:szCs w:val="56"/>
        </w:rPr>
      </w:pPr>
      <w:r w:rsidRPr="003D1118">
        <w:rPr>
          <w:b/>
          <w:sz w:val="52"/>
          <w:szCs w:val="56"/>
        </w:rPr>
        <w:t>на 201</w:t>
      </w:r>
      <w:r>
        <w:rPr>
          <w:b/>
          <w:sz w:val="52"/>
          <w:szCs w:val="56"/>
        </w:rPr>
        <w:t>5</w:t>
      </w:r>
      <w:r w:rsidRPr="003D1118">
        <w:rPr>
          <w:b/>
          <w:sz w:val="52"/>
          <w:szCs w:val="56"/>
        </w:rPr>
        <w:t xml:space="preserve"> – 201</w:t>
      </w:r>
      <w:r>
        <w:rPr>
          <w:b/>
          <w:sz w:val="52"/>
          <w:szCs w:val="56"/>
        </w:rPr>
        <w:t>6</w:t>
      </w:r>
      <w:r w:rsidRPr="003D1118">
        <w:rPr>
          <w:b/>
          <w:sz w:val="52"/>
          <w:szCs w:val="56"/>
        </w:rPr>
        <w:t xml:space="preserve"> учебный год</w:t>
      </w:r>
    </w:p>
    <w:p w:rsidR="003D1118" w:rsidRPr="003D1118" w:rsidRDefault="003D1118" w:rsidP="003D1118">
      <w:pPr>
        <w:rPr>
          <w:b/>
          <w:sz w:val="20"/>
        </w:rPr>
      </w:pPr>
    </w:p>
    <w:p w:rsidR="003D1118" w:rsidRDefault="003D1118" w:rsidP="003D1118">
      <w:pPr>
        <w:rPr>
          <w:b/>
        </w:rPr>
      </w:pPr>
    </w:p>
    <w:p w:rsidR="003D1118" w:rsidRPr="00A124EE" w:rsidRDefault="003D1118" w:rsidP="003D111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        </w:t>
      </w:r>
      <w:r w:rsidRPr="00A124EE">
        <w:rPr>
          <w:i/>
          <w:sz w:val="36"/>
          <w:szCs w:val="36"/>
        </w:rPr>
        <w:t>Составитель</w:t>
      </w:r>
    </w:p>
    <w:p w:rsidR="003D1118" w:rsidRPr="00A124EE" w:rsidRDefault="003D1118" w:rsidP="003D111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Липатова Елизавета Викторовна  </w:t>
      </w:r>
      <w:r w:rsidRPr="00A124EE">
        <w:rPr>
          <w:b/>
          <w:i/>
          <w:sz w:val="44"/>
          <w:szCs w:val="44"/>
        </w:rPr>
        <w:t xml:space="preserve">                             </w:t>
      </w:r>
      <w:r>
        <w:rPr>
          <w:b/>
          <w:i/>
          <w:sz w:val="44"/>
          <w:szCs w:val="44"/>
        </w:rPr>
        <w:t xml:space="preserve">  </w:t>
      </w:r>
    </w:p>
    <w:p w:rsidR="003D1118" w:rsidRPr="00A124EE" w:rsidRDefault="003D1118" w:rsidP="003D1118">
      <w:pPr>
        <w:rPr>
          <w:i/>
          <w:sz w:val="44"/>
          <w:szCs w:val="44"/>
        </w:rPr>
      </w:pPr>
      <w:r w:rsidRPr="00A124EE">
        <w:rPr>
          <w:i/>
          <w:sz w:val="44"/>
          <w:szCs w:val="44"/>
        </w:rPr>
        <w:t xml:space="preserve">                           </w:t>
      </w:r>
      <w:r>
        <w:rPr>
          <w:i/>
          <w:sz w:val="44"/>
          <w:szCs w:val="44"/>
        </w:rPr>
        <w:t xml:space="preserve">                  учитель начальных классов </w:t>
      </w:r>
      <w:r w:rsidRPr="00A124EE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 </w:t>
      </w:r>
      <w:r w:rsidRPr="00A124EE">
        <w:rPr>
          <w:i/>
          <w:sz w:val="44"/>
          <w:szCs w:val="44"/>
        </w:rPr>
        <w:t xml:space="preserve"> </w:t>
      </w:r>
    </w:p>
    <w:p w:rsidR="003D1118" w:rsidRPr="003D1118" w:rsidRDefault="003D1118" w:rsidP="003D1118">
      <w:pPr>
        <w:tabs>
          <w:tab w:val="left" w:pos="3924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</w:t>
      </w:r>
      <w:r w:rsidRPr="00A124EE">
        <w:rPr>
          <w:i/>
          <w:sz w:val="44"/>
          <w:szCs w:val="44"/>
          <w:lang w:val="en-US"/>
        </w:rPr>
        <w:t>I</w:t>
      </w:r>
      <w:r>
        <w:rPr>
          <w:i/>
          <w:sz w:val="44"/>
          <w:szCs w:val="44"/>
        </w:rPr>
        <w:t xml:space="preserve"> квалификационная категории.    </w:t>
      </w:r>
    </w:p>
    <w:p w:rsidR="00BC3167" w:rsidRPr="00C95F36" w:rsidRDefault="00BC3167" w:rsidP="00BC3167">
      <w:pPr>
        <w:rPr>
          <w:rFonts w:ascii="Times New Roman" w:hAnsi="Times New Roman" w:cs="Times New Roman"/>
          <w:sz w:val="24"/>
          <w:szCs w:val="24"/>
        </w:rPr>
      </w:pPr>
    </w:p>
    <w:p w:rsidR="00BC3167" w:rsidRPr="00C95F36" w:rsidRDefault="00BC3167" w:rsidP="00BC3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167" w:rsidRDefault="003D1118" w:rsidP="00BC3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118">
        <w:rPr>
          <w:sz w:val="28"/>
          <w:szCs w:val="32"/>
        </w:rPr>
        <w:t xml:space="preserve">с. Вольно </w:t>
      </w:r>
      <w:r>
        <w:rPr>
          <w:sz w:val="28"/>
          <w:szCs w:val="32"/>
        </w:rPr>
        <w:t>–</w:t>
      </w:r>
      <w:r w:rsidRPr="003D1118">
        <w:rPr>
          <w:sz w:val="28"/>
          <w:szCs w:val="32"/>
        </w:rPr>
        <w:t xml:space="preserve"> Никольское</w:t>
      </w:r>
      <w:r>
        <w:rPr>
          <w:sz w:val="28"/>
          <w:szCs w:val="32"/>
        </w:rPr>
        <w:t xml:space="preserve">                                                                                                                          </w:t>
      </w:r>
      <w:r w:rsidRPr="003D1118">
        <w:rPr>
          <w:sz w:val="28"/>
          <w:szCs w:val="32"/>
        </w:rPr>
        <w:t>2015 – 2016 уч. год</w:t>
      </w:r>
    </w:p>
    <w:p w:rsidR="0096063F" w:rsidRPr="00C95F36" w:rsidRDefault="0096063F" w:rsidP="00BC3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91C" w:rsidRPr="00C0038E" w:rsidRDefault="0018691C" w:rsidP="00C00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bidi="en-US"/>
        </w:rPr>
        <w:t>Пояснительная записка</w:t>
      </w:r>
    </w:p>
    <w:p w:rsidR="0018691C" w:rsidRPr="00C0038E" w:rsidRDefault="0018691C" w:rsidP="00C0038E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Рабочая программа по русскому языку разработана на 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основе </w:t>
      </w:r>
      <w:r w:rsidRPr="00C003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требований ФГОС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 w:rsidRPr="00C003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авторскими рабочими  программами В. Г. Горецкого, В. А Кирюшкина, А. Ф. Шанько «Обучение грамоте» и В. П. Канакиной «Русский язык» 201</w:t>
      </w:r>
      <w:r w:rsidR="005B21A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C003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г.</w:t>
      </w:r>
    </w:p>
    <w:p w:rsidR="0018691C" w:rsidRPr="00C0038E" w:rsidRDefault="0018691C" w:rsidP="00C003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8691C" w:rsidRPr="00C0038E" w:rsidRDefault="0018691C" w:rsidP="00C003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предмета направлено на формирование функциональной грамотности и коммуникативной компетентности. </w:t>
      </w:r>
    </w:p>
    <w:p w:rsidR="003D1118" w:rsidRPr="003D1118" w:rsidRDefault="0018691C" w:rsidP="003D1118">
      <w:pPr>
        <w:rPr>
          <w:sz w:val="24"/>
          <w:szCs w:val="24"/>
        </w:rPr>
      </w:pPr>
      <w:r w:rsidRPr="00C00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  <w:r w:rsidR="003D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3D1118" w:rsidRPr="003D1118">
        <w:t xml:space="preserve"> </w:t>
      </w:r>
      <w:r w:rsidR="003D1118" w:rsidRPr="003D1118">
        <w:rPr>
          <w:sz w:val="24"/>
          <w:szCs w:val="24"/>
        </w:rPr>
        <w:t>Рабочая программа по русскому языку для 3 класса составлена на основе следующих нормативно – правовых документов:</w:t>
      </w:r>
    </w:p>
    <w:p w:rsidR="003D1118" w:rsidRPr="003D1118" w:rsidRDefault="003D1118" w:rsidP="003D1118">
      <w:pPr>
        <w:rPr>
          <w:sz w:val="24"/>
          <w:szCs w:val="24"/>
        </w:rPr>
      </w:pPr>
      <w:r w:rsidRPr="003D1118">
        <w:rPr>
          <w:sz w:val="24"/>
          <w:szCs w:val="24"/>
        </w:rPr>
        <w:t>1) Федеральный закон Российской Федерации «Об образовании» от 29 декабря 2012 г. №273 – ФЗ;</w:t>
      </w:r>
    </w:p>
    <w:p w:rsidR="003D1118" w:rsidRPr="003D1118" w:rsidRDefault="003D1118" w:rsidP="003D1118">
      <w:pPr>
        <w:rPr>
          <w:sz w:val="24"/>
          <w:szCs w:val="24"/>
        </w:rPr>
      </w:pPr>
      <w:r w:rsidRPr="003D1118">
        <w:rPr>
          <w:sz w:val="24"/>
          <w:szCs w:val="24"/>
        </w:rPr>
        <w:t>2) Образовательная программа МБОУ «Вольно-Никольская НОШ».</w:t>
      </w:r>
    </w:p>
    <w:p w:rsidR="003D1118" w:rsidRPr="003D1118" w:rsidRDefault="003D1118" w:rsidP="003D1118">
      <w:pPr>
        <w:rPr>
          <w:sz w:val="24"/>
          <w:szCs w:val="24"/>
        </w:rPr>
      </w:pPr>
      <w:r w:rsidRPr="003D1118">
        <w:rPr>
          <w:sz w:val="24"/>
          <w:szCs w:val="24"/>
        </w:rPr>
        <w:t>3) 3.1. Приказа Минобрнауки России от 05.10.2019г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3D1118" w:rsidRPr="003D1118" w:rsidRDefault="003D1118" w:rsidP="003D1118">
      <w:pPr>
        <w:rPr>
          <w:sz w:val="24"/>
          <w:szCs w:val="24"/>
        </w:rPr>
      </w:pPr>
      <w:r w:rsidRPr="003D1118">
        <w:rPr>
          <w:sz w:val="24"/>
          <w:szCs w:val="24"/>
        </w:rPr>
        <w:t>3.2. Приказа Минобрнауки России от 26.11.2010 №1241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2019 №373»</w:t>
      </w:r>
    </w:p>
    <w:p w:rsidR="003D1118" w:rsidRPr="003D1118" w:rsidRDefault="003D1118" w:rsidP="003D1118">
      <w:pPr>
        <w:rPr>
          <w:sz w:val="24"/>
          <w:szCs w:val="24"/>
        </w:rPr>
      </w:pPr>
      <w:r w:rsidRPr="003D1118">
        <w:rPr>
          <w:sz w:val="24"/>
          <w:szCs w:val="24"/>
        </w:rPr>
        <w:t>4) Примерной программы начального  общего образования 1-4 классы.</w:t>
      </w:r>
    </w:p>
    <w:p w:rsidR="003D1118" w:rsidRPr="003D1118" w:rsidRDefault="003D1118" w:rsidP="003D1118">
      <w:pPr>
        <w:rPr>
          <w:sz w:val="24"/>
          <w:szCs w:val="24"/>
        </w:rPr>
      </w:pPr>
      <w:r w:rsidRPr="003D1118">
        <w:rPr>
          <w:sz w:val="24"/>
          <w:szCs w:val="24"/>
        </w:rPr>
        <w:t>5) Постановлением Главного государственного санитарного врача РФ от 29.12.2010 №189 «Об утверждении СанПин 2.4.2. 2821-10 «Санитарно-эпидемиологичекские требования к условиям и организации обучения в общеобразовательных учреждениях»;</w:t>
      </w:r>
    </w:p>
    <w:p w:rsidR="003D1118" w:rsidRPr="003D1118" w:rsidRDefault="003D1118" w:rsidP="003D1118">
      <w:pPr>
        <w:rPr>
          <w:sz w:val="24"/>
          <w:szCs w:val="24"/>
        </w:rPr>
      </w:pPr>
      <w:r w:rsidRPr="003D1118">
        <w:rPr>
          <w:sz w:val="24"/>
          <w:szCs w:val="24"/>
        </w:rPr>
        <w:t xml:space="preserve">6)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в 2015-2016учебном году. </w:t>
      </w:r>
    </w:p>
    <w:p w:rsidR="0018691C" w:rsidRPr="00C0038E" w:rsidRDefault="0018691C" w:rsidP="00C003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C" w:rsidRPr="00C0038E" w:rsidRDefault="0018691C" w:rsidP="00C003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Целями </w:t>
      </w:r>
      <w:r w:rsidRPr="00C00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18691C" w:rsidRPr="00C0038E" w:rsidRDefault="0018691C" w:rsidP="00C003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Программа определяет ряд практических </w:t>
      </w:r>
      <w:r w:rsidRPr="00C003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решение которых обеспечит достижение основных целей изучения предмета: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Систематический курс русского языка представлен в программе следующими содержательными линиями: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• орфография и пунктуация;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• развитие речи.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Значимое место в программе отводится темам «Текст», «Предложение и словосочетание.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 универсальных действий.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18691C" w:rsidRPr="00C0038E" w:rsidRDefault="0018691C" w:rsidP="00C0038E">
      <w:pPr>
        <w:shd w:val="clear" w:color="auto" w:fill="FFFFFF"/>
        <w:suppressAutoHyphens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C0038E" w:rsidRPr="00C0038E" w:rsidRDefault="00C0038E" w:rsidP="00C0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C0038E" w:rsidRPr="00C0038E" w:rsidRDefault="00C0038E" w:rsidP="00C0038E">
      <w:pPr>
        <w:pStyle w:val="a9"/>
        <w:shd w:val="clear" w:color="auto" w:fill="FFFFFF"/>
        <w:spacing w:before="0" w:after="0"/>
      </w:pPr>
      <w:r w:rsidRPr="00C0038E">
        <w:t>Федеральный базисный учебный план для образовательных учреждений Российской Федерации отводит</w:t>
      </w:r>
      <w:r w:rsidRPr="00C0038E">
        <w:rPr>
          <w:rStyle w:val="apple-converted-space"/>
        </w:rPr>
        <w:t> </w:t>
      </w:r>
      <w:r w:rsidRPr="00C0038E">
        <w:rPr>
          <w:b/>
        </w:rPr>
        <w:t>675</w:t>
      </w:r>
      <w:r w:rsidRPr="00C0038E">
        <w:rPr>
          <w:b/>
          <w:iCs/>
        </w:rPr>
        <w:t xml:space="preserve"> часов</w:t>
      </w:r>
      <w:r w:rsidRPr="00C0038E">
        <w:rPr>
          <w:iCs/>
        </w:rPr>
        <w:t xml:space="preserve"> </w:t>
      </w:r>
      <w:r w:rsidRPr="00C0038E">
        <w:t>для обязательного изучения русского языка на ступени начального образования, из них</w:t>
      </w:r>
      <w:r w:rsidRPr="00C0038E">
        <w:rPr>
          <w:rStyle w:val="apple-converted-space"/>
        </w:rPr>
        <w:t> </w:t>
      </w:r>
      <w:r w:rsidRPr="00C0038E">
        <w:rPr>
          <w:b/>
          <w:bCs/>
        </w:rPr>
        <w:t>в 3 классе </w:t>
      </w:r>
      <w:r w:rsidRPr="00C0038E">
        <w:rPr>
          <w:rStyle w:val="apple-converted-space"/>
          <w:b/>
          <w:bCs/>
        </w:rPr>
        <w:t> </w:t>
      </w:r>
      <w:r w:rsidRPr="00C0038E">
        <w:rPr>
          <w:b/>
          <w:bCs/>
        </w:rPr>
        <w:t>170</w:t>
      </w:r>
      <w:r w:rsidRPr="00C0038E">
        <w:rPr>
          <w:rStyle w:val="apple-converted-space"/>
        </w:rPr>
        <w:t> </w:t>
      </w:r>
      <w:r w:rsidRPr="00C0038E">
        <w:t>учебных часа из расчета 5 учебных часов в неделю.</w:t>
      </w:r>
    </w:p>
    <w:p w:rsidR="00C0038E" w:rsidRPr="00C0038E" w:rsidRDefault="00C0038E" w:rsidP="00C003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sz w:val="24"/>
          <w:szCs w:val="24"/>
        </w:rPr>
        <w:t>Количество плановых контрольных работ в</w:t>
      </w:r>
      <w:r w:rsidRPr="00C0038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C0038E">
        <w:rPr>
          <w:rFonts w:ascii="Times New Roman" w:hAnsi="Times New Roman" w:cs="Times New Roman"/>
          <w:b/>
          <w:bCs/>
          <w:sz w:val="24"/>
          <w:szCs w:val="24"/>
        </w:rPr>
        <w:t>3 классе – 9</w:t>
      </w:r>
      <w:r w:rsidRPr="00C0038E">
        <w:rPr>
          <w:rFonts w:ascii="Times New Roman" w:hAnsi="Times New Roman" w:cs="Times New Roman"/>
          <w:bCs/>
          <w:sz w:val="24"/>
          <w:szCs w:val="24"/>
        </w:rPr>
        <w:t>.</w:t>
      </w:r>
    </w:p>
    <w:p w:rsidR="0018691C" w:rsidRPr="00C0038E" w:rsidRDefault="0018691C" w:rsidP="00C0038E">
      <w:pPr>
        <w:shd w:val="clear" w:color="auto" w:fill="FFFFFF"/>
        <w:suppressAutoHyphens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Описание ценностных ориентиров содержания учебного предмета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C0038E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формирование основ гражданской идентичности личности </w:t>
      </w: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базе: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C0038E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формирование психологических условий развития общения, сотрудничества </w:t>
      </w: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C0038E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ценностно-смысловой сферы личности </w:t>
      </w: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 общечеловеческих принципов нравственности и гуманизма: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C0038E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умения учиться </w:t>
      </w: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первого шага к самообразованию и самовоспитанию, а именно: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·</w:t>
      </w:r>
      <w:r w:rsidRPr="00C0038E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самостоятельности, инициативы и ответственности личности </w:t>
      </w: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условия её самоактуализации: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развитие готовности к самостоятельным поступкам и действиям, ответственности за их результаты;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0038E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8691C" w:rsidRPr="00C0038E" w:rsidRDefault="0018691C" w:rsidP="00C00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038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0038E">
        <w:rPr>
          <w:rFonts w:ascii="Times New Roman" w:eastAsia="@Arial Unicode MS" w:hAnsi="Times New Roman" w:cs="Times New Roman"/>
          <w:sz w:val="24"/>
          <w:szCs w:val="24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18691C" w:rsidRPr="00C0038E" w:rsidRDefault="0018691C" w:rsidP="00C0038E">
      <w:pPr>
        <w:shd w:val="clear" w:color="auto" w:fill="FFFFFF"/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Планируемые результаты освоения учебного предмета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Личностные результаты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Формирование 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Формирование 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8691C" w:rsidRPr="00C0038E" w:rsidRDefault="0018691C" w:rsidP="00C0038E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Формирование уважительного отношения к иному мнению, истории и культуре других народов.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 Овладение н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ачальными навыками адаптации в динамично изменяющемся и развивающемся мире.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5. 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 Развитие самостоятельности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 Формирование э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стетических потребностей, ценностей и чувств.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8. Развитие э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9. 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10. 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Метапредметные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003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результаты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Овладение 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способностью принимать и сохранять цели и задачи учебной деятельности, поиска средств её осуществления.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Формирование умения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Использование знаково-символических средств представления информации.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4. Активное использование речевых средств и средств для решения коммуникативных и познавательных задач.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л</w:t>
      </w:r>
      <w:r w:rsidRPr="00C0038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10. Готовность конструктивно разрешать конфликты посредством учёта интересов сторон и сотрудничества.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11.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12.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13.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Предметные результаты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1.</w:t>
      </w:r>
      <w:r w:rsidRPr="00C0038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18691C" w:rsidRPr="00C0038E" w:rsidRDefault="0018691C" w:rsidP="00C00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9.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 </w:t>
      </w:r>
      <w:r w:rsidRPr="00C003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8691C" w:rsidRPr="00C0038E" w:rsidRDefault="0018691C" w:rsidP="00C0038E">
      <w:pPr>
        <w:pStyle w:val="4"/>
        <w:ind w:left="-709"/>
        <w:rPr>
          <w:sz w:val="24"/>
        </w:rPr>
      </w:pPr>
    </w:p>
    <w:p w:rsidR="00BC3167" w:rsidRPr="00C0038E" w:rsidRDefault="00BC3167" w:rsidP="00C0038E">
      <w:pPr>
        <w:pStyle w:val="4"/>
        <w:ind w:left="-709"/>
        <w:rPr>
          <w:sz w:val="24"/>
        </w:rPr>
      </w:pPr>
      <w:r w:rsidRPr="00C0038E">
        <w:rPr>
          <w:sz w:val="24"/>
        </w:rPr>
        <w:t xml:space="preserve"> </w:t>
      </w:r>
      <w:r w:rsidR="00C0038E" w:rsidRPr="00C0038E">
        <w:rPr>
          <w:i/>
          <w:color w:val="000000"/>
          <w:sz w:val="24"/>
        </w:rPr>
        <w:t xml:space="preserve"> </w:t>
      </w:r>
    </w:p>
    <w:p w:rsidR="00BC3167" w:rsidRPr="00C0038E" w:rsidRDefault="00BC3167" w:rsidP="00C0038E">
      <w:pPr>
        <w:pStyle w:val="a4"/>
        <w:tabs>
          <w:tab w:val="left" w:pos="12015"/>
        </w:tabs>
        <w:autoSpaceDE w:val="0"/>
        <w:autoSpaceDN w:val="0"/>
        <w:adjustRightInd w:val="0"/>
        <w:ind w:left="1260"/>
        <w:rPr>
          <w:b/>
        </w:rPr>
      </w:pPr>
      <w:r w:rsidRPr="00C0038E">
        <w:rPr>
          <w:b/>
        </w:rPr>
        <w:t xml:space="preserve">                  </w:t>
      </w:r>
      <w:r w:rsidR="0018691C" w:rsidRPr="00C0038E">
        <w:rPr>
          <w:b/>
        </w:rPr>
        <w:t xml:space="preserve">                  </w:t>
      </w:r>
      <w:r w:rsidRPr="00C0038E">
        <w:rPr>
          <w:b/>
        </w:rPr>
        <w:t>Тематическое планирование</w:t>
      </w:r>
    </w:p>
    <w:p w:rsidR="00BC3167" w:rsidRPr="00C0038E" w:rsidRDefault="00BC3167" w:rsidP="00C0038E">
      <w:pPr>
        <w:pStyle w:val="a4"/>
        <w:tabs>
          <w:tab w:val="left" w:pos="12015"/>
        </w:tabs>
        <w:autoSpaceDE w:val="0"/>
        <w:autoSpaceDN w:val="0"/>
        <w:adjustRightInd w:val="0"/>
        <w:ind w:left="12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880"/>
        <w:gridCol w:w="1800"/>
      </w:tblGrid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Предложение. Словосочетание.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частей слова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ч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</w:t>
            </w:r>
          </w:p>
        </w:tc>
      </w:tr>
      <w:tr w:rsidR="00BC3167" w:rsidRPr="00C0038E" w:rsidTr="0096063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7" w:rsidRPr="00C0038E" w:rsidRDefault="00BC3167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7" w:rsidRPr="00C0038E" w:rsidRDefault="00286C71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7" w:rsidRPr="00C0038E" w:rsidRDefault="00286C71" w:rsidP="00C0038E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170ч</w:t>
            </w:r>
          </w:p>
        </w:tc>
      </w:tr>
    </w:tbl>
    <w:p w:rsidR="00C0038E" w:rsidRPr="00C0038E" w:rsidRDefault="00C0038E" w:rsidP="00C00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38E" w:rsidRDefault="00C0038E" w:rsidP="00C0038E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3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Сроки проведения контрольных работ</w:t>
      </w:r>
    </w:p>
    <w:p w:rsidR="00C0038E" w:rsidRPr="00C0038E" w:rsidRDefault="00C0038E" w:rsidP="00C0038E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417"/>
        <w:gridCol w:w="1554"/>
        <w:gridCol w:w="1554"/>
        <w:gridCol w:w="1669"/>
        <w:gridCol w:w="1574"/>
      </w:tblGrid>
      <w:tr w:rsidR="00C0038E" w:rsidRPr="00C0038E" w:rsidTr="00C0038E">
        <w:trPr>
          <w:trHeight w:val="813"/>
        </w:trPr>
        <w:tc>
          <w:tcPr>
            <w:tcW w:w="670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14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Количество слов в тексте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6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контрольный диктант</w:t>
            </w:r>
          </w:p>
        </w:tc>
        <w:tc>
          <w:tcPr>
            <w:tcW w:w="1621" w:type="dxa"/>
            <w:shd w:val="clear" w:color="auto" w:fill="auto"/>
          </w:tcPr>
          <w:p w:rsidR="00C0038E" w:rsidRPr="00C0038E" w:rsidRDefault="00C0038E" w:rsidP="00C22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C228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й контрольный диктант</w:t>
            </w:r>
          </w:p>
        </w:tc>
      </w:tr>
      <w:tr w:rsidR="00C0038E" w:rsidRPr="00C0038E" w:rsidTr="00C0038E">
        <w:trPr>
          <w:trHeight w:val="271"/>
        </w:trPr>
        <w:tc>
          <w:tcPr>
            <w:tcW w:w="670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40 – 45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C0038E" w:rsidRPr="00C0038E" w:rsidRDefault="00C0038E" w:rsidP="0072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38E" w:rsidRPr="00C0038E" w:rsidTr="00C0038E">
        <w:trPr>
          <w:trHeight w:val="271"/>
        </w:trPr>
        <w:tc>
          <w:tcPr>
            <w:tcW w:w="670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45 – 50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0038E" w:rsidRPr="00C0038E" w:rsidRDefault="00C0038E" w:rsidP="0072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38E" w:rsidRPr="00C0038E" w:rsidTr="00C0038E">
        <w:trPr>
          <w:trHeight w:val="271"/>
        </w:trPr>
        <w:tc>
          <w:tcPr>
            <w:tcW w:w="670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50 – 55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vMerge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0038E" w:rsidRPr="00C0038E" w:rsidRDefault="00C0038E" w:rsidP="0072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38E" w:rsidRPr="00C0038E" w:rsidTr="00C0038E">
        <w:trPr>
          <w:trHeight w:val="271"/>
        </w:trPr>
        <w:tc>
          <w:tcPr>
            <w:tcW w:w="670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 xml:space="preserve">55 – 60  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vMerge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0038E" w:rsidRPr="00C0038E" w:rsidRDefault="00C0038E" w:rsidP="0072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8E" w:rsidRPr="00C0038E" w:rsidTr="00C0038E">
        <w:trPr>
          <w:trHeight w:val="271"/>
        </w:trPr>
        <w:tc>
          <w:tcPr>
            <w:tcW w:w="670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55 - 60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0038E" w:rsidRPr="00C0038E" w:rsidRDefault="00C0038E" w:rsidP="0072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38E" w:rsidRPr="00C0038E" w:rsidTr="00C0038E">
        <w:trPr>
          <w:trHeight w:val="271"/>
        </w:trPr>
        <w:tc>
          <w:tcPr>
            <w:tcW w:w="670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0038E" w:rsidRPr="00C0038E" w:rsidRDefault="00C0038E" w:rsidP="00C0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38E" w:rsidRPr="00C0038E" w:rsidRDefault="00C0038E" w:rsidP="00C0038E">
      <w:pPr>
        <w:pStyle w:val="a4"/>
        <w:shd w:val="clear" w:color="auto" w:fill="FFFFFF"/>
        <w:ind w:left="1440"/>
        <w:rPr>
          <w:i/>
          <w:color w:val="000000"/>
        </w:rPr>
      </w:pPr>
    </w:p>
    <w:p w:rsidR="00C0038E" w:rsidRPr="00C0038E" w:rsidRDefault="00C0038E" w:rsidP="00C0038E">
      <w:pPr>
        <w:pStyle w:val="a4"/>
        <w:numPr>
          <w:ilvl w:val="0"/>
          <w:numId w:val="10"/>
        </w:numPr>
        <w:shd w:val="clear" w:color="auto" w:fill="FFFFFF"/>
        <w:rPr>
          <w:color w:val="000000"/>
        </w:rPr>
      </w:pPr>
      <w:r w:rsidRPr="00C0038E">
        <w:rPr>
          <w:color w:val="000000"/>
        </w:rPr>
        <w:t>проектов – 6;</w:t>
      </w:r>
    </w:p>
    <w:p w:rsidR="00C0038E" w:rsidRPr="00C0038E" w:rsidRDefault="00C0038E" w:rsidP="00C0038E">
      <w:pPr>
        <w:pStyle w:val="a4"/>
        <w:shd w:val="clear" w:color="auto" w:fill="FFFFFF"/>
        <w:ind w:left="1440"/>
        <w:rPr>
          <w:i/>
          <w:color w:val="000000"/>
        </w:rPr>
      </w:pPr>
    </w:p>
    <w:p w:rsidR="00C0038E" w:rsidRPr="00C0038E" w:rsidRDefault="00C0038E" w:rsidP="00C0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38E" w:rsidRPr="00C0038E" w:rsidRDefault="00C0038E" w:rsidP="00C0038E">
      <w:pPr>
        <w:shd w:val="clear" w:color="auto" w:fill="FFFFFF"/>
        <w:tabs>
          <w:tab w:val="left" w:pos="518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b/>
          <w:smallCaps/>
          <w:sz w:val="24"/>
          <w:szCs w:val="24"/>
        </w:rPr>
        <w:t>Литерату</w:t>
      </w:r>
      <w:r>
        <w:rPr>
          <w:rFonts w:ascii="Times New Roman" w:hAnsi="Times New Roman" w:cs="Times New Roman"/>
          <w:b/>
          <w:smallCaps/>
          <w:sz w:val="24"/>
          <w:szCs w:val="24"/>
        </w:rPr>
        <w:t>р</w:t>
      </w:r>
      <w:r w:rsidRPr="00C0038E">
        <w:rPr>
          <w:rFonts w:ascii="Times New Roman" w:hAnsi="Times New Roman" w:cs="Times New Roman"/>
          <w:b/>
          <w:smallCaps/>
          <w:sz w:val="24"/>
          <w:szCs w:val="24"/>
        </w:rPr>
        <w:t xml:space="preserve">а 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sz w:val="24"/>
          <w:szCs w:val="24"/>
        </w:rPr>
        <w:t xml:space="preserve">1. В.П.Канакина, В.Г.Горецкий.Учебник «Русский язык» в двух частях, часть </w:t>
      </w:r>
      <w:smartTag w:uri="urn:schemas-microsoft-com:office:smarttags" w:element="metricconverter">
        <w:smartTagPr>
          <w:attr w:name="ProductID" w:val="1. М"/>
        </w:smartTagPr>
        <w:r w:rsidRPr="00C0038E">
          <w:rPr>
            <w:rFonts w:ascii="Times New Roman" w:hAnsi="Times New Roman" w:cs="Times New Roman"/>
            <w:sz w:val="24"/>
            <w:szCs w:val="24"/>
          </w:rPr>
          <w:t>1. М</w:t>
        </w:r>
      </w:smartTag>
      <w:r w:rsidRPr="00C0038E">
        <w:rPr>
          <w:rFonts w:ascii="Times New Roman" w:hAnsi="Times New Roman" w:cs="Times New Roman"/>
          <w:sz w:val="24"/>
          <w:szCs w:val="24"/>
        </w:rPr>
        <w:t>., «Просвещение», 2013 год.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sz w:val="24"/>
          <w:szCs w:val="24"/>
        </w:rPr>
        <w:t xml:space="preserve">2. В.П.Канакина, В.Г.Горецкий. Учебник «Русский язык» в двух частях, часть </w:t>
      </w:r>
      <w:smartTag w:uri="urn:schemas-microsoft-com:office:smarttags" w:element="metricconverter">
        <w:smartTagPr>
          <w:attr w:name="ProductID" w:val="2. М"/>
        </w:smartTagPr>
        <w:r w:rsidRPr="00C0038E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C0038E">
        <w:rPr>
          <w:rFonts w:ascii="Times New Roman" w:hAnsi="Times New Roman" w:cs="Times New Roman"/>
          <w:sz w:val="24"/>
          <w:szCs w:val="24"/>
        </w:rPr>
        <w:t>., «Просвещение», 2013 год.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sz w:val="24"/>
          <w:szCs w:val="24"/>
        </w:rPr>
        <w:t>3. В.П.Канакина. « Рабочая тетрадь №1»  по русскому  языку.  М., «Просвещение», 2013 год.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sz w:val="24"/>
          <w:szCs w:val="24"/>
        </w:rPr>
        <w:t>4. В.П.Канакина. «Рабочая тетрадь №2»  по русскому  языку.  М., «Просвещение», 20013 год.</w:t>
      </w:r>
    </w:p>
    <w:p w:rsidR="00C0038E" w:rsidRPr="00C0038E" w:rsidRDefault="00C0038E" w:rsidP="00C0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038E">
        <w:rPr>
          <w:rFonts w:ascii="Times New Roman" w:hAnsi="Times New Roman" w:cs="Times New Roman"/>
          <w:sz w:val="24"/>
          <w:szCs w:val="24"/>
        </w:rPr>
        <w:t xml:space="preserve">. Электронное приложение к учебнику «Русский язык», 3 класс (диск </w:t>
      </w:r>
      <w:r w:rsidRPr="00C0038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0038E">
        <w:rPr>
          <w:rFonts w:ascii="Times New Roman" w:hAnsi="Times New Roman" w:cs="Times New Roman"/>
          <w:sz w:val="24"/>
          <w:szCs w:val="24"/>
        </w:rPr>
        <w:t>-</w:t>
      </w:r>
      <w:r w:rsidRPr="00C0038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C0038E">
        <w:rPr>
          <w:rFonts w:ascii="Times New Roman" w:hAnsi="Times New Roman" w:cs="Times New Roman"/>
          <w:sz w:val="24"/>
          <w:szCs w:val="24"/>
        </w:rPr>
        <w:t>).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038E">
        <w:rPr>
          <w:rFonts w:ascii="Times New Roman" w:hAnsi="Times New Roman" w:cs="Times New Roman"/>
          <w:sz w:val="24"/>
          <w:szCs w:val="24"/>
        </w:rPr>
        <w:t>. В.П.Канакина. Методическое пособие к учебнику «Русский язык». М., «Просвещение», 2011 год.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038E">
        <w:rPr>
          <w:rFonts w:ascii="Times New Roman" w:hAnsi="Times New Roman" w:cs="Times New Roman"/>
          <w:sz w:val="24"/>
          <w:szCs w:val="24"/>
        </w:rPr>
        <w:t>. В.П.Канакина, Г.С.Щеголева Сборник диктантов и самостоятельных работ. 1-4 классы.  М.: Просвещение, 2011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038E">
        <w:rPr>
          <w:rFonts w:ascii="Times New Roman" w:hAnsi="Times New Roman" w:cs="Times New Roman"/>
          <w:sz w:val="24"/>
          <w:szCs w:val="24"/>
        </w:rPr>
        <w:t>. Нормативно-правовой документ. Контроль и оценка результатов обучения. М.,»Просвещение», 2011 год.</w:t>
      </w:r>
    </w:p>
    <w:p w:rsidR="00C0038E" w:rsidRPr="00C0038E" w:rsidRDefault="00C0038E" w:rsidP="00C003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0038E">
        <w:rPr>
          <w:rFonts w:ascii="Times New Roman" w:hAnsi="Times New Roman" w:cs="Times New Roman"/>
          <w:sz w:val="24"/>
          <w:szCs w:val="24"/>
        </w:rPr>
        <w:t>. «Школа России»: Программы для начальной школы. — М.: Просвещение, 2011</w:t>
      </w:r>
      <w:r w:rsidR="007244B3">
        <w:rPr>
          <w:rFonts w:ascii="Times New Roman" w:hAnsi="Times New Roman" w:cs="Times New Roman"/>
          <w:sz w:val="24"/>
          <w:szCs w:val="24"/>
        </w:rPr>
        <w:t>год</w:t>
      </w:r>
      <w:r w:rsidRPr="00C0038E">
        <w:rPr>
          <w:rFonts w:ascii="Times New Roman" w:hAnsi="Times New Roman" w:cs="Times New Roman"/>
          <w:sz w:val="24"/>
          <w:szCs w:val="24"/>
        </w:rPr>
        <w:t>.</w:t>
      </w:r>
    </w:p>
    <w:p w:rsidR="00C0038E" w:rsidRPr="00C0038E" w:rsidRDefault="00C0038E" w:rsidP="00C0038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0038E">
        <w:rPr>
          <w:rFonts w:ascii="Times New Roman" w:hAnsi="Times New Roman" w:cs="Times New Roman"/>
          <w:sz w:val="24"/>
          <w:szCs w:val="24"/>
        </w:rPr>
        <w:t>. Словари по русскому языку: толковый словарь, словарь фразеологизмов.</w:t>
      </w:r>
    </w:p>
    <w:p w:rsidR="00C0038E" w:rsidRDefault="00C0038E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38E" w:rsidRDefault="00C0038E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E3" w:rsidRDefault="00AF3CE3" w:rsidP="00C0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38E" w:rsidRDefault="00C0038E" w:rsidP="007F6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2D7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 по русскому языку</w:t>
      </w:r>
    </w:p>
    <w:p w:rsidR="00BC3167" w:rsidRPr="006E12D7" w:rsidRDefault="00BC3167" w:rsidP="00C0038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689"/>
        <w:gridCol w:w="2090"/>
        <w:gridCol w:w="800"/>
        <w:gridCol w:w="5635"/>
        <w:gridCol w:w="851"/>
        <w:gridCol w:w="142"/>
        <w:gridCol w:w="708"/>
      </w:tblGrid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Тема урока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701" w:type="dxa"/>
            <w:gridSpan w:val="3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7F6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i/>
                <w:sz w:val="24"/>
                <w:szCs w:val="24"/>
              </w:rPr>
              <w:t>Язык и речь. /2 ч/</w:t>
            </w: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Наша речь. Виды речи.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речь.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Объяснять,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каких случаях жизни мы пользу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емся разными видами речи и что такое хорошая речь.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сферах употребления в России русского языка и на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циональных языков.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 о ру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сском языке (высказывание А. Ку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русской речи в поэтических строках А. Пушкина.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по рисунку (рассматривать рисунок, определять его тему, обсуждать содержание предсто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ящего рассказа по рисунку, выде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части в содержании рассказа, записывать составленный текст).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«Проверь себя»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Наш  язык.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7F6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Текст. Предложение. Словосочетание. /14 ч/</w:t>
            </w: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Текст. Типы текстов.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предложение, текст и набор предложений.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и главную мысль текста.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заголовок к заданному тексту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заголовку содержание текста.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текста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их выделения.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текстов: повествование, описание, рассуждение.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Восстанавливать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деформированный текст (с нарушенным порядком предложений),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нему заголовок,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текста,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составленный текст.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выполненного задания «Проверь себя»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от группы слов, не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 предло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непунктированн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текст, выделять в нём предло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письменном тексте диалог.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репродукцию картины К. Е. Маковского «Дети, бегущие от грозы»,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картине,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пересказывать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текст.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значением предлож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ений, различных по цели высказы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(без терминологии),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в тексте,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такого типа.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устной речи логическое (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смысловое) ударение и интона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конца предложения.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Классифицировать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цели высказывания и по интона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таблицы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о типах предложений.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предложений.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обращения в предложении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выделением об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ращения в письменной речи.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рисунку,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нём диалог, а в пред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ложениях — обращения.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вопрос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связь между членами предлож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BC3167" w:rsidRPr="00C95F36" w:rsidRDefault="00BC3167" w:rsidP="007F6F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и 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и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в предложе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нии, распространённые и нераспространённые предложения.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Распространять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нераспространённое предложение второстепенными членами.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предложения,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ним предло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в тексте.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по информации, представленной в таблице.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разобрать предложение по членам».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действия при разборе предложения по членам на основе заданного алгоритма.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разбора предложения по членам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по членам.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и сложные предложения,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нания внутри сложного предложения.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двух простых предложений одно сложное.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по таблице «Простое и сложное предложение»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запятой части сложного предложения.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дать характеристику предложению». </w:t>
            </w:r>
            <w:r w:rsidR="007F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суждать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определении характеристик заданного предложения.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словосочетание и предложение.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предложении словосочетания,   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смысловых вопросов связь между словами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словосочетании и предложении.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из деформированных слов, словосочетаний по рисунку, по заданной теме, по модели.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небольшой текст по репродукции картины В. Д.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Поленова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осень».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«Проверь себя»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с обращением.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BF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C95F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 в языке и речи.  /19 ч/</w:t>
            </w:r>
            <w:bookmarkEnd w:id="0"/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тексте незнакомые слова,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по тол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ковому словарю.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многозначные слова,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в прямом и переносном зна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по схеме на тему «Что я знаю о значениях слов русского языка».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страничкой для любозн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ательных: знакомство со значени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 слова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погода.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синонимы, антонимы среди других слов, в предложении, тексте,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слову синонимы и антонимы.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толковым словарём, словарями синонимов и антонимов;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необходимую информацию о слове.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омонимы,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лексическое значение.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словарём омонимов, находить в нём нужную информацию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слове.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словосочетание как сложное название предмета.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тексте и в предложении фразеологизмы,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значение,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фразеологизм от неустойчивого словосочетания.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словарём фразеологизм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находить в нём нужную инфор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страничкой для любозна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тельных: знакомство со сведения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 возникновении фразеологизмов «бить баклуши», «спустя рукава» и др.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в соответствии с целью и адресатом высказывания.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Устранять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однообразное употребление слова в данном и в собственном тексте.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с целью выделения слов, выражающих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авторское отношение, а также олицетворений, сравнений в авторском тексте и письменно излагать содержание текста-образца.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изученные части речи среди других слов и в предложении,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изученных частей речи.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изученных частей речи и </w:t>
            </w:r>
            <w:r w:rsidR="007F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выделения.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языка в пейзажных зарисовках.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текст-натюрморт по репродукции картины И. Т. Хруцкого «Цветы и плоды».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числительное по значению и по вопросам (сколько? который?),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имён числительных в речи.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— имён числительных.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них корень.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Различать, сравнивать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 и слова-синонимы, слова с омонимичными корнями.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однокоренных слов с заданным корнем.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слог, звук и букву.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качественную характеристику гласных и согласных звуков в словах типа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роса, мороз, коньки, ёж.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памяткой «Как сделать зв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уко-буквенный разбор слов». Про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водить звуковой и звуко-буквенный разбор определённого слова.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слове изученных орфограмм.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7F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 орфограммы.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орфографических действий при решении орфо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графической задачи.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проверочных слов с заданной орфограммой.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Объяснять, доказывать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написания слова с изученными орфограммами.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типу орфограммы.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 заданной орфограммой.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других слов слова, которые появились в наш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язы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сравнительно недавно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(компьютер).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«Проверь себя»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Излагать письменно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повествовательного текста по данным вопросам или коллективно составленному плану.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разных источников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 слове и его окруже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словарную статью о слове,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её презен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тации.</w:t>
            </w: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Однокоренные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Звуки  и буквы. Гласные звуки.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 и буквы. </w:t>
            </w: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Согласные звуки.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Звонкие и глухие согласные звуки.  Разделительный ь.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закрепление изученного.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BF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i/>
                <w:sz w:val="24"/>
                <w:szCs w:val="24"/>
              </w:rPr>
              <w:t>Состав слова. /16 ч/</w:t>
            </w: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Корень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однокоренных слов и корня слова.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 (с общим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корнем),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них корень,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одноко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ренных слов.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словарём однокоренных слов, находить в нём нужную информацию о слове.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страничкой для любозн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ательных: наблюдение над чередо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ванием звуков в корне слов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(берег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бережок).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чередующиеся звуки в корне слова.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 слова,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корни.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окончания,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 в слове,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значимость окончания в слове.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приставки и суффикса.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чение приставок и суффиксов в слове.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словах приставки и суффиксы.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помощью приставки или суффикса.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картину,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своё отношение к картине,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 руководством учителя) по картине описательный текст.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приставки и суффикса.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чение приставок и суффиксов в слове.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словах приставки и суффиксы.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помощью приставки или суффикса.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картину,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своё отношение к картине,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 руководством учителя) по картине описательный текст.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 основу слова.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страничкой для любоз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нательных: наблюдение над слово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образовательными статьями в словообразовательном словаре.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форзацем учебника «Словообразование»: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группами однокоренных слов и способами их образования.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разобрать слово по составу».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разбора слов по составу,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действия при определении в слове значимых частей.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слов по составу (кроме слов типа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семья, читать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слов, утративших членимость в современном русском языке).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Анализировать, 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разбора слова по составу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этим моделям.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 и синонимы, однокоренные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 и слова с омонимичными корнями, однокоренные слова и формы одного и того же слова.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«Проверь себя»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Редактировать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однокоренными словами.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Подробно излагать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повествовательного текста по данному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 и самостоятельно подобранному заголовку к тексту.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«семью слов» по аналогии с данным объектом, </w:t>
            </w:r>
            <w:r w:rsidR="007F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презентации своей работы.</w:t>
            </w: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Как найти в слове корень.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Формы слова.  Окончание.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Приставка — значимая часть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приставок.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 (общее понятие).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 — значимая часть слова. Образование слов с помощью суффиксов.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по картине А.А.Рылова «В голубом просторе».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 Работа над ошибками.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 изложение.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«Семья слов».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BF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Правописание частей слова.  /29  ч/</w:t>
            </w: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слове изученных и изучаемых орфограмм.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и отмечать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 орфограммы.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действий для решения орфографических задач и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 практической деятельности.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проверочных слов с заданной орфограммой.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Объяснять, доказывать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написания слова с изученными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орфограммами.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страничкой для любознательных (знакомство со старославянизмами).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типу орфограммы, по месту орфограммы в слове.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с заданной орфограммой.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взаимоконтроль и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проверке выпол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ненной письменной работы.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записи текста,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неправильно написанные слова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исправлять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орфографическим словарём.</w:t>
            </w:r>
          </w:p>
          <w:p w:rsidR="00BC3167" w:rsidRPr="00C95F36" w:rsidRDefault="00BC3167" w:rsidP="0096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словарики слов с определённой орфограммой.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«Проверь себя»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по репродукции ка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ртины В. М. Васнецова «Снегуроч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ка» и опорным словам.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Восстанавливать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повествовательного деформированного текста,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пере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 данного текста по самостоя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составленному плану.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подготовиться к изложению».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53-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 с безударными гласными в корне.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61-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64-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по картине В.М.Васнецова «Снегурочка».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по теме «Правописание корней слов».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68-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 разделительным твердым знаком (</w:t>
            </w:r>
            <w:r w:rsidRPr="00C95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и мягкий знаки.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«Составляем орфографический словарь».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7F6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i/>
                <w:sz w:val="24"/>
                <w:szCs w:val="24"/>
              </w:rPr>
              <w:t>Части речи  /76 ч/</w:t>
            </w: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7F6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Имя существительное  (31 ч.</w:t>
            </w: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изученным признакам слова различных частей речи.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по частям речи (имя существительное, имя прилагательное, глагол, местоимение, имя числительное).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изученных частей речи.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рисунку текст,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части речи были упо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треблены в составленном рассказе.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среди слов других частей речи,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имён существительных.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однокоренных слов имена существительные.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 — имена существительные.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имён существител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одушевлённые и неодушевлён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(по вопросу и по значению).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имён существительных в тексте устаревшие слова,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яснять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Письменно излагать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текста-образца по самостоятельно составленному плану.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имён собственных.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заглавной буквы в именах собственных.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имён существительных.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 числа имён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существительные, имеющие форму одного числа.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Работать с текстом: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главную мысль, тип текста, вы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в тексте части, соответствующие плану, выписать трудные слова, записать текст по памяти.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по роду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обосновывать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определения рода.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Согласовывать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общего рода и имена прилага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тельные.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(Этот мальчик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большой умница. Эта девочка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большая умница.)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употреблять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речи словосочетания типа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серая мышь, лесная глушь.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с шипящим звуком на конце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записи.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 письменно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излагать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текста-образца.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и письменный рассказ по серии картин.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под диктовку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написанное.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таблицу «Склонение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имён существительных» по вопро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учебника.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по падежам.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Запоминать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падежей.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определить падеж имени существительного».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репродукци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картины (под руководством учи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(словосочетание), употребляя в нём имя су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ществительное в заданной падежной форме.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 сх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одные падежные формы (имени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тельный и винительный падежи, родительный и винительный падежи имён существительных одушевлённых мужского рода и др.).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Работать с текстом: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осмысленно читать, отвечать на вопросы к тексту, определять тип текста, тему и главную мысль, подбирать заголовок, самостоятельно составлять план, под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робно излагать содержание по са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мостоятельно составленному плану.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письменную работу (сочинение).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сообщение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изученных падежах имён существительных.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начальную форму имени существительного.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памяткой «Порядок разбора имени существительного».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Распознавать,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пользуясь памяткой, изученные признаки имени суще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ствительного по заданному алгоритму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определения.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 текст по репродукции картины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художника К. Ф. Юона «Конец зимы. Полдень», пользуясь опорными словами (под руковод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ством учителя).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— имена существительные на тему «Зима», </w:t>
            </w:r>
            <w:r w:rsidR="007F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словарь зимних слов,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тексты, посвя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щенные зимней природе.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Писать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и проверять написанное.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среди других частей речи.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имён прилагательных.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 с именами прилагательными из предложения.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именам существительным подходящие по смыслу имена прилагательные, а к именам прилагательным — имена существительные.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 имена прилагательные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="007F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сывать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(серебристо-белый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др).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имя прилагательное.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и научное описания,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7F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употреблением имён прилагательных в таких текстах.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текстах художественного стиля выразительные средства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 о растении в научном стиле.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средства в описательном тек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 (о картине М. А. Врубеля «Царевна-Лебедь»).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репродукцию картины М. А. Врубеля «Царевна-Лебедь»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отношение к ней.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имён прилагательных,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лагательные по роду.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прилагательные по родам в единственном числе.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словосочетания, состоящие из имён прилагательных и имён существительных.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Писать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родовые окончания имён прилагательных.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правильного употребления в речи имён прилагатель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в словосочетаниях типа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серая мышь, пенистый шампунь, белый лебедь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 числа имени прилагательного,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лагательные по числам.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для сравнения признаков предметов.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(устно) текст-описан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 животном по личным наблюде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с предварительным обсуждением структуры текста.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таблицу в учебнике «Изменение имён прилагательных по падежам».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Изменять,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пользуясь таблицей, имена прилагательные по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падежам.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начальную форму имени прилагательного.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прилагатель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 падежу имён существитель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BC3167" w:rsidRPr="00C95F36" w:rsidRDefault="00BC3167" w:rsidP="009606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и писать имена прилагательные мужского и среднего рода в родительном падеже </w:t>
            </w:r>
            <w:r w:rsidRPr="00C95F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(доброго здоровья).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«Порядок разбора имени прилагательного». </w:t>
            </w:r>
            <w:r w:rsidR="007F6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 в том порядке, какой указан в памятке.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грамматиче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признаки имени прилагатель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выделения.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сочинение-отзыв по репродукции картины А. А. Серова «Девочка с персиками» и опорным словам.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 именами прилагательными в загадках,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загадки с именами прилагательными, участвовать в конкурсе загадок.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«Проверь себя»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среди других частей речи.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признаки лич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местоимений: лицо, чис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ло, род (у местоимений 3-го лица единственного числа).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выдел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изученных признаков местои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мений.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повторяющиеся в тексте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имена существительные местоиме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уместность употребления местоимений в тексте.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памяткой «Порядок раз</w:t>
            </w:r>
            <w:r w:rsidR="007F6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 личного местоимения». Поль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зуясь памяткой,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местоимение как часть речи.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глаголы среди других частей речи.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глаголы, отвечающие на определённый вопрос.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глаголов.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сюжетным</w:t>
            </w:r>
            <w:r w:rsidR="00BF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рисункам (под руководством учи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неопределённую форму глагола по вопросам.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Образовывать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глаголов в неопределённой форме однокоренные глаголы.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фразеологизмов, в состав которых входят глаголы в неопределённой форме.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глагола.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по числам.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из слов; определять, могут ли предложения составить текст, подбирать заголовок к тексту.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глагола.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глаголы по временам. </w:t>
            </w:r>
            <w:r w:rsidR="00BF0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неопределённой формы глагола временные формы глаголов.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F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 для выборочного изложе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предстоящего текста,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опорные слова, письменно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излагать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 число глаголов в прошедшем времени.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записывать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родовые окончания глагола в прошедшем вре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(-а, -о).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 глаголы в п</w:t>
            </w:r>
            <w:r w:rsidR="00BF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рошедшем времени. Работать с ор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фоэпическим словарём.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Трансформировать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(з</w:t>
            </w:r>
            <w:r w:rsidR="00BF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аписать глаголы в прошедшем вре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Раздельно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частицу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глаголами.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глаголы в прошедшем времени с частицей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«Порядок разбора глагола». Пользуясь памяткой,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изученные грамматические признаки глагола и </w:t>
            </w:r>
            <w:r w:rsidR="00BF0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обосновы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выделения.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 задания «Проверь себя</w:t>
            </w:r>
            <w:r w:rsidR="00BF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тему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доклада на конференции «Части речи в русском языке».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82-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84-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Одушевленные и неодушевленные имена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«Тайна имени».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89-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93-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Обучающее </w:t>
            </w: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 диктант по теме «Имя существительное».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98-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по картине И.Я.Билибина «Иван-царевич и лягушка-квакушка».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Именительный падеж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Родительный падеж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Винительный падеж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Творительный падеж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имен существительных.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Все падежи.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знаний по теме «Падежи имени </w:t>
            </w: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существительного».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К.Ю.Юона «Конец зимы. Полдень».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tcBorders>
              <w:bottom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  <w:tcBorders>
              <w:bottom w:val="single" w:sz="4" w:space="0" w:color="auto"/>
            </w:tcBorders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7DA" w:rsidRPr="00C95F36" w:rsidTr="0096063F">
        <w:tc>
          <w:tcPr>
            <w:tcW w:w="3579" w:type="dxa"/>
            <w:gridSpan w:val="3"/>
            <w:tcBorders>
              <w:top w:val="single" w:sz="4" w:space="0" w:color="auto"/>
            </w:tcBorders>
          </w:tcPr>
          <w:p w:rsidR="006F67DA" w:rsidRPr="00C95F36" w:rsidRDefault="006F67DA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5635" w:type="dxa"/>
            <w:vMerge/>
            <w:tcBorders>
              <w:top w:val="single" w:sz="4" w:space="0" w:color="auto"/>
            </w:tcBorders>
          </w:tcPr>
          <w:p w:rsidR="006F67DA" w:rsidRPr="00C95F36" w:rsidRDefault="006F67DA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6F67DA" w:rsidRPr="00C95F36" w:rsidRDefault="006F67DA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 ч.)</w:t>
            </w:r>
          </w:p>
        </w:tc>
      </w:tr>
      <w:tr w:rsidR="00BC3167" w:rsidRPr="00C95F36" w:rsidTr="006F67DA">
        <w:tc>
          <w:tcPr>
            <w:tcW w:w="689" w:type="dxa"/>
            <w:vMerge w:val="restart"/>
            <w:tcBorders>
              <w:top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113-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  <w:tcBorders>
              <w:top w:val="single" w:sz="4" w:space="0" w:color="auto"/>
            </w:tcBorders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Текст-описание.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 по картине М.А.Врубеля «Царевна-лебедь».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Род имён прилагательных.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119-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121-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123-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имен прилагательных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по падежам.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125-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 имени прилагательном.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C2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2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Отзыв по картине А.А.Серова «Девочка с персиками».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 имени прилагательном.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«Имена прилагательные в загадках».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7DA" w:rsidRPr="00C95F36" w:rsidTr="0096063F">
        <w:tc>
          <w:tcPr>
            <w:tcW w:w="3579" w:type="dxa"/>
            <w:gridSpan w:val="3"/>
          </w:tcPr>
          <w:p w:rsidR="006F67DA" w:rsidRPr="00C95F36" w:rsidRDefault="006F67DA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5635" w:type="dxa"/>
            <w:vMerge/>
          </w:tcPr>
          <w:p w:rsidR="006F67DA" w:rsidRPr="00C95F36" w:rsidRDefault="006F67DA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F67DA" w:rsidRPr="00C95F36" w:rsidRDefault="006F67DA" w:rsidP="006F6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(5.)</w:t>
            </w: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местоимения.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личных местоимений по родам.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133-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7DA" w:rsidRPr="00C95F36" w:rsidTr="0096063F">
        <w:tc>
          <w:tcPr>
            <w:tcW w:w="3579" w:type="dxa"/>
            <w:gridSpan w:val="3"/>
          </w:tcPr>
          <w:p w:rsidR="006F67DA" w:rsidRPr="00C95F36" w:rsidRDefault="006F67DA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5635" w:type="dxa"/>
            <w:vMerge/>
          </w:tcPr>
          <w:p w:rsidR="006F67DA" w:rsidRPr="00C95F36" w:rsidRDefault="006F67DA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F67DA" w:rsidRPr="00C95F36" w:rsidRDefault="006F67DA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 ч.)</w:t>
            </w: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136-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137-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139-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141-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глаголов.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глаголов.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145-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148-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 глаголами.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C95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с глаголами.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10915" w:type="dxa"/>
            <w:gridSpan w:val="7"/>
          </w:tcPr>
          <w:p w:rsidR="00BC3167" w:rsidRPr="00C95F36" w:rsidRDefault="00BC3167" w:rsidP="00BF0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Повторение. /14 ч/</w:t>
            </w:r>
          </w:p>
        </w:tc>
      </w:tr>
      <w:tr w:rsidR="00BC3167" w:rsidRPr="00C95F36" w:rsidTr="006F67DA">
        <w:tc>
          <w:tcPr>
            <w:tcW w:w="689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157-</w:t>
            </w:r>
          </w:p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090" w:type="dxa"/>
            <w:vMerge w:val="restart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</w:tc>
        <w:tc>
          <w:tcPr>
            <w:tcW w:w="800" w:type="dxa"/>
            <w:vMerge w:val="restart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5" w:type="dxa"/>
            <w:vMerge w:val="restart"/>
          </w:tcPr>
          <w:p w:rsidR="00BC3167" w:rsidRPr="00C95F36" w:rsidRDefault="00BC3167" w:rsidP="009606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</w:t>
            </w:r>
            <w:r w:rsidR="00BF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«Проверь себя» по учеб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нику.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Работать с текстом: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мостоятельно составленному плану.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письменную работу.</w:t>
            </w:r>
          </w:p>
          <w:p w:rsidR="00BC3167" w:rsidRPr="00C95F36" w:rsidRDefault="00BC3167" w:rsidP="009606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</w:t>
            </w:r>
            <w:r w:rsidR="00BF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цели высказывания и по интона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таблицы и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о типах предложений.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предложений.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окончания,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 в слове,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доказывать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значимость окончания в слове. </w:t>
            </w:r>
            <w:r w:rsidRPr="00C95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9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контрольный </w:t>
            </w: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167" w:rsidRPr="00C95F36" w:rsidTr="006F67DA">
        <w:tc>
          <w:tcPr>
            <w:tcW w:w="689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090" w:type="dxa"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Cs/>
                <w:sz w:val="24"/>
                <w:szCs w:val="24"/>
              </w:rPr>
              <w:t>КВН «Знатоки русского языка».</w:t>
            </w:r>
          </w:p>
        </w:tc>
        <w:tc>
          <w:tcPr>
            <w:tcW w:w="800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BC3167" w:rsidRPr="00C95F36" w:rsidRDefault="00BC3167" w:rsidP="00960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3167" w:rsidRPr="00C95F36" w:rsidRDefault="00BC3167" w:rsidP="009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691C" w:rsidRDefault="0018691C" w:rsidP="001869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sectPr w:rsidR="0018691C" w:rsidSect="00BC31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C6" w:rsidRDefault="005135C6" w:rsidP="0018691C">
      <w:pPr>
        <w:spacing w:after="0" w:line="240" w:lineRule="auto"/>
      </w:pPr>
      <w:r>
        <w:separator/>
      </w:r>
    </w:p>
  </w:endnote>
  <w:endnote w:type="continuationSeparator" w:id="1">
    <w:p w:rsidR="005135C6" w:rsidRDefault="005135C6" w:rsidP="0018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C6" w:rsidRDefault="005135C6" w:rsidP="0018691C">
      <w:pPr>
        <w:spacing w:after="0" w:line="240" w:lineRule="auto"/>
      </w:pPr>
      <w:r>
        <w:separator/>
      </w:r>
    </w:p>
  </w:footnote>
  <w:footnote w:type="continuationSeparator" w:id="1">
    <w:p w:rsidR="005135C6" w:rsidRDefault="005135C6" w:rsidP="0018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E1097"/>
    <w:multiLevelType w:val="hybridMultilevel"/>
    <w:tmpl w:val="25126C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177F95"/>
    <w:multiLevelType w:val="hybridMultilevel"/>
    <w:tmpl w:val="7ACA34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D56B82"/>
    <w:multiLevelType w:val="hybridMultilevel"/>
    <w:tmpl w:val="4C107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66BD"/>
    <w:multiLevelType w:val="hybridMultilevel"/>
    <w:tmpl w:val="3FC28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577003"/>
    <w:multiLevelType w:val="hybridMultilevel"/>
    <w:tmpl w:val="02D2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58D23BA"/>
    <w:multiLevelType w:val="hybridMultilevel"/>
    <w:tmpl w:val="BE22C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CB370D"/>
    <w:multiLevelType w:val="hybridMultilevel"/>
    <w:tmpl w:val="514653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66C86"/>
    <w:multiLevelType w:val="hybridMultilevel"/>
    <w:tmpl w:val="47B20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D54ED2"/>
    <w:multiLevelType w:val="hybridMultilevel"/>
    <w:tmpl w:val="3CB2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167"/>
    <w:rsid w:val="00101FBF"/>
    <w:rsid w:val="001069BB"/>
    <w:rsid w:val="00171999"/>
    <w:rsid w:val="0018691C"/>
    <w:rsid w:val="00237BEA"/>
    <w:rsid w:val="00286C71"/>
    <w:rsid w:val="00344552"/>
    <w:rsid w:val="003711A1"/>
    <w:rsid w:val="003D1118"/>
    <w:rsid w:val="004268FC"/>
    <w:rsid w:val="005135C6"/>
    <w:rsid w:val="005B21A0"/>
    <w:rsid w:val="006E12D7"/>
    <w:rsid w:val="006F67DA"/>
    <w:rsid w:val="007244B3"/>
    <w:rsid w:val="007A6687"/>
    <w:rsid w:val="007F6F96"/>
    <w:rsid w:val="00867CEB"/>
    <w:rsid w:val="008D5865"/>
    <w:rsid w:val="0096063F"/>
    <w:rsid w:val="009F109F"/>
    <w:rsid w:val="00AD0666"/>
    <w:rsid w:val="00AF3CE3"/>
    <w:rsid w:val="00BC3167"/>
    <w:rsid w:val="00BF047E"/>
    <w:rsid w:val="00C0038E"/>
    <w:rsid w:val="00C228D6"/>
    <w:rsid w:val="00CB488C"/>
    <w:rsid w:val="00CF25DF"/>
    <w:rsid w:val="00CF56C4"/>
    <w:rsid w:val="00E3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DF"/>
  </w:style>
  <w:style w:type="paragraph" w:styleId="4">
    <w:name w:val="heading 4"/>
    <w:basedOn w:val="a"/>
    <w:next w:val="a"/>
    <w:link w:val="40"/>
    <w:qFormat/>
    <w:rsid w:val="00BC31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3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BC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BC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91C"/>
  </w:style>
  <w:style w:type="paragraph" w:styleId="a7">
    <w:name w:val="footer"/>
    <w:basedOn w:val="a"/>
    <w:link w:val="a8"/>
    <w:uiPriority w:val="99"/>
    <w:unhideWhenUsed/>
    <w:rsid w:val="0018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91C"/>
  </w:style>
  <w:style w:type="character" w:customStyle="1" w:styleId="apple-converted-space">
    <w:name w:val="apple-converted-space"/>
    <w:basedOn w:val="a0"/>
    <w:rsid w:val="00C0038E"/>
  </w:style>
  <w:style w:type="paragraph" w:styleId="a9">
    <w:name w:val="Normal (Web)"/>
    <w:basedOn w:val="a"/>
    <w:uiPriority w:val="99"/>
    <w:rsid w:val="00C0038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C31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3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BC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BC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91C"/>
  </w:style>
  <w:style w:type="paragraph" w:styleId="a7">
    <w:name w:val="footer"/>
    <w:basedOn w:val="a"/>
    <w:link w:val="a8"/>
    <w:uiPriority w:val="99"/>
    <w:unhideWhenUsed/>
    <w:rsid w:val="0018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91C"/>
  </w:style>
  <w:style w:type="character" w:customStyle="1" w:styleId="apple-converted-space">
    <w:name w:val="apple-converted-space"/>
    <w:basedOn w:val="a0"/>
    <w:rsid w:val="00C0038E"/>
  </w:style>
  <w:style w:type="paragraph" w:styleId="a9">
    <w:name w:val="Normal (Web)"/>
    <w:basedOn w:val="a"/>
    <w:uiPriority w:val="99"/>
    <w:rsid w:val="00C0038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6885</Words>
  <Characters>39247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Александр</cp:lastModifiedBy>
  <cp:revision>21</cp:revision>
  <cp:lastPrinted>2014-12-10T19:51:00Z</cp:lastPrinted>
  <dcterms:created xsi:type="dcterms:W3CDTF">2014-09-10T06:31:00Z</dcterms:created>
  <dcterms:modified xsi:type="dcterms:W3CDTF">2015-10-14T17:43:00Z</dcterms:modified>
</cp:coreProperties>
</file>