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9C" w:rsidRPr="0003559C" w:rsidRDefault="0003559C" w:rsidP="00932C15">
      <w:pPr>
        <w:shd w:val="clear" w:color="auto" w:fill="FFFFFF"/>
        <w:spacing w:after="150" w:line="240" w:lineRule="atLeast"/>
        <w:outlineLvl w:val="0"/>
        <w:rPr>
          <w:rFonts w:ascii="Times New Roman" w:eastAsia="Times New Roman" w:hAnsi="Times New Roman" w:cs="Times New Roman"/>
          <w:i/>
          <w:kern w:val="36"/>
          <w:sz w:val="28"/>
          <w:szCs w:val="28"/>
          <w:lang w:eastAsia="ru-RU"/>
        </w:rPr>
      </w:pPr>
      <w:r w:rsidRPr="0003559C">
        <w:rPr>
          <w:rFonts w:ascii="Times New Roman" w:eastAsia="Times New Roman" w:hAnsi="Times New Roman" w:cs="Times New Roman"/>
          <w:i/>
          <w:kern w:val="36"/>
          <w:sz w:val="28"/>
          <w:szCs w:val="28"/>
          <w:lang w:eastAsia="ru-RU"/>
        </w:rPr>
        <w:t xml:space="preserve">Приложения к проекту «Я здоровье </w:t>
      </w:r>
      <w:proofErr w:type="gramStart"/>
      <w:r w:rsidRPr="0003559C">
        <w:rPr>
          <w:rFonts w:ascii="Times New Roman" w:eastAsia="Times New Roman" w:hAnsi="Times New Roman" w:cs="Times New Roman"/>
          <w:i/>
          <w:kern w:val="36"/>
          <w:sz w:val="28"/>
          <w:szCs w:val="28"/>
          <w:lang w:eastAsia="ru-RU"/>
        </w:rPr>
        <w:t>сберегу сам себе я помогу</w:t>
      </w:r>
      <w:proofErr w:type="gramEnd"/>
      <w:r w:rsidRPr="0003559C">
        <w:rPr>
          <w:rFonts w:ascii="Times New Roman" w:eastAsia="Times New Roman" w:hAnsi="Times New Roman" w:cs="Times New Roman"/>
          <w:i/>
          <w:kern w:val="36"/>
          <w:sz w:val="28"/>
          <w:szCs w:val="28"/>
          <w:lang w:eastAsia="ru-RU"/>
        </w:rPr>
        <w:t>»</w:t>
      </w:r>
    </w:p>
    <w:p w:rsidR="00932C15" w:rsidRPr="00932C15" w:rsidRDefault="00932C15" w:rsidP="00932C15">
      <w:pPr>
        <w:shd w:val="clear" w:color="auto" w:fill="FFFFFF"/>
        <w:spacing w:after="150" w:line="240" w:lineRule="atLeast"/>
        <w:outlineLvl w:val="0"/>
        <w:rPr>
          <w:rFonts w:ascii="Times New Roman" w:eastAsia="Times New Roman" w:hAnsi="Times New Roman" w:cs="Times New Roman"/>
          <w:i/>
          <w:kern w:val="36"/>
          <w:sz w:val="28"/>
          <w:szCs w:val="28"/>
          <w:lang w:eastAsia="ru-RU"/>
        </w:rPr>
      </w:pPr>
      <w:r w:rsidRPr="00932C15">
        <w:rPr>
          <w:rFonts w:ascii="Times New Roman" w:eastAsia="Times New Roman" w:hAnsi="Times New Roman" w:cs="Times New Roman"/>
          <w:i/>
          <w:kern w:val="36"/>
          <w:sz w:val="28"/>
          <w:szCs w:val="28"/>
          <w:lang w:eastAsia="ru-RU"/>
        </w:rPr>
        <w:t>Приложение №1</w:t>
      </w:r>
    </w:p>
    <w:p w:rsidR="00932C15" w:rsidRPr="00932C15" w:rsidRDefault="00932C15" w:rsidP="00932C15">
      <w:pPr>
        <w:shd w:val="clear" w:color="auto" w:fill="FFFFFF"/>
        <w:spacing w:after="150" w:line="240" w:lineRule="atLeast"/>
        <w:outlineLvl w:val="0"/>
        <w:rPr>
          <w:rFonts w:ascii="Times New Roman" w:eastAsia="Times New Roman" w:hAnsi="Times New Roman" w:cs="Times New Roman"/>
          <w:color w:val="FD9A00"/>
          <w:kern w:val="36"/>
          <w:sz w:val="32"/>
          <w:szCs w:val="32"/>
          <w:lang w:eastAsia="ru-RU"/>
        </w:rPr>
      </w:pPr>
      <w:r w:rsidRPr="00932C15">
        <w:rPr>
          <w:rFonts w:ascii="Times New Roman" w:eastAsia="Times New Roman" w:hAnsi="Times New Roman" w:cs="Times New Roman"/>
          <w:color w:val="FD9A00"/>
          <w:kern w:val="36"/>
          <w:sz w:val="32"/>
          <w:szCs w:val="32"/>
          <w:lang w:eastAsia="ru-RU"/>
        </w:rPr>
        <w:t xml:space="preserve">Консультация для педагогов </w:t>
      </w:r>
    </w:p>
    <w:p w:rsidR="00932C15" w:rsidRPr="00932C15" w:rsidRDefault="00932C15" w:rsidP="00932C15">
      <w:pPr>
        <w:shd w:val="clear" w:color="auto" w:fill="FFFFFF"/>
        <w:spacing w:after="150" w:line="240" w:lineRule="atLeast"/>
        <w:outlineLvl w:val="0"/>
        <w:rPr>
          <w:rFonts w:ascii="Times New Roman" w:eastAsia="Times New Roman" w:hAnsi="Times New Roman" w:cs="Times New Roman"/>
          <w:color w:val="FD9A00"/>
          <w:kern w:val="36"/>
          <w:sz w:val="32"/>
          <w:szCs w:val="32"/>
          <w:lang w:eastAsia="ru-RU"/>
        </w:rPr>
      </w:pPr>
      <w:r w:rsidRPr="00932C15">
        <w:rPr>
          <w:rFonts w:ascii="Times New Roman" w:eastAsia="Times New Roman" w:hAnsi="Times New Roman" w:cs="Times New Roman"/>
          <w:color w:val="FD9A00"/>
          <w:kern w:val="36"/>
          <w:sz w:val="32"/>
          <w:szCs w:val="32"/>
          <w:lang w:eastAsia="ru-RU"/>
        </w:rPr>
        <w:t>«Формирование ЗОЖ у детей дошкольного возраста»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Уважаемые педагоги!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В последние годы заставляет обратить на себя внимание здоровье будущего поколения. В связи с кризисным состоянием современного общества увеличивается число заболеваемости и инвалидности детей в ранние годы. Дошкольное детство — короткий отрезок в жизни человека. Но он имеет огромное значение, так как развитие ребёнка идёт бурно и стремительно: формируются основы личности, расширяется сфера деятельности. Отношение детей к своему здоровью - фундамент, на котором может быть выстроено здание потребности в ЗОЖ. Оно зарождается и развивается в процессе осознания ребенком себя как человека и личности. Необходимо, чтобы дети поняли: сложное, но в высшей степени хрупкое создание природы, и свое здоровье, и свою жизнь надо уметь защищать с самого раннего возраста.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Можно выделить следующие компоненты здорового образа жизни: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-правильное питание;</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-рациональная двигательная активность;</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-закаливание организма;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-развитие дыхательного аппарата;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 xml:space="preserve">-сохранение стабильного </w:t>
      </w:r>
      <w:proofErr w:type="spellStart"/>
      <w:r w:rsidRPr="000413AA">
        <w:rPr>
          <w:rFonts w:ascii="Times New Roman" w:eastAsia="Times New Roman" w:hAnsi="Times New Roman" w:cs="Times New Roman"/>
          <w:sz w:val="28"/>
          <w:szCs w:val="28"/>
          <w:lang w:eastAsia="ru-RU"/>
        </w:rPr>
        <w:t>психоэмоционального</w:t>
      </w:r>
      <w:proofErr w:type="spellEnd"/>
      <w:r w:rsidRPr="000413AA">
        <w:rPr>
          <w:rFonts w:ascii="Times New Roman" w:eastAsia="Times New Roman" w:hAnsi="Times New Roman" w:cs="Times New Roman"/>
          <w:sz w:val="28"/>
          <w:szCs w:val="28"/>
          <w:lang w:eastAsia="ru-RU"/>
        </w:rPr>
        <w:t xml:space="preserve"> состояния.</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Начальные знания и навыки по этим составляющим мы должны заложить в основу фундамента здорового образа жизни ребенка. С чего же нужно начинать?</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 xml:space="preserve">1) Начинаем с себя, само совершенствуемся: перестраиваем мышление на здоровый образ жизни; пополняем собственный багаж теоретических знаний (анатомия, физиология, психология, теория и методика физического воспитания, гигиена и др.). Овладеваем оздоровительными системами и технологиями; приобретаем и закрепляем практические навыки здорового образа жизни (зарядка, водные закаливающие процедуры, регулярные пешие прогулки, выполнение дыхательных упражнений, </w:t>
      </w:r>
      <w:proofErr w:type="spellStart"/>
      <w:r w:rsidRPr="000413AA">
        <w:rPr>
          <w:rFonts w:ascii="Times New Roman" w:eastAsia="Times New Roman" w:hAnsi="Times New Roman" w:cs="Times New Roman"/>
          <w:sz w:val="28"/>
          <w:szCs w:val="28"/>
          <w:lang w:eastAsia="ru-RU"/>
        </w:rPr>
        <w:t>психогимнастики</w:t>
      </w:r>
      <w:proofErr w:type="spellEnd"/>
      <w:r w:rsidRPr="000413AA">
        <w:rPr>
          <w:rFonts w:ascii="Times New Roman" w:eastAsia="Times New Roman" w:hAnsi="Times New Roman" w:cs="Times New Roman"/>
          <w:sz w:val="28"/>
          <w:szCs w:val="28"/>
          <w:lang w:eastAsia="ru-RU"/>
        </w:rPr>
        <w:t xml:space="preserve"> и т. п.) .</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2) Работа с родителями: проведение консультаций по вопросам оздоровления (закаливание, двигательная активность, питание, аутотренинг, дыхательные системы). Проводим практические семинары; семейные соревнования; дни открытых дверей и другие мероприятия.</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 xml:space="preserve">3) Организация </w:t>
      </w:r>
      <w:proofErr w:type="spellStart"/>
      <w:r w:rsidRPr="000413AA">
        <w:rPr>
          <w:rFonts w:ascii="Times New Roman" w:eastAsia="Times New Roman" w:hAnsi="Times New Roman" w:cs="Times New Roman"/>
          <w:sz w:val="28"/>
          <w:szCs w:val="28"/>
          <w:lang w:eastAsia="ru-RU"/>
        </w:rPr>
        <w:t>здоровьесберегающего</w:t>
      </w:r>
      <w:proofErr w:type="spellEnd"/>
      <w:r w:rsidRPr="000413AA">
        <w:rPr>
          <w:rFonts w:ascii="Times New Roman" w:eastAsia="Times New Roman" w:hAnsi="Times New Roman" w:cs="Times New Roman"/>
          <w:sz w:val="28"/>
          <w:szCs w:val="28"/>
          <w:lang w:eastAsia="ru-RU"/>
        </w:rPr>
        <w:t xml:space="preserve"> пространства: создание экологической и психологической комфортности образовательной среды; создание игровой и предметно-развивающей среды; обеспечение безопасности жизни детей; обеспечение условий для укрепления здоровья и закаливания организма каждого из них. Выставки специальной и детской литературы, а также плакатов, выполненных в результате совместной деятельности детей и взрослых, детских работ по изобразительной деятельности на тему ЗОЖ, информационные стенды для родителей.</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lastRenderedPageBreak/>
        <w:t>Система работы с детьми предполагает различные формы, средства и методы формирования основ здорового образа жизни у дошкольников. Основными формами работы являются занятия, досуги, режимные моменты, спортивные соревнования и праздники.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proofErr w:type="gramStart"/>
      <w:r w:rsidRPr="000413AA">
        <w:rPr>
          <w:rFonts w:ascii="Times New Roman" w:eastAsia="Times New Roman" w:hAnsi="Times New Roman" w:cs="Times New Roman"/>
          <w:sz w:val="28"/>
          <w:szCs w:val="28"/>
          <w:lang w:eastAsia="ru-RU"/>
        </w:rPr>
        <w:t>На занятиях по ознакомлению с окружающим миром формируют представления детей о человеке как живом существе, его организме и здоровье; об образе жизни человека и зависимости здоровья от образа жизни; о влиянии различных факторов на здоровье и образ жизни человека; о здоровом образе жизни; о поведении человека, способствующем здоровью и здоровому образу жизни.</w:t>
      </w:r>
      <w:proofErr w:type="gramEnd"/>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Воспитание культурно-гигиенических навыков предусматривает формирование привычки правильно умываться, вытираться, ухаживать за полостью рта, пользоваться носовым платком, правильно вести себя при кашле и чиханье.</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Занятия по изобразительной деятельности можно направлять на реализацию продуктивной деятельности дошкольников, способствующей выражению их представлений о ЗОЖ в рисунках, аппликации, поделках из пластилина, теста, глины.</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На музыкальных занятиях у детей формируют представления о значении для ЗОЖ развития творческих возможностей человека.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Использование театрализованной деятельности детей и взрослых в учебных проблемных ситуациях позволяет активизировать выбор детьми решений, соответствующих ЗОЖ.</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Досуги способствуют созданию условий эмоционального восприятия детьми сведений о ЗОЖ, закреплению полученных представлений и их систематизации.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Средствами формирования представлений о здоровом образе жизни у дошкольников являются дидактические и сюжетно-ролевые игры, художественная литература, продуктивная и предметно-практическая деятельность. В сюжетно-ролевых играх «Больница», «Семья» следует формировать у дошкольников поведение, способствующее ЗОЖ, на основе представлений о значении для здоровья проветривания помещения, его влажной уборки, стирки белья, ограничения времени просмотра телевизора, использования для профилактики заболеваний закаливающих мероприятий, санитарно-гигиенических процедур, не лекарственных средств.</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Хорошо известно, что умственная работа без регулярных и целесообразных физических нагрузок приводит к снижению работоспособности, переутомлению. Поэтому в процессе занятий и между ними проводятся физкультминутки, способствующие активному отдыху и повышению тонуса. Упражнения для них обновляются не реже 1-2 раза в месяц. Запомнились первые реакции детей на физкультминутки. Это были улыбки и радость от того, что во время серьёзного занятия вдруг начинается какая-то словесная игра с движениями. Дети прослушали беседу о том, что физкультминутки помогут им вырасти сильными, что взрослые люди на заводах, фабриках, ученики в школах - все проводят физкультминутки для того, чтобы немного отдохнуть и с новыми силами приступить к работе.</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 xml:space="preserve">В работу также включается массаж рук, поскольку интенсивное воздействие на кончики пальцев стимулирует к ним прилив крови. Это благоприятствует </w:t>
      </w:r>
      <w:proofErr w:type="spellStart"/>
      <w:r w:rsidRPr="000413AA">
        <w:rPr>
          <w:rFonts w:ascii="Times New Roman" w:eastAsia="Times New Roman" w:hAnsi="Times New Roman" w:cs="Times New Roman"/>
          <w:sz w:val="28"/>
          <w:szCs w:val="28"/>
          <w:lang w:eastAsia="ru-RU"/>
        </w:rPr>
        <w:t>психоэмоциональной</w:t>
      </w:r>
      <w:proofErr w:type="spellEnd"/>
      <w:r w:rsidRPr="000413AA">
        <w:rPr>
          <w:rFonts w:ascii="Times New Roman" w:eastAsia="Times New Roman" w:hAnsi="Times New Roman" w:cs="Times New Roman"/>
          <w:sz w:val="28"/>
          <w:szCs w:val="28"/>
          <w:lang w:eastAsia="ru-RU"/>
        </w:rPr>
        <w:t xml:space="preserve"> устойчивости и физическому здоровью, повышает </w:t>
      </w:r>
      <w:r w:rsidRPr="000413AA">
        <w:rPr>
          <w:rFonts w:ascii="Times New Roman" w:eastAsia="Times New Roman" w:hAnsi="Times New Roman" w:cs="Times New Roman"/>
          <w:sz w:val="28"/>
          <w:szCs w:val="28"/>
          <w:lang w:eastAsia="ru-RU"/>
        </w:rPr>
        <w:lastRenderedPageBreak/>
        <w:t>функциональную деятельность головного мозга, тонизирует весь организм. Пальчиковый массаж тоже используется на занятиях, как и физкультминутки.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Наиболее эффективным в воспитании здорового ребенка являются физические упражнения и физкультурные занятия. Для растущего организма особую ценность они приобретают, если проводятся на воздухе, поскольку усиливают обмен веществ и поступление в организм большого количества кислорода. Игры и занятия на воздухе во все времена года способствуют закаливанию организма ребенка, повышению его работоспособности и снижению заболеваемости.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Для формирования привычки к ЗОЖ важно, чтобы ребенок понял необходимость физических упражнений, к которым относится, кроме прочего, утренняя гимнастика.</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Каждому ребенку хочется быть сильным, бодрым, энергичным - бегать, не уставая, кататься на велосипеде, плавать, играть вместе со сверстниками во дворе, не мучиться головными болями или бесконечными насморками. Наша задача - научить их думать о своем здоровье, заботиться о нем, радоваться жизни.</w:t>
      </w: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p>
    <w:p w:rsidR="00932C15" w:rsidRPr="000413AA"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sz w:val="28"/>
          <w:szCs w:val="28"/>
          <w:lang w:eastAsia="ru-RU"/>
        </w:rPr>
      </w:pPr>
      <w:r w:rsidRPr="000413AA">
        <w:rPr>
          <w:rFonts w:ascii="Times New Roman" w:eastAsia="Times New Roman" w:hAnsi="Times New Roman" w:cs="Times New Roman"/>
          <w:sz w:val="28"/>
          <w:szCs w:val="28"/>
          <w:lang w:eastAsia="ru-RU"/>
        </w:rPr>
        <w:t>Приложение №2</w:t>
      </w:r>
    </w:p>
    <w:p w:rsidR="00932C15" w:rsidRPr="00932C15" w:rsidRDefault="00932C15" w:rsidP="00932C15">
      <w:pPr>
        <w:spacing w:after="0" w:line="240" w:lineRule="auto"/>
        <w:ind w:left="-709" w:firstLine="142"/>
        <w:contextualSpacing/>
        <w:jc w:val="both"/>
        <w:rPr>
          <w:rFonts w:ascii="Times New Roman" w:hAnsi="Times New Roman" w:cs="Times New Roman"/>
          <w:color w:val="E36C0A" w:themeColor="accent6" w:themeShade="BF"/>
          <w:sz w:val="32"/>
          <w:szCs w:val="32"/>
        </w:rPr>
      </w:pPr>
      <w:r w:rsidRPr="00932C15">
        <w:rPr>
          <w:rFonts w:ascii="Times New Roman" w:hAnsi="Times New Roman" w:cs="Times New Roman"/>
          <w:color w:val="E36C0A" w:themeColor="accent6" w:themeShade="BF"/>
          <w:sz w:val="32"/>
          <w:szCs w:val="32"/>
        </w:rPr>
        <w:t xml:space="preserve">Консультация для воспитателей </w:t>
      </w:r>
    </w:p>
    <w:p w:rsidR="00932C15" w:rsidRDefault="00932C15" w:rsidP="00932C15">
      <w:pPr>
        <w:spacing w:after="0" w:line="240" w:lineRule="auto"/>
        <w:ind w:left="-709" w:firstLine="142"/>
        <w:contextualSpacing/>
        <w:jc w:val="both"/>
        <w:rPr>
          <w:rFonts w:ascii="Times New Roman" w:hAnsi="Times New Roman" w:cs="Times New Roman"/>
          <w:color w:val="E36C0A" w:themeColor="accent6" w:themeShade="BF"/>
          <w:sz w:val="32"/>
          <w:szCs w:val="32"/>
        </w:rPr>
      </w:pPr>
      <w:r w:rsidRPr="00932C15">
        <w:rPr>
          <w:rFonts w:ascii="Times New Roman" w:hAnsi="Times New Roman" w:cs="Times New Roman"/>
          <w:color w:val="E36C0A" w:themeColor="accent6" w:themeShade="BF"/>
          <w:sz w:val="32"/>
          <w:szCs w:val="32"/>
        </w:rPr>
        <w:t>«Особенности проведения бодрящей гимнастики после сна»</w:t>
      </w:r>
    </w:p>
    <w:p w:rsidR="00932C15" w:rsidRPr="00932C15" w:rsidRDefault="00932C15" w:rsidP="00932C15">
      <w:pPr>
        <w:spacing w:after="0" w:line="240" w:lineRule="auto"/>
        <w:ind w:left="-709" w:firstLine="142"/>
        <w:contextualSpacing/>
        <w:jc w:val="both"/>
        <w:rPr>
          <w:rFonts w:ascii="Times New Roman" w:hAnsi="Times New Roman" w:cs="Times New Roman"/>
          <w:color w:val="E36C0A" w:themeColor="accent6" w:themeShade="BF"/>
          <w:sz w:val="32"/>
          <w:szCs w:val="32"/>
        </w:rPr>
      </w:pP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и пр. В связи с этим ныне принимаются меры для изменения ситуации: разрабатываются и апробируются на практике новые оздоровительные методики, адаптируются к современным условиям хорошо известные, но забытые методы, формы и средства оздоровления.</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К сожалению, в наше время многие бодрящую гимнастику после сна предают забвению, не признают ее потенциала в оздоровлении дошкольников  и используют лишь с целью постепенного перехода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В связи с тем, что когда группу посещает 20-30 детей, на практике трудно осуществить эффективное закаливание детей во время гимнастики после сна, с учетом предъявляемых требований. Об индивидуальном подходе  при проведении закаливания не может и идти речи. К примеру: один ребенок регулярно посещает детский сад, другой – часто болеет, третий перешел из другого детского сада, где не проводилось регулярное закаливание, четвертый - вышел ослабленным после перенесенного заболевания и т.д. Если не учитывать индивидуальных особенностей детей, нарушаются принципы систематичности, последовательности по отношению к каждому конкретному ребенку. Поэтому в гимнастику после сна целесообразно включать щадящие элементы закаливания, не имеющие противопоказаний или ограничений. Их нужно сочетать с другими </w:t>
      </w:r>
      <w:r w:rsidRPr="00932C15">
        <w:rPr>
          <w:rFonts w:ascii="Times New Roman" w:hAnsi="Times New Roman" w:cs="Times New Roman"/>
          <w:sz w:val="28"/>
          <w:szCs w:val="28"/>
        </w:rPr>
        <w:lastRenderedPageBreak/>
        <w:t xml:space="preserve">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элементами </w:t>
      </w:r>
      <w:proofErr w:type="spellStart"/>
      <w:r w:rsidRPr="00932C15">
        <w:rPr>
          <w:rFonts w:ascii="Times New Roman" w:hAnsi="Times New Roman" w:cs="Times New Roman"/>
          <w:sz w:val="28"/>
          <w:szCs w:val="28"/>
        </w:rPr>
        <w:t>хатха-йоги</w:t>
      </w:r>
      <w:proofErr w:type="spellEnd"/>
      <w:r w:rsidRPr="00932C15">
        <w:rPr>
          <w:rFonts w:ascii="Times New Roman" w:hAnsi="Times New Roman" w:cs="Times New Roman"/>
          <w:sz w:val="28"/>
          <w:szCs w:val="28"/>
        </w:rPr>
        <w:t xml:space="preserve">, </w:t>
      </w:r>
      <w:proofErr w:type="spellStart"/>
      <w:r w:rsidRPr="00932C15">
        <w:rPr>
          <w:rFonts w:ascii="Times New Roman" w:hAnsi="Times New Roman" w:cs="Times New Roman"/>
          <w:sz w:val="28"/>
          <w:szCs w:val="28"/>
        </w:rPr>
        <w:t>психогимнастики</w:t>
      </w:r>
      <w:proofErr w:type="spellEnd"/>
      <w:r w:rsidRPr="00932C15">
        <w:rPr>
          <w:rFonts w:ascii="Times New Roman" w:hAnsi="Times New Roman" w:cs="Times New Roman"/>
          <w:sz w:val="28"/>
          <w:szCs w:val="28"/>
        </w:rPr>
        <w:t xml:space="preserve">. </w:t>
      </w:r>
      <w:proofErr w:type="spellStart"/>
      <w:r w:rsidRPr="00932C15">
        <w:rPr>
          <w:rFonts w:ascii="Times New Roman" w:hAnsi="Times New Roman" w:cs="Times New Roman"/>
          <w:sz w:val="28"/>
          <w:szCs w:val="28"/>
        </w:rPr>
        <w:t>самомассажа</w:t>
      </w:r>
      <w:proofErr w:type="spellEnd"/>
      <w:r w:rsidRPr="00932C15">
        <w:rPr>
          <w:rFonts w:ascii="Times New Roman" w:hAnsi="Times New Roman" w:cs="Times New Roman"/>
          <w:sz w:val="28"/>
          <w:szCs w:val="28"/>
        </w:rPr>
        <w:t>, аутотренинга и т.д.</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Комплексы оздоровительной гимнастики после дневного сна составляются на месяц. За это время дети успевают овладеть техникой  выполнения отдельных оздоровительных процедур.</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Примерная </w:t>
      </w:r>
      <w:r w:rsidRPr="00932C15">
        <w:rPr>
          <w:rFonts w:ascii="Times New Roman" w:hAnsi="Times New Roman" w:cs="Times New Roman"/>
          <w:sz w:val="28"/>
          <w:szCs w:val="28"/>
          <w:u w:val="single"/>
        </w:rPr>
        <w:t>схема проведения оздоровительной гимнастики после</w:t>
      </w:r>
      <w:r w:rsidRPr="00932C15">
        <w:rPr>
          <w:rFonts w:ascii="Times New Roman" w:hAnsi="Times New Roman" w:cs="Times New Roman"/>
          <w:sz w:val="28"/>
          <w:szCs w:val="28"/>
        </w:rPr>
        <w:t xml:space="preserve"> </w:t>
      </w:r>
      <w:r w:rsidRPr="00932C15">
        <w:rPr>
          <w:rFonts w:ascii="Times New Roman" w:hAnsi="Times New Roman" w:cs="Times New Roman"/>
          <w:sz w:val="28"/>
          <w:szCs w:val="28"/>
          <w:u w:val="single"/>
        </w:rPr>
        <w:t>дневного сна</w:t>
      </w:r>
      <w:r w:rsidRPr="00932C15">
        <w:rPr>
          <w:rFonts w:ascii="Times New Roman" w:hAnsi="Times New Roman" w:cs="Times New Roman"/>
          <w:sz w:val="28"/>
          <w:szCs w:val="28"/>
        </w:rPr>
        <w:t xml:space="preserve">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Остановимся</w:t>
      </w:r>
      <w:r w:rsidRPr="00932C15">
        <w:rPr>
          <w:rFonts w:ascii="Times New Roman" w:hAnsi="Times New Roman" w:cs="Times New Roman"/>
          <w:sz w:val="28"/>
          <w:szCs w:val="28"/>
          <w:u w:val="single"/>
        </w:rPr>
        <w:t xml:space="preserve"> на методике проведения  оздоровительной гимнастики</w:t>
      </w:r>
      <w:r w:rsidRPr="00932C15">
        <w:rPr>
          <w:rFonts w:ascii="Times New Roman" w:hAnsi="Times New Roman" w:cs="Times New Roman"/>
          <w:sz w:val="28"/>
          <w:szCs w:val="28"/>
        </w:rPr>
        <w:t xml:space="preserve"> </w:t>
      </w:r>
      <w:r w:rsidRPr="00932C15">
        <w:rPr>
          <w:rFonts w:ascii="Times New Roman" w:hAnsi="Times New Roman" w:cs="Times New Roman"/>
          <w:sz w:val="28"/>
          <w:szCs w:val="28"/>
          <w:u w:val="single"/>
        </w:rPr>
        <w:t>после дневного сна</w:t>
      </w:r>
      <w:r w:rsidRPr="00932C15">
        <w:rPr>
          <w:rFonts w:ascii="Times New Roman" w:hAnsi="Times New Roman" w:cs="Times New Roman"/>
          <w:sz w:val="28"/>
          <w:szCs w:val="28"/>
        </w:rPr>
        <w:t>. Пока дети спят, педагог создает условия для контрастного закаливания детей: готовит «холодную» комнату (игровую или раздевалку); температура в ней с помощью проветривания снижается вначале на 3-5 градусов по сравнению с «теплой» комнатой.</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Пробуждение детей желательно чтобы происходило под звуки плавной музыки, громкость которой постепенно нарастает.</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Гимнастика в постели может включать в себя такие элементы, как потягивания, поочередное и одновременное поднимание и опускание рук и ног, элементы </w:t>
      </w:r>
      <w:proofErr w:type="spellStart"/>
      <w:r w:rsidRPr="00932C15">
        <w:rPr>
          <w:rFonts w:ascii="Times New Roman" w:hAnsi="Times New Roman" w:cs="Times New Roman"/>
          <w:sz w:val="28"/>
          <w:szCs w:val="28"/>
        </w:rPr>
        <w:t>самомассажа</w:t>
      </w:r>
      <w:proofErr w:type="spellEnd"/>
      <w:r w:rsidRPr="00932C15">
        <w:rPr>
          <w:rFonts w:ascii="Times New Roman" w:hAnsi="Times New Roman" w:cs="Times New Roman"/>
          <w:sz w:val="28"/>
          <w:szCs w:val="28"/>
        </w:rPr>
        <w:t>, пальчиковой гимнастики, гимнастики для глаз и т.д.</w:t>
      </w:r>
      <w:r w:rsidRPr="00932C15">
        <w:rPr>
          <w:rFonts w:ascii="Times New Roman" w:hAnsi="Times New Roman" w:cs="Times New Roman"/>
          <w:sz w:val="28"/>
          <w:szCs w:val="28"/>
          <w:u w:val="single"/>
        </w:rPr>
        <w:t xml:space="preserve"> Главное правило</w:t>
      </w:r>
      <w:r w:rsidRPr="00932C15">
        <w:rPr>
          <w:rFonts w:ascii="Times New Roman" w:hAnsi="Times New Roman" w:cs="Times New Roman"/>
          <w:sz w:val="28"/>
          <w:szCs w:val="28"/>
        </w:rPr>
        <w:t xml:space="preserve"> –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коленей, в </w:t>
      </w:r>
      <w:proofErr w:type="spellStart"/>
      <w:r w:rsidRPr="00932C15">
        <w:rPr>
          <w:rFonts w:ascii="Times New Roman" w:hAnsi="Times New Roman" w:cs="Times New Roman"/>
          <w:sz w:val="28"/>
          <w:szCs w:val="28"/>
        </w:rPr>
        <w:t>полуприседе</w:t>
      </w:r>
      <w:proofErr w:type="spellEnd"/>
      <w:r w:rsidRPr="00932C15">
        <w:rPr>
          <w:rFonts w:ascii="Times New Roman" w:hAnsi="Times New Roman" w:cs="Times New Roman"/>
          <w:sz w:val="28"/>
          <w:szCs w:val="28"/>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Далее дети переходят опять в «Теплую» комнату, где выполняют</w:t>
      </w:r>
      <w:proofErr w:type="gramStart"/>
      <w:r w:rsidRPr="00932C15">
        <w:rPr>
          <w:rFonts w:ascii="Times New Roman" w:hAnsi="Times New Roman" w:cs="Times New Roman"/>
          <w:sz w:val="28"/>
          <w:szCs w:val="28"/>
        </w:rPr>
        <w:t xml:space="preserve"> ,</w:t>
      </w:r>
      <w:proofErr w:type="gramEnd"/>
      <w:r w:rsidRPr="00932C15">
        <w:rPr>
          <w:rFonts w:ascii="Times New Roman" w:hAnsi="Times New Roman" w:cs="Times New Roman"/>
          <w:sz w:val="28"/>
          <w:szCs w:val="28"/>
        </w:rPr>
        <w:t xml:space="preserve"> например, несколько физкультминуток или комплекс упражнений, направленный на профилактику нарушений осанки. Чтобы заинтересовать детей, можно использовать кубики, мячи, обручи, гантели, гимнастические палки, а также элементы </w:t>
      </w:r>
      <w:proofErr w:type="spellStart"/>
      <w:r w:rsidRPr="00932C15">
        <w:rPr>
          <w:rFonts w:ascii="Times New Roman" w:hAnsi="Times New Roman" w:cs="Times New Roman"/>
          <w:sz w:val="28"/>
          <w:szCs w:val="28"/>
        </w:rPr>
        <w:t>хатха-йоги</w:t>
      </w:r>
      <w:proofErr w:type="spellEnd"/>
      <w:r w:rsidRPr="00932C15">
        <w:rPr>
          <w:rFonts w:ascii="Times New Roman" w:hAnsi="Times New Roman" w:cs="Times New Roman"/>
          <w:sz w:val="28"/>
          <w:szCs w:val="28"/>
        </w:rPr>
        <w:t>, как «Кошечка», «Змея», «Рыбка», «Кузнечик» и др. Они тоже выполняются в течени</w:t>
      </w:r>
      <w:proofErr w:type="gramStart"/>
      <w:r w:rsidRPr="00932C15">
        <w:rPr>
          <w:rFonts w:ascii="Times New Roman" w:hAnsi="Times New Roman" w:cs="Times New Roman"/>
          <w:sz w:val="28"/>
          <w:szCs w:val="28"/>
        </w:rPr>
        <w:t>и</w:t>
      </w:r>
      <w:proofErr w:type="gramEnd"/>
      <w:r w:rsidRPr="00932C15">
        <w:rPr>
          <w:rFonts w:ascii="Times New Roman" w:hAnsi="Times New Roman" w:cs="Times New Roman"/>
          <w:sz w:val="28"/>
          <w:szCs w:val="28"/>
        </w:rPr>
        <w:t xml:space="preserve"> 2-3 минут.</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Затем необходимо перейти опять в «холодную» комнату для выполнения комплекса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w:t>
      </w:r>
      <w:r w:rsidRPr="00932C15">
        <w:rPr>
          <w:rFonts w:ascii="Times New Roman" w:hAnsi="Times New Roman" w:cs="Times New Roman"/>
          <w:sz w:val="28"/>
          <w:szCs w:val="28"/>
        </w:rPr>
        <w:lastRenderedPageBreak/>
        <w:t>поэтому педагоги склонны ограничиваться выполнением одного – двух дыхательных упражнений в течени</w:t>
      </w:r>
      <w:proofErr w:type="gramStart"/>
      <w:r w:rsidRPr="00932C15">
        <w:rPr>
          <w:rFonts w:ascii="Times New Roman" w:hAnsi="Times New Roman" w:cs="Times New Roman"/>
          <w:sz w:val="28"/>
          <w:szCs w:val="28"/>
        </w:rPr>
        <w:t>и</w:t>
      </w:r>
      <w:proofErr w:type="gramEnd"/>
      <w:r w:rsidRPr="00932C15">
        <w:rPr>
          <w:rFonts w:ascii="Times New Roman" w:hAnsi="Times New Roman" w:cs="Times New Roman"/>
          <w:sz w:val="28"/>
          <w:szCs w:val="28"/>
        </w:rPr>
        <w:t xml:space="preserve">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proofErr w:type="gramStart"/>
      <w:r w:rsidRPr="00932C15">
        <w:rPr>
          <w:rFonts w:ascii="Times New Roman" w:hAnsi="Times New Roman" w:cs="Times New Roman"/>
          <w:sz w:val="28"/>
          <w:szCs w:val="28"/>
        </w:rPr>
        <w:t>Затем проводится индивидуальная или дифференцированная работа с нуждающимися детьми (например, с часто болеющими).</w:t>
      </w:r>
      <w:proofErr w:type="gramEnd"/>
      <w:r w:rsidRPr="00932C15">
        <w:rPr>
          <w:rFonts w:ascii="Times New Roman" w:hAnsi="Times New Roman" w:cs="Times New Roman"/>
          <w:sz w:val="28"/>
          <w:szCs w:val="28"/>
        </w:rPr>
        <w:t xml:space="preserve"> Можно организовать самостоятельную деятельность детей по оздоровлению (например, дать задание детям с </w:t>
      </w:r>
      <w:proofErr w:type="spellStart"/>
      <w:r w:rsidRPr="00932C15">
        <w:rPr>
          <w:rFonts w:ascii="Times New Roman" w:hAnsi="Times New Roman" w:cs="Times New Roman"/>
          <w:sz w:val="28"/>
          <w:szCs w:val="28"/>
        </w:rPr>
        <w:t>плосковальгусными</w:t>
      </w:r>
      <w:proofErr w:type="spellEnd"/>
      <w:r w:rsidRPr="00932C15">
        <w:rPr>
          <w:rFonts w:ascii="Times New Roman" w:hAnsi="Times New Roman" w:cs="Times New Roman"/>
          <w:sz w:val="28"/>
          <w:szCs w:val="28"/>
        </w:rPr>
        <w:t xml:space="preserve"> стопами собрать каштаны или карандаши то правой, то левой ногой). В это время другие дети под руководством воспитателя или его помощника выполняют водные процедуры (умывание, обливание рук прохладной водой т.п.)</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Общая длительность оздоровительной гимнастики после дневного сна должна составлять не менее 12-15 минут (ст. возраст), 7-10 минут (мл</w:t>
      </w:r>
      <w:proofErr w:type="gramStart"/>
      <w:r w:rsidRPr="00932C15">
        <w:rPr>
          <w:rFonts w:ascii="Times New Roman" w:hAnsi="Times New Roman" w:cs="Times New Roman"/>
          <w:sz w:val="28"/>
          <w:szCs w:val="28"/>
        </w:rPr>
        <w:t>.</w:t>
      </w:r>
      <w:proofErr w:type="gramEnd"/>
      <w:r w:rsidRPr="00932C15">
        <w:rPr>
          <w:rFonts w:ascii="Times New Roman" w:hAnsi="Times New Roman" w:cs="Times New Roman"/>
          <w:sz w:val="28"/>
          <w:szCs w:val="28"/>
        </w:rPr>
        <w:t xml:space="preserve"> </w:t>
      </w:r>
      <w:proofErr w:type="gramStart"/>
      <w:r w:rsidRPr="00932C15">
        <w:rPr>
          <w:rFonts w:ascii="Times New Roman" w:hAnsi="Times New Roman" w:cs="Times New Roman"/>
          <w:sz w:val="28"/>
          <w:szCs w:val="28"/>
        </w:rPr>
        <w:t>в</w:t>
      </w:r>
      <w:proofErr w:type="gramEnd"/>
      <w:r w:rsidRPr="00932C15">
        <w:rPr>
          <w:rFonts w:ascii="Times New Roman" w:hAnsi="Times New Roman" w:cs="Times New Roman"/>
          <w:sz w:val="28"/>
          <w:szCs w:val="28"/>
        </w:rPr>
        <w:t>озраст).</w:t>
      </w:r>
    </w:p>
    <w:p w:rsidR="00932C15" w:rsidRP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 xml:space="preserve">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одновременно несколько задач: </w:t>
      </w:r>
      <w:proofErr w:type="spellStart"/>
      <w:r w:rsidRPr="00932C15">
        <w:rPr>
          <w:rFonts w:ascii="Times New Roman" w:hAnsi="Times New Roman" w:cs="Times New Roman"/>
          <w:sz w:val="28"/>
          <w:szCs w:val="28"/>
        </w:rPr>
        <w:t>оздоравливаем</w:t>
      </w:r>
      <w:proofErr w:type="spellEnd"/>
      <w:r w:rsidRPr="00932C15">
        <w:rPr>
          <w:rFonts w:ascii="Times New Roman" w:hAnsi="Times New Roman" w:cs="Times New Roman"/>
          <w:sz w:val="28"/>
          <w:szCs w:val="28"/>
        </w:rPr>
        <w:t xml:space="preserve"> детей, развиваем у них двигательное воображение, формируем осознанную моторику. А главное – все это доставляет им огромное удовольствие.</w:t>
      </w:r>
    </w:p>
    <w:p w:rsidR="00932C15" w:rsidRDefault="00932C15" w:rsidP="00932C15">
      <w:pPr>
        <w:spacing w:after="0" w:line="240" w:lineRule="auto"/>
        <w:ind w:left="-709" w:firstLine="142"/>
        <w:contextualSpacing/>
        <w:jc w:val="both"/>
        <w:rPr>
          <w:rFonts w:ascii="Times New Roman" w:hAnsi="Times New Roman" w:cs="Times New Roman"/>
          <w:sz w:val="28"/>
          <w:szCs w:val="28"/>
        </w:rPr>
      </w:pPr>
      <w:r w:rsidRPr="00932C15">
        <w:rPr>
          <w:rFonts w:ascii="Times New Roman" w:hAnsi="Times New Roman" w:cs="Times New Roman"/>
          <w:sz w:val="28"/>
          <w:szCs w:val="28"/>
        </w:rPr>
        <w:t>Гимнастика после дневного сна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 Летом эту гимнастику следует проводить при открытых фрамугах.</w:t>
      </w:r>
      <w:bookmarkStart w:id="0" w:name="_GoBack"/>
      <w:bookmarkEnd w:id="0"/>
    </w:p>
    <w:p w:rsidR="00C6610A" w:rsidRPr="00C6610A" w:rsidRDefault="00C6610A" w:rsidP="00932C15">
      <w:pPr>
        <w:spacing w:after="0" w:line="240" w:lineRule="auto"/>
        <w:ind w:left="-709" w:firstLine="142"/>
        <w:contextualSpacing/>
        <w:jc w:val="both"/>
        <w:rPr>
          <w:rFonts w:ascii="Times New Roman" w:hAnsi="Times New Roman" w:cs="Times New Roman"/>
          <w:i/>
          <w:sz w:val="28"/>
          <w:szCs w:val="28"/>
        </w:rPr>
      </w:pPr>
    </w:p>
    <w:p w:rsidR="00C6610A" w:rsidRPr="00C6610A" w:rsidRDefault="00C6610A" w:rsidP="00932C15">
      <w:pPr>
        <w:spacing w:after="0" w:line="240" w:lineRule="auto"/>
        <w:ind w:left="-709" w:firstLine="142"/>
        <w:contextualSpacing/>
        <w:jc w:val="both"/>
        <w:rPr>
          <w:rFonts w:ascii="Times New Roman" w:hAnsi="Times New Roman" w:cs="Times New Roman"/>
          <w:i/>
          <w:color w:val="984806" w:themeColor="accent6" w:themeShade="80"/>
          <w:sz w:val="28"/>
          <w:szCs w:val="28"/>
        </w:rPr>
      </w:pPr>
      <w:r w:rsidRPr="00C6610A">
        <w:rPr>
          <w:rFonts w:ascii="Times New Roman" w:hAnsi="Times New Roman" w:cs="Times New Roman"/>
          <w:i/>
          <w:sz w:val="28"/>
          <w:szCs w:val="28"/>
        </w:rPr>
        <w:t>Приложение №3</w:t>
      </w:r>
    </w:p>
    <w:p w:rsidR="00C6610A" w:rsidRPr="00C6610A" w:rsidRDefault="00C6610A" w:rsidP="00C6610A">
      <w:pPr>
        <w:spacing w:after="0" w:line="240" w:lineRule="auto"/>
        <w:contextualSpacing/>
        <w:jc w:val="center"/>
        <w:rPr>
          <w:rFonts w:ascii="Times New Roman" w:hAnsi="Times New Roman" w:cs="Times New Roman"/>
          <w:color w:val="E36C0A" w:themeColor="accent6" w:themeShade="BF"/>
          <w:sz w:val="28"/>
          <w:szCs w:val="28"/>
        </w:rPr>
      </w:pPr>
      <w:r w:rsidRPr="00C6610A">
        <w:rPr>
          <w:rFonts w:ascii="Times New Roman" w:hAnsi="Times New Roman" w:cs="Times New Roman"/>
          <w:color w:val="E36C0A" w:themeColor="accent6" w:themeShade="BF"/>
          <w:sz w:val="28"/>
          <w:szCs w:val="28"/>
        </w:rPr>
        <w:t>ДЕЛОВАЯ  ИГРА ДЛЯ ПЕДАГОГОВ</w:t>
      </w:r>
    </w:p>
    <w:p w:rsidR="00C6610A" w:rsidRPr="00C6610A" w:rsidRDefault="00C6610A" w:rsidP="00C6610A">
      <w:pPr>
        <w:spacing w:after="0" w:line="240" w:lineRule="auto"/>
        <w:contextualSpacing/>
        <w:jc w:val="center"/>
        <w:rPr>
          <w:rFonts w:ascii="Times New Roman" w:hAnsi="Times New Roman" w:cs="Times New Roman"/>
          <w:b/>
          <w:color w:val="E36C0A" w:themeColor="accent6" w:themeShade="BF"/>
          <w:sz w:val="28"/>
          <w:szCs w:val="28"/>
        </w:rPr>
      </w:pPr>
      <w:r w:rsidRPr="00C6610A">
        <w:rPr>
          <w:rFonts w:ascii="Times New Roman" w:hAnsi="Times New Roman" w:cs="Times New Roman"/>
          <w:b/>
          <w:color w:val="E36C0A" w:themeColor="accent6" w:themeShade="BF"/>
          <w:sz w:val="28"/>
          <w:szCs w:val="28"/>
        </w:rPr>
        <w:t xml:space="preserve"> «МЫ – ЗА ЗДОРОВЫЙ ОБРАЗ ЖИЗНИ!»</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b/>
          <w:sz w:val="28"/>
          <w:szCs w:val="28"/>
        </w:rPr>
        <w:t>Цель:</w:t>
      </w:r>
      <w:r w:rsidRPr="00C6610A">
        <w:rPr>
          <w:rFonts w:ascii="Times New Roman" w:hAnsi="Times New Roman" w:cs="Times New Roman"/>
          <w:sz w:val="28"/>
          <w:szCs w:val="28"/>
        </w:rPr>
        <w:t xml:space="preserve">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Систематизировать знания педагогов по вопросам оздоровления дошкольников.</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sz w:val="28"/>
          <w:szCs w:val="28"/>
        </w:rPr>
      </w:pPr>
      <w:r w:rsidRPr="00C6610A">
        <w:rPr>
          <w:rFonts w:ascii="Times New Roman" w:hAnsi="Times New Roman" w:cs="Times New Roman"/>
          <w:sz w:val="28"/>
          <w:szCs w:val="28"/>
        </w:rPr>
        <w:t xml:space="preserve"> </w:t>
      </w:r>
      <w:r w:rsidRPr="00C6610A">
        <w:rPr>
          <w:rFonts w:ascii="Times New Roman" w:hAnsi="Times New Roman" w:cs="Times New Roman"/>
          <w:b/>
          <w:sz w:val="28"/>
          <w:szCs w:val="28"/>
        </w:rPr>
        <w:t>Задачи:</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1. Формировать и закреплять профессиональные знания, умения и навыки педагогов в оздоровительной работе  с детьми дошкольного возраста.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2. Способствовать развитию педагогического мышления, создать благоприятную атмосферу для творческой работы всех участников игры.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sz w:val="28"/>
          <w:szCs w:val="28"/>
        </w:rPr>
      </w:pPr>
      <w:r w:rsidRPr="00C6610A">
        <w:rPr>
          <w:rFonts w:ascii="Times New Roman" w:hAnsi="Times New Roman" w:cs="Times New Roman"/>
          <w:b/>
          <w:sz w:val="28"/>
          <w:szCs w:val="28"/>
        </w:rPr>
        <w:t xml:space="preserve"> Принципы деловой игры:</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практическая полезность;</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гласность;</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демократичность;</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lastRenderedPageBreak/>
        <w:t xml:space="preserve"> - максимальная занятость;</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перспективы творческой деятельности каждого педагога. </w:t>
      </w:r>
    </w:p>
    <w:p w:rsidR="00C6610A" w:rsidRPr="00C6610A" w:rsidRDefault="00C6610A" w:rsidP="00C6610A">
      <w:pPr>
        <w:spacing w:after="0" w:line="240" w:lineRule="auto"/>
        <w:ind w:left="-709" w:firstLine="142"/>
        <w:contextualSpacing/>
        <w:jc w:val="both"/>
        <w:rPr>
          <w:rFonts w:ascii="Times New Roman" w:hAnsi="Times New Roman" w:cs="Times New Roman"/>
          <w:b/>
          <w:sz w:val="28"/>
          <w:szCs w:val="28"/>
        </w:rPr>
      </w:pPr>
      <w:r w:rsidRPr="00C6610A">
        <w:rPr>
          <w:rFonts w:ascii="Times New Roman" w:hAnsi="Times New Roman" w:cs="Times New Roman"/>
          <w:b/>
          <w:sz w:val="28"/>
          <w:szCs w:val="28"/>
        </w:rPr>
        <w:t>Критерии оценки деятельности в деловой игре:</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уровень активности участников;</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педагогическое мастерство;</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умение находить оптимальные или наиболее простые и действенные решения;</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 творческий подход к решению задач игры.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sz w:val="28"/>
          <w:szCs w:val="28"/>
        </w:rPr>
      </w:pPr>
      <w:r w:rsidRPr="00C6610A">
        <w:rPr>
          <w:rFonts w:ascii="Times New Roman" w:hAnsi="Times New Roman" w:cs="Times New Roman"/>
          <w:b/>
          <w:sz w:val="28"/>
          <w:szCs w:val="28"/>
        </w:rPr>
        <w:t>Ход деловой игры.</w:t>
      </w:r>
    </w:p>
    <w:p w:rsidR="00C6610A" w:rsidRPr="00C6610A" w:rsidRDefault="00C6610A" w:rsidP="00C6610A">
      <w:pPr>
        <w:spacing w:after="0" w:line="240" w:lineRule="auto"/>
        <w:ind w:left="-709" w:firstLine="142"/>
        <w:contextualSpacing/>
        <w:jc w:val="both"/>
        <w:rPr>
          <w:rFonts w:ascii="Times New Roman" w:hAnsi="Times New Roman" w:cs="Times New Roman"/>
          <w:b/>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Сегодня мы собрались поделиться опытом работы по оздоровлению дошкольников. «Игра – ведущий вид деятельности детей», но и нам взрослым она интересна. Поэтому предлагаю построить работу в форме деловой игры:</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 </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Приглашаю поиграть</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И проблемы </w:t>
      </w:r>
      <w:proofErr w:type="spellStart"/>
      <w:r w:rsidRPr="00C6610A">
        <w:rPr>
          <w:rFonts w:ascii="Times New Roman" w:hAnsi="Times New Roman" w:cs="Times New Roman"/>
          <w:i/>
          <w:sz w:val="28"/>
          <w:szCs w:val="28"/>
        </w:rPr>
        <w:t>порешать</w:t>
      </w:r>
      <w:proofErr w:type="spellEnd"/>
      <w:r w:rsidRPr="00C6610A">
        <w:rPr>
          <w:rFonts w:ascii="Times New Roman" w:hAnsi="Times New Roman" w:cs="Times New Roman"/>
          <w:i/>
          <w:sz w:val="28"/>
          <w:szCs w:val="28"/>
        </w:rPr>
        <w:t xml:space="preserve">. </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Что-то вспомнить, повторить, </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Что не знаем, подучить. </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Наша игра командная, в начале творческого часа каждый из вас получил жетон. Путешествовать мы будем на поезде. Команда, получившая красный жетон – это первый состав, команда с синим жетоном – это второй состав. Задача каждой команды пройти нелегкий путь  и добраться до конечной станции. Путь нам предстоит длинный, от станции до станции разное расстояние. Чем успешнее и быстрее вы справитесь с заданием, тем больше шансов у вас попасть в пункт назначения.</w:t>
      </w:r>
    </w:p>
    <w:p w:rsidR="00C6610A" w:rsidRPr="00C6610A" w:rsidRDefault="00C6610A" w:rsidP="00C6610A">
      <w:pPr>
        <w:shd w:val="clear" w:color="auto" w:fill="FFFFFF"/>
        <w:autoSpaceDE w:val="0"/>
        <w:autoSpaceDN w:val="0"/>
        <w:adjustRightInd w:val="0"/>
        <w:spacing w:after="0" w:line="240" w:lineRule="auto"/>
        <w:ind w:left="-709" w:firstLine="142"/>
        <w:contextualSpacing/>
        <w:jc w:val="both"/>
        <w:rPr>
          <w:rFonts w:ascii="Times New Roman" w:hAnsi="Times New Roman" w:cs="Times New Roman"/>
          <w:color w:val="000000"/>
          <w:sz w:val="28"/>
          <w:szCs w:val="28"/>
        </w:rPr>
      </w:pPr>
      <w:r w:rsidRPr="00C6610A">
        <w:rPr>
          <w:rFonts w:ascii="Times New Roman" w:hAnsi="Times New Roman" w:cs="Times New Roman"/>
          <w:color w:val="000000"/>
          <w:sz w:val="28"/>
          <w:szCs w:val="28"/>
        </w:rPr>
        <w:t>Максимальная оценка всех конкурсов  - 3 балла.</w:t>
      </w:r>
    </w:p>
    <w:p w:rsidR="00C6610A" w:rsidRPr="00C6610A" w:rsidRDefault="00C6610A" w:rsidP="00C6610A">
      <w:pPr>
        <w:shd w:val="clear" w:color="auto" w:fill="FFFFFF"/>
        <w:autoSpaceDE w:val="0"/>
        <w:autoSpaceDN w:val="0"/>
        <w:adjustRightInd w:val="0"/>
        <w:spacing w:after="0" w:line="240" w:lineRule="auto"/>
        <w:ind w:left="-709" w:firstLine="142"/>
        <w:contextualSpacing/>
        <w:jc w:val="both"/>
        <w:rPr>
          <w:rFonts w:ascii="Times New Roman" w:hAnsi="Times New Roman" w:cs="Times New Roman"/>
          <w:b/>
          <w:sz w:val="28"/>
          <w:szCs w:val="28"/>
        </w:rPr>
      </w:pPr>
      <w:r w:rsidRPr="00C6610A">
        <w:rPr>
          <w:rFonts w:ascii="Times New Roman" w:hAnsi="Times New Roman" w:cs="Times New Roman"/>
          <w:b/>
          <w:i/>
          <w:iCs/>
          <w:color w:val="000000"/>
          <w:sz w:val="28"/>
          <w:szCs w:val="28"/>
        </w:rPr>
        <w:t>Станция  1: «Приветственная»</w:t>
      </w:r>
    </w:p>
    <w:p w:rsidR="00C6610A" w:rsidRPr="00C6610A" w:rsidRDefault="00C6610A" w:rsidP="00C6610A">
      <w:pPr>
        <w:shd w:val="clear" w:color="auto" w:fill="FFFFFF"/>
        <w:autoSpaceDE w:val="0"/>
        <w:autoSpaceDN w:val="0"/>
        <w:adjustRightInd w:val="0"/>
        <w:spacing w:after="0" w:line="240" w:lineRule="auto"/>
        <w:ind w:left="-709" w:firstLine="142"/>
        <w:contextualSpacing/>
        <w:jc w:val="both"/>
        <w:rPr>
          <w:rFonts w:ascii="Times New Roman" w:hAnsi="Times New Roman" w:cs="Times New Roman"/>
          <w:color w:val="000000"/>
          <w:sz w:val="28"/>
          <w:szCs w:val="28"/>
        </w:rPr>
      </w:pPr>
      <w:r w:rsidRPr="00C6610A">
        <w:rPr>
          <w:rFonts w:ascii="Times New Roman" w:hAnsi="Times New Roman" w:cs="Times New Roman"/>
          <w:color w:val="000000"/>
          <w:sz w:val="28"/>
          <w:szCs w:val="28"/>
        </w:rPr>
        <w:t xml:space="preserve">Придумать название и девиз команды, приветствие и пожелания команде соперников. </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b/>
          <w:i/>
          <w:sz w:val="28"/>
          <w:szCs w:val="28"/>
        </w:rPr>
        <w:t>Станция 2:  «Разминочная»</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Воспитателям предлагаются незаконченные пословицы о здоровье. Задание: закончить пословицы.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1B14F3">
      <w:pPr>
        <w:spacing w:after="0" w:line="240" w:lineRule="auto"/>
        <w:contextualSpacing/>
        <w:rPr>
          <w:rFonts w:ascii="Times New Roman" w:hAnsi="Times New Roman" w:cs="Times New Roman"/>
          <w:sz w:val="28"/>
          <w:szCs w:val="28"/>
        </w:rPr>
      </w:pPr>
      <w:proofErr w:type="gramStart"/>
      <w:r w:rsidRPr="00C6610A">
        <w:rPr>
          <w:rFonts w:ascii="Times New Roman" w:hAnsi="Times New Roman" w:cs="Times New Roman"/>
          <w:sz w:val="28"/>
          <w:szCs w:val="28"/>
        </w:rPr>
        <w:t>Чистота – (залог здоровья) </w:t>
      </w:r>
      <w:r w:rsidRPr="00C6610A">
        <w:rPr>
          <w:rFonts w:ascii="Times New Roman" w:hAnsi="Times New Roman" w:cs="Times New Roman"/>
          <w:sz w:val="28"/>
          <w:szCs w:val="28"/>
        </w:rPr>
        <w:br/>
        <w:t>Здоровье дороже (золота)</w:t>
      </w:r>
      <w:r w:rsidRPr="00C6610A">
        <w:rPr>
          <w:rFonts w:ascii="Times New Roman" w:hAnsi="Times New Roman" w:cs="Times New Roman"/>
          <w:sz w:val="28"/>
          <w:szCs w:val="28"/>
        </w:rPr>
        <w:br/>
        <w:t>Чисто жить – (здоровым быть) </w:t>
      </w:r>
      <w:r w:rsidRPr="00C6610A">
        <w:rPr>
          <w:rFonts w:ascii="Times New Roman" w:hAnsi="Times New Roman" w:cs="Times New Roman"/>
          <w:sz w:val="28"/>
          <w:szCs w:val="28"/>
        </w:rPr>
        <w:br/>
        <w:t>Здоровье в порядке – (спасибо зарядке) </w:t>
      </w:r>
      <w:r w:rsidRPr="00C6610A">
        <w:rPr>
          <w:rFonts w:ascii="Times New Roman" w:hAnsi="Times New Roman" w:cs="Times New Roman"/>
          <w:sz w:val="28"/>
          <w:szCs w:val="28"/>
        </w:rPr>
        <w:br/>
        <w:t>Если хочешь быть здоров – (закаляйся) </w:t>
      </w:r>
      <w:r w:rsidRPr="00C6610A">
        <w:rPr>
          <w:rFonts w:ascii="Times New Roman" w:hAnsi="Times New Roman" w:cs="Times New Roman"/>
          <w:sz w:val="28"/>
          <w:szCs w:val="28"/>
        </w:rPr>
        <w:br/>
        <w:t>В здоровом теле – (здоровый дух) </w:t>
      </w:r>
      <w:r w:rsidRPr="00C6610A">
        <w:rPr>
          <w:rFonts w:ascii="Times New Roman" w:hAnsi="Times New Roman" w:cs="Times New Roman"/>
          <w:sz w:val="28"/>
          <w:szCs w:val="28"/>
        </w:rPr>
        <w:br/>
        <w:t>Держи голову в холоде, желудок в голоде, а (ноги в тепле) </w:t>
      </w:r>
      <w:r w:rsidRPr="00C6610A">
        <w:rPr>
          <w:rFonts w:ascii="Times New Roman" w:hAnsi="Times New Roman" w:cs="Times New Roman"/>
          <w:sz w:val="28"/>
          <w:szCs w:val="28"/>
        </w:rPr>
        <w:br/>
        <w:t>Что русскому хорошо, то (немцу смерть) </w:t>
      </w:r>
      <w:r w:rsidRPr="00C6610A">
        <w:rPr>
          <w:rFonts w:ascii="Times New Roman" w:hAnsi="Times New Roman" w:cs="Times New Roman"/>
          <w:sz w:val="28"/>
          <w:szCs w:val="28"/>
        </w:rPr>
        <w:br/>
        <w:t>Лук от (семи недуг) </w:t>
      </w:r>
      <w:r w:rsidRPr="00C6610A">
        <w:rPr>
          <w:rFonts w:ascii="Times New Roman" w:hAnsi="Times New Roman" w:cs="Times New Roman"/>
          <w:sz w:val="28"/>
          <w:szCs w:val="28"/>
        </w:rPr>
        <w:br/>
        <w:t>Начинай новую жизнь не с понедельника, а …….с утренней зарядки.</w:t>
      </w:r>
      <w:proofErr w:type="gramEnd"/>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b/>
          <w:i/>
          <w:sz w:val="28"/>
          <w:szCs w:val="28"/>
        </w:rPr>
        <w:lastRenderedPageBreak/>
        <w:t>Станция 3: «Ситуативная»</w:t>
      </w:r>
    </w:p>
    <w:p w:rsidR="00C6610A" w:rsidRPr="00C6610A" w:rsidRDefault="00C6610A" w:rsidP="00C6610A">
      <w:pPr>
        <w:shd w:val="clear" w:color="auto" w:fill="FFFFFF"/>
        <w:tabs>
          <w:tab w:val="left" w:pos="709"/>
        </w:tabs>
        <w:spacing w:after="0" w:line="240" w:lineRule="auto"/>
        <w:ind w:left="-709" w:right="134" w:firstLine="142"/>
        <w:contextualSpacing/>
        <w:jc w:val="both"/>
        <w:textAlignment w:val="top"/>
        <w:rPr>
          <w:rFonts w:ascii="Times New Roman" w:hAnsi="Times New Roman" w:cs="Times New Roman"/>
          <w:color w:val="000000"/>
          <w:sz w:val="28"/>
          <w:szCs w:val="28"/>
        </w:rPr>
      </w:pPr>
      <w:r w:rsidRPr="00C6610A">
        <w:rPr>
          <w:rFonts w:ascii="Times New Roman" w:hAnsi="Times New Roman" w:cs="Times New Roman"/>
          <w:color w:val="000000"/>
          <w:sz w:val="28"/>
          <w:szCs w:val="28"/>
        </w:rPr>
        <w:t xml:space="preserve">  На обсуждение командам предлагаются  ситуации. </w:t>
      </w:r>
      <w:r w:rsidRPr="00C6610A">
        <w:rPr>
          <w:rFonts w:ascii="Times New Roman" w:hAnsi="Times New Roman" w:cs="Times New Roman"/>
          <w:color w:val="000000"/>
          <w:sz w:val="28"/>
          <w:szCs w:val="28"/>
        </w:rPr>
        <w:br/>
        <w:t xml:space="preserve">Для </w:t>
      </w:r>
      <w:proofErr w:type="gramStart"/>
      <w:r w:rsidRPr="00C6610A">
        <w:rPr>
          <w:rFonts w:ascii="Times New Roman" w:hAnsi="Times New Roman" w:cs="Times New Roman"/>
          <w:color w:val="000000"/>
          <w:sz w:val="28"/>
          <w:szCs w:val="28"/>
        </w:rPr>
        <w:t>решения каждой ситуации</w:t>
      </w:r>
      <w:proofErr w:type="gramEnd"/>
      <w:r w:rsidRPr="00C6610A">
        <w:rPr>
          <w:rFonts w:ascii="Times New Roman" w:hAnsi="Times New Roman" w:cs="Times New Roman"/>
          <w:color w:val="000000"/>
          <w:sz w:val="28"/>
          <w:szCs w:val="28"/>
        </w:rPr>
        <w:t xml:space="preserve">  отводится по 3 мин. За правильный, точный и полный ответ команда получает 3 балла.</w:t>
      </w:r>
    </w:p>
    <w:p w:rsidR="00C6610A" w:rsidRPr="00C6610A" w:rsidRDefault="00C6610A" w:rsidP="00C6610A">
      <w:pPr>
        <w:shd w:val="clear" w:color="auto" w:fill="FFFFFF"/>
        <w:spacing w:after="0" w:line="240" w:lineRule="auto"/>
        <w:ind w:left="-709" w:right="134" w:firstLine="142"/>
        <w:contextualSpacing/>
        <w:jc w:val="both"/>
        <w:textAlignment w:val="top"/>
        <w:rPr>
          <w:rFonts w:ascii="Times New Roman" w:hAnsi="Times New Roman" w:cs="Times New Roman"/>
          <w:color w:val="000000"/>
          <w:sz w:val="28"/>
          <w:szCs w:val="28"/>
        </w:rPr>
      </w:pPr>
      <w:r w:rsidRPr="00C6610A">
        <w:rPr>
          <w:rFonts w:ascii="Times New Roman" w:hAnsi="Times New Roman" w:cs="Times New Roman"/>
          <w:b/>
          <w:bCs/>
          <w:color w:val="000000"/>
          <w:sz w:val="28"/>
          <w:szCs w:val="28"/>
        </w:rPr>
        <w:t xml:space="preserve">  Ситуация 1.  </w:t>
      </w:r>
      <w:r w:rsidRPr="00C6610A">
        <w:rPr>
          <w:rFonts w:ascii="Times New Roman" w:hAnsi="Times New Roman" w:cs="Times New Roman"/>
          <w:color w:val="000000"/>
          <w:sz w:val="28"/>
          <w:szCs w:val="28"/>
        </w:rPr>
        <w:t>На занятиях по физической культуре (утренней гимнастике) детям раздают  цветные султанчики. Дима  не хочет   брать  желтый султанчик, а хочет как у Саши красный (все султанчики разного цвета). Ваши действия в сложившейся ситуации.</w:t>
      </w:r>
    </w:p>
    <w:p w:rsidR="00C6610A" w:rsidRPr="00C6610A" w:rsidRDefault="00C6610A" w:rsidP="00C6610A">
      <w:pPr>
        <w:shd w:val="clear" w:color="auto" w:fill="FFFFFF"/>
        <w:spacing w:after="0" w:line="240" w:lineRule="auto"/>
        <w:ind w:left="-709" w:right="134" w:firstLine="142"/>
        <w:contextualSpacing/>
        <w:jc w:val="both"/>
        <w:textAlignment w:val="top"/>
        <w:rPr>
          <w:rFonts w:ascii="Times New Roman" w:hAnsi="Times New Roman" w:cs="Times New Roman"/>
          <w:color w:val="000000"/>
          <w:sz w:val="28"/>
          <w:szCs w:val="28"/>
        </w:rPr>
      </w:pPr>
      <w:r w:rsidRPr="00C6610A">
        <w:rPr>
          <w:rFonts w:ascii="Times New Roman" w:hAnsi="Times New Roman" w:cs="Times New Roman"/>
          <w:b/>
          <w:bCs/>
          <w:color w:val="000000"/>
          <w:sz w:val="28"/>
          <w:szCs w:val="28"/>
        </w:rPr>
        <w:t> Ситуация 2</w:t>
      </w:r>
      <w:r w:rsidRPr="00C6610A">
        <w:rPr>
          <w:rFonts w:ascii="Times New Roman" w:hAnsi="Times New Roman" w:cs="Times New Roman"/>
          <w:color w:val="000000"/>
          <w:sz w:val="28"/>
          <w:szCs w:val="28"/>
        </w:rPr>
        <w:t>.   - Ситуация такая: воспитатель приглашает детей, переодевшихся в спортивную форму, построиться и идти в спортивный зал на физкультурное занятие. Дети готовы идти в зал, но в группу приходит опоздавшая девочка. Воспитатель просит её быстро переодеться. Выясняется, что у ребенка нет спортивной одежды и обуви, она идет в спортивный зал в обычной одежде. Одно из заданий на занятии – ползание по скамейке. Зацепившись за край скамейки, девочка случайно рвет платье. Ребенок садится на скамейку, больше не занимается, плачет, чем отвлекает остальных детей. Порвано платье, прервано занятие. Испорчено настроение ребенка. Вечером родители объявляют воспитателю, что платье дорогое, и они будут требовать компенсацию за него. </w:t>
      </w:r>
    </w:p>
    <w:p w:rsidR="00C6610A" w:rsidRPr="00C6610A" w:rsidRDefault="00C6610A" w:rsidP="001B14F3">
      <w:pPr>
        <w:shd w:val="clear" w:color="auto" w:fill="FFFFFF"/>
        <w:spacing w:after="0" w:line="240" w:lineRule="auto"/>
        <w:ind w:left="-709" w:right="134" w:firstLine="142"/>
        <w:contextualSpacing/>
        <w:textAlignment w:val="top"/>
        <w:rPr>
          <w:rFonts w:ascii="Times New Roman" w:hAnsi="Times New Roman" w:cs="Times New Roman"/>
          <w:color w:val="000000"/>
          <w:sz w:val="28"/>
          <w:szCs w:val="28"/>
        </w:rPr>
      </w:pPr>
      <w:r w:rsidRPr="00C6610A">
        <w:rPr>
          <w:rFonts w:ascii="Times New Roman" w:hAnsi="Times New Roman" w:cs="Times New Roman"/>
          <w:sz w:val="28"/>
          <w:szCs w:val="28"/>
        </w:rPr>
        <w:br/>
      </w:r>
      <w:r w:rsidRPr="00C6610A">
        <w:rPr>
          <w:rFonts w:ascii="Times New Roman" w:hAnsi="Times New Roman" w:cs="Times New Roman"/>
          <w:color w:val="000000"/>
          <w:sz w:val="28"/>
          <w:szCs w:val="28"/>
        </w:rPr>
        <w:t xml:space="preserve"> А теперь вопросы:</w:t>
      </w:r>
      <w:r w:rsidRPr="00C6610A">
        <w:rPr>
          <w:rFonts w:ascii="Times New Roman" w:hAnsi="Times New Roman" w:cs="Times New Roman"/>
          <w:color w:val="000000"/>
          <w:sz w:val="28"/>
          <w:szCs w:val="28"/>
        </w:rPr>
        <w:br/>
        <w:t>- Виноват ли воспитатель в порче платья?</w:t>
      </w:r>
      <w:r w:rsidRPr="00C6610A">
        <w:rPr>
          <w:rFonts w:ascii="Times New Roman" w:hAnsi="Times New Roman" w:cs="Times New Roman"/>
          <w:color w:val="000000"/>
          <w:sz w:val="28"/>
          <w:szCs w:val="28"/>
        </w:rPr>
        <w:br/>
        <w:t>- Имеют ли право родители требовать компенсацию за испорченное платье?</w:t>
      </w:r>
      <w:r w:rsidRPr="00C6610A">
        <w:rPr>
          <w:rFonts w:ascii="Times New Roman" w:hAnsi="Times New Roman" w:cs="Times New Roman"/>
          <w:color w:val="000000"/>
          <w:sz w:val="28"/>
          <w:szCs w:val="28"/>
        </w:rPr>
        <w:br/>
        <w:t>- Каким должен быть выход из сложившейся ситуации?</w:t>
      </w:r>
      <w:r w:rsidRPr="00C6610A">
        <w:rPr>
          <w:rFonts w:ascii="Times New Roman" w:hAnsi="Times New Roman" w:cs="Times New Roman"/>
          <w:color w:val="000000"/>
          <w:sz w:val="28"/>
          <w:szCs w:val="28"/>
        </w:rPr>
        <w:br/>
        <w:t>- Пострадали ли в этой ситуации остальные дети?</w:t>
      </w:r>
      <w:r w:rsidRPr="00C6610A">
        <w:rPr>
          <w:rFonts w:ascii="Times New Roman" w:hAnsi="Times New Roman" w:cs="Times New Roman"/>
          <w:b/>
          <w:bCs/>
          <w:color w:val="000000"/>
          <w:sz w:val="28"/>
          <w:szCs w:val="28"/>
        </w:rPr>
        <w:t xml:space="preserve"> </w:t>
      </w:r>
    </w:p>
    <w:p w:rsidR="00C6610A" w:rsidRPr="00C6610A" w:rsidRDefault="00C6610A" w:rsidP="00C6610A">
      <w:pPr>
        <w:shd w:val="clear" w:color="auto" w:fill="FFFFFF"/>
        <w:spacing w:after="0" w:line="240" w:lineRule="auto"/>
        <w:ind w:left="-709" w:right="134" w:firstLine="142"/>
        <w:contextualSpacing/>
        <w:jc w:val="both"/>
        <w:textAlignment w:val="top"/>
        <w:rPr>
          <w:rFonts w:ascii="Times New Roman" w:hAnsi="Times New Roman" w:cs="Times New Roman"/>
          <w:color w:val="000000"/>
          <w:sz w:val="28"/>
          <w:szCs w:val="28"/>
        </w:rPr>
      </w:pPr>
    </w:p>
    <w:p w:rsidR="00C6610A" w:rsidRPr="00C6610A" w:rsidRDefault="00C6610A" w:rsidP="00C6610A">
      <w:pPr>
        <w:shd w:val="clear" w:color="auto" w:fill="FFFFFF"/>
        <w:spacing w:after="0" w:line="240" w:lineRule="auto"/>
        <w:ind w:left="-709" w:right="134" w:firstLine="142"/>
        <w:contextualSpacing/>
        <w:jc w:val="both"/>
        <w:textAlignment w:val="top"/>
        <w:rPr>
          <w:rFonts w:ascii="Times New Roman" w:hAnsi="Times New Roman" w:cs="Times New Roman"/>
          <w:color w:val="000000"/>
          <w:sz w:val="28"/>
          <w:szCs w:val="28"/>
        </w:rPr>
      </w:pPr>
      <w:r w:rsidRPr="00C6610A">
        <w:rPr>
          <w:rFonts w:ascii="Times New Roman" w:hAnsi="Times New Roman" w:cs="Times New Roman"/>
          <w:color w:val="000000"/>
          <w:sz w:val="28"/>
          <w:szCs w:val="28"/>
        </w:rPr>
        <w:t xml:space="preserve">  </w:t>
      </w:r>
      <w:r w:rsidRPr="00C6610A">
        <w:rPr>
          <w:rFonts w:ascii="Times New Roman" w:hAnsi="Times New Roman" w:cs="Times New Roman"/>
          <w:b/>
          <w:bCs/>
          <w:color w:val="000000"/>
          <w:sz w:val="28"/>
          <w:szCs w:val="28"/>
        </w:rPr>
        <w:t>Ситуация 3.</w:t>
      </w:r>
      <w:r w:rsidRPr="00C6610A">
        <w:rPr>
          <w:rFonts w:ascii="Times New Roman" w:hAnsi="Times New Roman" w:cs="Times New Roman"/>
          <w:color w:val="000000"/>
          <w:sz w:val="28"/>
          <w:szCs w:val="28"/>
        </w:rPr>
        <w:t>  Очень часто в детских садах, играя в подвижные игры, некоторые дети постоянно просятся быть ведущими. Если их не выбирают – слезы, обиды. Ваши действия в данной ситуации?</w:t>
      </w:r>
    </w:p>
    <w:p w:rsidR="00C6610A" w:rsidRPr="00C6610A" w:rsidRDefault="00C6610A" w:rsidP="00C6610A">
      <w:pPr>
        <w:shd w:val="clear" w:color="auto" w:fill="FFFFFF"/>
        <w:spacing w:after="0" w:line="240" w:lineRule="auto"/>
        <w:ind w:left="-709" w:right="134" w:firstLine="142"/>
        <w:contextualSpacing/>
        <w:jc w:val="both"/>
        <w:textAlignment w:val="top"/>
        <w:rPr>
          <w:rFonts w:ascii="Times New Roman" w:hAnsi="Times New Roman" w:cs="Times New Roman"/>
          <w:color w:val="000000"/>
          <w:sz w:val="28"/>
          <w:szCs w:val="28"/>
        </w:rPr>
      </w:pPr>
      <w:r w:rsidRPr="00C6610A">
        <w:rPr>
          <w:rFonts w:ascii="Times New Roman" w:hAnsi="Times New Roman" w:cs="Times New Roman"/>
          <w:b/>
          <w:bCs/>
          <w:color w:val="000000"/>
          <w:sz w:val="28"/>
          <w:szCs w:val="28"/>
        </w:rPr>
        <w:t xml:space="preserve">   Ситуация 4</w:t>
      </w:r>
      <w:r w:rsidRPr="00C6610A">
        <w:rPr>
          <w:rFonts w:ascii="Times New Roman" w:hAnsi="Times New Roman" w:cs="Times New Roman"/>
          <w:color w:val="000000"/>
          <w:sz w:val="28"/>
          <w:szCs w:val="28"/>
        </w:rPr>
        <w:t>. - Воспитатель собирается с детьми в спортивный зал, на занятие по физической культуре. Дети все переоделись в спортивную форму, построились. До занятия остается несколько минут. Заходит мама с ребенком. У неё множество вопросов, на которые она желает получить ответы незамедлительно. Воспитатель пытается дать ответы на поставленные вопросы, но разговор не получается, так как дети начинают шуметь и баловаться. Разговора не получилось, а время ушло. Воспитатель с детьми с большим опозданием заходит в зал. Начинается занятие. В середине занятия открывается дверь, и мама заталкивает очередного опоздавшего ребенка. Он не хочет идти на занятие, сопротивляется, своим поведением отвлекает детей и педагога. Пока педагог пытается наладить контакт с опоздавшим ребенком, в зал приходит следующая группа. Занятие сорвано. Дети уходят в группу.</w:t>
      </w:r>
    </w:p>
    <w:p w:rsidR="00C6610A" w:rsidRPr="00C6610A" w:rsidRDefault="00C6610A" w:rsidP="001B14F3">
      <w:pPr>
        <w:spacing w:after="0" w:line="240" w:lineRule="auto"/>
        <w:ind w:left="-709" w:firstLine="142"/>
        <w:contextualSpacing/>
        <w:rPr>
          <w:rFonts w:ascii="Times New Roman" w:hAnsi="Times New Roman" w:cs="Times New Roman"/>
          <w:b/>
          <w:i/>
          <w:sz w:val="28"/>
          <w:szCs w:val="28"/>
        </w:rPr>
      </w:pPr>
      <w:r w:rsidRPr="00C6610A">
        <w:rPr>
          <w:rFonts w:ascii="Times New Roman" w:hAnsi="Times New Roman" w:cs="Times New Roman"/>
          <w:color w:val="000000"/>
          <w:sz w:val="28"/>
          <w:szCs w:val="28"/>
        </w:rPr>
        <w:t xml:space="preserve">  А теперь вопросы:</w:t>
      </w:r>
      <w:r w:rsidRPr="00C6610A">
        <w:rPr>
          <w:rFonts w:ascii="Times New Roman" w:hAnsi="Times New Roman" w:cs="Times New Roman"/>
          <w:color w:val="000000"/>
          <w:sz w:val="28"/>
          <w:szCs w:val="28"/>
        </w:rPr>
        <w:br/>
        <w:t>- Кто виноват в случившейся ситуации?</w:t>
      </w:r>
      <w:r w:rsidRPr="00C6610A">
        <w:rPr>
          <w:rFonts w:ascii="Times New Roman" w:hAnsi="Times New Roman" w:cs="Times New Roman"/>
          <w:color w:val="000000"/>
          <w:sz w:val="28"/>
          <w:szCs w:val="28"/>
        </w:rPr>
        <w:br/>
        <w:t>- Пострадали ли в данной ситуации остальные дети группы?</w:t>
      </w:r>
      <w:r w:rsidRPr="00C6610A">
        <w:rPr>
          <w:rFonts w:ascii="Times New Roman" w:hAnsi="Times New Roman" w:cs="Times New Roman"/>
          <w:color w:val="000000"/>
          <w:sz w:val="28"/>
          <w:szCs w:val="28"/>
        </w:rPr>
        <w:br/>
        <w:t>- Что делать, если ребенок опоздал на занятие?</w:t>
      </w:r>
      <w:r w:rsidRPr="00C6610A">
        <w:rPr>
          <w:rFonts w:ascii="Times New Roman" w:hAnsi="Times New Roman" w:cs="Times New Roman"/>
          <w:color w:val="000000"/>
          <w:sz w:val="28"/>
          <w:szCs w:val="28"/>
        </w:rPr>
        <w:br/>
        <w:t xml:space="preserve">- Можно ли было отправить детей одних в спортивный зал, а воспитателю </w:t>
      </w:r>
      <w:r w:rsidRPr="00C6610A">
        <w:rPr>
          <w:rFonts w:ascii="Times New Roman" w:hAnsi="Times New Roman" w:cs="Times New Roman"/>
          <w:color w:val="000000"/>
          <w:sz w:val="28"/>
          <w:szCs w:val="28"/>
        </w:rPr>
        <w:lastRenderedPageBreak/>
        <w:t>продолжить разговор с мамой?</w:t>
      </w:r>
      <w:r w:rsidRPr="00C6610A">
        <w:rPr>
          <w:rFonts w:ascii="Times New Roman" w:hAnsi="Times New Roman" w:cs="Times New Roman"/>
          <w:color w:val="000000"/>
          <w:sz w:val="28"/>
          <w:szCs w:val="28"/>
        </w:rPr>
        <w:br/>
        <w:t>- Когда, в какой форме родители могут получить необходимую информацию от воспитателей про своих детей</w:t>
      </w:r>
    </w:p>
    <w:p w:rsidR="00C6610A" w:rsidRPr="00C6610A" w:rsidRDefault="00C6610A" w:rsidP="00C6610A">
      <w:pPr>
        <w:tabs>
          <w:tab w:val="left" w:pos="709"/>
        </w:tabs>
        <w:spacing w:after="0" w:line="240" w:lineRule="auto"/>
        <w:ind w:left="-709" w:firstLine="142"/>
        <w:contextualSpacing/>
        <w:jc w:val="both"/>
        <w:rPr>
          <w:rFonts w:ascii="Times New Roman" w:hAnsi="Times New Roman" w:cs="Times New Roman"/>
          <w:i/>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b/>
          <w:i/>
          <w:sz w:val="28"/>
          <w:szCs w:val="28"/>
        </w:rPr>
        <w:t xml:space="preserve">Станция 4:  «Поэтическая» </w:t>
      </w:r>
    </w:p>
    <w:p w:rsidR="00C6610A" w:rsidRPr="00C6610A" w:rsidRDefault="00C6610A" w:rsidP="00C6610A">
      <w:pPr>
        <w:tabs>
          <w:tab w:val="left" w:pos="709"/>
        </w:tabs>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           К началу предложения нужно придумать рифму:</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i/>
          <w:sz w:val="28"/>
          <w:szCs w:val="28"/>
        </w:rPr>
        <w:t xml:space="preserve"> «Чтобы детям сладко спать…  </w:t>
      </w:r>
      <w:r w:rsidRPr="00C6610A">
        <w:rPr>
          <w:rFonts w:ascii="Times New Roman" w:hAnsi="Times New Roman" w:cs="Times New Roman"/>
          <w:b/>
          <w:i/>
          <w:sz w:val="28"/>
          <w:szCs w:val="28"/>
        </w:rPr>
        <w:t>Нужно музыку включать».</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i/>
          <w:sz w:val="28"/>
          <w:szCs w:val="28"/>
        </w:rPr>
        <w:t xml:space="preserve"> «Лук, чеснок – вот это чудо</w:t>
      </w:r>
      <w:proofErr w:type="gramStart"/>
      <w:r w:rsidRPr="00C6610A">
        <w:rPr>
          <w:rFonts w:ascii="Times New Roman" w:hAnsi="Times New Roman" w:cs="Times New Roman"/>
          <w:i/>
          <w:sz w:val="28"/>
          <w:szCs w:val="28"/>
        </w:rPr>
        <w:t xml:space="preserve">…  </w:t>
      </w:r>
      <w:r w:rsidRPr="00C6610A">
        <w:rPr>
          <w:rFonts w:ascii="Times New Roman" w:hAnsi="Times New Roman" w:cs="Times New Roman"/>
          <w:b/>
          <w:i/>
          <w:sz w:val="28"/>
          <w:szCs w:val="28"/>
        </w:rPr>
        <w:t>О</w:t>
      </w:r>
      <w:proofErr w:type="gramEnd"/>
      <w:r w:rsidRPr="00C6610A">
        <w:rPr>
          <w:rFonts w:ascii="Times New Roman" w:hAnsi="Times New Roman" w:cs="Times New Roman"/>
          <w:b/>
          <w:i/>
          <w:sz w:val="28"/>
          <w:szCs w:val="28"/>
        </w:rPr>
        <w:t>х, боится их простуда».</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 «Чтобы кашлем не страдать</w:t>
      </w:r>
      <w:proofErr w:type="gramStart"/>
      <w:r w:rsidRPr="00C6610A">
        <w:rPr>
          <w:rFonts w:ascii="Times New Roman" w:hAnsi="Times New Roman" w:cs="Times New Roman"/>
          <w:i/>
          <w:sz w:val="28"/>
          <w:szCs w:val="28"/>
        </w:rPr>
        <w:t xml:space="preserve">…  </w:t>
      </w:r>
      <w:r w:rsidRPr="00C6610A">
        <w:rPr>
          <w:rFonts w:ascii="Times New Roman" w:hAnsi="Times New Roman" w:cs="Times New Roman"/>
          <w:b/>
          <w:i/>
          <w:sz w:val="28"/>
          <w:szCs w:val="28"/>
        </w:rPr>
        <w:t>Н</w:t>
      </w:r>
      <w:proofErr w:type="gramEnd"/>
      <w:r w:rsidRPr="00C6610A">
        <w:rPr>
          <w:rFonts w:ascii="Times New Roman" w:hAnsi="Times New Roman" w:cs="Times New Roman"/>
          <w:b/>
          <w:i/>
          <w:sz w:val="28"/>
          <w:szCs w:val="28"/>
        </w:rPr>
        <w:t>адо правильно дышать».</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i/>
          <w:sz w:val="28"/>
          <w:szCs w:val="28"/>
        </w:rPr>
        <w:t xml:space="preserve"> «Раз фасоль и два фасоль…  </w:t>
      </w:r>
      <w:r w:rsidRPr="00C6610A">
        <w:rPr>
          <w:rFonts w:ascii="Times New Roman" w:hAnsi="Times New Roman" w:cs="Times New Roman"/>
          <w:b/>
          <w:i/>
          <w:sz w:val="28"/>
          <w:szCs w:val="28"/>
        </w:rPr>
        <w:t>Массажируем ладонь».</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 «Чтобы смелым быть и в школе, у доски ответ держать…</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i/>
          <w:sz w:val="28"/>
          <w:szCs w:val="28"/>
        </w:rPr>
        <w:t xml:space="preserve"> </w:t>
      </w:r>
      <w:r w:rsidRPr="00C6610A">
        <w:rPr>
          <w:rFonts w:ascii="Times New Roman" w:hAnsi="Times New Roman" w:cs="Times New Roman"/>
          <w:b/>
          <w:i/>
          <w:sz w:val="28"/>
          <w:szCs w:val="28"/>
        </w:rPr>
        <w:t xml:space="preserve">Нужно в садике </w:t>
      </w:r>
      <w:proofErr w:type="gramStart"/>
      <w:r w:rsidRPr="00C6610A">
        <w:rPr>
          <w:rFonts w:ascii="Times New Roman" w:hAnsi="Times New Roman" w:cs="Times New Roman"/>
          <w:b/>
          <w:i/>
          <w:sz w:val="28"/>
          <w:szCs w:val="28"/>
        </w:rPr>
        <w:t>почаще</w:t>
      </w:r>
      <w:proofErr w:type="gramEnd"/>
      <w:r w:rsidRPr="00C6610A">
        <w:rPr>
          <w:rFonts w:ascii="Times New Roman" w:hAnsi="Times New Roman" w:cs="Times New Roman"/>
          <w:b/>
          <w:i/>
          <w:sz w:val="28"/>
          <w:szCs w:val="28"/>
        </w:rPr>
        <w:t xml:space="preserve">  роль в спектакле исполнять»</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 xml:space="preserve"> «Днем поспали и проснулись,  потянулись, улыбнулись… </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b/>
          <w:i/>
          <w:sz w:val="28"/>
          <w:szCs w:val="28"/>
        </w:rPr>
        <w:t xml:space="preserve"> Ручки, ножки мы подняли,  здоровей намного стали»</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p>
    <w:p w:rsidR="00C6610A" w:rsidRPr="00C6610A" w:rsidRDefault="00C6610A" w:rsidP="00C6610A">
      <w:pPr>
        <w:shd w:val="clear" w:color="auto" w:fill="FFFFFF"/>
        <w:tabs>
          <w:tab w:val="left" w:pos="7140"/>
        </w:tabs>
        <w:autoSpaceDE w:val="0"/>
        <w:autoSpaceDN w:val="0"/>
        <w:adjustRightInd w:val="0"/>
        <w:spacing w:after="0" w:line="240" w:lineRule="auto"/>
        <w:ind w:left="-709" w:firstLine="142"/>
        <w:contextualSpacing/>
        <w:jc w:val="both"/>
        <w:rPr>
          <w:rFonts w:ascii="Times New Roman" w:hAnsi="Times New Roman" w:cs="Times New Roman"/>
          <w:b/>
          <w:i/>
          <w:iCs/>
          <w:color w:val="000000"/>
          <w:sz w:val="28"/>
          <w:szCs w:val="28"/>
        </w:rPr>
      </w:pPr>
      <w:r w:rsidRPr="00C6610A">
        <w:rPr>
          <w:rFonts w:ascii="Times New Roman" w:hAnsi="Times New Roman" w:cs="Times New Roman"/>
          <w:b/>
          <w:i/>
          <w:iCs/>
          <w:color w:val="000000"/>
          <w:sz w:val="28"/>
          <w:szCs w:val="28"/>
        </w:rPr>
        <w:t>Станция 5: «Капитанская»</w:t>
      </w:r>
      <w:r w:rsidRPr="00C6610A">
        <w:rPr>
          <w:rFonts w:ascii="Times New Roman" w:hAnsi="Times New Roman" w:cs="Times New Roman"/>
          <w:b/>
          <w:i/>
          <w:sz w:val="28"/>
          <w:szCs w:val="28"/>
        </w:rPr>
        <w:t xml:space="preserve"> </w:t>
      </w:r>
    </w:p>
    <w:p w:rsidR="00C6610A" w:rsidRPr="00C6610A" w:rsidRDefault="00C6610A" w:rsidP="00C6610A">
      <w:pPr>
        <w:shd w:val="clear" w:color="auto" w:fill="FFFFFF"/>
        <w:tabs>
          <w:tab w:val="left" w:pos="709"/>
        </w:tabs>
        <w:autoSpaceDE w:val="0"/>
        <w:autoSpaceDN w:val="0"/>
        <w:adjustRightInd w:val="0"/>
        <w:spacing w:after="0" w:line="240" w:lineRule="auto"/>
        <w:ind w:left="-709" w:firstLine="142"/>
        <w:contextualSpacing/>
        <w:jc w:val="both"/>
        <w:rPr>
          <w:rFonts w:ascii="Times New Roman" w:hAnsi="Times New Roman" w:cs="Times New Roman"/>
          <w:color w:val="000000"/>
          <w:sz w:val="28"/>
          <w:szCs w:val="28"/>
        </w:rPr>
      </w:pPr>
      <w:r w:rsidRPr="00C6610A">
        <w:rPr>
          <w:rFonts w:ascii="Times New Roman" w:hAnsi="Times New Roman" w:cs="Times New Roman"/>
          <w:color w:val="000000"/>
          <w:sz w:val="28"/>
          <w:szCs w:val="28"/>
        </w:rPr>
        <w:t xml:space="preserve">            Капитан проводит с командой - соперницей подвижную игру, одной из основных задач которой является воспитание у детей: - выдержки; - смелости. </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r w:rsidRPr="00C6610A">
        <w:rPr>
          <w:rFonts w:ascii="Times New Roman" w:hAnsi="Times New Roman" w:cs="Times New Roman"/>
          <w:b/>
          <w:i/>
          <w:sz w:val="28"/>
          <w:szCs w:val="28"/>
        </w:rPr>
        <w:t xml:space="preserve">Станция 6: «Душевная»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Длинный путь мы с вами проделали и оказались в двух шагах от заветной станции. Мы сегодня много говорили о здоровье детей, но ведь и от здоровья  педагога тоже многое зависит. Существует много причин, разрушающих наше здоровье и </w:t>
      </w:r>
      <w:proofErr w:type="gramStart"/>
      <w:r w:rsidRPr="00C6610A">
        <w:rPr>
          <w:rFonts w:ascii="Times New Roman" w:hAnsi="Times New Roman" w:cs="Times New Roman"/>
          <w:sz w:val="28"/>
          <w:szCs w:val="28"/>
        </w:rPr>
        <w:t>основная</w:t>
      </w:r>
      <w:proofErr w:type="gramEnd"/>
      <w:r w:rsidRPr="00C6610A">
        <w:rPr>
          <w:rFonts w:ascii="Times New Roman" w:hAnsi="Times New Roman" w:cs="Times New Roman"/>
          <w:sz w:val="28"/>
          <w:szCs w:val="28"/>
        </w:rPr>
        <w:t xml:space="preserve"> из них – неумение противостоять стрессам. Наш педагог-психолог познакомит вас с несколькими  способами борьбы со стрессом </w:t>
      </w:r>
      <w:r w:rsidRPr="00C6610A">
        <w:rPr>
          <w:rFonts w:ascii="Times New Roman" w:hAnsi="Times New Roman" w:cs="Times New Roman"/>
          <w:b/>
          <w:i/>
          <w:sz w:val="28"/>
          <w:szCs w:val="28"/>
        </w:rPr>
        <w:t>(релаксация).</w:t>
      </w:r>
    </w:p>
    <w:p w:rsidR="00C6610A" w:rsidRPr="00C6610A" w:rsidRDefault="00C6610A" w:rsidP="00C6610A">
      <w:pPr>
        <w:spacing w:after="0" w:line="240" w:lineRule="auto"/>
        <w:ind w:left="-709" w:firstLine="142"/>
        <w:contextualSpacing/>
        <w:jc w:val="both"/>
        <w:rPr>
          <w:rFonts w:ascii="Times New Roman" w:hAnsi="Times New Roman" w:cs="Times New Roman"/>
          <w:b/>
          <w:i/>
          <w:sz w:val="28"/>
          <w:szCs w:val="28"/>
        </w:rPr>
      </w:pP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 xml:space="preserve">Поздравляем, каждая команда прибыла на пункт назначения. За окнами температура воздуха самая комфортная, небо безоблачное, давление в норме. Просьба при выходе из поезда не забывать хорошее настроение. </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Подведение итогов, награждение.</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b/>
          <w:sz w:val="28"/>
          <w:szCs w:val="28"/>
        </w:rPr>
        <w:t xml:space="preserve">Рефлексия: </w:t>
      </w:r>
      <w:r w:rsidRPr="00C6610A">
        <w:rPr>
          <w:rFonts w:ascii="Times New Roman" w:hAnsi="Times New Roman" w:cs="Times New Roman"/>
          <w:sz w:val="28"/>
          <w:szCs w:val="28"/>
        </w:rPr>
        <w:t>я попрошу каждого из вас высказаться: что в процессе нашей сегодняшней встречи вам понравилось больше всего, что вызвало трудности, какие эмоции вы получили?</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sz w:val="28"/>
          <w:szCs w:val="28"/>
        </w:rPr>
        <w:t>А закончить нашу сегодняшнюю встречу хочется словами Александра Дементьева</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Берегите здоровье друг друга,</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Мы – природы малая часть,</w:t>
      </w:r>
    </w:p>
    <w:p w:rsidR="00C6610A" w:rsidRPr="00C6610A" w:rsidRDefault="00C6610A" w:rsidP="00C6610A">
      <w:pPr>
        <w:spacing w:after="0" w:line="240" w:lineRule="auto"/>
        <w:ind w:left="-709" w:firstLine="142"/>
        <w:contextualSpacing/>
        <w:jc w:val="both"/>
        <w:rPr>
          <w:rFonts w:ascii="Times New Roman" w:hAnsi="Times New Roman" w:cs="Times New Roman"/>
          <w:i/>
          <w:sz w:val="28"/>
          <w:szCs w:val="28"/>
        </w:rPr>
      </w:pPr>
      <w:r w:rsidRPr="00C6610A">
        <w:rPr>
          <w:rFonts w:ascii="Times New Roman" w:hAnsi="Times New Roman" w:cs="Times New Roman"/>
          <w:i/>
          <w:sz w:val="28"/>
          <w:szCs w:val="28"/>
        </w:rPr>
        <w:t>Вы кому- то ответили грубо –</w:t>
      </w:r>
    </w:p>
    <w:p w:rsidR="00C6610A" w:rsidRPr="00C6610A" w:rsidRDefault="00C6610A" w:rsidP="00C6610A">
      <w:pPr>
        <w:spacing w:after="0" w:line="240" w:lineRule="auto"/>
        <w:ind w:left="-709" w:firstLine="142"/>
        <w:contextualSpacing/>
        <w:jc w:val="both"/>
        <w:rPr>
          <w:rFonts w:ascii="Times New Roman" w:hAnsi="Times New Roman" w:cs="Times New Roman"/>
          <w:sz w:val="28"/>
          <w:szCs w:val="28"/>
        </w:rPr>
      </w:pPr>
      <w:r w:rsidRPr="00C6610A">
        <w:rPr>
          <w:rFonts w:ascii="Times New Roman" w:hAnsi="Times New Roman" w:cs="Times New Roman"/>
          <w:i/>
          <w:sz w:val="28"/>
          <w:szCs w:val="28"/>
        </w:rPr>
        <w:t>Чью-то жизнь сократили на час.</w:t>
      </w:r>
    </w:p>
    <w:p w:rsidR="00C6610A" w:rsidRPr="00932C15" w:rsidRDefault="00C6610A" w:rsidP="00932C15">
      <w:pPr>
        <w:spacing w:after="0" w:line="240" w:lineRule="auto"/>
        <w:ind w:left="-709" w:firstLine="142"/>
        <w:contextualSpacing/>
        <w:jc w:val="both"/>
        <w:rPr>
          <w:rFonts w:ascii="Times New Roman" w:hAnsi="Times New Roman" w:cs="Times New Roman"/>
          <w:sz w:val="28"/>
          <w:szCs w:val="28"/>
        </w:rPr>
      </w:pPr>
    </w:p>
    <w:p w:rsidR="00932C15" w:rsidRPr="006F2544" w:rsidRDefault="00932C15" w:rsidP="00932C15">
      <w:pPr>
        <w:shd w:val="clear" w:color="auto" w:fill="FFFFFF"/>
        <w:spacing w:after="0" w:line="240" w:lineRule="auto"/>
        <w:ind w:left="-709" w:firstLine="142"/>
        <w:contextualSpacing/>
        <w:jc w:val="both"/>
        <w:rPr>
          <w:rFonts w:ascii="Times New Roman" w:eastAsia="Times New Roman" w:hAnsi="Times New Roman" w:cs="Times New Roman"/>
          <w:color w:val="555555"/>
          <w:sz w:val="28"/>
          <w:szCs w:val="28"/>
          <w:lang w:eastAsia="ru-RU"/>
        </w:rPr>
      </w:pPr>
    </w:p>
    <w:p w:rsidR="00523C68" w:rsidRDefault="00523C68"/>
    <w:sectPr w:rsidR="00523C68" w:rsidSect="00523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C15"/>
    <w:rsid w:val="0003559C"/>
    <w:rsid w:val="000413AA"/>
    <w:rsid w:val="001B14F3"/>
    <w:rsid w:val="00523C68"/>
    <w:rsid w:val="00932C15"/>
    <w:rsid w:val="00C6610A"/>
    <w:rsid w:val="00E32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2992</Words>
  <Characters>17056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2015-05-15T17:19:00Z</dcterms:created>
  <dcterms:modified xsi:type="dcterms:W3CDTF">2015-10-11T08:40:00Z</dcterms:modified>
</cp:coreProperties>
</file>