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641" w:rsidRDefault="00C72641" w:rsidP="00C72641">
      <w:pPr>
        <w:spacing w:after="0" w:line="360" w:lineRule="auto"/>
        <w:rPr>
          <w:rFonts w:ascii="Times New Roman" w:hAnsi="Times New Roman" w:cs="Times New Roman"/>
          <w:b/>
          <w:sz w:val="28"/>
          <w:szCs w:val="28"/>
        </w:rPr>
      </w:pPr>
      <w:r>
        <w:rPr>
          <w:rFonts w:ascii="Times New Roman" w:hAnsi="Times New Roman" w:cs="Times New Roman"/>
          <w:b/>
          <w:sz w:val="28"/>
          <w:szCs w:val="28"/>
        </w:rPr>
        <w:t>ИЗУЧЕНИЕ ЭРЗЯНСКОГО ЯЗЫКА</w:t>
      </w:r>
    </w:p>
    <w:p w:rsidR="00C72641" w:rsidRDefault="00C72641" w:rsidP="00C72641">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СРЕДСТВАМИ НАРОДНОЙ ПЕДАГОГИКИ.</w:t>
      </w:r>
    </w:p>
    <w:p w:rsidR="00C72641" w:rsidRDefault="00C72641" w:rsidP="00C72641">
      <w:pPr>
        <w:rPr>
          <w:rFonts w:ascii="Times New Roman" w:hAnsi="Times New Roman" w:cs="Times New Roman"/>
          <w:sz w:val="24"/>
          <w:szCs w:val="24"/>
        </w:rPr>
      </w:pPr>
      <w:bookmarkStart w:id="0" w:name="_GoBack"/>
      <w:bookmarkEnd w:id="0"/>
    </w:p>
    <w:tbl>
      <w:tblPr>
        <w:tblW w:w="3750" w:type="pct"/>
        <w:jc w:val="center"/>
        <w:tblCellSpacing w:w="15" w:type="dxa"/>
        <w:tblLook w:val="04A0" w:firstRow="1" w:lastRow="0" w:firstColumn="1" w:lastColumn="0" w:noHBand="0" w:noVBand="1"/>
      </w:tblPr>
      <w:tblGrid>
        <w:gridCol w:w="3542"/>
        <w:gridCol w:w="3542"/>
      </w:tblGrid>
      <w:tr w:rsidR="00C72641" w:rsidTr="00C72641">
        <w:trPr>
          <w:tblCellSpacing w:w="15" w:type="dxa"/>
          <w:jc w:val="center"/>
        </w:trPr>
        <w:tc>
          <w:tcPr>
            <w:tcW w:w="2468" w:type="pct"/>
            <w:tcMar>
              <w:top w:w="15" w:type="dxa"/>
              <w:left w:w="15" w:type="dxa"/>
              <w:bottom w:w="15" w:type="dxa"/>
              <w:right w:w="15" w:type="dxa"/>
            </w:tcMar>
            <w:hideMark/>
          </w:tcPr>
          <w:p w:rsidR="00C72641" w:rsidRDefault="00C72641">
            <w:pPr>
              <w:spacing w:after="0" w:line="240" w:lineRule="auto"/>
              <w:rPr>
                <w:rFonts w:ascii="Times New Roman" w:eastAsia="Times New Roman" w:hAnsi="Times New Roman" w:cs="Times New Roman"/>
                <w:i/>
                <w:iCs/>
                <w:sz w:val="20"/>
                <w:szCs w:val="20"/>
                <w:lang w:eastAsia="ru-RU"/>
              </w:rPr>
            </w:pPr>
            <w:proofErr w:type="spellStart"/>
            <w:r>
              <w:rPr>
                <w:rFonts w:ascii="Times New Roman" w:eastAsia="Times New Roman" w:hAnsi="Times New Roman" w:cs="Times New Roman"/>
                <w:i/>
                <w:iCs/>
                <w:sz w:val="20"/>
                <w:szCs w:val="20"/>
                <w:lang w:eastAsia="ru-RU"/>
              </w:rPr>
              <w:t>Эрзянь</w:t>
            </w:r>
            <w:proofErr w:type="spellEnd"/>
            <w:r>
              <w:rPr>
                <w:rFonts w:ascii="Times New Roman" w:eastAsia="Times New Roman" w:hAnsi="Times New Roman" w:cs="Times New Roman"/>
                <w:i/>
                <w:iCs/>
                <w:sz w:val="20"/>
                <w:szCs w:val="20"/>
                <w:lang w:eastAsia="ru-RU"/>
              </w:rPr>
              <w:t xml:space="preserve"> </w:t>
            </w:r>
            <w:proofErr w:type="spellStart"/>
            <w:r>
              <w:rPr>
                <w:rFonts w:ascii="Times New Roman" w:eastAsia="Times New Roman" w:hAnsi="Times New Roman" w:cs="Times New Roman"/>
                <w:i/>
                <w:iCs/>
                <w:sz w:val="20"/>
                <w:szCs w:val="20"/>
                <w:lang w:eastAsia="ru-RU"/>
              </w:rPr>
              <w:t>келесь</w:t>
            </w:r>
            <w:proofErr w:type="spellEnd"/>
            <w:r>
              <w:rPr>
                <w:rFonts w:ascii="Times New Roman" w:eastAsia="Times New Roman" w:hAnsi="Times New Roman" w:cs="Times New Roman"/>
                <w:i/>
                <w:iCs/>
                <w:sz w:val="20"/>
                <w:szCs w:val="20"/>
                <w:lang w:eastAsia="ru-RU"/>
              </w:rPr>
              <w:t xml:space="preserve"> </w:t>
            </w:r>
            <w:proofErr w:type="spellStart"/>
            <w:r>
              <w:rPr>
                <w:rFonts w:ascii="Times New Roman" w:eastAsia="Times New Roman" w:hAnsi="Times New Roman" w:cs="Times New Roman"/>
                <w:i/>
                <w:iCs/>
                <w:sz w:val="20"/>
                <w:szCs w:val="20"/>
                <w:lang w:eastAsia="ru-RU"/>
              </w:rPr>
              <w:t>эсь</w:t>
            </w:r>
            <w:proofErr w:type="spellEnd"/>
            <w:r>
              <w:rPr>
                <w:rFonts w:ascii="Times New Roman" w:eastAsia="Times New Roman" w:hAnsi="Times New Roman" w:cs="Times New Roman"/>
                <w:i/>
                <w:iCs/>
                <w:sz w:val="20"/>
                <w:szCs w:val="20"/>
                <w:lang w:eastAsia="ru-RU"/>
              </w:rPr>
              <w:t xml:space="preserve"> </w:t>
            </w:r>
            <w:proofErr w:type="spellStart"/>
            <w:r>
              <w:rPr>
                <w:rFonts w:ascii="Times New Roman" w:eastAsia="Times New Roman" w:hAnsi="Times New Roman" w:cs="Times New Roman"/>
                <w:i/>
                <w:iCs/>
                <w:sz w:val="20"/>
                <w:szCs w:val="20"/>
                <w:lang w:eastAsia="ru-RU"/>
              </w:rPr>
              <w:t>койсэнзэ</w:t>
            </w:r>
            <w:proofErr w:type="spellEnd"/>
            <w:r>
              <w:rPr>
                <w:rFonts w:ascii="Times New Roman" w:eastAsia="Times New Roman" w:hAnsi="Times New Roman" w:cs="Times New Roman"/>
                <w:i/>
                <w:iCs/>
                <w:sz w:val="20"/>
                <w:szCs w:val="20"/>
                <w:lang w:eastAsia="ru-RU"/>
              </w:rPr>
              <w:t xml:space="preserve"> </w:t>
            </w:r>
            <w:r>
              <w:rPr>
                <w:rFonts w:ascii="Times New Roman" w:eastAsia="Times New Roman" w:hAnsi="Times New Roman" w:cs="Times New Roman"/>
                <w:i/>
                <w:iCs/>
                <w:sz w:val="20"/>
                <w:szCs w:val="20"/>
                <w:lang w:eastAsia="ru-RU"/>
              </w:rPr>
              <w:br/>
            </w:r>
            <w:proofErr w:type="spellStart"/>
            <w:r>
              <w:rPr>
                <w:rFonts w:ascii="Times New Roman" w:eastAsia="Times New Roman" w:hAnsi="Times New Roman" w:cs="Times New Roman"/>
                <w:i/>
                <w:iCs/>
                <w:sz w:val="20"/>
                <w:szCs w:val="20"/>
                <w:lang w:eastAsia="ru-RU"/>
              </w:rPr>
              <w:t>Мазый</w:t>
            </w:r>
            <w:proofErr w:type="spellEnd"/>
            <w:r>
              <w:rPr>
                <w:rFonts w:ascii="Times New Roman" w:eastAsia="Times New Roman" w:hAnsi="Times New Roman" w:cs="Times New Roman"/>
                <w:i/>
                <w:iCs/>
                <w:sz w:val="20"/>
                <w:szCs w:val="20"/>
                <w:lang w:eastAsia="ru-RU"/>
              </w:rPr>
              <w:t xml:space="preserve">, </w:t>
            </w:r>
            <w:proofErr w:type="spellStart"/>
            <w:r>
              <w:rPr>
                <w:rFonts w:ascii="Times New Roman" w:eastAsia="Times New Roman" w:hAnsi="Times New Roman" w:cs="Times New Roman"/>
                <w:i/>
                <w:iCs/>
                <w:sz w:val="20"/>
                <w:szCs w:val="20"/>
                <w:lang w:eastAsia="ru-RU"/>
              </w:rPr>
              <w:t>эрявикс</w:t>
            </w:r>
            <w:proofErr w:type="spellEnd"/>
            <w:r>
              <w:rPr>
                <w:rFonts w:ascii="Times New Roman" w:eastAsia="Times New Roman" w:hAnsi="Times New Roman" w:cs="Times New Roman"/>
                <w:i/>
                <w:iCs/>
                <w:sz w:val="20"/>
                <w:szCs w:val="20"/>
                <w:lang w:eastAsia="ru-RU"/>
              </w:rPr>
              <w:t xml:space="preserve">, </w:t>
            </w:r>
            <w:proofErr w:type="spellStart"/>
            <w:r>
              <w:rPr>
                <w:rFonts w:ascii="Times New Roman" w:eastAsia="Times New Roman" w:hAnsi="Times New Roman" w:cs="Times New Roman"/>
                <w:i/>
                <w:iCs/>
                <w:sz w:val="20"/>
                <w:szCs w:val="20"/>
                <w:lang w:eastAsia="ru-RU"/>
              </w:rPr>
              <w:t>питней</w:t>
            </w:r>
            <w:proofErr w:type="spellEnd"/>
            <w:r>
              <w:rPr>
                <w:rFonts w:ascii="Times New Roman" w:eastAsia="Times New Roman" w:hAnsi="Times New Roman" w:cs="Times New Roman"/>
                <w:i/>
                <w:iCs/>
                <w:sz w:val="20"/>
                <w:szCs w:val="20"/>
                <w:lang w:eastAsia="ru-RU"/>
              </w:rPr>
              <w:t xml:space="preserve">. </w:t>
            </w:r>
            <w:r>
              <w:rPr>
                <w:rFonts w:ascii="Times New Roman" w:eastAsia="Times New Roman" w:hAnsi="Times New Roman" w:cs="Times New Roman"/>
                <w:i/>
                <w:iCs/>
                <w:sz w:val="20"/>
                <w:szCs w:val="20"/>
                <w:lang w:eastAsia="ru-RU"/>
              </w:rPr>
              <w:br/>
            </w:r>
            <w:proofErr w:type="spellStart"/>
            <w:r>
              <w:rPr>
                <w:rFonts w:ascii="Times New Roman" w:eastAsia="Times New Roman" w:hAnsi="Times New Roman" w:cs="Times New Roman"/>
                <w:i/>
                <w:iCs/>
                <w:sz w:val="20"/>
                <w:szCs w:val="20"/>
                <w:lang w:eastAsia="ru-RU"/>
              </w:rPr>
              <w:t>Илядо</w:t>
            </w:r>
            <w:proofErr w:type="spellEnd"/>
            <w:r>
              <w:rPr>
                <w:rFonts w:ascii="Times New Roman" w:eastAsia="Times New Roman" w:hAnsi="Times New Roman" w:cs="Times New Roman"/>
                <w:i/>
                <w:iCs/>
                <w:sz w:val="20"/>
                <w:szCs w:val="20"/>
                <w:lang w:eastAsia="ru-RU"/>
              </w:rPr>
              <w:t xml:space="preserve"> </w:t>
            </w:r>
            <w:proofErr w:type="spellStart"/>
            <w:r>
              <w:rPr>
                <w:rFonts w:ascii="Times New Roman" w:eastAsia="Times New Roman" w:hAnsi="Times New Roman" w:cs="Times New Roman"/>
                <w:i/>
                <w:iCs/>
                <w:sz w:val="20"/>
                <w:szCs w:val="20"/>
                <w:lang w:eastAsia="ru-RU"/>
              </w:rPr>
              <w:t>стувтне</w:t>
            </w:r>
            <w:proofErr w:type="spellEnd"/>
            <w:r>
              <w:rPr>
                <w:rFonts w:ascii="Times New Roman" w:eastAsia="Times New Roman" w:hAnsi="Times New Roman" w:cs="Times New Roman"/>
                <w:i/>
                <w:iCs/>
                <w:sz w:val="20"/>
                <w:szCs w:val="20"/>
                <w:lang w:eastAsia="ru-RU"/>
              </w:rPr>
              <w:t xml:space="preserve"> </w:t>
            </w:r>
            <w:proofErr w:type="spellStart"/>
            <w:r>
              <w:rPr>
                <w:rFonts w:ascii="Times New Roman" w:eastAsia="Times New Roman" w:hAnsi="Times New Roman" w:cs="Times New Roman"/>
                <w:i/>
                <w:iCs/>
                <w:sz w:val="20"/>
                <w:szCs w:val="20"/>
                <w:lang w:eastAsia="ru-RU"/>
              </w:rPr>
              <w:t>эйсэнзэ</w:t>
            </w:r>
            <w:proofErr w:type="spellEnd"/>
            <w:r>
              <w:rPr>
                <w:rFonts w:ascii="Times New Roman" w:eastAsia="Times New Roman" w:hAnsi="Times New Roman" w:cs="Times New Roman"/>
                <w:i/>
                <w:iCs/>
                <w:sz w:val="20"/>
                <w:szCs w:val="20"/>
                <w:lang w:eastAsia="ru-RU"/>
              </w:rPr>
              <w:t xml:space="preserve">, </w:t>
            </w:r>
            <w:r>
              <w:rPr>
                <w:rFonts w:ascii="Times New Roman" w:eastAsia="Times New Roman" w:hAnsi="Times New Roman" w:cs="Times New Roman"/>
                <w:i/>
                <w:iCs/>
                <w:sz w:val="20"/>
                <w:szCs w:val="20"/>
                <w:lang w:eastAsia="ru-RU"/>
              </w:rPr>
              <w:br/>
            </w:r>
            <w:proofErr w:type="spellStart"/>
            <w:r>
              <w:rPr>
                <w:rFonts w:ascii="Times New Roman" w:eastAsia="Times New Roman" w:hAnsi="Times New Roman" w:cs="Times New Roman"/>
                <w:i/>
                <w:iCs/>
                <w:sz w:val="20"/>
                <w:szCs w:val="20"/>
                <w:lang w:eastAsia="ru-RU"/>
              </w:rPr>
              <w:t>Путодо</w:t>
            </w:r>
            <w:proofErr w:type="spellEnd"/>
            <w:r>
              <w:rPr>
                <w:rFonts w:ascii="Times New Roman" w:eastAsia="Times New Roman" w:hAnsi="Times New Roman" w:cs="Times New Roman"/>
                <w:i/>
                <w:iCs/>
                <w:sz w:val="20"/>
                <w:szCs w:val="20"/>
                <w:lang w:eastAsia="ru-RU"/>
              </w:rPr>
              <w:t xml:space="preserve"> </w:t>
            </w:r>
            <w:proofErr w:type="spellStart"/>
            <w:r>
              <w:rPr>
                <w:rFonts w:ascii="Times New Roman" w:eastAsia="Times New Roman" w:hAnsi="Times New Roman" w:cs="Times New Roman"/>
                <w:i/>
                <w:iCs/>
                <w:sz w:val="20"/>
                <w:szCs w:val="20"/>
                <w:lang w:eastAsia="ru-RU"/>
              </w:rPr>
              <w:t>тензэ</w:t>
            </w:r>
            <w:proofErr w:type="spellEnd"/>
            <w:r>
              <w:rPr>
                <w:rFonts w:ascii="Times New Roman" w:eastAsia="Times New Roman" w:hAnsi="Times New Roman" w:cs="Times New Roman"/>
                <w:i/>
                <w:iCs/>
                <w:sz w:val="20"/>
                <w:szCs w:val="20"/>
                <w:lang w:eastAsia="ru-RU"/>
              </w:rPr>
              <w:t xml:space="preserve"> седей </w:t>
            </w:r>
          </w:p>
        </w:tc>
        <w:tc>
          <w:tcPr>
            <w:tcW w:w="2468" w:type="pct"/>
            <w:tcMar>
              <w:top w:w="15" w:type="dxa"/>
              <w:left w:w="15" w:type="dxa"/>
              <w:bottom w:w="15" w:type="dxa"/>
              <w:right w:w="15" w:type="dxa"/>
            </w:tcMar>
            <w:hideMark/>
          </w:tcPr>
          <w:p w:rsidR="00C72641" w:rsidRDefault="00C72641">
            <w:pPr>
              <w:spacing w:after="0" w:line="240" w:lineRule="auto"/>
              <w:jc w:val="right"/>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 xml:space="preserve">Эрзянский язык красивый </w:t>
            </w:r>
            <w:r>
              <w:rPr>
                <w:rFonts w:ascii="Times New Roman" w:eastAsia="Times New Roman" w:hAnsi="Times New Roman" w:cs="Times New Roman"/>
                <w:i/>
                <w:iCs/>
                <w:sz w:val="20"/>
                <w:szCs w:val="20"/>
                <w:lang w:eastAsia="ru-RU"/>
              </w:rPr>
              <w:br/>
              <w:t xml:space="preserve">Нужный и богатый. </w:t>
            </w:r>
            <w:r>
              <w:rPr>
                <w:rFonts w:ascii="Times New Roman" w:eastAsia="Times New Roman" w:hAnsi="Times New Roman" w:cs="Times New Roman"/>
                <w:i/>
                <w:iCs/>
                <w:sz w:val="20"/>
                <w:szCs w:val="20"/>
                <w:lang w:eastAsia="ru-RU"/>
              </w:rPr>
              <w:br/>
              <w:t xml:space="preserve">Никогда не забывайте его, </w:t>
            </w:r>
            <w:r>
              <w:rPr>
                <w:rFonts w:ascii="Times New Roman" w:eastAsia="Times New Roman" w:hAnsi="Times New Roman" w:cs="Times New Roman"/>
                <w:i/>
                <w:iCs/>
                <w:sz w:val="20"/>
                <w:szCs w:val="20"/>
                <w:lang w:eastAsia="ru-RU"/>
              </w:rPr>
              <w:br/>
              <w:t xml:space="preserve">Вкладывайте в него своё сердце </w:t>
            </w:r>
            <w:r>
              <w:rPr>
                <w:rFonts w:ascii="Times New Roman" w:eastAsia="Times New Roman" w:hAnsi="Times New Roman" w:cs="Times New Roman"/>
                <w:i/>
                <w:iCs/>
                <w:sz w:val="20"/>
                <w:szCs w:val="20"/>
                <w:lang w:eastAsia="ru-RU"/>
              </w:rPr>
              <w:br/>
              <w:t xml:space="preserve">(Серафима </w:t>
            </w:r>
            <w:proofErr w:type="spellStart"/>
            <w:r>
              <w:rPr>
                <w:rFonts w:ascii="Times New Roman" w:eastAsia="Times New Roman" w:hAnsi="Times New Roman" w:cs="Times New Roman"/>
                <w:i/>
                <w:iCs/>
                <w:sz w:val="20"/>
                <w:szCs w:val="20"/>
                <w:lang w:eastAsia="ru-RU"/>
              </w:rPr>
              <w:t>Люлякина</w:t>
            </w:r>
            <w:proofErr w:type="spellEnd"/>
            <w:r>
              <w:rPr>
                <w:rFonts w:ascii="Times New Roman" w:eastAsia="Times New Roman" w:hAnsi="Times New Roman" w:cs="Times New Roman"/>
                <w:i/>
                <w:iCs/>
                <w:sz w:val="20"/>
                <w:szCs w:val="20"/>
                <w:lang w:eastAsia="ru-RU"/>
              </w:rPr>
              <w:t>)</w:t>
            </w:r>
          </w:p>
        </w:tc>
      </w:tr>
    </w:tbl>
    <w:p w:rsidR="00C72641" w:rsidRDefault="00C72641" w:rsidP="00C72641">
      <w:pPr>
        <w:spacing w:before="150"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br/>
      </w:r>
    </w:p>
    <w:p w:rsidR="00C72641" w:rsidRDefault="00C72641" w:rsidP="00C72641">
      <w:pPr>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Многие спрашивают меня: </w:t>
      </w:r>
      <w:r>
        <w:rPr>
          <w:rFonts w:ascii="Times New Roman" w:eastAsia="Times New Roman" w:hAnsi="Times New Roman" w:cs="Times New Roman"/>
          <w:iCs/>
          <w:color w:val="333333"/>
          <w:sz w:val="28"/>
          <w:szCs w:val="28"/>
          <w:lang w:eastAsia="ru-RU"/>
        </w:rPr>
        <w:t>«Для чего нужен эрзянский язык? Зачем он нам? Ведь на нём практически никто не говорит…»</w:t>
      </w:r>
      <w:r>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iCs/>
          <w:color w:val="333333"/>
          <w:sz w:val="28"/>
          <w:szCs w:val="28"/>
          <w:lang w:eastAsia="ru-RU"/>
        </w:rPr>
        <w:t xml:space="preserve">Язык нужно изучать для того, чтобы в каждом жителе нашей республики была частичка эрзянского и </w:t>
      </w:r>
      <w:proofErr w:type="spellStart"/>
      <w:r>
        <w:rPr>
          <w:rFonts w:ascii="Times New Roman" w:eastAsia="Times New Roman" w:hAnsi="Times New Roman" w:cs="Times New Roman"/>
          <w:iCs/>
          <w:color w:val="333333"/>
          <w:sz w:val="28"/>
          <w:szCs w:val="28"/>
          <w:lang w:eastAsia="ru-RU"/>
        </w:rPr>
        <w:t>мокшанского</w:t>
      </w:r>
      <w:proofErr w:type="spellEnd"/>
      <w:r>
        <w:rPr>
          <w:rFonts w:ascii="Times New Roman" w:eastAsia="Times New Roman" w:hAnsi="Times New Roman" w:cs="Times New Roman"/>
          <w:iCs/>
          <w:color w:val="333333"/>
          <w:sz w:val="28"/>
          <w:szCs w:val="28"/>
          <w:lang w:eastAsia="ru-RU"/>
        </w:rPr>
        <w:t xml:space="preserve"> самосознания, был наш национальный дух. А что такое дух? Это древнее дерево эрзян и мокшан. Оно было посажено в далёкие-далёкие времена. И корни-то у него всегда останутся эрзянские, </w:t>
      </w:r>
      <w:proofErr w:type="spellStart"/>
      <w:r>
        <w:rPr>
          <w:rFonts w:ascii="Times New Roman" w:eastAsia="Times New Roman" w:hAnsi="Times New Roman" w:cs="Times New Roman"/>
          <w:iCs/>
          <w:color w:val="333333"/>
          <w:sz w:val="28"/>
          <w:szCs w:val="28"/>
          <w:lang w:eastAsia="ru-RU"/>
        </w:rPr>
        <w:t>мокшанские</w:t>
      </w:r>
      <w:proofErr w:type="spellEnd"/>
      <w:r>
        <w:rPr>
          <w:rFonts w:ascii="Times New Roman" w:eastAsia="Times New Roman" w:hAnsi="Times New Roman" w:cs="Times New Roman"/>
          <w:iCs/>
          <w:color w:val="333333"/>
          <w:sz w:val="28"/>
          <w:szCs w:val="28"/>
          <w:lang w:eastAsia="ru-RU"/>
        </w:rPr>
        <w:t xml:space="preserve">. Самое главное, чтобы ствол тоже был эрзянский и </w:t>
      </w:r>
      <w:proofErr w:type="spellStart"/>
      <w:r>
        <w:rPr>
          <w:rFonts w:ascii="Times New Roman" w:eastAsia="Times New Roman" w:hAnsi="Times New Roman" w:cs="Times New Roman"/>
          <w:iCs/>
          <w:color w:val="333333"/>
          <w:sz w:val="28"/>
          <w:szCs w:val="28"/>
          <w:lang w:eastAsia="ru-RU"/>
        </w:rPr>
        <w:t>мокшанский</w:t>
      </w:r>
      <w:proofErr w:type="spellEnd"/>
      <w:r>
        <w:rPr>
          <w:rFonts w:ascii="Times New Roman" w:eastAsia="Times New Roman" w:hAnsi="Times New Roman" w:cs="Times New Roman"/>
          <w:iCs/>
          <w:color w:val="333333"/>
          <w:sz w:val="28"/>
          <w:szCs w:val="28"/>
          <w:lang w:eastAsia="ru-RU"/>
        </w:rPr>
        <w:t xml:space="preserve">. А ветви и листья должны развиваться, крепнуть, и это дерево должно приносить новые плоды, эрзянские плоды, </w:t>
      </w:r>
      <w:proofErr w:type="spellStart"/>
      <w:r>
        <w:rPr>
          <w:rFonts w:ascii="Times New Roman" w:eastAsia="Times New Roman" w:hAnsi="Times New Roman" w:cs="Times New Roman"/>
          <w:iCs/>
          <w:color w:val="333333"/>
          <w:sz w:val="28"/>
          <w:szCs w:val="28"/>
          <w:lang w:eastAsia="ru-RU"/>
        </w:rPr>
        <w:t>мокшанские</w:t>
      </w:r>
      <w:proofErr w:type="spellEnd"/>
      <w:r>
        <w:rPr>
          <w:rFonts w:ascii="Times New Roman" w:eastAsia="Times New Roman" w:hAnsi="Times New Roman" w:cs="Times New Roman"/>
          <w:iCs/>
          <w:color w:val="333333"/>
          <w:sz w:val="28"/>
          <w:szCs w:val="28"/>
          <w:lang w:eastAsia="ru-RU"/>
        </w:rPr>
        <w:t xml:space="preserve"> плоды. И со временем таких деревьев должен быть целый лес, много лесов</w:t>
      </w:r>
      <w:proofErr w:type="gramStart"/>
      <w:r>
        <w:rPr>
          <w:rFonts w:ascii="Times New Roman" w:eastAsia="Times New Roman" w:hAnsi="Times New Roman" w:cs="Times New Roman"/>
          <w:iCs/>
          <w:color w:val="333333"/>
          <w:sz w:val="28"/>
          <w:szCs w:val="28"/>
          <w:lang w:eastAsia="ru-RU"/>
        </w:rPr>
        <w:t>… Н</w:t>
      </w:r>
      <w:proofErr w:type="gramEnd"/>
      <w:r>
        <w:rPr>
          <w:rFonts w:ascii="Times New Roman" w:eastAsia="Times New Roman" w:hAnsi="Times New Roman" w:cs="Times New Roman"/>
          <w:iCs/>
          <w:color w:val="333333"/>
          <w:sz w:val="28"/>
          <w:szCs w:val="28"/>
          <w:lang w:eastAsia="ru-RU"/>
        </w:rPr>
        <w:t>о если распилить хоть одно дерево, то останется пустота, и нужно сделать так, чтобы этой пустоты не было. То же самое и язык. Если забыть хоть одно слово из родного языка, то образуется пустота. Если не употреблять много слов, то язык просто напросто умрёт. Вот и поэтому нужно помнить о своих корнях, чтить предков, знать свой родной язык, общаться на своём родном языке, дышать им, мыслить им, гордиться им, любить его</w:t>
      </w:r>
      <w:r>
        <w:rPr>
          <w:rFonts w:ascii="Times New Roman" w:eastAsia="Times New Roman" w:hAnsi="Times New Roman" w:cs="Times New Roman"/>
          <w:color w:val="333333"/>
          <w:sz w:val="28"/>
          <w:szCs w:val="28"/>
          <w:lang w:eastAsia="ru-RU"/>
        </w:rPr>
        <w:t xml:space="preserve">. Один великий мудрец справедливо заметил: </w:t>
      </w:r>
      <w:r>
        <w:rPr>
          <w:rFonts w:ascii="Times New Roman" w:eastAsia="Times New Roman" w:hAnsi="Times New Roman" w:cs="Times New Roman"/>
          <w:iCs/>
          <w:color w:val="333333"/>
          <w:sz w:val="28"/>
          <w:szCs w:val="28"/>
          <w:lang w:eastAsia="ru-RU"/>
        </w:rPr>
        <w:t>«Язык – это мир, в котором живёт человек, это древняя форма общения между людьми»</w:t>
      </w:r>
      <w:r>
        <w:rPr>
          <w:rFonts w:ascii="Times New Roman" w:eastAsia="Times New Roman" w:hAnsi="Times New Roman" w:cs="Times New Roman"/>
          <w:color w:val="333333"/>
          <w:sz w:val="28"/>
          <w:szCs w:val="28"/>
          <w:lang w:eastAsia="ru-RU"/>
        </w:rPr>
        <w:t xml:space="preserve">. Всего в мире насчитывают около 6000 языков. И нам надо сделать так, чтобы все эти языки жили и развивались. Эрзянский и </w:t>
      </w:r>
      <w:proofErr w:type="spellStart"/>
      <w:r>
        <w:rPr>
          <w:rFonts w:ascii="Times New Roman" w:eastAsia="Times New Roman" w:hAnsi="Times New Roman" w:cs="Times New Roman"/>
          <w:color w:val="333333"/>
          <w:sz w:val="28"/>
          <w:szCs w:val="28"/>
          <w:lang w:eastAsia="ru-RU"/>
        </w:rPr>
        <w:t>мокшанский</w:t>
      </w:r>
      <w:proofErr w:type="spellEnd"/>
      <w:r>
        <w:rPr>
          <w:rFonts w:ascii="Times New Roman" w:eastAsia="Times New Roman" w:hAnsi="Times New Roman" w:cs="Times New Roman"/>
          <w:color w:val="333333"/>
          <w:sz w:val="28"/>
          <w:szCs w:val="28"/>
          <w:lang w:eastAsia="ru-RU"/>
        </w:rPr>
        <w:t xml:space="preserve"> языки тоже нужно </w:t>
      </w:r>
      <w:proofErr w:type="gramStart"/>
      <w:r>
        <w:rPr>
          <w:rFonts w:ascii="Times New Roman" w:eastAsia="Times New Roman" w:hAnsi="Times New Roman" w:cs="Times New Roman"/>
          <w:color w:val="333333"/>
          <w:sz w:val="28"/>
          <w:szCs w:val="28"/>
          <w:lang w:eastAsia="ru-RU"/>
        </w:rPr>
        <w:t>сохранить</w:t>
      </w:r>
      <w:proofErr w:type="gramEnd"/>
      <w:r>
        <w:rPr>
          <w:rFonts w:ascii="Times New Roman" w:eastAsia="Times New Roman" w:hAnsi="Times New Roman" w:cs="Times New Roman"/>
          <w:color w:val="333333"/>
          <w:sz w:val="28"/>
          <w:szCs w:val="28"/>
          <w:lang w:eastAsia="ru-RU"/>
        </w:rPr>
        <w:t xml:space="preserve"> во что бы то ни стало. Их нужно любить, чтить и уважать. И пока мы будем общаться на своих родных языках, пока мы будем поддерживать национальное самосознание, языки будут жить и расцветать, как деревья, как леса, которые дают кислород для того, чтобы </w:t>
      </w:r>
      <w:r>
        <w:rPr>
          <w:rFonts w:ascii="Times New Roman" w:eastAsia="Times New Roman" w:hAnsi="Times New Roman" w:cs="Times New Roman"/>
          <w:color w:val="333333"/>
          <w:sz w:val="28"/>
          <w:szCs w:val="28"/>
          <w:lang w:eastAsia="ru-RU"/>
        </w:rPr>
        <w:lastRenderedPageBreak/>
        <w:t xml:space="preserve">развивались, росли и крепли новые деревья, и чтобы новые деревья, в свою очередь, тоже дали плоды для дальнейшего развития!  </w:t>
      </w:r>
    </w:p>
    <w:p w:rsidR="00C72641" w:rsidRDefault="00C72641" w:rsidP="00C7264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lang w:eastAsia="ru-RU"/>
        </w:rPr>
        <w:t xml:space="preserve">   Мало владеть языком, так нужно его хорошо преподать, преподнести, чтобы это послужило своеобразным стимулом для дальнейшего роста и самосовершенствования. Обучение эрзянскому языку является очень интересным и увлекательным. Ученики часто стараются произносить ещё незнакомые фразы и выражения. И мне, как учителю, это доставляет приятное удовольствие. При этом </w:t>
      </w:r>
      <w:r>
        <w:rPr>
          <w:rFonts w:ascii="Times New Roman" w:eastAsia="Times New Roman" w:hAnsi="Times New Roman" w:cs="Times New Roman"/>
          <w:bCs/>
          <w:color w:val="333333"/>
          <w:sz w:val="28"/>
          <w:szCs w:val="28"/>
          <w:lang w:eastAsia="ru-RU"/>
        </w:rPr>
        <w:t>основной целью обучения</w:t>
      </w:r>
      <w:r>
        <w:rPr>
          <w:rFonts w:ascii="Times New Roman" w:eastAsia="Times New Roman" w:hAnsi="Times New Roman" w:cs="Times New Roman"/>
          <w:color w:val="333333"/>
          <w:sz w:val="28"/>
          <w:szCs w:val="28"/>
          <w:lang w:eastAsia="ru-RU"/>
        </w:rPr>
        <w:t xml:space="preserve"> эрзянскому языку является овладение учащимися коммуникативными навыками во всех видах речевой деятельности и развитие способности школьников использовать эрзянский язык как средство общения в диалоге культур. </w:t>
      </w:r>
    </w:p>
    <w:p w:rsidR="00C72641" w:rsidRDefault="00C72641" w:rsidP="00C72641">
      <w:pPr>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color w:val="333333"/>
          <w:sz w:val="28"/>
          <w:szCs w:val="28"/>
          <w:lang w:eastAsia="ru-RU"/>
        </w:rPr>
        <w:t xml:space="preserve">    Цель обучения</w:t>
      </w:r>
      <w:r>
        <w:rPr>
          <w:rFonts w:ascii="Times New Roman" w:eastAsia="Times New Roman" w:hAnsi="Times New Roman" w:cs="Times New Roman"/>
          <w:color w:val="333333"/>
          <w:sz w:val="28"/>
          <w:szCs w:val="28"/>
          <w:lang w:eastAsia="ru-RU"/>
        </w:rPr>
        <w:t xml:space="preserve"> эрзянскому языку раскрывается в единстве взаимосвязанных компонентов: воспитательного, образовательного, развивающего и практического. </w:t>
      </w:r>
      <w:proofErr w:type="gramStart"/>
      <w:r>
        <w:rPr>
          <w:rFonts w:ascii="Times New Roman" w:eastAsia="Times New Roman" w:hAnsi="Times New Roman" w:cs="Times New Roman"/>
          <w:bCs/>
          <w:color w:val="333333"/>
          <w:sz w:val="28"/>
          <w:szCs w:val="28"/>
          <w:lang w:eastAsia="ru-RU"/>
        </w:rPr>
        <w:t>Воспитательный компонент</w:t>
      </w:r>
      <w:r>
        <w:rPr>
          <w:rFonts w:ascii="Times New Roman" w:eastAsia="Times New Roman" w:hAnsi="Times New Roman" w:cs="Times New Roman"/>
          <w:color w:val="333333"/>
          <w:sz w:val="28"/>
          <w:szCs w:val="28"/>
          <w:lang w:eastAsia="ru-RU"/>
        </w:rPr>
        <w:t xml:space="preserve"> создаёт у обучающихся положительное отношение к изучаемому языку и культуре народа, говорящего на данном языке, уважительное отношение к национальным традициям и обычаям.</w:t>
      </w:r>
      <w:proofErr w:type="gramEnd"/>
      <w:r>
        <w:rPr>
          <w:rFonts w:ascii="Times New Roman" w:eastAsia="Times New Roman" w:hAnsi="Times New Roman" w:cs="Times New Roman"/>
          <w:color w:val="333333"/>
          <w:sz w:val="28"/>
          <w:szCs w:val="28"/>
          <w:lang w:eastAsia="ru-RU"/>
        </w:rPr>
        <w:t xml:space="preserve"> Воспитывает при этом такие личностные качества, как открытость и толерантность. </w:t>
      </w:r>
      <w:r>
        <w:rPr>
          <w:rFonts w:ascii="Times New Roman" w:eastAsia="Times New Roman" w:hAnsi="Times New Roman" w:cs="Times New Roman"/>
          <w:bCs/>
          <w:color w:val="333333"/>
          <w:sz w:val="28"/>
          <w:szCs w:val="28"/>
          <w:lang w:eastAsia="ru-RU"/>
        </w:rPr>
        <w:t>Образовательный компонент</w:t>
      </w:r>
      <w:r>
        <w:rPr>
          <w:rFonts w:ascii="Times New Roman" w:eastAsia="Times New Roman" w:hAnsi="Times New Roman" w:cs="Times New Roman"/>
          <w:color w:val="333333"/>
          <w:sz w:val="28"/>
          <w:szCs w:val="28"/>
          <w:lang w:eastAsia="ru-RU"/>
        </w:rPr>
        <w:t xml:space="preserve"> предполагает расширение общеобразовательного кругозора учащихся, их знаний об истории и культуре мордовских народов. А </w:t>
      </w:r>
      <w:r>
        <w:rPr>
          <w:rFonts w:ascii="Times New Roman" w:eastAsia="Times New Roman" w:hAnsi="Times New Roman" w:cs="Times New Roman"/>
          <w:bCs/>
          <w:color w:val="333333"/>
          <w:sz w:val="28"/>
          <w:szCs w:val="28"/>
          <w:lang w:eastAsia="ru-RU"/>
        </w:rPr>
        <w:t>развитие</w:t>
      </w:r>
      <w:r>
        <w:rPr>
          <w:rFonts w:ascii="Times New Roman" w:eastAsia="Times New Roman" w:hAnsi="Times New Roman" w:cs="Times New Roman"/>
          <w:color w:val="333333"/>
          <w:sz w:val="28"/>
          <w:szCs w:val="28"/>
          <w:lang w:eastAsia="ru-RU"/>
        </w:rPr>
        <w:t xml:space="preserve"> учащихся предусматривает формирование интеллектуальных и познавательных способностей. </w:t>
      </w:r>
      <w:r>
        <w:rPr>
          <w:rFonts w:ascii="Times New Roman" w:eastAsia="Times New Roman" w:hAnsi="Times New Roman" w:cs="Times New Roman"/>
          <w:bCs/>
          <w:color w:val="333333"/>
          <w:sz w:val="28"/>
          <w:szCs w:val="28"/>
          <w:lang w:eastAsia="ru-RU"/>
        </w:rPr>
        <w:t xml:space="preserve">Практический результат </w:t>
      </w:r>
      <w:r>
        <w:rPr>
          <w:rFonts w:ascii="Times New Roman" w:eastAsia="Times New Roman" w:hAnsi="Times New Roman" w:cs="Times New Roman"/>
          <w:color w:val="333333"/>
          <w:sz w:val="28"/>
          <w:szCs w:val="28"/>
          <w:lang w:eastAsia="ru-RU"/>
        </w:rPr>
        <w:t xml:space="preserve">обучения заключается в формировании умений устной и письменной речи на эрзянском языке, обеспечивающих основные коммуникативные потребности учащихся. Я полагаю, что с помощью таких целей обучения и выстраивается образовательный процесс. Я стремлюсь обучить своих учеников не только эрзянскому языку, но и ознакомить их с культурой, традициями, обычаями, менталитетом эрзянского народа. </w:t>
      </w:r>
    </w:p>
    <w:p w:rsidR="00C72641" w:rsidRDefault="00C72641" w:rsidP="00C7264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lang w:eastAsia="ru-RU"/>
        </w:rPr>
        <w:t xml:space="preserve">    При изучении эрзянского языка ученикам требуется большое количество материалов. Это могут быть журналы, учебники, книги, рабочие тетради, </w:t>
      </w:r>
      <w:r>
        <w:rPr>
          <w:rFonts w:ascii="Times New Roman" w:eastAsia="Times New Roman" w:hAnsi="Times New Roman" w:cs="Times New Roman"/>
          <w:color w:val="333333"/>
          <w:sz w:val="28"/>
          <w:szCs w:val="28"/>
          <w:lang w:eastAsia="ru-RU"/>
        </w:rPr>
        <w:lastRenderedPageBreak/>
        <w:t>разговорники, детский журнал «</w:t>
      </w:r>
      <w:proofErr w:type="spellStart"/>
      <w:r>
        <w:rPr>
          <w:rFonts w:ascii="Times New Roman" w:eastAsia="Times New Roman" w:hAnsi="Times New Roman" w:cs="Times New Roman"/>
          <w:color w:val="333333"/>
          <w:sz w:val="28"/>
          <w:szCs w:val="28"/>
          <w:lang w:eastAsia="ru-RU"/>
        </w:rPr>
        <w:t>Чилисема</w:t>
      </w:r>
      <w:proofErr w:type="spellEnd"/>
      <w:r>
        <w:rPr>
          <w:rFonts w:ascii="Times New Roman" w:eastAsia="Times New Roman" w:hAnsi="Times New Roman" w:cs="Times New Roman"/>
          <w:color w:val="333333"/>
          <w:sz w:val="28"/>
          <w:szCs w:val="28"/>
          <w:lang w:eastAsia="ru-RU"/>
        </w:rPr>
        <w:t xml:space="preserve">» («Восход солнца») являющиеся своеобразным катализатором в изучении и популяризации языка. </w:t>
      </w:r>
    </w:p>
    <w:p w:rsidR="00C72641" w:rsidRDefault="00C72641" w:rsidP="00C7264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lang w:eastAsia="ru-RU"/>
        </w:rPr>
        <w:t>Значимую роль в обучении эрзянскому языку играют олимпиады. Они стимулируют большое желание изучать предмет, знать его трудности и тонкости. Мои ученики с удовольствием участвуют в олимпиадах</w:t>
      </w:r>
      <w:proofErr w:type="gramStart"/>
      <w:r>
        <w:rPr>
          <w:rFonts w:ascii="Times New Roman" w:eastAsia="Times New Roman" w:hAnsi="Times New Roman" w:cs="Times New Roman"/>
          <w:color w:val="333333"/>
          <w:sz w:val="28"/>
          <w:szCs w:val="28"/>
          <w:lang w:eastAsia="ru-RU"/>
        </w:rPr>
        <w:t xml:space="preserve"> .</w:t>
      </w:r>
      <w:proofErr w:type="gramEnd"/>
      <w:r>
        <w:rPr>
          <w:rFonts w:ascii="Times New Roman" w:eastAsia="Times New Roman" w:hAnsi="Times New Roman" w:cs="Times New Roman"/>
          <w:color w:val="333333"/>
          <w:sz w:val="28"/>
          <w:szCs w:val="28"/>
          <w:lang w:eastAsia="ru-RU"/>
        </w:rPr>
        <w:t xml:space="preserve"> Благодаря этому повышается интерес учащихся к научно-исследовательской деятельности на родном языке, а также к изучению предметов этнокультурной направленности.</w:t>
      </w:r>
    </w:p>
    <w:p w:rsidR="00C72641" w:rsidRDefault="00C72641" w:rsidP="00C72641">
      <w:pPr>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Целесообразность изучения в школе последних достижений науки также считаю одним из ключевых направлений обучения вообще. Мои ученики также принимают участие в различных конкурсах и мероприятиях. Наиболее популярные конкурсы: «Школьники города – науке ХХ</w:t>
      </w:r>
      <w:proofErr w:type="gramStart"/>
      <w:r>
        <w:rPr>
          <w:rFonts w:ascii="Times New Roman" w:eastAsia="Times New Roman" w:hAnsi="Times New Roman" w:cs="Times New Roman"/>
          <w:color w:val="333333"/>
          <w:sz w:val="28"/>
          <w:szCs w:val="28"/>
          <w:lang w:eastAsia="ru-RU"/>
        </w:rPr>
        <w:t>I</w:t>
      </w:r>
      <w:proofErr w:type="gramEnd"/>
      <w:r>
        <w:rPr>
          <w:rFonts w:ascii="Times New Roman" w:eastAsia="Times New Roman" w:hAnsi="Times New Roman" w:cs="Times New Roman"/>
          <w:color w:val="333333"/>
          <w:sz w:val="28"/>
          <w:szCs w:val="28"/>
          <w:lang w:eastAsia="ru-RU"/>
        </w:rPr>
        <w:t xml:space="preserve"> века», исследовательские работы «В узах дружбы 1000 лет», посвящённые празднованию в 1000-летия единения мордовского народа с народами Российского государства. Такие конкурсы привлекают ребят к изучению культуры, истории, традиций; сохраняют и развивают мордовские языки, а также воспитывают национальное самосознание обучающихся, развивают национальный менталитет.</w:t>
      </w:r>
    </w:p>
    <w:p w:rsidR="00C72641" w:rsidRDefault="00C72641" w:rsidP="00C726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Вот уже несколько лет на своих уроках я активно использую ИКТ. Внедрение ИКТ на уроках эрзянского языка помогли мне реализовать идею развивающего обучения. Повысился темп урока, сократилась потеря рабочего времени до минимума, увеличился объем самостоятельной работы, как на уроке, так и при подготовке домашних заданий. Урок получается более ярким и увлекательным. Именно ИКТ позволили мне вместе с моими учениками погрузиться в другой мир, увидеть много нового и интересного, стать активными участниками образовательного процесса. Ведь компьютер-это инструмент с широкими возможностями, позволяющий красочно и интересно изложить материал, подготовить дидактический материал, сопровождающий урок, разработать письменные задания и тесты для учащихся. Информационно- коммуникационные технологии делают </w:t>
      </w:r>
      <w:r>
        <w:rPr>
          <w:rFonts w:ascii="Times New Roman" w:hAnsi="Times New Roman" w:cs="Times New Roman"/>
          <w:sz w:val="28"/>
          <w:szCs w:val="28"/>
        </w:rPr>
        <w:lastRenderedPageBreak/>
        <w:t>возможным удовлетворить множество познавательных потребностей. Немаловажную роль в приобретении учащимися глубоких и прочных знаний играет организация учебной деятельности школьников на уроках, правильный выбор учителем методов, приемов и средств обучения. Эффективными средствами активизации познавательной деятельности включения ребёнка в процессе творчества на уроке являются:</w:t>
      </w:r>
    </w:p>
    <w:p w:rsidR="00C72641" w:rsidRDefault="00C72641" w:rsidP="00C726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игровая деятельность </w:t>
      </w:r>
    </w:p>
    <w:p w:rsidR="00C72641" w:rsidRDefault="00C72641" w:rsidP="00C726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создание положительных эмоциональных ситуаций (учащиеся поощряются, пишутся положительные отзывы родителям и другое);</w:t>
      </w:r>
    </w:p>
    <w:p w:rsidR="00C72641" w:rsidRDefault="00C72641" w:rsidP="00C726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работа в парах (при чтении диалогов);</w:t>
      </w:r>
    </w:p>
    <w:p w:rsidR="00C72641" w:rsidRDefault="00C72641" w:rsidP="00C726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проблемное обучение;</w:t>
      </w:r>
    </w:p>
    <w:p w:rsidR="00C72641" w:rsidRDefault="00C72641" w:rsidP="00C726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-конкурсы (на лучшего чтеца, на знание большего количества слов на эрзянском языке по данной теме и другое);</w:t>
      </w:r>
    </w:p>
    <w:p w:rsidR="00C72641" w:rsidRDefault="00C72641" w:rsidP="00C72641">
      <w:pPr>
        <w:spacing w:after="0" w:line="360" w:lineRule="auto"/>
        <w:jc w:val="both"/>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-взаимопроверка выполненных работ (при проверке самостоятельных работ в 5 классе).</w:t>
      </w:r>
    </w:p>
    <w:p w:rsidR="00C72641" w:rsidRDefault="00C72641" w:rsidP="00C72641">
      <w:pPr>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С помощью различной информации я с учениками узнаю о происходящих в республике изменениях. Многие из ребят регулярно просматривают телепередачи на местном телевидении: «Од </w:t>
      </w:r>
      <w:proofErr w:type="spellStart"/>
      <w:r>
        <w:rPr>
          <w:rFonts w:ascii="Times New Roman" w:eastAsia="Times New Roman" w:hAnsi="Times New Roman" w:cs="Times New Roman"/>
          <w:color w:val="333333"/>
          <w:sz w:val="28"/>
          <w:szCs w:val="28"/>
          <w:lang w:eastAsia="ru-RU"/>
        </w:rPr>
        <w:t>пинге</w:t>
      </w:r>
      <w:proofErr w:type="spellEnd"/>
      <w:r>
        <w:rPr>
          <w:rFonts w:ascii="Times New Roman" w:eastAsia="Times New Roman" w:hAnsi="Times New Roman" w:cs="Times New Roman"/>
          <w:color w:val="333333"/>
          <w:sz w:val="28"/>
          <w:szCs w:val="28"/>
          <w:lang w:eastAsia="ru-RU"/>
        </w:rPr>
        <w:t>», «</w:t>
      </w:r>
      <w:proofErr w:type="spellStart"/>
      <w:r>
        <w:rPr>
          <w:rFonts w:ascii="Times New Roman" w:eastAsia="Times New Roman" w:hAnsi="Times New Roman" w:cs="Times New Roman"/>
          <w:color w:val="333333"/>
          <w:sz w:val="28"/>
          <w:szCs w:val="28"/>
          <w:lang w:eastAsia="ru-RU"/>
        </w:rPr>
        <w:t>Мордовиянь</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кулят</w:t>
      </w:r>
      <w:proofErr w:type="spellEnd"/>
      <w:r>
        <w:rPr>
          <w:rFonts w:ascii="Times New Roman" w:eastAsia="Times New Roman" w:hAnsi="Times New Roman" w:cs="Times New Roman"/>
          <w:color w:val="333333"/>
          <w:sz w:val="28"/>
          <w:szCs w:val="28"/>
          <w:lang w:eastAsia="ru-RU"/>
        </w:rPr>
        <w:t>» и «</w:t>
      </w:r>
      <w:proofErr w:type="spellStart"/>
      <w:r>
        <w:rPr>
          <w:rFonts w:ascii="Times New Roman" w:eastAsia="Times New Roman" w:hAnsi="Times New Roman" w:cs="Times New Roman"/>
          <w:color w:val="333333"/>
          <w:sz w:val="28"/>
          <w:szCs w:val="28"/>
          <w:lang w:eastAsia="ru-RU"/>
        </w:rPr>
        <w:t>Сияжар</w:t>
      </w:r>
      <w:proofErr w:type="spellEnd"/>
      <w:r>
        <w:rPr>
          <w:rFonts w:ascii="Times New Roman" w:eastAsia="Times New Roman" w:hAnsi="Times New Roman" w:cs="Times New Roman"/>
          <w:color w:val="333333"/>
          <w:sz w:val="28"/>
          <w:szCs w:val="28"/>
          <w:lang w:eastAsia="ru-RU"/>
        </w:rPr>
        <w:t xml:space="preserve">». </w:t>
      </w:r>
    </w:p>
    <w:p w:rsidR="00C72641" w:rsidRDefault="00C72641" w:rsidP="00C72641">
      <w:pPr>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Моим ученикам интересно изучать эрзянский язык. Мы с удовольствием учим считалки, поём песни, читаем стихотворения, смотрим документальные фильмы и мультфильмы. Когда видишь желание детей учить родной предмет, сразу вспыхивает большая национальная гордость за себя и своих подопечных. Для различных групп учащихся я выбираю самые разнообразные методы обучения. С одарёнными детьми целенаправленно готовлюсь к олимпиадам и творческим конкурсам. Вместе читаем и переводим тексты, составляем диалоги, выполняем тестирование, обсуждаем различные события и новости. Кроме этого с остальными школьниками рисуем рисунки, устраиваем выставки, говорим об эрзянской одежде, о финно-угорских народных состязаниях, песнях, танцах, о национальной </w:t>
      </w:r>
      <w:r>
        <w:rPr>
          <w:rFonts w:ascii="Times New Roman" w:eastAsia="Times New Roman" w:hAnsi="Times New Roman" w:cs="Times New Roman"/>
          <w:color w:val="333333"/>
          <w:sz w:val="28"/>
          <w:szCs w:val="28"/>
          <w:lang w:eastAsia="ru-RU"/>
        </w:rPr>
        <w:lastRenderedPageBreak/>
        <w:t xml:space="preserve">кухне, о родственных финно-угорских народах. Конечно, не всем ребятам удаётся проявить свои знания в сфере эрзянского языка, тем не </w:t>
      </w:r>
      <w:proofErr w:type="gramStart"/>
      <w:r>
        <w:rPr>
          <w:rFonts w:ascii="Times New Roman" w:eastAsia="Times New Roman" w:hAnsi="Times New Roman" w:cs="Times New Roman"/>
          <w:color w:val="333333"/>
          <w:sz w:val="28"/>
          <w:szCs w:val="28"/>
          <w:lang w:eastAsia="ru-RU"/>
        </w:rPr>
        <w:t>менее</w:t>
      </w:r>
      <w:proofErr w:type="gramEnd"/>
      <w:r>
        <w:rPr>
          <w:rFonts w:ascii="Times New Roman" w:eastAsia="Times New Roman" w:hAnsi="Times New Roman" w:cs="Times New Roman"/>
          <w:color w:val="333333"/>
          <w:sz w:val="28"/>
          <w:szCs w:val="28"/>
          <w:lang w:eastAsia="ru-RU"/>
        </w:rPr>
        <w:t xml:space="preserve"> я стараюсь преподнести свой предмет «вкусным, сочным и аппетитным». В конце каждого урока дети задают различные вопросы об эрзянах, мокшанах, финно-</w:t>
      </w:r>
      <w:proofErr w:type="spellStart"/>
      <w:r>
        <w:rPr>
          <w:rFonts w:ascii="Times New Roman" w:eastAsia="Times New Roman" w:hAnsi="Times New Roman" w:cs="Times New Roman"/>
          <w:color w:val="333333"/>
          <w:sz w:val="28"/>
          <w:szCs w:val="28"/>
          <w:lang w:eastAsia="ru-RU"/>
        </w:rPr>
        <w:t>уграх</w:t>
      </w:r>
      <w:proofErr w:type="spellEnd"/>
      <w:r>
        <w:rPr>
          <w:rFonts w:ascii="Times New Roman" w:eastAsia="Times New Roman" w:hAnsi="Times New Roman" w:cs="Times New Roman"/>
          <w:color w:val="333333"/>
          <w:sz w:val="28"/>
          <w:szCs w:val="28"/>
          <w:lang w:eastAsia="ru-RU"/>
        </w:rPr>
        <w:t xml:space="preserve">, воине </w:t>
      </w:r>
      <w:proofErr w:type="spellStart"/>
      <w:r>
        <w:rPr>
          <w:rFonts w:ascii="Times New Roman" w:eastAsia="Times New Roman" w:hAnsi="Times New Roman" w:cs="Times New Roman"/>
          <w:color w:val="333333"/>
          <w:sz w:val="28"/>
          <w:szCs w:val="28"/>
          <w:lang w:eastAsia="ru-RU"/>
        </w:rPr>
        <w:t>Тюштя</w:t>
      </w:r>
      <w:proofErr w:type="spellEnd"/>
      <w:r>
        <w:rPr>
          <w:rFonts w:ascii="Times New Roman" w:eastAsia="Times New Roman" w:hAnsi="Times New Roman" w:cs="Times New Roman"/>
          <w:color w:val="333333"/>
          <w:sz w:val="28"/>
          <w:szCs w:val="28"/>
          <w:lang w:eastAsia="ru-RU"/>
        </w:rPr>
        <w:t xml:space="preserve">, трубе </w:t>
      </w:r>
      <w:proofErr w:type="spellStart"/>
      <w:r>
        <w:rPr>
          <w:rFonts w:ascii="Times New Roman" w:eastAsia="Times New Roman" w:hAnsi="Times New Roman" w:cs="Times New Roman"/>
          <w:color w:val="333333"/>
          <w:sz w:val="28"/>
          <w:szCs w:val="28"/>
          <w:lang w:eastAsia="ru-RU"/>
        </w:rPr>
        <w:t>торама</w:t>
      </w:r>
      <w:proofErr w:type="spellEnd"/>
      <w:r>
        <w:rPr>
          <w:rFonts w:ascii="Times New Roman" w:eastAsia="Times New Roman" w:hAnsi="Times New Roman" w:cs="Times New Roman"/>
          <w:color w:val="333333"/>
          <w:sz w:val="28"/>
          <w:szCs w:val="28"/>
          <w:lang w:eastAsia="ru-RU"/>
        </w:rPr>
        <w:t xml:space="preserve">, говорят о своих предках, о своей семье, о своей деревне. Это своеобразный «десерт» к полученному «обеду». И всё-таки большое удовольствие быть учителем эрзянского языка! </w:t>
      </w:r>
    </w:p>
    <w:p w:rsidR="00C72641" w:rsidRDefault="00C72641" w:rsidP="00C72641">
      <w:pPr>
        <w:spacing w:after="0" w:line="360" w:lineRule="auto"/>
        <w:jc w:val="both"/>
        <w:rPr>
          <w:rFonts w:ascii="Times New Roman" w:hAnsi="Times New Roman" w:cs="Times New Roman"/>
          <w:sz w:val="28"/>
          <w:szCs w:val="28"/>
        </w:rPr>
      </w:pPr>
    </w:p>
    <w:p w:rsidR="00C72641" w:rsidRDefault="00C72641" w:rsidP="00C72641">
      <w:pPr>
        <w:spacing w:after="0" w:line="360" w:lineRule="auto"/>
        <w:jc w:val="both"/>
        <w:rPr>
          <w:rFonts w:ascii="Times New Roman" w:hAnsi="Times New Roman" w:cs="Times New Roman"/>
          <w:sz w:val="28"/>
          <w:szCs w:val="28"/>
        </w:rPr>
      </w:pPr>
    </w:p>
    <w:p w:rsidR="00C72641" w:rsidRDefault="00C72641" w:rsidP="00C72641">
      <w:pPr>
        <w:spacing w:after="0" w:line="360" w:lineRule="auto"/>
        <w:jc w:val="both"/>
        <w:rPr>
          <w:rFonts w:ascii="Times New Roman" w:hAnsi="Times New Roman" w:cs="Times New Roman"/>
          <w:sz w:val="28"/>
          <w:szCs w:val="28"/>
        </w:rPr>
      </w:pPr>
    </w:p>
    <w:p w:rsidR="00C72641" w:rsidRDefault="00C72641" w:rsidP="00C72641">
      <w:pPr>
        <w:spacing w:after="0" w:line="360" w:lineRule="auto"/>
        <w:jc w:val="both"/>
        <w:rPr>
          <w:rFonts w:ascii="Times New Roman" w:hAnsi="Times New Roman" w:cs="Times New Roman"/>
          <w:sz w:val="28"/>
          <w:szCs w:val="28"/>
        </w:rPr>
      </w:pPr>
    </w:p>
    <w:p w:rsidR="00C72641" w:rsidRDefault="00C72641" w:rsidP="00C726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rsidR="00C72641" w:rsidRDefault="00C72641" w:rsidP="00C72641">
      <w:pPr>
        <w:spacing w:after="0" w:line="360" w:lineRule="auto"/>
        <w:jc w:val="both"/>
        <w:rPr>
          <w:rFonts w:ascii="Times New Roman" w:hAnsi="Times New Roman" w:cs="Times New Roman"/>
          <w:sz w:val="28"/>
          <w:szCs w:val="28"/>
        </w:rPr>
      </w:pPr>
    </w:p>
    <w:p w:rsidR="00C72641" w:rsidRDefault="00C72641" w:rsidP="00C726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rsidR="00C5207D" w:rsidRDefault="001E194B"/>
    <w:sectPr w:rsidR="00C5207D" w:rsidSect="005160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72641"/>
    <w:rsid w:val="001E194B"/>
    <w:rsid w:val="0051601D"/>
    <w:rsid w:val="009F79B0"/>
    <w:rsid w:val="00B37102"/>
    <w:rsid w:val="00C72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6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43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1198</Words>
  <Characters>6832</Characters>
  <Application>Microsoft Office Word</Application>
  <DocSecurity>0</DocSecurity>
  <Lines>56</Lines>
  <Paragraphs>16</Paragraphs>
  <ScaleCrop>false</ScaleCrop>
  <Company>School</Company>
  <LinksUpToDate>false</LinksUpToDate>
  <CharactersWithSpaces>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NIGA</cp:lastModifiedBy>
  <cp:revision>4</cp:revision>
  <dcterms:created xsi:type="dcterms:W3CDTF">2015-10-05T16:03:00Z</dcterms:created>
  <dcterms:modified xsi:type="dcterms:W3CDTF">2015-10-05T19:18:00Z</dcterms:modified>
</cp:coreProperties>
</file>