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21" w:rsidRPr="000557C9" w:rsidRDefault="000557C9">
      <w:pPr>
        <w:rPr>
          <w:lang w:val="en-US"/>
        </w:rPr>
      </w:pPr>
      <w:r w:rsidRPr="000557C9">
        <w:rPr>
          <w:u w:val="single"/>
        </w:rPr>
        <w:t>Бесплатные онлайн курсы:</w:t>
      </w:r>
      <w:r w:rsidRPr="000557C9">
        <w:br/>
      </w:r>
      <w:r w:rsidRPr="000557C9">
        <w:br/>
      </w:r>
      <w:hyperlink r:id="rId5" w:tgtFrame="_blank" w:history="1">
        <w:r w:rsidRPr="000557C9">
          <w:rPr>
            <w:rStyle w:val="a3"/>
          </w:rPr>
          <w:t>mid.edu</w:t>
        </w:r>
      </w:hyperlink>
      <w:r w:rsidRPr="000557C9">
        <w:br/>
      </w:r>
      <w:hyperlink r:id="rId6" w:tgtFrame="_blank" w:history="1">
        <w:r w:rsidRPr="000557C9">
          <w:rPr>
            <w:rStyle w:val="a3"/>
          </w:rPr>
          <w:t>open.ac.uk</w:t>
        </w:r>
      </w:hyperlink>
      <w:r w:rsidRPr="000557C9">
        <w:br/>
      </w:r>
      <w:hyperlink r:id="rId7" w:tgtFrame="_blank" w:history="1">
        <w:r w:rsidRPr="000557C9">
          <w:rPr>
            <w:rStyle w:val="a3"/>
          </w:rPr>
          <w:t>cmu.edu</w:t>
        </w:r>
      </w:hyperlink>
      <w:r w:rsidRPr="000557C9">
        <w:br/>
      </w:r>
      <w:hyperlink r:id="rId8" w:tgtFrame="_blank" w:history="1">
        <w:r w:rsidRPr="000557C9">
          <w:rPr>
            <w:rStyle w:val="a3"/>
          </w:rPr>
          <w:t>bufts.edu</w:t>
        </w:r>
      </w:hyperlink>
      <w:r w:rsidRPr="000557C9">
        <w:br/>
      </w:r>
      <w:hyperlink r:id="rId9" w:tgtFrame="_blank" w:history="1">
        <w:r w:rsidRPr="000557C9">
          <w:rPr>
            <w:rStyle w:val="a3"/>
          </w:rPr>
          <w:t>berkeley.edu</w:t>
        </w:r>
      </w:hyperlink>
      <w:r w:rsidRPr="000557C9">
        <w:br/>
      </w:r>
      <w:hyperlink r:id="rId10" w:tgtFrame="_blank" w:history="1">
        <w:r w:rsidRPr="000557C9">
          <w:rPr>
            <w:rStyle w:val="a3"/>
          </w:rPr>
          <w:t>usu.edu</w:t>
        </w:r>
      </w:hyperlink>
      <w:r w:rsidRPr="000557C9">
        <w:br/>
      </w:r>
      <w:hyperlink r:id="rId11" w:tgtFrame="_blank" w:history="1">
        <w:r w:rsidRPr="000557C9">
          <w:rPr>
            <w:rStyle w:val="a3"/>
          </w:rPr>
          <w:t>kurtztownsbdc.org</w:t>
        </w:r>
      </w:hyperlink>
      <w:r w:rsidRPr="000557C9">
        <w:br/>
      </w:r>
      <w:hyperlink r:id="rId12" w:tgtFrame="_blank" w:history="1">
        <w:r w:rsidRPr="000557C9">
          <w:rPr>
            <w:rStyle w:val="a3"/>
          </w:rPr>
          <w:t>usq.edu.au</w:t>
        </w:r>
      </w:hyperlink>
      <w:r w:rsidRPr="000557C9">
        <w:br/>
      </w:r>
      <w:hyperlink r:id="rId13" w:tgtFrame="_blank" w:history="1">
        <w:r w:rsidRPr="000557C9">
          <w:rPr>
            <w:rStyle w:val="a3"/>
          </w:rPr>
          <w:t>uci.edu</w:t>
        </w:r>
        <w:proofErr w:type="gramStart"/>
      </w:hyperlink>
      <w:r w:rsidRPr="000557C9">
        <w:br/>
      </w:r>
      <w:r w:rsidRPr="000557C9">
        <w:rPr>
          <w:u w:val="single"/>
        </w:rPr>
        <w:br/>
        <w:t>Т</w:t>
      </w:r>
      <w:proofErr w:type="gramEnd"/>
      <w:r w:rsidRPr="000557C9">
        <w:rPr>
          <w:u w:val="single"/>
        </w:rPr>
        <w:t>е, в которых участвовала сама:</w:t>
      </w:r>
      <w:r w:rsidRPr="000557C9">
        <w:br/>
      </w:r>
      <w:hyperlink r:id="rId14" w:tgtFrame="_blank" w:history="1">
        <w:r w:rsidRPr="000557C9">
          <w:rPr>
            <w:rStyle w:val="a3"/>
          </w:rPr>
          <w:t>https://class.coursera.org</w:t>
        </w:r>
      </w:hyperlink>
      <w:r w:rsidRPr="000557C9">
        <w:br/>
      </w:r>
      <w:hyperlink r:id="rId15" w:tgtFrame="_blank" w:history="1">
        <w:r w:rsidRPr="000557C9">
          <w:rPr>
            <w:rStyle w:val="a3"/>
          </w:rPr>
          <w:t>https://www.futurelearn.com/course/upcoming</w:t>
        </w:r>
      </w:hyperlink>
      <w:r w:rsidRPr="000557C9">
        <w:br/>
      </w:r>
      <w:hyperlink r:id="rId16" w:tgtFrame="_blank" w:history="1">
        <w:r w:rsidRPr="000557C9">
          <w:rPr>
            <w:rStyle w:val="a3"/>
          </w:rPr>
          <w:t>https://class.stanford.edu</w:t>
        </w:r>
      </w:hyperlink>
      <w:r w:rsidRPr="000557C9">
        <w:br/>
      </w:r>
      <w:hyperlink r:id="rId17" w:tgtFrame="_blank" w:history="1">
        <w:r w:rsidRPr="000557C9">
          <w:rPr>
            <w:rStyle w:val="a3"/>
          </w:rPr>
          <w:t>http://www.openculture.com/freeonlinecourses</w:t>
        </w:r>
      </w:hyperlink>
      <w:r w:rsidRPr="000557C9">
        <w:t xml:space="preserve">  - здесь их тысячи, замечательный ресурс</w:t>
      </w:r>
      <w:r>
        <w:rPr>
          <w:lang w:val="en-US"/>
        </w:rPr>
        <w:t>.</w:t>
      </w:r>
      <w:bookmarkStart w:id="0" w:name="_GoBack"/>
      <w:bookmarkEnd w:id="0"/>
    </w:p>
    <w:sectPr w:rsidR="00E54421" w:rsidRPr="0005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A"/>
    <w:rsid w:val="000557C9"/>
    <w:rsid w:val="007053EA"/>
    <w:rsid w:val="00E5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dk?cmd=logExternal&amp;st._aid=Conversations_Openlink&amp;st.name=externalLinkRedirect&amp;st.link=http%3A%2F%2Fbufts.edu" TargetMode="External"/><Relationship Id="rId13" Type="http://schemas.openxmlformats.org/officeDocument/2006/relationships/hyperlink" Target="http://ok.ru/dk?cmd=logExternal&amp;st._aid=Conversations_Openlink&amp;st.name=externalLinkRedirect&amp;st.link=http%3A%2F%2Fuci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.ru/dk?cmd=logExternal&amp;st._aid=Conversations_Openlink&amp;st.name=externalLinkRedirect&amp;st.link=http%3A%2F%2Fcmu.edu" TargetMode="External"/><Relationship Id="rId12" Type="http://schemas.openxmlformats.org/officeDocument/2006/relationships/hyperlink" Target="http://ok.ru/dk?cmd=logExternal&amp;st._aid=Conversations_Openlink&amp;st.name=externalLinkRedirect&amp;st.link=http%3A%2F%2Fusq.edu.au" TargetMode="External"/><Relationship Id="rId17" Type="http://schemas.openxmlformats.org/officeDocument/2006/relationships/hyperlink" Target="http://ok.ru/dk?cmd=logExternal&amp;st._aid=Conversations_Openlink&amp;st.name=externalLinkRedirect&amp;st.link=http%3A%2F%2Fwww.openculture.com%2Ffreeonlinecours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k.ru/dk?cmd=logExternal&amp;st._aid=Conversations_Openlink&amp;st.name=externalLinkRedirect&amp;st.link=https%3A%2F%2Fclass.stanford.edu" TargetMode="External"/><Relationship Id="rId1" Type="http://schemas.openxmlformats.org/officeDocument/2006/relationships/styles" Target="styles.xml"/><Relationship Id="rId6" Type="http://schemas.openxmlformats.org/officeDocument/2006/relationships/hyperlink" Target="http://ok.ru/dk?cmd=logExternal&amp;st._aid=Conversations_Openlink&amp;st.name=externalLinkRedirect&amp;st.link=http%3A%2F%2Fopen.ac.uk" TargetMode="External"/><Relationship Id="rId11" Type="http://schemas.openxmlformats.org/officeDocument/2006/relationships/hyperlink" Target="http://ok.ru/dk?cmd=logExternal&amp;st._aid=Conversations_Openlink&amp;st.name=externalLinkRedirect&amp;st.link=http%3A%2F%2Fkurtztownsbdc.org" TargetMode="External"/><Relationship Id="rId5" Type="http://schemas.openxmlformats.org/officeDocument/2006/relationships/hyperlink" Target="http://ok.ru/dk?cmd=logExternal&amp;st._aid=Conversations_Openlink&amp;st.name=externalLinkRedirect&amp;st.link=http%3A%2F%2Fmid.edu" TargetMode="External"/><Relationship Id="rId15" Type="http://schemas.openxmlformats.org/officeDocument/2006/relationships/hyperlink" Target="http://ok.ru/dk?cmd=logExternal&amp;st._aid=Conversations_Openlink&amp;st.name=externalLinkRedirect&amp;st.link=https%3A%2F%2Fwww.futurelearn.com%2Fcourse%2Fupcoming" TargetMode="External"/><Relationship Id="rId10" Type="http://schemas.openxmlformats.org/officeDocument/2006/relationships/hyperlink" Target="http://ok.ru/dk?cmd=logExternal&amp;st._aid=Conversations_Openlink&amp;st.name=externalLinkRedirect&amp;st.link=http%3A%2F%2Fusu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k.ru/dk?cmd=logExternal&amp;st._aid=Conversations_Openlink&amp;st.name=externalLinkRedirect&amp;st.link=http%3A%2F%2Fberkeley.edu" TargetMode="External"/><Relationship Id="rId14" Type="http://schemas.openxmlformats.org/officeDocument/2006/relationships/hyperlink" Target="http://ok.ru/dk?cmd=logExternal&amp;st._aid=Conversations_Openlink&amp;st.name=externalLinkRedirect&amp;st.link=https%3A%2F%2Fclass.courser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2015-09-20T16:59:00Z</dcterms:created>
  <dcterms:modified xsi:type="dcterms:W3CDTF">2015-09-20T17:56:00Z</dcterms:modified>
</cp:coreProperties>
</file>