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5" w:rsidRPr="00963915" w:rsidRDefault="001016E5" w:rsidP="009639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1016E5" w:rsidRPr="00963915" w:rsidRDefault="001016E5" w:rsidP="009639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№32»</w:t>
      </w:r>
    </w:p>
    <w:p w:rsidR="001016E5" w:rsidRPr="00963915" w:rsidRDefault="001016E5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>г. Подольск</w:t>
      </w: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УТВЕРЖДАЮ</w:t>
      </w:r>
    </w:p>
    <w:p w:rsidR="001016E5" w:rsidRPr="00963915" w:rsidRDefault="001016E5" w:rsidP="0096391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 xml:space="preserve">Директор  ___________  С.И. </w:t>
      </w:r>
      <w:proofErr w:type="spellStart"/>
      <w:r w:rsidRPr="00963915">
        <w:rPr>
          <w:rFonts w:ascii="Times New Roman" w:hAnsi="Times New Roman"/>
          <w:sz w:val="28"/>
          <w:szCs w:val="28"/>
          <w:lang w:val="ru-RU"/>
        </w:rPr>
        <w:t>Тухватулина</w:t>
      </w:r>
      <w:proofErr w:type="spellEnd"/>
    </w:p>
    <w:p w:rsidR="001016E5" w:rsidRPr="00963915" w:rsidRDefault="001016E5" w:rsidP="0096391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 xml:space="preserve">    Приказ №              от«__»_________20___г                                </w:t>
      </w: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4" w:rsidRPr="00963915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4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Pr="00963915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4" w:rsidRPr="00963915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:rsidR="001016E5" w:rsidRPr="00963915" w:rsidRDefault="00F2609D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1</w:t>
      </w:r>
      <w:r w:rsidR="001016E5" w:rsidRPr="00963915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(базовый уровень)</w:t>
      </w:r>
    </w:p>
    <w:p w:rsidR="001016E5" w:rsidRPr="00963915" w:rsidRDefault="001016E5" w:rsidP="009639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3915">
        <w:rPr>
          <w:rFonts w:ascii="Times New Roman" w:hAnsi="Times New Roman"/>
          <w:sz w:val="28"/>
          <w:szCs w:val="28"/>
          <w:lang w:val="ru-RU"/>
        </w:rPr>
        <w:t>(</w:t>
      </w:r>
      <w:r w:rsidR="00F2609D" w:rsidRPr="00963915">
        <w:rPr>
          <w:rFonts w:ascii="Times New Roman" w:hAnsi="Times New Roman"/>
          <w:sz w:val="28"/>
          <w:szCs w:val="28"/>
          <w:lang w:val="ru-RU"/>
        </w:rPr>
        <w:t>99</w:t>
      </w:r>
      <w:r w:rsidRPr="00963915">
        <w:rPr>
          <w:rFonts w:ascii="Times New Roman" w:hAnsi="Times New Roman"/>
          <w:sz w:val="28"/>
          <w:szCs w:val="28"/>
          <w:lang w:val="ru-RU"/>
        </w:rPr>
        <w:t>ч ,3 часа в неделю)</w:t>
      </w:r>
    </w:p>
    <w:p w:rsidR="001016E5" w:rsidRPr="00963915" w:rsidRDefault="001016E5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2068" w:rsidRDefault="002A779A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учитель физической культуры </w:t>
      </w:r>
    </w:p>
    <w:p w:rsidR="002A779A" w:rsidRDefault="00D17CC4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первой</w:t>
      </w:r>
      <w:r w:rsidR="002A779A">
        <w:rPr>
          <w:rFonts w:ascii="Times New Roman" w:hAnsi="Times New Roman"/>
          <w:sz w:val="28"/>
          <w:szCs w:val="28"/>
          <w:lang w:val="ru-RU"/>
        </w:rPr>
        <w:t xml:space="preserve"> категории </w:t>
      </w:r>
    </w:p>
    <w:p w:rsidR="002A779A" w:rsidRDefault="00D17CC4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Михеев Александр Сергеевич</w:t>
      </w: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D17CC4">
        <w:rPr>
          <w:rFonts w:ascii="Times New Roman" w:hAnsi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D17C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17CC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1E44A8" w:rsidRPr="00963915" w:rsidRDefault="001E44A8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t>Содержание</w:t>
      </w:r>
    </w:p>
    <w:p w:rsidR="00C26AD6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5F6787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ab/>
      </w:r>
      <w:r w:rsidR="006E2068">
        <w:rPr>
          <w:rFonts w:ascii="Times New Roman" w:hAnsi="Times New Roman"/>
          <w:sz w:val="28"/>
          <w:szCs w:val="28"/>
          <w:lang w:val="ru-RU"/>
        </w:rPr>
        <w:t>6</w:t>
      </w:r>
    </w:p>
    <w:p w:rsidR="00FE5B67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планирование………………………………………………………………</w:t>
      </w:r>
      <w:r w:rsidR="00A90EA0">
        <w:rPr>
          <w:rFonts w:ascii="Times New Roman" w:hAnsi="Times New Roman"/>
          <w:sz w:val="28"/>
          <w:szCs w:val="28"/>
          <w:lang w:val="ru-RU"/>
        </w:rPr>
        <w:t>10</w:t>
      </w:r>
    </w:p>
    <w:p w:rsidR="00C26AD6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A90EA0">
        <w:rPr>
          <w:rFonts w:ascii="Times New Roman" w:hAnsi="Times New Roman"/>
          <w:sz w:val="28"/>
          <w:szCs w:val="28"/>
          <w:lang w:val="ru-RU"/>
        </w:rPr>
        <w:t>Планируемые результаты…………………………………………….…</w:t>
      </w:r>
      <w:r w:rsidR="00F335A5">
        <w:rPr>
          <w:rFonts w:ascii="Times New Roman" w:hAnsi="Times New Roman"/>
          <w:sz w:val="28"/>
          <w:szCs w:val="28"/>
          <w:lang w:val="ru-RU"/>
        </w:rPr>
        <w:t>33</w:t>
      </w:r>
    </w:p>
    <w:p w:rsidR="00695E40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5.Система оценки достижений планируемых результатов         </w:t>
      </w:r>
    </w:p>
    <w:p w:rsidR="00695E40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освоения  предмета</w:t>
      </w:r>
      <w:r w:rsidR="000574F7">
        <w:rPr>
          <w:rFonts w:ascii="Times New Roman" w:hAnsi="Times New Roman"/>
          <w:sz w:val="28"/>
          <w:szCs w:val="28"/>
          <w:lang w:val="ru-RU"/>
        </w:rPr>
        <w:t>.</w:t>
      </w:r>
      <w:r w:rsidR="00181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4F7">
        <w:rPr>
          <w:rFonts w:ascii="Times New Roman" w:hAnsi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/>
          <w:sz w:val="28"/>
          <w:szCs w:val="28"/>
          <w:lang w:val="ru-RU"/>
        </w:rPr>
        <w:t xml:space="preserve"> оценивания……………………………..</w:t>
      </w:r>
      <w:r w:rsidR="00A90EA0">
        <w:rPr>
          <w:rFonts w:ascii="Times New Roman" w:hAnsi="Times New Roman"/>
          <w:sz w:val="28"/>
          <w:szCs w:val="28"/>
          <w:lang w:val="ru-RU"/>
        </w:rPr>
        <w:t>.34</w:t>
      </w:r>
    </w:p>
    <w:p w:rsidR="006F2ECA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F72235" w:rsidRPr="00963915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и учебно-методическое обеспечение </w:t>
      </w:r>
    </w:p>
    <w:p w:rsidR="00C26AD6" w:rsidRDefault="00A90EA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образовательного процесса ………………………………………………</w:t>
      </w:r>
      <w:r w:rsidR="00F335A5">
        <w:rPr>
          <w:rFonts w:ascii="Times New Roman" w:hAnsi="Times New Roman"/>
          <w:sz w:val="28"/>
          <w:szCs w:val="28"/>
          <w:lang w:val="ru-RU"/>
        </w:rPr>
        <w:t>36</w:t>
      </w:r>
      <w:bookmarkStart w:id="0" w:name="_GoBack"/>
      <w:bookmarkEnd w:id="0"/>
    </w:p>
    <w:p w:rsidR="00C1609F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09F" w:rsidRPr="006E2068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E2C" w:rsidRDefault="00537E2C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963915" w:rsidRDefault="00963915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B42E28" w:rsidRPr="00963915" w:rsidRDefault="00C8177E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E50D0F" w:rsidRPr="00963915" w:rsidRDefault="00E50D0F" w:rsidP="00963915">
      <w:pPr>
        <w:ind w:right="-1"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Рабочая програ</w:t>
      </w:r>
      <w:r w:rsidR="00470466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мма по физической культуре для </w:t>
      </w:r>
      <w:r w:rsidR="000A2B14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1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 класса общеобразовательной школы составлена на основании следующих нормативно-правовых документов: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ab/>
      </w:r>
    </w:p>
    <w:p w:rsidR="00E50D0F" w:rsidRPr="00963915" w:rsidRDefault="00E50D0F" w:rsidP="00963915">
      <w:pPr>
        <w:numPr>
          <w:ilvl w:val="0"/>
          <w:numId w:val="22"/>
        </w:numPr>
        <w:ind w:right="838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Закон «Об образовании в Российской Федерации» от 29.12.2012 г.</w:t>
      </w:r>
    </w:p>
    <w:p w:rsidR="00E50D0F" w:rsidRPr="00E50D0F" w:rsidRDefault="00E50D0F" w:rsidP="00963915">
      <w:pPr>
        <w:ind w:right="-1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№273-03, статья 11 (п.1,2,3) «Федеральные государственные образовательные стандарты и федеральные государственные требования. </w:t>
      </w:r>
      <w:proofErr w:type="spellStart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>Образовательные</w:t>
      </w:r>
      <w:proofErr w:type="spellEnd"/>
      <w:r w:rsidR="00D17CC4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>стандарты</w:t>
      </w:r>
      <w:proofErr w:type="spellEnd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>статья</w:t>
      </w:r>
      <w:proofErr w:type="spellEnd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12 (п.1, 3</w:t>
      </w:r>
      <w:proofErr w:type="gramStart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>,5</w:t>
      </w:r>
      <w:proofErr w:type="gramEnd"/>
      <w:r w:rsidRPr="00E50D0F">
        <w:rPr>
          <w:rFonts w:ascii="Times New Roman" w:eastAsia="Tahoma" w:hAnsi="Times New Roman"/>
          <w:color w:val="000000"/>
          <w:sz w:val="28"/>
          <w:szCs w:val="28"/>
          <w:lang w:eastAsia="ru-RU"/>
        </w:rPr>
        <w:t>) «Образовательные программы»;</w:t>
      </w:r>
    </w:p>
    <w:p w:rsidR="00E50D0F" w:rsidRPr="00963915" w:rsidRDefault="00000F78" w:rsidP="00963915">
      <w:pPr>
        <w:numPr>
          <w:ilvl w:val="0"/>
          <w:numId w:val="23"/>
        </w:numPr>
        <w:ind w:right="-1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К</w:t>
      </w:r>
      <w:r w:rsidR="00E50D0F"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онцепции духовно-нравственного воспитания и развития личности гражданина России (2009) М, Просвещение</w:t>
      </w:r>
    </w:p>
    <w:p w:rsidR="00E50D0F" w:rsidRPr="00963915" w:rsidRDefault="00E50D0F" w:rsidP="00963915">
      <w:pPr>
        <w:numPr>
          <w:ilvl w:val="0"/>
          <w:numId w:val="22"/>
        </w:numPr>
        <w:tabs>
          <w:tab w:val="left" w:pos="8222"/>
        </w:tabs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0D0F" w:rsidRPr="00963915" w:rsidRDefault="00E50D0F" w:rsidP="00963915">
      <w:pPr>
        <w:numPr>
          <w:ilvl w:val="0"/>
          <w:numId w:val="22"/>
        </w:numPr>
        <w:ind w:right="838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приказ Министерства образования и науки РФ от 22.09.2011 г. №2357«О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E50D0F" w:rsidRPr="00963915" w:rsidRDefault="00E50D0F" w:rsidP="00963915">
      <w:pPr>
        <w:ind w:right="-1"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E50D0F" w:rsidRPr="00963915" w:rsidRDefault="00E50D0F" w:rsidP="00963915">
      <w:pPr>
        <w:numPr>
          <w:ilvl w:val="0"/>
          <w:numId w:val="23"/>
        </w:numPr>
        <w:ind w:right="-1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основной образовательной программы начального общего образования МОУ СОШ № 32</w:t>
      </w:r>
    </w:p>
    <w:p w:rsidR="005D5799" w:rsidRPr="00963915" w:rsidRDefault="005D5799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rFonts w:eastAsia="Tahoma"/>
          <w:color w:val="000000"/>
          <w:sz w:val="28"/>
          <w:szCs w:val="28"/>
          <w:lang w:val="ru-RU"/>
        </w:rPr>
        <w:t xml:space="preserve">Данная программа составлена на основе </w:t>
      </w:r>
      <w:r w:rsidRPr="00963915">
        <w:rPr>
          <w:color w:val="000000"/>
          <w:sz w:val="28"/>
          <w:szCs w:val="28"/>
          <w:lang w:val="ru-RU"/>
        </w:rPr>
        <w:t xml:space="preserve">примерной программы и авторской программы «Комплексная программа физического воспитания учащихся 1-4 классов» В. И. Ляха, А. А. </w:t>
      </w:r>
      <w:proofErr w:type="spellStart"/>
      <w:r w:rsidRPr="00963915">
        <w:rPr>
          <w:color w:val="000000"/>
          <w:sz w:val="28"/>
          <w:szCs w:val="28"/>
          <w:lang w:val="ru-RU"/>
        </w:rPr>
        <w:t>Зданевича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(Программы общеобразовательных учреждений. Начальные классы (1-4).  – М.: Просвещение, 2011).</w:t>
      </w:r>
    </w:p>
    <w:p w:rsidR="005D5799" w:rsidRPr="00963915" w:rsidRDefault="005D5799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963915">
        <w:rPr>
          <w:color w:val="000000"/>
          <w:sz w:val="28"/>
          <w:szCs w:val="28"/>
          <w:lang w:val="ru-RU"/>
        </w:rPr>
        <w:t>межпредметных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963915">
        <w:rPr>
          <w:color w:val="000000"/>
          <w:sz w:val="28"/>
          <w:szCs w:val="28"/>
          <w:lang w:val="ru-RU"/>
        </w:rPr>
        <w:t>внутрипредметных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связей, логики учебного процесса и возрастных особенностей первоклассников.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Pr="00963915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963915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963915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963915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963915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lastRenderedPageBreak/>
        <w:t xml:space="preserve">• формирование первоначальных умений </w:t>
      </w:r>
      <w:proofErr w:type="spellStart"/>
      <w:r w:rsidRPr="00963915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63915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963915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63915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963915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963915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963915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963915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963915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63915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963915">
        <w:rPr>
          <w:color w:val="000000"/>
          <w:sz w:val="28"/>
          <w:szCs w:val="28"/>
          <w:lang w:val="ru-RU"/>
        </w:rPr>
        <w:softHyphen/>
        <w:t xml:space="preserve">ления и др.) в </w:t>
      </w:r>
      <w:r w:rsidR="00FE5B67" w:rsidRPr="00963915">
        <w:rPr>
          <w:color w:val="000000"/>
          <w:sz w:val="28"/>
          <w:szCs w:val="28"/>
          <w:lang w:val="ru-RU"/>
        </w:rPr>
        <w:t>ходе двигательной деятельности.</w:t>
      </w:r>
    </w:p>
    <w:p w:rsidR="005C2CB7" w:rsidRPr="00963915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Приказом Минздрава РФ и Минобразования РФ №186/272 от 30 июня 1992 года п</w:t>
      </w:r>
      <w:r w:rsidR="00000F78">
        <w:rPr>
          <w:color w:val="000000"/>
          <w:sz w:val="28"/>
          <w:szCs w:val="28"/>
          <w:lang w:val="ru-RU"/>
        </w:rPr>
        <w:t>редусмотрено</w:t>
      </w:r>
      <w:r w:rsidRPr="00963915">
        <w:rPr>
          <w:color w:val="000000"/>
          <w:sz w:val="28"/>
          <w:szCs w:val="28"/>
          <w:lang w:val="ru-RU"/>
        </w:rPr>
        <w:t xml:space="preserve">, что перед поступлением в школу дети распределяются для занятий физической культурой </w:t>
      </w:r>
      <w:r w:rsidR="00000F78">
        <w:rPr>
          <w:color w:val="000000"/>
          <w:sz w:val="28"/>
          <w:szCs w:val="28"/>
          <w:lang w:val="ru-RU"/>
        </w:rPr>
        <w:t>и спортом на медицинские группы</w:t>
      </w:r>
      <w:r w:rsidRPr="00963915">
        <w:rPr>
          <w:color w:val="000000"/>
          <w:sz w:val="28"/>
          <w:szCs w:val="28"/>
          <w:lang w:val="ru-RU"/>
        </w:rPr>
        <w:t>: основную</w:t>
      </w:r>
      <w:r w:rsidR="00000F78">
        <w:rPr>
          <w:color w:val="000000"/>
          <w:sz w:val="28"/>
          <w:szCs w:val="28"/>
          <w:lang w:val="ru-RU"/>
        </w:rPr>
        <w:t>, подготовительную и специальную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CB4EFD" w:rsidRPr="006E2068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000F78">
        <w:rPr>
          <w:color w:val="000000"/>
          <w:sz w:val="28"/>
          <w:szCs w:val="28"/>
          <w:lang w:val="ru-RU"/>
        </w:rPr>
        <w:t>, относящихся к основной группе</w:t>
      </w:r>
      <w:r w:rsidRPr="006E2068">
        <w:rPr>
          <w:color w:val="000000"/>
          <w:sz w:val="28"/>
          <w:szCs w:val="28"/>
          <w:lang w:val="ru-RU"/>
        </w:rPr>
        <w:t xml:space="preserve">, проводятся по учебной программе в полном </w:t>
      </w:r>
      <w:r w:rsidR="00CB4EFD" w:rsidRPr="006E2068">
        <w:rPr>
          <w:color w:val="000000"/>
          <w:sz w:val="28"/>
          <w:szCs w:val="28"/>
          <w:lang w:val="ru-RU"/>
        </w:rPr>
        <w:t>объеме</w:t>
      </w:r>
      <w:r w:rsidR="00947FE2">
        <w:rPr>
          <w:color w:val="000000"/>
          <w:sz w:val="28"/>
          <w:szCs w:val="28"/>
          <w:lang w:val="ru-RU"/>
        </w:rPr>
        <w:t>, учащиеся участвуют</w:t>
      </w:r>
      <w:r w:rsidRPr="006E2068">
        <w:rPr>
          <w:color w:val="000000"/>
          <w:sz w:val="28"/>
          <w:szCs w:val="28"/>
          <w:lang w:val="ru-RU"/>
        </w:rPr>
        <w:t xml:space="preserve"> в соревнованиях и тестовых испытаниях.</w:t>
      </w:r>
    </w:p>
    <w:p w:rsidR="00CB4EFD" w:rsidRPr="006E2068" w:rsidRDefault="00CB4EFD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отнесенных к подготовительной группе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проводятся по уч</w:t>
      </w:r>
      <w:r w:rsidR="00000F78">
        <w:rPr>
          <w:color w:val="000000"/>
          <w:sz w:val="28"/>
          <w:szCs w:val="28"/>
          <w:lang w:val="ru-RU"/>
        </w:rPr>
        <w:t>ебной программе в полном объеме</w:t>
      </w:r>
      <w:r w:rsidR="00FB7EA6">
        <w:rPr>
          <w:color w:val="000000"/>
          <w:sz w:val="28"/>
          <w:szCs w:val="28"/>
          <w:lang w:val="ru-RU"/>
        </w:rPr>
        <w:t xml:space="preserve"> с использованием упражнений</w:t>
      </w:r>
      <w:r w:rsidR="00947FE2">
        <w:rPr>
          <w:color w:val="000000"/>
          <w:sz w:val="28"/>
          <w:szCs w:val="28"/>
          <w:lang w:val="ru-RU"/>
        </w:rPr>
        <w:t xml:space="preserve"> по</w:t>
      </w:r>
      <w:r w:rsidR="00695E40">
        <w:rPr>
          <w:sz w:val="28"/>
          <w:szCs w:val="28"/>
          <w:lang w:val="ru-RU"/>
        </w:rPr>
        <w:t xml:space="preserve">обшей физической подготовке (ОФП).  </w:t>
      </w:r>
      <w:r w:rsidR="000574F7">
        <w:rPr>
          <w:color w:val="000000"/>
          <w:sz w:val="28"/>
          <w:szCs w:val="28"/>
          <w:lang w:val="ru-RU"/>
        </w:rPr>
        <w:t>При отсутствии противопоказаний</w:t>
      </w:r>
      <w:r w:rsidRPr="006E2068">
        <w:rPr>
          <w:color w:val="000000"/>
          <w:sz w:val="28"/>
          <w:szCs w:val="28"/>
          <w:lang w:val="ru-RU"/>
        </w:rPr>
        <w:t xml:space="preserve"> разрешаются тестовые испытания.</w:t>
      </w:r>
    </w:p>
    <w:p w:rsidR="00695E40" w:rsidRDefault="00CB4EFD" w:rsidP="00695E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Занятия </w:t>
      </w:r>
      <w:r w:rsidR="008A57FD">
        <w:rPr>
          <w:color w:val="000000"/>
          <w:sz w:val="28"/>
          <w:szCs w:val="28"/>
          <w:lang w:val="ru-RU"/>
        </w:rPr>
        <w:t>с учащими</w:t>
      </w:r>
      <w:r w:rsidRPr="00963915">
        <w:rPr>
          <w:color w:val="000000"/>
          <w:sz w:val="28"/>
          <w:szCs w:val="28"/>
          <w:lang w:val="ru-RU"/>
        </w:rPr>
        <w:t>ся</w:t>
      </w:r>
      <w:r w:rsidR="008A57FD">
        <w:rPr>
          <w:color w:val="000000"/>
          <w:sz w:val="28"/>
          <w:szCs w:val="28"/>
          <w:lang w:val="ru-RU"/>
        </w:rPr>
        <w:t xml:space="preserve"> специальной группы пр</w:t>
      </w:r>
      <w:r w:rsidR="00470466">
        <w:rPr>
          <w:color w:val="000000"/>
          <w:sz w:val="28"/>
          <w:szCs w:val="28"/>
          <w:lang w:val="ru-RU"/>
        </w:rPr>
        <w:t xml:space="preserve">оводятся </w:t>
      </w:r>
      <w:r w:rsidR="008A57FD">
        <w:rPr>
          <w:color w:val="000000"/>
          <w:sz w:val="28"/>
          <w:szCs w:val="28"/>
          <w:lang w:val="ru-RU"/>
        </w:rPr>
        <w:t>дифференцированно с учетом рекомендаций медицинс</w:t>
      </w:r>
      <w:r w:rsidR="00FB7EA6">
        <w:rPr>
          <w:color w:val="000000"/>
          <w:sz w:val="28"/>
          <w:szCs w:val="28"/>
          <w:lang w:val="ru-RU"/>
        </w:rPr>
        <w:t>ких работников</w:t>
      </w:r>
      <w:r w:rsidRPr="00963915">
        <w:rPr>
          <w:color w:val="000000"/>
          <w:sz w:val="28"/>
          <w:szCs w:val="28"/>
          <w:lang w:val="ru-RU"/>
        </w:rPr>
        <w:t>. Во время уче</w:t>
      </w:r>
      <w:r w:rsidR="00963915" w:rsidRPr="00963915">
        <w:rPr>
          <w:color w:val="000000"/>
          <w:sz w:val="28"/>
          <w:szCs w:val="28"/>
          <w:lang w:val="ru-RU"/>
        </w:rPr>
        <w:t>тных уроков</w:t>
      </w:r>
      <w:r w:rsidR="00470466">
        <w:rPr>
          <w:color w:val="000000"/>
          <w:sz w:val="28"/>
          <w:szCs w:val="28"/>
          <w:lang w:val="ru-RU"/>
        </w:rPr>
        <w:t xml:space="preserve"> обучающиеся выполняют</w:t>
      </w:r>
      <w:r w:rsidRPr="00963915">
        <w:rPr>
          <w:color w:val="000000"/>
          <w:sz w:val="28"/>
          <w:szCs w:val="28"/>
          <w:lang w:val="ru-RU"/>
        </w:rPr>
        <w:t xml:space="preserve"> сообщения</w:t>
      </w:r>
      <w:r w:rsidR="00FB7EA6">
        <w:rPr>
          <w:color w:val="000000"/>
          <w:sz w:val="28"/>
          <w:szCs w:val="28"/>
          <w:lang w:val="ru-RU"/>
        </w:rPr>
        <w:t>, презентации по темам, предусмотренным программой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D17CC4" w:rsidRDefault="00D17CC4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D17CC4" w:rsidRDefault="00D17CC4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D17CC4" w:rsidRDefault="00D17CC4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470466" w:rsidRPr="00695E40" w:rsidRDefault="00470466" w:rsidP="00695E40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lastRenderedPageBreak/>
        <w:t>Место предмета в учебном плане</w:t>
      </w:r>
    </w:p>
    <w:p w:rsidR="00470466" w:rsidRPr="00963915" w:rsidRDefault="00470466" w:rsidP="00470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Согласно учебному плану </w:t>
      </w:r>
      <w:r w:rsidR="00ED7390">
        <w:rPr>
          <w:color w:val="000000"/>
          <w:sz w:val="28"/>
          <w:szCs w:val="28"/>
          <w:lang w:val="ru-RU"/>
        </w:rPr>
        <w:t>МОУ СОШ № 32</w:t>
      </w:r>
      <w:r w:rsidRPr="00963915">
        <w:rPr>
          <w:color w:val="000000"/>
          <w:sz w:val="28"/>
          <w:szCs w:val="28"/>
          <w:lang w:val="ru-RU"/>
        </w:rPr>
        <w:t xml:space="preserve"> на изучение физической культуры отводится 3 час в неделю.</w:t>
      </w:r>
    </w:p>
    <w:p w:rsidR="002A779A" w:rsidRPr="00963915" w:rsidRDefault="00470466" w:rsidP="00D17C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Рабочая программа рассчитана на 33 </w:t>
      </w:r>
      <w:proofErr w:type="gramStart"/>
      <w:r w:rsidRPr="00963915">
        <w:rPr>
          <w:color w:val="000000"/>
          <w:sz w:val="28"/>
          <w:szCs w:val="28"/>
          <w:lang w:val="ru-RU"/>
        </w:rPr>
        <w:t>учебных</w:t>
      </w:r>
      <w:proofErr w:type="gramEnd"/>
      <w:r w:rsidRPr="00963915">
        <w:rPr>
          <w:color w:val="000000"/>
          <w:sz w:val="28"/>
          <w:szCs w:val="28"/>
          <w:lang w:val="ru-RU"/>
        </w:rPr>
        <w:t xml:space="preserve"> недели, 99 учебных часа. 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left="284" w:firstLine="708"/>
        <w:jc w:val="center"/>
        <w:rPr>
          <w:rStyle w:val="c28"/>
          <w:b/>
          <w:bCs/>
          <w:color w:val="000000"/>
          <w:lang w:val="ru-RU"/>
        </w:rPr>
      </w:pPr>
      <w:r w:rsidRPr="00963915">
        <w:rPr>
          <w:rStyle w:val="c28"/>
          <w:b/>
          <w:bCs/>
          <w:color w:val="000000"/>
          <w:sz w:val="28"/>
          <w:szCs w:val="28"/>
          <w:lang w:val="ru-RU"/>
        </w:rPr>
        <w:t>Описание ценностных ориентиров учебного предмета</w:t>
      </w:r>
    </w:p>
    <w:p w:rsidR="00790ADA" w:rsidRPr="00963915" w:rsidRDefault="00D17CC4" w:rsidP="0096391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Style w:val="c6"/>
          <w:i/>
          <w:iCs/>
          <w:color w:val="000000"/>
          <w:sz w:val="28"/>
          <w:szCs w:val="28"/>
          <w:lang w:val="ru-RU"/>
        </w:rPr>
        <w:t xml:space="preserve">          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="00790ADA" w:rsidRPr="00790ADA">
        <w:rPr>
          <w:rStyle w:val="c6"/>
          <w:i/>
          <w:iCs/>
          <w:color w:val="000000"/>
          <w:sz w:val="28"/>
          <w:szCs w:val="28"/>
        </w:rPr>
        <w:t> 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 жизни</w:t>
      </w:r>
      <w:r w:rsidR="00790ADA" w:rsidRPr="00790ADA">
        <w:rPr>
          <w:rStyle w:val="c6"/>
          <w:color w:val="000000"/>
          <w:sz w:val="28"/>
          <w:szCs w:val="28"/>
        </w:rPr>
        <w:t> 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–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963915">
        <w:rPr>
          <w:rStyle w:val="c6"/>
          <w:color w:val="000000"/>
          <w:sz w:val="28"/>
          <w:szCs w:val="28"/>
          <w:lang w:val="ru-RU"/>
        </w:rPr>
        <w:t xml:space="preserve">признание человеческой 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жизни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>величайшей ценностью, что реализуется в бережном отношении к другим людям и к природе.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природы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основывается на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человека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как разумного существа, стремящегося к добру 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самосовершенствованию, важность 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90ADA" w:rsidRPr="00963915" w:rsidRDefault="00D17CC4" w:rsidP="00963915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rStyle w:val="c6"/>
          <w:i/>
          <w:iCs/>
          <w:color w:val="000000"/>
          <w:sz w:val="28"/>
          <w:szCs w:val="28"/>
          <w:lang w:val="ru-RU"/>
        </w:rPr>
        <w:t xml:space="preserve">         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="00790ADA" w:rsidRPr="00790ADA">
        <w:rPr>
          <w:rStyle w:val="c6"/>
          <w:i/>
          <w:iCs/>
          <w:color w:val="000000"/>
          <w:sz w:val="28"/>
          <w:szCs w:val="28"/>
        </w:rPr>
        <w:t> </w:t>
      </w:r>
      <w:r w:rsidR="00790ADA" w:rsidRPr="00963915">
        <w:rPr>
          <w:rStyle w:val="c6"/>
          <w:i/>
          <w:iCs/>
          <w:color w:val="000000"/>
          <w:sz w:val="28"/>
          <w:szCs w:val="28"/>
          <w:lang w:val="ru-RU"/>
        </w:rPr>
        <w:t>добра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 xml:space="preserve">– направленность человека на развитие и сохранение жизни, через </w:t>
      </w:r>
      <w:r w:rsidR="00790ADA" w:rsidRPr="00790ADA">
        <w:rPr>
          <w:rStyle w:val="c6"/>
          <w:color w:val="000000"/>
          <w:sz w:val="28"/>
          <w:szCs w:val="28"/>
        </w:rPr>
        <w:t> </w:t>
      </w:r>
      <w:r w:rsidR="00790ADA" w:rsidRPr="00963915">
        <w:rPr>
          <w:rStyle w:val="c6"/>
          <w:color w:val="000000"/>
          <w:sz w:val="28"/>
          <w:szCs w:val="28"/>
          <w:lang w:val="ru-RU"/>
        </w:rPr>
        <w:t>сострадание и милосердие как проявление высшей человеческой способности – любви.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истины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–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это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ценность научного познания как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части культуры человечества, разума, понимания сущности бытия, мир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о-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здания.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семьи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как первой и самой значимой для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развития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ребё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н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>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ка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социальной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и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образовательной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среды,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обеспечивающей преем-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ственность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 xml:space="preserve"> культурных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традиций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народов России от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поколения к поколению и тем самым жизнеспособность российского общества.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труда и творчества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как естественного условия человеч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е-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ской</w:t>
      </w:r>
      <w:proofErr w:type="spellEnd"/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жизни, состояния нормального человеческого существования.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свободы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как свободы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выбора человеком своих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мыслей и поступков, но свободы, естественно ограниченной нормами, правил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а-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ми,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законами общества, членом которого всегда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по всей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социальной сути является человек.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социальной солидарности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как признание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прав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и свобод человека,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обладание чувствами справедливости, милосердия, чести, достоинства по отношению к себе и к другим людям.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 гражданственности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–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осознание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человеком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себя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как члена общества, народа, представителя страны и государства.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патриотизма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–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одно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из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проявлений духовной зрелости человека, выражающееся в любви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к России, народу, малой родине, в осознанном желании служить Отечеству.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lastRenderedPageBreak/>
        <w:t>Ценность человечества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– осознание человеком себя как части мир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о-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вого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 xml:space="preserve">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F2943" w:rsidRPr="006E2068" w:rsidRDefault="00AF2943" w:rsidP="00963915">
      <w:pPr>
        <w:pStyle w:val="c7"/>
        <w:spacing w:before="0" w:beforeAutospacing="0" w:after="0" w:afterAutospacing="0"/>
        <w:ind w:left="720"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</w:p>
    <w:p w:rsidR="005F6787" w:rsidRPr="00963915" w:rsidRDefault="005F678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963915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Содержание программы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Знания </w:t>
      </w:r>
      <w:r w:rsidR="006E6C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</w:t>
      </w: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 физической культуре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Физическая культура.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Правила предупреждения травматизма во время занятий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Из истории физической культуры.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История развития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Физические упражнения, их вли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нагрузка и её влияние на повышение частоты сердечных сокращений.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занятия.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Составление режима дня.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6787" w:rsidRPr="00963915" w:rsidRDefault="005F6787" w:rsidP="00963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Измерение длины и мас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ских упражнений.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игры и развлечения.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Организация и про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ведение подвижных игр (на спортивных площадках и в спор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тивных залах).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2068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Физическое совершенствование</w:t>
      </w:r>
    </w:p>
    <w:p w:rsidR="006E2068" w:rsidRPr="00963915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Физкультурно-оздоровительная деятельность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рушений осанки.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упражнений на развитие физических качеств.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дыхательных упражнений. Гимнастика для глаз.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Спортивно-оздоровительная деятельность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Гимнастика с основами акробатики.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Организующие ко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манды и приемы.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Строевые действия в шеренге и колонне;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строевых команд.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комбинации.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Например: 1) мост из поло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жения лёжа на спине, опуститься в исходное положение,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Упражнения на низкой гимнастической перекладине: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висы,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перемахи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Гимнастическая комбинация.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Например, из виса стоя при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 xml:space="preserve">сев толчком двумя ногами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Опорный прыжок: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разбега через гимнастического козла.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Прыжки со скакалкой. Передвижение по гимнастической стен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переползания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передвижение по наклонной гим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настической скамейке.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Лёгкая атлетика.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Беговые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высоким под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ночный бег; высокий старт с последующим ускорением.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Прыжковые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одной ноге и двух ногах на месте и с продвижением; в длину и высоту; спрыгивание и </w:t>
      </w:r>
      <w:r w:rsidR="00FE5B67"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запрыгивание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Броски: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большого мяча (1кг) на дальность разными спосо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бами.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Метание: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малого мяча в вертикальную цель и на дальность.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Лыжные гонки.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Передвижение на лыжах; повороты; спу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ски; подъёмы; торможение.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 xml:space="preserve">Подвижные и спортивные игры.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гимна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стики с основами акробатики: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игровые задания с использо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ванием строевых упражнений, упражнений на внимание, силу, ловкость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На материале легкой атлетики: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прыжки, бег, метания </w:t>
      </w:r>
      <w:proofErr w:type="spellStart"/>
      <w:r w:rsidRPr="009639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броски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 упражнения на координацию, выносливость и быстроту.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На материале лыжной подготовки: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эстафеты в передви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жении на лыжах, упражнения на выносливость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спортивных игр.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Футбол: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удар по неподвижному и катящемуся мячу; оста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новка мяча; ведение мяча; подвижные игры на материале фут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бола.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Баскетбол: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90ADA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Волейбол: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подбрасывание мяча; подача мяча; приём и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дача мяча; подвижные игры на материале волейбола.</w:t>
      </w:r>
    </w:p>
    <w:p w:rsidR="005D5799" w:rsidRPr="00963915" w:rsidRDefault="005D5799" w:rsidP="00963915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 xml:space="preserve">Распределение учебного времени по разделам программы в </w:t>
      </w:r>
      <w:r w:rsidR="00CA48F3" w:rsidRPr="00963915">
        <w:rPr>
          <w:b/>
          <w:color w:val="000000"/>
          <w:sz w:val="28"/>
          <w:szCs w:val="28"/>
          <w:lang w:val="ru-RU"/>
        </w:rPr>
        <w:t>1</w:t>
      </w:r>
      <w:r w:rsidRPr="00963915">
        <w:rPr>
          <w:b/>
          <w:color w:val="000000"/>
          <w:sz w:val="28"/>
          <w:szCs w:val="28"/>
          <w:lang w:val="ru-RU"/>
        </w:rPr>
        <w:t xml:space="preserve"> классе</w:t>
      </w:r>
    </w:p>
    <w:p w:rsidR="005D5799" w:rsidRPr="00963915" w:rsidRDefault="005D5799" w:rsidP="00963915">
      <w:pPr>
        <w:pStyle w:val="a3"/>
        <w:shd w:val="clear" w:color="auto" w:fill="FFFFFF"/>
        <w:spacing w:after="150"/>
        <w:ind w:firstLine="709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C22C80">
              <w:rPr>
                <w:color w:val="000000"/>
                <w:sz w:val="28"/>
                <w:szCs w:val="28"/>
              </w:rPr>
              <w:t>Знания</w:t>
            </w:r>
            <w:proofErr w:type="spellEnd"/>
            <w:r w:rsidRPr="00C22C80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физическойкультуре</w:t>
            </w:r>
            <w:proofErr w:type="spellEnd"/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C22C80">
              <w:rPr>
                <w:color w:val="000000"/>
                <w:sz w:val="28"/>
                <w:szCs w:val="28"/>
              </w:rPr>
              <w:t>Лёгкаяатлетика</w:t>
            </w:r>
            <w:proofErr w:type="spellEnd"/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C22C80">
              <w:rPr>
                <w:color w:val="000000"/>
                <w:sz w:val="28"/>
                <w:szCs w:val="28"/>
              </w:rPr>
              <w:t>Гимнастика</w:t>
            </w:r>
            <w:proofErr w:type="spellEnd"/>
            <w:r w:rsidRPr="00C22C80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основами</w:t>
            </w:r>
            <w:proofErr w:type="spellEnd"/>
            <w:r w:rsidR="00ED739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акробатики</w:t>
            </w:r>
            <w:proofErr w:type="spellEnd"/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5D5799" w:rsidRPr="00963915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963915">
              <w:rPr>
                <w:color w:val="000000"/>
                <w:sz w:val="28"/>
                <w:szCs w:val="28"/>
                <w:lang w:val="ru-RU"/>
              </w:rPr>
              <w:t>Подвижные игры, элементы спортивных игр</w:t>
            </w:r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D5799" w:rsidRPr="00ED7390" w:rsidRDefault="005D5799" w:rsidP="00ED7390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22C80">
              <w:rPr>
                <w:color w:val="000000"/>
                <w:sz w:val="28"/>
                <w:szCs w:val="28"/>
              </w:rPr>
              <w:t>Лыжн</w:t>
            </w:r>
            <w:r w:rsidR="00ED7390">
              <w:rPr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ED7390">
              <w:rPr>
                <w:color w:val="000000"/>
                <w:sz w:val="28"/>
                <w:szCs w:val="28"/>
                <w:lang w:val="ru-RU"/>
              </w:rPr>
              <w:t xml:space="preserve"> подготовка</w:t>
            </w:r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Количество </w:t>
            </w:r>
            <w:r w:rsidR="00C22C80" w:rsidRPr="00C22C80">
              <w:rPr>
                <w:color w:val="000000"/>
                <w:sz w:val="28"/>
                <w:szCs w:val="28"/>
              </w:rPr>
              <w:t>уроков в</w:t>
            </w:r>
            <w:r w:rsidRPr="00C22C80">
              <w:rPr>
                <w:color w:val="000000"/>
                <w:sz w:val="28"/>
                <w:szCs w:val="28"/>
              </w:rPr>
              <w:t xml:space="preserve"> неделю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5D5799" w:rsidRPr="00C22C80" w:rsidRDefault="00DA5BB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</w:tr>
    </w:tbl>
    <w:p w:rsidR="00D879A1" w:rsidRDefault="00D879A1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P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4D7822" w:rsidRPr="00D879A1" w:rsidRDefault="004D7822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695E40" w:rsidRPr="006E2068" w:rsidRDefault="00695E40" w:rsidP="00A90EA0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  <w:lang w:val="ru-RU"/>
        </w:rPr>
      </w:pPr>
    </w:p>
    <w:p w:rsidR="004D7822" w:rsidRPr="004D7822" w:rsidRDefault="004D7822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4D7822">
        <w:rPr>
          <w:b/>
          <w:color w:val="000000"/>
          <w:sz w:val="28"/>
          <w:szCs w:val="28"/>
        </w:rPr>
        <w:lastRenderedPageBreak/>
        <w:t>Календарно-тематическое</w:t>
      </w:r>
      <w:proofErr w:type="spellEnd"/>
      <w:r w:rsidR="006B34B8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D7822">
        <w:rPr>
          <w:b/>
          <w:color w:val="000000"/>
          <w:sz w:val="28"/>
          <w:szCs w:val="28"/>
        </w:rPr>
        <w:t>планирование</w:t>
      </w:r>
      <w:proofErr w:type="spellEnd"/>
    </w:p>
    <w:tbl>
      <w:tblPr>
        <w:tblStyle w:val="ab"/>
        <w:tblW w:w="10891" w:type="dxa"/>
        <w:tblInd w:w="-1139" w:type="dxa"/>
        <w:tblLayout w:type="fixed"/>
        <w:tblLook w:val="04A0"/>
      </w:tblPr>
      <w:tblGrid>
        <w:gridCol w:w="671"/>
        <w:gridCol w:w="2800"/>
        <w:gridCol w:w="5180"/>
        <w:gridCol w:w="1120"/>
        <w:gridCol w:w="1120"/>
      </w:tblGrid>
      <w:tr w:rsidR="003B424E" w:rsidRPr="003B424E" w:rsidTr="00F2609D">
        <w:trPr>
          <w:trHeight w:val="189"/>
        </w:trPr>
        <w:tc>
          <w:tcPr>
            <w:tcW w:w="671" w:type="dxa"/>
          </w:tcPr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0" w:type="dxa"/>
          </w:tcPr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80" w:type="dxa"/>
          </w:tcPr>
          <w:p w:rsidR="003B424E" w:rsidRPr="00963915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24E" w:rsidRPr="00963915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основных видов деятельности ученика</w:t>
            </w:r>
          </w:p>
        </w:tc>
        <w:tc>
          <w:tcPr>
            <w:tcW w:w="1120" w:type="dxa"/>
          </w:tcPr>
          <w:p w:rsidR="003B424E" w:rsidRPr="003B424E" w:rsidRDefault="003B424E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3B4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срокипрохож</w:t>
            </w:r>
            <w:proofErr w:type="spellEnd"/>
            <w:r w:rsidRPr="003B424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24E" w:rsidRPr="003B424E" w:rsidRDefault="003B424E" w:rsidP="00963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20" w:type="dxa"/>
          </w:tcPr>
          <w:p w:rsidR="003B424E" w:rsidRPr="003B424E" w:rsidRDefault="003B424E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Скорр</w:t>
            </w:r>
            <w:proofErr w:type="spellEnd"/>
            <w:r w:rsidRPr="003B4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4E" w:rsidRPr="003B424E" w:rsidRDefault="003B424E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срокипрохож</w:t>
            </w:r>
            <w:proofErr w:type="spellEnd"/>
            <w:r w:rsidRPr="003B424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24E" w:rsidRPr="003B424E" w:rsidRDefault="003B424E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3D7E03" w:rsidRPr="00ED7390" w:rsidTr="00F2609D">
        <w:trPr>
          <w:trHeight w:val="189"/>
        </w:trPr>
        <w:tc>
          <w:tcPr>
            <w:tcW w:w="671" w:type="dxa"/>
          </w:tcPr>
          <w:p w:rsidR="003D7E03" w:rsidRPr="003B424E" w:rsidRDefault="003D7E03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3D7E03" w:rsidRPr="00695E40" w:rsidRDefault="003D7E03" w:rsidP="00ED739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Как будем тренироваться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рок -игра.</w:t>
            </w:r>
          </w:p>
        </w:tc>
        <w:tc>
          <w:tcPr>
            <w:tcW w:w="518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-правила поведения и технику безопасности на уроках физической культуры;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 подбор одежды и обуви для спортивных занятий. Развивать готовность к сотрудничеству.Умение строиться по росту, выполнять простые команды.Познакомиться с учителем и одноклассниками.Различать допустимые и недопустимые формы поведения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7E03" w:rsidRPr="00ED7390" w:rsidTr="00F2609D">
        <w:trPr>
          <w:trHeight w:val="189"/>
        </w:trPr>
        <w:tc>
          <w:tcPr>
            <w:tcW w:w="671" w:type="dxa"/>
          </w:tcPr>
          <w:p w:rsidR="003D7E03" w:rsidRPr="003B424E" w:rsidRDefault="003D7E03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3D7E03" w:rsidRPr="006E2068" w:rsidRDefault="003D7E03" w:rsidP="00ED73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Влияние физических 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ажнений</w:t>
            </w: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здоровье человека.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– путешествие.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-понятия: гибкость, сила, скорость, выносливость;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-значение этих качеств для человека.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физическому совершенству.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развития физических качеств.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Понимание ценности человеческой жизни.</w:t>
            </w:r>
          </w:p>
          <w:p w:rsidR="003D7E03" w:rsidRPr="00963915" w:rsidRDefault="003D7E03" w:rsidP="00963915">
            <w:pPr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другим людям.</w:t>
            </w: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7E03" w:rsidRPr="00ED7390" w:rsidTr="00F2609D">
        <w:trPr>
          <w:trHeight w:val="189"/>
        </w:trPr>
        <w:tc>
          <w:tcPr>
            <w:tcW w:w="671" w:type="dxa"/>
          </w:tcPr>
          <w:p w:rsidR="003D7E03" w:rsidRPr="003B424E" w:rsidRDefault="003D7E03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D7E03" w:rsidRPr="00963915" w:rsidRDefault="003D7E03" w:rsidP="009639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Как оборудовать спортивный уголок дома.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– игра.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места занятий физическими упражнениями;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выполнения физических упражнений;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оборудование.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самостоятельному физическому совершенству.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с учётом требований её безопасности.</w:t>
            </w:r>
          </w:p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родителями, уметь формулировать свои цели.</w:t>
            </w:r>
          </w:p>
          <w:p w:rsidR="003D7E03" w:rsidRPr="00963915" w:rsidRDefault="003D7E03" w:rsidP="00963915">
            <w:pPr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Бережно обращаться с инвентарём, соблюдать требования техники безопасности  к месту проведения</w:t>
            </w:r>
          </w:p>
          <w:p w:rsidR="003D7E03" w:rsidRPr="00963915" w:rsidRDefault="003D7E03" w:rsidP="00963915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3D7E03" w:rsidRPr="00963915" w:rsidRDefault="003D7E03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ED73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ажнен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ия:  построения в шеренгу, в колонну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. Урок – игра</w:t>
            </w:r>
            <w:proofErr w:type="gramStart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Pr="008705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-построение по росту;</w:t>
            </w:r>
          </w:p>
          <w:p w:rsidR="00870569" w:rsidRPr="006E2068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Строевые команды: Становись</w:t>
            </w:r>
            <w:proofErr w:type="gramStart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!,  </w:t>
            </w:r>
            <w:proofErr w:type="gramEnd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Разойдись!, Смирно!, Вольно!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дисциплинированность, управлять своими эмоциями.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строиться по росту, выполнять простые команды.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общаться и взаимодействовать со сверстниками на принципах взаимоуважения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Технически правильно выполнять простые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(строевые) действия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змейка</w:t>
            </w:r>
            <w:proofErr w:type="spell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70569" w:rsidRPr="00695E40" w:rsidRDefault="00695E40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– соревнование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-построение по росту;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-бег строем или группой из разных исходных положений с изменяющимся направлением движения.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потребности к ЗОЖ.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контролировать скорость и расстояние при беге.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сотрудничать при выполнении совместных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ажнен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беговых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Бег коротким, средним и длинным шагом.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Понятие «короткая дистанция». Бег на скорость, бег на выносливость</w:t>
            </w:r>
            <w:proofErr w:type="gramStart"/>
            <w:r w:rsidR="00695E4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="00695E4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Урок – соревнование.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-длину шага;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каким беговым шагом выполнять короткую дистанцию;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понятия скорость и ускорение.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выносливость и силу воли при выполнении физически сложных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бежать со средней скоростью и ускоряться.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при необходимости уступать беговую дорожку.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Регулировать дистанцию при беге с одноклассниками.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с высокого старта.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Урок- соревнование</w:t>
            </w:r>
            <w:proofErr w:type="gramStart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-медленный бег;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-быстрый бег;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-ускорение.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преодолевать себя.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контролировать скорость, ускоряться.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упорство и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бескорыстную помощь своим сверстникам, находить с ними общие интересы.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Бег в чередовании с ходьбой до 150м.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– игра.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понятия медленный, средний и быстрый темп бега;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-равномерный бег с изменяющимся интервалом отдыха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выбрать нужный для себя темп бега.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контролировать эмоции при выполнении физически сложных заданий.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через диалог разрешать конфликты.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Бег с преодолением препятствий.</w:t>
            </w:r>
          </w:p>
          <w:p w:rsidR="00870569" w:rsidRPr="00695E40" w:rsidRDefault="00695E40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– соревнование.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бег с высоким подниманием бедра;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способы преодоления препятствий;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физическому развитию.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 выбрать способ преодоления препятствий.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оказать помощь и эмоциональную поддержку однокласснику.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через диалог разрешать конфликты.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Попрыгунчики</w:t>
            </w:r>
            <w:proofErr w:type="spell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. Урок – игра.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-прыжки на месте;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ногах поочерёдно;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-прыжки на скакалке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быстроты, выносливости и координации при выполнении прыжковых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навыки  в прыжках на скакалке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аргументировать свое мнение, убеждать и уступать.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прыжковых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Прыжки с продвижением. Личная гигиена.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– путешествие.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двух ногах вперёд, назад, левым и правым боком;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личной гигиены.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координации при выполнении прыжковых упр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ний. Выполнять правила гигиены и свой распорядок дня.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осознанно строить свой рабочий день.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слушать чужое мнение, обсуждать и отстаивать свою позицию.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корректировать, вносить изменения в свой распорядок дня.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. Урок- соревнование.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-технику выполнения прыжка в длину с места;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 «Прыжки через верёвочку»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выполнить лучший свой прыжок.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выполнять прыжок в длину с места самостоятельно.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поддержать слабого игрока,  уметь</w:t>
            </w:r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достойно проигрывать.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свои физические возможности.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0" w:type="dxa"/>
          </w:tcPr>
          <w:p w:rsidR="00870569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09F">
              <w:rPr>
                <w:rFonts w:ascii="Times New Roman" w:hAnsi="Times New Roman"/>
                <w:sz w:val="24"/>
                <w:szCs w:val="24"/>
                <w:lang w:val="ru-RU"/>
              </w:rPr>
              <w:t>Прыжки со скакалкой.</w:t>
            </w:r>
          </w:p>
          <w:p w:rsidR="00695E40" w:rsidRPr="00695E40" w:rsidRDefault="00695E40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– игра.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двух ногах через  скакалку;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-осваивать технику выполнения прыжков на скакалке.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координационные способности.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выполнять прыжок на скакалке.</w:t>
            </w:r>
          </w:p>
          <w:p w:rsidR="00870569" w:rsidRPr="00963915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Находить ошибки  при выполнении учебных заданий, стремиться их исправить.</w:t>
            </w:r>
          </w:p>
          <w:p w:rsidR="00870569" w:rsidRPr="00870569" w:rsidRDefault="00870569" w:rsidP="009639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87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малым мячом</w:t>
            </w:r>
            <w:proofErr w:type="gramStart"/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Урок – игра.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-бросок и ловля мяча над собой;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бросок и ловля мяча в парах;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8705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569" w:rsidRPr="006E2068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двигательные действия  при работе с </w:t>
            </w:r>
            <w:proofErr w:type="gramStart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/мячом.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свои действия.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работе с мячом.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мяча цель.</w:t>
            </w:r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– соревнование</w:t>
            </w:r>
            <w:proofErr w:type="gramStart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выполнения метания малого мяча в цель;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координации и быстроты при метании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метания малого мяча в цель.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метания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00" w:type="dxa"/>
          </w:tcPr>
          <w:p w:rsidR="00870569" w:rsidRPr="00695E40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E40">
              <w:rPr>
                <w:rFonts w:ascii="Times New Roman" w:hAnsi="Times New Roman"/>
                <w:sz w:val="24"/>
                <w:szCs w:val="24"/>
                <w:lang w:val="ru-RU"/>
              </w:rPr>
              <w:t>«Зачем нужен режим дня?»</w:t>
            </w:r>
            <w:proofErr w:type="gramStart"/>
            <w:r w:rsidR="00F335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695E40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 организовать свое учебное время, время на активный отдых, время на сон;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необходимость соблюдения режима.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Учиться организовывать свою деятельность,  рационально использовать время.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 спортивные занятия в режиме дня, организовывать  отдых и досуг  в течение дня  с использованием  средств физической культуры.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 окружающими, находить с ними общий язык и общие интересы.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Простейшие закаливающие процедуры.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значение закаливания; влияние на здоровье человека.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Признание здоровья решающим фактором в жизни человека.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выбрать для себя с учётом своих особенностей  способ закаливания.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свои действия.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Стремление  к З.О.Ж., способы достижения цели.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нагрузка и её влияние на сердце.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физических  нагрузках;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 действуют физические упражнения на мышцы  человека;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как действуют физические нагрузки на сердце-измерение пульса.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своему здоровью.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отслеживания состояния здоровья.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оказать помощь и эмоциональную поддержку однокласснику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другим людям.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Правила в игре, их значение.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-необходимость соблюдения правил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-умение работать (играть) в команде.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 включаться в общение со сверстниками на принципах уважения, доброжелательности.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правильно выполнять двигательные действия.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посильную  помощь и моральную поддержку  сверстникам.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Бережно обращаться с инвентарём и оборудованием.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«К своим флажкам».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Правила поведения и безопасность.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об организации подвижных игр во время уроков и прогулок, выбор одежды и инвентаря;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-уметь строиться в колонну, в шеренгу.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победе, умение достойно проигрывать.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играть в подвижные игры с бегом.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сотрудничать в команде. Следовать девизу «Один за всех и все за одного»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дисциплину и правила техники безопасности во время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Олимпийские игры, их история.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-историю развития физической культуры;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-Олимпийские виды спорта.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Значение физической культуры в жизнедеятельности человека.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Факты истории развития физической культуры.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справедливости, чести и достоинству  по отношению к себе и к другим людям.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Осознание человеком себя как представителя страны  и государства.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«Лиса и куры».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организующие команды и приемы построения и перестроения;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-уметь ускоряться;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-менять направление бега.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двигательные действия, составляющие содержание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Излагать правила и условия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«Два мороза».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Правила организации и проведения игр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знать слова ведущих;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-менять скорость бега;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координировать движения.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выработать стратегию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парах при выполнении технических действий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ситуации поведения в подвижных играх.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«Кто дальше бросит».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-технику метания малого мяча на дальность с  места.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управлять эмоциями.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метания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при взаимодействии в группах.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метании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«Пятнашки».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-бег с ускорением  и изменением направления.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координацию, внимание, быстроту и ловкость во время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быстроту и ловкость во время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умения, управлять эмоциями во время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Принимать адекватные решения в условиях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игровой деятельности.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«Прыгающие воробушки».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одной ноге;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с поочерёдной сменой ноги.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координацию, внимание, быстроту и ловкость во время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выдержку, прыгучесть во время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способы действия в случае расхождения с правилами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«Метко в цель».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569" w:rsidRPr="003D7E03" w:rsidRDefault="00870569" w:rsidP="00963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-технику метания малого мяча в цель.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 и ловкость во время броска в цель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метания малого мяча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взаимодействовать в парах при выполнении технических действий  в  играх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92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Правила проведения эстафет.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-линия старта;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условия передачи эстафеты;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техника безопасности при выполнении эстафет.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в себе волю к победе.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бег с ускорением, развивать ловкость, координацию.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сверстниками на принципах дружбы и толерантности.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эмоциями, сохранять хладнокровие, сдержанность, рассудительность.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Эстафеты с обручем.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передачи эстафеты;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обручем.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внимание, быстроту и ловкость во время эстафет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владения обручем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технических действий  в играх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проведении эстафет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«Точный расчет».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Роль слуха и зрения при движении человека.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-как выполнить расчёт в колонне, в шеренге.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внимание, сообразительность и быстроту передвижений.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Осваивать строевые команды.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группах, подчиняться капитану.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допустимые и недопустимые формы поведения на уроке.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«Караси и щука»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-ориентироваться на игровом поле;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-быстрый бег с изменением направления.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активно включаться в коллективную деятельность.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найти свою стратегию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положительные качества личности.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Эстафеты с мячом.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-передачу мяча;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-броски  и ловлю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точность, ловкость  и быстроту во время эстафет.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технических действий 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«Зайцы в огороде».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поведения и технику безопасности на уроках гимнастики;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-строевые действия в шеренге и колонне;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-выполнение строевых команд.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к физическому совершенству: развитие и укрепление правильной осанки, координации.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выполнять строевые команды: «Равняйсь!» «Смирно!» «Вольно!»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сотрудничать при выполнении совместных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на уроках гимнастики.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Мы солдаты!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«Становись-разойдись».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Соблюдение техники безопасности на уроках гимнастики.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-перестроение из шеренги в колонну и обратно;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упражнений с гимнастическими палками под счет учителя.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Стремление к физическому совершенству: развитие и укрепление правильной осанки, координации.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ОРУ с предметами.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Осваивать  универсальные умения по взаимодействию в группах при разучивании и выполнении упражнений с гимнастическими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упражнений с гимнастическими палками.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Размыкание в шеренге и колонне на месте.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ОРУ с гимнастическими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«Совушка».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правая, левая сторона;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повороты под счёт;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показ и выполнение упражнений с гимнастическими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осанки и координации.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строевых команд под счет.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Показ упражнений с гимнастическими палками с учителем.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 универсальные умения по взаимодействию в группах при разучивании и выполнении упражнений с гимнастическими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упражнений с гимнастическими палками.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 месте налево и направо.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гимнастическими</w:t>
            </w:r>
            <w:proofErr w:type="spellEnd"/>
            <w:r w:rsidR="00D17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палками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ходьба широким шагом;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выпады;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приседы и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полуприседы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Развитие гибкости, ловкости.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 технику выполнения двигательных действий.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Находить ошибки, уметь их исправлять.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Ходьба широким шагом, глубокий выпад, ходьба в приседе.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-упор присев;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-упор лёжа;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-упор согнувшись.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координационных способностей.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выполнять акробатические элементы раздельно.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по группам самостоятельно.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189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Упоры, виды упоров.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группировка;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перекаты назад из седа в группировке и обратно.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координации при выполнении акробатических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переката назад в группировке. Выявлять характерные ошибки при выполнении акробатических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Взаимодействие в группах при самостоятельной работе.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Группировка из положения лежа, перекаты назад из седа в группировке и обратно.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способы передвижения по гимнастической стенке.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внимание, ловкость, координацию.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гимнастических упражнений прикладной направленности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помощь и взаимовыручку при работе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по гимнастической стенке вверх и вниз.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способы передвижения по гимнастической стенке.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внимание, ловкость, координацию.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гимнастических упражнений прикладной направленности.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помощь и взаимовыручку при работе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по гимнастической стенке горизонтально лицом и спиной к опоре.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способы передвижения по гимнастической скамейке (ходьба, подтягивание руками лежа на животе, перемещение на четвереньках).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внимание, ловкость, координацию движений.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способы передвижения по гимнастической скамейке, выявлять и характеризовать ошибки при выполнении упражнений на скамейке.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по взаимодействию в группах при работе на скамейке.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корректировать свои действия и действия в группе.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по гимнастической скамейке, по бревну.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лазанья по канату.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выносливость, силу, координацию.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универсальные действия при лазан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 по канату.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и проявлять взаимовыручку при работе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Лазанье по канату.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технику лазанья по канату.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выносливость, силу, координацию.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универсальные действия при лазан</w:t>
            </w:r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 по канату.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и проявлять взаимовыручку при работе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Совершенствование лазанья по канату.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найти свой способ преодоления препятствий.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Активно  включаться в работу, проявлять смекалку и сообразительность.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организовать самостоятельную деятельность.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эмоциями при общении со сверстниками.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proofErr w:type="spellEnd"/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="00ED7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87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Произвольное преодоление простых препятствий.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способы преодоления препятствий (лазанье по скамейке,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скамейку, перешагивание через предметы,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переползание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т.д.).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координации, быстроты при выполнении упражнений прикладной направленности.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физических упражнений прикладной направленности.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работу по отделениям.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7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Преодоление полосы препятствий с элементами лазанья,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переползания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обычная ходьба;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ходьба с различным положением рук;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ходьба с перешагиванием через предметы;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ходьба в равновесии (мешочек на голове).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правильную осанку, учиться держать равновесие.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ходьбы, характеризовать и исправлять ошибки при выполнении ходьбы на скамейке.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работу по отделениям.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корректировать свои действия и действия в группе.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по бревну.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D7E03">
              <w:rPr>
                <w:rFonts w:ascii="Times New Roman" w:hAnsi="Times New Roman"/>
                <w:iCs/>
                <w:sz w:val="24"/>
                <w:szCs w:val="24"/>
              </w:rPr>
              <w:t>Специальные</w:t>
            </w:r>
            <w:proofErr w:type="spellEnd"/>
            <w:r w:rsidR="00ED73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iCs/>
                <w:sz w:val="24"/>
                <w:szCs w:val="24"/>
              </w:rPr>
              <w:t>дыхательные</w:t>
            </w:r>
            <w:proofErr w:type="spellEnd"/>
            <w:r w:rsidR="00ED73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iCs/>
                <w:sz w:val="24"/>
                <w:szCs w:val="24"/>
              </w:rPr>
              <w:t>упражнения</w:t>
            </w:r>
            <w:proofErr w:type="spellEnd"/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приставные шаги;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подскоки;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шаги польки.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правильную осанку, учиться держать равновесие.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технику выполнения танцевальных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шагов.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сотрудничать при выполнении совместных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корректировать свои действия и действия в группе.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Танцевальные шаги.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 и регуляция движения.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 к одежде и обуви во время занятий на улице;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значение занятий лыжами для укрепления здоровья и закаливания;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 к температурному режиму.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 подбор лыжного инвентаря.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переохлаждении и обморожении на улице в зимнее время.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слушать и вступать в диалог.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технику безопасности на занятиях лыжной подготовки.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Организующие команды и приемы на уроках лыжной подготовки.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Выбор одежды и обуви для занятий на свежем воздухе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 надевать и снимать лыжи (крепления, их виды);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способы передвижения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 скорость передвижения на лыжах по частоте сердечных сокращений.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передвижения на лыжах скользящим шагом.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ступающим шагом без 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перенос  тяжести тела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перенос  тяжести тела в движении.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передвижения на лыжах ступающим шагом.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координировать свои движения стоя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бескорыстную помощь своим сверстникам, находить с ними общий язык.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технику безопасности на занятиях лыжной подготовки.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Перенос тяжести тела с лыжи на лыжу.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передвижение на лыжах скользящим шагом без 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передвижения на лыжах скользящим шагом.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Объяснять технику выполнения ступающим и скользящим шагом без 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Передвижение на лыжах скользящим шагом без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передвижение на лыжах скользящим шагом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палок;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менять направление движения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координации при передвижении на лыжах,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без 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скользящим шагом без палок.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Салки</w:t>
            </w:r>
            <w:proofErr w:type="spellEnd"/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марше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передвижение на лыжах ступающим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координации при передвижении на лыжах,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ступающим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передвижение на лыжах ступающим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передвижения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ступающим шагом с палками.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передвижение на лыжах ступающим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передвижения на лыжах. Развитие координации и выносливости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скользящим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передвижение на лыжах ступающим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передвижения на лыжах. Развитие координации и выносливости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Передвижение на лыжах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скользящим шагом с палками.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технику поворота переступанием на месте с палками и без палок;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проведения эстафет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координации, скорости и выносливости.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выполнения поворотов.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проведении подвижных игр на улице.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Повороты.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менять направление движения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координации при передвижении на лыжах,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передвижения на лыжах без палок.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«На буксире».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поворота в движении;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 использовать изученные способы перемещения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координации.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передвижения и поворотов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проведении подвижных игр на улице.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лыжных эстафет;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менять направление движения на лыжах;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-технику поворота в движении.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координации при передвижении на лыжах,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передвижения и поворотов на лыжах.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проведении подвижных игр на улице.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7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спуска в высокой и средней стойке;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подъем «лесенкой»;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координацию при выполнении поворотов, спусков и подъемов.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Объяснять и осваивать технику поворотов, спусков и подъемов.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проведении подвижных игр на улице.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Подъемы и спуски под уклон.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использовать при прохождении дистанции разученные способы передвижения на лыжах, спуски, повороты, подъемы.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Выявлять характерные ошибки в технике выполнения лыжных ходов.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при выполнении сложных физических нагрузок.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до 1 км.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D7E03">
              <w:rPr>
                <w:rFonts w:ascii="Times New Roman" w:hAnsi="Times New Roman"/>
                <w:iCs/>
                <w:sz w:val="24"/>
                <w:szCs w:val="24"/>
              </w:rPr>
              <w:t>Развитиевыносливости</w:t>
            </w:r>
            <w:proofErr w:type="spellEnd"/>
            <w:r w:rsidRPr="003D7E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передвижения на лыжах скользящим шагом;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повороты переступанием.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координацию при выполнении поворотов, спусков и подъемов.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проведении подвижных игр на улице.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эмоциями при общении со своим сверстниками.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«Попади в ворота».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Уверенно стоять на лыжах, уметь переносить тяжесть тела с одной ноги на другую сохраняя  равновесие.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координацию при выполнении </w:t>
            </w: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>ажне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70569" w:rsidRPr="006E2068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Находить ошибки при выполнении учебных заданий</w:t>
            </w:r>
            <w:proofErr w:type="gramStart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отбирать способы  их исправления.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трудолюбие и упорство в достижении целей.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>ажнен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gramEnd"/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стоя на лыжах.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передвижения на лыжах скользящим шагом;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повороты переступанием.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Выявлять характерные ошибки в технике выполнения лыжных ходов.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Общаться и взаимодействовать со сверстниками на принципах взаимоуважения и взаимопомощи.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Распределять нагрузку  при выполнении длительных заданий.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 в режиме умеренной интенсивности.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высокая стойка;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средняя стойка;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низкая стойка.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координацию при выполнении  спусков в различных стойках.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 необходимости осуществлять безопасное падение.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деятельность с учётом требований её безопасности.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3B424E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Спуск с горы с изменяющимися стойками на лыжах.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высокая стойка;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средняя стойка;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низкая стойка.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положительные качества личности,  упорство  для освоения знаний.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осуществлять безопасное падение.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деятельность с учётом требований её безопасности.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870569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 спуска с горы с изменяющимися стойками на лыжах.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способы торможения.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положительные качества личности,  упорство  для освоения знаний.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осуществлять безопасное падение.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поддержку своим сверстникам.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правильно выполнят двигательные действия.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Торможение.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 способы торможения.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положительные качества личности,  упорство  для освоения знаний.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осуществлять безопасное падение.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поддержку своим сверстникам.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правильно выполнят двигательные действия.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Бросок и ловля мяча на месте.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Бросай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ловля мяча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 и ловкость при работе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разучиваемые технические действия из спортивных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 универсальные умения, управлять эмоциями во время учебной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на месте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«Играй, играй, мяч не теряй».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 от груди и ловля мяча в парах;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координацию, внимание, быстроту и ловкость во время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технические действия из спортивных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Осваивать уни универсальные умения, управлять эмоциями во время игровой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при работе в парах.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«Кто дальше бросит».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дальний бросок мяча из-за головы;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силовые качества и точность.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технических действий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Бросок мяча снизу на месте в щит.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 снизу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бросок мяча снизу в цель;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побеждать, стремиться улучшить свои результаты.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технических действий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«Метко в цель».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дальний бросок мяча из-за головы;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бросок мяча снизу в цель.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побеждать, стремиться улучшить свои результаты.</w:t>
            </w:r>
          </w:p>
          <w:p w:rsidR="00870569" w:rsidRPr="00870569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spellEnd"/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владения</w:t>
            </w:r>
            <w:proofErr w:type="spellEnd"/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569">
              <w:rPr>
                <w:rFonts w:ascii="Times New Roman" w:hAnsi="Times New Roman"/>
                <w:sz w:val="24"/>
                <w:szCs w:val="24"/>
              </w:rPr>
              <w:t>мячом</w:t>
            </w:r>
            <w:proofErr w:type="spellEnd"/>
            <w:r w:rsidRPr="008705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569" w:rsidRPr="006E2068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поступки, действия</w:t>
            </w:r>
            <w:proofErr w:type="gramStart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E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давать им объективную оценку на основе освоенных знаний.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приобретенные навыки владения мячом.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(снизу, от груди, от плеча).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 снизу;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 от груди;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 от плеча.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побеждать, стремиться улучшить свои результаты.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приобретенные навыки владения мячом.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Ловля мяча на месте и в движении.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специальные передвижения без мяча;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в движении;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ловкость, внимание, координацию при работе с баскетбольным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 исправлять ошибки при работе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парах.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7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«Не оступись».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-уметь перемещаться по заданному расстоянию;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-уметь преодолевать препятствия.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координацию, внимание и ловкость во время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ходьбы, бега по ограниченному пространству.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игровых действий.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«Мяч по кругу».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в движении;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координацию, внимание и ловкость во время проведения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 исправлять ошибки при работе с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Сохранять хладнокровие, сдержанность, рассудительность.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на месте.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«Мяч водящему».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 на месте правой, левой рукой;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группе.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Ведение мяча в шаге.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3D7E03">
              <w:rPr>
                <w:rFonts w:ascii="Times New Roman" w:hAnsi="Times New Roman"/>
                <w:sz w:val="24"/>
                <w:szCs w:val="24"/>
              </w:rPr>
              <w:t>Передай  другому</w:t>
            </w:r>
            <w:proofErr w:type="gramEnd"/>
            <w:r w:rsidRPr="003D7E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 в ходьбе правой, левой рукой;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ловкость, внимание, координацию при работе с баскетбольным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эмоциями во время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медленном беге.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мячом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 в беге правой, левой рукой.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 внимание, быстроту и ловкость во время эстафет.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технических действий  в играх.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индивидуально.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«Школа мяча».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 с изменением направления в шаге, в беге;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координацию, силу во время выполнения физических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Ведение мяча в парах.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 в парах;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в движении в парах;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двигательные действия, составляющие содержание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Игра «У кого меньше мячей».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 через сетку.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группе.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7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Эстафеты с элементами ловли, передачи и ведением  мяча.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мяча;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 ловля мяча;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ведение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двигательные действия, составляющие содержание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Осваивать универсальные умения управлять эмоциями в процессе учебной и игровой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«Точный расчет».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Значение ежедневных занятий спортом на организм человека.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физических навыков.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высказывать и аргументировать свое мнение.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допустимые и недопустимые формы поведения на отдыхе.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Эстафеты с гимнастическим обручем.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проведения эстафет;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-простые упр</w:t>
            </w:r>
            <w:r w:rsidR="00A24390">
              <w:rPr>
                <w:rFonts w:ascii="Times New Roman" w:hAnsi="Times New Roman"/>
                <w:sz w:val="24"/>
                <w:szCs w:val="24"/>
                <w:lang w:val="ru-RU"/>
              </w:rPr>
              <w:t>ажнен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ия с обручем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двигательные действия, составляющие содержание подвижных игр.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Игра «Два мяча».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перестановки во время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 через сетку.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группе.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Совершенствование  игры  «Два мяча».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перестановки во время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и ловля мяча  через сетку.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к победе в игре.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технику владения мячом.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работы в группе.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 xml:space="preserve">Игра «Рыбаки и рыбки»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-прыжки через скакалку.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  включаться в игровые действия,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проявлять свои положительные качества.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Освоение новых двигательных действий.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Управлять своими эмоциями, оказывать поддержку окружающим.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Бег по размеченным участкам дорожки.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бег с изменением направления;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бег в колонне.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скорость, выносливость.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выполнения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сотрудничать при выполнении совместных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Эстафеты с бегом на скорость.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бег с ускорением;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каким беговым шагом выполнять ускорение;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передача эстафеты.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к ЗОЖ.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контролировать скорость при беге.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сотрудничать при выполнении совместных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через диалог разрешать конфликтные ситуации.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D7E03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3D7E03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3D7E03">
              <w:rPr>
                <w:rFonts w:ascii="Times New Roman" w:hAnsi="Times New Roman"/>
                <w:sz w:val="24"/>
                <w:szCs w:val="24"/>
              </w:rPr>
              <w:t>10 м.</w:t>
            </w:r>
          </w:p>
          <w:p w:rsidR="00870569" w:rsidRPr="003D7E03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челночного бега;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ускорение с изменением направления.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скорость, ловкость.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челночного бега.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сотрудничать при выполнении совместных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оценивать свои физические возможности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Бег с ускорением от 10 до 15 м.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ускорения на короткие дистанции;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высокий старт;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финиша.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 и быстроты при выполнении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Умение сотрудничать при выполнении совместных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по взаимодействию в парах при разучивании и выполнении беговых упражнений.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Равномерный,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медленный бег до 3 мин.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понятия медленный, средний и быстрый темп бега;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как рассчитывать силы и выбирать скорость при беге на длинные дистанции.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контролировать и управлять эмоциями при выполнении физически сложных заданий.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7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Прыжки с высоты до 30 см.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Жизненно важные движения и передвижения человека.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в движении;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спрыгивание, запрыгивание;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техника приземления. 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внимание и ловкость при выполнении прыжковых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прыжковых упражнений.  Выявлять характерные ошибки в технике выполнения прыжковых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оказать помощь и поддержку  при выполнении прыжковых упражнений партнеру.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Игры с прыжками с использованием скакалки.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со скакалкой на месте;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в движении;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прыжки со скакалкой в парах;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игры со скакалкой.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Значение развития силы, выносливости, координации в учебной и трудовой деятельности.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Уметь объяснить правила и организовать игру в группе.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по взаимодействии в группах при проведении игр со скакалкой.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80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мяча с места на дальность.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выполнения метания малого мяча на дальность.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качества силы, координации и </w:t>
            </w: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быстроты при метании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метания малого мяча на дальность.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парах при выполнении метания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0569" w:rsidRPr="00ED7390" w:rsidTr="00F2609D">
        <w:trPr>
          <w:trHeight w:val="355"/>
        </w:trPr>
        <w:tc>
          <w:tcPr>
            <w:tcW w:w="671" w:type="dxa"/>
          </w:tcPr>
          <w:p w:rsidR="00870569" w:rsidRPr="003B424E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3B424E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800" w:type="dxa"/>
          </w:tcPr>
          <w:p w:rsidR="00870569" w:rsidRPr="003D7E03" w:rsidRDefault="00870569" w:rsidP="00963915">
            <w:pPr>
              <w:rPr>
                <w:rFonts w:ascii="Times New Roman" w:hAnsi="Times New Roman"/>
                <w:sz w:val="24"/>
                <w:szCs w:val="24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малого мяча стоя на месте в вертикальную цель, в стену.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Метко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D7E03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3D7E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Знать: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технику выполнения малого мяча в цель;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- правила игры.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координации и быстроты при метании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метания малого мяча в цель.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в группах при выполнении метания малого мяча.</w:t>
            </w:r>
          </w:p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915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870569" w:rsidRPr="00963915" w:rsidRDefault="00870569" w:rsidP="00963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90ADA" w:rsidRPr="00963915" w:rsidRDefault="00790ADA" w:rsidP="00963915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E5B67" w:rsidRPr="00963915" w:rsidRDefault="00FE5B67" w:rsidP="00963915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>Планируемые результаты освоения учебного предмета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</w:t>
      </w:r>
      <w:r w:rsidRPr="00963915">
        <w:rPr>
          <w:color w:val="000000"/>
          <w:sz w:val="28"/>
          <w:szCs w:val="28"/>
          <w:lang w:val="ru-RU"/>
        </w:rPr>
        <w:softHyphen/>
        <w:t>новной образовательной программы начального общего об</w:t>
      </w:r>
      <w:r w:rsidRPr="00963915">
        <w:rPr>
          <w:color w:val="000000"/>
          <w:sz w:val="28"/>
          <w:szCs w:val="28"/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63915">
        <w:rPr>
          <w:color w:val="000000"/>
          <w:sz w:val="28"/>
          <w:szCs w:val="28"/>
          <w:lang w:val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963915">
        <w:rPr>
          <w:color w:val="000000"/>
          <w:sz w:val="28"/>
          <w:szCs w:val="28"/>
          <w:lang w:val="ru-RU"/>
        </w:rPr>
        <w:softHyphen/>
        <w:t xml:space="preserve">мися личностных, </w:t>
      </w:r>
      <w:proofErr w:type="spellStart"/>
      <w:r w:rsidRPr="00963915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963915">
        <w:rPr>
          <w:b/>
          <w:bCs/>
          <w:i/>
          <w:color w:val="000000"/>
          <w:sz w:val="28"/>
          <w:szCs w:val="28"/>
          <w:lang w:val="ru-RU"/>
        </w:rPr>
        <w:t>Личностные результаты: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чувства гордости за свою Родину, россий</w:t>
      </w:r>
      <w:r w:rsidRPr="00963915">
        <w:rPr>
          <w:color w:val="000000"/>
          <w:sz w:val="28"/>
          <w:szCs w:val="28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уважительного отношения к культуре дру</w:t>
      </w:r>
      <w:r w:rsidRPr="00963915">
        <w:rPr>
          <w:color w:val="000000"/>
          <w:sz w:val="28"/>
          <w:szCs w:val="28"/>
          <w:lang w:val="ru-RU"/>
        </w:rPr>
        <w:softHyphen/>
        <w:t>гих народов;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963915">
        <w:rPr>
          <w:color w:val="000000"/>
          <w:sz w:val="28"/>
          <w:szCs w:val="28"/>
          <w:lang w:val="ru-RU"/>
        </w:rPr>
        <w:softHyphen/>
        <w:t>ющего;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этических чувств, доброжелательности и эмоцио</w:t>
      </w:r>
      <w:r w:rsidRPr="00963915">
        <w:rPr>
          <w:color w:val="000000"/>
          <w:sz w:val="28"/>
          <w:szCs w:val="28"/>
          <w:lang w:val="ru-RU"/>
        </w:rPr>
        <w:softHyphen/>
        <w:t>нально-нравственной отзывчивости, понимания и сопережива</w:t>
      </w:r>
      <w:r w:rsidRPr="00963915">
        <w:rPr>
          <w:color w:val="000000"/>
          <w:sz w:val="28"/>
          <w:szCs w:val="28"/>
          <w:lang w:val="ru-RU"/>
        </w:rPr>
        <w:softHyphen/>
        <w:t>ния чувствам других людей;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навыков сотрудничества со сверстниками и взрос</w:t>
      </w:r>
      <w:r w:rsidRPr="00963915">
        <w:rPr>
          <w:color w:val="000000"/>
          <w:sz w:val="28"/>
          <w:szCs w:val="28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963915">
        <w:rPr>
          <w:color w:val="000000"/>
          <w:sz w:val="28"/>
          <w:szCs w:val="28"/>
          <w:lang w:val="ru-RU"/>
        </w:rPr>
        <w:softHyphen/>
        <w:t>мах, социальной справедливости и свободе;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эстетических потребностей, ценностей и чувств;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lastRenderedPageBreak/>
        <w:t>•   формирование установки на безопасный, здоровый образ жизни.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963915">
        <w:rPr>
          <w:b/>
          <w:bCs/>
          <w:i/>
          <w:color w:val="000000"/>
          <w:sz w:val="28"/>
          <w:szCs w:val="28"/>
          <w:lang w:val="ru-RU"/>
        </w:rPr>
        <w:t>Метапредметные</w:t>
      </w:r>
      <w:proofErr w:type="spellEnd"/>
      <w:r w:rsidRPr="00963915">
        <w:rPr>
          <w:b/>
          <w:bCs/>
          <w:i/>
          <w:color w:val="000000"/>
          <w:sz w:val="28"/>
          <w:szCs w:val="28"/>
          <w:lang w:val="ru-RU"/>
        </w:rPr>
        <w:t xml:space="preserve"> результаты: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овладение способностью принимать и сохранять цели и за</w:t>
      </w:r>
      <w:r w:rsidRPr="00963915">
        <w:rPr>
          <w:color w:val="000000"/>
          <w:sz w:val="28"/>
          <w:szCs w:val="28"/>
          <w:lang w:val="ru-RU"/>
        </w:rPr>
        <w:softHyphen/>
        <w:t>дачи учебной деятельности, поиска средств её осуществления;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63915">
        <w:rPr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963915">
        <w:rPr>
          <w:color w:val="000000"/>
          <w:sz w:val="28"/>
          <w:szCs w:val="28"/>
          <w:lang w:val="ru-RU"/>
        </w:rPr>
        <w:softHyphen/>
        <w:t>ной деятельности; осуществлять взаимный контроль в совмест</w:t>
      </w:r>
      <w:r w:rsidRPr="00963915">
        <w:rPr>
          <w:color w:val="000000"/>
          <w:sz w:val="28"/>
          <w:szCs w:val="28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готовность конструктивно разрешать конфликты посред</w:t>
      </w:r>
      <w:r w:rsidRPr="00963915">
        <w:rPr>
          <w:color w:val="000000"/>
          <w:sz w:val="28"/>
          <w:szCs w:val="28"/>
          <w:lang w:val="ru-RU"/>
        </w:rPr>
        <w:softHyphen/>
        <w:t>ством учёта интересов сторон и сотрудничества;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овладение начальными сведениями о сущности и особен</w:t>
      </w:r>
      <w:r w:rsidRPr="00963915">
        <w:rPr>
          <w:color w:val="000000"/>
          <w:sz w:val="28"/>
          <w:szCs w:val="28"/>
          <w:lang w:val="ru-RU"/>
        </w:rPr>
        <w:softHyphen/>
        <w:t>ностях объектов, процессов и явлений действительности в со</w:t>
      </w:r>
      <w:r w:rsidRPr="00963915">
        <w:rPr>
          <w:color w:val="000000"/>
          <w:sz w:val="28"/>
          <w:szCs w:val="28"/>
          <w:lang w:val="ru-RU"/>
        </w:rPr>
        <w:softHyphen/>
        <w:t>ответствии с содержанием конкретного учебного предмета;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• овладение базовыми предметными и </w:t>
      </w:r>
      <w:proofErr w:type="spellStart"/>
      <w:r w:rsidRPr="00963915">
        <w:rPr>
          <w:color w:val="000000"/>
          <w:sz w:val="28"/>
          <w:szCs w:val="28"/>
          <w:lang w:val="ru-RU"/>
        </w:rPr>
        <w:t>межпредметными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 w:rsidRPr="00963915">
        <w:rPr>
          <w:b/>
          <w:bCs/>
          <w:i/>
          <w:color w:val="000000"/>
          <w:sz w:val="28"/>
          <w:szCs w:val="28"/>
          <w:lang w:val="ru-RU"/>
        </w:rPr>
        <w:t>Предметные результаты:</w:t>
      </w:r>
    </w:p>
    <w:p w:rsidR="00FE5B67" w:rsidRPr="00963915" w:rsidRDefault="00FE5B67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963915">
        <w:rPr>
          <w:color w:val="000000"/>
          <w:sz w:val="28"/>
          <w:szCs w:val="28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63915">
        <w:rPr>
          <w:color w:val="000000"/>
          <w:sz w:val="28"/>
          <w:szCs w:val="28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• овладение умениями организовывать </w:t>
      </w:r>
      <w:proofErr w:type="spellStart"/>
      <w:r w:rsidRPr="00963915">
        <w:rPr>
          <w:color w:val="000000"/>
          <w:sz w:val="28"/>
          <w:szCs w:val="28"/>
          <w:lang w:val="ru-RU"/>
        </w:rPr>
        <w:t>здоровьесберегающую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- жизнедеятельность (режим дня, утренняя зарядка, оздо</w:t>
      </w:r>
      <w:r w:rsidRPr="00963915">
        <w:rPr>
          <w:color w:val="000000"/>
          <w:sz w:val="28"/>
          <w:szCs w:val="28"/>
          <w:lang w:val="ru-RU"/>
        </w:rPr>
        <w:softHyphen/>
        <w:t>ровительные мероприятия, подвижные игры и т.д.);</w:t>
      </w:r>
    </w:p>
    <w:p w:rsidR="00FE5B67" w:rsidRPr="00963915" w:rsidRDefault="00FE5B6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963915">
        <w:rPr>
          <w:color w:val="000000"/>
          <w:sz w:val="28"/>
          <w:szCs w:val="28"/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22C80" w:rsidRPr="00963915" w:rsidRDefault="00FE5B67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Формы организации учебного процесса: комбинированные, комплексные уроки, уроки изучения нового мат</w:t>
      </w:r>
      <w:r w:rsidR="00DE0C7D" w:rsidRPr="00963915">
        <w:rPr>
          <w:color w:val="000000"/>
          <w:sz w:val="28"/>
          <w:szCs w:val="28"/>
          <w:lang w:val="ru-RU"/>
        </w:rPr>
        <w:t>ериала, уроки совершенствования.</w:t>
      </w:r>
    </w:p>
    <w:p w:rsidR="00C22C80" w:rsidRPr="00963915" w:rsidRDefault="00C22C8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DA5BB9" w:rsidRPr="00963915" w:rsidRDefault="00DA5BB9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DA5BB9" w:rsidRPr="00963915" w:rsidRDefault="00DA5BB9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A90EA0" w:rsidRDefault="00A90EA0" w:rsidP="00A90EA0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Сиситема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оценки достижений планируемых результатов освоения предмета</w:t>
      </w:r>
      <w:r w:rsidR="000574F7">
        <w:rPr>
          <w:b/>
          <w:color w:val="000000"/>
          <w:sz w:val="28"/>
          <w:szCs w:val="28"/>
          <w:lang w:val="ru-RU"/>
        </w:rPr>
        <w:t>. Критерии оценивания</w:t>
      </w:r>
    </w:p>
    <w:p w:rsidR="00A90EA0" w:rsidRPr="00A90EA0" w:rsidRDefault="00A90EA0" w:rsidP="00A90EA0">
      <w:pPr>
        <w:pStyle w:val="c4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A90EA0">
        <w:rPr>
          <w:rStyle w:val="c3"/>
          <w:color w:val="000000"/>
          <w:sz w:val="28"/>
          <w:szCs w:val="28"/>
        </w:rPr>
        <w:lastRenderedPageBreak/>
        <w:t>В первом классе вместо балльных отметок допустимо использовать только положительную и не различаемую по уровням фиксацию:</w:t>
      </w:r>
    </w:p>
    <w:p w:rsidR="00A90EA0" w:rsidRPr="00A90EA0" w:rsidRDefault="00A90EA0" w:rsidP="00A90EA0">
      <w:pPr>
        <w:pStyle w:val="c4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A90EA0">
        <w:rPr>
          <w:rStyle w:val="c3"/>
          <w:color w:val="000000"/>
          <w:sz w:val="28"/>
          <w:szCs w:val="28"/>
        </w:rPr>
        <w:t>-учитель у себя в таблице результатов ставит «+»</w:t>
      </w:r>
    </w:p>
    <w:p w:rsidR="00A90EA0" w:rsidRPr="00A90EA0" w:rsidRDefault="00A90EA0" w:rsidP="00A90EA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90EA0">
        <w:rPr>
          <w:rStyle w:val="c3"/>
          <w:color w:val="000000"/>
          <w:sz w:val="28"/>
          <w:szCs w:val="28"/>
        </w:rPr>
        <w:t>-ученик у себя в дневнике или тетради также ставит «+» или закрашивает кружок</w:t>
      </w:r>
      <w:proofErr w:type="gramStart"/>
      <w:r w:rsidRPr="00A90EA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.</w:t>
      </w:r>
      <w:proofErr w:type="gramEnd"/>
      <w:r w:rsidR="000574F7">
        <w:rPr>
          <w:rStyle w:val="c3"/>
          <w:color w:val="000000"/>
          <w:sz w:val="28"/>
          <w:szCs w:val="28"/>
        </w:rPr>
        <w:t xml:space="preserve"> При оценивании успеваемости учитываются индивидуальные возможности</w:t>
      </w:r>
      <w:r w:rsidR="00F335A5">
        <w:rPr>
          <w:rStyle w:val="c3"/>
          <w:color w:val="000000"/>
          <w:sz w:val="28"/>
          <w:szCs w:val="28"/>
        </w:rPr>
        <w:t>, уровень физического развития и двигательные возможности, последствия заболеваний учащихся.</w:t>
      </w:r>
    </w:p>
    <w:p w:rsidR="00DA5BB9" w:rsidRPr="00963915" w:rsidRDefault="00DA5BB9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16E5" w:rsidRDefault="00C22C8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C22C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Уровеньфизическойподготовленности</w:t>
      </w:r>
      <w:proofErr w:type="spellEnd"/>
    </w:p>
    <w:p w:rsidR="00DE0C7D" w:rsidRPr="00DE0C7D" w:rsidRDefault="00DE0C7D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602"/>
        <w:gridCol w:w="1849"/>
        <w:gridCol w:w="1940"/>
        <w:gridCol w:w="946"/>
        <w:gridCol w:w="946"/>
        <w:gridCol w:w="946"/>
      </w:tblGrid>
      <w:tr w:rsidR="001016E5" w:rsidRPr="007A48D4" w:rsidTr="00A152FF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tabs>
                <w:tab w:val="left" w:pos="142"/>
                <w:tab w:val="left" w:pos="567"/>
              </w:tabs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709"/>
              <w:jc w:val="center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Уровень</w:t>
            </w:r>
            <w:proofErr w:type="spellEnd"/>
          </w:p>
        </w:tc>
      </w:tr>
      <w:tr w:rsidR="001016E5" w:rsidRPr="007A48D4" w:rsidTr="00A152FF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5" w:rsidRPr="007A48D4" w:rsidRDefault="001016E5" w:rsidP="00963915">
            <w:pPr>
              <w:tabs>
                <w:tab w:val="left" w:pos="142"/>
                <w:tab w:val="left" w:pos="567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низкий</w:t>
            </w:r>
            <w:proofErr w:type="spellEnd"/>
          </w:p>
        </w:tc>
      </w:tr>
      <w:tr w:rsidR="001016E5" w:rsidRPr="007A48D4" w:rsidTr="00A152FF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5" w:rsidRPr="007A48D4" w:rsidRDefault="001016E5" w:rsidP="00963915">
            <w:pPr>
              <w:tabs>
                <w:tab w:val="left" w:pos="142"/>
                <w:tab w:val="left" w:pos="567"/>
              </w:tabs>
              <w:ind w:firstLine="709"/>
              <w:rPr>
                <w:bCs/>
                <w:color w:val="00000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709"/>
              <w:jc w:val="center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5" w:rsidRPr="007A48D4" w:rsidRDefault="001016E5" w:rsidP="00963915">
            <w:pPr>
              <w:pStyle w:val="msonormalcxspmiddle"/>
              <w:tabs>
                <w:tab w:val="left" w:pos="142"/>
                <w:tab w:val="left" w:pos="567"/>
              </w:tabs>
              <w:ind w:firstLine="709"/>
              <w:jc w:val="center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Девочки</w:t>
            </w:r>
            <w:proofErr w:type="spellEnd"/>
          </w:p>
        </w:tc>
      </w:tr>
      <w:tr w:rsidR="00DA5BB9" w:rsidRPr="007A48D4" w:rsidTr="00A152F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963915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lang w:val="ru-RU"/>
              </w:rPr>
            </w:pPr>
            <w:r w:rsidRPr="00963915">
              <w:rPr>
                <w:bCs/>
                <w:color w:val="000000"/>
                <w:sz w:val="28"/>
                <w:szCs w:val="28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5 – 6</w:t>
            </w:r>
          </w:p>
        </w:tc>
      </w:tr>
      <w:tr w:rsidR="00DA5BB9" w:rsidRPr="007A48D4" w:rsidTr="00A152F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963915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lang w:val="ru-RU"/>
              </w:rPr>
            </w:pPr>
            <w:r w:rsidRPr="00963915">
              <w:rPr>
                <w:bCs/>
                <w:color w:val="000000"/>
                <w:sz w:val="28"/>
                <w:szCs w:val="28"/>
                <w:lang w:val="ru-RU"/>
              </w:rPr>
              <w:t>Прыжок в длину с места, см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DA5BB9" w:rsidRPr="007A48D4" w:rsidTr="00A152F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963915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lang w:val="ru-RU"/>
              </w:rPr>
            </w:pPr>
            <w:r w:rsidRPr="00963915">
              <w:rPr>
                <w:bCs/>
                <w:color w:val="000000"/>
                <w:sz w:val="28"/>
                <w:szCs w:val="28"/>
                <w:lang w:val="ru-RU"/>
              </w:rPr>
              <w:t>Наклон вперед, не сгибая ног в коленях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DA5BB9" w:rsidP="00A152FF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Коснуться</w:t>
            </w:r>
            <w:proofErr w:type="spellEnd"/>
            <w:r w:rsidR="00A152F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лбом</w:t>
            </w:r>
            <w:proofErr w:type="spellEnd"/>
          </w:p>
          <w:p w:rsidR="00DA5BB9" w:rsidRPr="007A48D4" w:rsidRDefault="00DA5BB9" w:rsidP="00A152FF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колен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Коснуться</w:t>
            </w:r>
            <w:proofErr w:type="spellEnd"/>
          </w:p>
          <w:p w:rsidR="00A152FF" w:rsidRDefault="00A152FF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Л</w:t>
            </w:r>
            <w:r w:rsidR="00DA5BB9" w:rsidRPr="007A48D4">
              <w:rPr>
                <w:bCs/>
                <w:color w:val="000000"/>
                <w:sz w:val="28"/>
                <w:szCs w:val="28"/>
              </w:rPr>
              <w:t>адонями</w:t>
            </w:r>
            <w:proofErr w:type="spellEnd"/>
          </w:p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пола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F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Коснуться</w:t>
            </w:r>
            <w:proofErr w:type="spellEnd"/>
          </w:p>
          <w:p w:rsidR="00A152FF" w:rsidRDefault="00A152FF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П</w:t>
            </w:r>
            <w:r w:rsidR="00DA5BB9" w:rsidRPr="007A48D4">
              <w:rPr>
                <w:bCs/>
                <w:color w:val="000000"/>
                <w:sz w:val="28"/>
                <w:szCs w:val="28"/>
              </w:rPr>
              <w:t>альцами</w:t>
            </w:r>
            <w:proofErr w:type="spellEnd"/>
          </w:p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пола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DA5BB9" w:rsidRPr="007A48D4" w:rsidTr="00A152F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963915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  <w:lang w:val="ru-RU"/>
              </w:rPr>
            </w:pPr>
            <w:r w:rsidRPr="00963915">
              <w:rPr>
                <w:bCs/>
                <w:color w:val="000000"/>
                <w:sz w:val="28"/>
                <w:szCs w:val="28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3915">
                <w:rPr>
                  <w:bCs/>
                  <w:color w:val="000000"/>
                  <w:sz w:val="28"/>
                  <w:szCs w:val="28"/>
                  <w:lang w:val="ru-RU"/>
                </w:rPr>
                <w:t>30 м</w:t>
              </w:r>
            </w:smartTag>
            <w:r w:rsidRPr="00963915">
              <w:rPr>
                <w:bCs/>
                <w:color w:val="000000"/>
                <w:sz w:val="28"/>
                <w:szCs w:val="28"/>
                <w:lang w:val="ru-RU"/>
              </w:rPr>
              <w:t xml:space="preserve"> с высокого старта, 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2857EE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2857EE">
              <w:rPr>
                <w:bCs/>
                <w:color w:val="000000"/>
                <w:sz w:val="28"/>
                <w:szCs w:val="28"/>
              </w:rPr>
              <w:t>6,9 – 6,</w:t>
            </w:r>
            <w:r w:rsidRPr="007A48D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DA5BB9" w:rsidRPr="007A48D4" w:rsidTr="00A152F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r w:rsidRPr="007A48D4">
              <w:rPr>
                <w:bCs/>
                <w:color w:val="000000"/>
                <w:sz w:val="28"/>
                <w:szCs w:val="28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A48D4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Без</w:t>
            </w:r>
            <w:proofErr w:type="spellEnd"/>
            <w:r w:rsidR="00D17CC4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учета</w:t>
            </w:r>
            <w:proofErr w:type="spellEnd"/>
            <w:r w:rsidR="00D17CC4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8D4">
              <w:rPr>
                <w:bCs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9" w:rsidRPr="007A48D4" w:rsidRDefault="00DA5BB9" w:rsidP="00963915">
            <w:pPr>
              <w:pStyle w:val="msonormalcxspmiddle"/>
              <w:tabs>
                <w:tab w:val="left" w:pos="142"/>
                <w:tab w:val="left" w:pos="567"/>
              </w:tabs>
              <w:ind w:firstLine="0"/>
              <w:rPr>
                <w:bCs/>
                <w:color w:val="000000"/>
              </w:rPr>
            </w:pPr>
          </w:p>
        </w:tc>
      </w:tr>
    </w:tbl>
    <w:p w:rsidR="00963915" w:rsidRPr="00963915" w:rsidRDefault="00963915" w:rsidP="00963915">
      <w:pPr>
        <w:widowControl w:val="0"/>
        <w:shd w:val="clear" w:color="auto" w:fill="FFFFFF"/>
        <w:autoSpaceDE w:val="0"/>
        <w:autoSpaceDN w:val="0"/>
        <w:adjustRightInd w:val="0"/>
        <w:spacing w:before="122"/>
        <w:rPr>
          <w:rFonts w:ascii="Times New Roman" w:eastAsia="Times New Roman" w:hAnsi="Times New Roman"/>
          <w:b/>
          <w:bCs/>
          <w:smallCaps/>
          <w:color w:val="000000"/>
          <w:spacing w:val="-8"/>
          <w:lang w:val="ru-RU" w:eastAsia="ru-RU"/>
        </w:rPr>
      </w:pPr>
    </w:p>
    <w:p w:rsidR="00F72235" w:rsidRPr="00963915" w:rsidRDefault="00F72235" w:rsidP="00963915">
      <w:pPr>
        <w:ind w:right="838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и учебно-методическое обеспечение образовательного процесса</w:t>
      </w:r>
    </w:p>
    <w:p w:rsidR="00D8050F" w:rsidRPr="00963915" w:rsidRDefault="00D8050F" w:rsidP="00963915">
      <w:pPr>
        <w:pStyle w:val="a5"/>
        <w:ind w:firstLine="709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4E3A6E" w:rsidRPr="00A24390" w:rsidRDefault="004E3A6E" w:rsidP="0096391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390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1. </w:t>
      </w:r>
      <w:r w:rsidRPr="00A24390">
        <w:rPr>
          <w:rFonts w:ascii="Times New Roman" w:hAnsi="Times New Roman"/>
          <w:b/>
          <w:sz w:val="28"/>
          <w:szCs w:val="28"/>
          <w:lang w:val="ru-RU"/>
        </w:rPr>
        <w:t>Учебно-методическое обеспечение:</w:t>
      </w:r>
    </w:p>
    <w:p w:rsidR="004E3A6E" w:rsidRPr="00963915" w:rsidRDefault="004E3A6E" w:rsidP="00963915">
      <w:pPr>
        <w:widowControl w:val="0"/>
        <w:shd w:val="clear" w:color="auto" w:fill="FFFFFF"/>
        <w:autoSpaceDE w:val="0"/>
        <w:autoSpaceDN w:val="0"/>
        <w:adjustRightInd w:val="0"/>
        <w:spacing w:before="108"/>
        <w:ind w:left="567" w:firstLine="709"/>
        <w:jc w:val="both"/>
        <w:rPr>
          <w:rFonts w:ascii="Times New Roman" w:eastAsia="Times New Roman" w:hAnsi="Times New Roman"/>
          <w:b/>
          <w:bCs/>
          <w:color w:val="000000"/>
          <w:spacing w:val="-25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 w:eastAsia="ru-RU"/>
        </w:rPr>
        <w:t xml:space="preserve">Лях, В. И. 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Программы общеобразовательных учреждений. 1-1</w:t>
      </w:r>
      <w:r w:rsidR="00312EC2"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1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классы: комплексная программа физического воспитания учащихся 1-11 классов / В. И. Лях, А. А. </w:t>
      </w:r>
      <w:proofErr w:type="spellStart"/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Зданевич</w:t>
      </w:r>
      <w:proofErr w:type="spellEnd"/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. — М.: Про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свещение, 2011.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567" w:right="29" w:firstLine="709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 w:eastAsia="ru-RU"/>
        </w:rPr>
        <w:t xml:space="preserve">Лях, В. И. 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Тесты в физическом воспитании школьников: пособие для учителя / В. И. Лях. -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М.: ООО «Фирма "Издательство </w:t>
      </w:r>
      <w:r w:rsidRPr="004D7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ACT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"», 1998.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567" w:right="29" w:firstLine="709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 w:eastAsia="ru-RU"/>
        </w:rPr>
        <w:t xml:space="preserve">Лях, В. И. </w:t>
      </w:r>
      <w:r w:rsidRPr="0096391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Мой друг - физкультура: учебник для учащихся </w:t>
      </w:r>
      <w:r w:rsidRPr="00963915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 w:eastAsia="ru-RU"/>
        </w:rPr>
        <w:t>\</w:t>
      </w:r>
      <w:r w:rsidR="00312EC2" w:rsidRPr="00963915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 w:eastAsia="ru-RU"/>
        </w:rPr>
        <w:t>1</w:t>
      </w:r>
      <w:r w:rsidRPr="00963915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ru-RU" w:eastAsia="ru-RU"/>
        </w:rPr>
        <w:t xml:space="preserve">-4 </w:t>
      </w:r>
      <w:r w:rsidRPr="0096391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классов начальной школы /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 И. Лях. - М.: Просвещение, 2006.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36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 w:eastAsia="ru-RU"/>
        </w:rPr>
        <w:t xml:space="preserve">Примерные 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программы по учебным предметам. Начальная школа: в 2 ч. Ч. 2. - 4-е </w:t>
      </w:r>
      <w:proofErr w:type="spellStart"/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изд.</w:t>
      </w:r>
      <w:r w:rsidRPr="0096391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перераб</w:t>
      </w:r>
      <w:proofErr w:type="spellEnd"/>
      <w:r w:rsidRPr="0096391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. - М.: Просвещение, 2011. - 231 с. - (Стандарты второго поколения).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22" w:firstLine="709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val="ru-RU" w:eastAsia="ru-RU"/>
        </w:rPr>
      </w:pPr>
      <w:proofErr w:type="spellStart"/>
      <w:r w:rsidRPr="00963915">
        <w:rPr>
          <w:rFonts w:ascii="Times New Roman" w:eastAsia="Times New Roman" w:hAnsi="Times New Roman"/>
          <w:i/>
          <w:iCs/>
          <w:color w:val="000000"/>
          <w:spacing w:val="-6"/>
          <w:sz w:val="28"/>
          <w:szCs w:val="28"/>
          <w:lang w:val="ru-RU" w:eastAsia="ru-RU"/>
        </w:rPr>
        <w:t>Кофман</w:t>
      </w:r>
      <w:proofErr w:type="spellEnd"/>
      <w:r w:rsidRPr="00963915">
        <w:rPr>
          <w:rFonts w:ascii="Times New Roman" w:eastAsia="Times New Roman" w:hAnsi="Times New Roman"/>
          <w:i/>
          <w:iCs/>
          <w:color w:val="000000"/>
          <w:spacing w:val="-6"/>
          <w:sz w:val="28"/>
          <w:szCs w:val="28"/>
          <w:lang w:val="ru-RU" w:eastAsia="ru-RU"/>
        </w:rPr>
        <w:t xml:space="preserve">, Л. Б. </w:t>
      </w:r>
      <w:r w:rsidRPr="0096391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/>
        </w:rPr>
        <w:t xml:space="preserve">Настольная книга учителя физической культуры / Л. Б. </w:t>
      </w:r>
      <w:proofErr w:type="spellStart"/>
      <w:r w:rsidRPr="0096391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/>
        </w:rPr>
        <w:t>Кофман</w:t>
      </w:r>
      <w:proofErr w:type="spellEnd"/>
      <w:r w:rsidRPr="0096391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/>
        </w:rPr>
        <w:t>. - М.: Физ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культура и спорт, 1998.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67" w:right="14" w:firstLine="709"/>
        <w:jc w:val="both"/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 w:eastAsia="ru-RU"/>
        </w:rPr>
      </w:pPr>
      <w:proofErr w:type="spellStart"/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Школьникова</w:t>
      </w:r>
      <w:proofErr w:type="spellEnd"/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, К В. Я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иду на урок. Книга для учителя физической культуры. 1-6 классы /</w:t>
      </w:r>
      <w:r w:rsidRPr="00963915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Н. В. </w:t>
      </w:r>
      <w:proofErr w:type="spellStart"/>
      <w:r w:rsidRPr="00963915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>Школьникова</w:t>
      </w:r>
      <w:proofErr w:type="spellEnd"/>
      <w:r w:rsidRPr="00963915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>, М. В. Тарасова. - М.: Издательство «Первое сентября», 2002.</w:t>
      </w:r>
    </w:p>
    <w:p w:rsidR="004E3A6E" w:rsidRPr="00963915" w:rsidRDefault="004E3A6E" w:rsidP="00963915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567" w:right="29" w:firstLine="709"/>
        <w:jc w:val="both"/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 w:eastAsia="ru-RU"/>
        </w:rPr>
      </w:pPr>
      <w:proofErr w:type="spellStart"/>
      <w:r w:rsidRPr="00963915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 w:eastAsia="ru-RU"/>
        </w:rPr>
        <w:t>Ковалъко</w:t>
      </w:r>
      <w:proofErr w:type="spellEnd"/>
      <w:r w:rsidRPr="00963915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ru-RU" w:eastAsia="ru-RU"/>
        </w:rPr>
        <w:t xml:space="preserve">, В. И. 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Поурочн</w:t>
      </w:r>
      <w:r w:rsidR="00312EC2"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ые разработки по физкультуре. 1-</w:t>
      </w: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4 классы / В. И. Ковалько. - </w:t>
      </w:r>
      <w:proofErr w:type="spellStart"/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М.: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Вако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2006.</w:t>
      </w:r>
    </w:p>
    <w:p w:rsidR="004E3A6E" w:rsidRPr="00356901" w:rsidRDefault="004E3A6E" w:rsidP="00963915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color w:val="FF0000"/>
          <w:lang w:val="ru-RU" w:eastAsia="ru-RU"/>
        </w:rPr>
      </w:pPr>
    </w:p>
    <w:p w:rsidR="004E3A6E" w:rsidRPr="00356901" w:rsidRDefault="004E3A6E" w:rsidP="0096391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/>
        <w:ind w:left="567" w:firstLine="709"/>
        <w:jc w:val="both"/>
        <w:rPr>
          <w:rFonts w:ascii="Times New Roman" w:eastAsia="Times New Roman" w:hAnsi="Times New Roman"/>
          <w:b/>
          <w:bCs/>
          <w:color w:val="FF0000"/>
          <w:spacing w:val="-11"/>
          <w:lang w:val="ru-RU" w:eastAsia="ru-RU"/>
        </w:rPr>
      </w:pPr>
    </w:p>
    <w:p w:rsidR="004E3A6E" w:rsidRPr="004D7822" w:rsidRDefault="00D879A1" w:rsidP="0096391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  <w:lang w:val="ru-RU" w:eastAsia="ru-RU"/>
        </w:rPr>
        <w:t>2</w:t>
      </w:r>
      <w:r w:rsidR="004E3A6E" w:rsidRPr="004D7822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>.</w:t>
      </w:r>
      <w:r w:rsidR="004E3A6E" w:rsidRPr="004D78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4E3A6E" w:rsidRPr="004D7822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Технические средства обучения:</w:t>
      </w:r>
    </w:p>
    <w:p w:rsidR="004E3A6E" w:rsidRPr="004D7822" w:rsidRDefault="004E3A6E" w:rsidP="00963915">
      <w:pPr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b/>
          <w:bCs/>
          <w:color w:val="000000"/>
          <w:spacing w:val="-29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Музыкальный центр.</w:t>
      </w:r>
    </w:p>
    <w:p w:rsidR="004E3A6E" w:rsidRPr="004D7822" w:rsidRDefault="004E3A6E" w:rsidP="00963915">
      <w:pPr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/>
        <w:ind w:left="567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Мегафон.</w:t>
      </w:r>
    </w:p>
    <w:p w:rsidR="004E3A6E" w:rsidRDefault="004E3A6E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79A1" w:rsidRPr="00D879A1" w:rsidRDefault="00D879A1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3A6E" w:rsidRPr="004D7822" w:rsidRDefault="00D879A1" w:rsidP="00D879A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ru-RU" w:eastAsia="ru-RU"/>
        </w:rPr>
        <w:t xml:space="preserve">                   3.</w:t>
      </w:r>
      <w:r w:rsidR="00A2439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="004E3A6E" w:rsidRPr="004D7822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Учебно-практическое</w:t>
      </w:r>
      <w:proofErr w:type="spellEnd"/>
      <w:r w:rsidR="00A2439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="004E3A6E" w:rsidRPr="004D7822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оборудование</w:t>
      </w:r>
      <w:proofErr w:type="spellEnd"/>
      <w:r w:rsidR="004E3A6E" w:rsidRPr="004D7822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:</w:t>
      </w:r>
    </w:p>
    <w:p w:rsidR="004E3A6E" w:rsidRPr="004D7822" w:rsidRDefault="004E3A6E" w:rsidP="00963915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A6E" w:rsidRPr="00A24390" w:rsidRDefault="004E3A6E" w:rsidP="0096391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pacing w:val="-25"/>
          <w:sz w:val="28"/>
          <w:szCs w:val="28"/>
        </w:rPr>
      </w:pPr>
      <w:r w:rsidRPr="00A24390">
        <w:rPr>
          <w:rFonts w:ascii="Times New Roman" w:hAnsi="Times New Roman"/>
          <w:color w:val="000000"/>
          <w:spacing w:val="-2"/>
          <w:sz w:val="28"/>
          <w:szCs w:val="28"/>
        </w:rPr>
        <w:t xml:space="preserve">Стенка гимнастическая </w:t>
      </w:r>
    </w:p>
    <w:p w:rsidR="004E3A6E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right="7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Скамейка гимнастическая жесткая 2 м; 4 м </w:t>
      </w:r>
    </w:p>
    <w:p w:rsidR="00312EC2" w:rsidRPr="00963915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Мячи: мяч малый (теннисный), мяч малый (мягкий),</w:t>
      </w:r>
      <w:r w:rsidR="00312EC2"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мячи футбольные</w:t>
      </w:r>
    </w:p>
    <w:p w:rsidR="004E3A6E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proofErr w:type="spellStart"/>
      <w:r w:rsidRPr="004D782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Палка</w:t>
      </w:r>
      <w:proofErr w:type="spellEnd"/>
      <w:r w:rsidR="00A24390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4D782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гимнастическая</w:t>
      </w:r>
      <w:proofErr w:type="spellEnd"/>
    </w:p>
    <w:p w:rsidR="004E3A6E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Скакалка детская </w:t>
      </w:r>
    </w:p>
    <w:p w:rsidR="004E3A6E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Мат гимнастический </w:t>
      </w:r>
    </w:p>
    <w:p w:rsidR="004E3A6E" w:rsidRPr="00A152FF" w:rsidRDefault="004E3A6E" w:rsidP="0096391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2FF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Обруч пластиковый детский </w:t>
      </w:r>
    </w:p>
    <w:p w:rsidR="00312EC2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2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Флажки: разметочные с опорой, стартовые </w:t>
      </w:r>
    </w:p>
    <w:p w:rsidR="004E3A6E" w:rsidRPr="004D7822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2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Рулетка измерительная </w:t>
      </w:r>
    </w:p>
    <w:p w:rsidR="004E3A6E" w:rsidRPr="00963915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27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Набор инструментов для подготовки прыжковых ям.</w:t>
      </w:r>
    </w:p>
    <w:p w:rsidR="001016E5" w:rsidRPr="00963915" w:rsidRDefault="004E3A6E" w:rsidP="0096391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28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Сетка для переноса и хранения мячей </w:t>
      </w:r>
    </w:p>
    <w:p w:rsidR="00DE0C7D" w:rsidRDefault="00DE0C7D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2A779A" w:rsidRPr="00963915" w:rsidRDefault="002A779A" w:rsidP="00963915">
      <w:pPr>
        <w:pStyle w:val="af1"/>
        <w:spacing w:line="240" w:lineRule="auto"/>
        <w:jc w:val="both"/>
        <w:rPr>
          <w:lang w:val="ru-RU"/>
        </w:rPr>
      </w:pPr>
    </w:p>
    <w:p w:rsidR="00DA5BB9" w:rsidRPr="00963915" w:rsidRDefault="00DA5BB9" w:rsidP="00963915">
      <w:pPr>
        <w:pStyle w:val="af1"/>
        <w:spacing w:line="240" w:lineRule="auto"/>
        <w:jc w:val="both"/>
        <w:rPr>
          <w:lang w:val="ru-RU"/>
        </w:rPr>
      </w:pPr>
    </w:p>
    <w:p w:rsidR="00DA5BB9" w:rsidRPr="00963915" w:rsidRDefault="00DA5BB9" w:rsidP="00963915">
      <w:pPr>
        <w:pStyle w:val="af1"/>
        <w:spacing w:line="240" w:lineRule="auto"/>
        <w:rPr>
          <w:lang w:val="ru-RU"/>
        </w:rPr>
      </w:pPr>
      <w:r w:rsidRPr="00963915">
        <w:rPr>
          <w:sz w:val="28"/>
          <w:szCs w:val="28"/>
          <w:lang w:val="ru-RU"/>
        </w:rPr>
        <w:t>СОГЛАСОВАНО:</w:t>
      </w: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  <w:r w:rsidRPr="00963915">
        <w:rPr>
          <w:sz w:val="28"/>
          <w:szCs w:val="28"/>
          <w:lang w:val="ru-RU"/>
        </w:rPr>
        <w:t>Протокол заседания МО учителей физической культуры</w:t>
      </w: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  <w:r w:rsidRPr="00963915">
        <w:rPr>
          <w:sz w:val="28"/>
          <w:szCs w:val="28"/>
          <w:lang w:val="ru-RU"/>
        </w:rPr>
        <w:t>от     « ____» _____________ 20__ года     №___</w:t>
      </w: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</w:p>
    <w:p w:rsidR="00DA5BB9" w:rsidRPr="00963915" w:rsidRDefault="00DA5BB9" w:rsidP="00356901">
      <w:pPr>
        <w:pStyle w:val="af1"/>
        <w:spacing w:line="240" w:lineRule="auto"/>
        <w:rPr>
          <w:lang w:val="ru-RU"/>
        </w:rPr>
      </w:pPr>
      <w:r w:rsidRPr="00963915">
        <w:rPr>
          <w:sz w:val="28"/>
          <w:szCs w:val="28"/>
          <w:lang w:val="ru-RU"/>
        </w:rPr>
        <w:t>СОГЛАСОВАНО:</w:t>
      </w:r>
    </w:p>
    <w:p w:rsidR="00DA5BB9" w:rsidRPr="00963915" w:rsidRDefault="00DA5BB9" w:rsidP="00963915">
      <w:pPr>
        <w:pStyle w:val="af1"/>
        <w:spacing w:line="240" w:lineRule="auto"/>
        <w:jc w:val="right"/>
        <w:rPr>
          <w:lang w:val="ru-RU"/>
        </w:rPr>
      </w:pPr>
      <w:r w:rsidRPr="00963915">
        <w:rPr>
          <w:sz w:val="28"/>
          <w:szCs w:val="28"/>
          <w:lang w:val="ru-RU"/>
        </w:rPr>
        <w:t>Заместитель директора по УВР                    Шевченко Л.Б.</w:t>
      </w:r>
    </w:p>
    <w:p w:rsidR="00DA5BB9" w:rsidRDefault="00DA5BB9" w:rsidP="00963915">
      <w:pPr>
        <w:pStyle w:val="af1"/>
        <w:spacing w:line="240" w:lineRule="auto"/>
        <w:jc w:val="right"/>
      </w:pPr>
      <w:r>
        <w:rPr>
          <w:sz w:val="28"/>
          <w:szCs w:val="28"/>
        </w:rPr>
        <w:t xml:space="preserve">«__»______________20___ </w:t>
      </w:r>
      <w:proofErr w:type="spellStart"/>
      <w:r>
        <w:rPr>
          <w:sz w:val="28"/>
          <w:szCs w:val="28"/>
        </w:rPr>
        <w:t>года</w:t>
      </w:r>
      <w:proofErr w:type="spellEnd"/>
    </w:p>
    <w:p w:rsidR="00DA5BB9" w:rsidRDefault="00DA5BB9" w:rsidP="00963915">
      <w:pPr>
        <w:pStyle w:val="af1"/>
        <w:spacing w:line="240" w:lineRule="auto"/>
        <w:jc w:val="right"/>
      </w:pPr>
    </w:p>
    <w:p w:rsidR="00DA5BB9" w:rsidRDefault="00DA5BB9" w:rsidP="00963915">
      <w:pPr>
        <w:tabs>
          <w:tab w:val="left" w:pos="1050"/>
        </w:tabs>
      </w:pPr>
    </w:p>
    <w:p w:rsidR="001016E5" w:rsidRPr="00DE0C7D" w:rsidRDefault="00DA5BB9" w:rsidP="00963915">
      <w:pPr>
        <w:tabs>
          <w:tab w:val="left" w:pos="2175"/>
          <w:tab w:val="left" w:pos="5085"/>
        </w:tabs>
      </w:pPr>
      <w:r>
        <w:tab/>
      </w:r>
    </w:p>
    <w:sectPr w:rsidR="001016E5" w:rsidRPr="00DE0C7D" w:rsidSect="00DE0C7D">
      <w:headerReference w:type="default" r:id="rId8"/>
      <w:footerReference w:type="default" r:id="rId9"/>
      <w:footerReference w:type="firs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90" w:rsidRDefault="00ED7390" w:rsidP="001E44A8">
      <w:r>
        <w:separator/>
      </w:r>
    </w:p>
  </w:endnote>
  <w:endnote w:type="continuationSeparator" w:id="0">
    <w:p w:rsidR="00ED7390" w:rsidRDefault="00ED7390" w:rsidP="001E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4911"/>
    </w:sdtPr>
    <w:sdtContent>
      <w:p w:rsidR="00ED7390" w:rsidRDefault="00ED7390">
        <w:pPr>
          <w:pStyle w:val="a9"/>
          <w:jc w:val="center"/>
        </w:pPr>
        <w:fldSimple w:instr="PAGE   \* MERGEFORMAT">
          <w:r w:rsidR="00A24390">
            <w:rPr>
              <w:noProof/>
            </w:rPr>
            <w:t>33</w:t>
          </w:r>
        </w:fldSimple>
      </w:p>
    </w:sdtContent>
  </w:sdt>
  <w:p w:rsidR="00ED7390" w:rsidRDefault="00ED73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90" w:rsidRDefault="00ED7390">
    <w:pPr>
      <w:pStyle w:val="a9"/>
    </w:pPr>
  </w:p>
  <w:p w:rsidR="00ED7390" w:rsidRDefault="00ED73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90" w:rsidRDefault="00ED7390" w:rsidP="001E44A8">
      <w:r>
        <w:separator/>
      </w:r>
    </w:p>
  </w:footnote>
  <w:footnote w:type="continuationSeparator" w:id="0">
    <w:p w:rsidR="00ED7390" w:rsidRDefault="00ED7390" w:rsidP="001E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90" w:rsidRDefault="00ED7390">
    <w:pPr>
      <w:pStyle w:val="a7"/>
      <w:jc w:val="center"/>
    </w:pPr>
  </w:p>
  <w:p w:rsidR="00ED7390" w:rsidRDefault="00ED73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2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  <w:num w:numId="21">
    <w:abstractNumId w:val="18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405"/>
    <w:rsid w:val="00000F78"/>
    <w:rsid w:val="00051EE3"/>
    <w:rsid w:val="000574F7"/>
    <w:rsid w:val="00080A06"/>
    <w:rsid w:val="000A2B14"/>
    <w:rsid w:val="000B26C0"/>
    <w:rsid w:val="000C1C0F"/>
    <w:rsid w:val="001016E5"/>
    <w:rsid w:val="00106429"/>
    <w:rsid w:val="00157650"/>
    <w:rsid w:val="00181B14"/>
    <w:rsid w:val="001B054C"/>
    <w:rsid w:val="001E44A8"/>
    <w:rsid w:val="00261710"/>
    <w:rsid w:val="00263993"/>
    <w:rsid w:val="002718CC"/>
    <w:rsid w:val="0027689E"/>
    <w:rsid w:val="00287274"/>
    <w:rsid w:val="002A7198"/>
    <w:rsid w:val="002A779A"/>
    <w:rsid w:val="002D0527"/>
    <w:rsid w:val="002D06BF"/>
    <w:rsid w:val="00312EC2"/>
    <w:rsid w:val="00324097"/>
    <w:rsid w:val="00356901"/>
    <w:rsid w:val="00356EA2"/>
    <w:rsid w:val="00362CAF"/>
    <w:rsid w:val="00383CC8"/>
    <w:rsid w:val="00396729"/>
    <w:rsid w:val="003B424E"/>
    <w:rsid w:val="003D7E03"/>
    <w:rsid w:val="004058C4"/>
    <w:rsid w:val="004153D8"/>
    <w:rsid w:val="00470466"/>
    <w:rsid w:val="004D07F0"/>
    <w:rsid w:val="004D7822"/>
    <w:rsid w:val="004E3A6E"/>
    <w:rsid w:val="0051556F"/>
    <w:rsid w:val="00536DAF"/>
    <w:rsid w:val="00537E2C"/>
    <w:rsid w:val="0057416A"/>
    <w:rsid w:val="00586EBF"/>
    <w:rsid w:val="005C2CB7"/>
    <w:rsid w:val="005D5799"/>
    <w:rsid w:val="005F6787"/>
    <w:rsid w:val="00621A62"/>
    <w:rsid w:val="00634156"/>
    <w:rsid w:val="00655C8A"/>
    <w:rsid w:val="00662FA4"/>
    <w:rsid w:val="00695E40"/>
    <w:rsid w:val="006B34B8"/>
    <w:rsid w:val="006C1211"/>
    <w:rsid w:val="006C31E5"/>
    <w:rsid w:val="006D3DFF"/>
    <w:rsid w:val="006E2068"/>
    <w:rsid w:val="006E6CE7"/>
    <w:rsid w:val="006F2ECA"/>
    <w:rsid w:val="00735405"/>
    <w:rsid w:val="00745117"/>
    <w:rsid w:val="00790ADA"/>
    <w:rsid w:val="007E058F"/>
    <w:rsid w:val="00870569"/>
    <w:rsid w:val="008A57FD"/>
    <w:rsid w:val="00906A41"/>
    <w:rsid w:val="00940960"/>
    <w:rsid w:val="00947FE2"/>
    <w:rsid w:val="00963915"/>
    <w:rsid w:val="009D3ACF"/>
    <w:rsid w:val="009D5673"/>
    <w:rsid w:val="009D7731"/>
    <w:rsid w:val="00A152FF"/>
    <w:rsid w:val="00A24390"/>
    <w:rsid w:val="00A456C3"/>
    <w:rsid w:val="00A54B1D"/>
    <w:rsid w:val="00A90EA0"/>
    <w:rsid w:val="00AC1BD7"/>
    <w:rsid w:val="00AF2943"/>
    <w:rsid w:val="00B35E0A"/>
    <w:rsid w:val="00B407D5"/>
    <w:rsid w:val="00B42E28"/>
    <w:rsid w:val="00B5092F"/>
    <w:rsid w:val="00B843E9"/>
    <w:rsid w:val="00C03D9E"/>
    <w:rsid w:val="00C1609F"/>
    <w:rsid w:val="00C22C80"/>
    <w:rsid w:val="00C26AD6"/>
    <w:rsid w:val="00C32AE4"/>
    <w:rsid w:val="00C8177E"/>
    <w:rsid w:val="00CA48F3"/>
    <w:rsid w:val="00CB4EFD"/>
    <w:rsid w:val="00D17CC4"/>
    <w:rsid w:val="00D23B40"/>
    <w:rsid w:val="00D675FD"/>
    <w:rsid w:val="00D8050F"/>
    <w:rsid w:val="00D879A1"/>
    <w:rsid w:val="00DA5BB9"/>
    <w:rsid w:val="00DB0157"/>
    <w:rsid w:val="00DE0C7D"/>
    <w:rsid w:val="00DF3642"/>
    <w:rsid w:val="00E01F19"/>
    <w:rsid w:val="00E2397D"/>
    <w:rsid w:val="00E50D0F"/>
    <w:rsid w:val="00E9516C"/>
    <w:rsid w:val="00ED7390"/>
    <w:rsid w:val="00F2609D"/>
    <w:rsid w:val="00F335A5"/>
    <w:rsid w:val="00F72235"/>
    <w:rsid w:val="00F8297D"/>
    <w:rsid w:val="00FB7C3B"/>
    <w:rsid w:val="00FB7EA6"/>
    <w:rsid w:val="00FE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9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63915"/>
    <w:rPr>
      <w:b/>
      <w:bCs/>
    </w:rPr>
  </w:style>
  <w:style w:type="paragraph" w:customStyle="1" w:styleId="standard">
    <w:name w:val="standard"/>
    <w:basedOn w:val="a"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963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4A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E44A8"/>
    <w:pPr>
      <w:tabs>
        <w:tab w:val="right" w:leader="dot" w:pos="9063"/>
      </w:tabs>
      <w:spacing w:after="100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44A8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A8"/>
  </w:style>
  <w:style w:type="paragraph" w:styleId="a9">
    <w:name w:val="footer"/>
    <w:basedOn w:val="a"/>
    <w:link w:val="aa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4A8"/>
  </w:style>
  <w:style w:type="numbering" w:customStyle="1" w:styleId="12">
    <w:name w:val="Нет списка1"/>
    <w:next w:val="a2"/>
    <w:uiPriority w:val="99"/>
    <w:semiHidden/>
    <w:unhideWhenUsed/>
    <w:rsid w:val="003B424E"/>
  </w:style>
  <w:style w:type="table" w:styleId="ab">
    <w:name w:val="Table Grid"/>
    <w:basedOn w:val="a1"/>
    <w:uiPriority w:val="3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rsid w:val="003B424E"/>
    <w:pPr>
      <w:spacing w:line="360" w:lineRule="auto"/>
      <w:ind w:firstLine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А_основной Знак"/>
    <w:link w:val="ac"/>
    <w:rsid w:val="003B424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 Spacing"/>
    <w:basedOn w:val="a"/>
    <w:uiPriority w:val="1"/>
    <w:qFormat/>
    <w:rsid w:val="00963915"/>
    <w:rPr>
      <w:szCs w:val="32"/>
    </w:rPr>
  </w:style>
  <w:style w:type="paragraph" w:customStyle="1" w:styleId="Style39">
    <w:name w:val="Style39"/>
    <w:basedOn w:val="a"/>
    <w:rsid w:val="003B424E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Calibri" w:hAnsi="Times New Roman"/>
      <w:lang w:eastAsia="ru-RU"/>
    </w:rPr>
  </w:style>
  <w:style w:type="paragraph" w:customStyle="1" w:styleId="msonormalcxspmiddle">
    <w:name w:val="msonormalcxspmiddle"/>
    <w:basedOn w:val="a"/>
    <w:rsid w:val="001016E5"/>
    <w:pPr>
      <w:spacing w:before="100" w:beforeAutospacing="1" w:after="100" w:afterAutospacing="1"/>
      <w:ind w:firstLine="720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Знак"/>
    <w:basedOn w:val="a0"/>
    <w:link w:val="af0"/>
    <w:locked/>
    <w:rsid w:val="001016E5"/>
    <w:rPr>
      <w:sz w:val="24"/>
      <w:szCs w:val="19"/>
      <w:lang w:eastAsia="ru-RU"/>
    </w:rPr>
  </w:style>
  <w:style w:type="paragraph" w:styleId="af0">
    <w:name w:val="Body Text"/>
    <w:basedOn w:val="a"/>
    <w:link w:val="af"/>
    <w:rsid w:val="001016E5"/>
    <w:pPr>
      <w:ind w:firstLine="720"/>
      <w:jc w:val="both"/>
    </w:pPr>
    <w:rPr>
      <w:szCs w:val="19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016E5"/>
  </w:style>
  <w:style w:type="paragraph" w:customStyle="1" w:styleId="af1">
    <w:name w:val="Базовый"/>
    <w:rsid w:val="00DE0C7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90AD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8">
    <w:name w:val="c28"/>
    <w:basedOn w:val="a0"/>
    <w:rsid w:val="00790ADA"/>
  </w:style>
  <w:style w:type="character" w:customStyle="1" w:styleId="c6">
    <w:name w:val="c6"/>
    <w:basedOn w:val="a0"/>
    <w:rsid w:val="00790ADA"/>
  </w:style>
  <w:style w:type="character" w:customStyle="1" w:styleId="10">
    <w:name w:val="Заголовок 1 Знак"/>
    <w:basedOn w:val="a0"/>
    <w:link w:val="1"/>
    <w:uiPriority w:val="9"/>
    <w:rsid w:val="009639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39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9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9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39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9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39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39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3915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9639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639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639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963915"/>
    <w:rPr>
      <w:rFonts w:asciiTheme="majorHAnsi" w:eastAsiaTheme="majorEastAsia" w:hAnsiTheme="majorHAnsi"/>
      <w:sz w:val="24"/>
      <w:szCs w:val="24"/>
    </w:rPr>
  </w:style>
  <w:style w:type="character" w:styleId="af6">
    <w:name w:val="Emphasis"/>
    <w:basedOn w:val="a0"/>
    <w:uiPriority w:val="20"/>
    <w:qFormat/>
    <w:rsid w:val="00963915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63915"/>
    <w:rPr>
      <w:i/>
    </w:rPr>
  </w:style>
  <w:style w:type="character" w:customStyle="1" w:styleId="23">
    <w:name w:val="Цитата 2 Знак"/>
    <w:basedOn w:val="a0"/>
    <w:link w:val="22"/>
    <w:uiPriority w:val="29"/>
    <w:rsid w:val="00963915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96391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963915"/>
    <w:rPr>
      <w:b/>
      <w:i/>
      <w:sz w:val="24"/>
    </w:rPr>
  </w:style>
  <w:style w:type="character" w:styleId="af9">
    <w:name w:val="Subtle Emphasis"/>
    <w:uiPriority w:val="19"/>
    <w:qFormat/>
    <w:rsid w:val="00963915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96391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96391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96391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963915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963915"/>
    <w:pPr>
      <w:outlineLvl w:val="9"/>
    </w:pPr>
  </w:style>
  <w:style w:type="paragraph" w:customStyle="1" w:styleId="c4">
    <w:name w:val="c4"/>
    <w:basedOn w:val="a"/>
    <w:rsid w:val="00D879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D879A1"/>
  </w:style>
  <w:style w:type="paragraph" w:styleId="aff">
    <w:name w:val="Balloon Text"/>
    <w:basedOn w:val="a"/>
    <w:link w:val="aff0"/>
    <w:uiPriority w:val="99"/>
    <w:semiHidden/>
    <w:unhideWhenUsed/>
    <w:rsid w:val="0015765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5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9651-BBCD-4A1B-8F71-7451B70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35</Pages>
  <Words>8424</Words>
  <Characters>48022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Даниил</cp:lastModifiedBy>
  <cp:revision>55</cp:revision>
  <cp:lastPrinted>2014-12-24T17:55:00Z</cp:lastPrinted>
  <dcterms:created xsi:type="dcterms:W3CDTF">2014-09-13T18:22:00Z</dcterms:created>
  <dcterms:modified xsi:type="dcterms:W3CDTF">2015-09-01T10:06:00Z</dcterms:modified>
</cp:coreProperties>
</file>