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FF" w:rsidRPr="00346F62" w:rsidRDefault="00FE2798" w:rsidP="008B053E">
      <w:pPr>
        <w:rPr>
          <w:rFonts w:ascii="Microsoft Sans Serif" w:hAnsi="Microsoft Sans Serif" w:cs="Microsoft Sans Serif"/>
          <w:i/>
          <w:sz w:val="32"/>
          <w:szCs w:val="32"/>
        </w:rPr>
      </w:pPr>
      <w:bookmarkStart w:id="0" w:name="_GoBack"/>
      <w:r w:rsidRPr="00346F62">
        <w:rPr>
          <w:rFonts w:ascii="Microsoft Sans Serif" w:hAnsi="Microsoft Sans Serif" w:cs="Microsoft Sans Serif"/>
          <w:i/>
          <w:sz w:val="32"/>
          <w:szCs w:val="32"/>
        </w:rPr>
        <w:t xml:space="preserve">Итоговая работа по курсу « Мониторинг </w:t>
      </w:r>
      <w:proofErr w:type="gramStart"/>
      <w:r w:rsidRPr="00346F62">
        <w:rPr>
          <w:rFonts w:ascii="Microsoft Sans Serif" w:hAnsi="Microsoft Sans Serif" w:cs="Microsoft Sans Serif"/>
          <w:i/>
          <w:sz w:val="32"/>
          <w:szCs w:val="32"/>
        </w:rPr>
        <w:t>физического</w:t>
      </w:r>
      <w:proofErr w:type="gramEnd"/>
    </w:p>
    <w:p w:rsidR="00FE2798" w:rsidRPr="00346F62" w:rsidRDefault="00FE2798" w:rsidP="008B053E">
      <w:pPr>
        <w:rPr>
          <w:rFonts w:ascii="Microsoft Sans Serif" w:hAnsi="Microsoft Sans Serif" w:cs="Microsoft Sans Serif"/>
          <w:i/>
          <w:sz w:val="32"/>
          <w:szCs w:val="32"/>
        </w:rPr>
      </w:pPr>
      <w:r w:rsidRPr="00346F62">
        <w:rPr>
          <w:rFonts w:ascii="Microsoft Sans Serif" w:hAnsi="Microsoft Sans Serif" w:cs="Microsoft Sans Serif"/>
          <w:i/>
          <w:sz w:val="32"/>
          <w:szCs w:val="32"/>
        </w:rPr>
        <w:t>развития и физической подготовленности учащихся»</w:t>
      </w:r>
    </w:p>
    <w:bookmarkEnd w:id="0"/>
    <w:p w:rsidR="00FE2798" w:rsidRPr="00346F62" w:rsidRDefault="00FE2798" w:rsidP="008B053E">
      <w:pPr>
        <w:rPr>
          <w:rFonts w:ascii="Microsoft Sans Serif" w:hAnsi="Microsoft Sans Serif" w:cs="Microsoft Sans Serif"/>
          <w:sz w:val="28"/>
          <w:szCs w:val="28"/>
        </w:rPr>
      </w:pPr>
    </w:p>
    <w:p w:rsidR="00FE2798" w:rsidRPr="00346F62" w:rsidRDefault="00FE2798" w:rsidP="008B053E">
      <w:pPr>
        <w:rPr>
          <w:rFonts w:ascii="Microsoft Sans Serif" w:hAnsi="Microsoft Sans Serif" w:cs="Microsoft Sans Serif"/>
          <w:b/>
          <w:sz w:val="28"/>
          <w:szCs w:val="28"/>
        </w:rPr>
      </w:pPr>
      <w:r w:rsidRPr="00346F62">
        <w:rPr>
          <w:rFonts w:ascii="Microsoft Sans Serif" w:hAnsi="Microsoft Sans Serif" w:cs="Microsoft Sans Serif"/>
          <w:b/>
          <w:sz w:val="28"/>
          <w:szCs w:val="28"/>
        </w:rPr>
        <w:t>Комплексная оценка уровня знаний и показателей здоровья</w:t>
      </w:r>
    </w:p>
    <w:p w:rsidR="00FE2798" w:rsidRPr="00346F62" w:rsidRDefault="00FE2798" w:rsidP="008B053E">
      <w:pPr>
        <w:rPr>
          <w:rFonts w:ascii="Microsoft Sans Serif" w:hAnsi="Microsoft Sans Serif" w:cs="Microsoft Sans Serif"/>
          <w:b/>
          <w:sz w:val="28"/>
          <w:szCs w:val="28"/>
        </w:rPr>
      </w:pPr>
      <w:r w:rsidRPr="00346F62">
        <w:rPr>
          <w:rFonts w:ascii="Microsoft Sans Serif" w:hAnsi="Microsoft Sans Serif" w:cs="Microsoft Sans Serif"/>
          <w:b/>
          <w:sz w:val="28"/>
          <w:szCs w:val="28"/>
        </w:rPr>
        <w:t>учащихся выпускного класса МБОУ СОШ №7 г. Сарова</w:t>
      </w:r>
    </w:p>
    <w:p w:rsidR="00FE2798" w:rsidRPr="00346F62" w:rsidRDefault="00FE2798" w:rsidP="008B053E">
      <w:pPr>
        <w:rPr>
          <w:rFonts w:ascii="Microsoft Sans Serif" w:hAnsi="Microsoft Sans Serif" w:cs="Microsoft Sans Serif"/>
          <w:b/>
          <w:sz w:val="28"/>
          <w:szCs w:val="28"/>
        </w:rPr>
      </w:pPr>
      <w:r w:rsidRPr="00346F62">
        <w:rPr>
          <w:rFonts w:ascii="Microsoft Sans Serif" w:hAnsi="Microsoft Sans Serif" w:cs="Microsoft Sans Serif"/>
          <w:b/>
          <w:sz w:val="28"/>
          <w:szCs w:val="28"/>
        </w:rPr>
        <w:t>Нижегородской области.</w:t>
      </w:r>
    </w:p>
    <w:p w:rsidR="007102A8" w:rsidRPr="00346F62" w:rsidRDefault="00D2772A" w:rsidP="008B053E">
      <w:pPr>
        <w:rPr>
          <w:rFonts w:ascii="Microsoft Sans Serif" w:hAnsi="Microsoft Sans Serif" w:cs="Microsoft Sans Serif"/>
          <w:sz w:val="28"/>
          <w:szCs w:val="28"/>
        </w:rPr>
      </w:pPr>
      <w:r w:rsidRPr="00346F62">
        <w:rPr>
          <w:rFonts w:ascii="Microsoft Sans Serif" w:hAnsi="Microsoft Sans Serif" w:cs="Microsoft Sans Serif"/>
          <w:b/>
          <w:sz w:val="28"/>
          <w:szCs w:val="28"/>
        </w:rPr>
        <w:t xml:space="preserve">Цель работы: </w:t>
      </w:r>
      <w:r w:rsidRPr="00346F62">
        <w:rPr>
          <w:rFonts w:ascii="Microsoft Sans Serif" w:hAnsi="Microsoft Sans Serif" w:cs="Microsoft Sans Serif"/>
          <w:sz w:val="28"/>
          <w:szCs w:val="28"/>
        </w:rPr>
        <w:t>выявить уровень теоретических знаний по физической культуре в выпускном классе и провести тестирование показателей</w:t>
      </w:r>
      <w:r w:rsidR="007102A8" w:rsidRPr="00346F62">
        <w:rPr>
          <w:rFonts w:ascii="Microsoft Sans Serif" w:hAnsi="Microsoft Sans Serif" w:cs="Microsoft Sans Serif"/>
          <w:sz w:val="28"/>
          <w:szCs w:val="28"/>
        </w:rPr>
        <w:t xml:space="preserve"> здоровья: физического развития и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функциональной </w:t>
      </w:r>
      <w:r w:rsidR="007102A8" w:rsidRPr="00346F62">
        <w:rPr>
          <w:rFonts w:ascii="Microsoft Sans Serif" w:hAnsi="Microsoft Sans Serif" w:cs="Microsoft Sans Serif"/>
          <w:sz w:val="28"/>
          <w:szCs w:val="28"/>
        </w:rPr>
        <w:t>подготовленности.</w:t>
      </w:r>
    </w:p>
    <w:p w:rsidR="00D2772A" w:rsidRPr="00346F62" w:rsidRDefault="00D2772A" w:rsidP="008B053E">
      <w:pPr>
        <w:rPr>
          <w:rFonts w:ascii="Microsoft Sans Serif" w:hAnsi="Microsoft Sans Serif" w:cs="Microsoft Sans Serif"/>
          <w:sz w:val="28"/>
          <w:szCs w:val="28"/>
        </w:rPr>
      </w:pPr>
      <w:r w:rsidRPr="00346F62">
        <w:rPr>
          <w:rFonts w:ascii="Microsoft Sans Serif" w:hAnsi="Microsoft Sans Serif" w:cs="Microsoft Sans Serif"/>
          <w:sz w:val="28"/>
          <w:szCs w:val="28"/>
        </w:rPr>
        <w:t>В тестировании принимали участие учащиеся 11</w:t>
      </w:r>
      <w:proofErr w:type="gramStart"/>
      <w:r w:rsidRPr="00346F62">
        <w:rPr>
          <w:rFonts w:ascii="Microsoft Sans Serif" w:hAnsi="Microsoft Sans Serif" w:cs="Microsoft Sans Serif"/>
          <w:sz w:val="28"/>
          <w:szCs w:val="28"/>
        </w:rPr>
        <w:t xml:space="preserve"> А</w:t>
      </w:r>
      <w:proofErr w:type="gramEnd"/>
      <w:r w:rsidRPr="00346F62">
        <w:rPr>
          <w:rFonts w:ascii="Microsoft Sans Serif" w:hAnsi="Microsoft Sans Serif" w:cs="Microsoft Sans Serif"/>
          <w:sz w:val="28"/>
          <w:szCs w:val="28"/>
        </w:rPr>
        <w:t xml:space="preserve"> класса средней школы №7 города Сарова Нижегородской области. В классе 27 учеников: 14 юношей и 13 девушек. По группам здоровья</w:t>
      </w:r>
      <w:proofErr w:type="gramStart"/>
      <w:r w:rsidR="00E7798E" w:rsidRPr="00346F62">
        <w:rPr>
          <w:rFonts w:ascii="Microsoft Sans Serif" w:hAnsi="Microsoft Sans Serif" w:cs="Microsoft Sans Serif"/>
          <w:sz w:val="28"/>
          <w:szCs w:val="28"/>
        </w:rPr>
        <w:t xml:space="preserve"> :</w:t>
      </w:r>
      <w:proofErr w:type="gramEnd"/>
      <w:r w:rsidR="00E7798E" w:rsidRPr="00346F62"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F0518B" w:rsidRPr="00346F62">
        <w:rPr>
          <w:rFonts w:ascii="Microsoft Sans Serif" w:hAnsi="Microsoft Sans Serif" w:cs="Microsoft Sans Serif"/>
          <w:sz w:val="28"/>
          <w:szCs w:val="28"/>
        </w:rPr>
        <w:t>18 человек</w:t>
      </w:r>
      <w:r w:rsidR="00E7798E" w:rsidRPr="00346F62">
        <w:rPr>
          <w:rFonts w:ascii="Microsoft Sans Serif" w:hAnsi="Microsoft Sans Serif" w:cs="Microsoft Sans Serif"/>
          <w:sz w:val="28"/>
          <w:szCs w:val="28"/>
        </w:rPr>
        <w:t xml:space="preserve"> - основная группа,  </w:t>
      </w:r>
      <w:r w:rsidR="00F0518B" w:rsidRPr="00346F62">
        <w:rPr>
          <w:rFonts w:ascii="Microsoft Sans Serif" w:hAnsi="Microsoft Sans Serif" w:cs="Microsoft Sans Serif"/>
          <w:sz w:val="28"/>
          <w:szCs w:val="28"/>
        </w:rPr>
        <w:t>8 учащихся -</w:t>
      </w:r>
      <w:r w:rsidR="00F50E54" w:rsidRPr="00346F62">
        <w:rPr>
          <w:rFonts w:ascii="Microsoft Sans Serif" w:hAnsi="Microsoft Sans Serif" w:cs="Microsoft Sans Serif"/>
          <w:sz w:val="28"/>
          <w:szCs w:val="28"/>
        </w:rPr>
        <w:t xml:space="preserve">   подготовительная группа, 1 –инвалид.</w:t>
      </w:r>
    </w:p>
    <w:p w:rsidR="00732B75" w:rsidRPr="00346F62" w:rsidRDefault="00F50E54" w:rsidP="008B053E">
      <w:pPr>
        <w:rPr>
          <w:rFonts w:ascii="Microsoft Sans Serif" w:hAnsi="Microsoft Sans Serif" w:cs="Microsoft Sans Serif"/>
          <w:sz w:val="28"/>
          <w:szCs w:val="28"/>
        </w:rPr>
      </w:pPr>
      <w:r w:rsidRPr="00346F62">
        <w:rPr>
          <w:rFonts w:ascii="Microsoft Sans Serif" w:hAnsi="Microsoft Sans Serif" w:cs="Microsoft Sans Serif"/>
          <w:sz w:val="28"/>
          <w:szCs w:val="28"/>
        </w:rPr>
        <w:t>Для оценки уровня теоретических знаний по предмету физическая культура ученикам предложена  вопросы из к</w:t>
      </w:r>
      <w:r w:rsidR="00712E8F" w:rsidRPr="00346F62">
        <w:rPr>
          <w:rFonts w:ascii="Microsoft Sans Serif" w:hAnsi="Microsoft Sans Serif" w:cs="Microsoft Sans Serif"/>
          <w:sz w:val="28"/>
          <w:szCs w:val="28"/>
        </w:rPr>
        <w:t xml:space="preserve">онтрольной работы №2 по курсу </w:t>
      </w:r>
      <w:r w:rsidRPr="00346F62">
        <w:rPr>
          <w:rFonts w:ascii="Microsoft Sans Serif" w:hAnsi="Microsoft Sans Serif" w:cs="Microsoft Sans Serif"/>
          <w:sz w:val="28"/>
          <w:szCs w:val="28"/>
        </w:rPr>
        <w:t>«Мониторинг физического развития и физической подготовленности учащихся»</w:t>
      </w:r>
      <w:r w:rsidR="006829B4"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gramStart"/>
      <w:r w:rsidR="006829B4" w:rsidRPr="00346F62">
        <w:rPr>
          <w:rFonts w:ascii="Microsoft Sans Serif" w:hAnsi="Microsoft Sans Serif" w:cs="Microsoft Sans Serif"/>
          <w:sz w:val="28"/>
          <w:szCs w:val="28"/>
        </w:rPr>
        <w:t xml:space="preserve">( </w:t>
      </w:r>
      <w:proofErr w:type="gramEnd"/>
      <w:r w:rsidR="006829B4" w:rsidRPr="00346F62">
        <w:rPr>
          <w:rFonts w:ascii="Microsoft Sans Serif" w:hAnsi="Microsoft Sans Serif" w:cs="Microsoft Sans Serif"/>
          <w:sz w:val="28"/>
          <w:szCs w:val="28"/>
        </w:rPr>
        <w:t>см. отзыв на контрольную работу №2)</w:t>
      </w:r>
    </w:p>
    <w:p w:rsidR="004F7A48" w:rsidRPr="00346F62" w:rsidRDefault="00732B75" w:rsidP="008B053E">
      <w:pPr>
        <w:rPr>
          <w:rFonts w:ascii="Microsoft Sans Serif" w:hAnsi="Microsoft Sans Serif" w:cs="Microsoft Sans Serif"/>
          <w:sz w:val="28"/>
          <w:szCs w:val="28"/>
        </w:rPr>
      </w:pPr>
      <w:r w:rsidRPr="00346F62">
        <w:rPr>
          <w:rFonts w:ascii="Microsoft Sans Serif" w:hAnsi="Microsoft Sans Serif" w:cs="Microsoft Sans Serif"/>
          <w:sz w:val="28"/>
          <w:szCs w:val="28"/>
        </w:rPr>
        <w:t xml:space="preserve">Ответы в 1 и 2 формах оценивались по одному баллу  за правильный ответ, в 3 форме по одному баллу за каждое правильное соответствие, в 4 форме 3 балла за безошибочное решение, 2 балла за ошибку в конце задания и 1 балл за ошибку в середине задания. Тем самым наибольший балл за данный тест -40 баллов. По итогам тестирования </w:t>
      </w:r>
      <w:proofErr w:type="gramStart"/>
      <w:r w:rsidRPr="00346F62">
        <w:rPr>
          <w:rFonts w:ascii="Microsoft Sans Serif" w:hAnsi="Microsoft Sans Serif" w:cs="Microsoft Sans Serif"/>
          <w:sz w:val="28"/>
          <w:szCs w:val="28"/>
        </w:rPr>
        <w:t xml:space="preserve">( </w:t>
      </w:r>
      <w:proofErr w:type="gramEnd"/>
      <w:r w:rsidRPr="00346F62">
        <w:rPr>
          <w:rFonts w:ascii="Microsoft Sans Serif" w:hAnsi="Microsoft Sans Serif" w:cs="Microsoft Sans Serif"/>
          <w:sz w:val="28"/>
          <w:szCs w:val="28"/>
        </w:rPr>
        <w:t>принимало участие 25 человек) правильно на все вопросы  никто не ответил.</w:t>
      </w:r>
      <w:r w:rsidR="00725945" w:rsidRPr="00346F62">
        <w:rPr>
          <w:rFonts w:ascii="Microsoft Sans Serif" w:hAnsi="Microsoft Sans Serif" w:cs="Microsoft Sans Serif"/>
          <w:sz w:val="28"/>
          <w:szCs w:val="28"/>
        </w:rPr>
        <w:t xml:space="preserve"> С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  </w:t>
      </w:r>
      <w:r w:rsidR="00725945" w:rsidRPr="00346F62">
        <w:rPr>
          <w:rFonts w:ascii="Microsoft Sans Serif" w:hAnsi="Microsoft Sans Serif" w:cs="Microsoft Sans Serif"/>
          <w:sz w:val="28"/>
          <w:szCs w:val="28"/>
        </w:rPr>
        <w:t xml:space="preserve">заданиями 1 формы – с выбором правильного ответа из нескольких готовых 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725945" w:rsidRPr="00346F62">
        <w:rPr>
          <w:rFonts w:ascii="Microsoft Sans Serif" w:hAnsi="Microsoft Sans Serif" w:cs="Microsoft Sans Serif"/>
          <w:sz w:val="28"/>
          <w:szCs w:val="28"/>
        </w:rPr>
        <w:t>справились все учащиеся (100%), с заданиями 2 форм</w:t>
      </w:r>
      <w:r w:rsidR="00175B46" w:rsidRPr="00346F62">
        <w:rPr>
          <w:rFonts w:ascii="Microsoft Sans Serif" w:hAnsi="Microsoft Sans Serif" w:cs="Microsoft Sans Serif"/>
          <w:sz w:val="28"/>
          <w:szCs w:val="28"/>
        </w:rPr>
        <w:t>ы – открытой форм</w:t>
      </w:r>
      <w:proofErr w:type="gramStart"/>
      <w:r w:rsidR="00175B46" w:rsidRPr="00346F62">
        <w:rPr>
          <w:rFonts w:ascii="Microsoft Sans Serif" w:hAnsi="Microsoft Sans Serif" w:cs="Microsoft Sans Serif"/>
          <w:sz w:val="28"/>
          <w:szCs w:val="28"/>
        </w:rPr>
        <w:t>ы-</w:t>
      </w:r>
      <w:proofErr w:type="gramEnd"/>
      <w:r w:rsidR="00175B46" w:rsidRPr="00346F62">
        <w:rPr>
          <w:rFonts w:ascii="Microsoft Sans Serif" w:hAnsi="Microsoft Sans Serif" w:cs="Microsoft Sans Serif"/>
          <w:sz w:val="28"/>
          <w:szCs w:val="28"/>
        </w:rPr>
        <w:t xml:space="preserve"> справилось 1</w:t>
      </w:r>
      <w:r w:rsidR="00725945" w:rsidRPr="00346F62">
        <w:rPr>
          <w:rFonts w:ascii="Microsoft Sans Serif" w:hAnsi="Microsoft Sans Serif" w:cs="Microsoft Sans Serif"/>
          <w:sz w:val="28"/>
          <w:szCs w:val="28"/>
        </w:rPr>
        <w:t>0 учащихся (80%), с заданием 3 формы –</w:t>
      </w:r>
      <w:r w:rsidR="002C47AB" w:rsidRPr="00346F62">
        <w:rPr>
          <w:rFonts w:ascii="Microsoft Sans Serif" w:hAnsi="Microsoft Sans Serif" w:cs="Microsoft Sans Serif"/>
          <w:sz w:val="28"/>
          <w:szCs w:val="28"/>
        </w:rPr>
        <w:t>н</w:t>
      </w:r>
      <w:r w:rsidR="00725945" w:rsidRPr="00346F62">
        <w:rPr>
          <w:rFonts w:ascii="Microsoft Sans Serif" w:hAnsi="Microsoft Sans Serif" w:cs="Microsoft Sans Serif"/>
          <w:sz w:val="28"/>
          <w:szCs w:val="28"/>
        </w:rPr>
        <w:t xml:space="preserve">а установление соответствия </w:t>
      </w:r>
      <w:r w:rsidR="00E8518C" w:rsidRPr="00346F62">
        <w:rPr>
          <w:rFonts w:ascii="Microsoft Sans Serif" w:hAnsi="Microsoft Sans Serif" w:cs="Microsoft Sans Serif"/>
          <w:sz w:val="28"/>
          <w:szCs w:val="28"/>
        </w:rPr>
        <w:t>–</w:t>
      </w:r>
      <w:r w:rsidR="00725945"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E8518C" w:rsidRPr="00346F62">
        <w:rPr>
          <w:rFonts w:ascii="Microsoft Sans Serif" w:hAnsi="Microsoft Sans Serif" w:cs="Microsoft Sans Serif"/>
          <w:sz w:val="28"/>
          <w:szCs w:val="28"/>
        </w:rPr>
        <w:t xml:space="preserve">полностью правильно ответили </w:t>
      </w:r>
      <w:r w:rsidR="00175B46" w:rsidRPr="00346F62">
        <w:rPr>
          <w:rFonts w:ascii="Microsoft Sans Serif" w:hAnsi="Microsoft Sans Serif" w:cs="Microsoft Sans Serif"/>
          <w:sz w:val="28"/>
          <w:szCs w:val="28"/>
        </w:rPr>
        <w:t>20 человек( 80%), частично-5( 20%) учащихся.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  </w:t>
      </w:r>
      <w:r w:rsidR="00E8518C" w:rsidRPr="00346F62">
        <w:rPr>
          <w:rFonts w:ascii="Microsoft Sans Serif" w:hAnsi="Microsoft Sans Serif" w:cs="Microsoft Sans Serif"/>
          <w:sz w:val="28"/>
          <w:szCs w:val="28"/>
        </w:rPr>
        <w:t>На вопросы 4 формы –</w:t>
      </w:r>
      <w:r w:rsidR="00175B46"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E8518C" w:rsidRPr="00346F62">
        <w:rPr>
          <w:rFonts w:ascii="Microsoft Sans Serif" w:hAnsi="Microsoft Sans Serif" w:cs="Microsoft Sans Serif"/>
          <w:sz w:val="28"/>
          <w:szCs w:val="28"/>
        </w:rPr>
        <w:t xml:space="preserve">установление правильной последовательности </w:t>
      </w:r>
      <w:r w:rsidR="00C34810" w:rsidRPr="00346F62">
        <w:rPr>
          <w:rFonts w:ascii="Microsoft Sans Serif" w:hAnsi="Microsoft Sans Serif" w:cs="Microsoft Sans Serif"/>
          <w:sz w:val="28"/>
          <w:szCs w:val="28"/>
        </w:rPr>
        <w:t>–</w:t>
      </w:r>
      <w:r w:rsidR="00E8518C"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C34810" w:rsidRPr="00346F62">
        <w:rPr>
          <w:rFonts w:ascii="Microsoft Sans Serif" w:hAnsi="Microsoft Sans Serif" w:cs="Microsoft Sans Serif"/>
          <w:sz w:val="28"/>
          <w:szCs w:val="28"/>
        </w:rPr>
        <w:t>полностью правильных ответов нет.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     </w:t>
      </w:r>
      <w:r w:rsidR="00175B46" w:rsidRPr="00346F62">
        <w:rPr>
          <w:rFonts w:ascii="Microsoft Sans Serif" w:hAnsi="Microsoft Sans Serif" w:cs="Microsoft Sans Serif"/>
          <w:sz w:val="28"/>
          <w:szCs w:val="28"/>
        </w:rPr>
        <w:t xml:space="preserve">За данный тест   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175B46" w:rsidRPr="00346F62">
        <w:rPr>
          <w:rFonts w:ascii="Microsoft Sans Serif" w:hAnsi="Microsoft Sans Serif" w:cs="Microsoft Sans Serif"/>
          <w:sz w:val="28"/>
          <w:szCs w:val="28"/>
        </w:rPr>
        <w:t>2 учащихся получили по 35 баллов</w:t>
      </w:r>
      <w:proofErr w:type="gramStart"/>
      <w:r w:rsidR="00175B46" w:rsidRPr="00346F62">
        <w:rPr>
          <w:rFonts w:ascii="Microsoft Sans Serif" w:hAnsi="Microsoft Sans Serif" w:cs="Microsoft Sans Serif"/>
          <w:sz w:val="28"/>
          <w:szCs w:val="28"/>
        </w:rPr>
        <w:t xml:space="preserve"> ,</w:t>
      </w:r>
      <w:proofErr w:type="gramEnd"/>
      <w:r w:rsidR="004F7A48"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175B46" w:rsidRPr="00346F62">
        <w:rPr>
          <w:rFonts w:ascii="Microsoft Sans Serif" w:hAnsi="Microsoft Sans Serif" w:cs="Microsoft Sans Serif"/>
          <w:sz w:val="28"/>
          <w:szCs w:val="28"/>
        </w:rPr>
        <w:t xml:space="preserve"> от 30 до 33 баллов -3 ученика, от 25 до 29- 5 учеников, от 20 до 24  - 7 учеников, </w:t>
      </w:r>
      <w:r w:rsidR="004F7A48" w:rsidRPr="00346F62">
        <w:rPr>
          <w:rFonts w:ascii="Microsoft Sans Serif" w:hAnsi="Microsoft Sans Serif" w:cs="Microsoft Sans Serif"/>
          <w:sz w:val="28"/>
          <w:szCs w:val="28"/>
        </w:rPr>
        <w:t>менее 20 баллов - 8 учащихся.</w:t>
      </w:r>
      <w:r w:rsidRPr="00346F6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6829B4" w:rsidRPr="00346F62">
        <w:rPr>
          <w:rFonts w:ascii="Microsoft Sans Serif" w:hAnsi="Microsoft Sans Serif" w:cs="Microsoft Sans Serif"/>
          <w:sz w:val="28"/>
          <w:szCs w:val="28"/>
        </w:rPr>
        <w:t xml:space="preserve">      </w:t>
      </w:r>
      <w:r w:rsidR="004F7A48" w:rsidRPr="00346F62">
        <w:rPr>
          <w:rFonts w:ascii="Microsoft Sans Serif" w:hAnsi="Microsoft Sans Serif" w:cs="Microsoft Sans Serif"/>
          <w:sz w:val="28"/>
          <w:szCs w:val="28"/>
        </w:rPr>
        <w:t>Тем самым можно сделать вывод, что ученики удовлетворительно усвоили теоретическую часть программы по физической культуре.</w:t>
      </w:r>
    </w:p>
    <w:p w:rsidR="00E67E1D" w:rsidRPr="00346F62" w:rsidRDefault="004F7A48" w:rsidP="008B053E">
      <w:pPr>
        <w:rPr>
          <w:rFonts w:ascii="Microsoft Sans Serif" w:hAnsi="Microsoft Sans Serif" w:cs="Microsoft Sans Serif"/>
          <w:sz w:val="28"/>
          <w:szCs w:val="28"/>
        </w:rPr>
      </w:pPr>
      <w:r w:rsidRPr="00346F62">
        <w:rPr>
          <w:rFonts w:ascii="Microsoft Sans Serif" w:hAnsi="Microsoft Sans Serif" w:cs="Microsoft Sans Serif"/>
          <w:sz w:val="28"/>
          <w:szCs w:val="28"/>
        </w:rPr>
        <w:lastRenderedPageBreak/>
        <w:t xml:space="preserve">Чтобы выяснить отношение школьников к собственному здоровью – был предложен </w:t>
      </w:r>
      <w:proofErr w:type="gramStart"/>
      <w:r w:rsidRPr="00346F62">
        <w:rPr>
          <w:rFonts w:ascii="Microsoft Sans Serif" w:hAnsi="Microsoft Sans Serif" w:cs="Microsoft Sans Serif"/>
          <w:sz w:val="28"/>
          <w:szCs w:val="28"/>
        </w:rPr>
        <w:t>тест</w:t>
      </w:r>
      <w:proofErr w:type="gramEnd"/>
      <w:r w:rsidRPr="00346F62">
        <w:rPr>
          <w:rFonts w:ascii="Microsoft Sans Serif" w:hAnsi="Microsoft Sans Serif" w:cs="Microsoft Sans Serif"/>
          <w:sz w:val="28"/>
          <w:szCs w:val="28"/>
        </w:rPr>
        <w:t xml:space="preserve"> куда входило 8 вопросов.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1. Как Вы оцениваете состояние своего здоровья?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хорошее;        б) удовлетворительное;          в) плохое;              г) затрудняюсь ответить.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2. Занимаетесь ли Вы физической культурой или спортом?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да, занимаюсь;                               б) нет, не занимаюсь.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3</w:t>
      </w: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. Как долго днём бываете на улице, на свежем воздухе?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чаще всего больше 2 часов;   б) около часа;    в) не более 0,5часа или вообще не выхожу на улицу.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4. Делаете ли утром следующее: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физическую зарядку;        б) обливание;     в) плотно завтракаю;     г) курите по дороге в школу.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5. Обедаете ли в школьной столовой?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да, регулярно;           б) иногда;           в) нет.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6. В котором часу ложитесь спать?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до 21 часа;          б) между 21 и 22 часами;         в) после 22 часов.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7.  Употребляете ли Вы спиртные напитки, наркотические вещества или курите?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да, активно;        б) изредка;         в) никогда.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444444"/>
          <w:sz w:val="28"/>
          <w:szCs w:val="28"/>
          <w:lang w:eastAsia="ru-RU"/>
        </w:rPr>
        <w:t>8.  Как Вы чаще всего проводите свободное время?</w:t>
      </w:r>
    </w:p>
    <w:p w:rsidR="00E67E1D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а) занимаюсь в спортивной секции, кружке;       б) провожу время с друзьями; в) читаю книги;       г) помогаю по дому;    д) преимущественно смотрю телевизор (видео);   е) играю в компьютерные игры;          ж) другое.</w:t>
      </w:r>
    </w:p>
    <w:p w:rsidR="005274B8" w:rsidRPr="00346F62" w:rsidRDefault="00E67E1D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Данные этого тестирования приведены в сводной таблице в графе</w:t>
      </w:r>
      <w:r w:rsidR="00B25D7A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 « самооценка»</w:t>
      </w:r>
      <w:r w:rsidR="001D2357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. </w:t>
      </w:r>
      <w:r w:rsidR="005274B8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У 14 учащихся по оценке этого теста выявлено, что ничего страшного с самочувствием нет, но бывает, что они раздражены или устали. Даны рекомендации, что </w:t>
      </w:r>
      <w:r w:rsidR="00693253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не следует откладывать  на буду</w:t>
      </w:r>
      <w:r w:rsidR="005274B8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щее начало перехода к правилам здорового образа жизни. </w:t>
      </w:r>
      <w:r w:rsidR="00693253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11 учащихся набрали менее 50 баллов за данный тест, что говорит о том, что они не </w:t>
      </w:r>
      <w:r w:rsidR="00693253"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lastRenderedPageBreak/>
        <w:t>следят за своим здоровьем. Даны рекомендации как уделять внимание своему здоровью.</w:t>
      </w:r>
    </w:p>
    <w:p w:rsidR="00693253" w:rsidRPr="00346F62" w:rsidRDefault="00693253" w:rsidP="008B053E">
      <w:pPr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Чтобы </w:t>
      </w:r>
      <w:proofErr w:type="gramStart"/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>узнать отношение школьников к собственному здоровью дана была</w:t>
      </w:r>
      <w:proofErr w:type="gramEnd"/>
      <w:r w:rsidRPr="00346F62">
        <w:rPr>
          <w:rFonts w:ascii="Microsoft Sans Serif" w:eastAsia="Times New Roman" w:hAnsi="Microsoft Sans Serif" w:cs="Microsoft Sans Serif"/>
          <w:color w:val="444444"/>
          <w:sz w:val="28"/>
          <w:szCs w:val="28"/>
          <w:lang w:eastAsia="ru-RU"/>
        </w:rPr>
        <w:t xml:space="preserve"> анкета: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Как вы поступите, если увидите, что автобус успеет подойти к остановке раньше, чем вы?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приложите все силы, чтобы догнать его;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пропустите – будет следующий;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несколько ускорите шаг – может быть, он подождет вас.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</w: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 xml:space="preserve">   2.Пойдете ли вы в поход в компании людей, подготовленных значительно лучше вас?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нет, вы вообще не ходите в походы;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да, если они вам хоть немного симпатичны;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неохотно, потому что это может быть утомительно.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3Если у вас выдался более тяжелый день, чем обычно, пропадет ли у вас желание делать вечером что-либо, обещающее быть интересным?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вовсе не пропадет;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желание пропадет, но вы надеетесь, что почувствуете себя лучше, и поэтому не отказываетесь от задуманного;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да, потому что вы можете получить удовольствие, только отдохнув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4Каково ваше мнение о турпоходах всей семьей?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вам нравится, когда это делают другие;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вы бы с удовольствием к ним присоединились;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нужно попробовать разок, как вы себя будете чувствовать в таком походе.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5. Что вы охотнее и быстрее всего делаете, когда устаете?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ложитесь спать;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выпиваете чашку крепкого кофе;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долго гуляете на свежем воздухе.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Что важнее всего для поддержания самочувствия?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а) нужно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побольше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есть;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необходимо много двигаться;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нельзя слишком переутомляться.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lastRenderedPageBreak/>
        <w:t>Принимаете ли вы регулярно лекарства?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не принимаете даже во время болезни;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нет, в крайнем случае – витамины;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да, принимаете.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 xml:space="preserve">Какое блюдо вы предпочитаете из </w:t>
      </w:r>
      <w:proofErr w:type="gramStart"/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перечисленных</w:t>
      </w:r>
      <w:proofErr w:type="gramEnd"/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 xml:space="preserve"> ниже?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гороховый суп с копченым окороком;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отварное мясо с овощным салатом;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 xml:space="preserve">в) пирожное с кремом или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со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взбитыми сливками.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Что для вас наиболее важно, когда вы отправляетесь на отдых?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чтобы были все удобства;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чтобы была вкусная еда;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чтобы была хотя бы минимальная возможность заниматься спортом.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Ощущаете ли вы перемену погоды?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чувствуете себя из-за этого несколько дней больным;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не знаете и не замечаете, что погода переменилась;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да, если вы утомлены.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bCs/>
          <w:i/>
          <w:iCs/>
          <w:sz w:val="28"/>
          <w:szCs w:val="28"/>
          <w:lang w:eastAsia="ru-RU"/>
        </w:rPr>
        <w:t>Каково ваше общее состояние, если вы не выспались?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а) скверное;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б) один-два раза не доспите – и все из рук валится;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br/>
        <w:t>в) вы так к этому привыкли, что уже не обращаете внимания.</w:t>
      </w:r>
    </w:p>
    <w:p w:rsidR="005E65CD" w:rsidRPr="00346F62" w:rsidRDefault="005E65CD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После под</w:t>
      </w:r>
      <w:r w:rsidR="0005221A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счета баллов выяснилось, что у 7</w:t>
      </w: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учеников высокий уровень осознанного отношения </w:t>
      </w:r>
      <w:r w:rsidR="0005221A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к собственному здоровью, у 13</w:t>
      </w:r>
      <w:r w:rsidR="00F56BC3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человек </w:t>
      </w:r>
      <w:proofErr w:type="gramStart"/>
      <w:r w:rsidR="00F56BC3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–с</w:t>
      </w:r>
      <w:proofErr w:type="gramEnd"/>
      <w:r w:rsidR="00F56BC3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редний уровень, т.е. частичное понимание важности сохранения, укрепления и ведения здорового образа жизни, эпизодическое овладение практическими навыками сохранения и преумножения здоровья. И 5 учащихся имеют низкий уровень – отсутствие понимания ценности и значимости здоровья, ведения </w:t>
      </w:r>
      <w:r w:rsidR="003937CF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</w:t>
      </w:r>
      <w:r w:rsidR="00F56BC3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образа жизни, способствующего развитию болезней.</w:t>
      </w:r>
    </w:p>
    <w:p w:rsidR="00557313" w:rsidRPr="00346F62" w:rsidRDefault="00843042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При проведении тестирования для определения здоровья учащихся были рассчитаны индексы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Кетле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2,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Шаповаловой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, Робинсона,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Руфье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, а также адаптационный потенциал и длительность индивидуальной минуты. Сила нервной системы рассчитывалась по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Теппинг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-тесту.</w:t>
      </w:r>
    </w:p>
    <w:p w:rsidR="00843042" w:rsidRPr="00346F62" w:rsidRDefault="00843042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Все результаты тестов приведены в таблице №1.</w:t>
      </w:r>
    </w:p>
    <w:p w:rsidR="00225A2E" w:rsidRPr="00346F62" w:rsidRDefault="00225A2E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lastRenderedPageBreak/>
        <w:t xml:space="preserve">Индекс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Кетле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2 характеризует степень гармоничности физического развития и телосложения. У учащихся данного класса наблюдается дефицит массы тела у 10 человек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( 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40%), тучное телосложение 6 учащихся (24%) и гармоничное телосложение у 9 человек (36%).Дефицит массы тела наблюдается в основном у девушек -7, юноши -3 человека.</w:t>
      </w:r>
    </w:p>
    <w:p w:rsidR="00CE79E5" w:rsidRPr="00346F62" w:rsidRDefault="00225A2E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Индекс Робинсона характеризует состояние регуляции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сердечно-сосудистой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системы. По данным проведения тестирования </w:t>
      </w:r>
      <w:r w:rsidR="00CE79E5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низкий уровень у 1 человека (4%), ниже среднего -1 (4%), средний уровень 14 человек </w:t>
      </w:r>
      <w:proofErr w:type="gramStart"/>
      <w:r w:rsidR="00CE79E5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( </w:t>
      </w:r>
      <w:proofErr w:type="gramEnd"/>
      <w:r w:rsidR="00CE79E5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56%),выше среднего 6 (24%), высокий -3 (12%) человека. Тем самым можно сказать, что у учеников данного класса состояние регуляции </w:t>
      </w:r>
      <w:proofErr w:type="gramStart"/>
      <w:r w:rsidR="00CE79E5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сердечно-сосудистой</w:t>
      </w:r>
      <w:proofErr w:type="gramEnd"/>
      <w:r w:rsidR="00CE79E5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системы на хорошем уровне.</w:t>
      </w:r>
    </w:p>
    <w:p w:rsidR="00225A2E" w:rsidRPr="00346F62" w:rsidRDefault="00CE79E5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Индекс мощности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Шаповаловой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–к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оторый характеризует развитие силы, быстроты и скоростной выносливости мышц спины и брюшного пресса. По данным этого индекса только 2 ученика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( 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8%) относятся </w:t>
      </w:r>
      <w:r w:rsidR="005F7478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к группе низкого и ниже среднего уровня, и 23 (92%) к уровню средний и высокий.</w:t>
      </w:r>
    </w:p>
    <w:p w:rsidR="005F7478" w:rsidRPr="00346F62" w:rsidRDefault="005F7478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При проведении теста </w:t>
      </w:r>
      <w:proofErr w:type="spell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Руфье</w:t>
      </w:r>
      <w:proofErr w:type="spell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у учащихся оценивалось состояние сердечно </w:t>
      </w:r>
      <w:proofErr w:type="gramStart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–с</w:t>
      </w:r>
      <w:proofErr w:type="gramEnd"/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осудистой системы. Отлично у 4 человек (16%), хорошо у 12 (48%), удовлетворительно у 8 (32%) и плохо у 1(4%) учащегося.</w:t>
      </w:r>
    </w:p>
    <w:p w:rsidR="005F7478" w:rsidRPr="00346F62" w:rsidRDefault="003D01EA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Адаптационный потенциал системы кровообращения характеризует уровень функционирования системы кровообращения, ее функционального резерва и степени напряжения организма. У всех учащихся класса удовлетворительная адаптация.</w:t>
      </w:r>
    </w:p>
    <w:p w:rsidR="00D2559F" w:rsidRPr="00346F62" w:rsidRDefault="00D2559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Cs/>
          <w:color w:val="000000"/>
          <w:sz w:val="28"/>
          <w:szCs w:val="28"/>
          <w:lang w:eastAsia="ru-RU"/>
        </w:rPr>
        <w:t>Определение основных свойств нервной системы</w:t>
      </w: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имеет большое значение в теоретических и прикладных исследованиях.</w:t>
      </w:r>
      <w:r w:rsidR="00EB4803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Сила нервных процессов является показателем работоспособности нервных клеток и нервной системы в целом. Сильная нервная система выдерживает большую по величине и длительности нагрузку, чем слабая. Методика основана на определении динамики максимального темпа движения рук.</w:t>
      </w:r>
      <w:r w:rsidR="00F13CB0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Результаты тестирования приведены в таблице №1 в колонке « сила нервной системы». У учеников данного класса сила нервной системы распределилась следующим образом: сильная -2 человека ( 8%), средняя -3 (12%), средн</w:t>
      </w:r>
      <w:proofErr w:type="gramStart"/>
      <w:r w:rsidR="00F13CB0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е-</w:t>
      </w:r>
      <w:proofErr w:type="gramEnd"/>
      <w:r w:rsidR="00F13CB0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слабая 11(44%) слабая – 9 (36%) человек.</w:t>
      </w:r>
    </w:p>
    <w:p w:rsidR="00712E8F" w:rsidRPr="00346F62" w:rsidRDefault="00712E8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Cs/>
          <w:color w:val="000000"/>
          <w:sz w:val="28"/>
          <w:szCs w:val="28"/>
          <w:lang w:eastAsia="ru-RU"/>
        </w:rPr>
        <w:t>Определение длительности индивидуальной минуты</w:t>
      </w:r>
    </w:p>
    <w:p w:rsidR="00712E8F" w:rsidRPr="00346F62" w:rsidRDefault="00712E8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Длительность индивидуальной минуты (ИМ) является одним из критериев эндогенной организации биологических ритмов. У здоровых людей ИМ является относительно стойким показателем, </w:t>
      </w: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lastRenderedPageBreak/>
        <w:t>характеризующим эндогенную организацию времени и адаптационные способности организма.</w:t>
      </w:r>
    </w:p>
    <w:p w:rsidR="00712E8F" w:rsidRPr="00346F62" w:rsidRDefault="00712E8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У лиц с высокими способностями к адаптации ИМ превышает минуту физического времени.</w:t>
      </w:r>
    </w:p>
    <w:p w:rsidR="00712E8F" w:rsidRPr="00346F62" w:rsidRDefault="00712E8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У лиц с невысокими способностями к адаптации ИМ равна в среднем 47,0 – 46,2с.</w:t>
      </w:r>
    </w:p>
    <w:p w:rsidR="00712E8F" w:rsidRPr="00346F62" w:rsidRDefault="00712E8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У хорошо адаптирующихся – 62,90 – 69,71с. Результаты представлены в таблице в колонке « индивидуальная минута»</w:t>
      </w:r>
      <w:r w:rsidR="007102A8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.</w:t>
      </w:r>
    </w:p>
    <w:p w:rsidR="007102A8" w:rsidRPr="00346F62" w:rsidRDefault="007102A8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  <w:r w:rsidRPr="00346F62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ru-RU"/>
        </w:rPr>
        <w:t>Выводы</w:t>
      </w:r>
      <w:r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: на основе тестирования  выпускного класса видно, что учащиеся имеют средний уровень развития, удовлетворительно справляются с теоретическими вопросами по предмету физическая культура, состояние сердечно – сосудистой системы на удовлетворительном уровне, кроме одного человека. Имеются проблемы гармонического физического развития и телосложения</w:t>
      </w:r>
      <w:r w:rsidR="00592319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, </w:t>
      </w:r>
      <w:r w:rsidR="003937CF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некоторые ученики имеют низкий уровень</w:t>
      </w:r>
      <w:r w:rsidR="008B053E" w:rsidRPr="00346F6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 xml:space="preserve"> </w:t>
      </w:r>
      <w:r w:rsidR="008B053E" w:rsidRPr="00346F62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понимания ценности и значимости здоровья, у многих учеников сила нервной системы слабая. Ученикам даны индивидуальные рекомендации по здоровому образу жизни, результаты мониторинга доведены до родителей учеников в ходе беседы.</w:t>
      </w:r>
    </w:p>
    <w:p w:rsidR="00712E8F" w:rsidRPr="00346F62" w:rsidRDefault="00712E8F" w:rsidP="008B053E">
      <w:pPr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</w:pPr>
    </w:p>
    <w:p w:rsidR="00F13CB0" w:rsidRPr="00346F62" w:rsidRDefault="00F13CB0" w:rsidP="008B053E">
      <w:pPr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</w:p>
    <w:p w:rsidR="00843042" w:rsidRPr="005E65CD" w:rsidRDefault="00843042" w:rsidP="008B053E">
      <w:pPr>
        <w:rPr>
          <w:rFonts w:eastAsia="Times New Roman" w:cs="Times New Roman"/>
          <w:sz w:val="28"/>
          <w:szCs w:val="28"/>
          <w:lang w:eastAsia="ru-RU"/>
        </w:rPr>
      </w:pPr>
    </w:p>
    <w:p w:rsidR="005E65CD" w:rsidRPr="00E67E1D" w:rsidRDefault="005E65CD" w:rsidP="008B053E">
      <w:pPr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6829B4" w:rsidRPr="00D2772A" w:rsidRDefault="006829B4" w:rsidP="008B053E">
      <w:pPr>
        <w:rPr>
          <w:sz w:val="28"/>
          <w:szCs w:val="28"/>
        </w:rPr>
      </w:pPr>
    </w:p>
    <w:p w:rsidR="00FE2798" w:rsidRPr="00732B75" w:rsidRDefault="00FE2798" w:rsidP="008B053E"/>
    <w:p w:rsidR="007102A8" w:rsidRDefault="007102A8" w:rsidP="008B053E">
      <w:pPr>
        <w:rPr>
          <w:sz w:val="28"/>
          <w:szCs w:val="28"/>
        </w:rPr>
      </w:pPr>
    </w:p>
    <w:p w:rsidR="007102A8" w:rsidRDefault="007102A8" w:rsidP="008B053E">
      <w:pPr>
        <w:rPr>
          <w:sz w:val="28"/>
          <w:szCs w:val="28"/>
        </w:rPr>
      </w:pPr>
    </w:p>
    <w:p w:rsidR="00FE2798" w:rsidRPr="007102A8" w:rsidRDefault="00FE2798" w:rsidP="008B053E">
      <w:pPr>
        <w:rPr>
          <w:sz w:val="28"/>
          <w:szCs w:val="28"/>
        </w:rPr>
      </w:pPr>
    </w:p>
    <w:sectPr w:rsidR="00FE2798" w:rsidRPr="007102A8" w:rsidSect="0055731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CF3"/>
    <w:multiLevelType w:val="multilevel"/>
    <w:tmpl w:val="E92838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8"/>
    <w:rsid w:val="0005221A"/>
    <w:rsid w:val="00175B46"/>
    <w:rsid w:val="001C1417"/>
    <w:rsid w:val="001D2357"/>
    <w:rsid w:val="00205D03"/>
    <w:rsid w:val="00225A2E"/>
    <w:rsid w:val="002C47AB"/>
    <w:rsid w:val="00346F62"/>
    <w:rsid w:val="003937CF"/>
    <w:rsid w:val="003D01EA"/>
    <w:rsid w:val="003E5AC8"/>
    <w:rsid w:val="004F7A48"/>
    <w:rsid w:val="005274B8"/>
    <w:rsid w:val="00540596"/>
    <w:rsid w:val="00557313"/>
    <w:rsid w:val="00592319"/>
    <w:rsid w:val="005E65CD"/>
    <w:rsid w:val="005F7478"/>
    <w:rsid w:val="006829B4"/>
    <w:rsid w:val="00693253"/>
    <w:rsid w:val="007102A8"/>
    <w:rsid w:val="00712E8F"/>
    <w:rsid w:val="00725945"/>
    <w:rsid w:val="00732B75"/>
    <w:rsid w:val="007F0AB7"/>
    <w:rsid w:val="00810AFF"/>
    <w:rsid w:val="00843042"/>
    <w:rsid w:val="008B053E"/>
    <w:rsid w:val="009150C2"/>
    <w:rsid w:val="00A537CE"/>
    <w:rsid w:val="00B25D7A"/>
    <w:rsid w:val="00C34810"/>
    <w:rsid w:val="00CE476A"/>
    <w:rsid w:val="00CE79E5"/>
    <w:rsid w:val="00D2559F"/>
    <w:rsid w:val="00D2772A"/>
    <w:rsid w:val="00E55F5A"/>
    <w:rsid w:val="00E67E1D"/>
    <w:rsid w:val="00E7798E"/>
    <w:rsid w:val="00E8518C"/>
    <w:rsid w:val="00EB4803"/>
    <w:rsid w:val="00F0518B"/>
    <w:rsid w:val="00F13CB0"/>
    <w:rsid w:val="00F50E54"/>
    <w:rsid w:val="00F56BC3"/>
    <w:rsid w:val="00FD298A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05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05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05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05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1A73-5917-4ACD-9689-BA0F3C12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2015-02-11T16:33:00Z</cp:lastPrinted>
  <dcterms:created xsi:type="dcterms:W3CDTF">2015-02-04T11:16:00Z</dcterms:created>
  <dcterms:modified xsi:type="dcterms:W3CDTF">2015-02-14T05:26:00Z</dcterms:modified>
</cp:coreProperties>
</file>