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E5" w:rsidRDefault="000965E5" w:rsidP="000965E5">
      <w:pPr>
        <w:ind w:left="1065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0965E5" w:rsidRDefault="000965E5" w:rsidP="000965E5">
      <w:pPr>
        <w:ind w:left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544 с углублённым изучением </w:t>
      </w:r>
    </w:p>
    <w:p w:rsidR="000965E5" w:rsidRDefault="000965E5" w:rsidP="000965E5">
      <w:pPr>
        <w:ind w:left="1065"/>
        <w:jc w:val="center"/>
        <w:rPr>
          <w:sz w:val="24"/>
          <w:szCs w:val="24"/>
        </w:rPr>
      </w:pPr>
      <w:r>
        <w:rPr>
          <w:sz w:val="24"/>
          <w:szCs w:val="24"/>
        </w:rPr>
        <w:t>английского языка</w:t>
      </w:r>
    </w:p>
    <w:p w:rsidR="000965E5" w:rsidRDefault="000965E5" w:rsidP="000965E5">
      <w:pPr>
        <w:pBdr>
          <w:bottom w:val="single" w:sz="12" w:space="1" w:color="auto"/>
        </w:pBdr>
        <w:ind w:left="1065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Московского района Санкт-Петербурга</w:t>
      </w:r>
    </w:p>
    <w:p w:rsidR="000965E5" w:rsidRDefault="000965E5" w:rsidP="000965E5">
      <w:pPr>
        <w:ind w:left="1065"/>
        <w:jc w:val="center"/>
        <w:rPr>
          <w:b/>
          <w:sz w:val="32"/>
          <w:szCs w:val="32"/>
        </w:rPr>
      </w:pPr>
    </w:p>
    <w:p w:rsidR="000965E5" w:rsidRDefault="000965E5" w:rsidP="000965E5">
      <w:pPr>
        <w:ind w:left="1065"/>
        <w:jc w:val="center"/>
        <w:rPr>
          <w:b/>
          <w:sz w:val="32"/>
          <w:szCs w:val="32"/>
        </w:rPr>
      </w:pPr>
    </w:p>
    <w:p w:rsidR="002E6E48" w:rsidRDefault="002E6E48" w:rsidP="000965E5">
      <w:pPr>
        <w:ind w:left="1065"/>
        <w:jc w:val="center"/>
        <w:rPr>
          <w:b/>
          <w:sz w:val="32"/>
          <w:szCs w:val="32"/>
        </w:rPr>
      </w:pPr>
    </w:p>
    <w:p w:rsidR="000965E5" w:rsidRDefault="000965E5" w:rsidP="000965E5">
      <w:pPr>
        <w:ind w:left="1065"/>
        <w:jc w:val="center"/>
        <w:rPr>
          <w:b/>
          <w:sz w:val="32"/>
          <w:szCs w:val="32"/>
        </w:rPr>
      </w:pPr>
    </w:p>
    <w:p w:rsidR="000965E5" w:rsidRPr="00F80AC2" w:rsidRDefault="000965E5" w:rsidP="000965E5">
      <w:pPr>
        <w:ind w:left="1065"/>
        <w:jc w:val="center"/>
        <w:rPr>
          <w:sz w:val="48"/>
          <w:szCs w:val="48"/>
        </w:rPr>
      </w:pPr>
      <w:r w:rsidRPr="00F80AC2">
        <w:rPr>
          <w:sz w:val="48"/>
          <w:szCs w:val="48"/>
        </w:rPr>
        <w:t>Районный семинар</w:t>
      </w:r>
    </w:p>
    <w:p w:rsidR="002E6E48" w:rsidRDefault="002E6E48" w:rsidP="000965E5">
      <w:pPr>
        <w:ind w:left="1065"/>
        <w:jc w:val="center"/>
        <w:rPr>
          <w:b/>
          <w:sz w:val="32"/>
          <w:szCs w:val="32"/>
        </w:rPr>
      </w:pPr>
    </w:p>
    <w:p w:rsidR="000965E5" w:rsidRDefault="002E6E48" w:rsidP="002E6E48">
      <w:pPr>
        <w:spacing w:line="360" w:lineRule="auto"/>
        <w:ind w:left="106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«Дорожная карта эффективного образования: реализация модели разновозрастного обучения как фактор повышения эффективности образования»</w:t>
      </w:r>
    </w:p>
    <w:p w:rsidR="000965E5" w:rsidRDefault="000965E5" w:rsidP="000965E5">
      <w:pPr>
        <w:ind w:left="1065"/>
        <w:jc w:val="center"/>
        <w:rPr>
          <w:b/>
          <w:sz w:val="40"/>
          <w:szCs w:val="40"/>
        </w:rPr>
      </w:pPr>
    </w:p>
    <w:p w:rsidR="000965E5" w:rsidRDefault="000965E5" w:rsidP="000965E5">
      <w:pPr>
        <w:ind w:left="1065"/>
        <w:jc w:val="center"/>
        <w:rPr>
          <w:b/>
          <w:sz w:val="40"/>
          <w:szCs w:val="40"/>
        </w:rPr>
      </w:pPr>
    </w:p>
    <w:p w:rsidR="002E6E48" w:rsidRPr="00F80AC2" w:rsidRDefault="002E6E48" w:rsidP="000965E5">
      <w:pPr>
        <w:ind w:left="1065"/>
        <w:jc w:val="center"/>
        <w:rPr>
          <w:b/>
          <w:sz w:val="48"/>
          <w:szCs w:val="48"/>
        </w:rPr>
      </w:pPr>
    </w:p>
    <w:p w:rsidR="000965E5" w:rsidRDefault="000965E5" w:rsidP="000965E5">
      <w:pPr>
        <w:ind w:left="1065"/>
        <w:jc w:val="center"/>
        <w:rPr>
          <w:b/>
          <w:sz w:val="40"/>
          <w:szCs w:val="40"/>
        </w:rPr>
      </w:pPr>
    </w:p>
    <w:p w:rsidR="000965E5" w:rsidRPr="00F80AC2" w:rsidRDefault="002E6E48" w:rsidP="002E6E48">
      <w:pPr>
        <w:ind w:left="1065"/>
        <w:jc w:val="center"/>
        <w:rPr>
          <w:b/>
          <w:sz w:val="52"/>
          <w:szCs w:val="52"/>
        </w:rPr>
      </w:pPr>
      <w:r w:rsidRPr="00F80AC2">
        <w:rPr>
          <w:b/>
          <w:sz w:val="52"/>
          <w:szCs w:val="52"/>
        </w:rPr>
        <w:t>Проектная работа</w:t>
      </w:r>
      <w:r w:rsidR="000965E5" w:rsidRPr="00F80AC2">
        <w:rPr>
          <w:b/>
          <w:sz w:val="52"/>
          <w:szCs w:val="52"/>
        </w:rPr>
        <w:t xml:space="preserve">: </w:t>
      </w:r>
      <w:r w:rsidRPr="00F80AC2">
        <w:rPr>
          <w:b/>
          <w:sz w:val="52"/>
          <w:szCs w:val="52"/>
        </w:rPr>
        <w:t>«Лес»</w:t>
      </w:r>
    </w:p>
    <w:p w:rsidR="002E6E48" w:rsidRDefault="002E6E48" w:rsidP="002E6E48">
      <w:pPr>
        <w:ind w:left="10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«А», 8 «А»</w:t>
      </w:r>
    </w:p>
    <w:p w:rsidR="000965E5" w:rsidRDefault="000965E5" w:rsidP="000965E5">
      <w:pPr>
        <w:ind w:left="1065"/>
        <w:rPr>
          <w:b/>
          <w:sz w:val="40"/>
          <w:szCs w:val="40"/>
        </w:rPr>
      </w:pPr>
    </w:p>
    <w:p w:rsidR="000965E5" w:rsidRDefault="000965E5" w:rsidP="000965E5">
      <w:pPr>
        <w:ind w:left="1065"/>
        <w:rPr>
          <w:b/>
          <w:sz w:val="40"/>
          <w:szCs w:val="40"/>
        </w:rPr>
      </w:pPr>
    </w:p>
    <w:p w:rsidR="000965E5" w:rsidRDefault="000965E5" w:rsidP="000965E5">
      <w:pPr>
        <w:ind w:left="1065"/>
        <w:rPr>
          <w:b/>
          <w:sz w:val="40"/>
          <w:szCs w:val="40"/>
        </w:rPr>
      </w:pPr>
    </w:p>
    <w:p w:rsidR="002E6E48" w:rsidRDefault="002E6E48" w:rsidP="000965E5">
      <w:pPr>
        <w:ind w:left="1065"/>
        <w:rPr>
          <w:b/>
          <w:sz w:val="40"/>
          <w:szCs w:val="40"/>
        </w:rPr>
      </w:pPr>
    </w:p>
    <w:p w:rsidR="000965E5" w:rsidRPr="00F80AC2" w:rsidRDefault="002E6E48" w:rsidP="002E6E48">
      <w:pPr>
        <w:spacing w:line="360" w:lineRule="auto"/>
        <w:ind w:left="1066"/>
        <w:rPr>
          <w:sz w:val="40"/>
          <w:szCs w:val="40"/>
        </w:rPr>
      </w:pPr>
      <w:r w:rsidRPr="00F80AC2">
        <w:rPr>
          <w:sz w:val="40"/>
          <w:szCs w:val="40"/>
        </w:rPr>
        <w:t>Учителя</w:t>
      </w:r>
      <w:r w:rsidR="000965E5" w:rsidRPr="00F80AC2">
        <w:rPr>
          <w:sz w:val="40"/>
          <w:szCs w:val="40"/>
        </w:rPr>
        <w:t>: Буданова Любовь Кимовна</w:t>
      </w:r>
    </w:p>
    <w:p w:rsidR="000965E5" w:rsidRPr="00F80AC2" w:rsidRDefault="002E6E48" w:rsidP="002E6E48">
      <w:pPr>
        <w:spacing w:line="360" w:lineRule="auto"/>
        <w:ind w:left="1066"/>
        <w:rPr>
          <w:sz w:val="40"/>
          <w:szCs w:val="40"/>
        </w:rPr>
      </w:pPr>
      <w:r w:rsidRPr="00F80AC2">
        <w:rPr>
          <w:sz w:val="40"/>
          <w:szCs w:val="40"/>
        </w:rPr>
        <w:t xml:space="preserve">                  Буркова Лариса Петровна</w:t>
      </w:r>
    </w:p>
    <w:p w:rsidR="000965E5" w:rsidRPr="00F80AC2" w:rsidRDefault="002E6E48" w:rsidP="002E6E48">
      <w:pPr>
        <w:spacing w:line="360" w:lineRule="auto"/>
        <w:ind w:left="1066"/>
        <w:rPr>
          <w:sz w:val="40"/>
          <w:szCs w:val="40"/>
        </w:rPr>
      </w:pPr>
      <w:r w:rsidRPr="00F80AC2">
        <w:rPr>
          <w:sz w:val="40"/>
          <w:szCs w:val="40"/>
        </w:rPr>
        <w:t xml:space="preserve">                  </w:t>
      </w:r>
      <w:proofErr w:type="spellStart"/>
      <w:r w:rsidRPr="00F80AC2">
        <w:rPr>
          <w:sz w:val="40"/>
          <w:szCs w:val="40"/>
        </w:rPr>
        <w:t>Макаровская</w:t>
      </w:r>
      <w:proofErr w:type="spellEnd"/>
      <w:r w:rsidRPr="00F80AC2">
        <w:rPr>
          <w:sz w:val="40"/>
          <w:szCs w:val="40"/>
        </w:rPr>
        <w:t xml:space="preserve"> Анастасия Анатольевна</w:t>
      </w:r>
    </w:p>
    <w:p w:rsidR="000965E5" w:rsidRDefault="000965E5" w:rsidP="000965E5">
      <w:pPr>
        <w:ind w:left="1065"/>
        <w:rPr>
          <w:b/>
          <w:sz w:val="40"/>
          <w:szCs w:val="40"/>
        </w:rPr>
      </w:pPr>
    </w:p>
    <w:p w:rsidR="002E6E48" w:rsidRDefault="002E6E48" w:rsidP="002E6E48">
      <w:pPr>
        <w:ind w:left="0" w:firstLine="0"/>
        <w:rPr>
          <w:b/>
          <w:sz w:val="40"/>
          <w:szCs w:val="40"/>
        </w:rPr>
      </w:pPr>
    </w:p>
    <w:p w:rsidR="000965E5" w:rsidRPr="00B460B8" w:rsidRDefault="002E6E48" w:rsidP="000965E5">
      <w:pPr>
        <w:ind w:left="1065"/>
        <w:jc w:val="center"/>
        <w:rPr>
          <w:sz w:val="40"/>
          <w:szCs w:val="40"/>
        </w:rPr>
      </w:pPr>
      <w:r w:rsidRPr="00B460B8">
        <w:rPr>
          <w:sz w:val="40"/>
          <w:szCs w:val="40"/>
        </w:rPr>
        <w:t>15 января 2014</w:t>
      </w:r>
      <w:r w:rsidR="000965E5" w:rsidRPr="00B460B8">
        <w:rPr>
          <w:sz w:val="40"/>
          <w:szCs w:val="40"/>
        </w:rPr>
        <w:t xml:space="preserve"> г.</w:t>
      </w:r>
    </w:p>
    <w:p w:rsidR="002E6E48" w:rsidRPr="00B460B8" w:rsidRDefault="002E6E48" w:rsidP="00B460B8">
      <w:pPr>
        <w:ind w:left="0" w:firstLine="0"/>
        <w:rPr>
          <w:sz w:val="40"/>
          <w:szCs w:val="40"/>
        </w:rPr>
      </w:pPr>
    </w:p>
    <w:p w:rsidR="002F6A83" w:rsidRPr="00B460B8" w:rsidRDefault="000965E5" w:rsidP="002E6E48">
      <w:pPr>
        <w:ind w:left="1065"/>
        <w:jc w:val="center"/>
        <w:rPr>
          <w:sz w:val="40"/>
          <w:szCs w:val="40"/>
        </w:rPr>
      </w:pPr>
      <w:r w:rsidRPr="00B460B8">
        <w:rPr>
          <w:sz w:val="40"/>
          <w:szCs w:val="40"/>
        </w:rPr>
        <w:t>Санкт-Петербург</w:t>
      </w:r>
    </w:p>
    <w:p w:rsidR="00B460B8" w:rsidRDefault="00B460B8" w:rsidP="00886FF9">
      <w:pPr>
        <w:ind w:left="0" w:firstLine="0"/>
        <w:jc w:val="right"/>
        <w:rPr>
          <w:b/>
          <w:i/>
          <w:sz w:val="32"/>
          <w:szCs w:val="32"/>
        </w:rPr>
      </w:pPr>
    </w:p>
    <w:p w:rsidR="00886FF9" w:rsidRPr="009E273A" w:rsidRDefault="00886FF9" w:rsidP="00886FF9">
      <w:pPr>
        <w:ind w:left="0" w:firstLine="0"/>
        <w:jc w:val="right"/>
        <w:rPr>
          <w:b/>
          <w:i/>
          <w:sz w:val="32"/>
          <w:szCs w:val="32"/>
        </w:rPr>
      </w:pPr>
      <w:r w:rsidRPr="009E273A">
        <w:rPr>
          <w:b/>
          <w:i/>
          <w:sz w:val="32"/>
          <w:szCs w:val="32"/>
        </w:rPr>
        <w:lastRenderedPageBreak/>
        <w:t xml:space="preserve">«Леса учат человека понимать </w:t>
      </w:r>
      <w:proofErr w:type="gramStart"/>
      <w:r w:rsidRPr="009E273A">
        <w:rPr>
          <w:b/>
          <w:i/>
          <w:sz w:val="32"/>
          <w:szCs w:val="32"/>
        </w:rPr>
        <w:t>прекрасное</w:t>
      </w:r>
      <w:proofErr w:type="gramEnd"/>
      <w:r w:rsidRPr="009E273A">
        <w:rPr>
          <w:b/>
          <w:i/>
          <w:sz w:val="32"/>
          <w:szCs w:val="32"/>
        </w:rPr>
        <w:t>».</w:t>
      </w:r>
    </w:p>
    <w:p w:rsidR="00886FF9" w:rsidRPr="009E273A" w:rsidRDefault="00886FF9" w:rsidP="00886FF9">
      <w:pPr>
        <w:ind w:left="0" w:firstLine="0"/>
        <w:jc w:val="right"/>
        <w:rPr>
          <w:i/>
          <w:sz w:val="32"/>
          <w:szCs w:val="32"/>
        </w:rPr>
      </w:pPr>
      <w:r w:rsidRPr="009E273A">
        <w:rPr>
          <w:i/>
          <w:sz w:val="32"/>
          <w:szCs w:val="32"/>
        </w:rPr>
        <w:t>(А.П.Чехов, слова одного из героев)</w:t>
      </w:r>
    </w:p>
    <w:p w:rsidR="00886FF9" w:rsidRPr="00582B7E" w:rsidRDefault="00886FF9" w:rsidP="00886FF9">
      <w:pPr>
        <w:ind w:left="0" w:firstLine="0"/>
        <w:rPr>
          <w:b/>
          <w:sz w:val="32"/>
          <w:szCs w:val="32"/>
        </w:rPr>
      </w:pPr>
      <w:r w:rsidRPr="00582B7E">
        <w:rPr>
          <w:b/>
          <w:sz w:val="32"/>
          <w:szCs w:val="32"/>
        </w:rPr>
        <w:t>Цели:</w:t>
      </w:r>
    </w:p>
    <w:p w:rsidR="00886FF9" w:rsidRDefault="00886FF9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1. Расширить знания детей о лесе, об экологии леса.</w:t>
      </w:r>
    </w:p>
    <w:p w:rsidR="00886FF9" w:rsidRDefault="008178A6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86FF9">
        <w:rPr>
          <w:sz w:val="32"/>
          <w:szCs w:val="32"/>
        </w:rPr>
        <w:t>Углубить теоретические знания учащихся по данной теме.</w:t>
      </w:r>
    </w:p>
    <w:p w:rsidR="008178A6" w:rsidRDefault="008178A6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3. Обеспечить широкую и разнообразную практическую деятельность детей по изучению и охране окружающей среды (на примере леса).</w:t>
      </w:r>
    </w:p>
    <w:p w:rsidR="008178A6" w:rsidRDefault="008178A6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4.</w:t>
      </w:r>
      <w:r w:rsidR="009E273A">
        <w:rPr>
          <w:sz w:val="32"/>
          <w:szCs w:val="32"/>
        </w:rPr>
        <w:t xml:space="preserve"> Рассм</w:t>
      </w:r>
      <w:r w:rsidR="00582B7E">
        <w:rPr>
          <w:sz w:val="32"/>
          <w:szCs w:val="32"/>
        </w:rPr>
        <w:t>отреть лес с точки зрения окружающего мира, этики, литературы, искусства (</w:t>
      </w:r>
      <w:proofErr w:type="gramStart"/>
      <w:r w:rsidR="00582B7E">
        <w:rPr>
          <w:sz w:val="32"/>
          <w:szCs w:val="32"/>
        </w:rPr>
        <w:t>ИЗО</w:t>
      </w:r>
      <w:proofErr w:type="gramEnd"/>
      <w:r w:rsidR="00582B7E">
        <w:rPr>
          <w:sz w:val="32"/>
          <w:szCs w:val="32"/>
        </w:rPr>
        <w:t xml:space="preserve"> и </w:t>
      </w:r>
      <w:proofErr w:type="gramStart"/>
      <w:r w:rsidR="00582B7E">
        <w:rPr>
          <w:sz w:val="32"/>
          <w:szCs w:val="32"/>
        </w:rPr>
        <w:t>музыка</w:t>
      </w:r>
      <w:proofErr w:type="gramEnd"/>
      <w:r w:rsidR="00582B7E">
        <w:rPr>
          <w:sz w:val="32"/>
          <w:szCs w:val="32"/>
        </w:rPr>
        <w:t>) во взаимосвязи данных предметов.</w:t>
      </w:r>
    </w:p>
    <w:p w:rsidR="009E273A" w:rsidRDefault="009E273A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5. Развивать умение выполнять проектную работу на компьютере. </w:t>
      </w:r>
    </w:p>
    <w:p w:rsidR="008178A6" w:rsidRDefault="009E273A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6. Воспитывать бережное отношение к природе.</w:t>
      </w:r>
    </w:p>
    <w:p w:rsidR="009E273A" w:rsidRDefault="009E273A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582B7E">
        <w:rPr>
          <w:sz w:val="32"/>
          <w:szCs w:val="32"/>
        </w:rPr>
        <w:t>Учить работать с информацией.</w:t>
      </w:r>
    </w:p>
    <w:p w:rsidR="00582B7E" w:rsidRDefault="00582B7E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8. Помочь детям развить творческое воображение, фантазию.</w:t>
      </w:r>
    </w:p>
    <w:p w:rsidR="00582B7E" w:rsidRDefault="00582B7E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9. Учить работать в разновозрастной группе.</w:t>
      </w:r>
    </w:p>
    <w:p w:rsidR="008178A6" w:rsidRDefault="008178A6" w:rsidP="00886FF9">
      <w:pPr>
        <w:ind w:left="0" w:firstLine="0"/>
        <w:rPr>
          <w:sz w:val="32"/>
          <w:szCs w:val="32"/>
        </w:rPr>
      </w:pPr>
    </w:p>
    <w:p w:rsidR="008178A6" w:rsidRPr="00886FF9" w:rsidRDefault="008178A6" w:rsidP="00886FF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  <w:r w:rsidR="009E273A">
        <w:rPr>
          <w:sz w:val="32"/>
          <w:szCs w:val="32"/>
        </w:rPr>
        <w:t>познакомит с живым зелёным чудом – лесом, с удивительным и неповторимым миром его обитателей. Он поможе</w:t>
      </w:r>
      <w:r>
        <w:rPr>
          <w:sz w:val="32"/>
          <w:szCs w:val="32"/>
        </w:rPr>
        <w:t xml:space="preserve">т совершить увлекательное путешествие по страницам «книги леса», </w:t>
      </w:r>
    </w:p>
    <w:p w:rsidR="002F6A83" w:rsidRPr="00886FF9" w:rsidRDefault="002F6A83" w:rsidP="00CF1444">
      <w:pPr>
        <w:ind w:left="0" w:firstLine="0"/>
        <w:jc w:val="center"/>
        <w:rPr>
          <w:sz w:val="32"/>
          <w:szCs w:val="32"/>
        </w:rPr>
      </w:pPr>
    </w:p>
    <w:p w:rsidR="002F6A83" w:rsidRDefault="00582B7E" w:rsidP="00582B7E">
      <w:p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подготовка:</w:t>
      </w:r>
    </w:p>
    <w:p w:rsidR="00582B7E" w:rsidRDefault="00582B7E" w:rsidP="00582B7E">
      <w:pPr>
        <w:ind w:left="0" w:firstLine="0"/>
        <w:rPr>
          <w:sz w:val="32"/>
          <w:szCs w:val="32"/>
        </w:rPr>
      </w:pPr>
      <w:r w:rsidRPr="00582B7E">
        <w:rPr>
          <w:sz w:val="32"/>
          <w:szCs w:val="32"/>
        </w:rPr>
        <w:t>1. Выезд на природу</w:t>
      </w:r>
      <w:r>
        <w:rPr>
          <w:sz w:val="32"/>
          <w:szCs w:val="32"/>
        </w:rPr>
        <w:t>.</w:t>
      </w:r>
    </w:p>
    <w:p w:rsidR="00582B7E" w:rsidRDefault="00582B7E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D1271">
        <w:rPr>
          <w:sz w:val="32"/>
          <w:szCs w:val="32"/>
        </w:rPr>
        <w:t>Распределение по группам.</w:t>
      </w:r>
    </w:p>
    <w:p w:rsidR="008D1271" w:rsidRDefault="008D1271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3. Распределение обязанностей в группах.</w:t>
      </w:r>
    </w:p>
    <w:p w:rsidR="000D2758" w:rsidRDefault="000D2758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4. Работа по группам.</w:t>
      </w:r>
    </w:p>
    <w:p w:rsidR="008D1271" w:rsidRDefault="000D2758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5</w:t>
      </w:r>
      <w:r w:rsidR="008D1271">
        <w:rPr>
          <w:sz w:val="32"/>
          <w:szCs w:val="32"/>
        </w:rPr>
        <w:t>. Подготовка «консультантов».</w:t>
      </w:r>
    </w:p>
    <w:p w:rsidR="008D1271" w:rsidRDefault="000D2758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6</w:t>
      </w:r>
      <w:r w:rsidR="008D1271">
        <w:rPr>
          <w:sz w:val="32"/>
          <w:szCs w:val="32"/>
        </w:rPr>
        <w:t>. Составление плана работы.</w:t>
      </w:r>
    </w:p>
    <w:p w:rsidR="008D1271" w:rsidRDefault="000D2758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7</w:t>
      </w:r>
      <w:r w:rsidR="008D1271">
        <w:rPr>
          <w:sz w:val="32"/>
          <w:szCs w:val="32"/>
        </w:rPr>
        <w:t xml:space="preserve">. </w:t>
      </w:r>
      <w:r>
        <w:rPr>
          <w:sz w:val="32"/>
          <w:szCs w:val="32"/>
        </w:rPr>
        <w:t>Подбор и обработка информации</w:t>
      </w:r>
      <w:r w:rsidR="008D1271">
        <w:rPr>
          <w:sz w:val="32"/>
          <w:szCs w:val="32"/>
        </w:rPr>
        <w:t>.</w:t>
      </w:r>
    </w:p>
    <w:p w:rsidR="008D1271" w:rsidRDefault="000D2758" w:rsidP="008D127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8</w:t>
      </w:r>
      <w:r w:rsidR="008D1271">
        <w:rPr>
          <w:sz w:val="32"/>
          <w:szCs w:val="32"/>
        </w:rPr>
        <w:t xml:space="preserve">. </w:t>
      </w:r>
      <w:r w:rsidR="008D1271" w:rsidRPr="008D1271">
        <w:rPr>
          <w:sz w:val="32"/>
          <w:szCs w:val="32"/>
        </w:rPr>
        <w:t>Подготовка групповых проектов по темам.</w:t>
      </w:r>
    </w:p>
    <w:p w:rsidR="000D2758" w:rsidRDefault="000D2758" w:rsidP="008D127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9. Сбор информации в электронном виде.</w:t>
      </w:r>
    </w:p>
    <w:p w:rsidR="000965E5" w:rsidRPr="008D1271" w:rsidRDefault="000965E5" w:rsidP="008D127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10. Создание компьютерных презентаций.</w:t>
      </w:r>
    </w:p>
    <w:p w:rsidR="008D1271" w:rsidRDefault="000965E5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11</w:t>
      </w:r>
      <w:r w:rsidR="008D1271">
        <w:rPr>
          <w:sz w:val="32"/>
          <w:szCs w:val="32"/>
        </w:rPr>
        <w:t>. Выполнение рисунков.</w:t>
      </w:r>
    </w:p>
    <w:p w:rsidR="008D1271" w:rsidRDefault="000965E5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12</w:t>
      </w:r>
      <w:r w:rsidR="008D1271">
        <w:rPr>
          <w:sz w:val="32"/>
          <w:szCs w:val="32"/>
        </w:rPr>
        <w:t>. Создание заготовок для работы с ноутбуком.</w:t>
      </w:r>
    </w:p>
    <w:p w:rsidR="008D1271" w:rsidRPr="00582B7E" w:rsidRDefault="000965E5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13</w:t>
      </w:r>
      <w:r w:rsidR="008D1271">
        <w:rPr>
          <w:sz w:val="32"/>
          <w:szCs w:val="32"/>
        </w:rPr>
        <w:t xml:space="preserve">. Подготовка рабочих мест. </w:t>
      </w:r>
    </w:p>
    <w:p w:rsidR="00582B7E" w:rsidRDefault="000965E5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14</w:t>
      </w:r>
      <w:r w:rsidR="00651125">
        <w:rPr>
          <w:sz w:val="32"/>
          <w:szCs w:val="32"/>
        </w:rPr>
        <w:t>. Практическая работа – посадка дубков.</w:t>
      </w:r>
    </w:p>
    <w:p w:rsidR="00651125" w:rsidRDefault="00651125" w:rsidP="00582B7E">
      <w:pPr>
        <w:ind w:left="0" w:firstLine="0"/>
        <w:rPr>
          <w:sz w:val="32"/>
          <w:szCs w:val="32"/>
        </w:rPr>
      </w:pPr>
    </w:p>
    <w:p w:rsidR="00651125" w:rsidRPr="000965E5" w:rsidRDefault="00651125" w:rsidP="00582B7E">
      <w:pPr>
        <w:ind w:left="0" w:firstLine="0"/>
        <w:rPr>
          <w:b/>
          <w:sz w:val="32"/>
          <w:szCs w:val="32"/>
        </w:rPr>
      </w:pPr>
      <w:r w:rsidRPr="000965E5">
        <w:rPr>
          <w:b/>
          <w:sz w:val="32"/>
          <w:szCs w:val="32"/>
        </w:rPr>
        <w:t>Оборудование:</w:t>
      </w:r>
    </w:p>
    <w:p w:rsidR="00651125" w:rsidRDefault="00651125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D2758">
        <w:rPr>
          <w:sz w:val="32"/>
          <w:szCs w:val="32"/>
        </w:rPr>
        <w:t>Ноутбуки у детей.</w:t>
      </w:r>
    </w:p>
    <w:p w:rsidR="000D2758" w:rsidRPr="00582B7E" w:rsidRDefault="000D2758" w:rsidP="00582B7E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2. Компьютер, </w:t>
      </w:r>
      <w:proofErr w:type="spellStart"/>
      <w:r>
        <w:rPr>
          <w:sz w:val="32"/>
          <w:szCs w:val="32"/>
        </w:rPr>
        <w:t>мультимедийный</w:t>
      </w:r>
      <w:proofErr w:type="spellEnd"/>
      <w:r>
        <w:rPr>
          <w:sz w:val="32"/>
          <w:szCs w:val="32"/>
        </w:rPr>
        <w:t xml:space="preserve"> проектор, экран, </w:t>
      </w:r>
      <w:proofErr w:type="spellStart"/>
      <w:r>
        <w:rPr>
          <w:sz w:val="32"/>
          <w:szCs w:val="32"/>
        </w:rPr>
        <w:t>мультимедийная</w:t>
      </w:r>
      <w:proofErr w:type="spellEnd"/>
      <w:r>
        <w:rPr>
          <w:sz w:val="32"/>
          <w:szCs w:val="32"/>
        </w:rPr>
        <w:t xml:space="preserve"> презентация. </w:t>
      </w:r>
    </w:p>
    <w:p w:rsidR="002F6A83" w:rsidRDefault="002F6A83" w:rsidP="00CF1444">
      <w:pPr>
        <w:ind w:left="0" w:firstLine="0"/>
        <w:jc w:val="center"/>
        <w:rPr>
          <w:b/>
          <w:sz w:val="32"/>
          <w:szCs w:val="32"/>
        </w:rPr>
      </w:pPr>
    </w:p>
    <w:p w:rsidR="002F6A83" w:rsidRDefault="002F6A83" w:rsidP="000965E5">
      <w:pPr>
        <w:ind w:left="0" w:firstLine="0"/>
        <w:rPr>
          <w:b/>
          <w:sz w:val="32"/>
          <w:szCs w:val="32"/>
        </w:rPr>
      </w:pPr>
    </w:p>
    <w:p w:rsidR="00A77383" w:rsidRPr="00CF1444" w:rsidRDefault="00A77383" w:rsidP="00CF1444">
      <w:pPr>
        <w:ind w:left="0" w:firstLine="0"/>
        <w:jc w:val="center"/>
        <w:rPr>
          <w:b/>
          <w:sz w:val="32"/>
          <w:szCs w:val="32"/>
        </w:rPr>
      </w:pPr>
      <w:r w:rsidRPr="00A77383">
        <w:rPr>
          <w:b/>
          <w:sz w:val="32"/>
          <w:szCs w:val="32"/>
        </w:rPr>
        <w:lastRenderedPageBreak/>
        <w:t>Проектная работа «Лес».</w:t>
      </w:r>
    </w:p>
    <w:p w:rsidR="00A77383" w:rsidRDefault="00A77383" w:rsidP="00A77383">
      <w:pPr>
        <w:ind w:left="0" w:firstLine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67"/>
        <w:gridCol w:w="8415"/>
      </w:tblGrid>
      <w:tr w:rsidR="0043248B" w:rsidTr="00D85F07">
        <w:tc>
          <w:tcPr>
            <w:tcW w:w="10682" w:type="dxa"/>
            <w:gridSpan w:val="2"/>
          </w:tcPr>
          <w:p w:rsidR="0043248B" w:rsidRPr="0043248B" w:rsidRDefault="0043248B" w:rsidP="0070347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Организационный момент</w:t>
            </w:r>
          </w:p>
        </w:tc>
      </w:tr>
      <w:tr w:rsidR="00A77383" w:rsidTr="002D49C5">
        <w:tc>
          <w:tcPr>
            <w:tcW w:w="2267" w:type="dxa"/>
          </w:tcPr>
          <w:p w:rsidR="00A77383" w:rsidRPr="009E4024" w:rsidRDefault="00A77383" w:rsidP="0043248B">
            <w:pPr>
              <w:ind w:left="0" w:firstLine="0"/>
              <w:rPr>
                <w:sz w:val="32"/>
                <w:szCs w:val="32"/>
                <w:u w:val="single"/>
              </w:rPr>
            </w:pPr>
            <w:r w:rsidRPr="009E4024">
              <w:rPr>
                <w:sz w:val="32"/>
                <w:szCs w:val="32"/>
                <w:u w:val="single"/>
              </w:rPr>
              <w:t>Слайд 1</w:t>
            </w:r>
          </w:p>
          <w:p w:rsidR="0043248B" w:rsidRDefault="0043248B" w:rsidP="0043248B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Заставка</w:t>
            </w:r>
          </w:p>
        </w:tc>
        <w:tc>
          <w:tcPr>
            <w:tcW w:w="8415" w:type="dxa"/>
          </w:tcPr>
          <w:p w:rsidR="00A77383" w:rsidRDefault="0043248B" w:rsidP="0070347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Сегодня необычное занятие. Мы подводим итоги проекта «Лес», над которым работали в последнее время.</w:t>
            </w:r>
          </w:p>
        </w:tc>
      </w:tr>
      <w:tr w:rsidR="0070347C" w:rsidTr="004E5D7C">
        <w:tc>
          <w:tcPr>
            <w:tcW w:w="10682" w:type="dxa"/>
            <w:gridSpan w:val="2"/>
          </w:tcPr>
          <w:p w:rsidR="0070347C" w:rsidRPr="0070347C" w:rsidRDefault="0070347C" w:rsidP="0070347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70347C">
              <w:rPr>
                <w:b/>
                <w:sz w:val="32"/>
                <w:szCs w:val="32"/>
              </w:rPr>
              <w:t>2. Подготовка к проекту</w:t>
            </w:r>
          </w:p>
        </w:tc>
      </w:tr>
      <w:tr w:rsidR="00A77383" w:rsidTr="002D49C5">
        <w:tc>
          <w:tcPr>
            <w:tcW w:w="2267" w:type="dxa"/>
          </w:tcPr>
          <w:p w:rsidR="0043248B" w:rsidRPr="009E4024" w:rsidRDefault="0043248B" w:rsidP="0043248B">
            <w:pPr>
              <w:ind w:left="0" w:firstLine="0"/>
              <w:rPr>
                <w:sz w:val="32"/>
                <w:szCs w:val="32"/>
                <w:u w:val="single"/>
              </w:rPr>
            </w:pPr>
            <w:r w:rsidRPr="009E4024">
              <w:rPr>
                <w:sz w:val="32"/>
                <w:szCs w:val="32"/>
                <w:u w:val="single"/>
              </w:rPr>
              <w:t>Слайд 2</w:t>
            </w:r>
          </w:p>
          <w:p w:rsidR="00A77383" w:rsidRDefault="00881A1E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Журнал «У Лукоморья»</w:t>
            </w:r>
          </w:p>
          <w:p w:rsidR="00633BA7" w:rsidRPr="00633BA7" w:rsidRDefault="00633BA7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633BA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8415" w:type="dxa"/>
          </w:tcPr>
          <w:p w:rsidR="00A77383" w:rsidRDefault="00881A1E" w:rsidP="00F80AC2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Лес – это сказочный </w:t>
            </w:r>
            <w:r w:rsidR="00F80AC2">
              <w:rPr>
                <w:sz w:val="32"/>
                <w:szCs w:val="32"/>
              </w:rPr>
              <w:t xml:space="preserve">мир доброго </w:t>
            </w:r>
            <w:r w:rsidR="002F6A83">
              <w:rPr>
                <w:sz w:val="32"/>
                <w:szCs w:val="32"/>
              </w:rPr>
              <w:t xml:space="preserve">царя Берендея. Присмотритесь и прислушайтесь. Лес </w:t>
            </w:r>
            <w:r>
              <w:rPr>
                <w:sz w:val="32"/>
                <w:szCs w:val="32"/>
              </w:rPr>
              <w:t xml:space="preserve">полон загадок и таинства. Все его обитатели </w:t>
            </w:r>
            <w:r w:rsidR="00F50213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животные и растения</w:t>
            </w:r>
            <w:r w:rsidR="00F50213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приглашают </w:t>
            </w:r>
            <w:r w:rsidR="00F50213">
              <w:rPr>
                <w:sz w:val="32"/>
                <w:szCs w:val="32"/>
              </w:rPr>
              <w:t>полюбоваться, порадоваться красоте, вдохнуть чистый лесной воздух. В лесу ни на мгновение не замирает жизнь. Все трудятся. Бывают в лесу праздники. Бывают и несчастья. Чтобы понять, как живёт лес, почему всё происходит так, а не иначе, нужно разобраться в многообразии растительного мира, хорошо знать повадки обитателей</w:t>
            </w:r>
            <w:r w:rsidR="004A1853">
              <w:rPr>
                <w:sz w:val="32"/>
                <w:szCs w:val="32"/>
              </w:rPr>
              <w:t xml:space="preserve">, </w:t>
            </w:r>
            <w:r w:rsidR="0070347C">
              <w:rPr>
                <w:sz w:val="32"/>
                <w:szCs w:val="32"/>
              </w:rPr>
              <w:t xml:space="preserve">понять </w:t>
            </w:r>
            <w:r w:rsidR="004A1853">
              <w:rPr>
                <w:sz w:val="32"/>
                <w:szCs w:val="32"/>
              </w:rPr>
              <w:t>проблемы, изучить лес со всех сторон. Лес можно сравнить с большой увлекательной книгой. Правда, читать её не так-то просто. Но у нас были замечательные помощники: детский экологический журнал «У Лукоморья», районная библиотека «Орбита», Русский музей…</w:t>
            </w:r>
            <w:proofErr w:type="gramStart"/>
            <w:r w:rsidR="004A1853">
              <w:rPr>
                <w:sz w:val="32"/>
                <w:szCs w:val="32"/>
              </w:rPr>
              <w:t xml:space="preserve"> .</w:t>
            </w:r>
            <w:proofErr w:type="gramEnd"/>
            <w:r w:rsidR="004A1853">
              <w:rPr>
                <w:sz w:val="32"/>
                <w:szCs w:val="32"/>
              </w:rPr>
              <w:t xml:space="preserve"> </w:t>
            </w:r>
          </w:p>
        </w:tc>
      </w:tr>
      <w:tr w:rsidR="00A77383" w:rsidTr="002D49C5">
        <w:tc>
          <w:tcPr>
            <w:tcW w:w="2267" w:type="dxa"/>
          </w:tcPr>
          <w:p w:rsidR="00CC7B8C" w:rsidRPr="009E4024" w:rsidRDefault="00CC7B8C" w:rsidP="00CC7B8C">
            <w:pPr>
              <w:ind w:left="0" w:firstLine="0"/>
              <w:rPr>
                <w:sz w:val="32"/>
                <w:szCs w:val="32"/>
                <w:u w:val="single"/>
              </w:rPr>
            </w:pPr>
            <w:r w:rsidRPr="009E4024">
              <w:rPr>
                <w:sz w:val="32"/>
                <w:szCs w:val="32"/>
                <w:u w:val="single"/>
              </w:rPr>
              <w:t>Слайд 3</w:t>
            </w:r>
          </w:p>
          <w:p w:rsidR="00A77383" w:rsidRDefault="00CC7B8C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 и задачи проекта</w:t>
            </w:r>
          </w:p>
        </w:tc>
        <w:tc>
          <w:tcPr>
            <w:tcW w:w="8415" w:type="dxa"/>
          </w:tcPr>
          <w:p w:rsidR="00A77383" w:rsidRDefault="00CC7B8C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нач</w:t>
            </w:r>
            <w:r w:rsidR="00633BA7">
              <w:rPr>
                <w:sz w:val="32"/>
                <w:szCs w:val="32"/>
              </w:rPr>
              <w:t>ина</w:t>
            </w:r>
            <w:r>
              <w:rPr>
                <w:sz w:val="32"/>
                <w:szCs w:val="32"/>
              </w:rPr>
              <w:t>лся проект с нескольких желудей. Журнал «У Лукоморья» проводил выездные мероприятия</w:t>
            </w:r>
            <w:r w:rsidR="00CD7ACF">
              <w:rPr>
                <w:sz w:val="32"/>
                <w:szCs w:val="32"/>
              </w:rPr>
              <w:t xml:space="preserve">, связанные с </w:t>
            </w:r>
            <w:proofErr w:type="gramStart"/>
            <w:r w:rsidR="00CD7ACF">
              <w:rPr>
                <w:sz w:val="32"/>
                <w:szCs w:val="32"/>
              </w:rPr>
              <w:t xml:space="preserve">великими </w:t>
            </w:r>
            <w:r>
              <w:rPr>
                <w:sz w:val="32"/>
                <w:szCs w:val="32"/>
              </w:rPr>
              <w:t>дубами</w:t>
            </w:r>
            <w:proofErr w:type="gramEnd"/>
            <w:r>
              <w:rPr>
                <w:sz w:val="32"/>
                <w:szCs w:val="32"/>
              </w:rPr>
              <w:t xml:space="preserve"> России. Нам посчастливилось получить в подарок желуди от Петровского дуба в </w:t>
            </w:r>
            <w:proofErr w:type="spellStart"/>
            <w:r>
              <w:rPr>
                <w:sz w:val="32"/>
                <w:szCs w:val="32"/>
              </w:rPr>
              <w:t>Пушгорах</w:t>
            </w:r>
            <w:proofErr w:type="spellEnd"/>
            <w:r>
              <w:rPr>
                <w:sz w:val="32"/>
                <w:szCs w:val="32"/>
              </w:rPr>
              <w:t xml:space="preserve"> и от дуба Макарова в Кронштадте.</w:t>
            </w:r>
          </w:p>
          <w:p w:rsidR="00022FAF" w:rsidRDefault="00022FAF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сформулировали цели, поставили задачи и приступили к работе.</w:t>
            </w:r>
          </w:p>
        </w:tc>
      </w:tr>
      <w:tr w:rsidR="00A77383" w:rsidTr="002D49C5">
        <w:tc>
          <w:tcPr>
            <w:tcW w:w="2267" w:type="dxa"/>
          </w:tcPr>
          <w:p w:rsidR="00CC7B8C" w:rsidRPr="009E4024" w:rsidRDefault="00CC7B8C" w:rsidP="00CC7B8C">
            <w:pPr>
              <w:ind w:left="0" w:firstLine="0"/>
              <w:rPr>
                <w:sz w:val="32"/>
                <w:szCs w:val="32"/>
                <w:u w:val="single"/>
              </w:rPr>
            </w:pPr>
            <w:r w:rsidRPr="009E4024">
              <w:rPr>
                <w:sz w:val="32"/>
                <w:szCs w:val="32"/>
                <w:u w:val="single"/>
              </w:rPr>
              <w:t>Слайд 4</w:t>
            </w:r>
          </w:p>
          <w:p w:rsidR="00A77383" w:rsidRDefault="00022FAF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Цветок - предметы</w:t>
            </w:r>
          </w:p>
        </w:tc>
        <w:tc>
          <w:tcPr>
            <w:tcW w:w="8415" w:type="dxa"/>
          </w:tcPr>
          <w:p w:rsidR="00A77383" w:rsidRDefault="00022FAF" w:rsidP="00CD7ACF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предметы решили задействовать при подготовке? Почему?</w:t>
            </w:r>
            <w:r w:rsidR="007B7AD1">
              <w:rPr>
                <w:sz w:val="32"/>
                <w:szCs w:val="32"/>
              </w:rPr>
              <w:t xml:space="preserve">  (Окружающий мир, искусство – </w:t>
            </w:r>
            <w:proofErr w:type="gramStart"/>
            <w:r w:rsidR="007B7AD1">
              <w:rPr>
                <w:sz w:val="32"/>
                <w:szCs w:val="32"/>
              </w:rPr>
              <w:t>ИЗО</w:t>
            </w:r>
            <w:proofErr w:type="gramEnd"/>
            <w:r w:rsidR="007B7AD1">
              <w:rPr>
                <w:sz w:val="32"/>
                <w:szCs w:val="32"/>
              </w:rPr>
              <w:t xml:space="preserve"> и музыка, литература, ОРКСЭ</w:t>
            </w:r>
            <w:r w:rsidR="00CD7ACF">
              <w:rPr>
                <w:sz w:val="32"/>
                <w:szCs w:val="32"/>
              </w:rPr>
              <w:t>.) Для удобства вся информация собиралась в электронном виде (компьютерная графи</w:t>
            </w:r>
            <w:r w:rsidR="007B7AD1">
              <w:rPr>
                <w:sz w:val="32"/>
                <w:szCs w:val="32"/>
              </w:rPr>
              <w:t>ка)</w:t>
            </w:r>
            <w:r w:rsidR="00CD7ACF">
              <w:rPr>
                <w:sz w:val="32"/>
                <w:szCs w:val="32"/>
              </w:rPr>
              <w:t>.</w:t>
            </w:r>
          </w:p>
        </w:tc>
      </w:tr>
      <w:tr w:rsidR="00A77383" w:rsidTr="002D49C5">
        <w:tc>
          <w:tcPr>
            <w:tcW w:w="2267" w:type="dxa"/>
          </w:tcPr>
          <w:p w:rsidR="00CC7B8C" w:rsidRPr="009E4024" w:rsidRDefault="00CC7B8C" w:rsidP="00CC7B8C">
            <w:pPr>
              <w:ind w:left="0" w:firstLine="0"/>
              <w:rPr>
                <w:sz w:val="32"/>
                <w:szCs w:val="32"/>
                <w:u w:val="single"/>
              </w:rPr>
            </w:pPr>
            <w:r w:rsidRPr="009E4024">
              <w:rPr>
                <w:sz w:val="32"/>
                <w:szCs w:val="32"/>
                <w:u w:val="single"/>
              </w:rPr>
              <w:t>Слайд 5</w:t>
            </w:r>
          </w:p>
          <w:p w:rsidR="00A77383" w:rsidRDefault="007B7AD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4 класс</w:t>
            </w:r>
          </w:p>
        </w:tc>
        <w:tc>
          <w:tcPr>
            <w:tcW w:w="8415" w:type="dxa"/>
          </w:tcPr>
          <w:p w:rsidR="00A77383" w:rsidRDefault="00CD7ACF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же вы делали, работая над проектом?</w:t>
            </w:r>
          </w:p>
          <w:p w:rsidR="00CD7ACF" w:rsidRDefault="00CD7ACF" w:rsidP="00CD7ACF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(Выход в лес; подбор, обработка, редактирование материала; работа в группах, обсуждение; рисование.)</w:t>
            </w:r>
          </w:p>
        </w:tc>
      </w:tr>
      <w:tr w:rsidR="00A77383" w:rsidTr="002D49C5">
        <w:tc>
          <w:tcPr>
            <w:tcW w:w="2267" w:type="dxa"/>
          </w:tcPr>
          <w:p w:rsidR="00CC7B8C" w:rsidRPr="00283711" w:rsidRDefault="00CC7B8C" w:rsidP="00CC7B8C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6</w:t>
            </w:r>
          </w:p>
          <w:p w:rsidR="00A77383" w:rsidRPr="00283711" w:rsidRDefault="007B7AD1" w:rsidP="007B7AD1">
            <w:pPr>
              <w:ind w:left="0" w:firstLine="0"/>
              <w:rPr>
                <w:sz w:val="32"/>
                <w:szCs w:val="32"/>
              </w:rPr>
            </w:pPr>
            <w:r w:rsidRPr="00283711">
              <w:rPr>
                <w:sz w:val="32"/>
                <w:szCs w:val="32"/>
              </w:rPr>
              <w:t>Подготовка 8 класс</w:t>
            </w:r>
          </w:p>
        </w:tc>
        <w:tc>
          <w:tcPr>
            <w:tcW w:w="8415" w:type="dxa"/>
          </w:tcPr>
          <w:p w:rsidR="00A77383" w:rsidRDefault="00CD7ACF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делали консультанты (</w:t>
            </w:r>
            <w:r w:rsidRPr="0071311D">
              <w:rPr>
                <w:b/>
                <w:sz w:val="32"/>
                <w:szCs w:val="32"/>
              </w:rPr>
              <w:t>8 класс</w:t>
            </w:r>
            <w:r>
              <w:rPr>
                <w:sz w:val="32"/>
                <w:szCs w:val="32"/>
              </w:rPr>
              <w:t>)?</w:t>
            </w:r>
          </w:p>
          <w:p w:rsidR="00CD7ACF" w:rsidRDefault="00633BA7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знакомы с ребятами давно и с удовольствием приступили к совместной проектной работе «Лес». После обсуждения мы подбирали материал, создавали эмблемы, вместе обсуждали и корректировали презентации.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7</w:t>
            </w:r>
          </w:p>
          <w:p w:rsidR="00036A14" w:rsidRPr="00283711" w:rsidRDefault="0071311D" w:rsidP="0071311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Коллаж (ф</w:t>
            </w:r>
            <w:r w:rsidR="00BA4E7D" w:rsidRPr="00283711">
              <w:rPr>
                <w:sz w:val="32"/>
                <w:szCs w:val="32"/>
              </w:rPr>
              <w:t>ото</w:t>
            </w:r>
            <w:r>
              <w:rPr>
                <w:sz w:val="32"/>
                <w:szCs w:val="32"/>
              </w:rPr>
              <w:t>)</w:t>
            </w:r>
            <w:r w:rsidR="00BA4E7D" w:rsidRPr="002837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8415" w:type="dxa"/>
          </w:tcPr>
          <w:p w:rsidR="0071311D" w:rsidRPr="0071311D" w:rsidRDefault="0071311D" w:rsidP="00633BA7">
            <w:pPr>
              <w:ind w:left="0" w:firstLine="0"/>
              <w:rPr>
                <w:b/>
                <w:sz w:val="32"/>
                <w:szCs w:val="32"/>
              </w:rPr>
            </w:pPr>
            <w:r w:rsidRPr="0071311D">
              <w:rPr>
                <w:b/>
                <w:sz w:val="32"/>
                <w:szCs w:val="32"/>
              </w:rPr>
              <w:lastRenderedPageBreak/>
              <w:t>8 класс</w:t>
            </w:r>
          </w:p>
          <w:p w:rsidR="00036A14" w:rsidRDefault="00633BA7" w:rsidP="00633B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Так проходила наша работа.</w:t>
            </w:r>
          </w:p>
          <w:p w:rsidR="00633BA7" w:rsidRDefault="00633BA7" w:rsidP="00633B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Нам было интересно контролировать, помогать и обсуждать </w:t>
            </w:r>
            <w:r w:rsidR="0071311D">
              <w:rPr>
                <w:sz w:val="32"/>
                <w:szCs w:val="32"/>
              </w:rPr>
              <w:t>каждый этап работы.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lastRenderedPageBreak/>
              <w:t>Слайд 8</w:t>
            </w:r>
          </w:p>
          <w:p w:rsidR="00036A14" w:rsidRDefault="00CF1444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Словарь</w:t>
            </w:r>
          </w:p>
        </w:tc>
        <w:tc>
          <w:tcPr>
            <w:tcW w:w="8415" w:type="dxa"/>
          </w:tcPr>
          <w:p w:rsidR="0071311D" w:rsidRPr="0071311D" w:rsidRDefault="0071311D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71311D">
              <w:rPr>
                <w:b/>
                <w:sz w:val="32"/>
                <w:szCs w:val="32"/>
              </w:rPr>
              <w:t>4 класс</w:t>
            </w:r>
          </w:p>
          <w:p w:rsidR="00036A14" w:rsidRDefault="006C328B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мы сначала обратились к толковому словарю, уточнили значение слова </w:t>
            </w:r>
            <w:r w:rsidRPr="006C328B">
              <w:rPr>
                <w:b/>
                <w:sz w:val="32"/>
                <w:szCs w:val="32"/>
              </w:rPr>
              <w:t>лес</w:t>
            </w:r>
            <w:r>
              <w:rPr>
                <w:sz w:val="32"/>
                <w:szCs w:val="32"/>
              </w:rPr>
              <w:t>:</w:t>
            </w:r>
          </w:p>
          <w:p w:rsidR="006C328B" w:rsidRDefault="006C328B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Большая площадь земли, заросшая деревьями.</w:t>
            </w:r>
          </w:p>
          <w:p w:rsidR="00271D5E" w:rsidRDefault="006C328B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Срубленные деревья, как строительный материал.</w:t>
            </w:r>
            <w:r w:rsidR="00CF1444">
              <w:rPr>
                <w:sz w:val="32"/>
                <w:szCs w:val="32"/>
              </w:rPr>
              <w:t xml:space="preserve"> </w:t>
            </w:r>
          </w:p>
          <w:p w:rsidR="006C328B" w:rsidRPr="00271D5E" w:rsidRDefault="00CF1444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271D5E">
              <w:rPr>
                <w:b/>
                <w:sz w:val="32"/>
                <w:szCs w:val="32"/>
              </w:rPr>
              <w:t>(С.И. Ожегов)</w:t>
            </w:r>
          </w:p>
        </w:tc>
      </w:tr>
      <w:tr w:rsidR="00CF1444" w:rsidTr="007130E0">
        <w:tc>
          <w:tcPr>
            <w:tcW w:w="10682" w:type="dxa"/>
            <w:gridSpan w:val="2"/>
          </w:tcPr>
          <w:p w:rsidR="00CF1444" w:rsidRPr="00283711" w:rsidRDefault="00283711" w:rsidP="00CF144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3. Окружающий мир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9</w:t>
            </w:r>
          </w:p>
          <w:p w:rsidR="00036A14" w:rsidRDefault="00CF1444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Цветок - предметы</w:t>
            </w:r>
          </w:p>
        </w:tc>
        <w:tc>
          <w:tcPr>
            <w:tcW w:w="8415" w:type="dxa"/>
          </w:tcPr>
          <w:p w:rsidR="00036A14" w:rsidRDefault="006C328B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мы можем расска</w:t>
            </w:r>
            <w:r w:rsidR="00CF1444"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>ть о лесе с точки зрения разл</w:t>
            </w:r>
            <w:r w:rsidR="00CF1444">
              <w:rPr>
                <w:sz w:val="32"/>
                <w:szCs w:val="32"/>
              </w:rPr>
              <w:t>ичных предметов. Начнём с окружающего мира.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10</w:t>
            </w:r>
          </w:p>
          <w:p w:rsidR="00036A14" w:rsidRDefault="005D28A8" w:rsidP="005D28A8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Лес - </w:t>
            </w:r>
            <w:r w:rsidR="00CF1444"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</w:rPr>
              <w:t>направления</w:t>
            </w:r>
          </w:p>
        </w:tc>
        <w:tc>
          <w:tcPr>
            <w:tcW w:w="8415" w:type="dxa"/>
          </w:tcPr>
          <w:p w:rsidR="00036A14" w:rsidRDefault="00CF1444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каким 4 направлениям выстроили работу?</w:t>
            </w:r>
          </w:p>
          <w:p w:rsidR="00CF1444" w:rsidRDefault="00CF1444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Растения леса.</w:t>
            </w:r>
          </w:p>
          <w:p w:rsidR="00CF1444" w:rsidRDefault="00CF1444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Животные леса.</w:t>
            </w:r>
          </w:p>
          <w:p w:rsidR="00CF1444" w:rsidRDefault="00CF1444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Лес и человек.</w:t>
            </w:r>
          </w:p>
          <w:p w:rsidR="00CF1444" w:rsidRDefault="00CF1444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Экология леса.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11</w:t>
            </w:r>
          </w:p>
          <w:p w:rsidR="00036A14" w:rsidRDefault="00283711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Пословицы</w:t>
            </w:r>
          </w:p>
        </w:tc>
        <w:tc>
          <w:tcPr>
            <w:tcW w:w="8415" w:type="dxa"/>
          </w:tcPr>
          <w:p w:rsidR="00AE3E40" w:rsidRPr="005D28A8" w:rsidRDefault="00AE3E40" w:rsidP="00A77383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 w:rsidRPr="005D28A8">
              <w:rPr>
                <w:b/>
                <w:sz w:val="32"/>
                <w:szCs w:val="32"/>
                <w:u w:val="single"/>
              </w:rPr>
              <w:t>Растения леса</w:t>
            </w:r>
            <w:r w:rsidR="00EE1BDD" w:rsidRPr="005D28A8">
              <w:rPr>
                <w:b/>
                <w:sz w:val="32"/>
                <w:szCs w:val="32"/>
                <w:u w:val="single"/>
              </w:rPr>
              <w:t xml:space="preserve"> (4 слайда)</w:t>
            </w:r>
          </w:p>
          <w:p w:rsidR="00036A14" w:rsidRPr="00283711" w:rsidRDefault="00283711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83711">
              <w:rPr>
                <w:sz w:val="32"/>
                <w:szCs w:val="32"/>
              </w:rPr>
              <w:t>(объяснение детьми 1 пословицы)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Рощи да леса – всему краю краса.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Зелёный наряд радует взгляд.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Растение – земли украшение.</w:t>
            </w:r>
          </w:p>
        </w:tc>
      </w:tr>
      <w:tr w:rsidR="00036A14" w:rsidTr="002D49C5">
        <w:tc>
          <w:tcPr>
            <w:tcW w:w="2267" w:type="dxa"/>
          </w:tcPr>
          <w:p w:rsidR="009E4024" w:rsidRPr="00283711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83711">
              <w:rPr>
                <w:sz w:val="32"/>
                <w:szCs w:val="32"/>
                <w:u w:val="single"/>
              </w:rPr>
              <w:t>Слайд 12</w:t>
            </w:r>
          </w:p>
          <w:p w:rsidR="00036A14" w:rsidRDefault="00283711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Ярусы леса</w:t>
            </w:r>
          </w:p>
        </w:tc>
        <w:tc>
          <w:tcPr>
            <w:tcW w:w="8415" w:type="dxa"/>
          </w:tcPr>
          <w:p w:rsidR="00036A14" w:rsidRDefault="00283711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</w:p>
          <w:p w:rsidR="00283711" w:rsidRP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 w:rsidRPr="00283711">
              <w:rPr>
                <w:sz w:val="32"/>
                <w:szCs w:val="32"/>
              </w:rPr>
              <w:t>1 ярус – древесный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 w:rsidRPr="00283711">
              <w:rPr>
                <w:sz w:val="32"/>
                <w:szCs w:val="32"/>
              </w:rPr>
              <w:t xml:space="preserve">2 ярус </w:t>
            </w:r>
            <w:r>
              <w:rPr>
                <w:sz w:val="32"/>
                <w:szCs w:val="32"/>
              </w:rPr>
              <w:t>–</w:t>
            </w:r>
            <w:r w:rsidRPr="00283711">
              <w:rPr>
                <w:sz w:val="32"/>
                <w:szCs w:val="32"/>
              </w:rPr>
              <w:t xml:space="preserve"> кустарниковый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ярус – травянистый и кустарниковый</w:t>
            </w:r>
          </w:p>
          <w:p w:rsidR="00283711" w:rsidRDefault="0028371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ярус – </w:t>
            </w:r>
            <w:proofErr w:type="spellStart"/>
            <w:proofErr w:type="gramStart"/>
            <w:r>
              <w:rPr>
                <w:sz w:val="32"/>
                <w:szCs w:val="32"/>
              </w:rPr>
              <w:t>мохово</w:t>
            </w:r>
            <w:proofErr w:type="spellEnd"/>
            <w:r>
              <w:rPr>
                <w:sz w:val="32"/>
                <w:szCs w:val="32"/>
              </w:rPr>
              <w:t xml:space="preserve"> – лишайниковый</w:t>
            </w:r>
            <w:proofErr w:type="gramEnd"/>
          </w:p>
          <w:p w:rsidR="00283711" w:rsidRDefault="00283711" w:rsidP="0028371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ярус - подстилка </w:t>
            </w:r>
          </w:p>
        </w:tc>
      </w:tr>
      <w:tr w:rsidR="00036A14" w:rsidTr="002D49C5">
        <w:tc>
          <w:tcPr>
            <w:tcW w:w="2267" w:type="dxa"/>
          </w:tcPr>
          <w:p w:rsidR="009E4024" w:rsidRPr="004C7BCE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C7BCE">
              <w:rPr>
                <w:sz w:val="32"/>
                <w:szCs w:val="32"/>
                <w:u w:val="single"/>
              </w:rPr>
              <w:t>Слайд 13</w:t>
            </w:r>
          </w:p>
          <w:p w:rsidR="00036A14" w:rsidRDefault="00EE1BDD" w:rsidP="0035088D">
            <w:pPr>
              <w:ind w:left="0" w:firstLine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Лекарствен-ные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растения</w:t>
            </w:r>
          </w:p>
        </w:tc>
        <w:tc>
          <w:tcPr>
            <w:tcW w:w="8415" w:type="dxa"/>
          </w:tcPr>
          <w:p w:rsidR="00EE1BDD" w:rsidRDefault="00EE1BDD" w:rsidP="00EE1BDD">
            <w:pPr>
              <w:ind w:left="0" w:firstLine="0"/>
              <w:rPr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1BDD">
              <w:rPr>
                <w:sz w:val="32"/>
                <w:szCs w:val="32"/>
              </w:rPr>
              <w:t>(таблица)</w:t>
            </w:r>
          </w:p>
          <w:p w:rsidR="004157DE" w:rsidRDefault="004157DE" w:rsidP="00EE1BD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рябина обыкновенная</w:t>
            </w:r>
          </w:p>
          <w:p w:rsidR="004157DE" w:rsidRDefault="004157DE" w:rsidP="00EE1BD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ландыш майский</w:t>
            </w:r>
          </w:p>
          <w:p w:rsidR="004157DE" w:rsidRDefault="00906F4B" w:rsidP="00EE1BD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="004157DE">
              <w:rPr>
                <w:sz w:val="32"/>
                <w:szCs w:val="32"/>
              </w:rPr>
              <w:t>емляника лесная</w:t>
            </w:r>
          </w:p>
          <w:p w:rsidR="00906F4B" w:rsidRDefault="00906F4B" w:rsidP="00EE1BDD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содержанию каротина </w:t>
            </w:r>
            <w:r w:rsidRPr="00906F4B">
              <w:rPr>
                <w:b/>
                <w:sz w:val="32"/>
                <w:szCs w:val="32"/>
              </w:rPr>
              <w:t>ягоды рябины</w:t>
            </w:r>
            <w:r>
              <w:rPr>
                <w:sz w:val="32"/>
                <w:szCs w:val="32"/>
              </w:rPr>
              <w:t xml:space="preserve"> не уступают моркови, листьям петрушки, плодам облепихи и тысячелистника. Содержат большое количество витаминов.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 w:rsidRPr="004157DE">
              <w:rPr>
                <w:b/>
                <w:sz w:val="32"/>
                <w:szCs w:val="32"/>
              </w:rPr>
              <w:t xml:space="preserve">Ландыш </w:t>
            </w:r>
            <w:r>
              <w:rPr>
                <w:sz w:val="32"/>
                <w:szCs w:val="32"/>
              </w:rPr>
              <w:t>используют при болезнях сердца.</w:t>
            </w:r>
          </w:p>
        </w:tc>
      </w:tr>
      <w:tr w:rsidR="00036A14" w:rsidTr="002D49C5">
        <w:tc>
          <w:tcPr>
            <w:tcW w:w="2267" w:type="dxa"/>
          </w:tcPr>
          <w:p w:rsidR="009E4024" w:rsidRPr="004C7BCE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C7BCE">
              <w:rPr>
                <w:sz w:val="32"/>
                <w:szCs w:val="32"/>
                <w:u w:val="single"/>
              </w:rPr>
              <w:t>Слайд 14</w:t>
            </w:r>
          </w:p>
          <w:p w:rsidR="00036A14" w:rsidRDefault="004C7BCE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Красная книга</w:t>
            </w:r>
          </w:p>
        </w:tc>
        <w:tc>
          <w:tcPr>
            <w:tcW w:w="8415" w:type="dxa"/>
          </w:tcPr>
          <w:p w:rsidR="00EE1BDD" w:rsidRDefault="00EE1BDD" w:rsidP="00EE1BDD">
            <w:pPr>
              <w:ind w:left="0" w:firstLine="0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хохлатка полая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ежевика </w:t>
            </w:r>
            <w:proofErr w:type="spellStart"/>
            <w:r>
              <w:rPr>
                <w:sz w:val="32"/>
                <w:szCs w:val="32"/>
              </w:rPr>
              <w:t>несская</w:t>
            </w:r>
            <w:proofErr w:type="spellEnd"/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ландыш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адонис весенний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папоротник</w:t>
            </w:r>
          </w:p>
          <w:p w:rsidR="004157DE" w:rsidRDefault="004157D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женьшень настоящий</w:t>
            </w:r>
          </w:p>
          <w:p w:rsidR="004C7BCE" w:rsidRDefault="004C7BCE" w:rsidP="004157D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Многие растения находятся под угрозой исчезновения и занесены в Красную книгу. Люди необдуманно губят их за красоту и полезные свойства.</w:t>
            </w:r>
          </w:p>
          <w:p w:rsidR="00036A14" w:rsidRDefault="00906F4B" w:rsidP="00A77383">
            <w:pPr>
              <w:ind w:left="0" w:firstLine="0"/>
              <w:rPr>
                <w:sz w:val="32"/>
                <w:szCs w:val="32"/>
              </w:rPr>
            </w:pPr>
            <w:r w:rsidRPr="004157DE">
              <w:rPr>
                <w:b/>
                <w:sz w:val="32"/>
                <w:szCs w:val="32"/>
              </w:rPr>
              <w:t xml:space="preserve">Женьшень </w:t>
            </w:r>
            <w:r>
              <w:rPr>
                <w:sz w:val="32"/>
                <w:szCs w:val="32"/>
              </w:rPr>
              <w:t>– подлинное чудо природы, растение, которое у многих народов мира считается лекарством от всех болезней. Само латинское название женьшеня переводится как «панацея».</w:t>
            </w:r>
          </w:p>
        </w:tc>
      </w:tr>
      <w:tr w:rsidR="00036A14" w:rsidTr="002D49C5">
        <w:tc>
          <w:tcPr>
            <w:tcW w:w="2267" w:type="dxa"/>
          </w:tcPr>
          <w:p w:rsidR="009E4024" w:rsidRPr="004C7BCE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C7BCE">
              <w:rPr>
                <w:sz w:val="32"/>
                <w:szCs w:val="32"/>
                <w:u w:val="single"/>
              </w:rPr>
              <w:lastRenderedPageBreak/>
              <w:t>Слайд 15</w:t>
            </w:r>
          </w:p>
          <w:p w:rsidR="00036A14" w:rsidRDefault="004C7BCE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Пословицы</w:t>
            </w:r>
          </w:p>
        </w:tc>
        <w:tc>
          <w:tcPr>
            <w:tcW w:w="8415" w:type="dxa"/>
          </w:tcPr>
          <w:p w:rsidR="004C7BCE" w:rsidRPr="005D28A8" w:rsidRDefault="004C7BCE" w:rsidP="004C7BCE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 w:rsidRPr="005D28A8">
              <w:rPr>
                <w:b/>
                <w:sz w:val="32"/>
                <w:szCs w:val="32"/>
                <w:u w:val="single"/>
              </w:rPr>
              <w:t>Животные леса (4 слайда)</w:t>
            </w:r>
          </w:p>
          <w:p w:rsidR="004C7BCE" w:rsidRPr="00283711" w:rsidRDefault="004C7BCE" w:rsidP="004C7BCE">
            <w:pPr>
              <w:ind w:left="0" w:firstLine="0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83711">
              <w:rPr>
                <w:sz w:val="32"/>
                <w:szCs w:val="32"/>
              </w:rPr>
              <w:t>(объяснение детьми 1 пословицы)</w:t>
            </w:r>
          </w:p>
          <w:p w:rsidR="00036A14" w:rsidRDefault="004C7BCE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Зайца ноги носят, волка зубы кормят, лису хвост бережёт.</w:t>
            </w:r>
          </w:p>
          <w:p w:rsidR="004C7BCE" w:rsidRDefault="004C7BCE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сменит волк натуру, пока не снимут шкуру.</w:t>
            </w:r>
          </w:p>
          <w:p w:rsidR="004C7BCE" w:rsidRDefault="004C7BCE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 медведя в одной берлоге не уживутся.</w:t>
            </w:r>
          </w:p>
        </w:tc>
      </w:tr>
      <w:tr w:rsidR="00036A14" w:rsidTr="002D49C5">
        <w:tc>
          <w:tcPr>
            <w:tcW w:w="2267" w:type="dxa"/>
          </w:tcPr>
          <w:p w:rsidR="009E4024" w:rsidRPr="000C757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0C757A">
              <w:rPr>
                <w:sz w:val="32"/>
                <w:szCs w:val="32"/>
                <w:u w:val="single"/>
              </w:rPr>
              <w:t>Слайд 16</w:t>
            </w:r>
          </w:p>
          <w:p w:rsidR="00036A14" w:rsidRDefault="000C757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Цепь питания</w:t>
            </w:r>
          </w:p>
        </w:tc>
        <w:tc>
          <w:tcPr>
            <w:tcW w:w="8415" w:type="dxa"/>
          </w:tcPr>
          <w:p w:rsidR="00036A14" w:rsidRDefault="000C757A" w:rsidP="00A77383">
            <w:pPr>
              <w:ind w:left="0" w:firstLine="0"/>
              <w:rPr>
                <w:sz w:val="32"/>
                <w:szCs w:val="32"/>
              </w:rPr>
            </w:pPr>
            <w:r w:rsidRPr="000C757A">
              <w:rPr>
                <w:b/>
                <w:sz w:val="32"/>
                <w:szCs w:val="32"/>
              </w:rPr>
              <w:t>4 класс</w:t>
            </w:r>
            <w:r>
              <w:rPr>
                <w:sz w:val="32"/>
                <w:szCs w:val="32"/>
              </w:rPr>
              <w:t xml:space="preserve"> – рассказ по таблице.</w:t>
            </w:r>
          </w:p>
        </w:tc>
      </w:tr>
      <w:tr w:rsidR="00036A14" w:rsidTr="002D49C5">
        <w:tc>
          <w:tcPr>
            <w:tcW w:w="2267" w:type="dxa"/>
          </w:tcPr>
          <w:p w:rsidR="009E4024" w:rsidRPr="000C757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0C757A">
              <w:rPr>
                <w:sz w:val="32"/>
                <w:szCs w:val="32"/>
                <w:u w:val="single"/>
              </w:rPr>
              <w:t>Слайд 17</w:t>
            </w:r>
          </w:p>
          <w:p w:rsidR="00036A14" w:rsidRDefault="000C757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Животный мир</w:t>
            </w:r>
          </w:p>
        </w:tc>
        <w:tc>
          <w:tcPr>
            <w:tcW w:w="8415" w:type="dxa"/>
          </w:tcPr>
          <w:p w:rsidR="00036A14" w:rsidRDefault="000C757A" w:rsidP="00A77383">
            <w:pPr>
              <w:ind w:left="0" w:firstLine="0"/>
              <w:rPr>
                <w:sz w:val="32"/>
                <w:szCs w:val="32"/>
              </w:rPr>
            </w:pPr>
            <w:r w:rsidRPr="000C757A">
              <w:rPr>
                <w:b/>
                <w:sz w:val="32"/>
                <w:szCs w:val="32"/>
              </w:rPr>
              <w:t>4 класс</w:t>
            </w:r>
            <w:r>
              <w:rPr>
                <w:sz w:val="32"/>
                <w:szCs w:val="32"/>
              </w:rPr>
              <w:t xml:space="preserve"> – классификация животного мира.</w:t>
            </w:r>
          </w:p>
          <w:p w:rsidR="000C757A" w:rsidRDefault="000C757A" w:rsidP="00A77383">
            <w:pPr>
              <w:ind w:left="0" w:firstLine="0"/>
              <w:rPr>
                <w:sz w:val="32"/>
                <w:szCs w:val="32"/>
              </w:rPr>
            </w:pPr>
            <w:proofErr w:type="gramStart"/>
            <w:r w:rsidRPr="000C757A">
              <w:rPr>
                <w:b/>
                <w:sz w:val="32"/>
                <w:szCs w:val="32"/>
              </w:rPr>
              <w:t>Тип</w:t>
            </w:r>
            <w:r>
              <w:rPr>
                <w:sz w:val="32"/>
                <w:szCs w:val="32"/>
              </w:rPr>
              <w:t xml:space="preserve"> </w:t>
            </w:r>
            <w:r w:rsidR="0071311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хордовые – </w:t>
            </w:r>
            <w:r w:rsidRPr="000C757A">
              <w:rPr>
                <w:b/>
                <w:sz w:val="32"/>
                <w:szCs w:val="32"/>
              </w:rPr>
              <w:t>класс</w:t>
            </w:r>
            <w:r>
              <w:rPr>
                <w:sz w:val="32"/>
                <w:szCs w:val="32"/>
              </w:rPr>
              <w:t xml:space="preserve"> млекопитающие –</w:t>
            </w:r>
            <w:r w:rsidRPr="000C757A">
              <w:rPr>
                <w:b/>
                <w:sz w:val="32"/>
                <w:szCs w:val="32"/>
              </w:rPr>
              <w:t xml:space="preserve"> отряд</w:t>
            </w:r>
            <w:r>
              <w:rPr>
                <w:sz w:val="32"/>
                <w:szCs w:val="32"/>
              </w:rPr>
              <w:t xml:space="preserve"> хищные – </w:t>
            </w:r>
            <w:r w:rsidRPr="000C757A">
              <w:rPr>
                <w:b/>
                <w:sz w:val="32"/>
                <w:szCs w:val="32"/>
              </w:rPr>
              <w:t>семейство</w:t>
            </w:r>
            <w:r>
              <w:rPr>
                <w:sz w:val="32"/>
                <w:szCs w:val="32"/>
              </w:rPr>
              <w:t xml:space="preserve"> псовые – </w:t>
            </w:r>
            <w:r w:rsidRPr="000C757A">
              <w:rPr>
                <w:b/>
                <w:sz w:val="32"/>
                <w:szCs w:val="32"/>
              </w:rPr>
              <w:t>род</w:t>
            </w:r>
            <w:r>
              <w:rPr>
                <w:sz w:val="32"/>
                <w:szCs w:val="32"/>
              </w:rPr>
              <w:t xml:space="preserve"> собака – </w:t>
            </w:r>
            <w:r w:rsidRPr="000C757A">
              <w:rPr>
                <w:b/>
                <w:sz w:val="32"/>
                <w:szCs w:val="32"/>
              </w:rPr>
              <w:t>виды</w:t>
            </w:r>
            <w:r>
              <w:rPr>
                <w:sz w:val="32"/>
                <w:szCs w:val="32"/>
              </w:rPr>
              <w:t>: волк, шакал, песец.</w:t>
            </w:r>
            <w:proofErr w:type="gramEnd"/>
          </w:p>
          <w:p w:rsidR="000C757A" w:rsidRDefault="000C757A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дальнейшем мы продолжим работу над классификацией животного мира.</w:t>
            </w:r>
          </w:p>
        </w:tc>
      </w:tr>
      <w:tr w:rsidR="00036A14" w:rsidTr="002D49C5">
        <w:tc>
          <w:tcPr>
            <w:tcW w:w="2267" w:type="dxa"/>
          </w:tcPr>
          <w:p w:rsidR="009E4024" w:rsidRPr="000C757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0C757A">
              <w:rPr>
                <w:sz w:val="32"/>
                <w:szCs w:val="32"/>
                <w:u w:val="single"/>
              </w:rPr>
              <w:t>Слайд 18</w:t>
            </w:r>
          </w:p>
          <w:p w:rsidR="00036A14" w:rsidRDefault="000C757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Красная книга</w:t>
            </w:r>
          </w:p>
        </w:tc>
        <w:tc>
          <w:tcPr>
            <w:tcW w:w="8415" w:type="dxa"/>
          </w:tcPr>
          <w:p w:rsidR="00AF1431" w:rsidRPr="00AF1431" w:rsidRDefault="00AF1431" w:rsidP="007E7F5C">
            <w:pPr>
              <w:ind w:left="0" w:firstLine="0"/>
              <w:rPr>
                <w:b/>
                <w:sz w:val="32"/>
                <w:szCs w:val="32"/>
              </w:rPr>
            </w:pPr>
            <w:r w:rsidRPr="00AF1431">
              <w:rPr>
                <w:b/>
                <w:sz w:val="32"/>
                <w:szCs w:val="32"/>
              </w:rPr>
              <w:t>4 класс</w:t>
            </w:r>
          </w:p>
          <w:p w:rsidR="00AF1431" w:rsidRDefault="00AF1431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амурский тигр</w:t>
            </w:r>
          </w:p>
          <w:p w:rsidR="00AF1431" w:rsidRDefault="00AF1431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русская выхухоль</w:t>
            </w:r>
          </w:p>
          <w:p w:rsidR="00AF1431" w:rsidRDefault="00AF1431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перевязка</w:t>
            </w:r>
          </w:p>
          <w:p w:rsidR="00AF1431" w:rsidRDefault="00AF1431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орлан</w:t>
            </w:r>
          </w:p>
          <w:p w:rsidR="00AF1431" w:rsidRDefault="00BD338E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красный волк</w:t>
            </w:r>
          </w:p>
          <w:p w:rsidR="00BD338E" w:rsidRDefault="00BD338E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норка кавказская европейская</w:t>
            </w:r>
          </w:p>
          <w:p w:rsidR="00036A14" w:rsidRDefault="007E7F5C" w:rsidP="007E7F5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Животный мир леса разнообразен. Из-за красивого ценного меха, вкусного мяса, перьев, когтей, рогов многие животные были безжалостно истреблены. Теперь их занесли в Красную книгу.</w:t>
            </w:r>
            <w:r w:rsidR="00606935">
              <w:rPr>
                <w:sz w:val="32"/>
                <w:szCs w:val="32"/>
              </w:rPr>
              <w:t xml:space="preserve"> Охота на них запрещена, находятся под охраной.</w:t>
            </w:r>
          </w:p>
        </w:tc>
      </w:tr>
      <w:tr w:rsidR="00036A14" w:rsidTr="002D49C5">
        <w:tc>
          <w:tcPr>
            <w:tcW w:w="2267" w:type="dxa"/>
          </w:tcPr>
          <w:p w:rsidR="009E4024" w:rsidRPr="00390DA2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390DA2">
              <w:rPr>
                <w:sz w:val="32"/>
                <w:szCs w:val="32"/>
                <w:u w:val="single"/>
              </w:rPr>
              <w:t>Слайд 19</w:t>
            </w:r>
          </w:p>
          <w:p w:rsidR="00036A14" w:rsidRDefault="00390DA2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Пословицы</w:t>
            </w:r>
          </w:p>
        </w:tc>
        <w:tc>
          <w:tcPr>
            <w:tcW w:w="8415" w:type="dxa"/>
          </w:tcPr>
          <w:p w:rsidR="00390DA2" w:rsidRPr="005D28A8" w:rsidRDefault="00390DA2" w:rsidP="00390DA2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 w:rsidRPr="005D28A8">
              <w:rPr>
                <w:b/>
                <w:sz w:val="32"/>
                <w:szCs w:val="32"/>
                <w:u w:val="single"/>
              </w:rPr>
              <w:t>Лес и человек (4 слайда)</w:t>
            </w:r>
          </w:p>
          <w:p w:rsidR="00390DA2" w:rsidRPr="00283711" w:rsidRDefault="00390DA2" w:rsidP="00390DA2">
            <w:pPr>
              <w:ind w:left="0" w:firstLine="0"/>
              <w:rPr>
                <w:b/>
                <w:sz w:val="32"/>
                <w:szCs w:val="32"/>
              </w:rPr>
            </w:pPr>
            <w:r w:rsidRPr="00283711">
              <w:rPr>
                <w:b/>
                <w:sz w:val="32"/>
                <w:szCs w:val="32"/>
              </w:rPr>
              <w:t>4 класс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83711">
              <w:rPr>
                <w:sz w:val="32"/>
                <w:szCs w:val="32"/>
              </w:rPr>
              <w:t>(объяснение детьми 1 пословицы)</w:t>
            </w:r>
          </w:p>
          <w:p w:rsidR="00036A14" w:rsidRDefault="00390DA2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дальше в лес, тем больше дров.</w:t>
            </w:r>
          </w:p>
          <w:p w:rsidR="00390DA2" w:rsidRDefault="00390DA2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Даже дуб в одиночестве засыхает, а в лесу живёт целые века.</w:t>
            </w:r>
          </w:p>
          <w:p w:rsidR="00390DA2" w:rsidRDefault="00390DA2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лесу лес не равен, а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миру</w:t>
            </w:r>
            <w:proofErr w:type="gramEnd"/>
            <w:r>
              <w:rPr>
                <w:sz w:val="32"/>
                <w:szCs w:val="32"/>
              </w:rPr>
              <w:t xml:space="preserve"> – люди.</w:t>
            </w:r>
          </w:p>
          <w:p w:rsidR="00390DA2" w:rsidRDefault="00390DA2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Каков лес, таков и зверь.</w:t>
            </w:r>
          </w:p>
          <w:p w:rsidR="00390DA2" w:rsidRDefault="00390DA2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лес шумит дружней, когда деревьев много.</w:t>
            </w:r>
          </w:p>
        </w:tc>
      </w:tr>
      <w:tr w:rsidR="00036A14" w:rsidTr="002D49C5">
        <w:tc>
          <w:tcPr>
            <w:tcW w:w="2267" w:type="dxa"/>
          </w:tcPr>
          <w:p w:rsidR="009E4024" w:rsidRPr="005D28A8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5D28A8">
              <w:rPr>
                <w:sz w:val="32"/>
                <w:szCs w:val="32"/>
                <w:u w:val="single"/>
              </w:rPr>
              <w:lastRenderedPageBreak/>
              <w:t>Слайд 20</w:t>
            </w:r>
          </w:p>
          <w:p w:rsidR="00036A14" w:rsidRDefault="00390DA2" w:rsidP="00390DA2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Роль леса </w:t>
            </w:r>
          </w:p>
        </w:tc>
        <w:tc>
          <w:tcPr>
            <w:tcW w:w="8415" w:type="dxa"/>
          </w:tcPr>
          <w:p w:rsidR="00036A14" w:rsidRPr="005D28A8" w:rsidRDefault="00390DA2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5D28A8">
              <w:rPr>
                <w:b/>
                <w:sz w:val="32"/>
                <w:szCs w:val="32"/>
              </w:rPr>
              <w:t>Роль леса в природе и жизни человека</w:t>
            </w:r>
          </w:p>
          <w:p w:rsidR="00390DA2" w:rsidRDefault="00390DA2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5D28A8">
              <w:rPr>
                <w:b/>
                <w:sz w:val="32"/>
                <w:szCs w:val="32"/>
              </w:rPr>
              <w:t>4 класс</w:t>
            </w:r>
          </w:p>
          <w:p w:rsidR="00390DA2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271D5E">
              <w:rPr>
                <w:sz w:val="32"/>
                <w:szCs w:val="32"/>
              </w:rPr>
              <w:t>Дом для растений, животных, грибов.</w:t>
            </w:r>
          </w:p>
          <w:p w:rsidR="005D28A8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Источник ягод, грибов, лекарственных растений.</w:t>
            </w:r>
          </w:p>
        </w:tc>
      </w:tr>
      <w:tr w:rsidR="00036A14" w:rsidTr="002D49C5">
        <w:tc>
          <w:tcPr>
            <w:tcW w:w="2267" w:type="dxa"/>
          </w:tcPr>
          <w:p w:rsidR="009E4024" w:rsidRPr="005D28A8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5D28A8">
              <w:rPr>
                <w:sz w:val="32"/>
                <w:szCs w:val="32"/>
                <w:u w:val="single"/>
              </w:rPr>
              <w:t>Слайд 21</w:t>
            </w:r>
          </w:p>
          <w:p w:rsidR="00036A14" w:rsidRDefault="00390DA2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Роль леса</w:t>
            </w:r>
          </w:p>
        </w:tc>
        <w:tc>
          <w:tcPr>
            <w:tcW w:w="8415" w:type="dxa"/>
          </w:tcPr>
          <w:p w:rsidR="00036A14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Защитник воздуха, водоёмов и почв.</w:t>
            </w:r>
          </w:p>
          <w:p w:rsidR="005D28A8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Источник древесины.</w:t>
            </w:r>
          </w:p>
        </w:tc>
      </w:tr>
      <w:tr w:rsidR="00036A14" w:rsidTr="002D49C5">
        <w:tc>
          <w:tcPr>
            <w:tcW w:w="2267" w:type="dxa"/>
          </w:tcPr>
          <w:p w:rsidR="009E4024" w:rsidRPr="005D28A8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5D28A8">
              <w:rPr>
                <w:sz w:val="32"/>
                <w:szCs w:val="32"/>
                <w:u w:val="single"/>
              </w:rPr>
              <w:t>Слайд 22</w:t>
            </w:r>
          </w:p>
          <w:p w:rsidR="00036A14" w:rsidRDefault="00390DA2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Роль леса</w:t>
            </w:r>
          </w:p>
        </w:tc>
        <w:tc>
          <w:tcPr>
            <w:tcW w:w="8415" w:type="dxa"/>
          </w:tcPr>
          <w:p w:rsidR="00036A14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Место для отдыха человека.</w:t>
            </w:r>
          </w:p>
        </w:tc>
      </w:tr>
      <w:tr w:rsidR="00036A14" w:rsidTr="002D49C5">
        <w:tc>
          <w:tcPr>
            <w:tcW w:w="2267" w:type="dxa"/>
          </w:tcPr>
          <w:p w:rsidR="009E4024" w:rsidRPr="005D28A8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5D28A8">
              <w:rPr>
                <w:sz w:val="32"/>
                <w:szCs w:val="32"/>
                <w:u w:val="single"/>
              </w:rPr>
              <w:t>Слайд 23</w:t>
            </w:r>
          </w:p>
          <w:p w:rsidR="00036A14" w:rsidRDefault="005D28A8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Экология</w:t>
            </w:r>
          </w:p>
        </w:tc>
        <w:tc>
          <w:tcPr>
            <w:tcW w:w="8415" w:type="dxa"/>
          </w:tcPr>
          <w:p w:rsidR="00036A14" w:rsidRDefault="005D28A8" w:rsidP="00A77383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 w:rsidRPr="00C740FA">
              <w:rPr>
                <w:b/>
                <w:sz w:val="32"/>
                <w:szCs w:val="32"/>
                <w:u w:val="single"/>
              </w:rPr>
              <w:t>Экология леса (</w:t>
            </w:r>
            <w:r w:rsidR="002B1A0A">
              <w:rPr>
                <w:b/>
                <w:sz w:val="32"/>
                <w:szCs w:val="32"/>
                <w:u w:val="single"/>
              </w:rPr>
              <w:t>5слайдов</w:t>
            </w:r>
            <w:r w:rsidRPr="00C740FA">
              <w:rPr>
                <w:b/>
                <w:sz w:val="32"/>
                <w:szCs w:val="32"/>
                <w:u w:val="single"/>
              </w:rPr>
              <w:t>)</w:t>
            </w:r>
          </w:p>
          <w:p w:rsidR="00C740FA" w:rsidRPr="00C740FA" w:rsidRDefault="00C740FA" w:rsidP="00A77383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 класс</w:t>
            </w:r>
          </w:p>
          <w:p w:rsidR="005D28A8" w:rsidRDefault="005D28A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Экология – это наука о связях между живыми существами и </w:t>
            </w:r>
            <w:r w:rsidR="00C740FA">
              <w:rPr>
                <w:sz w:val="32"/>
                <w:szCs w:val="32"/>
              </w:rPr>
              <w:t>окружающей их средой, между человеком и природой.</w:t>
            </w:r>
          </w:p>
        </w:tc>
      </w:tr>
      <w:tr w:rsidR="00036A14" w:rsidTr="002D49C5">
        <w:tc>
          <w:tcPr>
            <w:tcW w:w="2267" w:type="dxa"/>
          </w:tcPr>
          <w:p w:rsidR="009E4024" w:rsidRPr="00C740F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C740FA">
              <w:rPr>
                <w:sz w:val="32"/>
                <w:szCs w:val="32"/>
                <w:u w:val="single"/>
              </w:rPr>
              <w:t>Слайд 24</w:t>
            </w:r>
          </w:p>
          <w:p w:rsidR="00036A14" w:rsidRDefault="00C740F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Экологические проблемы</w:t>
            </w:r>
          </w:p>
        </w:tc>
        <w:tc>
          <w:tcPr>
            <w:tcW w:w="8415" w:type="dxa"/>
          </w:tcPr>
          <w:p w:rsidR="00BD338E" w:rsidRPr="00C740FA" w:rsidRDefault="00BD338E" w:rsidP="00BD338E">
            <w:pPr>
              <w:ind w:left="0" w:firstLine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 класс</w:t>
            </w:r>
          </w:p>
          <w:p w:rsidR="002B1A0A" w:rsidRDefault="000D0CEB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Экологические проблемы связаны в основном с хищническим использованием лесов: с их </w:t>
            </w:r>
            <w:r w:rsidRPr="000D0CEB">
              <w:rPr>
                <w:sz w:val="32"/>
                <w:szCs w:val="32"/>
                <w:u w:val="single"/>
              </w:rPr>
              <w:t>вырубкой,</w:t>
            </w:r>
            <w:r>
              <w:rPr>
                <w:sz w:val="32"/>
                <w:szCs w:val="32"/>
              </w:rPr>
              <w:t xml:space="preserve"> с </w:t>
            </w:r>
            <w:r w:rsidRPr="000D0CEB">
              <w:rPr>
                <w:sz w:val="32"/>
                <w:szCs w:val="32"/>
                <w:u w:val="single"/>
              </w:rPr>
              <w:t>неумеренной охотой</w:t>
            </w:r>
            <w:r>
              <w:rPr>
                <w:sz w:val="32"/>
                <w:szCs w:val="32"/>
              </w:rPr>
              <w:t xml:space="preserve"> и </w:t>
            </w:r>
            <w:r w:rsidRPr="00EF51E6">
              <w:rPr>
                <w:sz w:val="32"/>
                <w:szCs w:val="32"/>
                <w:u w:val="single"/>
              </w:rPr>
              <w:t>браконьерством</w:t>
            </w:r>
            <w:r>
              <w:rPr>
                <w:sz w:val="32"/>
                <w:szCs w:val="32"/>
              </w:rPr>
              <w:t>.</w:t>
            </w:r>
          </w:p>
          <w:p w:rsidR="000D0CEB" w:rsidRDefault="000D0CEB" w:rsidP="00EF51E6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люди вырубают леса? В основном из-за древесины.</w:t>
            </w:r>
            <w:r w:rsidR="00EF51E6">
              <w:rPr>
                <w:sz w:val="32"/>
                <w:szCs w:val="32"/>
              </w:rPr>
              <w:t xml:space="preserve"> С каждым годом её требуется всё больше. Ведь из неё получают строительные материалы, бумагу, искусственные ткани и кожу, фотоплёнку, лаки, краски, пластмассы и другие необходимые изделия. Чтобы вырубать меньше деревьев, нужно шире использовать макулатуру. </w:t>
            </w:r>
          </w:p>
          <w:p w:rsidR="00EF51E6" w:rsidRDefault="00EF51E6" w:rsidP="00EF51E6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Люди с давних пор охотились на лесных животных</w:t>
            </w:r>
            <w:r w:rsidR="005751D0">
              <w:rPr>
                <w:sz w:val="32"/>
                <w:szCs w:val="32"/>
              </w:rPr>
              <w:t xml:space="preserve"> и многие из них были почти полностью истреблены. Их удалось спасти только благодаря строгой охране.</w:t>
            </w:r>
          </w:p>
        </w:tc>
      </w:tr>
      <w:tr w:rsidR="00036A14" w:rsidTr="002D49C5">
        <w:tc>
          <w:tcPr>
            <w:tcW w:w="2267" w:type="dxa"/>
          </w:tcPr>
          <w:p w:rsidR="009E4024" w:rsidRPr="002B1A0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B1A0A">
              <w:rPr>
                <w:sz w:val="32"/>
                <w:szCs w:val="32"/>
                <w:u w:val="single"/>
              </w:rPr>
              <w:t>Слайд 25</w:t>
            </w:r>
          </w:p>
          <w:p w:rsidR="00036A14" w:rsidRDefault="002B1A0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поведения</w:t>
            </w:r>
          </w:p>
        </w:tc>
        <w:tc>
          <w:tcPr>
            <w:tcW w:w="8415" w:type="dxa"/>
          </w:tcPr>
          <w:p w:rsidR="00036A14" w:rsidRPr="002B1A0A" w:rsidRDefault="002B1A0A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2B1A0A">
              <w:rPr>
                <w:b/>
                <w:sz w:val="32"/>
                <w:szCs w:val="32"/>
              </w:rPr>
              <w:t>4 класс</w:t>
            </w:r>
          </w:p>
          <w:p w:rsidR="002B1A0A" w:rsidRDefault="002B1A0A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поведения в лесу (рассказ по таблице)</w:t>
            </w:r>
          </w:p>
        </w:tc>
      </w:tr>
      <w:tr w:rsidR="00036A14" w:rsidTr="002D49C5">
        <w:tc>
          <w:tcPr>
            <w:tcW w:w="2267" w:type="dxa"/>
          </w:tcPr>
          <w:p w:rsidR="009E4024" w:rsidRPr="002B1A0A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2B1A0A">
              <w:rPr>
                <w:sz w:val="32"/>
                <w:szCs w:val="32"/>
                <w:u w:val="single"/>
              </w:rPr>
              <w:t>Слайд 26</w:t>
            </w:r>
          </w:p>
          <w:p w:rsidR="00036A14" w:rsidRDefault="002B1A0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Экологические</w:t>
            </w:r>
          </w:p>
          <w:p w:rsidR="002B1A0A" w:rsidRDefault="002B1A0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знаки</w:t>
            </w:r>
          </w:p>
        </w:tc>
        <w:tc>
          <w:tcPr>
            <w:tcW w:w="8415" w:type="dxa"/>
          </w:tcPr>
          <w:p w:rsidR="00036A14" w:rsidRDefault="002B1A0A" w:rsidP="00A77383">
            <w:pPr>
              <w:ind w:left="0" w:firstLine="0"/>
              <w:rPr>
                <w:sz w:val="32"/>
                <w:szCs w:val="32"/>
              </w:rPr>
            </w:pPr>
            <w:r w:rsidRPr="002B1A0A">
              <w:rPr>
                <w:b/>
                <w:sz w:val="32"/>
                <w:szCs w:val="32"/>
              </w:rPr>
              <w:t>4 класс</w:t>
            </w:r>
            <w:r>
              <w:rPr>
                <w:sz w:val="32"/>
                <w:szCs w:val="32"/>
              </w:rPr>
              <w:t xml:space="preserve"> – показ самостоятельно выполненных экологических знаков</w:t>
            </w:r>
          </w:p>
        </w:tc>
      </w:tr>
      <w:tr w:rsidR="00036A14" w:rsidTr="002D49C5">
        <w:tc>
          <w:tcPr>
            <w:tcW w:w="2267" w:type="dxa"/>
          </w:tcPr>
          <w:p w:rsidR="009E4024" w:rsidRPr="004121DF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 27</w:t>
            </w:r>
          </w:p>
          <w:p w:rsidR="00036A14" w:rsidRDefault="002B1A0A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Заповедники</w:t>
            </w:r>
          </w:p>
        </w:tc>
        <w:tc>
          <w:tcPr>
            <w:tcW w:w="8415" w:type="dxa"/>
          </w:tcPr>
          <w:p w:rsidR="00036A14" w:rsidRDefault="002B1A0A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2B1A0A">
              <w:rPr>
                <w:b/>
                <w:sz w:val="32"/>
                <w:szCs w:val="32"/>
              </w:rPr>
              <w:t>4 класс</w:t>
            </w:r>
          </w:p>
          <w:p w:rsidR="002B1A0A" w:rsidRDefault="002B1A0A" w:rsidP="00087CAA">
            <w:pPr>
              <w:ind w:left="0" w:firstLine="0"/>
              <w:rPr>
                <w:sz w:val="32"/>
                <w:szCs w:val="32"/>
              </w:rPr>
            </w:pPr>
            <w:r w:rsidRPr="002B1A0A">
              <w:rPr>
                <w:sz w:val="32"/>
                <w:szCs w:val="32"/>
              </w:rPr>
              <w:t>На карте России более 100 заповедников</w:t>
            </w:r>
            <w:r w:rsidR="00087CAA">
              <w:rPr>
                <w:sz w:val="32"/>
                <w:szCs w:val="32"/>
              </w:rPr>
              <w:t>. Например:</w:t>
            </w:r>
          </w:p>
          <w:p w:rsidR="00087CAA" w:rsidRDefault="00B975BE" w:rsidP="00087CAA">
            <w:pPr>
              <w:ind w:left="0" w:firstLine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Центрально</w:t>
            </w:r>
            <w:r w:rsidR="00087C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л</w:t>
            </w:r>
            <w:r w:rsidR="00087CAA">
              <w:rPr>
                <w:sz w:val="32"/>
                <w:szCs w:val="32"/>
              </w:rPr>
              <w:t>есной (Калининская область) – во флоре около 550 видов.</w:t>
            </w:r>
            <w:proofErr w:type="gramEnd"/>
          </w:p>
          <w:p w:rsidR="00087CAA" w:rsidRDefault="00B975BE" w:rsidP="00087CAA">
            <w:pPr>
              <w:ind w:left="0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Приокско</w:t>
            </w:r>
            <w:proofErr w:type="spellEnd"/>
            <w:r w:rsidR="00087CAA">
              <w:rPr>
                <w:sz w:val="32"/>
                <w:szCs w:val="32"/>
              </w:rPr>
              <w:t>–террасный (Московская область) – во флоре около 900 видов.</w:t>
            </w:r>
            <w:r w:rsidR="008B4B02">
              <w:rPr>
                <w:sz w:val="32"/>
                <w:szCs w:val="32"/>
              </w:rPr>
              <w:t xml:space="preserve"> </w:t>
            </w:r>
            <w:proofErr w:type="gramStart"/>
            <w:r w:rsidR="008B4B02">
              <w:rPr>
                <w:sz w:val="32"/>
                <w:szCs w:val="32"/>
              </w:rPr>
              <w:t>Создан</w:t>
            </w:r>
            <w:proofErr w:type="gramEnd"/>
            <w:r w:rsidR="008B4B02">
              <w:rPr>
                <w:sz w:val="32"/>
                <w:szCs w:val="32"/>
              </w:rPr>
              <w:t xml:space="preserve"> </w:t>
            </w:r>
            <w:proofErr w:type="spellStart"/>
            <w:r w:rsidR="008B4B02">
              <w:rPr>
                <w:sz w:val="32"/>
                <w:szCs w:val="32"/>
              </w:rPr>
              <w:t>зубропитомник</w:t>
            </w:r>
            <w:proofErr w:type="spellEnd"/>
            <w:r w:rsidR="008B4B02">
              <w:rPr>
                <w:sz w:val="32"/>
                <w:szCs w:val="32"/>
              </w:rPr>
              <w:t>.</w:t>
            </w:r>
          </w:p>
          <w:p w:rsidR="00087CAA" w:rsidRDefault="00087CAA" w:rsidP="00B975BE">
            <w:pPr>
              <w:ind w:left="0" w:firstLine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Уссурийский (Приморский край) – ценная фауна: тигр, леопард, изюбр, косуля, кабарга, кабан, пятнистый олень, </w:t>
            </w:r>
            <w:r>
              <w:rPr>
                <w:sz w:val="32"/>
                <w:szCs w:val="32"/>
              </w:rPr>
              <w:lastRenderedPageBreak/>
              <w:t>амурский и узорчатый полозы</w:t>
            </w:r>
            <w:r w:rsidR="00B975BE">
              <w:rPr>
                <w:sz w:val="32"/>
                <w:szCs w:val="32"/>
              </w:rPr>
              <w:t>.</w:t>
            </w:r>
            <w:proofErr w:type="gramEnd"/>
          </w:p>
          <w:p w:rsidR="00B975BE" w:rsidRPr="002B1A0A" w:rsidRDefault="00B975BE" w:rsidP="00B975B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Кивач (Карелия) – водопад «Кивач».</w:t>
            </w:r>
          </w:p>
        </w:tc>
      </w:tr>
      <w:tr w:rsidR="004121DF" w:rsidTr="002D49C5">
        <w:tc>
          <w:tcPr>
            <w:tcW w:w="2267" w:type="dxa"/>
          </w:tcPr>
          <w:p w:rsidR="004121DF" w:rsidRPr="004121DF" w:rsidRDefault="004121DF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lastRenderedPageBreak/>
              <w:t>Слайд 28</w:t>
            </w:r>
          </w:p>
        </w:tc>
        <w:tc>
          <w:tcPr>
            <w:tcW w:w="8415" w:type="dxa"/>
          </w:tcPr>
          <w:p w:rsidR="004121DF" w:rsidRPr="002B1A0A" w:rsidRDefault="004121DF" w:rsidP="00A77383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Гимнастика для глаз </w:t>
            </w:r>
            <w:r w:rsidRPr="004121DF">
              <w:rPr>
                <w:sz w:val="32"/>
                <w:szCs w:val="32"/>
              </w:rPr>
              <w:t>(слайд скрыть)</w:t>
            </w:r>
          </w:p>
        </w:tc>
      </w:tr>
      <w:tr w:rsidR="002D49C5" w:rsidTr="00B151CC">
        <w:tc>
          <w:tcPr>
            <w:tcW w:w="10682" w:type="dxa"/>
            <w:gridSpan w:val="2"/>
          </w:tcPr>
          <w:p w:rsidR="002D49C5" w:rsidRPr="00D014FE" w:rsidRDefault="002D49C5" w:rsidP="002D49C5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Работа с графическим редактором </w:t>
            </w:r>
            <w:r>
              <w:rPr>
                <w:b/>
                <w:sz w:val="32"/>
                <w:szCs w:val="32"/>
                <w:lang w:val="en-US"/>
              </w:rPr>
              <w:t>Paint</w:t>
            </w:r>
          </w:p>
        </w:tc>
      </w:tr>
      <w:tr w:rsidR="00036A14" w:rsidTr="002D49C5">
        <w:tc>
          <w:tcPr>
            <w:tcW w:w="2267" w:type="dxa"/>
          </w:tcPr>
          <w:p w:rsidR="009E4024" w:rsidRPr="004121DF" w:rsidRDefault="009E4024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 2</w:t>
            </w:r>
            <w:r w:rsidR="004121DF" w:rsidRPr="004121DF">
              <w:rPr>
                <w:sz w:val="32"/>
                <w:szCs w:val="32"/>
                <w:u w:val="single"/>
              </w:rPr>
              <w:t xml:space="preserve">9 </w:t>
            </w:r>
          </w:p>
          <w:p w:rsidR="00036A14" w:rsidRDefault="00B975BE" w:rsidP="00CC7B8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Графический редактор</w:t>
            </w:r>
          </w:p>
        </w:tc>
        <w:tc>
          <w:tcPr>
            <w:tcW w:w="8415" w:type="dxa"/>
          </w:tcPr>
          <w:p w:rsidR="00036A14" w:rsidRDefault="00B975BE" w:rsidP="00A77383">
            <w:pPr>
              <w:ind w:left="0" w:firstLine="0"/>
              <w:rPr>
                <w:sz w:val="32"/>
                <w:szCs w:val="32"/>
              </w:rPr>
            </w:pPr>
            <w:r w:rsidRPr="00B975BE">
              <w:rPr>
                <w:b/>
                <w:sz w:val="32"/>
                <w:szCs w:val="32"/>
              </w:rPr>
              <w:t>8 класс</w:t>
            </w:r>
          </w:p>
          <w:p w:rsidR="00B1381D" w:rsidRDefault="00B1381D" w:rsidP="00B1381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Умение пользоваться компьютером – это одно из условий работы над проектом и все успешно </w:t>
            </w:r>
            <w:proofErr w:type="gramStart"/>
            <w:r>
              <w:rPr>
                <w:sz w:val="32"/>
                <w:szCs w:val="32"/>
              </w:rPr>
              <w:t>справлялись с ним работая</w:t>
            </w:r>
            <w:proofErr w:type="gramEnd"/>
            <w:r>
              <w:rPr>
                <w:sz w:val="32"/>
                <w:szCs w:val="32"/>
              </w:rPr>
              <w:t xml:space="preserve"> в разных программах.</w:t>
            </w:r>
          </w:p>
          <w:p w:rsidR="00B1381D" w:rsidRDefault="00B1381D" w:rsidP="00B1381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подготовили небольшое задание. Для этого потребуется </w:t>
            </w:r>
            <w:r>
              <w:rPr>
                <w:b/>
                <w:sz w:val="32"/>
                <w:szCs w:val="32"/>
              </w:rPr>
              <w:t xml:space="preserve">графический редактор </w:t>
            </w:r>
            <w:r>
              <w:rPr>
                <w:b/>
                <w:sz w:val="32"/>
                <w:szCs w:val="32"/>
                <w:lang w:val="en-US"/>
              </w:rPr>
              <w:t>Paint</w:t>
            </w:r>
            <w:r>
              <w:rPr>
                <w:b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Он используется для рисования, раскрашивания и редактирования изображений.</w:t>
            </w:r>
          </w:p>
          <w:p w:rsidR="00B975BE" w:rsidRDefault="00B1381D" w:rsidP="00B1381D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Чтобы открыть </w:t>
            </w:r>
            <w:r w:rsidRPr="007E1583">
              <w:rPr>
                <w:sz w:val="32"/>
                <w:szCs w:val="32"/>
                <w:lang w:val="en-US"/>
              </w:rPr>
              <w:t>Paint</w:t>
            </w:r>
            <w:r>
              <w:rPr>
                <w:sz w:val="32"/>
                <w:szCs w:val="32"/>
              </w:rPr>
              <w:t xml:space="preserve">, нажмите кнопку </w:t>
            </w:r>
            <w:r>
              <w:rPr>
                <w:sz w:val="32"/>
                <w:szCs w:val="32"/>
                <w:u w:val="single"/>
              </w:rPr>
              <w:t>Пуск</w:t>
            </w:r>
            <w:r>
              <w:rPr>
                <w:sz w:val="32"/>
                <w:szCs w:val="32"/>
              </w:rPr>
              <w:t>, далее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В</w:t>
            </w:r>
            <w:proofErr w:type="gramEnd"/>
            <w:r>
              <w:rPr>
                <w:sz w:val="32"/>
                <w:szCs w:val="32"/>
                <w:u w:val="single"/>
              </w:rPr>
              <w:t>се программы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u w:val="single"/>
              </w:rPr>
              <w:t>Стандартные</w:t>
            </w:r>
            <w:r>
              <w:rPr>
                <w:sz w:val="32"/>
                <w:szCs w:val="32"/>
              </w:rPr>
              <w:t xml:space="preserve"> и щелкните </w:t>
            </w:r>
            <w:r w:rsidRPr="007E1583">
              <w:rPr>
                <w:sz w:val="32"/>
                <w:szCs w:val="32"/>
                <w:u w:val="single"/>
                <w:lang w:val="en-US"/>
              </w:rPr>
              <w:t>Paint</w:t>
            </w:r>
            <w:r>
              <w:rPr>
                <w:sz w:val="32"/>
                <w:szCs w:val="32"/>
              </w:rPr>
              <w:t>.</w:t>
            </w:r>
          </w:p>
        </w:tc>
      </w:tr>
      <w:tr w:rsidR="008B4B02" w:rsidTr="002D49C5">
        <w:tc>
          <w:tcPr>
            <w:tcW w:w="2267" w:type="dxa"/>
          </w:tcPr>
          <w:p w:rsidR="008B4B02" w:rsidRDefault="008B4B02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Слайд 30</w:t>
            </w:r>
          </w:p>
          <w:p w:rsidR="008B4B02" w:rsidRPr="00FC47A9" w:rsidRDefault="008B4B02" w:rsidP="009E4024">
            <w:pPr>
              <w:ind w:left="0" w:firstLine="0"/>
              <w:rPr>
                <w:sz w:val="32"/>
                <w:szCs w:val="32"/>
              </w:rPr>
            </w:pPr>
            <w:r w:rsidRPr="00FC47A9">
              <w:rPr>
                <w:sz w:val="32"/>
                <w:szCs w:val="32"/>
              </w:rPr>
              <w:t>Окно графического редактора</w:t>
            </w:r>
          </w:p>
        </w:tc>
        <w:tc>
          <w:tcPr>
            <w:tcW w:w="8415" w:type="dxa"/>
          </w:tcPr>
          <w:p w:rsidR="008B4B02" w:rsidRDefault="008B4B02" w:rsidP="008B4B02">
            <w:pPr>
              <w:ind w:left="0" w:firstLine="0"/>
              <w:rPr>
                <w:sz w:val="32"/>
                <w:szCs w:val="32"/>
              </w:rPr>
            </w:pPr>
            <w:r w:rsidRPr="00B975BE">
              <w:rPr>
                <w:b/>
                <w:sz w:val="32"/>
                <w:szCs w:val="32"/>
              </w:rPr>
              <w:t>8 класс</w:t>
            </w:r>
            <w:r>
              <w:rPr>
                <w:sz w:val="32"/>
                <w:szCs w:val="32"/>
              </w:rPr>
              <w:t xml:space="preserve"> </w:t>
            </w:r>
          </w:p>
          <w:p w:rsidR="00B1381D" w:rsidRDefault="00B1381D" w:rsidP="00B1381D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Окно графического редактора </w:t>
            </w:r>
            <w:r>
              <w:rPr>
                <w:b/>
                <w:sz w:val="32"/>
                <w:szCs w:val="32"/>
                <w:lang w:val="en-US"/>
              </w:rPr>
              <w:t>Paint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8B4B02" w:rsidRPr="00B975BE" w:rsidRDefault="00B1381D" w:rsidP="00B1381D">
            <w:pPr>
              <w:ind w:left="0" w:firstLine="0"/>
              <w:rPr>
                <w:b/>
                <w:sz w:val="32"/>
                <w:szCs w:val="32"/>
              </w:rPr>
            </w:pPr>
            <w:r w:rsidRPr="00B1381D">
              <w:rPr>
                <w:sz w:val="32"/>
                <w:szCs w:val="32"/>
              </w:rPr>
              <w:t>При</w:t>
            </w:r>
            <w:r>
              <w:rPr>
                <w:sz w:val="32"/>
                <w:szCs w:val="32"/>
              </w:rPr>
              <w:t xml:space="preserve"> </w:t>
            </w:r>
            <w:r w:rsidRPr="00B1381D">
              <w:rPr>
                <w:sz w:val="32"/>
                <w:szCs w:val="32"/>
              </w:rPr>
              <w:t xml:space="preserve">запуске графического редактора </w:t>
            </w:r>
            <w:r w:rsidRPr="00B1381D">
              <w:rPr>
                <w:sz w:val="32"/>
                <w:szCs w:val="32"/>
                <w:lang w:val="en-US"/>
              </w:rPr>
              <w:t>Paint</w:t>
            </w:r>
            <w:r>
              <w:rPr>
                <w:sz w:val="32"/>
                <w:szCs w:val="32"/>
              </w:rPr>
              <w:t xml:space="preserve"> отображается пустое окно с набором инструментов рисования. Эти инструменты позволяют рисовать от руки, выделять, корректировать изображение, проводить линии определенной толщины, добавлять в рисунок различные фигуры и многое другое.</w:t>
            </w:r>
          </w:p>
        </w:tc>
      </w:tr>
      <w:tr w:rsidR="005531B6" w:rsidTr="002D49C5">
        <w:tc>
          <w:tcPr>
            <w:tcW w:w="2267" w:type="dxa"/>
          </w:tcPr>
          <w:p w:rsidR="00B975BE" w:rsidRPr="004121DF" w:rsidRDefault="00B975BE" w:rsidP="00B975BE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Слайды 3</w:t>
            </w:r>
            <w:r w:rsidR="004121DF" w:rsidRPr="004121DF">
              <w:rPr>
                <w:sz w:val="32"/>
                <w:szCs w:val="32"/>
                <w:u w:val="single"/>
              </w:rPr>
              <w:t>1</w:t>
            </w:r>
            <w:r w:rsidRPr="004121DF">
              <w:rPr>
                <w:sz w:val="32"/>
                <w:szCs w:val="32"/>
                <w:u w:val="single"/>
              </w:rPr>
              <w:t xml:space="preserve"> </w:t>
            </w:r>
            <w:r w:rsidR="00FC47A9">
              <w:rPr>
                <w:sz w:val="32"/>
                <w:szCs w:val="32"/>
                <w:u w:val="single"/>
              </w:rPr>
              <w:t>-</w:t>
            </w:r>
            <w:r w:rsidRPr="004121DF">
              <w:rPr>
                <w:sz w:val="32"/>
                <w:szCs w:val="32"/>
                <w:u w:val="single"/>
              </w:rPr>
              <w:t xml:space="preserve"> 3</w:t>
            </w:r>
            <w:r w:rsidR="008B4B02">
              <w:rPr>
                <w:sz w:val="32"/>
                <w:szCs w:val="32"/>
                <w:u w:val="single"/>
              </w:rPr>
              <w:t>2</w:t>
            </w:r>
          </w:p>
          <w:p w:rsidR="00B975BE" w:rsidRDefault="00B975BE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Пример работы</w:t>
            </w:r>
          </w:p>
        </w:tc>
        <w:tc>
          <w:tcPr>
            <w:tcW w:w="8415" w:type="dxa"/>
          </w:tcPr>
          <w:p w:rsidR="005531B6" w:rsidRDefault="00B975BE" w:rsidP="008B4B02">
            <w:pPr>
              <w:ind w:left="0" w:firstLine="0"/>
              <w:rPr>
                <w:sz w:val="32"/>
                <w:szCs w:val="32"/>
              </w:rPr>
            </w:pPr>
            <w:r w:rsidRPr="00B975BE">
              <w:rPr>
                <w:b/>
                <w:sz w:val="32"/>
                <w:szCs w:val="32"/>
              </w:rPr>
              <w:t>8 класс</w:t>
            </w:r>
            <w:r>
              <w:rPr>
                <w:sz w:val="32"/>
                <w:szCs w:val="32"/>
              </w:rPr>
              <w:t xml:space="preserve"> </w:t>
            </w:r>
          </w:p>
          <w:p w:rsidR="00B1381D" w:rsidRDefault="00B1381D" w:rsidP="008B4B02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Пример выполнения работы на компьютере.</w:t>
            </w:r>
          </w:p>
          <w:p w:rsidR="007E1583" w:rsidRPr="00B1381D" w:rsidRDefault="00B1381D" w:rsidP="008B4B02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Задание:</w:t>
            </w:r>
            <w:r>
              <w:rPr>
                <w:sz w:val="32"/>
                <w:szCs w:val="32"/>
              </w:rPr>
              <w:t xml:space="preserve"> </w:t>
            </w:r>
            <w:r w:rsidRPr="00B1381D">
              <w:rPr>
                <w:sz w:val="32"/>
                <w:szCs w:val="32"/>
              </w:rPr>
              <w:t>путем выделения и перемещения</w:t>
            </w:r>
            <w:r>
              <w:rPr>
                <w:sz w:val="32"/>
                <w:szCs w:val="32"/>
              </w:rPr>
              <w:t>, в программе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1381D">
              <w:rPr>
                <w:sz w:val="32"/>
                <w:szCs w:val="32"/>
                <w:lang w:val="en-US"/>
              </w:rPr>
              <w:t>Paint</w:t>
            </w:r>
            <w:r>
              <w:rPr>
                <w:sz w:val="32"/>
                <w:szCs w:val="32"/>
              </w:rPr>
              <w:t>, необходимо правильно собрать экологические знаки. Посмотрите на пример выполнения эмблемы «Мы не мусорим на природе!»</w:t>
            </w:r>
          </w:p>
        </w:tc>
      </w:tr>
      <w:tr w:rsidR="008B4B02" w:rsidTr="002D49C5">
        <w:tc>
          <w:tcPr>
            <w:tcW w:w="2267" w:type="dxa"/>
          </w:tcPr>
          <w:p w:rsidR="008B4B02" w:rsidRPr="004121DF" w:rsidRDefault="008B4B02" w:rsidP="008B4B02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 3</w:t>
            </w:r>
            <w:r>
              <w:rPr>
                <w:sz w:val="32"/>
                <w:szCs w:val="32"/>
                <w:u w:val="single"/>
              </w:rPr>
              <w:t>3</w:t>
            </w:r>
          </w:p>
          <w:p w:rsidR="008B4B02" w:rsidRDefault="004105B3" w:rsidP="00B975BE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и проверка</w:t>
            </w:r>
          </w:p>
          <w:p w:rsidR="0035088D" w:rsidRPr="004121DF" w:rsidRDefault="0035088D" w:rsidP="00B975BE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8415" w:type="dxa"/>
          </w:tcPr>
          <w:p w:rsidR="008B4B02" w:rsidRDefault="008B4B02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B975BE">
              <w:rPr>
                <w:b/>
                <w:sz w:val="32"/>
                <w:szCs w:val="32"/>
              </w:rPr>
              <w:t>8 класс</w:t>
            </w:r>
          </w:p>
          <w:p w:rsidR="00B1381D" w:rsidRDefault="00B1381D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Попробуйте собрать рисунок в одно целое с помощью выделения и перемещения объектов. При желании вы можете дополнить знак другими элементами по теме.</w:t>
            </w:r>
          </w:p>
          <w:p w:rsidR="00B1381D" w:rsidRDefault="00B1381D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Будьте внимательны, среди элементов могут оказаться лишние. Если возникнут трудности</w:t>
            </w:r>
            <w:r w:rsidR="00B460B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мы вам поможем.</w:t>
            </w:r>
          </w:p>
          <w:p w:rsidR="0035088D" w:rsidRPr="005751D0" w:rsidRDefault="0035088D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5751D0">
              <w:rPr>
                <w:b/>
                <w:sz w:val="32"/>
                <w:szCs w:val="32"/>
              </w:rPr>
              <w:t>Проверка.</w:t>
            </w:r>
          </w:p>
        </w:tc>
      </w:tr>
      <w:tr w:rsidR="002D49C5" w:rsidTr="007B5D88">
        <w:tc>
          <w:tcPr>
            <w:tcW w:w="10682" w:type="dxa"/>
            <w:gridSpan w:val="2"/>
          </w:tcPr>
          <w:p w:rsidR="002D49C5" w:rsidRPr="00B975BE" w:rsidRDefault="002D49C5" w:rsidP="002D49C5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Основы религиозной культуры и светской этики</w:t>
            </w:r>
          </w:p>
        </w:tc>
      </w:tr>
      <w:tr w:rsidR="005531B6" w:rsidTr="002D49C5">
        <w:tc>
          <w:tcPr>
            <w:tcW w:w="2267" w:type="dxa"/>
          </w:tcPr>
          <w:p w:rsidR="007E1583" w:rsidRPr="004121DF" w:rsidRDefault="007E1583" w:rsidP="007E1583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 3</w:t>
            </w:r>
            <w:r>
              <w:rPr>
                <w:sz w:val="32"/>
                <w:szCs w:val="32"/>
                <w:u w:val="single"/>
              </w:rPr>
              <w:t>4</w:t>
            </w:r>
          </w:p>
          <w:p w:rsidR="00B975BE" w:rsidRDefault="007E1583" w:rsidP="007E15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ОРКСЭ</w:t>
            </w:r>
          </w:p>
        </w:tc>
        <w:tc>
          <w:tcPr>
            <w:tcW w:w="8415" w:type="dxa"/>
          </w:tcPr>
          <w:p w:rsidR="004D1221" w:rsidRDefault="004D1221" w:rsidP="004D1221">
            <w:pPr>
              <w:ind w:left="0" w:firstLine="0"/>
              <w:rPr>
                <w:b/>
                <w:sz w:val="32"/>
                <w:szCs w:val="32"/>
              </w:rPr>
            </w:pPr>
            <w:r w:rsidRPr="00606935">
              <w:rPr>
                <w:b/>
                <w:sz w:val="32"/>
                <w:szCs w:val="32"/>
              </w:rPr>
              <w:t>Учитель</w:t>
            </w:r>
          </w:p>
          <w:p w:rsidR="004D1221" w:rsidRPr="002F6A83" w:rsidRDefault="002F6A83" w:rsidP="004D1221">
            <w:pPr>
              <w:ind w:left="0" w:firstLine="0"/>
              <w:rPr>
                <w:sz w:val="32"/>
                <w:szCs w:val="32"/>
              </w:rPr>
            </w:pPr>
            <w:r w:rsidRPr="002F6A83">
              <w:rPr>
                <w:sz w:val="32"/>
                <w:szCs w:val="32"/>
              </w:rPr>
              <w:t xml:space="preserve">Этика и мораль народа всегда тесно связаны </w:t>
            </w:r>
            <w:r>
              <w:rPr>
                <w:sz w:val="32"/>
                <w:szCs w:val="32"/>
              </w:rPr>
              <w:t>с местом его проживания и основаны на традициях, обычаях. Лес был и остаётся важной частью души народа.</w:t>
            </w:r>
          </w:p>
          <w:p w:rsidR="004D1221" w:rsidRPr="00606935" w:rsidRDefault="004D1221" w:rsidP="004D1221">
            <w:pPr>
              <w:ind w:left="0" w:firstLine="0"/>
              <w:rPr>
                <w:b/>
                <w:sz w:val="32"/>
                <w:szCs w:val="32"/>
              </w:rPr>
            </w:pPr>
            <w:r w:rsidRPr="00606935">
              <w:rPr>
                <w:b/>
                <w:sz w:val="32"/>
                <w:szCs w:val="32"/>
              </w:rPr>
              <w:t>4 класс</w:t>
            </w:r>
          </w:p>
          <w:p w:rsidR="004D1221" w:rsidRDefault="004D1221" w:rsidP="004D122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Первым сюжетом русского народного искусства по времени его появления, безусловно, является дерево, лес. Оно и первый кормилец в период собирания плодов, и жилище, и тепло в холодную зиму. Без него нет очага, на котором готовят пищу.</w:t>
            </w:r>
          </w:p>
          <w:p w:rsidR="004D1221" w:rsidRDefault="004D1221" w:rsidP="004D122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Оно же и древо жизни, и древо познания, мировое дерево. Мы говорим </w:t>
            </w:r>
            <w:r w:rsidR="002D49C5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корни памяти, корни истории, корни рода. Мы говорим – древо рода, родословное дерево.</w:t>
            </w:r>
          </w:p>
          <w:p w:rsidR="00B975BE" w:rsidRDefault="004D1221" w:rsidP="004D122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Сюжет дерева, воплощённый в вышивке, прялке, народной глиняной и деревянной игрушке, несёт знак брака, явлений природы и смен времени года, солнца и дождя, знак жилища (в сказках дерево укрывает в себе героев, давая им приют, тепло и защиту), знак пищи (яблоня, дающая золотые плоды, </w:t>
            </w:r>
            <w:proofErr w:type="spellStart"/>
            <w:r>
              <w:rPr>
                <w:sz w:val="32"/>
                <w:szCs w:val="32"/>
              </w:rPr>
              <w:t>молодильные</w:t>
            </w:r>
            <w:proofErr w:type="spellEnd"/>
            <w:r>
              <w:rPr>
                <w:sz w:val="32"/>
                <w:szCs w:val="32"/>
              </w:rPr>
              <w:t xml:space="preserve"> яблоки).</w:t>
            </w:r>
          </w:p>
        </w:tc>
      </w:tr>
      <w:tr w:rsidR="005531B6" w:rsidTr="002D49C5">
        <w:tc>
          <w:tcPr>
            <w:tcW w:w="2267" w:type="dxa"/>
          </w:tcPr>
          <w:p w:rsidR="00B975BE" w:rsidRPr="004121DF" w:rsidRDefault="00B975BE" w:rsidP="00B975BE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lastRenderedPageBreak/>
              <w:t>Слайд 3</w:t>
            </w:r>
            <w:r w:rsidR="007E1583">
              <w:rPr>
                <w:sz w:val="32"/>
                <w:szCs w:val="32"/>
                <w:u w:val="single"/>
              </w:rPr>
              <w:t>5</w:t>
            </w:r>
          </w:p>
          <w:p w:rsidR="005531B6" w:rsidRDefault="004121DF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ОРКСЭ</w:t>
            </w:r>
            <w:r w:rsidR="00D014FE" w:rsidRPr="004121DF">
              <w:rPr>
                <w:sz w:val="32"/>
                <w:szCs w:val="32"/>
              </w:rPr>
              <w:t xml:space="preserve"> Видеоклип</w:t>
            </w:r>
          </w:p>
        </w:tc>
        <w:tc>
          <w:tcPr>
            <w:tcW w:w="8415" w:type="dxa"/>
          </w:tcPr>
          <w:p w:rsidR="004D1221" w:rsidRPr="004D1221" w:rsidRDefault="004D1221" w:rsidP="004D1221">
            <w:pPr>
              <w:ind w:left="0" w:firstLine="0"/>
              <w:rPr>
                <w:b/>
                <w:sz w:val="32"/>
                <w:szCs w:val="32"/>
              </w:rPr>
            </w:pPr>
            <w:r w:rsidRPr="004D1221">
              <w:rPr>
                <w:b/>
                <w:sz w:val="32"/>
                <w:szCs w:val="32"/>
              </w:rPr>
              <w:t>4 класс</w:t>
            </w:r>
          </w:p>
          <w:p w:rsidR="004D1221" w:rsidRDefault="004D1221" w:rsidP="004D122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Жизнь человека нашей природной полосы с рождения неразрывно связана с лесом. Все этапы взросления проходят через умение понимать и чувствовать лес.</w:t>
            </w:r>
          </w:p>
          <w:p w:rsidR="00D014FE" w:rsidRDefault="004D1221" w:rsidP="00A77383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Следы культа леса и дерева можно увидеть в обрядах и традициях. Во многих праздниках главным персонажем были деревья. Например, собираясь вокруг берёз, пели и водили хороводы.</w:t>
            </w:r>
            <w:r w:rsidRPr="00D41761">
              <w:rPr>
                <w:b/>
                <w:sz w:val="32"/>
                <w:szCs w:val="32"/>
              </w:rPr>
              <w:t xml:space="preserve"> </w:t>
            </w:r>
          </w:p>
          <w:p w:rsidR="00606935" w:rsidRPr="004D1221" w:rsidRDefault="00D014FE" w:rsidP="00D014FE"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  <w:r w:rsidRPr="00D41761">
              <w:rPr>
                <w:b/>
                <w:sz w:val="32"/>
                <w:szCs w:val="32"/>
              </w:rPr>
              <w:t>оровод</w:t>
            </w:r>
            <w:r>
              <w:rPr>
                <w:sz w:val="32"/>
                <w:szCs w:val="32"/>
              </w:rPr>
              <w:t xml:space="preserve"> (музыка по щелчку).</w:t>
            </w:r>
          </w:p>
        </w:tc>
      </w:tr>
      <w:tr w:rsidR="002D49C5" w:rsidTr="008B1837">
        <w:tc>
          <w:tcPr>
            <w:tcW w:w="10682" w:type="dxa"/>
            <w:gridSpan w:val="2"/>
          </w:tcPr>
          <w:p w:rsidR="002D49C5" w:rsidRPr="00D41761" w:rsidRDefault="002D49C5" w:rsidP="002D49C5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Искусство</w:t>
            </w:r>
          </w:p>
        </w:tc>
      </w:tr>
      <w:tr w:rsidR="004121DF" w:rsidTr="002D49C5">
        <w:tc>
          <w:tcPr>
            <w:tcW w:w="2267" w:type="dxa"/>
          </w:tcPr>
          <w:p w:rsidR="004121DF" w:rsidRPr="004121DF" w:rsidRDefault="004121DF" w:rsidP="004121DF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>Слайд 3</w:t>
            </w:r>
            <w:r w:rsidR="00D014FE">
              <w:rPr>
                <w:sz w:val="32"/>
                <w:szCs w:val="32"/>
                <w:u w:val="single"/>
              </w:rPr>
              <w:t>6</w:t>
            </w:r>
          </w:p>
          <w:p w:rsidR="004121DF" w:rsidRPr="004121DF" w:rsidRDefault="00A5637C" w:rsidP="00B975BE">
            <w:pPr>
              <w:ind w:left="0" w:firstLine="0"/>
              <w:rPr>
                <w:sz w:val="32"/>
                <w:szCs w:val="32"/>
              </w:rPr>
            </w:pPr>
            <w:r w:rsidRPr="004121DF">
              <w:rPr>
                <w:sz w:val="32"/>
                <w:szCs w:val="32"/>
              </w:rPr>
              <w:t>Видеоклип</w:t>
            </w:r>
          </w:p>
        </w:tc>
        <w:tc>
          <w:tcPr>
            <w:tcW w:w="8415" w:type="dxa"/>
          </w:tcPr>
          <w:p w:rsidR="004121DF" w:rsidRPr="00A5637C" w:rsidRDefault="0086135F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A5637C">
              <w:rPr>
                <w:b/>
                <w:sz w:val="32"/>
                <w:szCs w:val="32"/>
              </w:rPr>
              <w:t>Учитель</w:t>
            </w:r>
          </w:p>
          <w:p w:rsidR="0086135F" w:rsidRDefault="004D1221" w:rsidP="00A5637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теме «Леса» обращались многие известные художники и композиторы. А какие произведения знаете вы? Давайте вместе посмотрим слайд-шоу и вспомним.</w:t>
            </w:r>
          </w:p>
        </w:tc>
      </w:tr>
      <w:tr w:rsidR="0086135F" w:rsidTr="002D49C5">
        <w:tc>
          <w:tcPr>
            <w:tcW w:w="2267" w:type="dxa"/>
          </w:tcPr>
          <w:p w:rsidR="0086135F" w:rsidRDefault="0086135F" w:rsidP="004D1221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 xml:space="preserve">Слайды </w:t>
            </w:r>
            <w:r w:rsidR="004D1221">
              <w:rPr>
                <w:sz w:val="32"/>
                <w:szCs w:val="32"/>
                <w:u w:val="single"/>
              </w:rPr>
              <w:t>3</w:t>
            </w:r>
            <w:r w:rsidR="00D014FE">
              <w:rPr>
                <w:sz w:val="32"/>
                <w:szCs w:val="32"/>
                <w:u w:val="single"/>
              </w:rPr>
              <w:t>7-</w:t>
            </w:r>
            <w:r>
              <w:rPr>
                <w:sz w:val="32"/>
                <w:szCs w:val="32"/>
                <w:u w:val="single"/>
              </w:rPr>
              <w:t>4</w:t>
            </w:r>
            <w:r w:rsidR="00D014FE">
              <w:rPr>
                <w:sz w:val="32"/>
                <w:szCs w:val="32"/>
                <w:u w:val="single"/>
              </w:rPr>
              <w:t>0</w:t>
            </w:r>
          </w:p>
          <w:p w:rsidR="00C550D6" w:rsidRPr="00C550D6" w:rsidRDefault="00C550D6" w:rsidP="004D1221">
            <w:pPr>
              <w:ind w:left="0" w:firstLine="0"/>
              <w:rPr>
                <w:sz w:val="32"/>
                <w:szCs w:val="32"/>
              </w:rPr>
            </w:pPr>
            <w:r w:rsidRPr="00C550D6">
              <w:rPr>
                <w:sz w:val="32"/>
                <w:szCs w:val="32"/>
              </w:rPr>
              <w:t xml:space="preserve">Рисунки </w:t>
            </w: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8415" w:type="dxa"/>
          </w:tcPr>
          <w:p w:rsidR="0086135F" w:rsidRPr="0086135F" w:rsidRDefault="004D122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вот и ваши работы.</w:t>
            </w:r>
          </w:p>
        </w:tc>
      </w:tr>
      <w:tr w:rsidR="004D1221" w:rsidTr="002D49C5">
        <w:tc>
          <w:tcPr>
            <w:tcW w:w="2267" w:type="dxa"/>
          </w:tcPr>
          <w:p w:rsidR="004D1221" w:rsidRPr="004121DF" w:rsidRDefault="004D1221" w:rsidP="004D1221">
            <w:pPr>
              <w:ind w:left="0" w:firstLine="0"/>
              <w:rPr>
                <w:sz w:val="32"/>
                <w:szCs w:val="32"/>
                <w:u w:val="single"/>
              </w:rPr>
            </w:pPr>
            <w:r w:rsidRPr="004121DF">
              <w:rPr>
                <w:sz w:val="32"/>
                <w:szCs w:val="32"/>
                <w:u w:val="single"/>
              </w:rPr>
              <w:t xml:space="preserve">Слайд </w:t>
            </w:r>
            <w:r w:rsidR="00C550D6">
              <w:rPr>
                <w:sz w:val="32"/>
                <w:szCs w:val="32"/>
                <w:u w:val="single"/>
              </w:rPr>
              <w:t>4</w:t>
            </w:r>
            <w:r w:rsidR="00D014FE">
              <w:rPr>
                <w:sz w:val="32"/>
                <w:szCs w:val="32"/>
                <w:u w:val="single"/>
              </w:rPr>
              <w:t>1</w:t>
            </w:r>
          </w:p>
          <w:p w:rsidR="004D1221" w:rsidRPr="00C550D6" w:rsidRDefault="00C550D6" w:rsidP="00C550D6">
            <w:pPr>
              <w:ind w:left="0" w:firstLine="0"/>
              <w:rPr>
                <w:sz w:val="32"/>
                <w:szCs w:val="32"/>
              </w:rPr>
            </w:pPr>
            <w:r w:rsidRPr="00C550D6">
              <w:rPr>
                <w:sz w:val="32"/>
                <w:szCs w:val="32"/>
              </w:rPr>
              <w:t xml:space="preserve">Рисунки </w:t>
            </w:r>
            <w:r>
              <w:rPr>
                <w:sz w:val="32"/>
                <w:szCs w:val="32"/>
              </w:rPr>
              <w:t xml:space="preserve">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8415" w:type="dxa"/>
          </w:tcPr>
          <w:p w:rsidR="004D1221" w:rsidRDefault="004D1221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тоже любим рисовать.</w:t>
            </w:r>
          </w:p>
        </w:tc>
      </w:tr>
      <w:tr w:rsidR="002D49C5" w:rsidTr="00A718AC">
        <w:tc>
          <w:tcPr>
            <w:tcW w:w="10682" w:type="dxa"/>
            <w:gridSpan w:val="2"/>
          </w:tcPr>
          <w:p w:rsidR="002D49C5" w:rsidRPr="002D49C5" w:rsidRDefault="002D49C5" w:rsidP="002D49C5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2D49C5">
              <w:rPr>
                <w:b/>
                <w:sz w:val="32"/>
                <w:szCs w:val="32"/>
              </w:rPr>
              <w:t>7. Литература</w:t>
            </w:r>
          </w:p>
        </w:tc>
      </w:tr>
      <w:tr w:rsidR="0086135F" w:rsidTr="002D49C5">
        <w:tc>
          <w:tcPr>
            <w:tcW w:w="2267" w:type="dxa"/>
          </w:tcPr>
          <w:p w:rsidR="0086135F" w:rsidRDefault="0086135F" w:rsidP="0086135F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Слайд</w:t>
            </w:r>
            <w:r w:rsidR="00C550D6">
              <w:rPr>
                <w:sz w:val="32"/>
                <w:szCs w:val="32"/>
                <w:u w:val="single"/>
              </w:rPr>
              <w:t xml:space="preserve"> 4</w:t>
            </w:r>
            <w:r w:rsidR="00D014FE">
              <w:rPr>
                <w:sz w:val="32"/>
                <w:szCs w:val="32"/>
                <w:u w:val="single"/>
              </w:rPr>
              <w:t>2</w:t>
            </w:r>
          </w:p>
          <w:p w:rsidR="0086135F" w:rsidRPr="004121DF" w:rsidRDefault="00091CAF" w:rsidP="0086135F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Мифические персонажи</w:t>
            </w:r>
          </w:p>
        </w:tc>
        <w:tc>
          <w:tcPr>
            <w:tcW w:w="8415" w:type="dxa"/>
          </w:tcPr>
          <w:p w:rsidR="0086135F" w:rsidRDefault="00C550D6" w:rsidP="00A77383">
            <w:pPr>
              <w:ind w:left="0" w:firstLine="0"/>
              <w:rPr>
                <w:sz w:val="32"/>
                <w:szCs w:val="32"/>
              </w:rPr>
            </w:pPr>
            <w:r w:rsidRPr="00C550D6">
              <w:rPr>
                <w:b/>
                <w:sz w:val="32"/>
                <w:szCs w:val="32"/>
              </w:rPr>
              <w:t>Лес в волшебных сказках</w:t>
            </w:r>
            <w:r>
              <w:rPr>
                <w:sz w:val="32"/>
                <w:szCs w:val="32"/>
              </w:rPr>
              <w:t xml:space="preserve"> – тайна и опасность. В лесу прячутся мифологические персонажи (Баба-Яга, Леший, оборотни, людоеды, кикиморы).</w:t>
            </w:r>
          </w:p>
          <w:p w:rsidR="00C550D6" w:rsidRDefault="00C550D6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Например, в «Волшебнике Изумрудного города» в главе «</w:t>
            </w:r>
            <w:proofErr w:type="spellStart"/>
            <w:r>
              <w:rPr>
                <w:sz w:val="32"/>
                <w:szCs w:val="32"/>
              </w:rPr>
              <w:t>Элли</w:t>
            </w:r>
            <w:proofErr w:type="spellEnd"/>
            <w:r>
              <w:rPr>
                <w:sz w:val="32"/>
                <w:szCs w:val="32"/>
              </w:rPr>
              <w:t xml:space="preserve"> в плену у людоедов» Александра Волкова встречаем такие строки: «…Лес становится глуше.</w:t>
            </w:r>
            <w:r w:rsidR="00091CAF">
              <w:rPr>
                <w:sz w:val="32"/>
                <w:szCs w:val="32"/>
              </w:rPr>
              <w:t xml:space="preserve"> Ветви деревьев, сплетаясь вверху, </w:t>
            </w:r>
            <w:r>
              <w:rPr>
                <w:sz w:val="32"/>
                <w:szCs w:val="32"/>
              </w:rPr>
              <w:t xml:space="preserve"> </w:t>
            </w:r>
            <w:r w:rsidR="00091CAF">
              <w:rPr>
                <w:sz w:val="32"/>
                <w:szCs w:val="32"/>
              </w:rPr>
              <w:t>не пропускали солнечных лучей. На дороге, вымощенной жёлтым кирпичом, была полутьма».</w:t>
            </w:r>
          </w:p>
        </w:tc>
      </w:tr>
      <w:tr w:rsidR="005531B6" w:rsidTr="002D49C5">
        <w:tc>
          <w:tcPr>
            <w:tcW w:w="2267" w:type="dxa"/>
          </w:tcPr>
          <w:p w:rsidR="0086135F" w:rsidRDefault="0086135F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Слайд</w:t>
            </w:r>
            <w:r w:rsidR="00091CAF">
              <w:rPr>
                <w:sz w:val="32"/>
                <w:szCs w:val="32"/>
                <w:u w:val="single"/>
              </w:rPr>
              <w:t xml:space="preserve"> 4</w:t>
            </w:r>
            <w:r w:rsidR="00D014FE">
              <w:rPr>
                <w:sz w:val="32"/>
                <w:szCs w:val="32"/>
                <w:u w:val="single"/>
              </w:rPr>
              <w:t>3</w:t>
            </w:r>
          </w:p>
          <w:p w:rsidR="004121DF" w:rsidRDefault="00091CAF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Детские писатели</w:t>
            </w:r>
          </w:p>
        </w:tc>
        <w:tc>
          <w:tcPr>
            <w:tcW w:w="8415" w:type="dxa"/>
          </w:tcPr>
          <w:p w:rsidR="005531B6" w:rsidRPr="00FC47A9" w:rsidRDefault="00091CAF" w:rsidP="00A77383">
            <w:pPr>
              <w:ind w:left="0" w:firstLine="0"/>
              <w:rPr>
                <w:b/>
                <w:sz w:val="32"/>
                <w:szCs w:val="32"/>
              </w:rPr>
            </w:pPr>
            <w:r w:rsidRPr="00FC47A9">
              <w:rPr>
                <w:b/>
                <w:sz w:val="32"/>
                <w:szCs w:val="32"/>
              </w:rPr>
              <w:t>Учитель</w:t>
            </w:r>
          </w:p>
          <w:p w:rsidR="00091CAF" w:rsidRDefault="00091CAF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Многие детские писатели посвятили свои произведения лесу и его обитателям. Кого вы знаете?</w:t>
            </w:r>
          </w:p>
          <w:p w:rsidR="00091CAF" w:rsidRDefault="00091CAF" w:rsidP="00A77383">
            <w:pPr>
              <w:ind w:left="0" w:firstLine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(В.В.Бианки, М.М.Пришвин, Н.И.Сладков, К.Г.Паустовский, </w:t>
            </w:r>
            <w:proofErr w:type="spellStart"/>
            <w:r>
              <w:rPr>
                <w:sz w:val="32"/>
                <w:szCs w:val="32"/>
              </w:rPr>
              <w:t>И.С.Соколов-Микитов</w:t>
            </w:r>
            <w:proofErr w:type="spellEnd"/>
            <w:r>
              <w:rPr>
                <w:sz w:val="32"/>
                <w:szCs w:val="32"/>
              </w:rPr>
              <w:t xml:space="preserve"> и другие.</w:t>
            </w:r>
            <w:proofErr w:type="gramEnd"/>
          </w:p>
        </w:tc>
      </w:tr>
      <w:tr w:rsidR="005531B6" w:rsidTr="002D49C5">
        <w:tc>
          <w:tcPr>
            <w:tcW w:w="2267" w:type="dxa"/>
          </w:tcPr>
          <w:p w:rsidR="005531B6" w:rsidRPr="00FC47A9" w:rsidRDefault="00091CAF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FC47A9">
              <w:rPr>
                <w:sz w:val="32"/>
                <w:szCs w:val="32"/>
                <w:u w:val="single"/>
              </w:rPr>
              <w:t>Слайд 4</w:t>
            </w:r>
            <w:r w:rsidR="00D014FE" w:rsidRPr="00FC47A9">
              <w:rPr>
                <w:sz w:val="32"/>
                <w:szCs w:val="32"/>
                <w:u w:val="single"/>
              </w:rPr>
              <w:t>4</w:t>
            </w:r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</w:t>
            </w:r>
          </w:p>
        </w:tc>
        <w:tc>
          <w:tcPr>
            <w:tcW w:w="8415" w:type="dxa"/>
          </w:tcPr>
          <w:p w:rsidR="005531B6" w:rsidRDefault="00D9479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Однажды в лесу.</w:t>
            </w:r>
          </w:p>
          <w:p w:rsidR="00596AB6" w:rsidRDefault="00D94798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Жил в лесу старый дуб. Грустно ему одному было. Вон березки, молодые подружки, все рядышком стоят, одна к одной, о лесных делах перешептываются. А рядом сосны – красавицы – высокие, гордые. А дуб все один да один! Вот и решил он </w:t>
            </w:r>
            <w:r w:rsidR="00596AB6">
              <w:rPr>
                <w:sz w:val="32"/>
                <w:szCs w:val="32"/>
              </w:rPr>
              <w:t xml:space="preserve">друзей </w:t>
            </w:r>
            <w:r>
              <w:rPr>
                <w:sz w:val="32"/>
                <w:szCs w:val="32"/>
              </w:rPr>
              <w:t>себе</w:t>
            </w:r>
            <w:r w:rsidR="00596AB6">
              <w:rPr>
                <w:sz w:val="32"/>
                <w:szCs w:val="32"/>
              </w:rPr>
              <w:t xml:space="preserve"> поискать. А как идти –</w:t>
            </w:r>
            <w:r w:rsidR="002636DA">
              <w:rPr>
                <w:sz w:val="32"/>
                <w:szCs w:val="32"/>
              </w:rPr>
              <w:t xml:space="preserve"> </w:t>
            </w:r>
            <w:r w:rsidR="00596AB6">
              <w:rPr>
                <w:sz w:val="32"/>
                <w:szCs w:val="32"/>
              </w:rPr>
              <w:t>то? Корни – то в земле! Тогда дуб решил письмо написать. Подул ветерок, наклонился дуб и зацепил корявой веткой листочек. Хотел написать</w:t>
            </w:r>
            <w:r w:rsidR="002636DA">
              <w:rPr>
                <w:sz w:val="32"/>
                <w:szCs w:val="32"/>
              </w:rPr>
              <w:t>,</w:t>
            </w:r>
            <w:r w:rsidR="00596AB6">
              <w:rPr>
                <w:sz w:val="32"/>
                <w:szCs w:val="32"/>
              </w:rPr>
              <w:t xml:space="preserve"> да не было у него чернил. Думал, думал и решил веткой нацарапать. Нацарапал письмо на листке и пустил его по</w:t>
            </w:r>
            <w:r w:rsidR="002636DA">
              <w:rPr>
                <w:sz w:val="32"/>
                <w:szCs w:val="32"/>
              </w:rPr>
              <w:t xml:space="preserve"> </w:t>
            </w:r>
            <w:r w:rsidR="00596AB6">
              <w:rPr>
                <w:sz w:val="32"/>
                <w:szCs w:val="32"/>
              </w:rPr>
              <w:t>ветру. Стал ответа ждать. Ждал дуб ровно 8 лет. Так и не дождался.</w:t>
            </w:r>
          </w:p>
          <w:p w:rsidR="00596AB6" w:rsidRDefault="00596AB6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на следующий день пришли школьники и посадили молодые дубки. С тех пор уже дуб никогда не скучал. Он обрел свою семью.</w:t>
            </w:r>
          </w:p>
          <w:p w:rsidR="00D94798" w:rsidRDefault="00596AB6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Ребята! А ведь на свете </w:t>
            </w:r>
            <w:proofErr w:type="gramStart"/>
            <w:r>
              <w:rPr>
                <w:sz w:val="32"/>
                <w:szCs w:val="32"/>
              </w:rPr>
              <w:t>очень много</w:t>
            </w:r>
            <w:proofErr w:type="gramEnd"/>
            <w:r>
              <w:rPr>
                <w:sz w:val="32"/>
                <w:szCs w:val="32"/>
              </w:rPr>
              <w:t xml:space="preserve"> таких одиноких деревьев, цветов, кустарников. Давайте помогать им, чтобы они никогда не скучали! И нам веселее будет!</w:t>
            </w:r>
            <w:r w:rsidR="00D94798">
              <w:rPr>
                <w:sz w:val="32"/>
                <w:szCs w:val="32"/>
              </w:rPr>
              <w:t xml:space="preserve"> </w:t>
            </w:r>
          </w:p>
        </w:tc>
      </w:tr>
      <w:tr w:rsidR="005531B6" w:rsidTr="002D49C5">
        <w:tc>
          <w:tcPr>
            <w:tcW w:w="2267" w:type="dxa"/>
          </w:tcPr>
          <w:p w:rsidR="005531B6" w:rsidRPr="00FC47A9" w:rsidRDefault="00091CAF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FC47A9">
              <w:rPr>
                <w:sz w:val="32"/>
                <w:szCs w:val="32"/>
                <w:u w:val="single"/>
              </w:rPr>
              <w:t>Слайд 4</w:t>
            </w:r>
            <w:r w:rsidR="00D014FE" w:rsidRPr="00FC47A9">
              <w:rPr>
                <w:sz w:val="32"/>
                <w:szCs w:val="32"/>
                <w:u w:val="single"/>
              </w:rPr>
              <w:t>5</w:t>
            </w:r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Дубки</w:t>
            </w:r>
          </w:p>
        </w:tc>
        <w:tc>
          <w:tcPr>
            <w:tcW w:w="8415" w:type="dxa"/>
          </w:tcPr>
          <w:p w:rsidR="005531B6" w:rsidRDefault="002636DA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и мы </w:t>
            </w:r>
            <w:r w:rsidR="00582D46">
              <w:rPr>
                <w:sz w:val="32"/>
                <w:szCs w:val="32"/>
              </w:rPr>
              <w:t>посадили дубки и выращиваем их. Весной высадим небольшую дубовую аллею.</w:t>
            </w:r>
          </w:p>
        </w:tc>
      </w:tr>
      <w:tr w:rsidR="002636DA" w:rsidTr="00046774">
        <w:tc>
          <w:tcPr>
            <w:tcW w:w="10682" w:type="dxa"/>
            <w:gridSpan w:val="2"/>
          </w:tcPr>
          <w:p w:rsidR="002636DA" w:rsidRPr="002636DA" w:rsidRDefault="002636DA" w:rsidP="002636D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Подведение итогов</w:t>
            </w:r>
          </w:p>
        </w:tc>
      </w:tr>
      <w:tr w:rsidR="005531B6" w:rsidTr="002D49C5">
        <w:tc>
          <w:tcPr>
            <w:tcW w:w="2267" w:type="dxa"/>
          </w:tcPr>
          <w:p w:rsidR="005531B6" w:rsidRPr="00FC47A9" w:rsidRDefault="00D94798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FC47A9">
              <w:rPr>
                <w:sz w:val="32"/>
                <w:szCs w:val="32"/>
                <w:u w:val="single"/>
              </w:rPr>
              <w:t>Слайд 4</w:t>
            </w:r>
            <w:r w:rsidR="00D014FE" w:rsidRPr="00FC47A9">
              <w:rPr>
                <w:sz w:val="32"/>
                <w:szCs w:val="32"/>
                <w:u w:val="single"/>
              </w:rPr>
              <w:t>6</w:t>
            </w:r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Цветок</w:t>
            </w:r>
          </w:p>
        </w:tc>
        <w:tc>
          <w:tcPr>
            <w:tcW w:w="8415" w:type="dxa"/>
          </w:tcPr>
          <w:p w:rsidR="005531B6" w:rsidRDefault="00582D46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Через какие предметы нам удалось реализовать проект?</w:t>
            </w:r>
          </w:p>
          <w:p w:rsidR="00582D46" w:rsidRDefault="00582D46" w:rsidP="00A77383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(работа с цветком)</w:t>
            </w:r>
          </w:p>
        </w:tc>
      </w:tr>
      <w:tr w:rsidR="005531B6" w:rsidTr="002D49C5">
        <w:tc>
          <w:tcPr>
            <w:tcW w:w="2267" w:type="dxa"/>
          </w:tcPr>
          <w:p w:rsidR="005531B6" w:rsidRPr="00FC47A9" w:rsidRDefault="00D94798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FC47A9">
              <w:rPr>
                <w:sz w:val="32"/>
                <w:szCs w:val="32"/>
                <w:u w:val="single"/>
              </w:rPr>
              <w:t>Слайд 4</w:t>
            </w:r>
            <w:r w:rsidR="00D014FE" w:rsidRPr="00FC47A9">
              <w:rPr>
                <w:sz w:val="32"/>
                <w:szCs w:val="32"/>
                <w:u w:val="single"/>
              </w:rPr>
              <w:t>7</w:t>
            </w:r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Синквейн</w:t>
            </w:r>
            <w:proofErr w:type="spellEnd"/>
            <w:r>
              <w:rPr>
                <w:sz w:val="32"/>
                <w:szCs w:val="32"/>
              </w:rPr>
              <w:t xml:space="preserve"> (принцип написания)</w:t>
            </w:r>
          </w:p>
        </w:tc>
        <w:tc>
          <w:tcPr>
            <w:tcW w:w="8415" w:type="dxa"/>
          </w:tcPr>
          <w:p w:rsidR="005531B6" w:rsidRDefault="00D94798" w:rsidP="00A77383">
            <w:pPr>
              <w:ind w:left="0" w:firstLine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СИНКВЕЙН в переводе с английского языка – </w:t>
            </w:r>
            <w:proofErr w:type="spellStart"/>
            <w:r>
              <w:rPr>
                <w:sz w:val="32"/>
                <w:szCs w:val="32"/>
                <w:u w:val="single"/>
              </w:rPr>
              <w:t>пятистроч</w:t>
            </w:r>
            <w:r w:rsidR="002636DA">
              <w:rPr>
                <w:sz w:val="32"/>
                <w:szCs w:val="32"/>
                <w:u w:val="single"/>
              </w:rPr>
              <w:t>ь</w:t>
            </w:r>
            <w:r>
              <w:rPr>
                <w:sz w:val="32"/>
                <w:szCs w:val="32"/>
                <w:u w:val="single"/>
              </w:rPr>
              <w:t>е</w:t>
            </w:r>
            <w:proofErr w:type="spellEnd"/>
          </w:p>
          <w:p w:rsidR="00D94798" w:rsidRDefault="00D94798" w:rsidP="00A77383">
            <w:pPr>
              <w:ind w:left="0" w:firstLine="0"/>
              <w:rPr>
                <w:sz w:val="32"/>
                <w:szCs w:val="32"/>
                <w:u w:val="single"/>
              </w:rPr>
            </w:pPr>
            <w:r w:rsidRPr="00D94798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>Составляется по определенному принципу:</w:t>
            </w:r>
          </w:p>
          <w:p w:rsidR="00D94798" w:rsidRDefault="00D94798" w:rsidP="00D9479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строка – существительное</w:t>
            </w:r>
          </w:p>
          <w:p w:rsidR="00D94798" w:rsidRDefault="00D94798" w:rsidP="00D9479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строка – два прилагательных к данному существительному</w:t>
            </w:r>
          </w:p>
          <w:p w:rsidR="00D94798" w:rsidRDefault="00D94798" w:rsidP="00D9479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строка – три глагола к данному существительному</w:t>
            </w:r>
          </w:p>
          <w:p w:rsidR="00D94798" w:rsidRDefault="00D94798" w:rsidP="00D9479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строка – смысловое предложение</w:t>
            </w:r>
          </w:p>
          <w:p w:rsidR="00D94798" w:rsidRPr="00D94798" w:rsidRDefault="00D94798" w:rsidP="00D9479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строка – эмоциональное отношение</w:t>
            </w:r>
          </w:p>
        </w:tc>
      </w:tr>
      <w:tr w:rsidR="005531B6" w:rsidTr="002D49C5">
        <w:tc>
          <w:tcPr>
            <w:tcW w:w="2267" w:type="dxa"/>
          </w:tcPr>
          <w:p w:rsidR="005531B6" w:rsidRPr="00FC47A9" w:rsidRDefault="00D94798" w:rsidP="009E4024">
            <w:pPr>
              <w:ind w:left="0" w:firstLine="0"/>
              <w:rPr>
                <w:sz w:val="32"/>
                <w:szCs w:val="32"/>
                <w:u w:val="single"/>
              </w:rPr>
            </w:pPr>
            <w:r w:rsidRPr="00FC47A9">
              <w:rPr>
                <w:sz w:val="32"/>
                <w:szCs w:val="32"/>
                <w:u w:val="single"/>
              </w:rPr>
              <w:t>Слайд 4</w:t>
            </w:r>
            <w:r w:rsidR="00D014FE" w:rsidRPr="00FC47A9">
              <w:rPr>
                <w:sz w:val="32"/>
                <w:szCs w:val="32"/>
                <w:u w:val="single"/>
              </w:rPr>
              <w:t>8</w:t>
            </w:r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Синквейн</w:t>
            </w:r>
            <w:proofErr w:type="spellEnd"/>
          </w:p>
          <w:p w:rsidR="00D94798" w:rsidRDefault="00D94798" w:rsidP="009E40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учителей</w:t>
            </w:r>
          </w:p>
        </w:tc>
        <w:tc>
          <w:tcPr>
            <w:tcW w:w="8415" w:type="dxa"/>
          </w:tcPr>
          <w:p w:rsidR="005531B6" w:rsidRDefault="00D014FE" w:rsidP="00D014FE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="002636DA">
              <w:rPr>
                <w:sz w:val="32"/>
                <w:szCs w:val="32"/>
              </w:rPr>
              <w:t>ес</w:t>
            </w:r>
          </w:p>
          <w:p w:rsidR="002636DA" w:rsidRDefault="00D014FE" w:rsidP="00D014FE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добрый  </w:t>
            </w:r>
            <w:r w:rsidR="002636DA">
              <w:rPr>
                <w:sz w:val="32"/>
                <w:szCs w:val="32"/>
              </w:rPr>
              <w:t>мудрый</w:t>
            </w:r>
          </w:p>
          <w:p w:rsidR="002636DA" w:rsidRDefault="00D014FE" w:rsidP="00D014FE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учит</w:t>
            </w:r>
            <w:proofErr w:type="gramEnd"/>
            <w:r>
              <w:rPr>
                <w:sz w:val="32"/>
                <w:szCs w:val="32"/>
              </w:rPr>
              <w:t xml:space="preserve">  направляет  исцеляет</w:t>
            </w:r>
          </w:p>
          <w:p w:rsidR="00D014FE" w:rsidRDefault="00D014FE" w:rsidP="00D014FE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помогает  чувствовать  </w:t>
            </w:r>
            <w:proofErr w:type="gramStart"/>
            <w:r>
              <w:rPr>
                <w:sz w:val="32"/>
                <w:szCs w:val="32"/>
              </w:rPr>
              <w:t>прекрасное</w:t>
            </w:r>
            <w:proofErr w:type="gramEnd"/>
          </w:p>
          <w:p w:rsidR="007472AD" w:rsidRDefault="00D014FE" w:rsidP="007472AD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вдохновение</w:t>
            </w:r>
          </w:p>
        </w:tc>
      </w:tr>
    </w:tbl>
    <w:p w:rsidR="006A5B52" w:rsidRPr="006A5B52" w:rsidRDefault="006A5B52" w:rsidP="006A5B52">
      <w:pPr>
        <w:ind w:left="0" w:firstLine="0"/>
        <w:rPr>
          <w:sz w:val="32"/>
          <w:szCs w:val="32"/>
        </w:rPr>
      </w:pPr>
    </w:p>
    <w:sectPr w:rsidR="006A5B52" w:rsidRPr="006A5B52" w:rsidSect="00A7738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3C6"/>
    <w:multiLevelType w:val="hybridMultilevel"/>
    <w:tmpl w:val="9EB2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383"/>
    <w:rsid w:val="000016A6"/>
    <w:rsid w:val="00022FAF"/>
    <w:rsid w:val="00036A14"/>
    <w:rsid w:val="00087CAA"/>
    <w:rsid w:val="00091CAF"/>
    <w:rsid w:val="000965E5"/>
    <w:rsid w:val="000C757A"/>
    <w:rsid w:val="000D0CEB"/>
    <w:rsid w:val="000D2758"/>
    <w:rsid w:val="001A58B0"/>
    <w:rsid w:val="001B24E1"/>
    <w:rsid w:val="002353CA"/>
    <w:rsid w:val="002636DA"/>
    <w:rsid w:val="00271D5E"/>
    <w:rsid w:val="00283711"/>
    <w:rsid w:val="002B1A0A"/>
    <w:rsid w:val="002D49C5"/>
    <w:rsid w:val="002E6E48"/>
    <w:rsid w:val="002F6A83"/>
    <w:rsid w:val="0035088D"/>
    <w:rsid w:val="00390DA2"/>
    <w:rsid w:val="003A1479"/>
    <w:rsid w:val="004105B3"/>
    <w:rsid w:val="004121DF"/>
    <w:rsid w:val="004157DE"/>
    <w:rsid w:val="0043248B"/>
    <w:rsid w:val="004473FF"/>
    <w:rsid w:val="004A1853"/>
    <w:rsid w:val="004C759F"/>
    <w:rsid w:val="004C7BCE"/>
    <w:rsid w:val="004D1221"/>
    <w:rsid w:val="005240C3"/>
    <w:rsid w:val="005531B6"/>
    <w:rsid w:val="005751D0"/>
    <w:rsid w:val="00582B7E"/>
    <w:rsid w:val="00582D46"/>
    <w:rsid w:val="00596AB6"/>
    <w:rsid w:val="005A17FE"/>
    <w:rsid w:val="005D28A8"/>
    <w:rsid w:val="00606935"/>
    <w:rsid w:val="00633BA7"/>
    <w:rsid w:val="00651125"/>
    <w:rsid w:val="00684AAA"/>
    <w:rsid w:val="006A5B52"/>
    <w:rsid w:val="006C328B"/>
    <w:rsid w:val="0070347C"/>
    <w:rsid w:val="0071311D"/>
    <w:rsid w:val="007472AD"/>
    <w:rsid w:val="00753138"/>
    <w:rsid w:val="007B7AD1"/>
    <w:rsid w:val="007E1583"/>
    <w:rsid w:val="007E7F5C"/>
    <w:rsid w:val="008178A6"/>
    <w:rsid w:val="0086135F"/>
    <w:rsid w:val="00881A1E"/>
    <w:rsid w:val="00886FF9"/>
    <w:rsid w:val="008B4B02"/>
    <w:rsid w:val="008D1271"/>
    <w:rsid w:val="00906F4B"/>
    <w:rsid w:val="00953720"/>
    <w:rsid w:val="009E273A"/>
    <w:rsid w:val="009E4024"/>
    <w:rsid w:val="00A5637C"/>
    <w:rsid w:val="00A77383"/>
    <w:rsid w:val="00AE3E40"/>
    <w:rsid w:val="00AF0082"/>
    <w:rsid w:val="00AF1431"/>
    <w:rsid w:val="00B1381D"/>
    <w:rsid w:val="00B460B8"/>
    <w:rsid w:val="00B975BE"/>
    <w:rsid w:val="00BA4E7D"/>
    <w:rsid w:val="00BD338E"/>
    <w:rsid w:val="00C550D6"/>
    <w:rsid w:val="00C740FA"/>
    <w:rsid w:val="00C90970"/>
    <w:rsid w:val="00CC7B8C"/>
    <w:rsid w:val="00CD7ACF"/>
    <w:rsid w:val="00CF1444"/>
    <w:rsid w:val="00D014FE"/>
    <w:rsid w:val="00D07CAA"/>
    <w:rsid w:val="00D41761"/>
    <w:rsid w:val="00D94798"/>
    <w:rsid w:val="00DF1838"/>
    <w:rsid w:val="00E3694E"/>
    <w:rsid w:val="00EE1BDD"/>
    <w:rsid w:val="00EF51E6"/>
    <w:rsid w:val="00F50213"/>
    <w:rsid w:val="00F80AC2"/>
    <w:rsid w:val="00FC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ind w:left="200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2014-01-13T20:24:00Z</cp:lastPrinted>
  <dcterms:created xsi:type="dcterms:W3CDTF">2014-01-11T14:40:00Z</dcterms:created>
  <dcterms:modified xsi:type="dcterms:W3CDTF">2014-01-13T20:43:00Z</dcterms:modified>
</cp:coreProperties>
</file>