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занятие- игра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«День родного языка»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воспитать у воспитанников бережное отношение к родному слову, развивать интерес к глубокому изучению русского языка, во внеурочное время; расширить кругозор воспитанников; развивать их творческие способности, смекалку, сообразительность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выставка народных костюмов; выставка словарей; в течение мероприятия так же проходит конкурс на лучшего чтеца, учащимся желающим принять участие в этом конкурсе заранее раздаются стихотворения по теме.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Правила: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необходимо разделиться на 2 команды .На вопросы: отвечать нужно быстро, времени на раздумье не дается. За правильный ответ – жетон. 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Победителем будет команда, у которой будет больше жетонов. Ответы оценивает жюри.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045BA7">
        <w:rPr>
          <w:rFonts w:ascii="Times New Roman" w:eastAsia="Calibri" w:hAnsi="Times New Roman" w:cs="Times New Roman"/>
          <w:sz w:val="28"/>
          <w:szCs w:val="28"/>
        </w:rPr>
        <w:t xml:space="preserve"> мультимедийные средства обучения; жетоны;</w:t>
      </w:r>
      <w:r w:rsidRPr="00045BA7">
        <w:rPr>
          <w:rFonts w:ascii="Calibri" w:eastAsia="Calibri" w:hAnsi="Calibri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карточки с заданиями для конкурсов</w:t>
      </w:r>
      <w:r w:rsidRPr="00045BA7">
        <w:rPr>
          <w:rFonts w:ascii="Times New Roman" w:eastAsia="Calibri" w:hAnsi="Times New Roman" w:cs="Times New Roman"/>
          <w:sz w:val="28"/>
          <w:szCs w:val="28"/>
        </w:rPr>
        <w:t xml:space="preserve">.       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b/>
          <w:sz w:val="28"/>
          <w:szCs w:val="28"/>
        </w:rPr>
        <w:t>Оформление:</w:t>
      </w:r>
      <w:r w:rsidRPr="00045BA7">
        <w:rPr>
          <w:rFonts w:ascii="Times New Roman" w:eastAsia="Calibri" w:hAnsi="Times New Roman" w:cs="Times New Roman"/>
          <w:sz w:val="28"/>
          <w:szCs w:val="28"/>
        </w:rPr>
        <w:t xml:space="preserve">  4 стола по 7 стульев; плакаты с высказываниями великих людей, пословицами и поговорками о русском языке; 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 xml:space="preserve">  «…одни всегда стремятся притупить язык,  другие – оттачивать его».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А.М.Горький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 xml:space="preserve">  Мой верный друг! Мой враг коварный! Мой царь! Мой раб! Родной язык!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В.Я.Брю 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 xml:space="preserve"> «Слово – это полководец человечьей силы».</w:t>
      </w:r>
    </w:p>
    <w:p w:rsidR="00045BA7" w:rsidRPr="00045BA7" w:rsidRDefault="00045BA7" w:rsidP="00045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В.В.Маяковский</w:t>
      </w:r>
    </w:p>
    <w:p w:rsidR="00045BA7" w:rsidRPr="00045BA7" w:rsidRDefault="00045BA7" w:rsidP="00045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используемой литературы</w:t>
      </w:r>
    </w:p>
    <w:p w:rsidR="00045BA7" w:rsidRPr="00045BA7" w:rsidRDefault="00045BA7" w:rsidP="0004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Давыдова Т.: Дружок: Пословицы, поговорки, крылатые выражения; издательство Стрекоза,2009</w:t>
      </w:r>
      <w:r w:rsidRPr="0004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Клюхина И.В. Пословицы, поговорки и крылатые выражения; издательство ФГОС, 2008</w:t>
      </w:r>
      <w:r w:rsidRPr="0004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Сапожников, В. Золотов :Священой истории Ветхого Завета; Букинистическое издание, 1990</w:t>
      </w:r>
      <w:r w:rsidRPr="0004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Ромашкина Н.Ф. : Внеклассные мероприятия в игровой форме; издательство ГЛОБУС, 2005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BA7" w:rsidRPr="00045BA7" w:rsidRDefault="00045BA7" w:rsidP="00045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Ход: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Вступительное слово.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Однажды В.И. Даль и сын Мельникова – Печерского в знойный летний день прогуливались. После прогулки. Владимир Иванович угостил его чудным домашним квасом и спросил: «Что, хорош квас?»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Хорош, - сказал тот.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А чем хорош?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Вкусный, холодный, с эрфиксом.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С чем? – насторожился Даль.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С эрфиксом, - повторил тот, уж несколько смущенный строгим выражением лица собирателя «живого великорусского языка»?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Да ты что, иностранец, что ли или русский? Как по-русски надо сказать. Тот молчал, не зная, как перевести «эрфикс» на русский язык.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Ах ты, француз, француз! Ступай к отцу да спроси.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Игристый! – выпалил юноша, после того как пошел и спросил у отца.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Ан, врешь! – поправил Даль. Ядреный квас (свежий, бодрящий, крепкий).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Любите ли вы русский язык, как любил его Даль?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Знаете ли вы русский язык, как знал его Даль? Сегодня мы это выясним.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«Человек более всего отличается от других животных словом или языком; следовательно, наука языка есть истинно человеческая и важнейшая», - говорил Н.М.Карамзин.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Наше сегодняшнее </w:t>
      </w: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занятие-игра </w:t>
      </w: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посвящено знанию русского языка и литературы. Правильно говорили в древности: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«Сперва аз да буки, а потом другие науки»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«Грамоте учиться всегда пригодиться».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Здесь сегодня собрались самые смелые, и они смогут заработать деньги своим собственным умом. Только деньги у нас особенные. Это «умы». Помните, как говорится: «Один ум хорошо, а два лучше». В течение игры вы сможете увеличить свое умственное состояние.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Pr="00045BA7">
        <w:rPr>
          <w:rFonts w:ascii="Calibri" w:eastAsia="Calibri" w:hAnsi="Calibri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45BA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1) Кто написал стихотворение «Бородино»? Пушкин, Лермонтов, Некрасов.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2) Что стоит в слове перед корнем? (приставка).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3) Как называется сооружение для переправы через реку? (мост).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4) Какой писатель родился 31 февраля 1940г? (никакой)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5) В каком произведении Пушкина 14 раз повторяется слово «там»? (Руслан и Людмила)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6) Какой литературный герой в половодье спасал зайцев? (дед Мазай)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7) Герой, подаривший свое сердце людям? (Данко).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8) Являются ли слова «подводный» и «водитель» однокоренными? (нет)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9) Сколько падежей в русском языке? (6)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10) На какой вопрос отвечает слово в родительном падеже? (кого?, чего?)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11) Напиток белого цвета, полезный и детям и взрослым? (молоко)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12) Назовите главного героя сказки «по щучьему велению»? (Емеля).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13) Сколько спряжений у глагола? (2)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14) Сколько лет рыбачил старик со старухой у синего моря? (33)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15) Назовите окончание существительных 1-го склонения? (ж. и м.р.- а, - я)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16) К какому жанру относится «Евгений Онегин»? повесть, роман, поэма.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17) Как называется отдельная комната монаха в монастыре? (келья)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18) Что, по мнению Достоевского, спасет мир? (красота)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19) Чем заканчивается день и ночь? (мягким знаком).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20)  В какой сказке девочку уводят в лес, а возвращается она богатой невестой? («Морозко»)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21) Как называются главные члены предложения? (подлежащее и сказуемое)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22) Кто напечатал 1-ю книгу на Руси ? (И. Федоров)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23) Кто изобрел русский алфавит? (Кирилл, Мефодий)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24) Не буду, не хочу, не знаю. Эти слова пишутся слитно или раздельно? (раздельно)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25) Герой какого произведения считал, что дверь – это прилагательное, потому что она приложена к своему месту? «Недоросль», «Ревизор» или «Горе от ума»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26) Какой прием используют писатели в названии произведения «Отцы и дети», «Война и мир? Аллегория, антитеза, гипербола.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27) Продолжите крылатую фразу: «А Васька слушает …» ( да ест)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28) Как называются в русском языке такие слова как: большой, огромный, гигантский? (синонимы)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29) На какие вопросы отвечают слова в Предл. падеже? (о ком?, о чем?)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30) Назовите местоимения второго лица? (ты, вы)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31) Назовите три рода литературы? (эпос, лирика, драма)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32) Как называется сильный ветер со снегом? (метель, вьюга, буран)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33) Как называется особый материал для письма, который изготавливали из тростника в древнем Египте? (папирус)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34) С каким врагом сражается Илья Муромец? с Чингисханом, со Змеем Горынычем, Соловьём- Разбойником.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35) Как звали мальчика, которого воспитали волки в джунглях? (Маугли 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36) Кто автор произведения «Дети подземелья», «Слепой музыкант» ? (Короленко)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37) Из какого произведения строки: «одеяло убежало, улетела простыня»? («Мойдодыр» Чуковский 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38) Что означает устаревшее слово «цирюльник»? (парикмахер)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39) Какой литературный прием использован Пушкиным в строках «то как зверь она завоет, то заплачет как дитя»?( сравнение)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40) Как называются слова, противоположные по смыслу? (антонимы)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42) Какое наречие пишется с двумя черточками и двумя мягкими знаками: бок о бок, чуть –чуть, точь – в- точь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43) Завершите пословицу: «За двумя зайцами погонишься …. ? ( ни одного не поймаешь)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44) Печь – это глагол или существительное? (и то и другое)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45) От какого суффикса зависит написание корней – мир - - мер-, -тир- -тер-, -бир- -бер-? (-â-)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46) Что означает выражение: «бить баклуши» и «считать ворон»? (бездельничать)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47) Сколько –н- пишется в слове серебряный? ( одно)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48) Закончите пословицу: «терпение и труд … ? ( все перетрут)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49) К какому роду относятся слова: пальто, бюро, лото? (средний род)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50) Какой овощ смогли вытянуть только 6 персонажей сказки? (репка)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2 .</w:t>
      </w:r>
      <w:r w:rsidRPr="00045BA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«Карл V, римский император говаривал, что ишпанским языком с Богом, французским с друзьями, немецким с неприятелями, итальянским с женским полом говорить прилично. Но если бы он российском языку был искусен, то, конечно, к тому присовокупил бы, что и со всеми оными говорить пристойно, ибо нашел бы в нем великолепие испанского, живость французского, крепость немецкого, нежность итальянского, сверх того богатую и сильную в изображениях краткость греческого и латинского языков». Так говорил Ломоносов.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ним трудно не согласиться. Особенно ярко эти качества проявились в произведениях У.Н.Т.  Сейчас мы проверим, как вы знаете такие жанры УНТ, как пословицы, поговорки и загадки.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1) Продолжите пословицу: (каждому участнику задается по две пословицы)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Не спеши языком, …      (торопись делом)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Одежда лучше новая, ….  (а друзья старые)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Под лежачий камень …       (вода не течет)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Волков бояться, …           (так и в лес не ходить)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Делу время, …                (а потехе час)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Дерево смотри в плодах, а ….     (человека в делах)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Человек без друзей, что …              (дерево без корней)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Маленькое дело, …    (лучше большого безделья)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Терпение и труд, ….  (всё перетрут)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Родина-мать, …         (сумей за нее постоять)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Труд человека кормит, …   (а лень портит)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Не надобен клад, …     (коли в семье лад)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2) Объясните смысл поговорки (каждый участник должен объяснить две поговорки)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Как кошка с собакой.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Съесть вместе пуд соли.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Дело в шляпе.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Набрать в рот воды.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Водить за нос.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Переливать из пустого в порожнее.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В час по чайной ложке.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Лететь на всех парусах.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Сесть в калошу.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Легок на помине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За словом в карман не полезет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Как снег на голову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3) Я буду загадывать загадки, а вы их разгадываете (за каждую загадку начисляется один балл)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Отвечает тот, кто первый поднимает руку.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Бредут вразвалку по тропинке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К воде подушки и перинки.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Они пловцы прекрасные,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На лапках – ласты красные. (гуси)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Говорит она беззвучно,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А понятно и не скучно,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Ты беседуй чаще с ней-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Станешь во 100 раз умней. (книга)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Отгадайте-ка, ребятки,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Что за цифра – акробатка?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Если на голову станет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Ровно на три меньше станет. (девять)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Тридцать три родных сестрицы –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Писаных красавицы,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одной живут странице,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Вид ее - как запятая,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Хвост крючком, и не секрет: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Любит всех она лентяев,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А ее лентяи – нет. (двойка)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Две сестрицы друг за другом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Пробегают круг за кругом.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Коротышка – только раз,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Та, что выше, - каждый час (стрелки часов)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Всех кормит, а сама не ест. (ложка)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Кто носит шляпу на ноге ?(гриб)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Ушком не слышит, носиком не дышит,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Где побывает – хвост потеряет (иголка с ниткой)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А повсюду славятся! ( буквы)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Жюри подводит итоги. 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3 .</w:t>
      </w:r>
      <w:r w:rsidRPr="00045BA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Поймал как – то тигр лису, она хитрая, повертела пушистым хвостом, морду кверху подняла: - Не посмеешь меня съесть! Я послана сюда быть властелином леса. Тигр поглядел на лису и не поверил.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- Не веришь мне? Так пойдем со мною в лес. Посмотришь, как звери меня боятся. Согласился тигр. Лиса важно шагала впереди, а тигр следом. Что тут поднялось! Все звери и птицы, увидев тигра, бросились в чащу, поглубже забрались в норы.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– Ну, теперь ты убедился? Кто меня не боится?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– Да, ты действительно могущественна, - ответил тигр.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Эта сказка была сложена две с лишним тысячи лет назад. Но и сейчас существует фразеологизм «хитер как лиса».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Фразеологизмы имеют переносное значение. А теперь давайте посмотрим, что можно представить себе, если понимать фразеологизм в буквальном смысле.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Просмотр слайдов: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Выйти из себя - разозлиться. Два сапога пара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Тянуть кота за хвост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Водить за нос. Море по колено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Сесть в калошу. Щеки горят.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А знаете ли вы фразеологизмы? Сейчас проверим.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Объяснить  значение фразеологизмов.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1.в час по чайной ложке (мало)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2.кривить душой (лгать)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3.себе на уме (хитрить)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4.кожа да кости( худой)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5.раз, два и обчелся (мало)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6. вставлять палки в колеса (мешать)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7.заячья душа (трус)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8.в двух словах ( коротко)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9.куры не клюют (много)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10.зарубить на носу (запомнить)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11.ушки на макушке (внимательно)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12.язык проглотить (молчать)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13.повесить голову (печалиться)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14. клевать носом (дремать)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15.рукой подать (близко)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16.гонять лодыря (бездельничать)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17.во все лопатки (быстро)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18.мастер на все руки (умелец)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19. витать в облаках (мечтать)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20. водить за нос (обманывать)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21. играть первую скрипку(быть главным)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22. идти в ногу (действовать согласованно)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23. стреляный воробей(опытный чел.)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24. бросать слова на ветер( говорить зря)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25. делать из мухи слона(преувеличивать)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26. говорить сквозь зубы (неохотно)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27. избушка на курьих ножках(старое что-то)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28. одна нога здесь, другая там (быстро)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29. спустя рукава (плохо)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30. засучив рукава (хорошо)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Жюри подводит итоги. 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4 .</w:t>
      </w:r>
      <w:r w:rsidRPr="00045BA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подобрать как можно больше синонимов: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идти (шагать, ползти, топать);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трусливый (боязливый, несмелый, пугливый);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говорить (сказать, повторить, молвить, добавить, воскликнуть, заявить);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красивый (симпатичный, обаятельный, привлекательный);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жилище (дом, хата, общежитие);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смеяться (хохотать, ржать, улыбаться).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 Слова из молодежной лексики вы должны заменить обычными словами – синонимами.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«прикинь» -  (представь);  «ништяк» - (хорошо, здорово);  «хавчик» - (еда); « супер, клево» - (прекрасно, великолепно); «слизать » - (списать ); «базар» - (разговор); «прикид» - (одежда) тащусь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Жюри подводит итоги. 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045B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5BA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Конкурс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>Вариант 1.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>Портфель, средства, статуя, христианин, жалюзи, крапива, щавель, звонят, понял, поняла, положила, спала, ждала, ремень, черпать, (он) сорит, сосредоточение, бронированный, одновременно, включен, включена, поняв, баловать, афера, свекла.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>Вариант 2.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sz w:val="28"/>
          <w:szCs w:val="28"/>
        </w:rPr>
        <w:t>Партер, некролог, фарфор, колосс, добела, торты, поминки, цемент, завидный, коклюш, созыв, камбала, красивее. Надолго, мельком, каракуль, чопорный, шарфом, аристократия, заем, столяр, документы, комбайнер, звала, каталог.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6 .</w:t>
      </w:r>
      <w:r w:rsidRPr="00045BA7">
        <w:rPr>
          <w:rFonts w:ascii="Calibri" w:eastAsia="Calibri" w:hAnsi="Calibri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045BA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«Дополни пословицу»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правильные ответы вы будете получать жетоны, и затем мы выявим лучшего знатока русского языка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Вспомните пословицы по началу фразы и продолжите их: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Век живи - …(век учись).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Крепкую дружбу топором …(не разрубишь).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 труда … (не вытащишь и рыбку из пруда).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Землю солнце красит , а человека - …(труд).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Нет друга – ищи, … (а нашёл береги).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Человек без Родины, … (что соловей без песни).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Поспешишь … (людей насмешишь).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Язык мой - …(враг мой).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Семеро одного … (не ждут).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Хочешь есть калачи …(не сиди на печи).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Делу время … (потехе час).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7. Конкурс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на внимание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Если я называю имя существительное в ед. ч. Вы хлопаете в ладоши, если во мн.ч. – поднимаете руки вверх и трясёте пальцами. (Тетрадь, карандаши, ведро, дети, пальто, человек, тигры и т.д.)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теперь я называю слово в ед. числе, а вы должны назвать его во мн.ч.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Цветок - … ,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железо - … ,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хлопок - … ,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глаз - … ,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озеро - … ,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дом - … ,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зверь - … ,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молодёжь - … .</w:t>
      </w: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45BA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8. Конкурс</w:t>
      </w:r>
      <w:r w:rsidRPr="00045BA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«Весёлые вопросы»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Сколько гласных в корне слов: семья, сорока? (2,3)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Сколько горошин может войти в стакан? (Они не могут ходить)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Может ли страус назвать себя птицей? (Нет, он не умеет разговаривать)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Каким гребнем не расчешешь голову? (Петушиным)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Что самое первое мы делаем утром? (Просыпаемся)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Когда лошадь покупают, какая она бывает? (Мокрая)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Какой рукой лучше размешивать чай? (Чай лучше размешивать ложкой)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Что произошло 31 февраля? (31 февраля не бывает)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За чем во рту язык? ( За зубами)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Почему шапку покупают? (Потому что бесплатно не дают)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Назовите имя первой женщины-лётчика? (Баба-Яга)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Без чего хлеб не испечёшь? (Без корки)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 кого есть шляпа без головы, а нога без сапог? (У гриба)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Чем заканчивается день и ночь? (Мягким знаком)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Что у Бориса впереди, а у Глеба сзади? (Буква б)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i/>
          <w:iCs/>
          <w:color w:val="666666"/>
          <w:sz w:val="28"/>
          <w:szCs w:val="28"/>
          <w:shd w:val="clear" w:color="auto" w:fill="FFFFFF"/>
        </w:rPr>
      </w:pPr>
      <w:r w:rsidRPr="00045BA7">
        <w:rPr>
          <w:rFonts w:ascii="Calibri" w:eastAsia="Calibri" w:hAnsi="Calibri" w:cs="Times New Roman"/>
          <w:color w:val="000000"/>
          <w:sz w:val="27"/>
          <w:szCs w:val="27"/>
          <w:shd w:val="clear" w:color="auto" w:fill="FFFFFF"/>
        </w:rPr>
        <w:t>наете ли вы, что в 17 веке по Соборному уложению царя Алексея Михайловича за матерные слова, произнесённые публично, полагалась смертная казнь? Мы не властны над речью других, но изменить собственную речь мы можем.</w:t>
      </w:r>
      <w:r w:rsidRPr="00045BA7">
        <w:rPr>
          <w:rFonts w:ascii="Calibri" w:eastAsia="Calibri" w:hAnsi="Calibri" w:cs="Times New Roman"/>
          <w:color w:val="000000"/>
          <w:sz w:val="27"/>
          <w:szCs w:val="27"/>
        </w:rPr>
        <w:br/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 нужно делать чтобы наша речь была грамотной, вежливой?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Заповеди речевого этикета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1.Всегда знай, с какой целью и зачем говоришь.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Помни, что вежливость- основа речевого поведения.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Уважай собеседника, не перебивай его.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Если твой собеседник допускает речевые погрешности, старайся очень тактично помочь ему от них избавиться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Говори просто, четко, понятно.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 Не думай, что, употребляя грубые слова, ты кажешься взрослее.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Употребляй только те слова, значение которых для тебя совершенно понятно.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Талантливый педагог В. А. Сухомлинский писал: «Слово – тончайшее прикосновение к сердцу; оно может стать и нежным, благоуханным цветком, и острым ножом, ковырнувшим нежную ткань души, и раскаленным железом, и комьями грязи... Мудрое и доброе слово доставляет радость, глупое и злое, необдуманное и бестактное – приносит беду, словом можно убить и оживить, ранить и излечить, … сотворить улыбку – и вызвать слезы, породить веру в человека - и заронить недоверие».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Действительно, слово – это великая сила. Учитесь, каждый день правильно обращаться со словом, если не хотите остаться слабым звеном в цепи великих государственных свершений.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BA7">
        <w:rPr>
          <w:rFonts w:ascii="Times New Roman" w:eastAsia="Calibri" w:hAnsi="Times New Roman" w:cs="Times New Roman"/>
          <w:sz w:val="28"/>
          <w:szCs w:val="28"/>
          <w:lang w:eastAsia="ru-RU"/>
        </w:rPr>
        <w:t>Жюри подводит итоги. Объявляет победителя.</w:t>
      </w: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045BA7" w:rsidRPr="00045BA7" w:rsidRDefault="00045BA7" w:rsidP="00045B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Сегодня, у нас с вами состоялась очень важная встреча. Мы пришли к выводу, что надо бороться за чистоту родного языка.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быть достойным гражданином своей страны, нужно сохранять её культуру и традиции, необходимо в совершенстве владеть родным словом.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Будем беречь и любить наше русское слово, ведь с него начинается Родина.</w:t>
      </w:r>
      <w:r w:rsidRPr="00045BA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B802A0" w:rsidRDefault="00B802A0">
      <w:bookmarkStart w:id="0" w:name="_GoBack"/>
      <w:bookmarkEnd w:id="0"/>
    </w:p>
    <w:sectPr w:rsidR="00B802A0" w:rsidSect="00274698">
      <w:pgSz w:w="11906" w:h="16838"/>
      <w:pgMar w:top="737" w:right="85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89"/>
    <w:rsid w:val="00045BA7"/>
    <w:rsid w:val="000D4389"/>
    <w:rsid w:val="00B8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2415</Words>
  <Characters>13766</Characters>
  <Application>Microsoft Office Word</Application>
  <DocSecurity>0</DocSecurity>
  <Lines>114</Lines>
  <Paragraphs>32</Paragraphs>
  <ScaleCrop>false</ScaleCrop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2015-06-09T08:48:00Z</dcterms:created>
  <dcterms:modified xsi:type="dcterms:W3CDTF">2015-06-09T08:48:00Z</dcterms:modified>
</cp:coreProperties>
</file>