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AF" w:rsidRDefault="00A30BAF" w:rsidP="00A30BAF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7A12E7" w:rsidRPr="00A30BAF" w:rsidRDefault="007A12E7" w:rsidP="007A12E7">
      <w:pPr>
        <w:spacing w:after="0" w:line="200" w:lineRule="atLeast"/>
        <w:rPr>
          <w:rFonts w:ascii="SchoolBookC-Bold" w:eastAsia="SchoolBookC-Bold" w:hAnsi="SchoolBookC-Bold" w:cs="SchoolBookC-Bold"/>
          <w:b/>
          <w:bCs/>
          <w:sz w:val="26"/>
          <w:szCs w:val="26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Водолажская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Владимировна, учитель начальных классов. ГБОУ</w:t>
      </w:r>
      <w:r w:rsidR="00A01BF7">
        <w:rPr>
          <w:rFonts w:ascii="Times New Roman" w:hAnsi="Times New Roman" w:cs="Times New Roman"/>
          <w:b/>
          <w:sz w:val="28"/>
          <w:szCs w:val="28"/>
        </w:rPr>
        <w:t xml:space="preserve"> СОШ№145</w:t>
      </w:r>
      <w:bookmarkStart w:id="0" w:name="_GoBack"/>
      <w:bookmarkEnd w:id="0"/>
    </w:p>
    <w:p w:rsidR="00A30BAF" w:rsidRDefault="00A30BAF" w:rsidP="00A30B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7.</w:t>
      </w:r>
    </w:p>
    <w:p w:rsidR="00A30BAF" w:rsidRDefault="00A30BAF" w:rsidP="00A30BAF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Повторение орфографии</w:t>
      </w:r>
      <w:r w:rsidR="007A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12E7" w:rsidRDefault="007A12E7" w:rsidP="00A30BAF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Русский язык. </w:t>
      </w:r>
      <w:proofErr w:type="spellStart"/>
      <w:r w:rsidRPr="007A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Бунеев</w:t>
      </w:r>
      <w:proofErr w:type="spellEnd"/>
      <w:r w:rsidRPr="007A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Р.Н., </w:t>
      </w:r>
      <w:proofErr w:type="spellStart"/>
      <w:r w:rsidRPr="007A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Бунеева</w:t>
      </w:r>
      <w:proofErr w:type="spellEnd"/>
      <w:r w:rsidRPr="007A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Е.В., Пронина О.В.</w:t>
      </w:r>
    </w:p>
    <w:p w:rsidR="007A12E7" w:rsidRPr="007A12E7" w:rsidRDefault="007A12E7" w:rsidP="00A30BAF">
      <w:pPr>
        <w:autoSpaceDE w:val="0"/>
        <w:spacing w:after="0" w:line="200" w:lineRule="atLeast"/>
        <w:jc w:val="both"/>
        <w:rPr>
          <w:rFonts w:ascii="SchoolBookC-Bold" w:eastAsia="Times New Roman" w:hAnsi="SchoolBookC-Bold" w:cs="SchoolBookC-Bold"/>
          <w:bCs/>
          <w:sz w:val="24"/>
          <w:szCs w:val="24"/>
          <w:lang w:eastAsia="ru-RU"/>
        </w:rPr>
      </w:pPr>
      <w:r w:rsidRPr="007A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для 4-го класса в 2-х ч. Часть 1.-Изд.5-е. </w:t>
      </w:r>
      <w:proofErr w:type="spellStart"/>
      <w:r w:rsidRPr="007A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7A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.-М.: </w:t>
      </w:r>
      <w:proofErr w:type="spellStart"/>
      <w:r w:rsidRPr="007A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Баласс</w:t>
      </w:r>
      <w:proofErr w:type="spellEnd"/>
      <w:r w:rsidRPr="007A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Издательство Школьный дом, -2012.-160 с: ил.</w:t>
      </w: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E7"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 w:rsidR="007A12E7" w:rsidRPr="007A12E7">
        <w:rPr>
          <w:rFonts w:ascii="Times New Roman" w:eastAsia="SchoolBookC" w:hAnsi="Times New Roman" w:cs="Times New Roman"/>
          <w:b/>
          <w:iCs/>
          <w:sz w:val="28"/>
          <w:szCs w:val="28"/>
        </w:rPr>
        <w:t>Цель</w:t>
      </w:r>
      <w:r w:rsidR="007A12E7">
        <w:rPr>
          <w:rFonts w:ascii="Times New Roman" w:eastAsia="SchoolBookC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сведений об орфографии как разделе языка и его основной единице – орфограмме, развитие умений находить орфограммы-буквы гласных после букв шипящих по характерным признакам;</w:t>
      </w: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12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урок повторения, углубления и обобщение изученного, развития умений.</w:t>
      </w: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12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проблемно-диалогическая</w:t>
      </w:r>
      <w:r w:rsidR="007A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технология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технология оценивания</w:t>
      </w:r>
      <w:r w:rsidR="007A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учебных успехов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30BAF" w:rsidRDefault="007A12E7" w:rsidP="007A12E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12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работы учащихся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фронтальная, работа в парах, индивидуальная</w:t>
      </w:r>
    </w:p>
    <w:p w:rsidR="00A30BAF" w:rsidRPr="007A12E7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12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Технологическая карта урока</w:t>
      </w:r>
    </w:p>
    <w:p w:rsidR="00BB4CAB" w:rsidRDefault="00BB4CAB" w:rsidP="00A30BA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6"/>
        <w:gridCol w:w="5196"/>
        <w:gridCol w:w="3283"/>
        <w:gridCol w:w="3871"/>
      </w:tblGrid>
      <w:tr w:rsidR="00BB4CAB" w:rsidTr="00BB4CAB">
        <w:tc>
          <w:tcPr>
            <w:tcW w:w="2410" w:type="dxa"/>
          </w:tcPr>
          <w:p w:rsidR="00A30BAF" w:rsidRPr="00A30BAF" w:rsidRDefault="00A30BAF" w:rsidP="00A30BA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30B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088" w:type="dxa"/>
          </w:tcPr>
          <w:p w:rsidR="00A30BAF" w:rsidRPr="00A30BAF" w:rsidRDefault="00A30BAF" w:rsidP="00A30B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30B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816" w:type="dxa"/>
          </w:tcPr>
          <w:p w:rsidR="00A30BAF" w:rsidRPr="00A30BAF" w:rsidRDefault="00A30BAF" w:rsidP="00A30B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30B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4472" w:type="dxa"/>
          </w:tcPr>
          <w:p w:rsidR="00A30BAF" w:rsidRDefault="00A30BAF" w:rsidP="00A30B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BB4CAB" w:rsidTr="00BB4CAB">
        <w:tc>
          <w:tcPr>
            <w:tcW w:w="2410" w:type="dxa"/>
          </w:tcPr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30BAF" w:rsidRPr="00BB4CAB" w:rsidRDefault="00A30BAF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4C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4088" w:type="dxa"/>
          </w:tcPr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30BAF" w:rsidRPr="00BB4CAB" w:rsidRDefault="00A30BAF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4C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Приветств</w:t>
            </w:r>
            <w:r w:rsidR="00BB4CAB" w:rsidRPr="00BB4C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ует</w:t>
            </w:r>
            <w:r w:rsidRPr="00BB4C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3816" w:type="dxa"/>
          </w:tcPr>
          <w:p w:rsidR="00A30BAF" w:rsidRPr="00BB4CAB" w:rsidRDefault="00A30BAF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4C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Настраиваются на работу.</w:t>
            </w:r>
          </w:p>
          <w:p w:rsidR="00A30BAF" w:rsidRPr="00BB4CAB" w:rsidRDefault="00A30BAF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4C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Вспоминают правила работы на уроке (в парах, в группах)</w:t>
            </w:r>
          </w:p>
          <w:p w:rsidR="00A30BAF" w:rsidRPr="00BB4CAB" w:rsidRDefault="00A30BAF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</w:tcPr>
          <w:p w:rsidR="00BB4CAB" w:rsidRP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BB4CAB">
              <w:rPr>
                <w:rStyle w:val="a4"/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  <w:t>Коммуникативные</w:t>
            </w:r>
          </w:p>
          <w:p w:rsidR="00A30BAF" w:rsidRP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4CAB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Строить речевое высказывание в </w:t>
            </w:r>
            <w:r w:rsidRPr="00BB4CAB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соответствии с поставленными задачами.</w:t>
            </w:r>
          </w:p>
        </w:tc>
      </w:tr>
      <w:tr w:rsidR="00BB4CAB" w:rsidTr="00BB4CAB">
        <w:tc>
          <w:tcPr>
            <w:tcW w:w="2410" w:type="dxa"/>
          </w:tcPr>
          <w:p w:rsidR="00A30BAF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Актуализация</w:t>
            </w: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(языковая разминка)</w:t>
            </w:r>
          </w:p>
        </w:tc>
        <w:tc>
          <w:tcPr>
            <w:tcW w:w="4088" w:type="dxa"/>
          </w:tcPr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предложение. Обозначьте орфограммы.</w:t>
            </w: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Орлан-</w:t>
            </w:r>
            <w:proofErr w:type="spellStart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бел_хвост</w:t>
            </w:r>
            <w:proofErr w:type="spellEnd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улетел на юг, </w:t>
            </w:r>
            <w:proofErr w:type="spellStart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ж_рные</w:t>
            </w:r>
            <w:proofErr w:type="spellEnd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др</w:t>
            </w:r>
            <w:proofErr w:type="gramEnd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_зды</w:t>
            </w:r>
            <w:proofErr w:type="spellEnd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собралис</w:t>
            </w:r>
            <w:proofErr w:type="spellEnd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_ в стаи, </w:t>
            </w:r>
            <w:proofErr w:type="spellStart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м_дведи</w:t>
            </w:r>
            <w:proofErr w:type="spellEnd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роют берлоги повыше в </w:t>
            </w:r>
            <w:proofErr w:type="spellStart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г_рах</w:t>
            </w:r>
            <w:proofErr w:type="spellEnd"/>
            <w:r w:rsidRPr="00BB4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BB4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Снегирёв)</w:t>
            </w:r>
            <w:r w:rsidR="007A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(работа в парах)</w:t>
            </w: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Какие виды орфограмм встречаются в словах?</w:t>
            </w: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2.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синтаксический разбор этого предложения.</w:t>
            </w:r>
          </w:p>
          <w:p w:rsidR="00A30BAF" w:rsidRDefault="00A30BAF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</w:tcPr>
          <w:p w:rsidR="00A30BAF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Записывают орфограммы. Вспоминают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раннее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изученные орфограммы.</w:t>
            </w: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Выполняют синтаксический разбор предложения.</w:t>
            </w:r>
          </w:p>
        </w:tc>
        <w:tc>
          <w:tcPr>
            <w:tcW w:w="4472" w:type="dxa"/>
          </w:tcPr>
          <w:p w:rsidR="00BB4CAB" w:rsidRDefault="00BB4CAB" w:rsidP="00BB4CAB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BB4CAB" w:rsidRDefault="00BB4CAB" w:rsidP="00BB4CAB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BB4CAB" w:rsidRDefault="00BB4CAB" w:rsidP="00BB4CAB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2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A30BAF" w:rsidRDefault="00A30BAF" w:rsidP="00A30B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B4CAB" w:rsidTr="00BB4CAB">
        <w:tc>
          <w:tcPr>
            <w:tcW w:w="2410" w:type="dxa"/>
          </w:tcPr>
          <w:p w:rsidR="00BB4CAB" w:rsidRPr="00BB4CAB" w:rsidRDefault="00BB4CAB" w:rsidP="00BB4C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Устный опрос</w:t>
            </w:r>
          </w:p>
          <w:p w:rsidR="00A30BAF" w:rsidRDefault="00A30BAF" w:rsidP="00A30B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88" w:type="dxa"/>
          </w:tcPr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изучает фонетика?</w:t>
            </w: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называется наука о письме?</w:t>
            </w: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Сколько звуков в русском языке?</w:t>
            </w: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Сколько букв?</w:t>
            </w:r>
          </w:p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Прочитайте транскрипцию и запишите слова: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EA69CF" wp14:editId="15EA0218">
                  <wp:extent cx="98107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5F08AB" wp14:editId="51DC5991">
                  <wp:extent cx="990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BAF" w:rsidRDefault="00A30BAF" w:rsidP="00A30B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</w:tcPr>
          <w:p w:rsidR="00BB4CAB" w:rsidRDefault="00BB4CAB" w:rsidP="00BB4C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Ученики записывают ответы на вопросы.</w:t>
            </w:r>
          </w:p>
          <w:p w:rsidR="00A30BAF" w:rsidRDefault="00A30BAF" w:rsidP="00A30B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</w:tcPr>
          <w:p w:rsidR="00A30BAF" w:rsidRDefault="00A30BAF" w:rsidP="00A30B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B4CAB" w:rsidTr="00BB4CAB">
        <w:tc>
          <w:tcPr>
            <w:tcW w:w="2410" w:type="dxa"/>
          </w:tcPr>
          <w:p w:rsidR="00A30BAF" w:rsidRPr="00490874" w:rsidRDefault="00490874" w:rsidP="00A30B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Формулирование темы урока</w:t>
            </w:r>
          </w:p>
        </w:tc>
        <w:tc>
          <w:tcPr>
            <w:tcW w:w="4088" w:type="dxa"/>
          </w:tcPr>
          <w:p w:rsidR="00A30BAF" w:rsidRDefault="00490874" w:rsidP="00490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Угадайте слово – название темы урока. Первая часть этого слова та же, что и в слове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орфограмма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вторая часть слова в переводе с греческого означает «пишу». О чём пойдёт речь на уроке?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же это за наука, чем она занимается?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Предположения учеников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816" w:type="dxa"/>
          </w:tcPr>
          <w:p w:rsidR="00A30BAF" w:rsidRDefault="00490874" w:rsidP="0049087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Высказывают свои предположения</w:t>
            </w:r>
          </w:p>
        </w:tc>
        <w:tc>
          <w:tcPr>
            <w:tcW w:w="4472" w:type="dxa"/>
          </w:tcPr>
          <w:p w:rsidR="00490874" w:rsidRDefault="00490874" w:rsidP="00490874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Познавательные УУД</w:t>
            </w:r>
          </w:p>
          <w:p w:rsidR="00490874" w:rsidRDefault="00490874" w:rsidP="00490874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490874" w:rsidRDefault="00490874" w:rsidP="00490874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Регулятивные УУД</w:t>
            </w:r>
          </w:p>
          <w:p w:rsidR="00490874" w:rsidRPr="00490874" w:rsidRDefault="00490874" w:rsidP="00490874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9645DC" w:rsidRDefault="009645DC" w:rsidP="009645D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Личностные результаты</w:t>
            </w:r>
          </w:p>
          <w:p w:rsidR="009645DC" w:rsidRPr="009645DC" w:rsidRDefault="009645DC" w:rsidP="009645D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9645DC" w:rsidRDefault="009645DC" w:rsidP="009645DC">
            <w:pPr>
              <w:pStyle w:val="a3"/>
              <w:shd w:val="clear" w:color="auto" w:fill="FFFFFF"/>
              <w:snapToGrid w:val="0"/>
              <w:spacing w:before="0" w:after="0" w:line="263" w:lineRule="atLeast"/>
            </w:pPr>
          </w:p>
          <w:p w:rsidR="00A30BAF" w:rsidRDefault="00A30BAF" w:rsidP="009645D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B4CAB" w:rsidTr="00AB1D63">
        <w:trPr>
          <w:trHeight w:val="1695"/>
        </w:trPr>
        <w:tc>
          <w:tcPr>
            <w:tcW w:w="2410" w:type="dxa"/>
          </w:tcPr>
          <w:p w:rsidR="00A30BAF" w:rsidRPr="00490874" w:rsidRDefault="00490874" w:rsidP="00A30B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9087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Развитие умений</w:t>
            </w:r>
          </w:p>
        </w:tc>
        <w:tc>
          <w:tcPr>
            <w:tcW w:w="4088" w:type="dxa"/>
          </w:tcPr>
          <w:p w:rsidR="00A30BAF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Откройте учебники на с.22, окиньте взглядом странички учебника. Обратите внимание на правило в голубой рамке. Прочитайте его.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каких греческих слов образовалось слово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орфография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Важны ли для нас единые, общие для всех правила написания слов? Почему?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 вы думаете, с какой наукой о языке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орфография тесно связана? 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ыполняется на доске под руководством учителя.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Образец записи: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Что, конец, лужки, местный, 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Дополнительные вопросы и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Подчеркните написания, которые не соответствуют произношению.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вы подчеркнули? (Орфограммы.)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Какие надо знать правила, чтобы правильно выбрать буквы для написания этих слов?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Упр. 20 выполняется устно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Орфограмма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это такое место в слове, где есть выбор буквы для обозначения звука. Это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которое нельзя определить на слух, оно нуждается в проверке, правиле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Где встречаются орфограммы?– Какие виды орфограмм вы знаете? (Орфограммы-буквы гласных, буквы согласных, буквы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="00D123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Упр. 21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Звуки </w:t>
            </w:r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[ч'], [ш], [щ']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мягкие согласные </w:t>
            </w:r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'], [л'], [т']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указывают на то, что в словах есть орфограммы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EEEF30" wp14:editId="295ACF38">
                  <wp:extent cx="3162300" cy="10763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Вывод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Наличие в словах шипящих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звуков </w:t>
            </w:r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[ж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], [ш], [ч'], [щ']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мягких согласных звуков в конце и в середине слова – признаки орфограмм. В слове может быть несколько орфограмм.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Упр. 22 </w:t>
            </w:r>
          </w:p>
          <w:p w:rsidR="00117E68" w:rsidRDefault="00117E68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Упр. 23 – ознакомительное чтение из истории шипящих и </w:t>
            </w:r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[ц]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Какой согласный звук мы слышим в сочетаниях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, 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(Твёрдый.)</w:t>
            </w:r>
          </w:p>
          <w:p w:rsidR="00D123C9" w:rsidRPr="00AB1D63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Почему же мы пишем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816" w:type="dxa"/>
          </w:tcPr>
          <w:p w:rsidR="00A30BAF" w:rsidRDefault="00A30BAF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Читают правило.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от каких греческих слов образовалось слово орфография.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Проверяют свои предположения,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прочитав текст упр. 16 в «Дидактическом материале».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Ученики отвечают на вопросы в задании (до текста).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Подчеркивают написания, которые не соответствуют произношению. Определяют правила, которые необходимо знать, чтобы не допускать ошибки при письме</w:t>
            </w: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17E68" w:rsidRDefault="00117E68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Находят орфограммы в словах по характерным признакам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1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яют</w:t>
            </w:r>
            <w:r w:rsidRPr="00D1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заданию, можно по рядам (каждый </w:t>
            </w:r>
            <w:r w:rsidRPr="00D1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ряд записывает по одному предложению, подчёркивает вначале орфограмму с признаком-буквой шипящего, затем другие орфограммы).</w:t>
            </w:r>
          </w:p>
          <w:p w:rsidR="00D123C9" w:rsidRDefault="00D123C9" w:rsidP="00D123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3C9" w:rsidRDefault="00D123C9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B1D63" w:rsidRDefault="00D123C9" w:rsidP="00AB1D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Ученики по вариантам выполняют фонетический разбор слов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 xml:space="preserve">ширь </w:t>
            </w:r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шыр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']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 xml:space="preserve">ложь </w:t>
            </w:r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– [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лош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]</w:t>
            </w:r>
            <w:r w:rsidR="00AB1D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B1D63" w:rsidRDefault="00AB1D63" w:rsidP="00AB1D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Делают анализ по схеме:</w:t>
            </w:r>
          </w:p>
          <w:p w:rsidR="00AB1D63" w:rsidRPr="007A12E7" w:rsidRDefault="00AB1D63" w:rsidP="00AB1D63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E7">
              <w:rPr>
                <w:rFonts w:ascii="Times New Roman" w:hAnsi="Times New Roman" w:cs="Times New Roman"/>
                <w:sz w:val="24"/>
                <w:szCs w:val="24"/>
              </w:rPr>
              <w:t>– Удалось тебе выполнить задание?</w:t>
            </w:r>
            <w:r w:rsidRPr="007A12E7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  <w:p w:rsidR="00AB1D63" w:rsidRPr="007A12E7" w:rsidRDefault="00AB1D63" w:rsidP="00AB1D63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E7">
              <w:rPr>
                <w:rFonts w:ascii="Times New Roman" w:hAnsi="Times New Roman" w:cs="Times New Roman"/>
                <w:sz w:val="24"/>
                <w:szCs w:val="24"/>
              </w:rPr>
              <w:t>– Ты сделал всё правильно или были недочёты?</w:t>
            </w:r>
            <w:r w:rsidRPr="007A12E7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  <w:p w:rsidR="00AB1D63" w:rsidRPr="007A12E7" w:rsidRDefault="00AB1D63" w:rsidP="00AB1D63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E7">
              <w:rPr>
                <w:rFonts w:ascii="Times New Roman" w:hAnsi="Times New Roman" w:cs="Times New Roman"/>
                <w:sz w:val="24"/>
                <w:szCs w:val="24"/>
              </w:rPr>
              <w:t>– Ты составил всё сам или с чьей-то помощью?</w:t>
            </w:r>
            <w:r w:rsidRPr="007A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63" w:rsidRPr="007A12E7" w:rsidRDefault="00AB1D63" w:rsidP="00AB1D63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E7">
              <w:rPr>
                <w:rFonts w:ascii="Times New Roman" w:hAnsi="Times New Roman" w:cs="Times New Roman"/>
                <w:sz w:val="24"/>
                <w:szCs w:val="24"/>
              </w:rPr>
              <w:t>– Какой был уровень задания?</w:t>
            </w:r>
          </w:p>
          <w:p w:rsidR="00AB1D63" w:rsidRPr="007A12E7" w:rsidRDefault="00AB1D63" w:rsidP="00AB1D63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sz w:val="24"/>
                <w:szCs w:val="24"/>
              </w:rPr>
            </w:pPr>
            <w:r w:rsidRPr="007A12E7">
              <w:rPr>
                <w:rFonts w:ascii="Times New Roman" w:hAnsi="Times New Roman" w:cs="Times New Roman"/>
                <w:sz w:val="24"/>
                <w:szCs w:val="24"/>
              </w:rPr>
              <w:t>– Какую отметку ты бы себе поставил?</w:t>
            </w:r>
          </w:p>
          <w:p w:rsidR="00AB1D63" w:rsidRPr="00AB1D63" w:rsidRDefault="00AB1D63" w:rsidP="00AB1D63">
            <w:pPr>
              <w:tabs>
                <w:tab w:val="left" w:pos="5265"/>
              </w:tabs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</w:tcPr>
          <w:p w:rsidR="00D123C9" w:rsidRDefault="00D123C9" w:rsidP="00D123C9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D123C9" w:rsidRDefault="00D123C9" w:rsidP="00D123C9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D123C9" w:rsidRDefault="00D123C9" w:rsidP="00D123C9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2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D123C9" w:rsidRDefault="00D123C9" w:rsidP="00D123C9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3</w:t>
            </w:r>
            <w:r>
              <w:rPr>
                <w:rStyle w:val="a4"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D123C9" w:rsidRDefault="00D123C9" w:rsidP="00D123C9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4</w:t>
            </w:r>
            <w:r>
              <w:rPr>
                <w:rStyle w:val="a4"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D123C9" w:rsidRDefault="00D123C9" w:rsidP="00D123C9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Коммуникативные УУД</w:t>
            </w:r>
          </w:p>
          <w:p w:rsidR="00D123C9" w:rsidRDefault="00D123C9" w:rsidP="00D123C9">
            <w:pPr>
              <w:pStyle w:val="a3"/>
              <w:shd w:val="clear" w:color="auto" w:fill="FFFFFF"/>
              <w:spacing w:before="0" w:after="0" w:line="263" w:lineRule="atLeast"/>
            </w:pPr>
            <w:r>
              <w:rPr>
                <w:rStyle w:val="a4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4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A30BAF" w:rsidRDefault="00A30BAF" w:rsidP="00D123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B1D63" w:rsidTr="00AB1D63">
        <w:trPr>
          <w:trHeight w:val="221"/>
        </w:trPr>
        <w:tc>
          <w:tcPr>
            <w:tcW w:w="2410" w:type="dxa"/>
          </w:tcPr>
          <w:p w:rsidR="00AB1D63" w:rsidRPr="00490874" w:rsidRDefault="00AB1D63" w:rsidP="00A30B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Итог урока</w:t>
            </w:r>
          </w:p>
        </w:tc>
        <w:tc>
          <w:tcPr>
            <w:tcW w:w="4088" w:type="dxa"/>
          </w:tcPr>
          <w:p w:rsidR="00AB1D63" w:rsidRDefault="00AB1D63" w:rsidP="00AB1D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Закончите предложения:</w:t>
            </w:r>
          </w:p>
          <w:p w:rsidR="00AB1D63" w:rsidRDefault="00AB1D63" w:rsidP="00AB1D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Орфография – это …</w:t>
            </w:r>
          </w:p>
          <w:p w:rsidR="00AB1D63" w:rsidRDefault="00AB1D63" w:rsidP="00AB1D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>Орфограмма – это …</w:t>
            </w:r>
          </w:p>
          <w:p w:rsidR="00AB1D63" w:rsidRDefault="00AB1D63" w:rsidP="00AB1D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SchoolBookC" w:eastAsia="Times New Roman" w:hAnsi="SchoolBookC" w:cs="SchoolBookC"/>
                <w:i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 xml:space="preserve">Признак, по которому можно найти 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lastRenderedPageBreak/>
              <w:t xml:space="preserve">слове орфограммы – 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80"/>
                <w:sz w:val="28"/>
                <w:szCs w:val="28"/>
                <w:lang w:eastAsia="ru-RU"/>
              </w:rPr>
              <w:t>и, у, а</w:t>
            </w:r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  <w:t xml:space="preserve">после букв шипящих, – это наличие в слове </w:t>
            </w:r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…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 xml:space="preserve">шипящих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80"/>
                <w:sz w:val="28"/>
                <w:szCs w:val="28"/>
                <w:lang w:eastAsia="ru-RU"/>
              </w:rPr>
              <w:t>[ж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80"/>
                <w:sz w:val="28"/>
                <w:szCs w:val="28"/>
                <w:lang w:eastAsia="ru-RU"/>
              </w:rPr>
              <w:t>],</w:t>
            </w:r>
            <w:r w:rsidRPr="00A30BAF">
              <w:rPr>
                <w:rFonts w:ascii="Times New Roman" w:eastAsia="Times New Roman" w:hAnsi="Times New Roman" w:cs="Times New Roman"/>
                <w:b/>
                <w:i/>
                <w:iCs/>
                <w:color w:val="00008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80"/>
                <w:sz w:val="28"/>
                <w:szCs w:val="28"/>
                <w:lang w:eastAsia="ru-RU"/>
              </w:rPr>
              <w:t>[ш’], [ч’], [щ]</w:t>
            </w:r>
            <w:r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  <w:t>)</w:t>
            </w:r>
            <w:r>
              <w:rPr>
                <w:rFonts w:ascii="SchoolBookC" w:eastAsia="Times New Roman" w:hAnsi="SchoolBookC" w:cs="SchoolBookC"/>
                <w:i/>
                <w:color w:val="000080"/>
                <w:lang w:eastAsia="ru-RU"/>
              </w:rPr>
              <w:t>.</w:t>
            </w:r>
          </w:p>
          <w:p w:rsidR="00AB1D63" w:rsidRDefault="00AB1D63" w:rsidP="00AB1D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80"/>
                <w:sz w:val="28"/>
                <w:szCs w:val="28"/>
                <w:lang w:eastAsia="ru-RU"/>
              </w:rPr>
            </w:pPr>
          </w:p>
          <w:p w:rsidR="00AB1D63" w:rsidRDefault="00AB1D63" w:rsidP="00AB1D63">
            <w:pPr>
              <w:spacing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Что у вас получалось сегодня лучше всего?</w:t>
            </w:r>
          </w:p>
          <w:p w:rsidR="00AB1D63" w:rsidRDefault="00AB1D63" w:rsidP="00AB1D63">
            <w:pPr>
              <w:spacing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В чём испытали затруднения?</w:t>
            </w:r>
          </w:p>
          <w:p w:rsidR="00AB1D63" w:rsidRDefault="00AB1D63" w:rsidP="00AB1D63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Кто сегодня получил отметку в дневник? </w:t>
            </w:r>
          </w:p>
          <w:p w:rsidR="00AB1D63" w:rsidRDefault="00AB1D63" w:rsidP="00AB1D63">
            <w:pPr>
              <w:tabs>
                <w:tab w:val="left" w:pos="5265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За что?</w:t>
            </w:r>
          </w:p>
          <w:p w:rsidR="00AB1D63" w:rsidRDefault="00AB1D63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</w:tcPr>
          <w:p w:rsidR="009645DC" w:rsidRDefault="009645DC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645DC" w:rsidRDefault="009645DC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Высказывают свои предположения</w:t>
            </w:r>
          </w:p>
          <w:p w:rsidR="009645DC" w:rsidRDefault="009645DC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645DC" w:rsidRDefault="009645DC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645DC" w:rsidRDefault="009645DC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645DC" w:rsidRDefault="009645DC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645DC" w:rsidRDefault="009645DC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645DC" w:rsidRDefault="009645DC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B1D63" w:rsidRDefault="009645DC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-Проводят анализ собственной деятельности</w:t>
            </w:r>
          </w:p>
        </w:tc>
        <w:tc>
          <w:tcPr>
            <w:tcW w:w="4472" w:type="dxa"/>
          </w:tcPr>
          <w:p w:rsidR="009645DC" w:rsidRDefault="009645DC" w:rsidP="009645D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lastRenderedPageBreak/>
              <w:t>Регулятивные УУД</w:t>
            </w:r>
          </w:p>
          <w:p w:rsidR="00AB1D63" w:rsidRDefault="009645DC" w:rsidP="009645DC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</w:t>
            </w:r>
          </w:p>
          <w:p w:rsidR="009645DC" w:rsidRDefault="009645DC" w:rsidP="009645DC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9645DC" w:rsidRDefault="009645DC" w:rsidP="009645DC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9645DC" w:rsidRDefault="009645DC" w:rsidP="009645DC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4"/>
                <w:color w:val="00CCFF"/>
                <w:sz w:val="28"/>
                <w:szCs w:val="28"/>
              </w:rPr>
            </w:pPr>
          </w:p>
          <w:p w:rsidR="009645DC" w:rsidRDefault="009645DC" w:rsidP="009645DC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4"/>
                <w:color w:val="00CCFF"/>
                <w:sz w:val="28"/>
                <w:szCs w:val="28"/>
              </w:rPr>
            </w:pPr>
          </w:p>
          <w:p w:rsidR="009645DC" w:rsidRDefault="009645DC" w:rsidP="009645DC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4"/>
                <w:color w:val="00CCFF"/>
                <w:sz w:val="28"/>
                <w:szCs w:val="28"/>
              </w:rPr>
            </w:pPr>
          </w:p>
          <w:p w:rsidR="009645DC" w:rsidRDefault="009645DC" w:rsidP="009645DC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4"/>
                <w:color w:val="00CCFF"/>
                <w:sz w:val="28"/>
                <w:szCs w:val="28"/>
              </w:rPr>
            </w:pPr>
          </w:p>
          <w:p w:rsidR="009645DC" w:rsidRDefault="009645DC" w:rsidP="009645DC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4"/>
                <w:color w:val="00CCFF"/>
                <w:sz w:val="28"/>
                <w:szCs w:val="28"/>
              </w:rPr>
            </w:pPr>
          </w:p>
        </w:tc>
      </w:tr>
      <w:tr w:rsidR="009645DC" w:rsidTr="00AB1D63">
        <w:trPr>
          <w:trHeight w:val="221"/>
        </w:trPr>
        <w:tc>
          <w:tcPr>
            <w:tcW w:w="2410" w:type="dxa"/>
          </w:tcPr>
          <w:p w:rsidR="009645DC" w:rsidRDefault="009645DC" w:rsidP="00A30B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адание</w:t>
            </w:r>
            <w:proofErr w:type="spellEnd"/>
          </w:p>
        </w:tc>
        <w:tc>
          <w:tcPr>
            <w:tcW w:w="4088" w:type="dxa"/>
          </w:tcPr>
          <w:p w:rsidR="009645DC" w:rsidRDefault="009645DC" w:rsidP="00AB1D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Упр.2, стр.44</w:t>
            </w:r>
          </w:p>
        </w:tc>
        <w:tc>
          <w:tcPr>
            <w:tcW w:w="3816" w:type="dxa"/>
          </w:tcPr>
          <w:p w:rsidR="009645DC" w:rsidRDefault="009645DC" w:rsidP="00117E6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</w:tcPr>
          <w:p w:rsidR="009645DC" w:rsidRDefault="009645DC" w:rsidP="009645D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</w:p>
        </w:tc>
      </w:tr>
    </w:tbl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0BAF" w:rsidRDefault="00A30BAF" w:rsidP="00A30BA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A30BAF" w:rsidSect="00A30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SchoolBookC">
    <w:charset w:val="CC"/>
    <w:family w:val="roman"/>
    <w:pitch w:val="default"/>
    <w:sig w:usb0="00000201" w:usb1="00000000" w:usb2="00000000" w:usb3="00000000" w:csb0="00000004" w:csb1="00000000"/>
  </w:font>
  <w:font w:name="SchoolBookC-Itali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AF"/>
    <w:rsid w:val="00117E68"/>
    <w:rsid w:val="00490874"/>
    <w:rsid w:val="007A12E7"/>
    <w:rsid w:val="009645DC"/>
    <w:rsid w:val="00A01BF7"/>
    <w:rsid w:val="00A30BAF"/>
    <w:rsid w:val="00AB1D63"/>
    <w:rsid w:val="00BB4CAB"/>
    <w:rsid w:val="00D123C9"/>
    <w:rsid w:val="00FA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A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0BA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0BA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30BAF"/>
  </w:style>
  <w:style w:type="character" w:styleId="a4">
    <w:name w:val="Strong"/>
    <w:basedOn w:val="a0"/>
    <w:qFormat/>
    <w:rsid w:val="00A30B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BAF"/>
    <w:rPr>
      <w:rFonts w:ascii="Tahoma" w:eastAsia="Calibri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A3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A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0BA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0BA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30BAF"/>
  </w:style>
  <w:style w:type="character" w:styleId="a4">
    <w:name w:val="Strong"/>
    <w:basedOn w:val="a0"/>
    <w:qFormat/>
    <w:rsid w:val="00A30B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BAF"/>
    <w:rPr>
      <w:rFonts w:ascii="Tahoma" w:eastAsia="Calibri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A3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2015-07-23T10:20:00Z</dcterms:created>
  <dcterms:modified xsi:type="dcterms:W3CDTF">2015-07-23T11:45:00Z</dcterms:modified>
</cp:coreProperties>
</file>