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24" w:rsidRDefault="001E4824" w:rsidP="001E4824">
      <w:pPr>
        <w:jc w:val="center"/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пальчиковые</w:t>
      </w:r>
      <w:r w:rsidRPr="00422E57"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игр</w:t>
      </w:r>
      <w:r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ы</w:t>
      </w:r>
      <w:r w:rsidRPr="00422E57"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для родителей с детьми раннего возраста</w:t>
      </w:r>
    </w:p>
    <w:p w:rsidR="001E4824" w:rsidRPr="00AB02DA" w:rsidRDefault="001E4824" w:rsidP="001E4824">
      <w:pPr>
        <w:pStyle w:val="text"/>
        <w:shd w:val="clear" w:color="auto" w:fill="FFFFFF" w:themeFill="background1"/>
        <w:spacing w:before="225" w:beforeAutospacing="0" w:after="0" w:afterAutospacing="0" w:line="360" w:lineRule="auto"/>
        <w:ind w:firstLine="708"/>
        <w:jc w:val="both"/>
        <w:rPr>
          <w:b/>
          <w:sz w:val="32"/>
          <w:szCs w:val="32"/>
        </w:rPr>
      </w:pPr>
      <w:r w:rsidRPr="00AB02DA">
        <w:rPr>
          <w:b/>
          <w:sz w:val="32"/>
          <w:szCs w:val="32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должна занять прочное место в занятиях с ребенком.</w:t>
      </w:r>
    </w:p>
    <w:p w:rsidR="00AB02DA" w:rsidRPr="00AB02DA" w:rsidRDefault="00AB02DA" w:rsidP="00AB02DA">
      <w:pPr>
        <w:pStyle w:val="text"/>
        <w:shd w:val="clear" w:color="auto" w:fill="FFFFFF" w:themeFill="background1"/>
        <w:spacing w:before="225" w:line="360" w:lineRule="auto"/>
        <w:ind w:firstLine="708"/>
        <w:jc w:val="both"/>
        <w:rPr>
          <w:sz w:val="32"/>
          <w:szCs w:val="32"/>
        </w:rPr>
      </w:pPr>
      <w:r w:rsidRPr="00AB02DA">
        <w:rPr>
          <w:b/>
          <w:bCs/>
          <w:sz w:val="32"/>
          <w:szCs w:val="32"/>
        </w:rPr>
        <w:t>Суть занятия состоит в том, чтобы научить ребенка с помощью пальцев изображать какие-то предметы или живых существ. При этом все движения пальцев должны объясняться малышу.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p w:rsidR="001E4824" w:rsidRPr="001E4824" w:rsidRDefault="00AB02DA" w:rsidP="00AB02DA">
      <w:pPr>
        <w:pStyle w:val="text"/>
        <w:shd w:val="clear" w:color="auto" w:fill="FFFFFF" w:themeFill="background1"/>
        <w:spacing w:before="225" w:beforeAutospacing="0" w:after="0" w:afterAutospacing="0" w:line="360" w:lineRule="auto"/>
        <w:ind w:firstLine="708"/>
        <w:jc w:val="center"/>
        <w:rPr>
          <w:sz w:val="32"/>
          <w:szCs w:val="32"/>
        </w:rPr>
      </w:pPr>
      <w:bookmarkStart w:id="0" w:name="_GoBack"/>
      <w:r>
        <w:rPr>
          <w:b/>
          <w:i/>
          <w:caps/>
          <w:noProof/>
          <w:sz w:val="32"/>
          <w:szCs w:val="32"/>
          <w:u w:val="single"/>
        </w:rPr>
        <w:drawing>
          <wp:inline distT="0" distB="0" distL="0" distR="0" wp14:anchorId="7094DFB1" wp14:editId="1A56781F">
            <wp:extent cx="3994030" cy="2622431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35" cy="262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4824" w:rsidRPr="001E4824" w:rsidRDefault="001E4824" w:rsidP="001E4824">
      <w:pPr>
        <w:jc w:val="center"/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4824"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3015AD" w:rsidRPr="00422E57" w:rsidRDefault="003B06C4" w:rsidP="003015AD">
      <w:pPr>
        <w:jc w:val="center"/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2E57">
        <w:rPr>
          <w:b/>
          <w:i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Примеры пальчиковых игр для родителей с детьми раннего возраста</w:t>
      </w:r>
    </w:p>
    <w:p w:rsidR="003015AD" w:rsidRDefault="003015AD" w:rsidP="003015AD">
      <w:pPr>
        <w:jc w:val="center"/>
        <w:rPr>
          <w:rFonts w:ascii="Verdana" w:hAnsi="Verdana"/>
          <w:b/>
          <w:sz w:val="20"/>
          <w:szCs w:val="20"/>
        </w:rPr>
      </w:pPr>
    </w:p>
    <w:p w:rsidR="003015AD" w:rsidRPr="00E6461D" w:rsidRDefault="003015AD" w:rsidP="003015AD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76"/>
        <w:gridCol w:w="2141"/>
        <w:gridCol w:w="3276"/>
        <w:gridCol w:w="2161"/>
      </w:tblGrid>
      <w:tr w:rsidR="00C42106" w:rsidRPr="00C42106">
        <w:trPr>
          <w:cantSplit/>
        </w:trPr>
        <w:tc>
          <w:tcPr>
            <w:tcW w:w="750" w:type="pct"/>
          </w:tcPr>
          <w:p w:rsidR="003015AD" w:rsidRPr="00C42106" w:rsidRDefault="0034202E" w:rsidP="00C4210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948690" cy="1906270"/>
                  <wp:effectExtent l="19050" t="19050" r="22860" b="17780"/>
                  <wp:docPr id="1" name="Рисунок 1" descr="УПРАЖНЕНИЕ «ЗАЙЧИ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ПРАЖНЕНИЕ «ЗАЙЧИ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90627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42106" w:rsidRPr="00C42106" w:rsidRDefault="00C42106" w:rsidP="00C42106">
            <w:pPr>
              <w:rPr>
                <w:rFonts w:ascii="Verdana" w:hAnsi="Verdana"/>
              </w:rPr>
            </w:pPr>
          </w:p>
          <w:p w:rsidR="00C42106" w:rsidRPr="00C42106" w:rsidRDefault="00C42106" w:rsidP="00C4210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42106" w:rsidRPr="00C42106" w:rsidRDefault="00C42106" w:rsidP="00C4210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42106" w:rsidRPr="00C42106" w:rsidRDefault="00C42106" w:rsidP="00C421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0D5D" w:rsidRDefault="004B0D5D" w:rsidP="0080739F">
            <w:pPr>
              <w:rPr>
                <w:rFonts w:ascii="Verdana" w:hAnsi="Verdana"/>
                <w:b/>
              </w:rPr>
            </w:pPr>
          </w:p>
          <w:p w:rsidR="00C42106" w:rsidRPr="00C42106" w:rsidRDefault="00C42106" w:rsidP="0080739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Зайчик:</w:t>
            </w:r>
          </w:p>
          <w:p w:rsidR="003015AD" w:rsidRPr="00BA452E" w:rsidRDefault="003015AD" w:rsidP="008073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2106">
              <w:rPr>
                <w:rFonts w:ascii="Verdana" w:hAnsi="Verdana"/>
              </w:rPr>
              <w:br/>
            </w:r>
            <w:proofErr w:type="gramStart"/>
            <w:r w:rsidR="00446D14">
              <w:rPr>
                <w:rFonts w:ascii="Verdana" w:hAnsi="Verdana"/>
              </w:rPr>
              <w:t>У</w:t>
            </w:r>
            <w:r w:rsidRPr="00C42106">
              <w:rPr>
                <w:rFonts w:ascii="Verdana" w:hAnsi="Verdana"/>
              </w:rPr>
              <w:t>казательный и средний пальцы выпрямлены, остальные сжаты в кулак</w:t>
            </w:r>
            <w:r w:rsidR="00BA452E">
              <w:rPr>
                <w:rFonts w:ascii="Verdana" w:hAnsi="Verdana"/>
              </w:rPr>
              <w:t>.</w:t>
            </w:r>
            <w:proofErr w:type="gramEnd"/>
          </w:p>
        </w:tc>
        <w:tc>
          <w:tcPr>
            <w:tcW w:w="750" w:type="pct"/>
          </w:tcPr>
          <w:p w:rsidR="003015AD" w:rsidRPr="00C42106" w:rsidRDefault="0034202E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948690" cy="1906270"/>
                  <wp:effectExtent l="19050" t="19050" r="22860" b="17780"/>
                  <wp:docPr id="2" name="Рисунок 2" descr="УПРАЖНЕНИЕ «ЧЕЛОВЕЧЕ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Е «ЧЕЛОВЕЧЕ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90627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0D5D" w:rsidRDefault="004B0D5D" w:rsidP="0080739F">
            <w:pPr>
              <w:rPr>
                <w:rFonts w:ascii="Verdana" w:hAnsi="Verdana"/>
                <w:b/>
                <w:bCs/>
              </w:rPr>
            </w:pPr>
          </w:p>
          <w:p w:rsidR="00C42106" w:rsidRPr="00C42106" w:rsidRDefault="00C42106" w:rsidP="008073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Человечек:</w:t>
            </w:r>
          </w:p>
          <w:p w:rsidR="003015AD" w:rsidRPr="00C42106" w:rsidRDefault="003015AD" w:rsidP="008073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2106">
              <w:rPr>
                <w:rFonts w:ascii="Verdana" w:hAnsi="Verdana"/>
              </w:rPr>
              <w:br/>
            </w:r>
            <w:r w:rsidR="00446D14">
              <w:rPr>
                <w:rFonts w:ascii="Verdana" w:hAnsi="Verdana"/>
              </w:rPr>
              <w:t>Б</w:t>
            </w:r>
            <w:r w:rsidRPr="00C42106">
              <w:rPr>
                <w:rFonts w:ascii="Verdana" w:hAnsi="Verdana"/>
              </w:rPr>
              <w:t>егаем указательным и средним пальцами по столу</w:t>
            </w:r>
            <w:r w:rsidR="00BA452E">
              <w:rPr>
                <w:rFonts w:ascii="Verdana" w:hAnsi="Verdana"/>
              </w:rPr>
              <w:t>.</w:t>
            </w:r>
          </w:p>
        </w:tc>
      </w:tr>
      <w:tr w:rsidR="00C42106" w:rsidRPr="00C42106">
        <w:trPr>
          <w:cantSplit/>
        </w:trPr>
        <w:tc>
          <w:tcPr>
            <w:tcW w:w="750" w:type="pct"/>
          </w:tcPr>
          <w:p w:rsidR="003015AD" w:rsidRPr="00C42106" w:rsidRDefault="0034202E" w:rsidP="003015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948690" cy="1906270"/>
                  <wp:effectExtent l="19050" t="19050" r="22860" b="17780"/>
                  <wp:docPr id="3" name="Рисунок 3" descr="УПРАЖНЕНИЕ «ЁЖИ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Е «ЁЖИ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90627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42106" w:rsidRPr="00C42106" w:rsidRDefault="00C42106" w:rsidP="003015AD">
            <w:pPr>
              <w:jc w:val="center"/>
              <w:rPr>
                <w:rFonts w:ascii="Verdana" w:hAnsi="Verdana"/>
              </w:rPr>
            </w:pPr>
          </w:p>
          <w:p w:rsidR="00C42106" w:rsidRPr="00C42106" w:rsidRDefault="00C42106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42106" w:rsidRPr="00C42106" w:rsidRDefault="00C42106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42106" w:rsidRPr="00C42106" w:rsidRDefault="00C42106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B0D5D" w:rsidRDefault="004B0D5D" w:rsidP="0080739F">
            <w:pPr>
              <w:rPr>
                <w:rFonts w:ascii="Verdana" w:hAnsi="Verdana"/>
                <w:b/>
                <w:bCs/>
              </w:rPr>
            </w:pPr>
          </w:p>
          <w:p w:rsidR="00C42106" w:rsidRPr="00C42106" w:rsidRDefault="00C42106" w:rsidP="0080739F">
            <w:pPr>
              <w:rPr>
                <w:rFonts w:ascii="Verdana" w:hAnsi="Verdana"/>
                <w:b/>
                <w:bCs/>
              </w:rPr>
            </w:pPr>
            <w:r w:rsidRPr="00C42106">
              <w:rPr>
                <w:rFonts w:ascii="Verdana" w:hAnsi="Verdana"/>
                <w:b/>
                <w:bCs/>
              </w:rPr>
              <w:t>Ёжик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:rsidR="003015AD" w:rsidRPr="00C42106" w:rsidRDefault="003015AD" w:rsidP="008073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2106">
              <w:rPr>
                <w:rFonts w:ascii="Verdana" w:hAnsi="Verdana"/>
              </w:rPr>
              <w:br/>
            </w:r>
            <w:r w:rsidR="00446D14">
              <w:rPr>
                <w:rFonts w:ascii="Verdana" w:hAnsi="Verdana"/>
              </w:rPr>
              <w:t>Р</w:t>
            </w:r>
            <w:r w:rsidRPr="00C42106">
              <w:rPr>
                <w:rFonts w:ascii="Verdana" w:hAnsi="Verdana"/>
              </w:rPr>
              <w:t>уки сцепить в замок, пальцы одной руки и большой палец другой руки выпрямить</w:t>
            </w:r>
          </w:p>
        </w:tc>
        <w:tc>
          <w:tcPr>
            <w:tcW w:w="750" w:type="pct"/>
          </w:tcPr>
          <w:p w:rsidR="003015AD" w:rsidRPr="00C42106" w:rsidRDefault="0034202E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966470" cy="1906270"/>
                  <wp:effectExtent l="19050" t="19050" r="24130" b="17780"/>
                  <wp:docPr id="4" name="Рисунок 4" descr="УПРАЖНЕНИЕ «КОШ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Е «КОШ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90627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0D5D" w:rsidRDefault="004B0D5D" w:rsidP="0080739F">
            <w:pPr>
              <w:rPr>
                <w:rFonts w:ascii="Verdana" w:hAnsi="Verdana"/>
                <w:b/>
                <w:bCs/>
              </w:rPr>
            </w:pPr>
          </w:p>
          <w:p w:rsidR="00C42106" w:rsidRPr="00C42106" w:rsidRDefault="00C42106" w:rsidP="008073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Кошка:</w:t>
            </w:r>
          </w:p>
          <w:p w:rsidR="003015AD" w:rsidRPr="00C42106" w:rsidRDefault="003015AD" w:rsidP="008073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2106">
              <w:rPr>
                <w:rFonts w:ascii="Verdana" w:hAnsi="Verdana"/>
              </w:rPr>
              <w:br/>
            </w:r>
            <w:r w:rsidR="00446D14">
              <w:rPr>
                <w:rFonts w:ascii="Verdana" w:hAnsi="Verdana"/>
              </w:rPr>
              <w:t>С</w:t>
            </w:r>
            <w:r w:rsidRPr="00C42106">
              <w:rPr>
                <w:rFonts w:ascii="Verdana" w:hAnsi="Verdana"/>
              </w:rPr>
              <w:t xml:space="preserve">оединить средний и безымянный пальцы с </w:t>
            </w:r>
            <w:proofErr w:type="gramStart"/>
            <w:r w:rsidRPr="00C42106">
              <w:rPr>
                <w:rFonts w:ascii="Verdana" w:hAnsi="Verdana"/>
              </w:rPr>
              <w:t>большим</w:t>
            </w:r>
            <w:proofErr w:type="gramEnd"/>
            <w:r w:rsidR="00BA452E">
              <w:rPr>
                <w:rFonts w:ascii="Verdana" w:hAnsi="Verdana"/>
              </w:rPr>
              <w:t>;</w:t>
            </w:r>
            <w:r w:rsidRPr="00C42106">
              <w:rPr>
                <w:rFonts w:ascii="Verdana" w:hAnsi="Verdana"/>
              </w:rPr>
              <w:t xml:space="preserve"> указательный и мизинец поднять вверх</w:t>
            </w:r>
            <w:r w:rsidR="00BA452E">
              <w:rPr>
                <w:rFonts w:ascii="Verdana" w:hAnsi="Verdana"/>
              </w:rPr>
              <w:t>.</w:t>
            </w:r>
          </w:p>
        </w:tc>
      </w:tr>
      <w:tr w:rsidR="00C42106" w:rsidRPr="00C42106">
        <w:trPr>
          <w:cantSplit/>
        </w:trPr>
        <w:tc>
          <w:tcPr>
            <w:tcW w:w="750" w:type="pct"/>
          </w:tcPr>
          <w:p w:rsidR="003015AD" w:rsidRPr="00C42106" w:rsidRDefault="0034202E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948690" cy="1906270"/>
                  <wp:effectExtent l="19050" t="19050" r="22860" b="17780"/>
                  <wp:docPr id="5" name="Рисунок 5" descr="УПРАЖНЕНИЕ «КОЗ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Е «КОЗ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90627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0D5D" w:rsidRDefault="004B0D5D" w:rsidP="0080739F">
            <w:pPr>
              <w:rPr>
                <w:rFonts w:ascii="Verdana" w:hAnsi="Verdana"/>
                <w:b/>
                <w:bCs/>
              </w:rPr>
            </w:pPr>
          </w:p>
          <w:p w:rsidR="00C42106" w:rsidRPr="00C42106" w:rsidRDefault="00C42106" w:rsidP="008073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Коза:</w:t>
            </w:r>
          </w:p>
          <w:p w:rsidR="003015AD" w:rsidRPr="00C42106" w:rsidRDefault="003015AD" w:rsidP="008073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2106">
              <w:rPr>
                <w:rFonts w:ascii="Verdana" w:hAnsi="Verdana"/>
              </w:rPr>
              <w:br/>
            </w:r>
            <w:r w:rsidR="00446D14">
              <w:rPr>
                <w:rFonts w:ascii="Verdana" w:hAnsi="Verdana"/>
              </w:rPr>
              <w:t>У</w:t>
            </w:r>
            <w:r w:rsidRPr="00C42106">
              <w:rPr>
                <w:rFonts w:ascii="Verdana" w:hAnsi="Verdana"/>
              </w:rPr>
              <w:t xml:space="preserve">казательный и мизинец </w:t>
            </w:r>
            <w:proofErr w:type="gramStart"/>
            <w:r w:rsidRPr="00C42106">
              <w:rPr>
                <w:rFonts w:ascii="Verdana" w:hAnsi="Verdana"/>
              </w:rPr>
              <w:t>выпрямлены</w:t>
            </w:r>
            <w:proofErr w:type="gramEnd"/>
            <w:r w:rsidRPr="00C42106">
              <w:rPr>
                <w:rFonts w:ascii="Verdana" w:hAnsi="Verdana"/>
              </w:rPr>
              <w:t>, большой палец - на согнутых безымянном и среднем</w:t>
            </w:r>
            <w:r w:rsidR="00BA452E">
              <w:rPr>
                <w:rFonts w:ascii="Verdana" w:hAnsi="Verdana"/>
              </w:rPr>
              <w:t>.</w:t>
            </w:r>
          </w:p>
        </w:tc>
        <w:tc>
          <w:tcPr>
            <w:tcW w:w="750" w:type="pct"/>
          </w:tcPr>
          <w:p w:rsidR="003015AD" w:rsidRPr="00C42106" w:rsidRDefault="004D0FB1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0FB1"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>
                  <wp:extent cx="1906270" cy="948690"/>
                  <wp:effectExtent l="19050" t="19050" r="17780" b="22860"/>
                  <wp:docPr id="8" name="Рисунок 7" descr="УПРАЖНЕНИЕ «ОЧК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Е «ОЧК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4869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D0FB1" w:rsidRDefault="004D0FB1" w:rsidP="004D0F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Очки:</w:t>
            </w:r>
          </w:p>
          <w:p w:rsidR="004D0FB1" w:rsidRDefault="004D0FB1" w:rsidP="004D0FB1">
            <w:pPr>
              <w:rPr>
                <w:rFonts w:ascii="Verdana" w:hAnsi="Verdana"/>
              </w:rPr>
            </w:pPr>
            <w:r w:rsidRPr="00C42106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П</w:t>
            </w:r>
            <w:r w:rsidRPr="00C42106">
              <w:rPr>
                <w:rFonts w:ascii="Verdana" w:hAnsi="Verdana"/>
              </w:rPr>
              <w:t xml:space="preserve">альцы </w:t>
            </w:r>
            <w:proofErr w:type="gramStart"/>
            <w:r w:rsidRPr="00C42106">
              <w:rPr>
                <w:rFonts w:ascii="Verdana" w:hAnsi="Verdana"/>
              </w:rPr>
              <w:t>правой</w:t>
            </w:r>
            <w:proofErr w:type="gramEnd"/>
            <w:r w:rsidRPr="00C42106">
              <w:rPr>
                <w:rFonts w:ascii="Verdana" w:hAnsi="Verdana"/>
              </w:rPr>
              <w:t xml:space="preserve"> и левой </w:t>
            </w:r>
          </w:p>
          <w:p w:rsidR="004D0FB1" w:rsidRDefault="004D0FB1" w:rsidP="004D0FB1">
            <w:pPr>
              <w:rPr>
                <w:rFonts w:ascii="Verdana" w:hAnsi="Verdana"/>
              </w:rPr>
            </w:pPr>
            <w:r w:rsidRPr="00C42106">
              <w:rPr>
                <w:rFonts w:ascii="Verdana" w:hAnsi="Verdana"/>
              </w:rPr>
              <w:t xml:space="preserve">руки сложить колечками, </w:t>
            </w:r>
          </w:p>
          <w:p w:rsidR="004D0FB1" w:rsidRPr="00C42106" w:rsidRDefault="004D0FB1" w:rsidP="004D0FB1">
            <w:pPr>
              <w:rPr>
                <w:rFonts w:ascii="Verdana" w:hAnsi="Verdana"/>
                <w:b/>
                <w:u w:val="single"/>
              </w:rPr>
            </w:pPr>
            <w:r w:rsidRPr="00C42106">
              <w:rPr>
                <w:rFonts w:ascii="Verdana" w:hAnsi="Verdana"/>
              </w:rPr>
              <w:t>поднести их к глазам</w:t>
            </w:r>
            <w:r>
              <w:rPr>
                <w:rFonts w:ascii="Verdana" w:hAnsi="Verdana"/>
              </w:rPr>
              <w:t>.</w:t>
            </w:r>
          </w:p>
          <w:p w:rsidR="003015AD" w:rsidRPr="00C42106" w:rsidRDefault="003015AD" w:rsidP="003015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24B9E" w:rsidRPr="00C42106" w:rsidRDefault="00824B9E" w:rsidP="003015AD">
      <w:pPr>
        <w:rPr>
          <w:rFonts w:ascii="Verdana" w:hAnsi="Verdana"/>
          <w:sz w:val="20"/>
          <w:szCs w:val="20"/>
        </w:rPr>
      </w:pPr>
    </w:p>
    <w:p w:rsidR="003015AD" w:rsidRPr="00C42106" w:rsidRDefault="003015AD" w:rsidP="003015AD">
      <w:pPr>
        <w:rPr>
          <w:rFonts w:ascii="Verdana" w:hAnsi="Verdana"/>
          <w:sz w:val="20"/>
          <w:szCs w:val="20"/>
        </w:rPr>
        <w:sectPr w:rsidR="003015AD" w:rsidRPr="00C42106" w:rsidSect="003E7F9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D7022" w:rsidRPr="003015AD" w:rsidRDefault="006D7022" w:rsidP="004D0FB1"/>
    <w:sectPr w:rsidR="006D7022" w:rsidRPr="003015AD" w:rsidSect="006D7022">
      <w:type w:val="continuous"/>
      <w:pgSz w:w="11906" w:h="16838"/>
      <w:pgMar w:top="1134" w:right="1134" w:bottom="1134" w:left="1134" w:header="709" w:footer="709" w:gutter="0"/>
      <w:cols w:num="2" w:space="708" w:equalWidth="0">
        <w:col w:w="4465" w:space="708"/>
        <w:col w:w="446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9E"/>
    <w:rsid w:val="001E4824"/>
    <w:rsid w:val="00273FFC"/>
    <w:rsid w:val="003015AD"/>
    <w:rsid w:val="0034202E"/>
    <w:rsid w:val="003B06C4"/>
    <w:rsid w:val="003E7F9B"/>
    <w:rsid w:val="00422E57"/>
    <w:rsid w:val="00446D14"/>
    <w:rsid w:val="004B0D5D"/>
    <w:rsid w:val="004D0FB1"/>
    <w:rsid w:val="00652BA4"/>
    <w:rsid w:val="006D7022"/>
    <w:rsid w:val="007025D5"/>
    <w:rsid w:val="00775106"/>
    <w:rsid w:val="0080739F"/>
    <w:rsid w:val="008074B9"/>
    <w:rsid w:val="00824B9E"/>
    <w:rsid w:val="008767B1"/>
    <w:rsid w:val="00971947"/>
    <w:rsid w:val="00AB02DA"/>
    <w:rsid w:val="00BA452E"/>
    <w:rsid w:val="00C42106"/>
    <w:rsid w:val="00DD1F9D"/>
    <w:rsid w:val="00E6461D"/>
    <w:rsid w:val="00E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9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824B9E"/>
    <w:pPr>
      <w:spacing w:before="90" w:after="100" w:afterAutospacing="1"/>
    </w:pPr>
  </w:style>
  <w:style w:type="character" w:customStyle="1" w:styleId="caps-under1">
    <w:name w:val="caps-under1"/>
    <w:basedOn w:val="a0"/>
    <w:rsid w:val="00824B9E"/>
    <w:rPr>
      <w:smallCaps/>
      <w:u w:val="single"/>
    </w:rPr>
  </w:style>
  <w:style w:type="character" w:styleId="a3">
    <w:name w:val="Hyperlink"/>
    <w:basedOn w:val="a0"/>
    <w:rsid w:val="00824B9E"/>
    <w:rPr>
      <w:color w:val="0000FF"/>
      <w:u w:val="single"/>
    </w:rPr>
  </w:style>
  <w:style w:type="table" w:styleId="a4">
    <w:name w:val="Table Grid"/>
    <w:basedOn w:val="a1"/>
    <w:rsid w:val="003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D0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0FB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E48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9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824B9E"/>
    <w:pPr>
      <w:spacing w:before="90" w:after="100" w:afterAutospacing="1"/>
    </w:pPr>
  </w:style>
  <w:style w:type="character" w:customStyle="1" w:styleId="caps-under1">
    <w:name w:val="caps-under1"/>
    <w:basedOn w:val="a0"/>
    <w:rsid w:val="00824B9E"/>
    <w:rPr>
      <w:smallCaps/>
      <w:u w:val="single"/>
    </w:rPr>
  </w:style>
  <w:style w:type="character" w:styleId="a3">
    <w:name w:val="Hyperlink"/>
    <w:basedOn w:val="a0"/>
    <w:rsid w:val="00824B9E"/>
    <w:rPr>
      <w:color w:val="0000FF"/>
      <w:u w:val="single"/>
    </w:rPr>
  </w:style>
  <w:style w:type="table" w:styleId="a4">
    <w:name w:val="Table Grid"/>
    <w:basedOn w:val="a1"/>
    <w:rsid w:val="003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D0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0FB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E4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ПОТЕШЕК</vt:lpstr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ПОТЕШЕК</dc:title>
  <dc:creator>Administrator</dc:creator>
  <cp:lastModifiedBy>Марина</cp:lastModifiedBy>
  <cp:revision>2</cp:revision>
  <dcterms:created xsi:type="dcterms:W3CDTF">2015-08-30T16:15:00Z</dcterms:created>
  <dcterms:modified xsi:type="dcterms:W3CDTF">2015-08-30T16:15:00Z</dcterms:modified>
</cp:coreProperties>
</file>