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E" w:rsidRDefault="003D32DE" w:rsidP="003D32DE">
      <w:pPr>
        <w:pStyle w:val="a3"/>
        <w:shd w:val="clear" w:color="auto" w:fill="FFFFFF"/>
        <w:spacing w:before="240" w:beforeAutospacing="0" w:after="240" w:afterAutospacing="0" w:line="269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</w:t>
      </w:r>
      <w:r w:rsidRPr="003D32DE">
        <w:rPr>
          <w:b/>
          <w:color w:val="555555"/>
          <w:sz w:val="28"/>
          <w:szCs w:val="28"/>
        </w:rPr>
        <w:t xml:space="preserve">ознавательно-исследовательский проект </w:t>
      </w:r>
    </w:p>
    <w:p w:rsidR="003D32DE" w:rsidRDefault="003D32DE" w:rsidP="003D32DE">
      <w:pPr>
        <w:pStyle w:val="a3"/>
        <w:shd w:val="clear" w:color="auto" w:fill="FFFFFF"/>
        <w:spacing w:before="240" w:beforeAutospacing="0" w:after="240" w:afterAutospacing="0" w:line="269" w:lineRule="atLeast"/>
        <w:jc w:val="center"/>
        <w:rPr>
          <w:b/>
          <w:color w:val="555555"/>
          <w:sz w:val="28"/>
          <w:szCs w:val="28"/>
        </w:rPr>
      </w:pPr>
      <w:r w:rsidRPr="003D32DE">
        <w:rPr>
          <w:b/>
          <w:color w:val="555555"/>
          <w:sz w:val="28"/>
          <w:szCs w:val="28"/>
        </w:rPr>
        <w:t xml:space="preserve">«Ходит семечко по кругу» </w:t>
      </w:r>
    </w:p>
    <w:p w:rsidR="007A216A" w:rsidRPr="003D32DE" w:rsidRDefault="003D32DE" w:rsidP="003D32DE">
      <w:pPr>
        <w:pStyle w:val="a3"/>
        <w:shd w:val="clear" w:color="auto" w:fill="FFFFFF"/>
        <w:spacing w:before="240" w:beforeAutospacing="0" w:after="240" w:afterAutospacing="0" w:line="269" w:lineRule="atLeast"/>
        <w:jc w:val="center"/>
        <w:rPr>
          <w:b/>
          <w:color w:val="555555"/>
          <w:sz w:val="28"/>
          <w:szCs w:val="28"/>
        </w:rPr>
      </w:pPr>
      <w:r w:rsidRPr="003D32DE">
        <w:rPr>
          <w:b/>
          <w:color w:val="555555"/>
          <w:sz w:val="28"/>
          <w:szCs w:val="28"/>
        </w:rPr>
        <w:t>2015г.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Подготовила воспитател</w:t>
      </w:r>
      <w:r w:rsidR="00546CDE">
        <w:rPr>
          <w:color w:val="555555"/>
          <w:sz w:val="28"/>
          <w:szCs w:val="28"/>
        </w:rPr>
        <w:t>ь Шмакова Надежда Григорьевна</w:t>
      </w:r>
    </w:p>
    <w:p w:rsidR="007A216A" w:rsidRPr="007A216A" w:rsidRDefault="00546CDE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проекта: «Ходит семечко по кругу»</w:t>
      </w:r>
      <w:r w:rsidR="007A216A" w:rsidRPr="007A216A">
        <w:rPr>
          <w:color w:val="555555"/>
          <w:sz w:val="28"/>
          <w:szCs w:val="28"/>
        </w:rPr>
        <w:t>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Автор проект</w:t>
      </w:r>
      <w:r w:rsidR="00546CDE">
        <w:rPr>
          <w:color w:val="555555"/>
          <w:sz w:val="28"/>
          <w:szCs w:val="28"/>
        </w:rPr>
        <w:t>а: Шмакова Надежда Григорьевна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Продолжительность проекта: Среднесрочный.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Тип проекта: познавательно-исследовательский, творческий, групповой.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Участники п</w:t>
      </w:r>
      <w:r w:rsidR="00546CDE">
        <w:rPr>
          <w:color w:val="555555"/>
          <w:sz w:val="28"/>
          <w:szCs w:val="28"/>
        </w:rPr>
        <w:t>роекта: дети старшей группы № 12</w:t>
      </w:r>
      <w:r w:rsidRPr="007A216A">
        <w:rPr>
          <w:color w:val="555555"/>
          <w:sz w:val="28"/>
          <w:szCs w:val="28"/>
        </w:rPr>
        <w:t>, воспитатели, родители во</w:t>
      </w:r>
      <w:r w:rsidRPr="007A216A">
        <w:rPr>
          <w:color w:val="555555"/>
          <w:sz w:val="28"/>
          <w:szCs w:val="28"/>
        </w:rPr>
        <w:t>с</w:t>
      </w:r>
      <w:r w:rsidRPr="007A216A">
        <w:rPr>
          <w:color w:val="555555"/>
          <w:sz w:val="28"/>
          <w:szCs w:val="28"/>
        </w:rPr>
        <w:t>питанников.</w:t>
      </w:r>
    </w:p>
    <w:p w:rsidR="007A216A" w:rsidRPr="007A216A" w:rsidRDefault="009A665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Возраст детей: от 6 до 7</w:t>
      </w:r>
      <w:r w:rsidR="007A216A" w:rsidRPr="007A216A">
        <w:rPr>
          <w:color w:val="555555"/>
          <w:sz w:val="28"/>
          <w:szCs w:val="28"/>
        </w:rPr>
        <w:t xml:space="preserve"> лет.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Проблема проекта: необходимость расширения знаний и представлений у д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тей старшего дошкольного возраста о процессе посадки и выращивании ра</w:t>
      </w:r>
      <w:r w:rsidRPr="007A216A">
        <w:rPr>
          <w:color w:val="555555"/>
          <w:sz w:val="28"/>
          <w:szCs w:val="28"/>
        </w:rPr>
        <w:t>с</w:t>
      </w:r>
      <w:r w:rsidRPr="007A216A">
        <w:rPr>
          <w:color w:val="555555"/>
          <w:sz w:val="28"/>
          <w:szCs w:val="28"/>
        </w:rPr>
        <w:t>тени</w:t>
      </w:r>
      <w:r w:rsidR="00546CDE">
        <w:rPr>
          <w:color w:val="555555"/>
          <w:sz w:val="28"/>
          <w:szCs w:val="28"/>
        </w:rPr>
        <w:t>й (бархатцы</w:t>
      </w:r>
      <w:r w:rsidRPr="007A216A">
        <w:rPr>
          <w:color w:val="555555"/>
          <w:sz w:val="28"/>
          <w:szCs w:val="28"/>
        </w:rPr>
        <w:t>)</w:t>
      </w:r>
      <w:proofErr w:type="gramStart"/>
      <w:r w:rsidRPr="007A216A">
        <w:rPr>
          <w:color w:val="555555"/>
          <w:sz w:val="28"/>
          <w:szCs w:val="28"/>
        </w:rPr>
        <w:t xml:space="preserve"> .</w:t>
      </w:r>
      <w:proofErr w:type="gramEnd"/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Про</w:t>
      </w:r>
      <w:r w:rsidR="00546CDE">
        <w:rPr>
          <w:color w:val="555555"/>
          <w:sz w:val="28"/>
          <w:szCs w:val="28"/>
        </w:rPr>
        <w:t>ектная идея: создание цветочной клумбы на территории детского сада</w:t>
      </w:r>
      <w:r w:rsidR="00F43B07">
        <w:rPr>
          <w:color w:val="555555"/>
          <w:sz w:val="28"/>
          <w:szCs w:val="28"/>
        </w:rPr>
        <w:t>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Цель проекта: формирование экологич</w:t>
      </w:r>
      <w:r w:rsidR="00F43B07">
        <w:rPr>
          <w:color w:val="555555"/>
          <w:sz w:val="28"/>
          <w:szCs w:val="28"/>
        </w:rPr>
        <w:t>еских представлений детей о выращ</w:t>
      </w:r>
      <w:r w:rsidR="00F43B07">
        <w:rPr>
          <w:color w:val="555555"/>
          <w:sz w:val="28"/>
          <w:szCs w:val="28"/>
        </w:rPr>
        <w:t>и</w:t>
      </w:r>
      <w:r w:rsidR="00F43B07">
        <w:rPr>
          <w:color w:val="555555"/>
          <w:sz w:val="28"/>
          <w:szCs w:val="28"/>
        </w:rPr>
        <w:t>вании цветов (бархатцы)</w:t>
      </w:r>
      <w:r w:rsidRPr="007A216A">
        <w:rPr>
          <w:color w:val="555555"/>
          <w:sz w:val="28"/>
          <w:szCs w:val="28"/>
        </w:rPr>
        <w:t xml:space="preserve"> в процессе выращивания из семян.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Задачи проекта:</w:t>
      </w:r>
    </w:p>
    <w:p w:rsidR="007A216A" w:rsidRPr="007A216A" w:rsidRDefault="009A665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Познакомить с историей бархатцев</w:t>
      </w:r>
      <w:r w:rsidR="007A216A" w:rsidRPr="007A216A">
        <w:rPr>
          <w:color w:val="555555"/>
          <w:sz w:val="28"/>
          <w:szCs w:val="28"/>
        </w:rPr>
        <w:t>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2. Расширять и систематизировать </w:t>
      </w:r>
      <w:r w:rsidR="00F43B07">
        <w:rPr>
          <w:color w:val="555555"/>
          <w:sz w:val="28"/>
          <w:szCs w:val="28"/>
        </w:rPr>
        <w:t>знания детей о цветах (бархатцы</w:t>
      </w:r>
      <w:r w:rsidRPr="007A216A">
        <w:rPr>
          <w:color w:val="555555"/>
          <w:sz w:val="28"/>
          <w:szCs w:val="28"/>
        </w:rPr>
        <w:t>)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стро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ние, польза, уход за ними.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3. Углублять знания об условиях, необходимых для роста семян (земля, свет, тепло, вода) 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4. Формировать представление о выращивании растений из семян.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5. Учить наблюдать изменения в развитии и роста растений.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6. Развивать познавательные и творческие способности детей в процессе с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вместной исследовательской деятельности.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7. Воспитывать интерес к уходу за растениями.</w:t>
      </w:r>
    </w:p>
    <w:p w:rsidR="007A216A" w:rsidRPr="007A216A" w:rsidRDefault="00F43B07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8. Н</w:t>
      </w:r>
      <w:r w:rsidR="007A216A" w:rsidRPr="007A216A">
        <w:rPr>
          <w:color w:val="555555"/>
          <w:sz w:val="28"/>
          <w:szCs w:val="28"/>
        </w:rPr>
        <w:t>акапливать опыт внимательного и заботливого отношения к растущим растениям.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proofErr w:type="gramStart"/>
      <w:r w:rsidRPr="007A216A">
        <w:rPr>
          <w:color w:val="555555"/>
          <w:sz w:val="28"/>
          <w:szCs w:val="28"/>
        </w:rPr>
        <w:t>Интеграция образовательных областей: познание, коммуникация, социализ</w:t>
      </w:r>
      <w:r w:rsidRPr="007A216A">
        <w:rPr>
          <w:color w:val="555555"/>
          <w:sz w:val="28"/>
          <w:szCs w:val="28"/>
        </w:rPr>
        <w:t>а</w:t>
      </w:r>
      <w:r w:rsidRPr="007A216A">
        <w:rPr>
          <w:color w:val="555555"/>
          <w:sz w:val="28"/>
          <w:szCs w:val="28"/>
        </w:rPr>
        <w:t>ция, художественное творчество, труд, чтение художественной литературы, музыка.</w:t>
      </w:r>
      <w:proofErr w:type="gramEnd"/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Программные задачи: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1. Познание: создать условия для развития познавательных и творческих сп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собностей детей, развивать зрительное внимание, память, восприятие, мы</w:t>
      </w:r>
      <w:r w:rsidRPr="007A216A">
        <w:rPr>
          <w:color w:val="555555"/>
          <w:sz w:val="28"/>
          <w:szCs w:val="28"/>
        </w:rPr>
        <w:t>ш</w:t>
      </w:r>
      <w:r w:rsidRPr="007A216A">
        <w:rPr>
          <w:color w:val="555555"/>
          <w:sz w:val="28"/>
          <w:szCs w:val="28"/>
        </w:rPr>
        <w:t>ление. Формировать предст</w:t>
      </w:r>
      <w:r w:rsidR="00F43B07">
        <w:rPr>
          <w:color w:val="555555"/>
          <w:sz w:val="28"/>
          <w:szCs w:val="28"/>
        </w:rPr>
        <w:t>авления детей о растениях.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2. Социализация: учить </w:t>
      </w:r>
      <w:proofErr w:type="gramStart"/>
      <w:r w:rsidRPr="007A216A">
        <w:rPr>
          <w:color w:val="555555"/>
          <w:sz w:val="28"/>
          <w:szCs w:val="28"/>
        </w:rPr>
        <w:t>бережно</w:t>
      </w:r>
      <w:proofErr w:type="gramEnd"/>
      <w:r w:rsidRPr="007A216A">
        <w:rPr>
          <w:color w:val="555555"/>
          <w:sz w:val="28"/>
          <w:szCs w:val="28"/>
        </w:rPr>
        <w:t xml:space="preserve"> относиться к природе. Закреплять новые знания с опорой на жизненный опыт.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3. Коммуникация: обогащать словарный запас детей, развивать речь, актив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>зировать употребление прилагательных, глаголов в речи детей; развивать умение работать сообща, получать у</w:t>
      </w:r>
      <w:r w:rsidR="00F43B07">
        <w:rPr>
          <w:color w:val="555555"/>
          <w:sz w:val="28"/>
          <w:szCs w:val="28"/>
        </w:rPr>
        <w:t>довольствие от совместной де</w:t>
      </w:r>
      <w:r w:rsidR="00216596">
        <w:rPr>
          <w:color w:val="555555"/>
          <w:sz w:val="28"/>
          <w:szCs w:val="28"/>
        </w:rPr>
        <w:t>ятельн</w:t>
      </w:r>
      <w:r w:rsidR="00216596">
        <w:rPr>
          <w:color w:val="555555"/>
          <w:sz w:val="28"/>
          <w:szCs w:val="28"/>
        </w:rPr>
        <w:t>о</w:t>
      </w:r>
      <w:r w:rsidR="00216596">
        <w:rPr>
          <w:color w:val="555555"/>
          <w:sz w:val="28"/>
          <w:szCs w:val="28"/>
        </w:rPr>
        <w:t>сти.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4. Художественное творчество: продолжать развивать мелкую моторику рук, навыки работы карандашом,</w:t>
      </w:r>
      <w:r w:rsidR="00216596">
        <w:rPr>
          <w:color w:val="555555"/>
          <w:sz w:val="28"/>
          <w:szCs w:val="28"/>
        </w:rPr>
        <w:t xml:space="preserve"> кистью</w:t>
      </w:r>
      <w:r w:rsidRPr="007A216A">
        <w:rPr>
          <w:color w:val="555555"/>
          <w:sz w:val="28"/>
          <w:szCs w:val="28"/>
        </w:rPr>
        <w:t>. Учить использовать в творческой де</w:t>
      </w:r>
      <w:r w:rsidRPr="007A216A">
        <w:rPr>
          <w:color w:val="555555"/>
          <w:sz w:val="28"/>
          <w:szCs w:val="28"/>
        </w:rPr>
        <w:t>я</w:t>
      </w:r>
      <w:r w:rsidRPr="007A216A">
        <w:rPr>
          <w:color w:val="555555"/>
          <w:sz w:val="28"/>
          <w:szCs w:val="28"/>
        </w:rPr>
        <w:t>тельности, ранее приобретённые знания и навыки.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5. Труд: воспитывать трудолюбие, желание помогать взрослым, учить детей ухаживать за растениями.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6. Чтение художественной литературы: знакомить с художественными пр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изведениями, связанным</w:t>
      </w:r>
      <w:r w:rsidR="00216596">
        <w:rPr>
          <w:color w:val="555555"/>
          <w:sz w:val="28"/>
          <w:szCs w:val="28"/>
        </w:rPr>
        <w:t>и с растениями</w:t>
      </w:r>
      <w:r w:rsidRPr="007A216A">
        <w:rPr>
          <w:color w:val="555555"/>
          <w:sz w:val="28"/>
          <w:szCs w:val="28"/>
        </w:rPr>
        <w:t>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7. Музыка: знакомить с музыкальными произведениями, связанными с тем</w:t>
      </w:r>
      <w:r w:rsidRPr="007A216A">
        <w:rPr>
          <w:color w:val="555555"/>
          <w:sz w:val="28"/>
          <w:szCs w:val="28"/>
        </w:rPr>
        <w:t>а</w:t>
      </w:r>
      <w:r w:rsidRPr="007A216A">
        <w:rPr>
          <w:color w:val="555555"/>
          <w:sz w:val="28"/>
          <w:szCs w:val="28"/>
        </w:rPr>
        <w:t>тикой проекта (хороводные игры, песни</w:t>
      </w:r>
      <w:r w:rsidR="00216596">
        <w:rPr>
          <w:color w:val="555555"/>
          <w:sz w:val="28"/>
          <w:szCs w:val="28"/>
        </w:rPr>
        <w:t>)</w:t>
      </w:r>
      <w:r w:rsidRPr="007A216A">
        <w:rPr>
          <w:color w:val="555555"/>
          <w:sz w:val="28"/>
          <w:szCs w:val="28"/>
        </w:rPr>
        <w:t>, развивать эмоциональную отзы</w:t>
      </w:r>
      <w:r w:rsidRPr="007A216A">
        <w:rPr>
          <w:color w:val="555555"/>
          <w:sz w:val="28"/>
          <w:szCs w:val="28"/>
        </w:rPr>
        <w:t>в</w:t>
      </w:r>
      <w:r w:rsidRPr="007A216A">
        <w:rPr>
          <w:color w:val="555555"/>
          <w:sz w:val="28"/>
          <w:szCs w:val="28"/>
        </w:rPr>
        <w:t>чивость, певческие навыки, музыкальные способности.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Актуальность проблемы:</w:t>
      </w:r>
    </w:p>
    <w:p w:rsidR="007A216A" w:rsidRPr="007A216A" w:rsidRDefault="009A665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Среди ассортимента цветочных</w:t>
      </w:r>
      <w:r w:rsidR="007A216A" w:rsidRPr="007A216A">
        <w:rPr>
          <w:color w:val="555555"/>
          <w:sz w:val="28"/>
          <w:szCs w:val="28"/>
        </w:rPr>
        <w:t xml:space="preserve"> культур, выращиваемых в нашей стране, особое ме</w:t>
      </w:r>
      <w:r>
        <w:rPr>
          <w:color w:val="555555"/>
          <w:sz w:val="28"/>
          <w:szCs w:val="28"/>
        </w:rPr>
        <w:t>сто занимают бархат</w:t>
      </w:r>
      <w:r w:rsidR="007A216A" w:rsidRPr="007A216A">
        <w:rPr>
          <w:color w:val="555555"/>
          <w:sz w:val="28"/>
          <w:szCs w:val="28"/>
        </w:rPr>
        <w:t>цы. Ш</w:t>
      </w:r>
      <w:r>
        <w:rPr>
          <w:color w:val="555555"/>
          <w:sz w:val="28"/>
          <w:szCs w:val="28"/>
        </w:rPr>
        <w:t>ирокое распространение этой цветоч</w:t>
      </w:r>
      <w:r w:rsidR="007A216A" w:rsidRPr="007A216A">
        <w:rPr>
          <w:color w:val="555555"/>
          <w:sz w:val="28"/>
          <w:szCs w:val="28"/>
        </w:rPr>
        <w:t>ной культуры объясняется, прежде</w:t>
      </w:r>
      <w:r>
        <w:rPr>
          <w:color w:val="555555"/>
          <w:sz w:val="28"/>
          <w:szCs w:val="28"/>
        </w:rPr>
        <w:t xml:space="preserve"> всего, традиционными особенност</w:t>
      </w:r>
      <w:r w:rsidR="007A216A" w:rsidRPr="007A216A">
        <w:rPr>
          <w:color w:val="555555"/>
          <w:sz w:val="28"/>
          <w:szCs w:val="28"/>
        </w:rPr>
        <w:t xml:space="preserve">ями </w:t>
      </w:r>
      <w:r>
        <w:rPr>
          <w:color w:val="555555"/>
          <w:sz w:val="28"/>
          <w:szCs w:val="28"/>
        </w:rPr>
        <w:t>выр</w:t>
      </w:r>
      <w:r>
        <w:rPr>
          <w:color w:val="555555"/>
          <w:sz w:val="28"/>
          <w:szCs w:val="28"/>
        </w:rPr>
        <w:t>а</w:t>
      </w:r>
      <w:r>
        <w:rPr>
          <w:color w:val="555555"/>
          <w:sz w:val="28"/>
          <w:szCs w:val="28"/>
        </w:rPr>
        <w:t xml:space="preserve">щивания бархатцев для украшения парков, скверов, улиц нашего города. </w:t>
      </w:r>
      <w:r w:rsidR="007A216A" w:rsidRPr="007A216A">
        <w:rPr>
          <w:color w:val="555555"/>
          <w:sz w:val="28"/>
          <w:szCs w:val="28"/>
        </w:rPr>
        <w:t>Данная работа актуальна тем, что выращивание растений из семян и набл</w:t>
      </w:r>
      <w:r w:rsidR="007A216A" w:rsidRPr="007A216A">
        <w:rPr>
          <w:color w:val="555555"/>
          <w:sz w:val="28"/>
          <w:szCs w:val="28"/>
        </w:rPr>
        <w:t>ю</w:t>
      </w:r>
      <w:r w:rsidR="007A216A" w:rsidRPr="007A216A">
        <w:rPr>
          <w:color w:val="555555"/>
          <w:sz w:val="28"/>
          <w:szCs w:val="28"/>
        </w:rPr>
        <w:t>дение за ними – очень увлекательный и познавательный процесс. Наблюд</w:t>
      </w:r>
      <w:r w:rsidR="007A216A" w:rsidRPr="007A216A">
        <w:rPr>
          <w:color w:val="555555"/>
          <w:sz w:val="28"/>
          <w:szCs w:val="28"/>
        </w:rPr>
        <w:t>е</w:t>
      </w:r>
      <w:r w:rsidR="007A216A" w:rsidRPr="007A216A">
        <w:rPr>
          <w:color w:val="555555"/>
          <w:sz w:val="28"/>
          <w:szCs w:val="28"/>
        </w:rPr>
        <w:t>ние за всеми фазами развития растения от прорастания семечка до п</w:t>
      </w:r>
      <w:r w:rsidR="007A216A" w:rsidRPr="007A216A">
        <w:rPr>
          <w:color w:val="555555"/>
          <w:sz w:val="28"/>
          <w:szCs w:val="28"/>
        </w:rPr>
        <w:t>о</w:t>
      </w:r>
      <w:r w:rsidR="007A216A" w:rsidRPr="007A216A">
        <w:rPr>
          <w:color w:val="555555"/>
          <w:sz w:val="28"/>
          <w:szCs w:val="28"/>
        </w:rPr>
        <w:t>явления пер</w:t>
      </w:r>
      <w:r>
        <w:rPr>
          <w:color w:val="555555"/>
          <w:sz w:val="28"/>
          <w:szCs w:val="28"/>
        </w:rPr>
        <w:t>вых цветов или семян</w:t>
      </w:r>
      <w:r w:rsidR="007A216A" w:rsidRPr="007A216A">
        <w:rPr>
          <w:color w:val="555555"/>
          <w:sz w:val="28"/>
          <w:szCs w:val="28"/>
        </w:rPr>
        <w:t xml:space="preserve"> – волшебство природы в действии. Требуется мн</w:t>
      </w:r>
      <w:r w:rsidR="007A216A" w:rsidRPr="007A216A">
        <w:rPr>
          <w:color w:val="555555"/>
          <w:sz w:val="28"/>
          <w:szCs w:val="28"/>
        </w:rPr>
        <w:t>о</w:t>
      </w:r>
      <w:r w:rsidR="007A216A" w:rsidRPr="007A216A">
        <w:rPr>
          <w:color w:val="555555"/>
          <w:sz w:val="28"/>
          <w:szCs w:val="28"/>
        </w:rPr>
        <w:t>го времени и терпения, прежде чем вырастет полноценное раст</w:t>
      </w:r>
      <w:r w:rsidR="007A216A" w:rsidRPr="007A216A">
        <w:rPr>
          <w:color w:val="555555"/>
          <w:sz w:val="28"/>
          <w:szCs w:val="28"/>
        </w:rPr>
        <w:t>е</w:t>
      </w:r>
      <w:r w:rsidR="007A216A" w:rsidRPr="007A216A">
        <w:rPr>
          <w:color w:val="555555"/>
          <w:sz w:val="28"/>
          <w:szCs w:val="28"/>
        </w:rPr>
        <w:t>ние.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Ожидаемые результаты: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lastRenderedPageBreak/>
        <w:t>1) Формирование у детей старшего дошкольного возраста экологических знаний в процессе познавательно-исследовательской деятельности выращ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>вание растений из семян.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2) Развитие познавательных и творческих способностей.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Этапы реализации проекта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1-й этап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подготовительный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сбор информации, материалов по теме;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организация предметно - развивающей среды</w:t>
      </w:r>
      <w:r w:rsidR="009A665A">
        <w:rPr>
          <w:color w:val="555555"/>
          <w:sz w:val="28"/>
          <w:szCs w:val="28"/>
        </w:rPr>
        <w:t>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составление перспективного тематического плана;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разработка цикла наблюдений, занятий;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беседы;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2-й этап: реализационный: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реализация мероприятий перспективного тематического планирования (н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посредственная образовательная деятельность по теме, цикл наблюдений, опыты, творческая деятельность)</w:t>
      </w:r>
      <w:proofErr w:type="gramStart"/>
      <w:r w:rsidRPr="007A216A">
        <w:rPr>
          <w:color w:val="555555"/>
          <w:sz w:val="28"/>
          <w:szCs w:val="28"/>
        </w:rPr>
        <w:t xml:space="preserve"> .</w:t>
      </w:r>
      <w:proofErr w:type="gramEnd"/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 этап: итоговый: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выставка детских работ;</w:t>
      </w:r>
    </w:p>
    <w:p w:rsidR="007A216A" w:rsidRPr="007A216A" w:rsidRDefault="00B50699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 презентация проекта;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создание альбома</w:t>
      </w:r>
      <w:r w:rsidR="00B50699">
        <w:rPr>
          <w:color w:val="555555"/>
          <w:sz w:val="28"/>
          <w:szCs w:val="28"/>
        </w:rPr>
        <w:t>, презентаций.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Работа с родителями: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1. Провести беседу с родителями на тему:</w:t>
      </w:r>
      <w:r w:rsidR="009A665A">
        <w:rPr>
          <w:color w:val="555555"/>
          <w:sz w:val="28"/>
          <w:szCs w:val="28"/>
        </w:rPr>
        <w:t xml:space="preserve"> «Участие в проекте «Ходит семе</w:t>
      </w:r>
      <w:r w:rsidR="009A665A">
        <w:rPr>
          <w:color w:val="555555"/>
          <w:sz w:val="28"/>
          <w:szCs w:val="28"/>
        </w:rPr>
        <w:t>ч</w:t>
      </w:r>
      <w:r w:rsidR="009A665A">
        <w:rPr>
          <w:color w:val="555555"/>
          <w:sz w:val="28"/>
          <w:szCs w:val="28"/>
        </w:rPr>
        <w:t>ко по кругу</w:t>
      </w:r>
      <w:r w:rsidRPr="007A216A">
        <w:rPr>
          <w:color w:val="555555"/>
          <w:sz w:val="28"/>
          <w:szCs w:val="28"/>
        </w:rPr>
        <w:t>».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2. Предложить родителям помочь в организации проведени</w:t>
      </w:r>
      <w:r w:rsidR="009A665A">
        <w:rPr>
          <w:color w:val="555555"/>
          <w:sz w:val="28"/>
          <w:szCs w:val="28"/>
        </w:rPr>
        <w:t>я проекта «Ходит семе</w:t>
      </w:r>
      <w:r w:rsidR="009A665A">
        <w:rPr>
          <w:color w:val="555555"/>
          <w:sz w:val="28"/>
          <w:szCs w:val="28"/>
        </w:rPr>
        <w:t>ч</w:t>
      </w:r>
      <w:r w:rsidR="009A665A">
        <w:rPr>
          <w:color w:val="555555"/>
          <w:sz w:val="28"/>
          <w:szCs w:val="28"/>
        </w:rPr>
        <w:t>ко по кругу</w:t>
      </w:r>
      <w:r w:rsidRPr="007A216A">
        <w:rPr>
          <w:color w:val="555555"/>
          <w:sz w:val="28"/>
          <w:szCs w:val="28"/>
        </w:rPr>
        <w:t>» - приобрести: контейнеры, землю, семена для посадки.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3. Домашнее задание – с детьми вырастить зеленый лук у себя дома на под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коннике, составить рассказ о том, как ухаживали за луком.</w:t>
      </w:r>
    </w:p>
    <w:p w:rsidR="007A216A" w:rsidRPr="007A216A" w:rsidRDefault="009A665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4. Подбор стихов про </w:t>
      </w:r>
      <w:r w:rsidR="00B50699">
        <w:rPr>
          <w:color w:val="555555"/>
          <w:sz w:val="28"/>
          <w:szCs w:val="28"/>
        </w:rPr>
        <w:t>цветы</w:t>
      </w:r>
      <w:r w:rsidR="007A216A" w:rsidRPr="007A216A">
        <w:rPr>
          <w:color w:val="555555"/>
          <w:sz w:val="28"/>
          <w:szCs w:val="28"/>
        </w:rPr>
        <w:t xml:space="preserve"> для оформления альбома.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Предварительная работа.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lastRenderedPageBreak/>
        <w:t xml:space="preserve">• Ознакомительная консультация родителей относительно назначения </w:t>
      </w:r>
      <w:r w:rsidR="00B50699">
        <w:rPr>
          <w:color w:val="555555"/>
          <w:sz w:val="28"/>
          <w:szCs w:val="28"/>
        </w:rPr>
        <w:t>иссл</w:t>
      </w:r>
      <w:r w:rsidR="00B50699">
        <w:rPr>
          <w:color w:val="555555"/>
          <w:sz w:val="28"/>
          <w:szCs w:val="28"/>
        </w:rPr>
        <w:t>е</w:t>
      </w:r>
      <w:r w:rsidR="00B50699">
        <w:rPr>
          <w:color w:val="555555"/>
          <w:sz w:val="28"/>
          <w:szCs w:val="28"/>
        </w:rPr>
        <w:t>довательской работы.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Выставка книг с русскими народными ск</w:t>
      </w:r>
      <w:r w:rsidR="00B50699">
        <w:rPr>
          <w:color w:val="555555"/>
          <w:sz w:val="28"/>
          <w:szCs w:val="28"/>
        </w:rPr>
        <w:t>азками, стихов, рассказов о цветах</w:t>
      </w:r>
      <w:r w:rsidRPr="007A216A">
        <w:rPr>
          <w:color w:val="555555"/>
          <w:sz w:val="28"/>
          <w:szCs w:val="28"/>
        </w:rPr>
        <w:t>, организованная с помощью родителей.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Подбор методической, справочной, художественной литературы по темат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>ке проекта.</w:t>
      </w:r>
    </w:p>
    <w:p w:rsidR="007A216A" w:rsidRPr="007A216A" w:rsidRDefault="00B50699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Раскрашивание картинок «Цветы</w:t>
      </w:r>
      <w:r w:rsidR="007A216A" w:rsidRPr="007A216A">
        <w:rPr>
          <w:color w:val="555555"/>
          <w:sz w:val="28"/>
          <w:szCs w:val="28"/>
        </w:rPr>
        <w:t>».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Беседа с детьми:</w:t>
      </w:r>
    </w:p>
    <w:p w:rsidR="007A216A" w:rsidRPr="00B50699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b/>
          <w:color w:val="555555"/>
          <w:sz w:val="28"/>
          <w:szCs w:val="28"/>
        </w:rPr>
      </w:pPr>
      <w:r w:rsidRPr="00B50699">
        <w:rPr>
          <w:b/>
          <w:color w:val="555555"/>
          <w:sz w:val="28"/>
          <w:szCs w:val="28"/>
        </w:rPr>
        <w:t>Опытно-экспериментальная деятельность: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rStyle w:val="apple-converted-space"/>
          <w:color w:val="555555"/>
          <w:sz w:val="28"/>
          <w:szCs w:val="28"/>
        </w:rPr>
        <w:t> </w:t>
      </w:r>
      <w:r w:rsidRPr="007A216A">
        <w:rPr>
          <w:color w:val="555555"/>
          <w:sz w:val="28"/>
          <w:szCs w:val="28"/>
        </w:rPr>
        <w:t>«Строение растений» -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«Размножение, рост, развитие растений»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- «Условия, необходимые для жизни растений»: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Земля: Выявить свойства земли, имеет вес, чёрного цвета, сыпется и т. д.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Вода и растения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Выявить насколько вода необходима для роста растений.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Солнце и растения: Определить роль солнца в жизни растении.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• Человек и растения: Выявить насколько растения нуждаются в уходе чел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века.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В группе детского сада </w:t>
      </w:r>
      <w:r w:rsidR="00B50699">
        <w:rPr>
          <w:color w:val="555555"/>
          <w:sz w:val="28"/>
          <w:szCs w:val="28"/>
        </w:rPr>
        <w:t>разбивка огорода на подоконнике для рассады ба</w:t>
      </w:r>
      <w:r w:rsidR="00B50699">
        <w:rPr>
          <w:color w:val="555555"/>
          <w:sz w:val="28"/>
          <w:szCs w:val="28"/>
        </w:rPr>
        <w:t>р</w:t>
      </w:r>
      <w:r w:rsidR="00B50699">
        <w:rPr>
          <w:color w:val="555555"/>
          <w:sz w:val="28"/>
          <w:szCs w:val="28"/>
        </w:rPr>
        <w:t>хатцев.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Проанализировав информацию, полу</w:t>
      </w:r>
      <w:r w:rsidR="00B50699">
        <w:rPr>
          <w:color w:val="555555"/>
          <w:sz w:val="28"/>
          <w:szCs w:val="28"/>
        </w:rPr>
        <w:t>ченную в магазине дети совместно с</w:t>
      </w:r>
      <w:r w:rsidRPr="007A216A">
        <w:rPr>
          <w:color w:val="555555"/>
          <w:sz w:val="28"/>
          <w:szCs w:val="28"/>
        </w:rPr>
        <w:t xml:space="preserve"> п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даго</w:t>
      </w:r>
      <w:r w:rsidR="00B50699">
        <w:rPr>
          <w:color w:val="555555"/>
          <w:sz w:val="28"/>
          <w:szCs w:val="28"/>
        </w:rPr>
        <w:t>гами и родителями</w:t>
      </w:r>
      <w:r w:rsidRPr="007A216A">
        <w:rPr>
          <w:color w:val="555555"/>
          <w:sz w:val="28"/>
          <w:szCs w:val="28"/>
        </w:rPr>
        <w:t>, при</w:t>
      </w:r>
      <w:r w:rsidR="00B50699">
        <w:rPr>
          <w:color w:val="555555"/>
          <w:sz w:val="28"/>
          <w:szCs w:val="28"/>
        </w:rPr>
        <w:t>ступили к разбивке огоро</w:t>
      </w:r>
      <w:r w:rsidRPr="007A216A">
        <w:rPr>
          <w:color w:val="555555"/>
          <w:sz w:val="28"/>
          <w:szCs w:val="28"/>
        </w:rPr>
        <w:t>да на подоконнике.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Вначале они приготовили лоточки, наполнили их землей. Рассмотрели сем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на, обратили внимания, что не все семена одинаковые.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После посадки семян в землю важно полить землю водой, что бы семена «проснулись», и начали прорастать.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Вывод: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В ходе работы по проекту у детей формировалось экологическое представл</w:t>
      </w:r>
      <w:r w:rsidRPr="007A216A">
        <w:rPr>
          <w:color w:val="555555"/>
          <w:sz w:val="28"/>
          <w:szCs w:val="28"/>
        </w:rPr>
        <w:t>е</w:t>
      </w:r>
      <w:r w:rsidR="00B50699">
        <w:rPr>
          <w:color w:val="555555"/>
          <w:sz w:val="28"/>
          <w:szCs w:val="28"/>
        </w:rPr>
        <w:t>ние об цветочных культурах (бархатцы</w:t>
      </w:r>
      <w:r w:rsidRPr="007A216A">
        <w:rPr>
          <w:color w:val="555555"/>
          <w:sz w:val="28"/>
          <w:szCs w:val="28"/>
        </w:rPr>
        <w:t>)</w:t>
      </w:r>
      <w:proofErr w:type="gramStart"/>
      <w:r w:rsidRPr="007A216A">
        <w:rPr>
          <w:color w:val="555555"/>
          <w:sz w:val="28"/>
          <w:szCs w:val="28"/>
        </w:rPr>
        <w:t xml:space="preserve"> .</w:t>
      </w:r>
      <w:proofErr w:type="gramEnd"/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Выращивая, ухаживая за растениями, ребята наблюдают за тем, какие из них растут быстрее, сравнивают форму и цвет листьев, определяют условия, н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обходимые для роста и развития растений.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lastRenderedPageBreak/>
        <w:t>В процессе детского исследования ребенок получает конкретные познав</w:t>
      </w:r>
      <w:r w:rsidRPr="007A216A">
        <w:rPr>
          <w:color w:val="555555"/>
          <w:sz w:val="28"/>
          <w:szCs w:val="28"/>
        </w:rPr>
        <w:t>а</w:t>
      </w:r>
      <w:r w:rsidRPr="007A216A">
        <w:rPr>
          <w:color w:val="555555"/>
          <w:sz w:val="28"/>
          <w:szCs w:val="28"/>
        </w:rPr>
        <w:t>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</w:t>
      </w:r>
    </w:p>
    <w:p w:rsidR="00B50699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Важно знать и правильно подобрать семена для посева в комнатных услов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 xml:space="preserve">ях. Применять натуральное удобрение. Выбирать правильное время посева семян и хорошо за ними ухаживать. </w:t>
      </w:r>
    </w:p>
    <w:p w:rsidR="007A216A" w:rsidRPr="00B50699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b/>
          <w:color w:val="555555"/>
          <w:sz w:val="28"/>
          <w:szCs w:val="28"/>
        </w:rPr>
      </w:pPr>
      <w:r w:rsidRPr="00B50699">
        <w:rPr>
          <w:b/>
          <w:color w:val="555555"/>
          <w:sz w:val="28"/>
          <w:szCs w:val="28"/>
        </w:rPr>
        <w:t>Итог проекта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1. В ходе работы по проекту дети научились устанавливать последовател</w:t>
      </w:r>
      <w:r w:rsidRPr="007A216A">
        <w:rPr>
          <w:color w:val="555555"/>
          <w:sz w:val="28"/>
          <w:szCs w:val="28"/>
        </w:rPr>
        <w:t>ь</w:t>
      </w:r>
      <w:r w:rsidRPr="007A216A">
        <w:rPr>
          <w:color w:val="555555"/>
          <w:sz w:val="28"/>
          <w:szCs w:val="28"/>
        </w:rPr>
        <w:t>ность стадий развития растений, связывая изменяющиеся их внешние пр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>знаки с определенным периодом развития. У детей сформированы знания о том, в каких условиях можно вырастить растение из семени.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2. Расширили и систем</w:t>
      </w:r>
      <w:r w:rsidR="00B50699">
        <w:rPr>
          <w:color w:val="555555"/>
          <w:sz w:val="28"/>
          <w:szCs w:val="28"/>
        </w:rPr>
        <w:t>атизировали знания детей об цветоч</w:t>
      </w:r>
      <w:r w:rsidR="00301CCF">
        <w:rPr>
          <w:color w:val="555555"/>
          <w:sz w:val="28"/>
          <w:szCs w:val="28"/>
        </w:rPr>
        <w:t>ной культуре (бархатцы</w:t>
      </w:r>
      <w:r w:rsidRPr="007A216A">
        <w:rPr>
          <w:color w:val="555555"/>
          <w:sz w:val="28"/>
          <w:szCs w:val="28"/>
        </w:rPr>
        <w:t>)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строение, польза, уход за ними.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3. Углубили знания об условиях, необходимых для роста семян (земля, свет, тепло, вода) 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4. Сформировали представление о выращивании растений из семян.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5. Научили наблюдать за изменениями в развитии и росте растений.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6. Развивали познавательные и творческие способности детей в процессе с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вместной исследовательской деятельности.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7. Пробудили у детей интерес к уходу за растениями.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8. Приобрели опыт внимательного и заботливого отношения к растущим ра</w:t>
      </w:r>
      <w:r w:rsidRPr="007A216A">
        <w:rPr>
          <w:color w:val="555555"/>
          <w:sz w:val="28"/>
          <w:szCs w:val="28"/>
        </w:rPr>
        <w:t>с</w:t>
      </w:r>
      <w:r w:rsidRPr="007A216A">
        <w:rPr>
          <w:color w:val="555555"/>
          <w:sz w:val="28"/>
          <w:szCs w:val="28"/>
        </w:rPr>
        <w:t>тениям.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Список используемой литературы: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1. </w:t>
      </w:r>
      <w:proofErr w:type="spellStart"/>
      <w:r w:rsidRPr="007A216A">
        <w:rPr>
          <w:color w:val="555555"/>
          <w:sz w:val="28"/>
          <w:szCs w:val="28"/>
        </w:rPr>
        <w:t>Зенина</w:t>
      </w:r>
      <w:proofErr w:type="spellEnd"/>
      <w:r w:rsidRPr="007A216A">
        <w:rPr>
          <w:color w:val="555555"/>
          <w:sz w:val="28"/>
          <w:szCs w:val="28"/>
        </w:rPr>
        <w:t xml:space="preserve"> Т. Н. «Циклы наблюдений за объектами природы» Старший д</w:t>
      </w:r>
      <w:r w:rsidRPr="007A216A">
        <w:rPr>
          <w:color w:val="555555"/>
          <w:sz w:val="28"/>
          <w:szCs w:val="28"/>
        </w:rPr>
        <w:t>о</w:t>
      </w:r>
      <w:r w:rsidRPr="007A216A">
        <w:rPr>
          <w:color w:val="555555"/>
          <w:sz w:val="28"/>
          <w:szCs w:val="28"/>
        </w:rPr>
        <w:t>школьный возраст. Учебно-методическое пособие. – М.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Центр педагогич</w:t>
      </w:r>
      <w:r w:rsidRPr="007A216A">
        <w:rPr>
          <w:color w:val="555555"/>
          <w:sz w:val="28"/>
          <w:szCs w:val="28"/>
        </w:rPr>
        <w:t>е</w:t>
      </w:r>
      <w:r w:rsidRPr="007A216A">
        <w:rPr>
          <w:color w:val="555555"/>
          <w:sz w:val="28"/>
          <w:szCs w:val="28"/>
        </w:rPr>
        <w:t>ского образования, 2009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2. </w:t>
      </w:r>
      <w:proofErr w:type="spellStart"/>
      <w:r w:rsidRPr="007A216A">
        <w:rPr>
          <w:color w:val="555555"/>
          <w:sz w:val="28"/>
          <w:szCs w:val="28"/>
        </w:rPr>
        <w:t>Зенина</w:t>
      </w:r>
      <w:proofErr w:type="spellEnd"/>
      <w:r w:rsidRPr="007A216A">
        <w:rPr>
          <w:color w:val="555555"/>
          <w:sz w:val="28"/>
          <w:szCs w:val="28"/>
        </w:rPr>
        <w:t xml:space="preserve"> Т. Н. «Конспекты занятий по ознакомлению дошкольников с пр</w:t>
      </w:r>
      <w:r w:rsidRPr="007A216A">
        <w:rPr>
          <w:color w:val="555555"/>
          <w:sz w:val="28"/>
          <w:szCs w:val="28"/>
        </w:rPr>
        <w:t>и</w:t>
      </w:r>
      <w:r w:rsidRPr="007A216A">
        <w:rPr>
          <w:color w:val="555555"/>
          <w:sz w:val="28"/>
          <w:szCs w:val="28"/>
        </w:rPr>
        <w:t>родными объектами». Учебное пособие. – М.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Педагогическое общество России, 2008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3. Рыжова Н. А. «Экологическое образование в детском саду». – М.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Изд. Дом «Карапуз», 2001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 xml:space="preserve">4. Николаева С. Н. Методика экологического воспитания дошкольников. Учебное пособие. </w:t>
      </w:r>
      <w:proofErr w:type="gramStart"/>
      <w:r w:rsidRPr="007A216A">
        <w:rPr>
          <w:color w:val="555555"/>
          <w:sz w:val="28"/>
          <w:szCs w:val="28"/>
        </w:rPr>
        <w:t>-М</w:t>
      </w:r>
      <w:proofErr w:type="gramEnd"/>
      <w:r w:rsidRPr="007A216A">
        <w:rPr>
          <w:color w:val="555555"/>
          <w:sz w:val="28"/>
          <w:szCs w:val="28"/>
        </w:rPr>
        <w:t>. : Издательский центр «Академия», 2001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lastRenderedPageBreak/>
        <w:t>5. Николаева С. Н. Система работы с детьми в старшей группе детского сада. – М.</w:t>
      </w:r>
      <w:proofErr w:type="gramStart"/>
      <w:r w:rsidRPr="007A216A">
        <w:rPr>
          <w:color w:val="555555"/>
          <w:sz w:val="28"/>
          <w:szCs w:val="28"/>
        </w:rPr>
        <w:t xml:space="preserve"> :</w:t>
      </w:r>
      <w:proofErr w:type="gramEnd"/>
      <w:r w:rsidRPr="007A216A">
        <w:rPr>
          <w:color w:val="555555"/>
          <w:sz w:val="28"/>
          <w:szCs w:val="28"/>
        </w:rPr>
        <w:t xml:space="preserve"> МОЗАИКА-СИНТЕЗ, 2010</w:t>
      </w:r>
    </w:p>
    <w:p w:rsidR="007A216A" w:rsidRPr="007A216A" w:rsidRDefault="007A216A" w:rsidP="007A216A">
      <w:pPr>
        <w:pStyle w:val="a3"/>
        <w:shd w:val="clear" w:color="auto" w:fill="FFFFFF"/>
        <w:spacing w:before="240" w:beforeAutospacing="0" w:after="240" w:afterAutospacing="0" w:line="269" w:lineRule="atLeast"/>
        <w:jc w:val="both"/>
        <w:rPr>
          <w:color w:val="555555"/>
          <w:sz w:val="28"/>
          <w:szCs w:val="28"/>
        </w:rPr>
      </w:pPr>
      <w:r w:rsidRPr="007A216A">
        <w:rPr>
          <w:color w:val="555555"/>
          <w:sz w:val="28"/>
          <w:szCs w:val="28"/>
        </w:rPr>
        <w:t>6. Масленникова О. М., Филиппенко А. А. Экологические проекты в детском саду. - Волгоград: Учитель, 2011</w:t>
      </w:r>
    </w:p>
    <w:p w:rsidR="00301CCF" w:rsidRDefault="00301CCF" w:rsidP="00301C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«Ходит семечко по кругу»</w:t>
      </w:r>
    </w:p>
    <w:p w:rsidR="00301CCF" w:rsidRDefault="0030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390" cy="2001520"/>
            <wp:effectExtent l="19050" t="0" r="3810" b="0"/>
            <wp:docPr id="1" name="Рисунок 1" descr="C:\Users\Надежда\Desktop\бархатцы\семечко\DSCN5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бархатцы\семечко\DSCN55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86" cy="200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8230" cy="1996062"/>
            <wp:effectExtent l="19050" t="0" r="0" b="0"/>
            <wp:docPr id="2" name="Рисунок 2" descr="C:\Users\Надежда\Desktop\бархатцы\семечко\DSCN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бархатцы\семечко\DSCN5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77" cy="200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CF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Посадку семян. Практикум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саженцев</w:t>
      </w:r>
    </w:p>
    <w:p w:rsidR="00301CCF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01CCF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CF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670" cy="1859280"/>
            <wp:effectExtent l="19050" t="0" r="0" b="0"/>
            <wp:docPr id="3" name="Рисунок 3" descr="C:\Users\Надежда\Desktop\бархатцы\семечко\DSCN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бархатцы\семечко\DSCN5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9" cy="185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670" cy="1889760"/>
            <wp:effectExtent l="19050" t="0" r="0" b="0"/>
            <wp:docPr id="4" name="Рисунок 4" descr="C:\Users\Надежда\Desktop\бархатцы\семечко\DSCN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бархатцы\семечко\DSCN6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9" cy="188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CF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CF" w:rsidRPr="007A216A" w:rsidRDefault="00301CCF" w:rsidP="00301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Прополка клумбы                                                    Семена созревают</w:t>
      </w:r>
    </w:p>
    <w:sectPr w:rsidR="00301CCF" w:rsidRPr="007A216A" w:rsidSect="0035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7A216A"/>
    <w:rsid w:val="00216596"/>
    <w:rsid w:val="00301CCF"/>
    <w:rsid w:val="00352F84"/>
    <w:rsid w:val="003D32DE"/>
    <w:rsid w:val="00546CDE"/>
    <w:rsid w:val="007A216A"/>
    <w:rsid w:val="009A665A"/>
    <w:rsid w:val="00B50699"/>
    <w:rsid w:val="00BB31FE"/>
    <w:rsid w:val="00F4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16A"/>
  </w:style>
  <w:style w:type="paragraph" w:styleId="a4">
    <w:name w:val="Balloon Text"/>
    <w:basedOn w:val="a"/>
    <w:link w:val="a5"/>
    <w:uiPriority w:val="99"/>
    <w:semiHidden/>
    <w:unhideWhenUsed/>
    <w:rsid w:val="0030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2014-09-07T14:46:00Z</dcterms:created>
  <dcterms:modified xsi:type="dcterms:W3CDTF">2015-08-08T22:16:00Z</dcterms:modified>
</cp:coreProperties>
</file>