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48" w:rsidRDefault="00092548" w:rsidP="00092548">
      <w:pPr>
        <w:jc w:val="center"/>
        <w:rPr>
          <w:sz w:val="28"/>
          <w:szCs w:val="28"/>
        </w:rPr>
      </w:pPr>
      <w:r w:rsidRPr="00F51165">
        <w:rPr>
          <w:sz w:val="28"/>
          <w:szCs w:val="28"/>
        </w:rPr>
        <w:t>МБДОУ «Большеберезниковский детский сад «Теремок»</w:t>
      </w:r>
    </w:p>
    <w:p w:rsidR="00092548" w:rsidRPr="00F51165" w:rsidRDefault="00092548" w:rsidP="00092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:Ш</w:t>
      </w:r>
      <w:proofErr w:type="gramEnd"/>
      <w:r>
        <w:rPr>
          <w:sz w:val="28"/>
          <w:szCs w:val="28"/>
        </w:rPr>
        <w:t>ачкова</w:t>
      </w:r>
      <w:proofErr w:type="spellEnd"/>
      <w:r>
        <w:rPr>
          <w:sz w:val="28"/>
          <w:szCs w:val="28"/>
        </w:rPr>
        <w:t xml:space="preserve"> А.Н.</w:t>
      </w:r>
    </w:p>
    <w:p w:rsidR="00092548" w:rsidRDefault="00092548" w:rsidP="00092548">
      <w:pPr>
        <w:jc w:val="center"/>
        <w:rPr>
          <w:sz w:val="36"/>
          <w:szCs w:val="36"/>
        </w:rPr>
      </w:pPr>
    </w:p>
    <w:p w:rsidR="00092548" w:rsidRPr="00F51165" w:rsidRDefault="00092548" w:rsidP="00092548">
      <w:pPr>
        <w:jc w:val="center"/>
        <w:rPr>
          <w:sz w:val="36"/>
          <w:szCs w:val="36"/>
        </w:rPr>
      </w:pPr>
      <w:r w:rsidRPr="00F51165">
        <w:rPr>
          <w:sz w:val="36"/>
          <w:szCs w:val="36"/>
        </w:rPr>
        <w:t>Беседа с родителями</w:t>
      </w:r>
    </w:p>
    <w:p w:rsidR="00092548" w:rsidRPr="00F51165" w:rsidRDefault="00092548" w:rsidP="00092548">
      <w:pPr>
        <w:jc w:val="center"/>
        <w:rPr>
          <w:sz w:val="36"/>
          <w:szCs w:val="36"/>
        </w:rPr>
      </w:pPr>
    </w:p>
    <w:p w:rsidR="00092548" w:rsidRPr="00F51165" w:rsidRDefault="00092548" w:rsidP="00092548">
      <w:pPr>
        <w:rPr>
          <w:color w:val="C00000"/>
          <w:sz w:val="36"/>
          <w:szCs w:val="36"/>
        </w:rPr>
      </w:pPr>
      <w:r w:rsidRPr="00F51165">
        <w:rPr>
          <w:color w:val="C00000"/>
          <w:sz w:val="36"/>
          <w:szCs w:val="36"/>
        </w:rPr>
        <w:t xml:space="preserve">                       Правила  дорожного движения  детям</w:t>
      </w:r>
    </w:p>
    <w:p w:rsidR="00092548" w:rsidRPr="00A96ABC" w:rsidRDefault="00092548" w:rsidP="00092548">
      <w:pPr>
        <w:rPr>
          <w:sz w:val="28"/>
          <w:szCs w:val="28"/>
        </w:rPr>
      </w:pPr>
      <w:r>
        <w:t xml:space="preserve">  </w:t>
      </w:r>
      <w:r w:rsidRPr="00A96ABC">
        <w:rPr>
          <w:sz w:val="28"/>
          <w:szCs w:val="28"/>
        </w:rPr>
        <w:t>Проблема безопасности дорожного движения на данный момент является одной из достаточно важных городских проблем. Население города растет, увеличивается и количество автомобилей, принадлежащих частным лицам. Все это было бы хорошо, если бы не было сопряжено с увеличением числа дорожно-транспортных происшествий. Происходит они, к сожалению, и с участием  детей  школьного  возраста</w:t>
      </w:r>
      <w:proofErr w:type="gramStart"/>
      <w:r w:rsidRPr="00A96ABC">
        <w:rPr>
          <w:sz w:val="28"/>
          <w:szCs w:val="28"/>
        </w:rPr>
        <w:t xml:space="preserve"> .</w:t>
      </w:r>
      <w:proofErr w:type="gramEnd"/>
      <w:r w:rsidRPr="00A96ABC">
        <w:rPr>
          <w:sz w:val="28"/>
          <w:szCs w:val="28"/>
        </w:rPr>
        <w:t xml:space="preserve"> Нередко  ребенок  недооценивает реальной опасности, грозящей ему  на   дороге , отчего и относится к  Правилам  дорожного движения без должного пиетета. </w:t>
      </w:r>
    </w:p>
    <w:p w:rsidR="00092548" w:rsidRPr="00A96ABC" w:rsidRDefault="00092548" w:rsidP="00092548">
      <w:pPr>
        <w:rPr>
          <w:sz w:val="28"/>
          <w:szCs w:val="28"/>
        </w:rPr>
      </w:pPr>
      <w:r w:rsidRPr="00A96ABC">
        <w:rPr>
          <w:sz w:val="28"/>
          <w:szCs w:val="28"/>
        </w:rPr>
        <w:t xml:space="preserve">      Уважение к ПДД, привычку неукоснительно их соблюдать должны прививать своим  детям  родители. Иные мамы и папы надеются, что такое  поведение  им привьют в школе. Бывает зачастую и так, что именно родители подают плохой пример своим  детям: </w:t>
      </w:r>
      <w:proofErr w:type="gramStart"/>
      <w:r w:rsidRPr="00A96ABC">
        <w:rPr>
          <w:sz w:val="28"/>
          <w:szCs w:val="28"/>
        </w:rPr>
        <w:t>переходят проезжую часть  дороги</w:t>
      </w:r>
      <w:proofErr w:type="gramEnd"/>
      <w:r w:rsidRPr="00A96ABC">
        <w:rPr>
          <w:sz w:val="28"/>
          <w:szCs w:val="28"/>
        </w:rPr>
        <w:t xml:space="preserve"> 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 Правилам 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 </w:t>
      </w:r>
    </w:p>
    <w:p w:rsidR="00092548" w:rsidRPr="00A96ABC" w:rsidRDefault="00092548" w:rsidP="00092548">
      <w:pPr>
        <w:rPr>
          <w:sz w:val="28"/>
          <w:szCs w:val="28"/>
        </w:rPr>
      </w:pPr>
      <w:r w:rsidRPr="00A96ABC">
        <w:rPr>
          <w:sz w:val="28"/>
          <w:szCs w:val="28"/>
        </w:rPr>
        <w:t xml:space="preserve">      В разгар летних каникул многие дети отправляются отдыхать за пределы города и попадают совсем в другую, непривычную для них обстановку. И если ребенок достаточно хорошо разбирается в  Правилах  дорожного движения, родители могут быть спокойны за него. </w:t>
      </w:r>
    </w:p>
    <w:p w:rsidR="00092548" w:rsidRPr="00A96ABC" w:rsidRDefault="00092548" w:rsidP="00092548">
      <w:pPr>
        <w:rPr>
          <w:sz w:val="28"/>
          <w:szCs w:val="28"/>
        </w:rPr>
      </w:pPr>
      <w:r w:rsidRPr="00A96ABC">
        <w:rPr>
          <w:sz w:val="28"/>
          <w:szCs w:val="28"/>
        </w:rPr>
        <w:t xml:space="preserve">    Частой ошибкой, допускаемой в таких случаях, является неправильный подход к началу беседы. Говорить с детьми об опасностях  дороги 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 дороги 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 </w:t>
      </w:r>
    </w:p>
    <w:p w:rsidR="00092548" w:rsidRPr="00A96ABC" w:rsidRDefault="00092548" w:rsidP="00092548">
      <w:pPr>
        <w:rPr>
          <w:sz w:val="28"/>
          <w:szCs w:val="28"/>
        </w:rPr>
      </w:pPr>
      <w:r w:rsidRPr="00A96ABC">
        <w:rPr>
          <w:sz w:val="28"/>
          <w:szCs w:val="28"/>
        </w:rPr>
        <w:t xml:space="preserve">    Еще одна распространенная ошибка родителей – действия по принципу                                        «со мной можно». Если Вы показываете  ребенку  на собственном примере как перебежать на красный, будьте уверены, оставшись один, он попытается повторить этот трюк. </w:t>
      </w:r>
    </w:p>
    <w:p w:rsidR="00D77AAA" w:rsidRDefault="00D77AAA"/>
    <w:sectPr w:rsidR="00D77AAA" w:rsidSect="00D7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548"/>
    <w:rsid w:val="00092548"/>
    <w:rsid w:val="00D77AAA"/>
    <w:rsid w:val="00E953BD"/>
    <w:rsid w:val="00FD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2014-05-17T19:15:00Z</dcterms:created>
  <dcterms:modified xsi:type="dcterms:W3CDTF">2014-05-17T19:19:00Z</dcterms:modified>
</cp:coreProperties>
</file>